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60" w:type="dxa"/>
        <w:tblLook w:val="04A0" w:firstRow="1" w:lastRow="0" w:firstColumn="1" w:lastColumn="0" w:noHBand="0" w:noVBand="1"/>
      </w:tblPr>
      <w:tblGrid>
        <w:gridCol w:w="2320"/>
        <w:gridCol w:w="6340"/>
      </w:tblGrid>
      <w:tr w:rsidR="00D9621E" w:rsidRPr="00D9621E" w14:paraId="590E2BD5" w14:textId="77777777" w:rsidTr="1A44BD4A">
        <w:trPr>
          <w:trHeight w:val="1000"/>
        </w:trPr>
        <w:tc>
          <w:tcPr>
            <w:tcW w:w="8660"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bottom"/>
            <w:hideMark/>
          </w:tcPr>
          <w:p w14:paraId="50FE2741" w14:textId="77777777" w:rsidR="00D9621E" w:rsidRPr="00D9621E" w:rsidRDefault="00D9621E" w:rsidP="00D9621E">
            <w:pPr>
              <w:jc w:val="center"/>
              <w:rPr>
                <w:rFonts w:ascii="Calibri" w:eastAsia="Times New Roman" w:hAnsi="Calibri" w:cs="Calibri"/>
                <w:color w:val="000000"/>
              </w:rPr>
            </w:pPr>
            <w:r w:rsidRPr="00D9621E">
              <w:rPr>
                <w:rFonts w:ascii="Calibri" w:eastAsia="Times New Roman" w:hAnsi="Calibri" w:cs="Calibri"/>
                <w:color w:val="000000"/>
              </w:rPr>
              <w:t>Ethical Approval Application - Feedback Form</w:t>
            </w:r>
          </w:p>
        </w:tc>
      </w:tr>
      <w:tr w:rsidR="00D9621E" w:rsidRPr="00D9621E" w14:paraId="5215CE3F" w14:textId="77777777" w:rsidTr="1A44BD4A">
        <w:trPr>
          <w:trHeight w:val="540"/>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2E480A7D" w14:textId="77777777" w:rsidR="00D9621E" w:rsidRPr="00D9621E" w:rsidRDefault="00D9621E" w:rsidP="00D9621E">
            <w:pPr>
              <w:rPr>
                <w:rFonts w:ascii="Calibri" w:eastAsia="Times New Roman" w:hAnsi="Calibri" w:cs="Calibri"/>
                <w:color w:val="000000"/>
              </w:rPr>
            </w:pPr>
            <w:r w:rsidRPr="00D9621E">
              <w:rPr>
                <w:rFonts w:ascii="Calibri" w:eastAsia="Times New Roman" w:hAnsi="Calibri" w:cs="Calibri"/>
                <w:color w:val="000000"/>
              </w:rPr>
              <w:t>Application No.</w:t>
            </w:r>
          </w:p>
        </w:tc>
        <w:tc>
          <w:tcPr>
            <w:tcW w:w="6340" w:type="dxa"/>
            <w:tcBorders>
              <w:top w:val="nil"/>
              <w:left w:val="nil"/>
              <w:bottom w:val="single" w:sz="4" w:space="0" w:color="auto"/>
              <w:right w:val="single" w:sz="8" w:space="0" w:color="auto"/>
            </w:tcBorders>
            <w:shd w:val="clear" w:color="auto" w:fill="auto"/>
            <w:noWrap/>
            <w:vAlign w:val="bottom"/>
            <w:hideMark/>
          </w:tcPr>
          <w:p w14:paraId="6E7BEAA2" w14:textId="0CE2ACFF" w:rsidR="00D9621E" w:rsidRPr="00D9621E" w:rsidRDefault="00D9621E" w:rsidP="001053E8">
            <w:pPr>
              <w:rPr>
                <w:rFonts w:ascii="Calibri" w:eastAsia="Times New Roman" w:hAnsi="Calibri" w:cs="Calibri"/>
                <w:color w:val="000000"/>
              </w:rPr>
            </w:pPr>
            <w:r w:rsidRPr="00D9621E">
              <w:rPr>
                <w:rFonts w:ascii="Calibri" w:eastAsia="Times New Roman" w:hAnsi="Calibri" w:cs="Calibri"/>
                <w:color w:val="000000"/>
              </w:rPr>
              <w:t> </w:t>
            </w:r>
            <w:r w:rsidR="000D5BCA">
              <w:rPr>
                <w:rFonts w:ascii="Calibri" w:eastAsia="Times New Roman" w:hAnsi="Calibri" w:cs="Calibri"/>
                <w:color w:val="000000"/>
              </w:rPr>
              <w:t xml:space="preserve"> No. </w:t>
            </w:r>
            <w:r w:rsidR="001053E8">
              <w:rPr>
                <w:rFonts w:ascii="Calibri" w:eastAsia="Times New Roman" w:hAnsi="Calibri" w:cs="Calibri"/>
                <w:color w:val="000000"/>
              </w:rPr>
              <w:t>9</w:t>
            </w:r>
          </w:p>
        </w:tc>
      </w:tr>
      <w:tr w:rsidR="00D9621E" w:rsidRPr="00D9621E" w14:paraId="10531C64" w14:textId="77777777" w:rsidTr="1A44BD4A">
        <w:trPr>
          <w:trHeight w:val="540"/>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066426A1" w14:textId="77777777" w:rsidR="00D9621E" w:rsidRPr="00D9621E" w:rsidRDefault="00D9621E" w:rsidP="00D9621E">
            <w:pPr>
              <w:rPr>
                <w:rFonts w:ascii="Calibri" w:eastAsia="Times New Roman" w:hAnsi="Calibri" w:cs="Calibri"/>
                <w:color w:val="000000"/>
              </w:rPr>
            </w:pPr>
            <w:r w:rsidRPr="00D9621E">
              <w:rPr>
                <w:rFonts w:ascii="Calibri" w:eastAsia="Times New Roman" w:hAnsi="Calibri" w:cs="Calibri"/>
                <w:color w:val="000000"/>
              </w:rPr>
              <w:t>Date.</w:t>
            </w:r>
          </w:p>
        </w:tc>
        <w:tc>
          <w:tcPr>
            <w:tcW w:w="6340" w:type="dxa"/>
            <w:tcBorders>
              <w:top w:val="nil"/>
              <w:left w:val="nil"/>
              <w:bottom w:val="single" w:sz="4" w:space="0" w:color="auto"/>
              <w:right w:val="single" w:sz="8" w:space="0" w:color="auto"/>
            </w:tcBorders>
            <w:shd w:val="clear" w:color="auto" w:fill="auto"/>
            <w:noWrap/>
            <w:vAlign w:val="bottom"/>
            <w:hideMark/>
          </w:tcPr>
          <w:p w14:paraId="63E4A9CD" w14:textId="66F66A7F" w:rsidR="00D9621E" w:rsidRPr="00D9621E" w:rsidRDefault="001053E8" w:rsidP="001053E8">
            <w:pPr>
              <w:rPr>
                <w:rFonts w:ascii="Calibri" w:eastAsia="Times New Roman" w:hAnsi="Calibri" w:cs="Calibri"/>
                <w:color w:val="000000"/>
              </w:rPr>
            </w:pPr>
            <w:r>
              <w:rPr>
                <w:rFonts w:ascii="Calibri" w:eastAsia="Times New Roman" w:hAnsi="Calibri" w:cs="Calibri"/>
                <w:color w:val="000000"/>
              </w:rPr>
              <w:t>3 May 2022</w:t>
            </w:r>
          </w:p>
        </w:tc>
      </w:tr>
      <w:tr w:rsidR="00D9621E" w:rsidRPr="00D9621E" w14:paraId="773C0385" w14:textId="77777777" w:rsidTr="0033541B">
        <w:trPr>
          <w:trHeight w:val="600"/>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76F0AE81" w14:textId="77777777" w:rsidR="00D9621E" w:rsidRPr="00D9621E" w:rsidRDefault="00D9621E" w:rsidP="00D9621E">
            <w:pPr>
              <w:rPr>
                <w:rFonts w:ascii="Calibri" w:eastAsia="Times New Roman" w:hAnsi="Calibri" w:cs="Calibri"/>
                <w:color w:val="000000"/>
              </w:rPr>
            </w:pPr>
            <w:r w:rsidRPr="00D9621E">
              <w:rPr>
                <w:rFonts w:ascii="Calibri" w:eastAsia="Times New Roman" w:hAnsi="Calibri" w:cs="Calibri"/>
                <w:color w:val="000000"/>
              </w:rPr>
              <w:t>Applicants Name.</w:t>
            </w:r>
          </w:p>
        </w:tc>
        <w:tc>
          <w:tcPr>
            <w:tcW w:w="6340" w:type="dxa"/>
            <w:tcBorders>
              <w:top w:val="nil"/>
              <w:left w:val="nil"/>
              <w:bottom w:val="single" w:sz="4" w:space="0" w:color="auto"/>
              <w:right w:val="single" w:sz="8" w:space="0" w:color="auto"/>
            </w:tcBorders>
            <w:shd w:val="clear" w:color="auto" w:fill="auto"/>
            <w:noWrap/>
            <w:vAlign w:val="bottom"/>
          </w:tcPr>
          <w:p w14:paraId="4F6584BE" w14:textId="154D218B" w:rsidR="00D9621E" w:rsidRPr="00D9621E" w:rsidRDefault="001053E8" w:rsidP="001E2733">
            <w:pPr>
              <w:rPr>
                <w:rFonts w:ascii="Calibri" w:eastAsia="Times New Roman" w:hAnsi="Calibri" w:cs="Calibri"/>
                <w:color w:val="000000" w:themeColor="text1"/>
              </w:rPr>
            </w:pPr>
            <w:r>
              <w:rPr>
                <w:rFonts w:ascii="Calibri" w:hAnsi="Calibri" w:cs="Calibri"/>
                <w:color w:val="444444"/>
                <w:sz w:val="22"/>
                <w:szCs w:val="22"/>
                <w:lang w:val="en-US"/>
              </w:rPr>
              <w:t xml:space="preserve">Murthy S </w:t>
            </w:r>
            <w:proofErr w:type="spellStart"/>
            <w:r>
              <w:rPr>
                <w:rFonts w:ascii="Calibri" w:hAnsi="Calibri" w:cs="Calibri"/>
                <w:color w:val="444444"/>
                <w:sz w:val="22"/>
                <w:szCs w:val="22"/>
                <w:lang w:val="en-US"/>
              </w:rPr>
              <w:t>Routhula</w:t>
            </w:r>
            <w:proofErr w:type="spellEnd"/>
          </w:p>
        </w:tc>
      </w:tr>
      <w:tr w:rsidR="00D9621E" w:rsidRPr="00D9621E" w14:paraId="15476290" w14:textId="77777777" w:rsidTr="00DF2C5B">
        <w:trPr>
          <w:trHeight w:val="600"/>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5BB15696" w14:textId="77777777" w:rsidR="00D9621E" w:rsidRPr="00D9621E" w:rsidRDefault="00D9621E" w:rsidP="00D9621E">
            <w:pPr>
              <w:rPr>
                <w:rFonts w:ascii="Calibri" w:eastAsia="Times New Roman" w:hAnsi="Calibri" w:cs="Calibri"/>
                <w:color w:val="000000"/>
              </w:rPr>
            </w:pPr>
            <w:r w:rsidRPr="00D9621E">
              <w:rPr>
                <w:rFonts w:ascii="Calibri" w:eastAsia="Times New Roman" w:hAnsi="Calibri" w:cs="Calibri"/>
                <w:color w:val="000000"/>
              </w:rPr>
              <w:t>Supervisor.</w:t>
            </w:r>
          </w:p>
        </w:tc>
        <w:tc>
          <w:tcPr>
            <w:tcW w:w="6340" w:type="dxa"/>
            <w:tcBorders>
              <w:top w:val="nil"/>
              <w:left w:val="nil"/>
              <w:bottom w:val="single" w:sz="4" w:space="0" w:color="auto"/>
              <w:right w:val="single" w:sz="8" w:space="0" w:color="auto"/>
            </w:tcBorders>
            <w:shd w:val="clear" w:color="auto" w:fill="auto"/>
            <w:noWrap/>
            <w:vAlign w:val="bottom"/>
          </w:tcPr>
          <w:p w14:paraId="09AF38FC" w14:textId="63C239D0" w:rsidR="00D9621E" w:rsidRPr="00D9621E" w:rsidRDefault="001053E8" w:rsidP="000C1F36">
            <w:pPr>
              <w:rPr>
                <w:rFonts w:ascii="Calibri" w:eastAsia="Times New Roman" w:hAnsi="Calibri" w:cs="Calibri"/>
                <w:color w:val="000000" w:themeColor="text1"/>
              </w:rPr>
            </w:pPr>
            <w:r>
              <w:rPr>
                <w:rFonts w:ascii="Calibri" w:hAnsi="Calibri" w:cs="Calibri"/>
                <w:color w:val="444444"/>
                <w:sz w:val="22"/>
                <w:szCs w:val="22"/>
                <w:lang w:val="en-US"/>
              </w:rPr>
              <w:t>Abhishek Kaushik</w:t>
            </w:r>
          </w:p>
        </w:tc>
      </w:tr>
      <w:tr w:rsidR="00D9621E" w:rsidRPr="00D9621E" w14:paraId="52EC5A50" w14:textId="77777777" w:rsidTr="00814120">
        <w:trPr>
          <w:trHeight w:val="740"/>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5AA5C783" w14:textId="77777777" w:rsidR="00D9621E" w:rsidRPr="00D9621E" w:rsidRDefault="00D9621E" w:rsidP="00D9621E">
            <w:pPr>
              <w:rPr>
                <w:rFonts w:ascii="Calibri" w:eastAsia="Times New Roman" w:hAnsi="Calibri" w:cs="Calibri"/>
                <w:color w:val="000000"/>
              </w:rPr>
            </w:pPr>
            <w:r w:rsidRPr="00D9621E">
              <w:rPr>
                <w:rFonts w:ascii="Calibri" w:eastAsia="Times New Roman" w:hAnsi="Calibri" w:cs="Calibri"/>
                <w:color w:val="000000"/>
              </w:rPr>
              <w:t>Project Title.</w:t>
            </w:r>
          </w:p>
        </w:tc>
        <w:tc>
          <w:tcPr>
            <w:tcW w:w="6340" w:type="dxa"/>
            <w:tcBorders>
              <w:top w:val="nil"/>
              <w:left w:val="nil"/>
              <w:bottom w:val="single" w:sz="4" w:space="0" w:color="auto"/>
              <w:right w:val="single" w:sz="8" w:space="0" w:color="auto"/>
            </w:tcBorders>
            <w:shd w:val="clear" w:color="auto" w:fill="auto"/>
            <w:noWrap/>
            <w:vAlign w:val="bottom"/>
          </w:tcPr>
          <w:p w14:paraId="15AA318D" w14:textId="5DD0112F" w:rsidR="00D9621E" w:rsidRPr="00D9621E" w:rsidRDefault="001053E8" w:rsidP="001053E8">
            <w:pPr>
              <w:rPr>
                <w:rFonts w:ascii="Calibri" w:eastAsia="Times New Roman" w:hAnsi="Calibri" w:cs="Calibri"/>
                <w:color w:val="000000" w:themeColor="text1"/>
              </w:rPr>
            </w:pPr>
            <w:r>
              <w:rPr>
                <w:rFonts w:ascii="Calibri" w:hAnsi="Calibri" w:cs="Calibri"/>
                <w:color w:val="444444"/>
                <w:sz w:val="22"/>
                <w:szCs w:val="22"/>
                <w:shd w:val="clear" w:color="auto" w:fill="FFFFFF"/>
              </w:rPr>
              <w:t>Studying the Effect of Vectorization Techniques in Mix-Code (Hinglish Language) on Open-Source Data Using Machine Learning and Transfer Learning Methodology</w:t>
            </w:r>
            <w:r w:rsidR="00814120">
              <w:rPr>
                <w:rFonts w:ascii="Arial" w:hAnsi="Arial" w:cs="Arial"/>
                <w:vanish/>
                <w:color w:val="FFFFFF"/>
                <w:sz w:val="18"/>
                <w:szCs w:val="18"/>
                <w:lang w:val="en-US"/>
              </w:rPr>
              <w:t>A Study Towards how Free To Play are Impacting the Video Game Industry</w:t>
            </w:r>
            <w:r w:rsidR="007D07CE">
              <w:rPr>
                <w:rFonts w:ascii="Arial" w:hAnsi="Arial" w:cs="Arial"/>
                <w:color w:val="FFFFFF"/>
                <w:sz w:val="18"/>
                <w:szCs w:val="18"/>
                <w:lang w:val="en-US"/>
              </w:rPr>
              <w:t>C</w:t>
            </w:r>
            <w:r w:rsidR="003E0B76">
              <w:rPr>
                <w:rFonts w:ascii="Arial" w:hAnsi="Arial" w:cs="Arial"/>
                <w:vanish/>
                <w:color w:val="FFFFFF"/>
                <w:sz w:val="18"/>
                <w:szCs w:val="18"/>
                <w:lang w:val="en-US"/>
              </w:rPr>
              <w:t>Padraic Markey</w:t>
            </w:r>
            <w:r w:rsidR="00814120">
              <w:rPr>
                <w:rFonts w:ascii="Arial" w:hAnsi="Arial" w:cs="Arial"/>
                <w:vanish/>
                <w:color w:val="FFFFFF"/>
                <w:sz w:val="18"/>
                <w:szCs w:val="18"/>
                <w:lang w:val="en-US"/>
              </w:rPr>
              <w:t>A Study Towards how Free To Play are Impacting the Video Game IndustryA Study Towards how Free To Play are Impacting the Video Game IndustryA Study Towards how Free To Play are Impacting the Video Game Industry</w:t>
            </w:r>
          </w:p>
        </w:tc>
      </w:tr>
      <w:tr w:rsidR="00D9621E" w:rsidRPr="00D9621E" w14:paraId="44F5845D" w14:textId="77777777" w:rsidTr="1A44BD4A">
        <w:trPr>
          <w:trHeight w:val="3100"/>
        </w:trPr>
        <w:tc>
          <w:tcPr>
            <w:tcW w:w="2320" w:type="dxa"/>
            <w:tcBorders>
              <w:top w:val="nil"/>
              <w:left w:val="single" w:sz="8" w:space="0" w:color="auto"/>
              <w:bottom w:val="single" w:sz="4" w:space="0" w:color="auto"/>
              <w:right w:val="single" w:sz="4" w:space="0" w:color="auto"/>
            </w:tcBorders>
            <w:shd w:val="clear" w:color="auto" w:fill="auto"/>
            <w:hideMark/>
          </w:tcPr>
          <w:p w14:paraId="6E8BF77C" w14:textId="77777777" w:rsidR="00D9621E" w:rsidRPr="00D9621E" w:rsidRDefault="00D9621E" w:rsidP="00D9621E">
            <w:pPr>
              <w:rPr>
                <w:rFonts w:ascii="Calibri" w:eastAsia="Times New Roman" w:hAnsi="Calibri" w:cs="Calibri"/>
                <w:color w:val="000000"/>
              </w:rPr>
            </w:pPr>
            <w:r w:rsidRPr="00D9621E">
              <w:rPr>
                <w:rFonts w:ascii="Calibri" w:eastAsia="Times New Roman" w:hAnsi="Calibri" w:cs="Calibri"/>
                <w:color w:val="000000"/>
              </w:rPr>
              <w:t>Decision.        (Approved/ Not Approved/ Approved Subject to indicated Requirements)</w:t>
            </w:r>
          </w:p>
        </w:tc>
        <w:tc>
          <w:tcPr>
            <w:tcW w:w="6340" w:type="dxa"/>
            <w:tcBorders>
              <w:top w:val="nil"/>
              <w:left w:val="nil"/>
              <w:bottom w:val="single" w:sz="4" w:space="0" w:color="auto"/>
              <w:right w:val="single" w:sz="8" w:space="0" w:color="auto"/>
            </w:tcBorders>
            <w:shd w:val="clear" w:color="auto" w:fill="auto"/>
            <w:noWrap/>
            <w:vAlign w:val="bottom"/>
            <w:hideMark/>
          </w:tcPr>
          <w:p w14:paraId="0F4B180B" w14:textId="77777777" w:rsidR="009A6FBF" w:rsidRDefault="00B64EAE" w:rsidP="00B64EAE">
            <w:pPr>
              <w:rPr>
                <w:rFonts w:ascii="Calibri" w:hAnsi="Calibri" w:cs="Calibri"/>
                <w:color w:val="444444"/>
                <w:sz w:val="22"/>
                <w:szCs w:val="22"/>
                <w:lang w:val="en-US"/>
              </w:rPr>
            </w:pPr>
            <w:r>
              <w:rPr>
                <w:rFonts w:ascii="Calibri" w:hAnsi="Calibri" w:cs="Calibri"/>
                <w:color w:val="444444"/>
                <w:sz w:val="22"/>
                <w:szCs w:val="22"/>
                <w:lang w:val="en-US"/>
              </w:rPr>
              <w:t>Approved</w:t>
            </w:r>
          </w:p>
          <w:p w14:paraId="6A86E8A5" w14:textId="77777777" w:rsidR="00B64EAE" w:rsidRDefault="00B64EAE" w:rsidP="00B64EAE">
            <w:pPr>
              <w:rPr>
                <w:rFonts w:ascii="Calibri" w:hAnsi="Calibri" w:cs="Calibri"/>
                <w:color w:val="444444"/>
                <w:sz w:val="22"/>
                <w:szCs w:val="22"/>
                <w:lang w:val="en-US"/>
              </w:rPr>
            </w:pPr>
          </w:p>
          <w:p w14:paraId="6491AE64" w14:textId="77777777" w:rsidR="00B64EAE" w:rsidRDefault="00B64EAE" w:rsidP="00B64EAE">
            <w:pPr>
              <w:rPr>
                <w:rFonts w:ascii="Calibri" w:hAnsi="Calibri" w:cs="Calibri"/>
                <w:color w:val="444444"/>
                <w:sz w:val="22"/>
                <w:szCs w:val="22"/>
                <w:lang w:val="en-US"/>
              </w:rPr>
            </w:pPr>
          </w:p>
          <w:p w14:paraId="6DA8C9D3" w14:textId="77777777" w:rsidR="00B64EAE" w:rsidRDefault="00B64EAE" w:rsidP="00B64EAE">
            <w:pPr>
              <w:rPr>
                <w:rFonts w:ascii="Calibri" w:hAnsi="Calibri" w:cs="Calibri"/>
                <w:color w:val="444444"/>
                <w:sz w:val="22"/>
                <w:szCs w:val="22"/>
                <w:lang w:val="en-US"/>
              </w:rPr>
            </w:pPr>
          </w:p>
          <w:p w14:paraId="41E8122D" w14:textId="77777777" w:rsidR="00B64EAE" w:rsidRDefault="00B64EAE" w:rsidP="00B64EAE">
            <w:pPr>
              <w:rPr>
                <w:rFonts w:ascii="Calibri" w:hAnsi="Calibri" w:cs="Calibri"/>
                <w:color w:val="444444"/>
                <w:sz w:val="22"/>
                <w:szCs w:val="22"/>
                <w:lang w:val="en-US"/>
              </w:rPr>
            </w:pPr>
          </w:p>
          <w:p w14:paraId="59D5790B" w14:textId="77777777" w:rsidR="00B64EAE" w:rsidRDefault="00B64EAE" w:rsidP="00B64EAE">
            <w:pPr>
              <w:rPr>
                <w:rFonts w:ascii="Calibri" w:hAnsi="Calibri" w:cs="Calibri"/>
                <w:color w:val="444444"/>
                <w:sz w:val="22"/>
                <w:szCs w:val="22"/>
                <w:lang w:val="en-US"/>
              </w:rPr>
            </w:pPr>
          </w:p>
          <w:p w14:paraId="015B7A7C" w14:textId="77777777" w:rsidR="00B64EAE" w:rsidRDefault="00B64EAE" w:rsidP="00B64EAE">
            <w:pPr>
              <w:rPr>
                <w:rFonts w:ascii="Calibri" w:hAnsi="Calibri" w:cs="Calibri"/>
                <w:color w:val="444444"/>
                <w:sz w:val="22"/>
                <w:szCs w:val="22"/>
                <w:lang w:val="en-US"/>
              </w:rPr>
            </w:pPr>
          </w:p>
          <w:p w14:paraId="3B82C7CD" w14:textId="77777777" w:rsidR="00B64EAE" w:rsidRDefault="00B64EAE" w:rsidP="00B64EAE">
            <w:pPr>
              <w:rPr>
                <w:rFonts w:ascii="Calibri" w:hAnsi="Calibri" w:cs="Calibri"/>
                <w:color w:val="444444"/>
                <w:sz w:val="22"/>
                <w:szCs w:val="22"/>
                <w:lang w:val="en-US"/>
              </w:rPr>
            </w:pPr>
          </w:p>
          <w:p w14:paraId="2E8A465C" w14:textId="77777777" w:rsidR="00B64EAE" w:rsidRDefault="00B64EAE" w:rsidP="00B64EAE">
            <w:pPr>
              <w:rPr>
                <w:rFonts w:ascii="Calibri" w:hAnsi="Calibri" w:cs="Calibri"/>
                <w:color w:val="444444"/>
                <w:sz w:val="22"/>
                <w:szCs w:val="22"/>
                <w:lang w:val="en-US"/>
              </w:rPr>
            </w:pPr>
          </w:p>
          <w:p w14:paraId="3F3E2B27" w14:textId="77777777" w:rsidR="00B64EAE" w:rsidRDefault="00B64EAE" w:rsidP="00B64EAE">
            <w:pPr>
              <w:rPr>
                <w:rFonts w:ascii="Calibri" w:hAnsi="Calibri" w:cs="Calibri"/>
                <w:color w:val="444444"/>
                <w:sz w:val="22"/>
                <w:szCs w:val="22"/>
                <w:lang w:val="en-US"/>
              </w:rPr>
            </w:pPr>
          </w:p>
          <w:p w14:paraId="01512BE8" w14:textId="09B9FD7C" w:rsidR="00B64EAE" w:rsidRPr="00B64EAE" w:rsidRDefault="00B64EAE" w:rsidP="00B64EAE">
            <w:pPr>
              <w:rPr>
                <w:rFonts w:ascii="Calibri" w:hAnsi="Calibri" w:cs="Calibri"/>
                <w:color w:val="444444"/>
                <w:sz w:val="22"/>
                <w:szCs w:val="22"/>
                <w:lang w:val="en-US"/>
              </w:rPr>
            </w:pPr>
          </w:p>
        </w:tc>
      </w:tr>
      <w:tr w:rsidR="00D9621E" w:rsidRPr="00D9621E" w14:paraId="2E85DA73" w14:textId="77777777" w:rsidTr="1A44BD4A">
        <w:trPr>
          <w:trHeight w:val="1300"/>
        </w:trPr>
        <w:tc>
          <w:tcPr>
            <w:tcW w:w="2320" w:type="dxa"/>
            <w:tcBorders>
              <w:top w:val="nil"/>
              <w:left w:val="single" w:sz="8" w:space="0" w:color="auto"/>
              <w:bottom w:val="single" w:sz="8" w:space="0" w:color="auto"/>
              <w:right w:val="single" w:sz="4" w:space="0" w:color="auto"/>
            </w:tcBorders>
            <w:shd w:val="clear" w:color="auto" w:fill="auto"/>
            <w:noWrap/>
            <w:vAlign w:val="bottom"/>
            <w:hideMark/>
          </w:tcPr>
          <w:p w14:paraId="3CB4E697" w14:textId="77777777" w:rsidR="00D9621E" w:rsidRPr="00D9621E" w:rsidRDefault="00D9621E" w:rsidP="00D9621E">
            <w:pPr>
              <w:rPr>
                <w:rFonts w:ascii="Calibri" w:eastAsia="Times New Roman" w:hAnsi="Calibri" w:cs="Calibri"/>
                <w:color w:val="000000"/>
              </w:rPr>
            </w:pPr>
            <w:r w:rsidRPr="00D9621E">
              <w:rPr>
                <w:rFonts w:ascii="Calibri" w:eastAsia="Times New Roman" w:hAnsi="Calibri" w:cs="Calibri"/>
                <w:color w:val="000000"/>
              </w:rPr>
              <w:t>Comments</w:t>
            </w:r>
          </w:p>
        </w:tc>
        <w:tc>
          <w:tcPr>
            <w:tcW w:w="6340" w:type="dxa"/>
            <w:tcBorders>
              <w:top w:val="nil"/>
              <w:left w:val="nil"/>
              <w:bottom w:val="single" w:sz="8" w:space="0" w:color="auto"/>
              <w:right w:val="single" w:sz="8" w:space="0" w:color="auto"/>
            </w:tcBorders>
            <w:shd w:val="clear" w:color="auto" w:fill="auto"/>
            <w:noWrap/>
            <w:vAlign w:val="bottom"/>
            <w:hideMark/>
          </w:tcPr>
          <w:p w14:paraId="12B07951" w14:textId="44F3D6FA" w:rsidR="00D9621E" w:rsidRPr="00D9621E" w:rsidRDefault="407141AB" w:rsidP="407141AB">
            <w:pPr>
              <w:rPr>
                <w:rFonts w:ascii="Calibri" w:eastAsia="Times New Roman" w:hAnsi="Calibri" w:cs="Calibri"/>
                <w:color w:val="000000" w:themeColor="text1"/>
              </w:rPr>
            </w:pPr>
            <w:r w:rsidRPr="407141AB">
              <w:rPr>
                <w:rFonts w:ascii="Calibri" w:eastAsia="Times New Roman" w:hAnsi="Calibri" w:cs="Calibri"/>
                <w:color w:val="000000" w:themeColor="text1"/>
              </w:rPr>
              <w:t> </w:t>
            </w:r>
            <w:r w:rsidRPr="407141AB">
              <w:rPr>
                <w:rFonts w:ascii="Times New Roman" w:eastAsia="Times New Roman" w:hAnsi="Times New Roman" w:cs="Times New Roman"/>
                <w:color w:val="000000" w:themeColor="text1"/>
                <w:sz w:val="28"/>
                <w:szCs w:val="28"/>
              </w:rPr>
              <w:t xml:space="preserve">Please note that Data must be handled in line with </w:t>
            </w:r>
            <w:proofErr w:type="spellStart"/>
            <w:r w:rsidRPr="407141AB">
              <w:rPr>
                <w:rFonts w:ascii="Times New Roman" w:eastAsia="Times New Roman" w:hAnsi="Times New Roman" w:cs="Times New Roman"/>
                <w:color w:val="000000" w:themeColor="text1"/>
                <w:sz w:val="28"/>
                <w:szCs w:val="28"/>
              </w:rPr>
              <w:t>DkIT’s</w:t>
            </w:r>
            <w:proofErr w:type="spellEnd"/>
            <w:r w:rsidRPr="407141AB">
              <w:rPr>
                <w:rFonts w:ascii="Times New Roman" w:eastAsia="Times New Roman" w:hAnsi="Times New Roman" w:cs="Times New Roman"/>
                <w:color w:val="000000" w:themeColor="text1"/>
                <w:sz w:val="28"/>
                <w:szCs w:val="28"/>
              </w:rPr>
              <w:t xml:space="preserve"> GDPR Data Protection Policies:</w:t>
            </w:r>
          </w:p>
          <w:p w14:paraId="0DA70637" w14:textId="2F552063" w:rsidR="00D9621E" w:rsidRPr="00D9621E" w:rsidRDefault="407141AB" w:rsidP="407141AB">
            <w:pPr>
              <w:rPr>
                <w:rFonts w:ascii="Calibri" w:eastAsia="Calibri" w:hAnsi="Calibri" w:cs="Calibri"/>
                <w:color w:val="000000" w:themeColor="text1"/>
                <w:sz w:val="28"/>
                <w:szCs w:val="28"/>
              </w:rPr>
            </w:pPr>
            <w:r w:rsidRPr="407141AB">
              <w:rPr>
                <w:rFonts w:ascii="Calibri" w:eastAsia="Calibri" w:hAnsi="Calibri" w:cs="Calibri"/>
                <w:color w:val="000000" w:themeColor="text1"/>
                <w:sz w:val="28"/>
                <w:szCs w:val="28"/>
              </w:rPr>
              <w:t xml:space="preserve">(see: </w:t>
            </w:r>
            <w:hyperlink r:id="rId5">
              <w:r w:rsidRPr="407141AB">
                <w:rPr>
                  <w:rStyle w:val="Hyperlink"/>
                  <w:rFonts w:ascii="Calibri" w:eastAsia="Calibri" w:hAnsi="Calibri" w:cs="Calibri"/>
                  <w:color w:val="000000" w:themeColor="text1"/>
                  <w:sz w:val="28"/>
                  <w:szCs w:val="28"/>
                </w:rPr>
                <w:t>https://www.dkit.ie/about-dkit/policies-and-guidelines/data-protection-policies-and-procedures.html</w:t>
              </w:r>
            </w:hyperlink>
            <w:r w:rsidRPr="407141AB">
              <w:rPr>
                <w:rFonts w:ascii="Calibri" w:eastAsia="Calibri" w:hAnsi="Calibri" w:cs="Calibri"/>
                <w:color w:val="000000" w:themeColor="text1"/>
                <w:sz w:val="28"/>
                <w:szCs w:val="28"/>
              </w:rPr>
              <w:t xml:space="preserve">)                                                           </w:t>
            </w:r>
            <w:r w:rsidR="00D9621E">
              <w:br/>
            </w:r>
          </w:p>
        </w:tc>
      </w:tr>
    </w:tbl>
    <w:p w14:paraId="672A6659" w14:textId="77777777" w:rsidR="00045756" w:rsidRDefault="00045756"/>
    <w:sectPr w:rsidR="00045756" w:rsidSect="00397A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42521"/>
    <w:multiLevelType w:val="hybridMultilevel"/>
    <w:tmpl w:val="B478FD70"/>
    <w:lvl w:ilvl="0" w:tplc="9EBADA00">
      <w:start w:val="1"/>
      <w:numFmt w:val="decimal"/>
      <w:lvlText w:val="%1."/>
      <w:lvlJc w:val="left"/>
      <w:pPr>
        <w:ind w:left="720" w:hanging="360"/>
      </w:pPr>
      <w:rPr>
        <w:rFonts w:eastAsia="Times New Roman" w:hint="default"/>
        <w:color w:val="00000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7AB5E6C"/>
    <w:multiLevelType w:val="hybridMultilevel"/>
    <w:tmpl w:val="A86CC7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3432ADA"/>
    <w:multiLevelType w:val="hybridMultilevel"/>
    <w:tmpl w:val="4F98D9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08602503">
    <w:abstractNumId w:val="1"/>
  </w:num>
  <w:num w:numId="2" w16cid:durableId="2105760195">
    <w:abstractNumId w:val="0"/>
  </w:num>
  <w:num w:numId="3" w16cid:durableId="1203984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21E"/>
    <w:rsid w:val="00014610"/>
    <w:rsid w:val="00045756"/>
    <w:rsid w:val="0009261F"/>
    <w:rsid w:val="000C1F36"/>
    <w:rsid w:val="000D5BCA"/>
    <w:rsid w:val="000E2C67"/>
    <w:rsid w:val="000F48AC"/>
    <w:rsid w:val="001053E8"/>
    <w:rsid w:val="00123A37"/>
    <w:rsid w:val="00135803"/>
    <w:rsid w:val="0014289D"/>
    <w:rsid w:val="0017257A"/>
    <w:rsid w:val="00182180"/>
    <w:rsid w:val="001A3B6A"/>
    <w:rsid w:val="001B6861"/>
    <w:rsid w:val="001E2733"/>
    <w:rsid w:val="001E56D9"/>
    <w:rsid w:val="002768F5"/>
    <w:rsid w:val="00282EFF"/>
    <w:rsid w:val="00292627"/>
    <w:rsid w:val="0033541B"/>
    <w:rsid w:val="00344250"/>
    <w:rsid w:val="00347DCA"/>
    <w:rsid w:val="00381253"/>
    <w:rsid w:val="00397A7C"/>
    <w:rsid w:val="003B2D0A"/>
    <w:rsid w:val="003B6111"/>
    <w:rsid w:val="003E0B76"/>
    <w:rsid w:val="00431B0B"/>
    <w:rsid w:val="00442F01"/>
    <w:rsid w:val="00465D1F"/>
    <w:rsid w:val="004B2C03"/>
    <w:rsid w:val="004C44B2"/>
    <w:rsid w:val="004E7D23"/>
    <w:rsid w:val="005212C6"/>
    <w:rsid w:val="00543673"/>
    <w:rsid w:val="0055086A"/>
    <w:rsid w:val="00583B9B"/>
    <w:rsid w:val="005848C6"/>
    <w:rsid w:val="005C5E75"/>
    <w:rsid w:val="0060134F"/>
    <w:rsid w:val="00666A2D"/>
    <w:rsid w:val="00684492"/>
    <w:rsid w:val="0068485B"/>
    <w:rsid w:val="007608BB"/>
    <w:rsid w:val="00763FF3"/>
    <w:rsid w:val="007909DC"/>
    <w:rsid w:val="007A2C65"/>
    <w:rsid w:val="007D07CE"/>
    <w:rsid w:val="007F4479"/>
    <w:rsid w:val="00806C0C"/>
    <w:rsid w:val="00814120"/>
    <w:rsid w:val="00887D77"/>
    <w:rsid w:val="008967CD"/>
    <w:rsid w:val="00906B81"/>
    <w:rsid w:val="00955F89"/>
    <w:rsid w:val="009A6FBF"/>
    <w:rsid w:val="009B17DF"/>
    <w:rsid w:val="009D3ABD"/>
    <w:rsid w:val="00A000F6"/>
    <w:rsid w:val="00A267EB"/>
    <w:rsid w:val="00A272DF"/>
    <w:rsid w:val="00A36F19"/>
    <w:rsid w:val="00A37E4A"/>
    <w:rsid w:val="00A45E6D"/>
    <w:rsid w:val="00A54982"/>
    <w:rsid w:val="00A54CEB"/>
    <w:rsid w:val="00A943F6"/>
    <w:rsid w:val="00AA21D4"/>
    <w:rsid w:val="00AB5AF8"/>
    <w:rsid w:val="00AF2DE5"/>
    <w:rsid w:val="00AF6063"/>
    <w:rsid w:val="00B64EAE"/>
    <w:rsid w:val="00B876F6"/>
    <w:rsid w:val="00BA1F84"/>
    <w:rsid w:val="00C50F28"/>
    <w:rsid w:val="00C65211"/>
    <w:rsid w:val="00C726ED"/>
    <w:rsid w:val="00C87AB5"/>
    <w:rsid w:val="00CA7CBE"/>
    <w:rsid w:val="00CB0289"/>
    <w:rsid w:val="00CB391F"/>
    <w:rsid w:val="00CF4202"/>
    <w:rsid w:val="00D11141"/>
    <w:rsid w:val="00D77E97"/>
    <w:rsid w:val="00D9621E"/>
    <w:rsid w:val="00DA15CE"/>
    <w:rsid w:val="00DA6E8F"/>
    <w:rsid w:val="00DC6849"/>
    <w:rsid w:val="00DC7D9F"/>
    <w:rsid w:val="00DF2C5B"/>
    <w:rsid w:val="00E01864"/>
    <w:rsid w:val="00E0714A"/>
    <w:rsid w:val="00EB7432"/>
    <w:rsid w:val="00ED0846"/>
    <w:rsid w:val="00F07BD7"/>
    <w:rsid w:val="00F63D4C"/>
    <w:rsid w:val="00FA307C"/>
    <w:rsid w:val="00FA7501"/>
    <w:rsid w:val="1A44BD4A"/>
    <w:rsid w:val="407141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C64E"/>
  <w15:chartTrackingRefBased/>
  <w15:docId w15:val="{EB5DB3D8-11EC-3B4D-A460-BABA1C47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0E2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239079">
      <w:bodyDiv w:val="1"/>
      <w:marLeft w:val="0"/>
      <w:marRight w:val="0"/>
      <w:marTop w:val="0"/>
      <w:marBottom w:val="0"/>
      <w:divBdr>
        <w:top w:val="none" w:sz="0" w:space="0" w:color="auto"/>
        <w:left w:val="none" w:sz="0" w:space="0" w:color="auto"/>
        <w:bottom w:val="none" w:sz="0" w:space="0" w:color="auto"/>
        <w:right w:val="none" w:sz="0" w:space="0" w:color="auto"/>
      </w:divBdr>
    </w:div>
    <w:div w:id="998079442">
      <w:bodyDiv w:val="1"/>
      <w:marLeft w:val="0"/>
      <w:marRight w:val="0"/>
      <w:marTop w:val="0"/>
      <w:marBottom w:val="0"/>
      <w:divBdr>
        <w:top w:val="none" w:sz="0" w:space="0" w:color="auto"/>
        <w:left w:val="none" w:sz="0" w:space="0" w:color="auto"/>
        <w:bottom w:val="none" w:sz="0" w:space="0" w:color="auto"/>
        <w:right w:val="none" w:sz="0" w:space="0" w:color="auto"/>
      </w:divBdr>
    </w:div>
    <w:div w:id="1656908248">
      <w:bodyDiv w:val="1"/>
      <w:marLeft w:val="0"/>
      <w:marRight w:val="0"/>
      <w:marTop w:val="0"/>
      <w:marBottom w:val="0"/>
      <w:divBdr>
        <w:top w:val="none" w:sz="0" w:space="0" w:color="auto"/>
        <w:left w:val="none" w:sz="0" w:space="0" w:color="auto"/>
        <w:bottom w:val="none" w:sz="0" w:space="0" w:color="auto"/>
        <w:right w:val="none" w:sz="0" w:space="0" w:color="auto"/>
      </w:divBdr>
      <w:divsChild>
        <w:div w:id="1900631469">
          <w:marLeft w:val="0"/>
          <w:marRight w:val="0"/>
          <w:marTop w:val="0"/>
          <w:marBottom w:val="0"/>
          <w:divBdr>
            <w:top w:val="none" w:sz="0" w:space="0" w:color="auto"/>
            <w:left w:val="none" w:sz="0" w:space="0" w:color="auto"/>
            <w:bottom w:val="none" w:sz="0" w:space="0" w:color="auto"/>
            <w:right w:val="none" w:sz="0" w:space="0" w:color="auto"/>
          </w:divBdr>
          <w:divsChild>
            <w:div w:id="1538737113">
              <w:marLeft w:val="0"/>
              <w:marRight w:val="0"/>
              <w:marTop w:val="0"/>
              <w:marBottom w:val="0"/>
              <w:divBdr>
                <w:top w:val="none" w:sz="0" w:space="0" w:color="auto"/>
                <w:left w:val="none" w:sz="0" w:space="0" w:color="auto"/>
                <w:bottom w:val="none" w:sz="0" w:space="0" w:color="auto"/>
                <w:right w:val="none" w:sz="0" w:space="0" w:color="auto"/>
              </w:divBdr>
              <w:divsChild>
                <w:div w:id="1085685617">
                  <w:marLeft w:val="0"/>
                  <w:marRight w:val="0"/>
                  <w:marTop w:val="0"/>
                  <w:marBottom w:val="0"/>
                  <w:divBdr>
                    <w:top w:val="none" w:sz="0" w:space="0" w:color="auto"/>
                    <w:left w:val="none" w:sz="0" w:space="0" w:color="auto"/>
                    <w:bottom w:val="none" w:sz="0" w:space="0" w:color="auto"/>
                    <w:right w:val="none" w:sz="0" w:space="0" w:color="auto"/>
                  </w:divBdr>
                  <w:divsChild>
                    <w:div w:id="1592201512">
                      <w:marLeft w:val="0"/>
                      <w:marRight w:val="0"/>
                      <w:marTop w:val="0"/>
                      <w:marBottom w:val="0"/>
                      <w:divBdr>
                        <w:top w:val="none" w:sz="0" w:space="0" w:color="auto"/>
                        <w:left w:val="none" w:sz="0" w:space="0" w:color="auto"/>
                        <w:bottom w:val="none" w:sz="0" w:space="0" w:color="auto"/>
                        <w:right w:val="none" w:sz="0" w:space="0" w:color="auto"/>
                      </w:divBdr>
                      <w:divsChild>
                        <w:div w:id="79643969">
                          <w:marLeft w:val="0"/>
                          <w:marRight w:val="0"/>
                          <w:marTop w:val="0"/>
                          <w:marBottom w:val="0"/>
                          <w:divBdr>
                            <w:top w:val="none" w:sz="0" w:space="0" w:color="auto"/>
                            <w:left w:val="none" w:sz="0" w:space="0" w:color="auto"/>
                            <w:bottom w:val="none" w:sz="0" w:space="0" w:color="auto"/>
                            <w:right w:val="none" w:sz="0" w:space="0" w:color="auto"/>
                          </w:divBdr>
                          <w:divsChild>
                            <w:div w:id="640160686">
                              <w:marLeft w:val="0"/>
                              <w:marRight w:val="0"/>
                              <w:marTop w:val="0"/>
                              <w:marBottom w:val="0"/>
                              <w:divBdr>
                                <w:top w:val="none" w:sz="0" w:space="0" w:color="auto"/>
                                <w:left w:val="none" w:sz="0" w:space="0" w:color="auto"/>
                                <w:bottom w:val="none" w:sz="0" w:space="0" w:color="auto"/>
                                <w:right w:val="none" w:sz="0" w:space="0" w:color="auto"/>
                              </w:divBdr>
                              <w:divsChild>
                                <w:div w:id="448356623">
                                  <w:marLeft w:val="0"/>
                                  <w:marRight w:val="0"/>
                                  <w:marTop w:val="0"/>
                                  <w:marBottom w:val="0"/>
                                  <w:divBdr>
                                    <w:top w:val="none" w:sz="0" w:space="0" w:color="auto"/>
                                    <w:left w:val="none" w:sz="0" w:space="0" w:color="auto"/>
                                    <w:bottom w:val="none" w:sz="0" w:space="0" w:color="auto"/>
                                    <w:right w:val="none" w:sz="0" w:space="0" w:color="auto"/>
                                  </w:divBdr>
                                  <w:divsChild>
                                    <w:div w:id="1554200150">
                                      <w:marLeft w:val="0"/>
                                      <w:marRight w:val="0"/>
                                      <w:marTop w:val="0"/>
                                      <w:marBottom w:val="0"/>
                                      <w:divBdr>
                                        <w:top w:val="none" w:sz="0" w:space="0" w:color="auto"/>
                                        <w:left w:val="none" w:sz="0" w:space="0" w:color="auto"/>
                                        <w:bottom w:val="none" w:sz="0" w:space="0" w:color="auto"/>
                                        <w:right w:val="none" w:sz="0" w:space="0" w:color="auto"/>
                                      </w:divBdr>
                                      <w:divsChild>
                                        <w:div w:id="1778020415">
                                          <w:marLeft w:val="0"/>
                                          <w:marRight w:val="0"/>
                                          <w:marTop w:val="0"/>
                                          <w:marBottom w:val="0"/>
                                          <w:divBdr>
                                            <w:top w:val="none" w:sz="0" w:space="0" w:color="auto"/>
                                            <w:left w:val="none" w:sz="0" w:space="0" w:color="auto"/>
                                            <w:bottom w:val="none" w:sz="0" w:space="0" w:color="auto"/>
                                            <w:right w:val="none" w:sz="0" w:space="0" w:color="auto"/>
                                          </w:divBdr>
                                          <w:divsChild>
                                            <w:div w:id="857039164">
                                              <w:marLeft w:val="0"/>
                                              <w:marRight w:val="0"/>
                                              <w:marTop w:val="0"/>
                                              <w:marBottom w:val="0"/>
                                              <w:divBdr>
                                                <w:top w:val="none" w:sz="0" w:space="0" w:color="auto"/>
                                                <w:left w:val="none" w:sz="0" w:space="0" w:color="auto"/>
                                                <w:bottom w:val="none" w:sz="0" w:space="0" w:color="auto"/>
                                                <w:right w:val="none" w:sz="0" w:space="0" w:color="auto"/>
                                              </w:divBdr>
                                              <w:divsChild>
                                                <w:div w:id="1377386965">
                                                  <w:marLeft w:val="0"/>
                                                  <w:marRight w:val="0"/>
                                                  <w:marTop w:val="0"/>
                                                  <w:marBottom w:val="0"/>
                                                  <w:divBdr>
                                                    <w:top w:val="none" w:sz="0" w:space="0" w:color="auto"/>
                                                    <w:left w:val="none" w:sz="0" w:space="0" w:color="auto"/>
                                                    <w:bottom w:val="none" w:sz="0" w:space="0" w:color="auto"/>
                                                    <w:right w:val="none" w:sz="0" w:space="0" w:color="auto"/>
                                                  </w:divBdr>
                                                  <w:divsChild>
                                                    <w:div w:id="889994396">
                                                      <w:marLeft w:val="0"/>
                                                      <w:marRight w:val="0"/>
                                                      <w:marTop w:val="0"/>
                                                      <w:marBottom w:val="0"/>
                                                      <w:divBdr>
                                                        <w:top w:val="single" w:sz="6" w:space="0" w:color="ABABAB"/>
                                                        <w:left w:val="single" w:sz="6" w:space="0" w:color="ABABAB"/>
                                                        <w:bottom w:val="none" w:sz="0" w:space="0" w:color="auto"/>
                                                        <w:right w:val="single" w:sz="6" w:space="0" w:color="ABABAB"/>
                                                      </w:divBdr>
                                                      <w:divsChild>
                                                        <w:div w:id="1188981218">
                                                          <w:marLeft w:val="0"/>
                                                          <w:marRight w:val="0"/>
                                                          <w:marTop w:val="0"/>
                                                          <w:marBottom w:val="0"/>
                                                          <w:divBdr>
                                                            <w:top w:val="none" w:sz="0" w:space="0" w:color="auto"/>
                                                            <w:left w:val="none" w:sz="0" w:space="0" w:color="auto"/>
                                                            <w:bottom w:val="none" w:sz="0" w:space="0" w:color="auto"/>
                                                            <w:right w:val="none" w:sz="0" w:space="0" w:color="auto"/>
                                                          </w:divBdr>
                                                          <w:divsChild>
                                                            <w:div w:id="1699695770">
                                                              <w:marLeft w:val="0"/>
                                                              <w:marRight w:val="0"/>
                                                              <w:marTop w:val="0"/>
                                                              <w:marBottom w:val="0"/>
                                                              <w:divBdr>
                                                                <w:top w:val="none" w:sz="0" w:space="0" w:color="auto"/>
                                                                <w:left w:val="none" w:sz="0" w:space="0" w:color="auto"/>
                                                                <w:bottom w:val="none" w:sz="0" w:space="0" w:color="auto"/>
                                                                <w:right w:val="none" w:sz="0" w:space="0" w:color="auto"/>
                                                              </w:divBdr>
                                                              <w:divsChild>
                                                                <w:div w:id="640227986">
                                                                  <w:marLeft w:val="0"/>
                                                                  <w:marRight w:val="0"/>
                                                                  <w:marTop w:val="0"/>
                                                                  <w:marBottom w:val="0"/>
                                                                  <w:divBdr>
                                                                    <w:top w:val="none" w:sz="0" w:space="0" w:color="auto"/>
                                                                    <w:left w:val="none" w:sz="0" w:space="0" w:color="auto"/>
                                                                    <w:bottom w:val="none" w:sz="0" w:space="0" w:color="auto"/>
                                                                    <w:right w:val="none" w:sz="0" w:space="0" w:color="auto"/>
                                                                  </w:divBdr>
                                                                  <w:divsChild>
                                                                    <w:div w:id="747730399">
                                                                      <w:marLeft w:val="0"/>
                                                                      <w:marRight w:val="0"/>
                                                                      <w:marTop w:val="0"/>
                                                                      <w:marBottom w:val="0"/>
                                                                      <w:divBdr>
                                                                        <w:top w:val="none" w:sz="0" w:space="0" w:color="auto"/>
                                                                        <w:left w:val="none" w:sz="0" w:space="0" w:color="auto"/>
                                                                        <w:bottom w:val="none" w:sz="0" w:space="0" w:color="auto"/>
                                                                        <w:right w:val="none" w:sz="0" w:space="0" w:color="auto"/>
                                                                      </w:divBdr>
                                                                      <w:divsChild>
                                                                        <w:div w:id="1667593729">
                                                                          <w:marLeft w:val="-75"/>
                                                                          <w:marRight w:val="0"/>
                                                                          <w:marTop w:val="30"/>
                                                                          <w:marBottom w:val="30"/>
                                                                          <w:divBdr>
                                                                            <w:top w:val="none" w:sz="0" w:space="0" w:color="auto"/>
                                                                            <w:left w:val="none" w:sz="0" w:space="0" w:color="auto"/>
                                                                            <w:bottom w:val="none" w:sz="0" w:space="0" w:color="auto"/>
                                                                            <w:right w:val="none" w:sz="0" w:space="0" w:color="auto"/>
                                                                          </w:divBdr>
                                                                          <w:divsChild>
                                                                            <w:div w:id="1502893634">
                                                                              <w:marLeft w:val="0"/>
                                                                              <w:marRight w:val="0"/>
                                                                              <w:marTop w:val="0"/>
                                                                              <w:marBottom w:val="0"/>
                                                                              <w:divBdr>
                                                                                <w:top w:val="none" w:sz="0" w:space="0" w:color="auto"/>
                                                                                <w:left w:val="none" w:sz="0" w:space="0" w:color="auto"/>
                                                                                <w:bottom w:val="none" w:sz="0" w:space="0" w:color="auto"/>
                                                                                <w:right w:val="none" w:sz="0" w:space="0" w:color="auto"/>
                                                                              </w:divBdr>
                                                                              <w:divsChild>
                                                                                <w:div w:id="1123116568">
                                                                                  <w:marLeft w:val="0"/>
                                                                                  <w:marRight w:val="0"/>
                                                                                  <w:marTop w:val="0"/>
                                                                                  <w:marBottom w:val="0"/>
                                                                                  <w:divBdr>
                                                                                    <w:top w:val="none" w:sz="0" w:space="0" w:color="auto"/>
                                                                                    <w:left w:val="none" w:sz="0" w:space="0" w:color="auto"/>
                                                                                    <w:bottom w:val="none" w:sz="0" w:space="0" w:color="auto"/>
                                                                                    <w:right w:val="none" w:sz="0" w:space="0" w:color="auto"/>
                                                                                  </w:divBdr>
                                                                                  <w:divsChild>
                                                                                    <w:div w:id="514156183">
                                                                                      <w:marLeft w:val="0"/>
                                                                                      <w:marRight w:val="0"/>
                                                                                      <w:marTop w:val="0"/>
                                                                                      <w:marBottom w:val="0"/>
                                                                                      <w:divBdr>
                                                                                        <w:top w:val="none" w:sz="0" w:space="0" w:color="auto"/>
                                                                                        <w:left w:val="none" w:sz="0" w:space="0" w:color="auto"/>
                                                                                        <w:bottom w:val="none" w:sz="0" w:space="0" w:color="auto"/>
                                                                                        <w:right w:val="none" w:sz="0" w:space="0" w:color="auto"/>
                                                                                      </w:divBdr>
                                                                                      <w:divsChild>
                                                                                        <w:div w:id="983004122">
                                                                                          <w:marLeft w:val="0"/>
                                                                                          <w:marRight w:val="0"/>
                                                                                          <w:marTop w:val="0"/>
                                                                                          <w:marBottom w:val="0"/>
                                                                                          <w:divBdr>
                                                                                            <w:top w:val="none" w:sz="0" w:space="0" w:color="auto"/>
                                                                                            <w:left w:val="none" w:sz="0" w:space="0" w:color="auto"/>
                                                                                            <w:bottom w:val="none" w:sz="0" w:space="0" w:color="auto"/>
                                                                                            <w:right w:val="none" w:sz="0" w:space="0" w:color="auto"/>
                                                                                          </w:divBdr>
                                                                                          <w:divsChild>
                                                                                            <w:div w:id="948396817">
                                                                                              <w:marLeft w:val="0"/>
                                                                                              <w:marRight w:val="0"/>
                                                                                              <w:marTop w:val="0"/>
                                                                                              <w:marBottom w:val="0"/>
                                                                                              <w:divBdr>
                                                                                                <w:top w:val="none" w:sz="0" w:space="0" w:color="auto"/>
                                                                                                <w:left w:val="none" w:sz="0" w:space="0" w:color="auto"/>
                                                                                                <w:bottom w:val="none" w:sz="0" w:space="0" w:color="auto"/>
                                                                                                <w:right w:val="none" w:sz="0" w:space="0" w:color="auto"/>
                                                                                              </w:divBdr>
                                                                                              <w:divsChild>
                                                                                                <w:div w:id="840975366">
                                                                                                  <w:marLeft w:val="0"/>
                                                                                                  <w:marRight w:val="0"/>
                                                                                                  <w:marTop w:val="30"/>
                                                                                                  <w:marBottom w:val="30"/>
                                                                                                  <w:divBdr>
                                                                                                    <w:top w:val="none" w:sz="0" w:space="0" w:color="auto"/>
                                                                                                    <w:left w:val="none" w:sz="0" w:space="0" w:color="auto"/>
                                                                                                    <w:bottom w:val="none" w:sz="0" w:space="0" w:color="auto"/>
                                                                                                    <w:right w:val="none" w:sz="0" w:space="0" w:color="auto"/>
                                                                                                  </w:divBdr>
                                                                                                  <w:divsChild>
                                                                                                    <w:div w:id="1907958656">
                                                                                                      <w:marLeft w:val="0"/>
                                                                                                      <w:marRight w:val="0"/>
                                                                                                      <w:marTop w:val="0"/>
                                                                                                      <w:marBottom w:val="0"/>
                                                                                                      <w:divBdr>
                                                                                                        <w:top w:val="none" w:sz="0" w:space="0" w:color="auto"/>
                                                                                                        <w:left w:val="none" w:sz="0" w:space="0" w:color="auto"/>
                                                                                                        <w:bottom w:val="none" w:sz="0" w:space="0" w:color="auto"/>
                                                                                                        <w:right w:val="none" w:sz="0" w:space="0" w:color="auto"/>
                                                                                                      </w:divBdr>
                                                                                                      <w:divsChild>
                                                                                                        <w:div w:id="629894264">
                                                                                                          <w:marLeft w:val="0"/>
                                                                                                          <w:marRight w:val="0"/>
                                                                                                          <w:marTop w:val="0"/>
                                                                                                          <w:marBottom w:val="0"/>
                                                                                                          <w:divBdr>
                                                                                                            <w:top w:val="none" w:sz="0" w:space="0" w:color="auto"/>
                                                                                                            <w:left w:val="none" w:sz="0" w:space="0" w:color="auto"/>
                                                                                                            <w:bottom w:val="none" w:sz="0" w:space="0" w:color="auto"/>
                                                                                                            <w:right w:val="none" w:sz="0" w:space="0" w:color="auto"/>
                                                                                                          </w:divBdr>
                                                                                                        </w:div>
                                                                                                      </w:divsChild>
                                                                                                    </w:div>
                                                                                                    <w:div w:id="802651548">
                                                                                                      <w:marLeft w:val="0"/>
                                                                                                      <w:marRight w:val="0"/>
                                                                                                      <w:marTop w:val="0"/>
                                                                                                      <w:marBottom w:val="0"/>
                                                                                                      <w:divBdr>
                                                                                                        <w:top w:val="none" w:sz="0" w:space="0" w:color="auto"/>
                                                                                                        <w:left w:val="none" w:sz="0" w:space="0" w:color="auto"/>
                                                                                                        <w:bottom w:val="none" w:sz="0" w:space="0" w:color="auto"/>
                                                                                                        <w:right w:val="none" w:sz="0" w:space="0" w:color="auto"/>
                                                                                                      </w:divBdr>
                                                                                                      <w:divsChild>
                                                                                                        <w:div w:id="1827741062">
                                                                                                          <w:marLeft w:val="0"/>
                                                                                                          <w:marRight w:val="0"/>
                                                                                                          <w:marTop w:val="0"/>
                                                                                                          <w:marBottom w:val="0"/>
                                                                                                          <w:divBdr>
                                                                                                            <w:top w:val="none" w:sz="0" w:space="0" w:color="auto"/>
                                                                                                            <w:left w:val="none" w:sz="0" w:space="0" w:color="auto"/>
                                                                                                            <w:bottom w:val="none" w:sz="0" w:space="0" w:color="auto"/>
                                                                                                            <w:right w:val="none" w:sz="0" w:space="0" w:color="auto"/>
                                                                                                          </w:divBdr>
                                                                                                        </w:div>
                                                                                                      </w:divsChild>
                                                                                                    </w:div>
                                                                                                    <w:div w:id="1221552182">
                                                                                                      <w:marLeft w:val="0"/>
                                                                                                      <w:marRight w:val="0"/>
                                                                                                      <w:marTop w:val="0"/>
                                                                                                      <w:marBottom w:val="0"/>
                                                                                                      <w:divBdr>
                                                                                                        <w:top w:val="none" w:sz="0" w:space="0" w:color="auto"/>
                                                                                                        <w:left w:val="none" w:sz="0" w:space="0" w:color="auto"/>
                                                                                                        <w:bottom w:val="none" w:sz="0" w:space="0" w:color="auto"/>
                                                                                                        <w:right w:val="none" w:sz="0" w:space="0" w:color="auto"/>
                                                                                                      </w:divBdr>
                                                                                                      <w:divsChild>
                                                                                                        <w:div w:id="1363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971690">
      <w:bodyDiv w:val="1"/>
      <w:marLeft w:val="0"/>
      <w:marRight w:val="0"/>
      <w:marTop w:val="0"/>
      <w:marBottom w:val="0"/>
      <w:divBdr>
        <w:top w:val="none" w:sz="0" w:space="0" w:color="auto"/>
        <w:left w:val="none" w:sz="0" w:space="0" w:color="auto"/>
        <w:bottom w:val="none" w:sz="0" w:space="0" w:color="auto"/>
        <w:right w:val="none" w:sz="0" w:space="0" w:color="auto"/>
      </w:divBdr>
      <w:divsChild>
        <w:div w:id="1988583583">
          <w:marLeft w:val="0"/>
          <w:marRight w:val="0"/>
          <w:marTop w:val="0"/>
          <w:marBottom w:val="0"/>
          <w:divBdr>
            <w:top w:val="none" w:sz="0" w:space="0" w:color="auto"/>
            <w:left w:val="none" w:sz="0" w:space="0" w:color="auto"/>
            <w:bottom w:val="none" w:sz="0" w:space="0" w:color="auto"/>
            <w:right w:val="none" w:sz="0" w:space="0" w:color="auto"/>
          </w:divBdr>
          <w:divsChild>
            <w:div w:id="1569267343">
              <w:marLeft w:val="0"/>
              <w:marRight w:val="0"/>
              <w:marTop w:val="0"/>
              <w:marBottom w:val="0"/>
              <w:divBdr>
                <w:top w:val="none" w:sz="0" w:space="0" w:color="auto"/>
                <w:left w:val="none" w:sz="0" w:space="0" w:color="auto"/>
                <w:bottom w:val="none" w:sz="0" w:space="0" w:color="auto"/>
                <w:right w:val="none" w:sz="0" w:space="0" w:color="auto"/>
              </w:divBdr>
              <w:divsChild>
                <w:div w:id="1633747617">
                  <w:marLeft w:val="0"/>
                  <w:marRight w:val="0"/>
                  <w:marTop w:val="0"/>
                  <w:marBottom w:val="0"/>
                  <w:divBdr>
                    <w:top w:val="none" w:sz="0" w:space="0" w:color="auto"/>
                    <w:left w:val="none" w:sz="0" w:space="0" w:color="auto"/>
                    <w:bottom w:val="none" w:sz="0" w:space="0" w:color="auto"/>
                    <w:right w:val="none" w:sz="0" w:space="0" w:color="auto"/>
                  </w:divBdr>
                  <w:divsChild>
                    <w:div w:id="1671325038">
                      <w:marLeft w:val="0"/>
                      <w:marRight w:val="0"/>
                      <w:marTop w:val="0"/>
                      <w:marBottom w:val="0"/>
                      <w:divBdr>
                        <w:top w:val="none" w:sz="0" w:space="0" w:color="auto"/>
                        <w:left w:val="none" w:sz="0" w:space="0" w:color="auto"/>
                        <w:bottom w:val="none" w:sz="0" w:space="0" w:color="auto"/>
                        <w:right w:val="none" w:sz="0" w:space="0" w:color="auto"/>
                      </w:divBdr>
                      <w:divsChild>
                        <w:div w:id="579296455">
                          <w:marLeft w:val="0"/>
                          <w:marRight w:val="0"/>
                          <w:marTop w:val="0"/>
                          <w:marBottom w:val="0"/>
                          <w:divBdr>
                            <w:top w:val="none" w:sz="0" w:space="0" w:color="auto"/>
                            <w:left w:val="none" w:sz="0" w:space="0" w:color="auto"/>
                            <w:bottom w:val="none" w:sz="0" w:space="0" w:color="auto"/>
                            <w:right w:val="none" w:sz="0" w:space="0" w:color="auto"/>
                          </w:divBdr>
                          <w:divsChild>
                            <w:div w:id="2074574154">
                              <w:marLeft w:val="0"/>
                              <w:marRight w:val="0"/>
                              <w:marTop w:val="0"/>
                              <w:marBottom w:val="0"/>
                              <w:divBdr>
                                <w:top w:val="none" w:sz="0" w:space="0" w:color="auto"/>
                                <w:left w:val="none" w:sz="0" w:space="0" w:color="auto"/>
                                <w:bottom w:val="none" w:sz="0" w:space="0" w:color="auto"/>
                                <w:right w:val="none" w:sz="0" w:space="0" w:color="auto"/>
                              </w:divBdr>
                              <w:divsChild>
                                <w:div w:id="940184634">
                                  <w:marLeft w:val="0"/>
                                  <w:marRight w:val="0"/>
                                  <w:marTop w:val="0"/>
                                  <w:marBottom w:val="0"/>
                                  <w:divBdr>
                                    <w:top w:val="none" w:sz="0" w:space="0" w:color="auto"/>
                                    <w:left w:val="none" w:sz="0" w:space="0" w:color="auto"/>
                                    <w:bottom w:val="none" w:sz="0" w:space="0" w:color="auto"/>
                                    <w:right w:val="none" w:sz="0" w:space="0" w:color="auto"/>
                                  </w:divBdr>
                                  <w:divsChild>
                                    <w:div w:id="1488284571">
                                      <w:marLeft w:val="0"/>
                                      <w:marRight w:val="0"/>
                                      <w:marTop w:val="0"/>
                                      <w:marBottom w:val="0"/>
                                      <w:divBdr>
                                        <w:top w:val="none" w:sz="0" w:space="0" w:color="auto"/>
                                        <w:left w:val="none" w:sz="0" w:space="0" w:color="auto"/>
                                        <w:bottom w:val="none" w:sz="0" w:space="0" w:color="auto"/>
                                        <w:right w:val="none" w:sz="0" w:space="0" w:color="auto"/>
                                      </w:divBdr>
                                      <w:divsChild>
                                        <w:div w:id="1948855144">
                                          <w:marLeft w:val="0"/>
                                          <w:marRight w:val="0"/>
                                          <w:marTop w:val="0"/>
                                          <w:marBottom w:val="0"/>
                                          <w:divBdr>
                                            <w:top w:val="none" w:sz="0" w:space="0" w:color="auto"/>
                                            <w:left w:val="none" w:sz="0" w:space="0" w:color="auto"/>
                                            <w:bottom w:val="none" w:sz="0" w:space="0" w:color="auto"/>
                                            <w:right w:val="none" w:sz="0" w:space="0" w:color="auto"/>
                                          </w:divBdr>
                                          <w:divsChild>
                                            <w:div w:id="2104493313">
                                              <w:marLeft w:val="0"/>
                                              <w:marRight w:val="0"/>
                                              <w:marTop w:val="0"/>
                                              <w:marBottom w:val="0"/>
                                              <w:divBdr>
                                                <w:top w:val="none" w:sz="0" w:space="0" w:color="auto"/>
                                                <w:left w:val="none" w:sz="0" w:space="0" w:color="auto"/>
                                                <w:bottom w:val="none" w:sz="0" w:space="0" w:color="auto"/>
                                                <w:right w:val="none" w:sz="0" w:space="0" w:color="auto"/>
                                              </w:divBdr>
                                              <w:divsChild>
                                                <w:div w:id="2033065085">
                                                  <w:marLeft w:val="0"/>
                                                  <w:marRight w:val="0"/>
                                                  <w:marTop w:val="0"/>
                                                  <w:marBottom w:val="0"/>
                                                  <w:divBdr>
                                                    <w:top w:val="none" w:sz="0" w:space="0" w:color="auto"/>
                                                    <w:left w:val="none" w:sz="0" w:space="0" w:color="auto"/>
                                                    <w:bottom w:val="none" w:sz="0" w:space="0" w:color="auto"/>
                                                    <w:right w:val="none" w:sz="0" w:space="0" w:color="auto"/>
                                                  </w:divBdr>
                                                  <w:divsChild>
                                                    <w:div w:id="2081519494">
                                                      <w:marLeft w:val="0"/>
                                                      <w:marRight w:val="0"/>
                                                      <w:marTop w:val="0"/>
                                                      <w:marBottom w:val="0"/>
                                                      <w:divBdr>
                                                        <w:top w:val="single" w:sz="6" w:space="0" w:color="ABABAB"/>
                                                        <w:left w:val="single" w:sz="6" w:space="0" w:color="ABABAB"/>
                                                        <w:bottom w:val="none" w:sz="0" w:space="0" w:color="auto"/>
                                                        <w:right w:val="single" w:sz="6" w:space="0" w:color="ABABAB"/>
                                                      </w:divBdr>
                                                      <w:divsChild>
                                                        <w:div w:id="745154409">
                                                          <w:marLeft w:val="0"/>
                                                          <w:marRight w:val="0"/>
                                                          <w:marTop w:val="0"/>
                                                          <w:marBottom w:val="0"/>
                                                          <w:divBdr>
                                                            <w:top w:val="none" w:sz="0" w:space="0" w:color="auto"/>
                                                            <w:left w:val="none" w:sz="0" w:space="0" w:color="auto"/>
                                                            <w:bottom w:val="none" w:sz="0" w:space="0" w:color="auto"/>
                                                            <w:right w:val="none" w:sz="0" w:space="0" w:color="auto"/>
                                                          </w:divBdr>
                                                          <w:divsChild>
                                                            <w:div w:id="1717704917">
                                                              <w:marLeft w:val="0"/>
                                                              <w:marRight w:val="0"/>
                                                              <w:marTop w:val="0"/>
                                                              <w:marBottom w:val="0"/>
                                                              <w:divBdr>
                                                                <w:top w:val="none" w:sz="0" w:space="0" w:color="auto"/>
                                                                <w:left w:val="none" w:sz="0" w:space="0" w:color="auto"/>
                                                                <w:bottom w:val="none" w:sz="0" w:space="0" w:color="auto"/>
                                                                <w:right w:val="none" w:sz="0" w:space="0" w:color="auto"/>
                                                              </w:divBdr>
                                                              <w:divsChild>
                                                                <w:div w:id="329262385">
                                                                  <w:marLeft w:val="0"/>
                                                                  <w:marRight w:val="0"/>
                                                                  <w:marTop w:val="0"/>
                                                                  <w:marBottom w:val="0"/>
                                                                  <w:divBdr>
                                                                    <w:top w:val="none" w:sz="0" w:space="0" w:color="auto"/>
                                                                    <w:left w:val="none" w:sz="0" w:space="0" w:color="auto"/>
                                                                    <w:bottom w:val="none" w:sz="0" w:space="0" w:color="auto"/>
                                                                    <w:right w:val="none" w:sz="0" w:space="0" w:color="auto"/>
                                                                  </w:divBdr>
                                                                  <w:divsChild>
                                                                    <w:div w:id="212087989">
                                                                      <w:marLeft w:val="0"/>
                                                                      <w:marRight w:val="0"/>
                                                                      <w:marTop w:val="0"/>
                                                                      <w:marBottom w:val="0"/>
                                                                      <w:divBdr>
                                                                        <w:top w:val="none" w:sz="0" w:space="0" w:color="auto"/>
                                                                        <w:left w:val="none" w:sz="0" w:space="0" w:color="auto"/>
                                                                        <w:bottom w:val="none" w:sz="0" w:space="0" w:color="auto"/>
                                                                        <w:right w:val="none" w:sz="0" w:space="0" w:color="auto"/>
                                                                      </w:divBdr>
                                                                      <w:divsChild>
                                                                        <w:div w:id="1863010199">
                                                                          <w:marLeft w:val="-75"/>
                                                                          <w:marRight w:val="0"/>
                                                                          <w:marTop w:val="30"/>
                                                                          <w:marBottom w:val="30"/>
                                                                          <w:divBdr>
                                                                            <w:top w:val="none" w:sz="0" w:space="0" w:color="auto"/>
                                                                            <w:left w:val="none" w:sz="0" w:space="0" w:color="auto"/>
                                                                            <w:bottom w:val="none" w:sz="0" w:space="0" w:color="auto"/>
                                                                            <w:right w:val="none" w:sz="0" w:space="0" w:color="auto"/>
                                                                          </w:divBdr>
                                                                          <w:divsChild>
                                                                            <w:div w:id="931398969">
                                                                              <w:marLeft w:val="0"/>
                                                                              <w:marRight w:val="0"/>
                                                                              <w:marTop w:val="0"/>
                                                                              <w:marBottom w:val="0"/>
                                                                              <w:divBdr>
                                                                                <w:top w:val="none" w:sz="0" w:space="0" w:color="auto"/>
                                                                                <w:left w:val="none" w:sz="0" w:space="0" w:color="auto"/>
                                                                                <w:bottom w:val="none" w:sz="0" w:space="0" w:color="auto"/>
                                                                                <w:right w:val="none" w:sz="0" w:space="0" w:color="auto"/>
                                                                              </w:divBdr>
                                                                              <w:divsChild>
                                                                                <w:div w:id="589313446">
                                                                                  <w:marLeft w:val="0"/>
                                                                                  <w:marRight w:val="0"/>
                                                                                  <w:marTop w:val="0"/>
                                                                                  <w:marBottom w:val="0"/>
                                                                                  <w:divBdr>
                                                                                    <w:top w:val="none" w:sz="0" w:space="0" w:color="auto"/>
                                                                                    <w:left w:val="none" w:sz="0" w:space="0" w:color="auto"/>
                                                                                    <w:bottom w:val="none" w:sz="0" w:space="0" w:color="auto"/>
                                                                                    <w:right w:val="none" w:sz="0" w:space="0" w:color="auto"/>
                                                                                  </w:divBdr>
                                                                                  <w:divsChild>
                                                                                    <w:div w:id="1825706767">
                                                                                      <w:marLeft w:val="0"/>
                                                                                      <w:marRight w:val="0"/>
                                                                                      <w:marTop w:val="0"/>
                                                                                      <w:marBottom w:val="0"/>
                                                                                      <w:divBdr>
                                                                                        <w:top w:val="none" w:sz="0" w:space="0" w:color="auto"/>
                                                                                        <w:left w:val="none" w:sz="0" w:space="0" w:color="auto"/>
                                                                                        <w:bottom w:val="none" w:sz="0" w:space="0" w:color="auto"/>
                                                                                        <w:right w:val="none" w:sz="0" w:space="0" w:color="auto"/>
                                                                                      </w:divBdr>
                                                                                      <w:divsChild>
                                                                                        <w:div w:id="481849598">
                                                                                          <w:marLeft w:val="0"/>
                                                                                          <w:marRight w:val="0"/>
                                                                                          <w:marTop w:val="0"/>
                                                                                          <w:marBottom w:val="0"/>
                                                                                          <w:divBdr>
                                                                                            <w:top w:val="none" w:sz="0" w:space="0" w:color="auto"/>
                                                                                            <w:left w:val="none" w:sz="0" w:space="0" w:color="auto"/>
                                                                                            <w:bottom w:val="none" w:sz="0" w:space="0" w:color="auto"/>
                                                                                            <w:right w:val="none" w:sz="0" w:space="0" w:color="auto"/>
                                                                                          </w:divBdr>
                                                                                          <w:divsChild>
                                                                                            <w:div w:id="126239833">
                                                                                              <w:marLeft w:val="0"/>
                                                                                              <w:marRight w:val="0"/>
                                                                                              <w:marTop w:val="0"/>
                                                                                              <w:marBottom w:val="0"/>
                                                                                              <w:divBdr>
                                                                                                <w:top w:val="none" w:sz="0" w:space="0" w:color="auto"/>
                                                                                                <w:left w:val="none" w:sz="0" w:space="0" w:color="auto"/>
                                                                                                <w:bottom w:val="none" w:sz="0" w:space="0" w:color="auto"/>
                                                                                                <w:right w:val="none" w:sz="0" w:space="0" w:color="auto"/>
                                                                                              </w:divBdr>
                                                                                              <w:divsChild>
                                                                                                <w:div w:id="1106997926">
                                                                                                  <w:marLeft w:val="0"/>
                                                                                                  <w:marRight w:val="0"/>
                                                                                                  <w:marTop w:val="30"/>
                                                                                                  <w:marBottom w:val="30"/>
                                                                                                  <w:divBdr>
                                                                                                    <w:top w:val="none" w:sz="0" w:space="0" w:color="auto"/>
                                                                                                    <w:left w:val="none" w:sz="0" w:space="0" w:color="auto"/>
                                                                                                    <w:bottom w:val="none" w:sz="0" w:space="0" w:color="auto"/>
                                                                                                    <w:right w:val="none" w:sz="0" w:space="0" w:color="auto"/>
                                                                                                  </w:divBdr>
                                                                                                  <w:divsChild>
                                                                                                    <w:div w:id="1669751036">
                                                                                                      <w:marLeft w:val="0"/>
                                                                                                      <w:marRight w:val="0"/>
                                                                                                      <w:marTop w:val="0"/>
                                                                                                      <w:marBottom w:val="0"/>
                                                                                                      <w:divBdr>
                                                                                                        <w:top w:val="none" w:sz="0" w:space="0" w:color="auto"/>
                                                                                                        <w:left w:val="none" w:sz="0" w:space="0" w:color="auto"/>
                                                                                                        <w:bottom w:val="none" w:sz="0" w:space="0" w:color="auto"/>
                                                                                                        <w:right w:val="none" w:sz="0" w:space="0" w:color="auto"/>
                                                                                                      </w:divBdr>
                                                                                                      <w:divsChild>
                                                                                                        <w:div w:id="1454637739">
                                                                                                          <w:marLeft w:val="0"/>
                                                                                                          <w:marRight w:val="0"/>
                                                                                                          <w:marTop w:val="0"/>
                                                                                                          <w:marBottom w:val="0"/>
                                                                                                          <w:divBdr>
                                                                                                            <w:top w:val="none" w:sz="0" w:space="0" w:color="auto"/>
                                                                                                            <w:left w:val="none" w:sz="0" w:space="0" w:color="auto"/>
                                                                                                            <w:bottom w:val="none" w:sz="0" w:space="0" w:color="auto"/>
                                                                                                            <w:right w:val="none" w:sz="0" w:space="0" w:color="auto"/>
                                                                                                          </w:divBdr>
                                                                                                        </w:div>
                                                                                                      </w:divsChild>
                                                                                                    </w:div>
                                                                                                    <w:div w:id="1533684318">
                                                                                                      <w:marLeft w:val="0"/>
                                                                                                      <w:marRight w:val="0"/>
                                                                                                      <w:marTop w:val="0"/>
                                                                                                      <w:marBottom w:val="0"/>
                                                                                                      <w:divBdr>
                                                                                                        <w:top w:val="none" w:sz="0" w:space="0" w:color="auto"/>
                                                                                                        <w:left w:val="none" w:sz="0" w:space="0" w:color="auto"/>
                                                                                                        <w:bottom w:val="none" w:sz="0" w:space="0" w:color="auto"/>
                                                                                                        <w:right w:val="none" w:sz="0" w:space="0" w:color="auto"/>
                                                                                                      </w:divBdr>
                                                                                                      <w:divsChild>
                                                                                                        <w:div w:id="994724478">
                                                                                                          <w:marLeft w:val="0"/>
                                                                                                          <w:marRight w:val="0"/>
                                                                                                          <w:marTop w:val="0"/>
                                                                                                          <w:marBottom w:val="0"/>
                                                                                                          <w:divBdr>
                                                                                                            <w:top w:val="none" w:sz="0" w:space="0" w:color="auto"/>
                                                                                                            <w:left w:val="none" w:sz="0" w:space="0" w:color="auto"/>
                                                                                                            <w:bottom w:val="none" w:sz="0" w:space="0" w:color="auto"/>
                                                                                                            <w:right w:val="none" w:sz="0" w:space="0" w:color="auto"/>
                                                                                                          </w:divBdr>
                                                                                                        </w:div>
                                                                                                      </w:divsChild>
                                                                                                    </w:div>
                                                                                                    <w:div w:id="32845862">
                                                                                                      <w:marLeft w:val="0"/>
                                                                                                      <w:marRight w:val="0"/>
                                                                                                      <w:marTop w:val="0"/>
                                                                                                      <w:marBottom w:val="0"/>
                                                                                                      <w:divBdr>
                                                                                                        <w:top w:val="none" w:sz="0" w:space="0" w:color="auto"/>
                                                                                                        <w:left w:val="none" w:sz="0" w:space="0" w:color="auto"/>
                                                                                                        <w:bottom w:val="none" w:sz="0" w:space="0" w:color="auto"/>
                                                                                                        <w:right w:val="none" w:sz="0" w:space="0" w:color="auto"/>
                                                                                                      </w:divBdr>
                                                                                                      <w:divsChild>
                                                                                                        <w:div w:id="19749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kit.ie/about-dkit/policies-and-guidelines/data-protection-policies-and-procedures.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D05093EB57E54DA4CB06967808EFDD" ma:contentTypeVersion="4" ma:contentTypeDescription="Create a new document." ma:contentTypeScope="" ma:versionID="a3a50f2396e0e7116fe64cdadd017aeb">
  <xsd:schema xmlns:xsd="http://www.w3.org/2001/XMLSchema" xmlns:xs="http://www.w3.org/2001/XMLSchema" xmlns:p="http://schemas.microsoft.com/office/2006/metadata/properties" xmlns:ns2="724a3cbd-d002-4cdc-a07b-b6dc0e392eff" targetNamespace="http://schemas.microsoft.com/office/2006/metadata/properties" ma:root="true" ma:fieldsID="7baef1b11b98f2b1c06c7aed963cd763" ns2:_="">
    <xsd:import namespace="724a3cbd-d002-4cdc-a07b-b6dc0e392e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a3cbd-d002-4cdc-a07b-b6dc0e392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2B078A-5F2D-4EF7-8006-7277C31F0895}"/>
</file>

<file path=customXml/itemProps2.xml><?xml version="1.0" encoding="utf-8"?>
<ds:datastoreItem xmlns:ds="http://schemas.openxmlformats.org/officeDocument/2006/customXml" ds:itemID="{EA162840-317F-4998-9EE8-C8F1DBCBD803}"/>
</file>

<file path=customXml/itemProps3.xml><?xml version="1.0" encoding="utf-8"?>
<ds:datastoreItem xmlns:ds="http://schemas.openxmlformats.org/officeDocument/2006/customXml" ds:itemID="{67F5722A-0F00-4846-9F92-78E480AFA102}"/>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Natalia Budarina</cp:lastModifiedBy>
  <cp:revision>2</cp:revision>
  <dcterms:created xsi:type="dcterms:W3CDTF">2022-05-11T15:18:00Z</dcterms:created>
  <dcterms:modified xsi:type="dcterms:W3CDTF">2022-05-11T15:18:00Z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0x0101004CD05093EB57E54DA4CB06967808EFDD</vt:lpwstr>
  </property>
</Properties>
</file>