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C0FA" w14:textId="7777777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3EC8A108" w:rsidR="001D3A45" w:rsidRPr="001D3A45" w:rsidRDefault="001D3A45" w:rsidP="001D3A45">
      <w:r>
        <w:t>on the time of day.</w:t>
      </w:r>
      <w:r>
        <w:t xml:space="preserve"> </w:t>
      </w:r>
      <w:r w:rsidRPr="001D3A45">
        <w:rPr>
          <w:b/>
          <w:bCs/>
        </w:rPr>
        <w:t>(Report from: 7/25/19)</w:t>
      </w:r>
      <w:bookmarkStart w:id="0" w:name="_GoBack"/>
      <w:bookmarkEnd w:id="0"/>
    </w:p>
    <w:sectPr w:rsidR="001D3A45" w:rsidRPr="001D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315E95"/>
    <w:rsid w:val="006524E0"/>
    <w:rsid w:val="008A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2019-06-08T18:43:00Z</dcterms:created>
  <dcterms:modified xsi:type="dcterms:W3CDTF">2019-08-26T18:44:00Z</dcterms:modified>
</cp:coreProperties>
</file>