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pPr>
        <w:jc w:val="left"/>
        <w:spacing w:before="40" w:after="40"/>
      </w:pPr>
      <w:r>
        <w:rPr>
          <w:rFonts w:ascii="Calibri" w:hAnsi="Calibri"/>
          <w:sz w:val="20"/>
          <w:szCs w:val="20"/>
          <w:color w:val="1F3864"/>
          <w:b/>
        </w:rPr>
        <w:t xml:space="preserve">English Grammar in Action</w:t>
      </w:r>
      <w:r>
        <w:rPr>
          <w:rFonts w:ascii="Calibri" w:hAnsi="Calibri"/>
          <w:sz w:val="20"/>
          <w:szCs w:val="20"/>
          <w:color w:val="2E75B6"/>
        </w:rPr>
        <w:t xml:space="preserve">  ·  Level 1  ·  English Grammar in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8"/>
                <w:szCs w:val="28"/>
                <w:color w:val="FFFFFF"/>
                <w:b/>
              </w:rPr>
              <w:t xml:space="preserve">Unit 54
A2</w:t>
            </w:r>
          </w:p>
        </w:tc>
        <w:tc>
          <w:tcPr>
            <w:tcW w:w="6200" w:type="dxa"/>
            <w:shd w:val="clear" w:color="auto" w:fill="DCE6F1"/>
            <w:tcBorders>
              <w:top w:val="single" w:sz="4" w:space="0" w:color="BFBFBF"/>
              <w:left w:val="single" w:sz="4" w:space="0" w:color="BFBFBF"/>
              <w:bottom w:val="single" w:sz="4" w:space="0" w:color="BFBFBF"/>
              <w:right w:val="single" w:sz="4" w:space="0" w:color="BFBFBF"/>
            </w:tcBorders>
          </w:tcPr>
          <w:p>
            <w:pPr>
              <w:spacing w:before="80" w:after="80"/>
              <w:ind w:left="120" w:right="120"/>
            </w:pPr>
            <w:r>
              <w:rPr>
                <w:rFonts w:ascii="Calibri" w:hAnsi="Calibri"/>
                <w:sz w:val="26"/>
                <w:szCs w:val="26"/>
                <w:color w:val="1F3864"/>
                <w:b/>
              </w:rPr>
              <w:t xml:space="preserve">Go To, Go On, Go For, Go -ing</w:t>
            </w:r>
            <w:r>
              <w:rPr>
                <w:rFonts w:ascii="Calibri" w:hAnsi="Calibri"/>
                <w:sz w:val="20"/>
                <w:szCs w:val="20"/>
                <w:color w:val="2E75B6"/>
              </w:rPr>
              <w:t xml:space="preserve">
go to + place; go to sleep/bed; go home (no to); go on holiday/a trip; go for a walk; go swimming/shopping</w:t>
            </w:r>
          </w:p>
        </w:tc>
      </w:tr>
    </w:tbl>
    <w:p>
      <w:pPr>
        <w:spacing w:before="40" w:after="40"/>
      </w:pPr>
    </w:p>
    <w:p>
      <w:pPr>
        <w:spacing w:before="160" w:after="60"/>
        <w:shd w:val="clear" w:color="auto" w:fill="1F3864"/>
        <w:ind w:left="120" w:right="120"/>
      </w:pPr>
      <w:r>
        <w:rPr>
          <w:rFonts w:ascii="Calibri" w:hAnsi="Calibri"/>
          <w:sz w:val="24"/>
          <w:szCs w:val="24"/>
          <w:color w:val="FFFFFF"/>
          <w:b/>
        </w:rPr>
        <w:t xml:space="preserve">1. LEARNING OBJECTIVES</w:t>
      </w:r>
    </w:p>
    <w:p>
      <w:pPr>
        <w:numPr>
          <w:ilvl w:val="0"/>
          <w:numId w:val="1"/>
        </w:numPr>
        <w:spacing w:before="40" w:after="40"/>
        <w:ind w:left="720" w:hanging="360"/>
      </w:pPr>
      <w:r>
        <w:rPr>
          <w:rFonts w:ascii="Calibri" w:hAnsi="Calibri"/>
          <w:sz w:val="22"/>
          <w:szCs w:val="22"/>
          <w:color w:val="000000"/>
        </w:rPr>
        <w:t xml:space="preserve">Use go to + places correctly (go to work, go to school).</w:t>
      </w:r>
    </w:p>
    <w:p>
      <w:pPr>
        <w:numPr>
          <w:ilvl w:val="0"/>
          <w:numId w:val="1"/>
        </w:numPr>
        <w:spacing w:before="40" w:after="40"/>
        <w:ind w:left="720" w:hanging="360"/>
      </w:pPr>
      <w:r>
        <w:rPr>
          <w:rFonts w:ascii="Calibri" w:hAnsi="Calibri"/>
          <w:sz w:val="22"/>
          <w:szCs w:val="22"/>
          <w:color w:val="000000"/>
        </w:rPr>
        <w:t xml:space="preserve">Remember go home (without to).</w:t>
      </w:r>
    </w:p>
    <w:p>
      <w:pPr>
        <w:numPr>
          <w:ilvl w:val="0"/>
          <w:numId w:val="1"/>
        </w:numPr>
        <w:spacing w:before="40" w:after="40"/>
        <w:ind w:left="720" w:hanging="360"/>
      </w:pPr>
      <w:r>
        <w:rPr>
          <w:rFonts w:ascii="Calibri" w:hAnsi="Calibri"/>
          <w:sz w:val="22"/>
          <w:szCs w:val="22"/>
          <w:color w:val="000000"/>
        </w:rPr>
        <w:t xml:space="preserve">Use go on + holiday/trip/tour/cruise.</w:t>
      </w:r>
    </w:p>
    <w:p>
      <w:pPr>
        <w:numPr>
          <w:ilvl w:val="0"/>
          <w:numId w:val="1"/>
        </w:numPr>
        <w:spacing w:before="40" w:after="40"/>
        <w:ind w:left="720" w:hanging="360"/>
      </w:pPr>
      <w:r>
        <w:rPr>
          <w:rFonts w:ascii="Calibri" w:hAnsi="Calibri"/>
          <w:sz w:val="22"/>
          <w:szCs w:val="22"/>
          <w:color w:val="000000"/>
        </w:rPr>
        <w:t xml:space="preserve">Use go for + a walk/a swim/a run/a drink.</w:t>
      </w:r>
    </w:p>
    <w:p>
      <w:pPr>
        <w:numPr>
          <w:ilvl w:val="0"/>
          <w:numId w:val="1"/>
        </w:numPr>
        <w:spacing w:before="40" w:after="40"/>
        <w:ind w:left="720" w:hanging="360"/>
      </w:pPr>
      <w:r>
        <w:rPr>
          <w:rFonts w:ascii="Calibri" w:hAnsi="Calibri"/>
          <w:sz w:val="22"/>
          <w:szCs w:val="22"/>
          <w:color w:val="000000"/>
        </w:rPr>
        <w:t xml:space="preserve">Use go + -ing for activities (go swimming, go shopping, go skiing).</w:t>
      </w:r>
    </w:p>
    <w:p>
      <w:pPr>
        <w:spacing w:before="60" w:after="60"/>
      </w:pPr>
    </w:p>
    <w:p>
      <w:pPr>
        <w:spacing w:before="160" w:after="60"/>
        <w:shd w:val="clear" w:color="auto" w:fill="2E75B6"/>
        <w:ind w:left="120" w:right="120"/>
      </w:pPr>
      <w:r>
        <w:rPr>
          <w:rFonts w:ascii="Calibri" w:hAnsi="Calibri"/>
          <w:sz w:val="24"/>
          <w:szCs w:val="24"/>
          <w:color w:val="FFFFFF"/>
          <w:b/>
        </w:rPr>
        <w:t xml:space="preserve">2. WARM-UP ACTIVITY</w:t>
      </w:r>
    </w:p>
    <w:p>
      <w:pPr>
        <w:jc w:val="left"/>
        <w:spacing w:before="60" w:after="40"/>
      </w:pPr>
      <w:r>
        <w:rPr>
          <w:rFonts w:ascii="Calibri" w:hAnsi="Calibri"/>
          <w:sz w:val="22"/>
          <w:szCs w:val="22"/>
          <w:color w:val="2E75B6"/>
          <w:b/>
        </w:rPr>
        <w:t xml:space="preserve">🚶 Where Do You Go?</w:t>
      </w:r>
      <w:r>
        <w:rPr>
          <w:rFonts w:ascii="Calibri" w:hAnsi="Calibri"/>
          <w:sz w:val="20"/>
          <w:szCs w:val="20"/>
          <w:color w:val="000000"/>
        </w:rPr>
        <w:t xml:space="preserve">  (5 minutes)</w:t>
      </w:r>
    </w:p>
    <w:p>
      <w:pPr>
        <w:numPr>
          <w:ilvl w:val="0"/>
          <w:numId w:val="1"/>
        </w:numPr>
        <w:spacing w:before="40" w:after="40"/>
        <w:ind w:left="720" w:hanging="360"/>
      </w:pPr>
      <w:r>
        <w:rPr>
          <w:rFonts w:ascii="Calibri" w:hAnsi="Calibri"/>
          <w:sz w:val="22"/>
          <w:szCs w:val="22"/>
          <w:color w:val="000000"/>
        </w:rPr>
        <w:t xml:space="preserve">Teacher asks rapid-fire: What comes after go? Students complete.</w:t>
      </w:r>
    </w:p>
    <w:p>
      <w:pPr>
        <w:numPr>
          <w:ilvl w:val="0"/>
          <w:numId w:val="1"/>
        </w:numPr>
        <w:spacing w:before="40" w:after="40"/>
        <w:ind w:left="720" w:hanging="360"/>
      </w:pPr>
      <w:r>
        <w:rPr>
          <w:rFonts w:ascii="Calibri" w:hAnsi="Calibri"/>
          <w:sz w:val="22"/>
          <w:szCs w:val="22"/>
          <w:color w:val="000000"/>
        </w:rPr>
        <w:t xml:space="preserve">go ___ work (to) / go ___ holiday (on) / go ___ a walk (for) / go ___ (swimming)</w:t>
      </w:r>
    </w:p>
    <w:p>
      <w:pPr>
        <w:numPr>
          <w:ilvl w:val="0"/>
          <w:numId w:val="1"/>
        </w:numPr>
        <w:spacing w:before="40" w:after="40"/>
        <w:ind w:left="720" w:hanging="360"/>
      </w:pPr>
      <w:r>
        <w:rPr>
          <w:rFonts w:ascii="Calibri" w:hAnsi="Calibri"/>
          <w:sz w:val="22"/>
          <w:szCs w:val="22"/>
          <w:color w:val="000000"/>
        </w:rPr>
        <w:t xml:space="preserve">Fastest correct answers win points.</w:t>
      </w:r>
    </w:p>
    <w:p>
      <w:pPr>
        <w:spacing w:before="60" w:after="60"/>
      </w:pPr>
    </w:p>
    <w:p>
      <w:pPr>
        <w:spacing w:before="160" w:after="60"/>
        <w:shd w:val="clear" w:color="auto" w:fill="2E75B6"/>
        <w:ind w:left="120" w:right="120"/>
      </w:pPr>
      <w:r>
        <w:rPr>
          <w:rFonts w:ascii="Calibri" w:hAnsi="Calibri"/>
          <w:sz w:val="24"/>
          <w:szCs w:val="24"/>
          <w:color w:val="FFFFFF"/>
          <w:b/>
        </w:rPr>
        <w:t xml:space="preserve">3. LEAD-IN DISCUSSION</w:t>
      </w:r>
    </w:p>
    <w:p>
      <w:pPr>
        <w:numPr>
          <w:ilvl w:val="0"/>
          <w:numId w:val="1"/>
        </w:numPr>
        <w:spacing w:before="40" w:after="40"/>
        <w:ind w:left="720" w:hanging="360"/>
      </w:pPr>
      <w:r>
        <w:rPr>
          <w:rFonts w:ascii="Calibri" w:hAnsi="Calibri"/>
          <w:sz w:val="22"/>
          <w:szCs w:val="22"/>
          <w:color w:val="000000"/>
        </w:rPr>
        <w:t xml:space="preserve">Where did you go last weekend? Did you go for a walk or go shopping?</w:t>
      </w:r>
    </w:p>
    <w:p>
      <w:pPr>
        <w:numPr>
          <w:ilvl w:val="0"/>
          <w:numId w:val="1"/>
        </w:numPr>
        <w:spacing w:before="40" w:after="40"/>
        <w:ind w:left="720" w:hanging="360"/>
      </w:pPr>
      <w:r>
        <w:rPr>
          <w:rFonts w:ascii="Calibri" w:hAnsi="Calibri"/>
          <w:sz w:val="22"/>
          <w:szCs w:val="22"/>
          <w:color w:val="000000"/>
        </w:rPr>
        <w:t xml:space="preserve">Do you go on holiday every year? Where do you go?</w:t>
      </w:r>
    </w:p>
    <w:p>
      <w:pPr>
        <w:spacing w:before="60" w:after="60"/>
      </w:pPr>
    </w:p>
    <w:p>
      <w:pPr>
        <w:spacing w:before="160" w:after="60"/>
        <w:shd w:val="clear" w:color="auto" w:fill="2E75B6"/>
        <w:ind w:left="120" w:right="120"/>
      </w:pPr>
      <w:r>
        <w:rPr>
          <w:rFonts w:ascii="Calibri" w:hAnsi="Calibri"/>
          <w:sz w:val="24"/>
          <w:szCs w:val="24"/>
          <w:color w:val="FFFFFF"/>
          <w:b/>
        </w:rPr>
        <w:t xml:space="preserve">4. VOCABULARY PREVIEW</w:t>
      </w:r>
    </w:p>
    <w:p>
      <w:pPr>
        <w:jc w:val="left"/>
        <w:spacing w:before="40" w:after="60"/>
      </w:pPr>
      <w:r>
        <w:rPr>
          <w:rFonts w:ascii="Calibri" w:hAnsi="Calibri"/>
          <w:sz w:val="20"/>
          <w:szCs w:val="20"/>
          <w:color w:val="2E75B6"/>
          <w:i/>
        </w:rPr>
        <w:t xml:space="preserve">Study the 30 words below. They will appear throughout this unit.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Word</w:t>
            </w:r>
          </w:p>
        </w:tc>
        <w:tc>
          <w:tcPr>
            <w:tcW w:w="9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Part of Speech</w:t>
            </w:r>
          </w:p>
        </w:tc>
        <w:tc>
          <w:tcPr>
            <w:tcW w:w="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CEFR</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Definition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Example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holiday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time away from work for fun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Were going on holiday.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trip</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journey to a place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went on a trip to the coast.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tour</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journey visiting places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went on a tour of Europe.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cruise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holiday on a ship</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They went on a cruise.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excursion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short trip for pleasure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went on an excursion.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adventure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an exciting experience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was a great adventure!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picnic</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meal eaten outside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Lets go for a picnic.</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stroll</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slow relaxed walk</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went for a stroll.</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jog</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slow run for exercise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go for a jog every morning.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hike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long walk in nature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went for a hike.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swim</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moving through water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Lets go for a swim!</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ride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travelling on horse/bike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went for a ride.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drive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journey by car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went for a drive.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abroad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a foreign country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They went abroad last summer.</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overseas</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across the sea; abroad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works overseas.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destination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place you are going to</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is your destination?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departure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leaving a place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Departure is at 8am.</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accommodation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place to stay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booked accommodation.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sightseeing</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visiting interesting places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went sightseeing.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shopping</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buying things in shops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goes shopping every Saturday.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fishing</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catching fish as a hobby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goes fishing at weekends.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skiing</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moving on snow with skis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go skiing in winter.</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camping</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sleeping in a tent outdoors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They go camping in summer.</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cycling</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riding a bicycle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go cycling in the park.</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jogging</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running slowly for exercise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goes jogging every morning.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surfing</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riding waves on a board</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goes surfing in Australia.</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climbing</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going up mountains/rocks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They go climbing at weekends.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sailing</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travelling in a boat with sails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go sailing in summer.</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hiking</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walking long distances in nature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love going hiking.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sightseeing</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visiting famous places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Lets go sightseeing tomorrow.</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5. GRAMMAR PRESENTATION</w:t>
      </w:r>
    </w:p>
    <w:p>
      <w:pPr>
        <w:jc w:val="left"/>
        <w:spacing w:before="60" w:after="40"/>
      </w:pPr>
      <w:r>
        <w:rPr>
          <w:rFonts w:ascii="Calibri" w:hAnsi="Calibri"/>
          <w:sz w:val="22"/>
          <w:szCs w:val="22"/>
          <w:color w:val="1F3864"/>
          <w:b/>
        </w:rPr>
        <w:t xml:space="preserve">GO TO + place (go to work/school/the cinema). GO HOME (no to!). GO ON + holiday/trip/tour. GO FOR + a walk/swim/run/drive. GO + -ING for activities (go swimming/shopping/skiing).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Pattern</w:t>
            </w:r>
          </w:p>
        </w:tc>
        <w:tc>
          <w:tcPr>
            <w:tcW w:w="3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Structure</w:t>
            </w:r>
          </w:p>
        </w:tc>
        <w:tc>
          <w:tcPr>
            <w:tcW w:w="3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Examples</w:t>
            </w:r>
          </w:p>
        </w:tc>
      </w:tr>
      <w:tr>
        <w:tc>
          <w:tcPr>
            <w:tcW w:w="2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go to + place</w:t>
            </w:r>
          </w:p>
        </w:tc>
        <w:tc>
          <w:tcPr>
            <w:tcW w:w="3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go to work / school / the station</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go to work at 8.</w:t>
            </w:r>
          </w:p>
        </w:tc>
      </w:tr>
      <w:tr>
        <w:tc>
          <w:tcPr>
            <w:tcW w:w="2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go home (NO to)</w:t>
            </w:r>
          </w:p>
        </w:tc>
        <w:tc>
          <w:tcPr>
            <w:tcW w:w="3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go home (always without to)</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Im going home now.</w:t>
            </w:r>
          </w:p>
        </w:tc>
      </w:tr>
      <w:tr>
        <w:tc>
          <w:tcPr>
            <w:tcW w:w="2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go to sleep/bed</w:t>
            </w:r>
          </w:p>
        </w:tc>
        <w:tc>
          <w:tcPr>
            <w:tcW w:w="3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go to sleep / go to bed</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went to bed early.</w:t>
            </w:r>
          </w:p>
        </w:tc>
      </w:tr>
      <w:tr>
        <w:tc>
          <w:tcPr>
            <w:tcW w:w="2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go on + noun</w:t>
            </w:r>
          </w:p>
        </w:tc>
        <w:tc>
          <w:tcPr>
            <w:tcW w:w="3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go on holiday / a trip / a tour</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Were going on holiday.</w:t>
            </w:r>
          </w:p>
        </w:tc>
      </w:tr>
      <w:tr>
        <w:tc>
          <w:tcPr>
            <w:tcW w:w="2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go for + noun</w:t>
            </w:r>
          </w:p>
        </w:tc>
        <w:tc>
          <w:tcPr>
            <w:tcW w:w="3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go for a walk / a swim / a drive</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Lets go for a walk.</w:t>
            </w:r>
          </w:p>
        </w:tc>
      </w:tr>
      <w:tr>
        <w:tc>
          <w:tcPr>
            <w:tcW w:w="2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go + -ing</w:t>
            </w:r>
          </w:p>
        </w:tc>
        <w:tc>
          <w:tcPr>
            <w:tcW w:w="3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go swimming / shopping / skiing</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go swimming every week.</w:t>
            </w:r>
          </w:p>
        </w:tc>
      </w:tr>
    </w:tbl>
    <w:p>
      <w:pPr>
        <w:spacing w:before="40" w:after="40"/>
      </w:pPr>
    </w:p>
    <w:p>
      <w:pPr>
        <w:shd w:val="clear" w:color="auto" w:fill="DCE6F1"/>
        <w:pBdr>
          <w:left w:val="single" w:sz="24" w:space="4" w:color="1F3864"/>
        </w:pBdr>
        <w:spacing w:before="60" w:after="40"/>
        <w:ind w:left="240" w:right="120"/>
      </w:pPr>
      <w:r>
        <w:rPr>
          <w:rFonts w:ascii="Calibri" w:hAnsi="Calibri"/>
          <w:sz w:val="20"/>
          <w:szCs w:val="20"/>
          <w:color w:val="1F3864"/>
          <w:b/>
        </w:rPr>
        <w:t xml:space="preserve">📌 Key Rule  </w:t>
      </w:r>
      <w:r>
        <w:rPr>
          <w:rFonts w:ascii="Calibri" w:hAnsi="Calibri"/>
          <w:sz w:val="20"/>
          <w:szCs w:val="20"/>
          <w:color w:val="1F3864"/>
        </w:rPr>
        <w:t xml:space="preserve">NEVER say "go to home". Always: "go home" (no preposition). GO + -ING is used for sports and activities: go swimming, go shopping, go skiing, go fishing, go jogging, go camping.</w:t>
      </w:r>
    </w:p>
    <w:p>
      <w:pPr>
        <w:spacing w:before="40" w:after="40"/>
      </w:pPr>
    </w:p>
    <w:p>
      <w:pPr>
        <w:spacing w:before="120" w:after="60"/>
        <w:pBdr>
          <w:bottom w:val="single" w:sz="4" w:space="1" w:color="BF8F00"/>
        </w:pBdr>
      </w:pPr>
      <w:r>
        <w:rPr>
          <w:rFonts w:ascii="Calibri" w:hAnsi="Calibri"/>
          <w:sz w:val="22"/>
          <w:szCs w:val="22"/>
          <w:color w:val="BF8F00"/>
          <w:b/>
        </w:rPr>
        <w:t xml:space="preserve">Usage Examples</w:t>
      </w:r>
    </w:p>
    <w:p>
      <w:pPr>
        <w:numPr>
          <w:ilvl w:val="0"/>
          <w:numId w:val="1"/>
        </w:numPr>
        <w:spacing w:before="40" w:after="40"/>
        <w:ind w:left="720" w:hanging="360"/>
      </w:pPr>
      <w:r>
        <w:rPr>
          <w:rFonts w:ascii="Calibri" w:hAnsi="Calibri"/>
          <w:sz w:val="22"/>
          <w:szCs w:val="22"/>
          <w:color w:val="000000"/>
        </w:rPr>
        <w:t xml:space="preserve">I go to work by bus every day.</w:t>
      </w:r>
    </w:p>
    <w:p>
      <w:pPr>
        <w:numPr>
          <w:ilvl w:val="0"/>
          <w:numId w:val="1"/>
        </w:numPr>
        <w:spacing w:before="40" w:after="40"/>
        <w:ind w:left="720" w:hanging="360"/>
      </w:pPr>
      <w:r>
        <w:rPr>
          <w:rFonts w:ascii="Calibri" w:hAnsi="Calibri"/>
          <w:sz w:val="22"/>
          <w:szCs w:val="22"/>
          <w:color w:val="000000"/>
        </w:rPr>
        <w:t xml:space="preserve">Im going home now. (NOT going to home)</w:t>
      </w:r>
    </w:p>
    <w:p>
      <w:pPr>
        <w:numPr>
          <w:ilvl w:val="0"/>
          <w:numId w:val="1"/>
        </w:numPr>
        <w:spacing w:before="40" w:after="40"/>
        <w:ind w:left="720" w:hanging="360"/>
      </w:pPr>
      <w:r>
        <w:rPr>
          <w:rFonts w:ascii="Calibri" w:hAnsi="Calibri"/>
          <w:sz w:val="22"/>
          <w:szCs w:val="22"/>
          <w:color w:val="000000"/>
        </w:rPr>
        <w:t xml:space="preserve">Were going on holiday next week.</w:t>
      </w:r>
    </w:p>
    <w:p>
      <w:pPr>
        <w:numPr>
          <w:ilvl w:val="0"/>
          <w:numId w:val="1"/>
        </w:numPr>
        <w:spacing w:before="40" w:after="40"/>
        <w:ind w:left="720" w:hanging="360"/>
      </w:pPr>
      <w:r>
        <w:rPr>
          <w:rFonts w:ascii="Calibri" w:hAnsi="Calibri"/>
          <w:sz w:val="22"/>
          <w:szCs w:val="22"/>
          <w:color w:val="000000"/>
        </w:rPr>
        <w:t xml:space="preserve">Lets go for a walk in the park.</w:t>
      </w:r>
    </w:p>
    <w:p>
      <w:pPr>
        <w:numPr>
          <w:ilvl w:val="0"/>
          <w:numId w:val="1"/>
        </w:numPr>
        <w:spacing w:before="40" w:after="40"/>
        <w:ind w:left="720" w:hanging="360"/>
      </w:pPr>
      <w:r>
        <w:rPr>
          <w:rFonts w:ascii="Calibri" w:hAnsi="Calibri"/>
          <w:sz w:val="22"/>
          <w:szCs w:val="22"/>
          <w:color w:val="000000"/>
        </w:rPr>
        <w:t xml:space="preserve">She goes swimming three times a week.</w:t>
      </w:r>
    </w:p>
    <w:p>
      <w:pPr>
        <w:spacing w:before="60" w:after="60"/>
      </w:pPr>
    </w:p>
    <w:p>
      <w:pPr>
        <w:spacing w:before="160" w:after="60"/>
        <w:shd w:val="clear" w:color="auto" w:fill="BF8F00"/>
        <w:ind w:left="120" w:right="120"/>
      </w:pPr>
      <w:r>
        <w:rPr>
          <w:rFonts w:ascii="Calibri" w:hAnsi="Calibri"/>
          <w:sz w:val="24"/>
          <w:szCs w:val="24"/>
          <w:color w:val="FFFFFF"/>
          <w:b/>
        </w:rPr>
        <w:t xml:space="preserve">6. GUIDED PRACTICE</w:t>
      </w:r>
    </w:p>
    <w:p>
      <w:pPr>
        <w:jc w:val="left"/>
        <w:spacing w:before="40" w:after="40"/>
      </w:pPr>
      <w:r>
        <w:rPr>
          <w:rFonts w:ascii="Calibri" w:hAnsi="Calibri"/>
          <w:sz w:val="20"/>
          <w:szCs w:val="20"/>
          <w:color w:val="BF8F00"/>
          <w:i/>
        </w:rPr>
        <w:t xml:space="preserve">Complete with to, on, for, or -ing form. Items 1-2 done.</w:t>
      </w:r>
    </w:p>
    <w:p>
      <w:pPr>
        <w:shd w:val="clear" w:color="auto" w:fill="DCE6F1"/>
        <w:pBdr>
          <w:left w:val="single" w:sz="24" w:space="4" w:color="1F3864"/>
        </w:pBdr>
        <w:spacing w:before="60" w:after="40"/>
        <w:ind w:left="240" w:right="120"/>
      </w:pPr>
      <w:r>
        <w:rPr>
          <w:rFonts w:ascii="Calibri" w:hAnsi="Calibri"/>
          <w:sz w:val="20"/>
          <w:szCs w:val="20"/>
          <w:color w:val="1F3864"/>
          <w:b/>
        </w:rPr>
        <w:t xml:space="preserve">📝 How to use this section:  </w:t>
      </w:r>
      <w:r>
        <w:rPr>
          <w:rFonts w:ascii="Calibri" w:hAnsi="Calibri"/>
          <w:sz w:val="20"/>
          <w:szCs w:val="20"/>
          <w:color w:val="1F3864"/>
        </w:rPr>
        <w:t xml:space="preserve">Items 1–2 are completed as models. Complete items 3–8 on your own.</w:t>
      </w:r>
    </w:p>
    <w:p>
      <w:pPr>
        <w:spacing w:before="40" w:after="40"/>
      </w:pP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Sentence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 ✅</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Im going ___ work now.</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to</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 ✅</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went ___ a walk in the park.</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for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goes ___ every Saturday. (swim)</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Theyre going ___ holiday next week.</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went ___ home at 6 oclock.</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go ___ every winter. (ski)</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want to go ___ a trip to Paris.</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goes ___ bed at 10pm.</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7. CONTROLLED PRACTICE</w:t>
      </w:r>
    </w:p>
    <w:p>
      <w:pPr>
        <w:jc w:val="left"/>
        <w:spacing w:before="40" w:after="40"/>
      </w:pPr>
      <w:r>
        <w:rPr>
          <w:rFonts w:ascii="Calibri" w:hAnsi="Calibri"/>
          <w:sz w:val="20"/>
          <w:szCs w:val="20"/>
          <w:color w:val="BF8F00"/>
          <w:i/>
        </w:rPr>
        <w:t xml:space="preserve">Write sentences using go to/on/for/-ing.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Situation</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Sentence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swim every week.</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go swimming every week.</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are travelling home.</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are taking a holiday.</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want a walk in the park.</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shop every Saturday.</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run every morning.</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8. SEMI-CONTROLLED PRACTICE</w:t>
      </w:r>
    </w:p>
    <w:p>
      <w:pPr>
        <w:spacing w:before="120" w:after="60"/>
        <w:pBdr>
          <w:bottom w:val="single" w:sz="4" w:space="1" w:color="BF8F00"/>
        </w:pBdr>
      </w:pPr>
      <w:r>
        <w:rPr>
          <w:rFonts w:ascii="Calibri" w:hAnsi="Calibri"/>
          <w:sz w:val="22"/>
          <w:szCs w:val="22"/>
          <w:color w:val="BF8F00"/>
          <w:b/>
        </w:rPr>
        <w:t xml:space="preserve">Exercise D — Error Correction</w:t>
      </w:r>
    </w:p>
    <w:p>
      <w:pPr>
        <w:jc w:val="left"/>
        <w:spacing w:before="40" w:after="40"/>
      </w:pPr>
      <w:r>
        <w:rPr>
          <w:rFonts w:ascii="Calibri" w:hAnsi="Calibri"/>
          <w:sz w:val="20"/>
          <w:szCs w:val="20"/>
          <w:color w:val="BF8F00"/>
          <w:i/>
        </w:rPr>
        <w:t xml:space="preserve">Find and correct the ONE mistake in each sentence.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Corrected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Im going to home.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goes to shopping.</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went for holiday.</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goes for swimming.</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went on walk.</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40" w:after="40"/>
      </w:pPr>
    </w:p>
    <w:p>
      <w:pPr>
        <w:spacing w:before="120" w:after="60"/>
        <w:pBdr>
          <w:bottom w:val="single" w:sz="4" w:space="1" w:color="BF8F00"/>
        </w:pBdr>
      </w:pPr>
      <w:r>
        <w:rPr>
          <w:rFonts w:ascii="Calibri" w:hAnsi="Calibri"/>
          <w:sz w:val="22"/>
          <w:szCs w:val="22"/>
          <w:color w:val="BF8F00"/>
          <w:b/>
        </w:rPr>
        <w:t xml:space="preserve">Exercise E — Sentence Transformation</w:t>
      </w:r>
    </w:p>
    <w:p>
      <w:pPr>
        <w:jc w:val="left"/>
        <w:spacing w:before="40" w:after="40"/>
      </w:pPr>
      <w:r>
        <w:rPr>
          <w:rFonts w:ascii="Calibri" w:hAnsi="Calibri"/>
          <w:sz w:val="20"/>
          <w:szCs w:val="20"/>
          <w:color w:val="BF8F00"/>
          <w:i/>
        </w:rPr>
        <w:t xml:space="preserve">Rewrite each sentence as instructed. Keep the same meaning.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Information</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Write with correct go pattern</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had a holiday in Spain.</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went on holiday in Spain.</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swims every day.</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walked in the park yesterday.</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returned to his house.</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548235"/>
        <w:ind w:left="120" w:right="120"/>
      </w:pPr>
      <w:r>
        <w:rPr>
          <w:rFonts w:ascii="Calibri" w:hAnsi="Calibri"/>
          <w:sz w:val="24"/>
          <w:szCs w:val="24"/>
          <w:color w:val="FFFFFF"/>
          <w:b/>
        </w:rPr>
        <w:t xml:space="preserve">9. SPEAKING</w:t>
      </w:r>
    </w:p>
    <w:p>
      <w:pPr>
        <w:jc w:val="left"/>
        <w:spacing w:before="60" w:after="40"/>
      </w:pPr>
      <w:r>
        <w:rPr>
          <w:rFonts w:ascii="Calibri" w:hAnsi="Calibri"/>
          <w:sz w:val="22"/>
          <w:szCs w:val="22"/>
          <w:color w:val="548235"/>
          <w:b/>
        </w:rPr>
        <w:t xml:space="preserve">🗣️ Activity Survey</w:t>
      </w:r>
    </w:p>
    <w:p>
      <w:pPr>
        <w:numPr>
          <w:ilvl w:val="0"/>
          <w:numId w:val="1"/>
        </w:numPr>
        <w:spacing w:before="40" w:after="40"/>
        <w:ind w:left="720" w:hanging="360"/>
      </w:pPr>
      <w:r>
        <w:rPr>
          <w:rFonts w:ascii="Calibri" w:hAnsi="Calibri"/>
          <w:sz w:val="22"/>
          <w:szCs w:val="22"/>
          <w:color w:val="000000"/>
        </w:rPr>
        <w:t xml:space="preserve">Ask 4 classmates: Do you go swimming/shopping/jogging/skiing?</w:t>
      </w:r>
    </w:p>
    <w:p>
      <w:pPr>
        <w:numPr>
          <w:ilvl w:val="0"/>
          <w:numId w:val="1"/>
        </w:numPr>
        <w:spacing w:before="40" w:after="40"/>
        <w:ind w:left="720" w:hanging="360"/>
      </w:pPr>
      <w:r>
        <w:rPr>
          <w:rFonts w:ascii="Calibri" w:hAnsi="Calibri"/>
          <w:sz w:val="22"/>
          <w:szCs w:val="22"/>
          <w:color w:val="000000"/>
        </w:rPr>
        <w:t xml:space="preserve">Write how often: every week / sometimes / never.</w:t>
      </w:r>
    </w:p>
    <w:p>
      <w:pPr>
        <w:numPr>
          <w:ilvl w:val="0"/>
          <w:numId w:val="1"/>
        </w:numPr>
        <w:spacing w:before="40" w:after="40"/>
        <w:ind w:left="720" w:hanging="360"/>
      </w:pPr>
      <w:r>
        <w:rPr>
          <w:rFonts w:ascii="Calibri" w:hAnsi="Calibri"/>
          <w:sz w:val="22"/>
          <w:szCs w:val="22"/>
          <w:color w:val="000000"/>
        </w:rPr>
        <w:t xml:space="preserve">Ask: When did you last go on holiday? Where did you go?</w:t>
      </w:r>
    </w:p>
    <w:p>
      <w:pPr>
        <w:numPr>
          <w:ilvl w:val="0"/>
          <w:numId w:val="1"/>
        </w:numPr>
        <w:spacing w:before="40" w:after="40"/>
        <w:ind w:left="720" w:hanging="360"/>
      </w:pPr>
      <w:r>
        <w:rPr>
          <w:rFonts w:ascii="Calibri" w:hAnsi="Calibri"/>
          <w:sz w:val="22"/>
          <w:szCs w:val="22"/>
          <w:color w:val="000000"/>
        </w:rPr>
        <w:t xml:space="preserve">Report: 3 people go shopping every week. Nobody goes skiing.</w:t>
      </w:r>
    </w:p>
    <w:p>
      <w:pPr>
        <w:spacing w:before="60" w:after="60"/>
      </w:pPr>
    </w:p>
    <w:p>
      <w:pPr>
        <w:spacing w:before="160" w:after="60"/>
        <w:shd w:val="clear" w:color="auto" w:fill="548235"/>
        <w:ind w:left="120" w:right="120"/>
      </w:pPr>
      <w:r>
        <w:rPr>
          <w:rFonts w:ascii="Calibri" w:hAnsi="Calibri"/>
          <w:sz w:val="24"/>
          <w:szCs w:val="24"/>
          <w:color w:val="FFFFFF"/>
          <w:b/>
        </w:rPr>
        <w:t xml:space="preserve">10. READING &amp; WRITING</w:t>
      </w:r>
    </w:p>
    <w:p>
      <w:pPr>
        <w:spacing w:before="120" w:after="60"/>
        <w:pBdr>
          <w:bottom w:val="single" w:sz="4" w:space="1" w:color="548235"/>
        </w:pBdr>
      </w:pPr>
      <w:r>
        <w:rPr>
          <w:rFonts w:ascii="Calibri" w:hAnsi="Calibri"/>
          <w:sz w:val="22"/>
          <w:szCs w:val="22"/>
          <w:color w:val="548235"/>
          <w:b/>
        </w:rPr>
        <w:t xml:space="preserve">Reading</w:t>
      </w:r>
    </w:p>
    <w:p>
      <w:pPr>
        <w:jc w:val="left"/>
        <w:spacing w:before="60" w:after="40"/>
        <w:shd w:val="clear" w:color="auto" w:fill="F2F2F2"/>
        <w:ind w:left="240"/>
      </w:pPr>
      <w:r>
        <w:rPr>
          <w:rFonts w:ascii="Calibri" w:hAnsi="Calibri"/>
          <w:sz w:val="20"/>
          <w:szCs w:val="20"/>
          <w:color w:val="000000"/>
        </w:rPr>
        <w:t xml:space="preserve">Last summer, my family went on holiday to Turkey. We went to the beach every day. My brother went swimming in the sea. My parents went for long walks along the coast. I went sightseeing in the old town. In the evenings, we went for dinner at local restaurants. We went home after two weeks feeling very relaxed.</w:t>
      </w:r>
    </w:p>
    <w:p>
      <w:pPr>
        <w:spacing w:before="40" w:after="40"/>
      </w:pPr>
    </w:p>
    <w:p>
      <w:pPr>
        <w:jc w:val="left"/>
        <w:spacing w:before="40" w:after="40"/>
      </w:pPr>
      <w:r>
        <w:rPr>
          <w:rFonts w:ascii="Calibri" w:hAnsi="Calibri"/>
          <w:sz w:val="20"/>
          <w:szCs w:val="20"/>
          <w:color w:val="548235"/>
          <w:i/>
        </w:rPr>
        <w:t xml:space="preserve">True or False? Write T or F next to each statement.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6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1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 / 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went on holiday to Spain.</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went to the beach every day.</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His brother went swimming.</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parents went sightseeing.</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stayed for two weeks.</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bl>
    <w:p>
      <w:pPr>
        <w:spacing w:before="40" w:after="40"/>
      </w:pPr>
    </w:p>
    <w:p>
      <w:pPr>
        <w:spacing w:before="120" w:after="60"/>
        <w:pBdr>
          <w:bottom w:val="single" w:sz="4" w:space="1" w:color="548235"/>
        </w:pBdr>
      </w:pPr>
      <w:r>
        <w:rPr>
          <w:rFonts w:ascii="Calibri" w:hAnsi="Calibri"/>
          <w:sz w:val="22"/>
          <w:szCs w:val="22"/>
          <w:color w:val="548235"/>
          <w:b/>
        </w:rPr>
        <w:t xml:space="preserve">Writing</w:t>
      </w:r>
    </w:p>
    <w:p>
      <w:pPr>
        <w:jc w:val="left"/>
        <w:spacing w:before="40" w:after="40"/>
      </w:pPr>
      <w:r>
        <w:rPr>
          <w:rFonts w:ascii="Calibri" w:hAnsi="Calibri"/>
          <w:sz w:val="20"/>
          <w:szCs w:val="20"/>
          <w:color w:val="548235"/>
          <w:i/>
        </w:rPr>
        <w:t xml:space="preserve">Write 6 sentences using different go patterns.</w:t>
      </w:r>
    </w:p>
    <w:p>
      <w:pPr>
        <w:numPr>
          <w:ilvl w:val="0"/>
          <w:numId w:val="1"/>
        </w:numPr>
        <w:spacing w:before="40" w:after="40"/>
        <w:ind w:left="720" w:hanging="360"/>
      </w:pPr>
      <w:r>
        <w:rPr>
          <w:rFonts w:ascii="Calibri" w:hAnsi="Calibri"/>
          <w:sz w:val="22"/>
          <w:szCs w:val="22"/>
          <w:color w:val="000000"/>
        </w:rPr>
        <w:t xml:space="preserve">go to + place (where you go regularly).</w:t>
      </w:r>
    </w:p>
    <w:p>
      <w:pPr>
        <w:numPr>
          <w:ilvl w:val="0"/>
          <w:numId w:val="1"/>
        </w:numPr>
        <w:spacing w:before="40" w:after="40"/>
        <w:ind w:left="720" w:hanging="360"/>
      </w:pPr>
      <w:r>
        <w:rPr>
          <w:rFonts w:ascii="Calibri" w:hAnsi="Calibri"/>
          <w:sz w:val="22"/>
          <w:szCs w:val="22"/>
          <w:color w:val="000000"/>
        </w:rPr>
        <w:t xml:space="preserve">go home (something about going home).</w:t>
      </w:r>
    </w:p>
    <w:p>
      <w:pPr>
        <w:numPr>
          <w:ilvl w:val="0"/>
          <w:numId w:val="1"/>
        </w:numPr>
        <w:spacing w:before="40" w:after="40"/>
        <w:ind w:left="720" w:hanging="360"/>
      </w:pPr>
      <w:r>
        <w:rPr>
          <w:rFonts w:ascii="Calibri" w:hAnsi="Calibri"/>
          <w:sz w:val="22"/>
          <w:szCs w:val="22"/>
          <w:color w:val="000000"/>
        </w:rPr>
        <w:t xml:space="preserve">go on + holiday/trip.</w:t>
      </w:r>
    </w:p>
    <w:p>
      <w:pPr>
        <w:numPr>
          <w:ilvl w:val="0"/>
          <w:numId w:val="1"/>
        </w:numPr>
        <w:spacing w:before="40" w:after="40"/>
        <w:ind w:left="720" w:hanging="360"/>
      </w:pPr>
      <w:r>
        <w:rPr>
          <w:rFonts w:ascii="Calibri" w:hAnsi="Calibri"/>
          <w:sz w:val="22"/>
          <w:szCs w:val="22"/>
          <w:color w:val="000000"/>
        </w:rPr>
        <w:t xml:space="preserve">go for + walk/swim/drive.</w:t>
      </w:r>
    </w:p>
    <w:p>
      <w:pPr>
        <w:numPr>
          <w:ilvl w:val="0"/>
          <w:numId w:val="1"/>
        </w:numPr>
        <w:spacing w:before="40" w:after="40"/>
        <w:ind w:left="720" w:hanging="360"/>
      </w:pPr>
      <w:r>
        <w:rPr>
          <w:rFonts w:ascii="Calibri" w:hAnsi="Calibri"/>
          <w:sz w:val="22"/>
          <w:szCs w:val="22"/>
          <w:color w:val="000000"/>
        </w:rPr>
        <w:t xml:space="preserve">go + -ing (an activity you do).</w:t>
      </w:r>
    </w:p>
    <w:p>
      <w:pPr>
        <w:numPr>
          <w:ilvl w:val="0"/>
          <w:numId w:val="1"/>
        </w:numPr>
        <w:spacing w:before="40" w:after="40"/>
        <w:ind w:left="720" w:hanging="360"/>
      </w:pPr>
      <w:r>
        <w:rPr>
          <w:rFonts w:ascii="Calibri" w:hAnsi="Calibri"/>
          <w:sz w:val="22"/>
          <w:szCs w:val="22"/>
          <w:color w:val="000000"/>
        </w:rPr>
        <w:t xml:space="preserve">go to + sleep/bed.</w:t>
      </w:r>
    </w:p>
    <w:p>
      <w:pPr>
        <w:spacing w:before="60" w:after="60"/>
      </w:pPr>
    </w:p>
    <w:p>
      <w:pPr>
        <w:spacing w:before="160" w:after="60"/>
        <w:shd w:val="clear" w:color="auto" w:fill="2E75B6"/>
        <w:ind w:left="120" w:right="120"/>
      </w:pPr>
      <w:r>
        <w:rPr>
          <w:rFonts w:ascii="Calibri" w:hAnsi="Calibri"/>
          <w:sz w:val="24"/>
          <w:szCs w:val="24"/>
          <w:color w:val="FFFFFF"/>
          <w:b/>
        </w:rPr>
        <w:t xml:space="preserve">11. HOMEWORK</w:t>
      </w:r>
    </w:p>
    <w:p>
      <w:pPr>
        <w:jc w:val="left"/>
        <w:spacing w:before="60" w:after="40"/>
      </w:pPr>
      <w:r>
        <w:rPr>
          <w:rFonts w:ascii="Calibri" w:hAnsi="Calibri"/>
          <w:sz w:val="22"/>
          <w:szCs w:val="22"/>
          <w:color w:val="2E75B6"/>
          <w:b/>
        </w:rPr>
        <w:t xml:space="preserve">Item 1 — Production Task</w:t>
      </w:r>
    </w:p>
    <w:p>
      <w:pPr>
        <w:jc w:val="left"/>
        <w:spacing w:before="40" w:after="40"/>
        <w:ind w:left="360"/>
      </w:pPr>
      <w:r>
        <w:rPr>
          <w:rFonts w:ascii="Calibri" w:hAnsi="Calibri"/>
          <w:sz w:val="20"/>
          <w:szCs w:val="20"/>
          <w:color w:val="000000"/>
        </w:rPr>
        <w:t xml:space="preserve">Write 10 sentences about things you do: use go to (x3), go on (x2), go for (x2), and go + -ing (x3).</w:t>
      </w:r>
    </w:p>
    <w:p>
      <w:pPr>
        <w:jc w:val="left"/>
        <w:spacing w:before="60" w:after="40"/>
      </w:pPr>
      <w:r>
        <w:rPr>
          <w:rFonts w:ascii="Calibri" w:hAnsi="Calibri"/>
          <w:sz w:val="22"/>
          <w:szCs w:val="22"/>
          <w:color w:val="2E75B6"/>
          <w:b/>
        </w:rPr>
        <w:t xml:space="preserve">Item 2 — Vocabulary Consolidation</w:t>
      </w:r>
    </w:p>
    <w:p>
      <w:pPr>
        <w:jc w:val="left"/>
        <w:spacing w:before="40" w:after="60"/>
        <w:ind w:left="360"/>
      </w:pPr>
      <w:r>
        <w:rPr>
          <w:rFonts w:ascii="Calibri" w:hAnsi="Calibri"/>
          <w:sz w:val="20"/>
          <w:szCs w:val="20"/>
          <w:color w:val="000000"/>
        </w:rPr>
        <w:t xml:space="preserve">Match each of the 30 vocabulary words from Section 4 to its definition.</w:t>
      </w:r>
    </w:p>
    <w:p>
      <w:pPr>
        <w:spacing w:before="60" w:after="60"/>
      </w:pP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szCs w:val="22"/>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