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49F0A" w14:textId="77777777" w:rsidR="00B20F7C" w:rsidRPr="004D6325" w:rsidRDefault="00B20F7C" w:rsidP="00B20F7C">
      <w:pPr>
        <w:rPr>
          <w:lang w:val="id-ID"/>
        </w:rPr>
      </w:pPr>
      <w:r w:rsidRPr="004D6325">
        <w:rPr>
          <w:noProof/>
          <w:lang w:val="id-ID" w:eastAsia="id-ID"/>
        </w:rPr>
        <w:drawing>
          <wp:anchor distT="0" distB="0" distL="114300" distR="114300" simplePos="0" relativeHeight="251646464" behindDoc="0" locked="0" layoutInCell="1" allowOverlap="1" wp14:anchorId="7EF4A17E" wp14:editId="7EF4A17F">
            <wp:simplePos x="0" y="0"/>
            <wp:positionH relativeFrom="column">
              <wp:posOffset>0</wp:posOffset>
            </wp:positionH>
            <wp:positionV relativeFrom="paragraph">
              <wp:posOffset>114300</wp:posOffset>
            </wp:positionV>
            <wp:extent cx="2057400" cy="1110615"/>
            <wp:effectExtent l="19050" t="0" r="0" b="0"/>
            <wp:wrapNone/>
            <wp:docPr id="1" name="Picture 2" descr="log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s"/>
                    <pic:cNvPicPr>
                      <a:picLocks noChangeAspect="1" noChangeArrowheads="1"/>
                    </pic:cNvPicPr>
                  </pic:nvPicPr>
                  <pic:blipFill>
                    <a:blip r:embed="rId8" cstate="print"/>
                    <a:srcRect/>
                    <a:stretch>
                      <a:fillRect/>
                    </a:stretch>
                  </pic:blipFill>
                  <pic:spPr bwMode="auto">
                    <a:xfrm>
                      <a:off x="0" y="0"/>
                      <a:ext cx="2057400" cy="1110615"/>
                    </a:xfrm>
                    <a:prstGeom prst="rect">
                      <a:avLst/>
                    </a:prstGeom>
                    <a:noFill/>
                    <a:ln w="9525">
                      <a:noFill/>
                      <a:miter lim="800000"/>
                      <a:headEnd/>
                      <a:tailEnd/>
                    </a:ln>
                  </pic:spPr>
                </pic:pic>
              </a:graphicData>
            </a:graphic>
          </wp:anchor>
        </w:drawing>
      </w:r>
    </w:p>
    <w:p w14:paraId="7EF49F0B" w14:textId="77777777" w:rsidR="00B20F7C" w:rsidRPr="004D6325" w:rsidRDefault="00B20F7C" w:rsidP="00B20F7C">
      <w:pPr>
        <w:rPr>
          <w:lang w:val="id-ID"/>
        </w:rPr>
      </w:pPr>
    </w:p>
    <w:p w14:paraId="7EF49F0C" w14:textId="77777777" w:rsidR="00B20F7C" w:rsidRPr="004D6325" w:rsidRDefault="00B20F7C" w:rsidP="00B20F7C">
      <w:pPr>
        <w:rPr>
          <w:lang w:val="id-ID"/>
        </w:rPr>
      </w:pPr>
    </w:p>
    <w:p w14:paraId="7EF49F0D" w14:textId="77777777" w:rsidR="00B20F7C" w:rsidRPr="004D6325" w:rsidRDefault="00B20F7C" w:rsidP="00B20F7C">
      <w:pPr>
        <w:rPr>
          <w:lang w:val="id-ID"/>
        </w:rPr>
      </w:pPr>
    </w:p>
    <w:p w14:paraId="7EF49F0E" w14:textId="77777777" w:rsidR="00B20F7C" w:rsidRPr="004D6325" w:rsidRDefault="00B20F7C" w:rsidP="00B20F7C">
      <w:pPr>
        <w:rPr>
          <w:lang w:val="id-ID"/>
        </w:rPr>
      </w:pPr>
    </w:p>
    <w:p w14:paraId="7EF49F0F" w14:textId="77777777" w:rsidR="00B20F7C" w:rsidRPr="004D6325" w:rsidRDefault="00B20F7C" w:rsidP="00B20F7C"/>
    <w:p w14:paraId="7EF49F10" w14:textId="77777777" w:rsidR="00B20F7C" w:rsidRPr="004D6325" w:rsidRDefault="00B20F7C" w:rsidP="00B20F7C">
      <w:pPr>
        <w:rPr>
          <w:lang w:val="id-ID"/>
        </w:rPr>
      </w:pPr>
    </w:p>
    <w:p w14:paraId="7EF49F11" w14:textId="77777777" w:rsidR="00B20F7C" w:rsidRPr="004D6325" w:rsidRDefault="006430D8" w:rsidP="00B20F7C">
      <w:pPr>
        <w:rPr>
          <w:lang w:val="id-ID"/>
        </w:rPr>
      </w:pPr>
      <w:r>
        <w:rPr>
          <w:noProof/>
          <w:lang w:val="id-ID" w:eastAsia="id-ID"/>
        </w:rPr>
        <mc:AlternateContent>
          <mc:Choice Requires="wps">
            <w:drawing>
              <wp:anchor distT="0" distB="0" distL="114300" distR="114300" simplePos="0" relativeHeight="251655680" behindDoc="0" locked="0" layoutInCell="1" allowOverlap="1" wp14:anchorId="7EF4A180" wp14:editId="7EF4A181">
                <wp:simplePos x="0" y="0"/>
                <wp:positionH relativeFrom="column">
                  <wp:posOffset>-1449070</wp:posOffset>
                </wp:positionH>
                <wp:positionV relativeFrom="paragraph">
                  <wp:posOffset>22860</wp:posOffset>
                </wp:positionV>
                <wp:extent cx="8078470" cy="228600"/>
                <wp:effectExtent l="0" t="0" r="17780" b="190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8470" cy="228600"/>
                        </a:xfrm>
                        <a:prstGeom prst="rect">
                          <a:avLst/>
                        </a:prstGeom>
                        <a:solidFill>
                          <a:srgbClr val="0066FF"/>
                        </a:solidFill>
                        <a:ln w="9525">
                          <a:solidFill>
                            <a:srgbClr val="00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3A0E8" id="Rectangle 4" o:spid="_x0000_s1026" style="position:absolute;margin-left:-114.1pt;margin-top:1.8pt;width:636.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" fillcolor="#06f" strokecolor="#06f"/>
            </w:pict>
          </mc:Fallback>
        </mc:AlternateContent>
      </w:r>
    </w:p>
    <w:p w14:paraId="7EF49F12" w14:textId="77777777" w:rsidR="00B20F7C" w:rsidRPr="004D6325" w:rsidRDefault="00B20F7C" w:rsidP="00B20F7C">
      <w:pPr>
        <w:rPr>
          <w:lang w:val="id-ID"/>
        </w:rPr>
      </w:pPr>
    </w:p>
    <w:p w14:paraId="7EF49F13" w14:textId="77777777" w:rsidR="00B20F7C" w:rsidRPr="004D6325" w:rsidRDefault="00B20F7C" w:rsidP="00546F1A">
      <w:pPr>
        <w:ind w:firstLine="0"/>
        <w:rPr>
          <w:lang w:val="id-ID"/>
        </w:rPr>
      </w:pPr>
    </w:p>
    <w:p w14:paraId="7EF49F14" w14:textId="69BAD5F7" w:rsidR="00B20F7C" w:rsidRPr="004D6325" w:rsidRDefault="0054038F" w:rsidP="00B20F7C">
      <w:pPr>
        <w:ind w:firstLine="0"/>
        <w:rPr>
          <w:b/>
          <w:lang w:val="id-ID"/>
        </w:rPr>
      </w:pPr>
      <w:r>
        <w:rPr>
          <w:b/>
          <w:lang w:val="id-ID"/>
        </w:rPr>
        <w:t xml:space="preserve">TESIS </w:t>
      </w:r>
      <w:r>
        <w:rPr>
          <w:b/>
        </w:rPr>
        <w:t>– KI 42502</w:t>
      </w:r>
    </w:p>
    <w:p w14:paraId="7EF49F15" w14:textId="77777777" w:rsidR="00C0462F" w:rsidRDefault="00C0462F" w:rsidP="00B20F7C">
      <w:pPr>
        <w:ind w:firstLine="0"/>
        <w:jc w:val="left"/>
        <w:rPr>
          <w:b/>
          <w:sz w:val="28"/>
          <w:lang w:val="id-ID"/>
        </w:rPr>
      </w:pPr>
    </w:p>
    <w:p w14:paraId="636F5AC8" w14:textId="2D1A50A5" w:rsidR="00E33F98" w:rsidRDefault="006079A1" w:rsidP="00655130">
      <w:pPr>
        <w:ind w:firstLine="0"/>
        <w:jc w:val="left"/>
        <w:rPr>
          <w:b/>
          <w:iCs/>
          <w:sz w:val="28"/>
        </w:rPr>
      </w:pPr>
      <w:r>
        <w:rPr>
          <w:b/>
          <w:iCs/>
          <w:sz w:val="28"/>
        </w:rPr>
        <w:t>Ekstraksi Fitur Statistik untuk Deteksi Derau pada Dokumen Spesifikasi Kebutuhan Perangkat Lunak</w:t>
      </w:r>
    </w:p>
    <w:p w14:paraId="7EF49F17" w14:textId="77777777" w:rsidR="00E6420E" w:rsidRPr="004D6325" w:rsidRDefault="00E6420E" w:rsidP="00B20F7C">
      <w:pPr>
        <w:ind w:firstLine="0"/>
        <w:jc w:val="left"/>
        <w:rPr>
          <w:b/>
          <w:i/>
          <w:sz w:val="28"/>
        </w:rPr>
      </w:pPr>
    </w:p>
    <w:p w14:paraId="7EF49F18" w14:textId="78CF78C5" w:rsidR="00297AA4" w:rsidRPr="009415ED" w:rsidRDefault="009415ED" w:rsidP="00297AA4">
      <w:pPr>
        <w:spacing w:line="240" w:lineRule="auto"/>
        <w:ind w:firstLine="0"/>
        <w:rPr>
          <w:b/>
        </w:rPr>
      </w:pPr>
      <w:r>
        <w:rPr>
          <w:b/>
        </w:rPr>
        <w:t>Ahmad Mustofa</w:t>
      </w:r>
    </w:p>
    <w:p w14:paraId="7EF49F19" w14:textId="2E0382E3" w:rsidR="00B20F7C" w:rsidRPr="009415ED" w:rsidRDefault="00B20F7C" w:rsidP="00297AA4">
      <w:pPr>
        <w:spacing w:line="240" w:lineRule="auto"/>
        <w:ind w:firstLine="0"/>
        <w:rPr>
          <w:b/>
        </w:rPr>
      </w:pPr>
      <w:r w:rsidRPr="004D6325">
        <w:rPr>
          <w:b/>
          <w:lang w:val="id-ID"/>
        </w:rPr>
        <w:t>NRP</w:t>
      </w:r>
      <w:r w:rsidRPr="004D6325">
        <w:rPr>
          <w:b/>
        </w:rPr>
        <w:t>.</w:t>
      </w:r>
      <w:r w:rsidRPr="004D6325">
        <w:rPr>
          <w:b/>
          <w:lang w:val="id-ID"/>
        </w:rPr>
        <w:t xml:space="preserve"> 511</w:t>
      </w:r>
      <w:r w:rsidR="009415ED">
        <w:rPr>
          <w:b/>
          <w:lang w:val="id-ID"/>
        </w:rPr>
        <w:t>62010</w:t>
      </w:r>
      <w:r w:rsidR="00AC759C">
        <w:rPr>
          <w:b/>
          <w:lang w:val="id-ID"/>
        </w:rPr>
        <w:t>5</w:t>
      </w:r>
      <w:r w:rsidR="009415ED">
        <w:rPr>
          <w:b/>
        </w:rPr>
        <w:t>4</w:t>
      </w:r>
    </w:p>
    <w:p w14:paraId="7EF49F1A" w14:textId="77777777" w:rsidR="00B20F7C" w:rsidRPr="004D6325" w:rsidRDefault="00B20F7C" w:rsidP="00B20F7C">
      <w:pPr>
        <w:ind w:firstLine="0"/>
        <w:rPr>
          <w:b/>
          <w:lang w:val="id-ID"/>
        </w:rPr>
      </w:pPr>
    </w:p>
    <w:p w14:paraId="7EF49F1B" w14:textId="77777777" w:rsidR="00B20F7C" w:rsidRPr="004D6325" w:rsidRDefault="00B20F7C" w:rsidP="00B20F7C">
      <w:pPr>
        <w:ind w:firstLine="0"/>
        <w:rPr>
          <w:b/>
          <w:lang w:val="id-ID"/>
        </w:rPr>
      </w:pPr>
      <w:r w:rsidRPr="004D6325">
        <w:rPr>
          <w:b/>
          <w:lang w:val="id-ID"/>
        </w:rPr>
        <w:t>DOSEN PEMBIMBING</w:t>
      </w:r>
    </w:p>
    <w:p w14:paraId="7EF49F1C" w14:textId="77777777" w:rsidR="00AC759C" w:rsidRPr="008846E3" w:rsidRDefault="00AC759C" w:rsidP="00AC759C">
      <w:pPr>
        <w:ind w:firstLine="0"/>
        <w:rPr>
          <w:b/>
        </w:rPr>
      </w:pPr>
      <w:r>
        <w:rPr>
          <w:b/>
        </w:rPr>
        <w:t>Daniel Oranova Siahaan, S.Kom, M.Sc, P.D.Eng</w:t>
      </w:r>
    </w:p>
    <w:p w14:paraId="7EF49F1D" w14:textId="77777777" w:rsidR="00297AA4" w:rsidRDefault="00AC759C" w:rsidP="00AC759C">
      <w:pPr>
        <w:ind w:firstLine="0"/>
        <w:rPr>
          <w:b/>
        </w:rPr>
      </w:pPr>
      <w:r w:rsidRPr="008846E3">
        <w:rPr>
          <w:b/>
        </w:rPr>
        <w:t xml:space="preserve">NIP. </w:t>
      </w:r>
      <w:r>
        <w:rPr>
          <w:b/>
        </w:rPr>
        <w:t>197411232006041001</w:t>
      </w:r>
    </w:p>
    <w:p w14:paraId="7EF49F1E" w14:textId="77777777" w:rsidR="00AC759C" w:rsidRDefault="00AC759C" w:rsidP="00AC759C">
      <w:pPr>
        <w:ind w:firstLine="0"/>
        <w:rPr>
          <w:b/>
        </w:rPr>
      </w:pPr>
    </w:p>
    <w:p w14:paraId="7EF49F1F" w14:textId="77777777" w:rsidR="00AC759C" w:rsidRDefault="00AC759C" w:rsidP="00AC759C">
      <w:pPr>
        <w:ind w:firstLine="0"/>
        <w:rPr>
          <w:b/>
        </w:rPr>
      </w:pPr>
    </w:p>
    <w:p w14:paraId="7EF49F20" w14:textId="77777777" w:rsidR="00AC759C" w:rsidRDefault="00AC759C" w:rsidP="00AC759C">
      <w:pPr>
        <w:ind w:firstLine="0"/>
        <w:rPr>
          <w:b/>
        </w:rPr>
      </w:pPr>
    </w:p>
    <w:p w14:paraId="7EF49F21" w14:textId="77777777" w:rsidR="00AC759C" w:rsidRDefault="00AC759C" w:rsidP="00AC759C">
      <w:pPr>
        <w:ind w:firstLine="0"/>
        <w:rPr>
          <w:b/>
          <w:lang w:val="id-ID"/>
        </w:rPr>
      </w:pPr>
    </w:p>
    <w:p w14:paraId="7EF49F22" w14:textId="77777777" w:rsidR="00AC759C" w:rsidRDefault="00AC759C" w:rsidP="00AC759C">
      <w:pPr>
        <w:ind w:firstLine="0"/>
        <w:rPr>
          <w:b/>
          <w:lang w:val="id-ID"/>
        </w:rPr>
      </w:pPr>
    </w:p>
    <w:p w14:paraId="7EF49F23" w14:textId="77777777" w:rsidR="00B20F7C" w:rsidRPr="00E6420E" w:rsidRDefault="00B20F7C" w:rsidP="00AC759C">
      <w:pPr>
        <w:ind w:firstLine="0"/>
        <w:rPr>
          <w:b/>
        </w:rPr>
      </w:pPr>
      <w:r w:rsidRPr="004D6325">
        <w:rPr>
          <w:b/>
          <w:lang w:val="id-ID"/>
        </w:rPr>
        <w:t xml:space="preserve">PROGRAM MAGISTER </w:t>
      </w:r>
    </w:p>
    <w:p w14:paraId="7EF49F24" w14:textId="7694B9D2" w:rsidR="00B20F7C" w:rsidRPr="004D6325" w:rsidRDefault="001F02E9" w:rsidP="00B20F7C">
      <w:pPr>
        <w:ind w:firstLine="0"/>
        <w:rPr>
          <w:b/>
          <w:lang w:val="id-ID"/>
        </w:rPr>
      </w:pPr>
      <w:r>
        <w:rPr>
          <w:b/>
        </w:rPr>
        <w:t>DEPARTEMEN</w:t>
      </w:r>
      <w:r w:rsidR="00B20F7C" w:rsidRPr="004D6325">
        <w:rPr>
          <w:b/>
          <w:lang w:val="id-ID"/>
        </w:rPr>
        <w:t xml:space="preserve"> TEKNIK INFORMATIKA</w:t>
      </w:r>
    </w:p>
    <w:p w14:paraId="7EF49F25" w14:textId="4F21ACDF" w:rsidR="00B20F7C" w:rsidRPr="001F02E9" w:rsidRDefault="00B20F7C" w:rsidP="00B20F7C">
      <w:pPr>
        <w:ind w:firstLine="0"/>
        <w:rPr>
          <w:b/>
        </w:rPr>
      </w:pPr>
      <w:r w:rsidRPr="004D6325">
        <w:rPr>
          <w:b/>
          <w:lang w:val="id-ID"/>
        </w:rPr>
        <w:t>FAKULTAS TEKNOLOGI INFORMASI</w:t>
      </w:r>
      <w:r w:rsidR="001F02E9">
        <w:rPr>
          <w:b/>
        </w:rPr>
        <w:t xml:space="preserve"> &amp; KOMUNIKASI</w:t>
      </w:r>
    </w:p>
    <w:p w14:paraId="7EF49F26" w14:textId="77777777" w:rsidR="00B20F7C" w:rsidRPr="004D6325" w:rsidRDefault="00B20F7C" w:rsidP="00B20F7C">
      <w:pPr>
        <w:ind w:firstLine="0"/>
        <w:rPr>
          <w:b/>
        </w:rPr>
      </w:pPr>
      <w:r w:rsidRPr="004D6325">
        <w:rPr>
          <w:b/>
          <w:lang w:val="id-ID"/>
        </w:rPr>
        <w:t>INSTITUT TEKNOLOGI SEPULUH NOPEMBER</w:t>
      </w:r>
    </w:p>
    <w:p w14:paraId="7EF49F27" w14:textId="77777777" w:rsidR="00B20F7C" w:rsidRPr="004D6325" w:rsidRDefault="00B20F7C" w:rsidP="00B20F7C">
      <w:pPr>
        <w:ind w:firstLine="0"/>
        <w:rPr>
          <w:b/>
          <w:lang w:val="id-ID"/>
        </w:rPr>
      </w:pPr>
      <w:r w:rsidRPr="004D6325">
        <w:rPr>
          <w:b/>
          <w:lang w:val="id-ID"/>
        </w:rPr>
        <w:t>SURABAYA</w:t>
      </w:r>
    </w:p>
    <w:p w14:paraId="7EF49F28" w14:textId="553FE1BA" w:rsidR="00B20F7C" w:rsidRPr="004D6325" w:rsidRDefault="00B20F7C" w:rsidP="00B20F7C">
      <w:pPr>
        <w:ind w:firstLine="0"/>
        <w:rPr>
          <w:b/>
        </w:rPr>
      </w:pPr>
      <w:r w:rsidRPr="004D6325">
        <w:rPr>
          <w:b/>
          <w:lang w:val="id-ID"/>
        </w:rPr>
        <w:t>201</w:t>
      </w:r>
      <w:r w:rsidR="001E14E3">
        <w:rPr>
          <w:b/>
        </w:rPr>
        <w:t>8</w:t>
      </w:r>
    </w:p>
    <w:p w14:paraId="7EF49F29" w14:textId="77777777" w:rsidR="00B20F7C" w:rsidRPr="004D6325" w:rsidRDefault="00B20F7C" w:rsidP="00B20F7C">
      <w:pPr>
        <w:ind w:firstLine="0"/>
        <w:jc w:val="center"/>
        <w:rPr>
          <w:i/>
          <w:lang w:val="id-ID"/>
        </w:rPr>
      </w:pPr>
      <w:r w:rsidRPr="004D6325">
        <w:rPr>
          <w:i/>
          <w:lang w:val="id-ID"/>
        </w:rPr>
        <w:lastRenderedPageBreak/>
        <w:t>[Halaman ini sengaja dikosongkan]</w:t>
      </w:r>
    </w:p>
    <w:p w14:paraId="7EF49F2A" w14:textId="77777777" w:rsidR="00B20F7C" w:rsidRPr="004D6325" w:rsidRDefault="00B20F7C" w:rsidP="00B20F7C">
      <w:pPr>
        <w:spacing w:after="200" w:line="276" w:lineRule="auto"/>
        <w:ind w:firstLine="0"/>
        <w:jc w:val="left"/>
      </w:pPr>
    </w:p>
    <w:p w14:paraId="7EF49F2B" w14:textId="77777777" w:rsidR="00B20F7C" w:rsidRPr="004D6325" w:rsidRDefault="00B20F7C" w:rsidP="00B20F7C">
      <w:pPr>
        <w:spacing w:after="200" w:line="276" w:lineRule="auto"/>
        <w:ind w:firstLine="0"/>
        <w:jc w:val="left"/>
      </w:pPr>
      <w:r w:rsidRPr="004D6325">
        <w:br w:type="page"/>
      </w:r>
    </w:p>
    <w:p w14:paraId="5C5B8EA9" w14:textId="5D0F331F" w:rsidR="000F17F8" w:rsidRDefault="000E123F" w:rsidP="000F17F8">
      <w:pPr>
        <w:ind w:firstLine="0"/>
        <w:jc w:val="center"/>
      </w:pPr>
      <w:bookmarkStart w:id="0" w:name="_GoBack"/>
      <w:r>
        <w:rPr>
          <w:noProof/>
        </w:rPr>
        <w:lastRenderedPageBreak/>
        <w:drawing>
          <wp:anchor distT="0" distB="0" distL="114300" distR="114300" simplePos="0" relativeHeight="251659264" behindDoc="0" locked="0" layoutInCell="1" allowOverlap="1" wp14:anchorId="0E701476" wp14:editId="6D1A37E9">
            <wp:simplePos x="0" y="0"/>
            <wp:positionH relativeFrom="column">
              <wp:posOffset>-1068377</wp:posOffset>
            </wp:positionH>
            <wp:positionV relativeFrom="paragraph">
              <wp:posOffset>-1237326</wp:posOffset>
            </wp:positionV>
            <wp:extent cx="7523033" cy="10632199"/>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2596" cy="106739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F17F8">
        <w:t>Tesis</w:t>
      </w:r>
      <w:r w:rsidR="003F6E9C">
        <w:t xml:space="preserve"> disusun untuk memenuhi salah satu syarat memperoleh gelar Magister Komputer (M.Kom.)</w:t>
      </w:r>
      <w:r w:rsidR="000F17F8">
        <w:t xml:space="preserve"> </w:t>
      </w:r>
    </w:p>
    <w:p w14:paraId="1825F3A7" w14:textId="03011A53" w:rsidR="000F17F8" w:rsidRDefault="000F17F8" w:rsidP="000F17F8">
      <w:pPr>
        <w:ind w:firstLine="0"/>
        <w:jc w:val="center"/>
      </w:pPr>
      <w:r>
        <w:t xml:space="preserve">di </w:t>
      </w:r>
    </w:p>
    <w:p w14:paraId="496FD92A" w14:textId="357403E6" w:rsidR="000F17F8" w:rsidRDefault="000F17F8" w:rsidP="000F17F8">
      <w:pPr>
        <w:ind w:firstLine="0"/>
        <w:jc w:val="center"/>
      </w:pPr>
      <w:r>
        <w:t>Institut Teknologi Sepuluh Nopember Surabaya</w:t>
      </w:r>
    </w:p>
    <w:p w14:paraId="5E0CCBF0" w14:textId="59B79455" w:rsidR="000F17F8" w:rsidRDefault="000F17F8" w:rsidP="000F17F8">
      <w:pPr>
        <w:ind w:firstLine="0"/>
        <w:jc w:val="center"/>
      </w:pPr>
      <w:r>
        <w:t>oleh:</w:t>
      </w:r>
    </w:p>
    <w:p w14:paraId="72C2795C" w14:textId="3C507B9C" w:rsidR="000F17F8" w:rsidRDefault="000F17F8" w:rsidP="000F17F8">
      <w:pPr>
        <w:ind w:firstLine="0"/>
        <w:jc w:val="center"/>
      </w:pPr>
      <w:r>
        <w:t>Ahmad Mustofa</w:t>
      </w:r>
    </w:p>
    <w:p w14:paraId="76A2E1F1" w14:textId="034AF585" w:rsidR="000F17F8" w:rsidRDefault="000F17F8" w:rsidP="000F17F8">
      <w:pPr>
        <w:ind w:firstLine="0"/>
        <w:jc w:val="center"/>
      </w:pPr>
      <w:r>
        <w:t>Nrp. 5116201054</w:t>
      </w:r>
    </w:p>
    <w:p w14:paraId="059091E3" w14:textId="5CD800B1" w:rsidR="000F17F8" w:rsidRDefault="000F17F8" w:rsidP="000F17F8">
      <w:pPr>
        <w:ind w:firstLine="0"/>
        <w:jc w:val="center"/>
      </w:pPr>
      <w:r>
        <w:t>Dengan judul :</w:t>
      </w:r>
    </w:p>
    <w:p w14:paraId="659F7BB6" w14:textId="5A3BBC26" w:rsidR="000F17F8" w:rsidRPr="00344EBD" w:rsidRDefault="000F17F8" w:rsidP="00DB6A8F">
      <w:pPr>
        <w:ind w:firstLine="0"/>
        <w:jc w:val="center"/>
      </w:pPr>
      <w:r>
        <w:t>Ekstraksi Fitur Statistik untuk Deteksi Derau pada Dokumen Spesifikasi Kebutuhan Perangkat Lunak</w:t>
      </w:r>
    </w:p>
    <w:p w14:paraId="7369600C" w14:textId="485A5B38" w:rsidR="000F17F8" w:rsidRDefault="000F17F8" w:rsidP="00DB6A8F">
      <w:pPr>
        <w:ind w:firstLine="0"/>
        <w:jc w:val="center"/>
      </w:pPr>
      <w:r>
        <w:t>Tanggal Ujian : 20-7-2018</w:t>
      </w:r>
    </w:p>
    <w:p w14:paraId="6DAF2BBD" w14:textId="6225E193" w:rsidR="000F17F8" w:rsidRPr="004D6325" w:rsidRDefault="000F17F8" w:rsidP="00DB6A8F">
      <w:pPr>
        <w:ind w:firstLine="0"/>
        <w:jc w:val="center"/>
      </w:pPr>
      <w:r>
        <w:t>Periode Wisuda : 2017 Genap</w:t>
      </w:r>
    </w:p>
    <w:p w14:paraId="7EF49F34" w14:textId="2025F5EE" w:rsidR="00D41F1F" w:rsidRPr="004D6325" w:rsidRDefault="000F17F8" w:rsidP="00D41F1F">
      <w:pPr>
        <w:tabs>
          <w:tab w:val="left" w:pos="1843"/>
          <w:tab w:val="left" w:pos="1985"/>
        </w:tabs>
        <w:ind w:firstLine="0"/>
      </w:pPr>
      <w:r>
        <w:t>Disetujui oleh :</w:t>
      </w:r>
    </w:p>
    <w:p w14:paraId="69B99272" w14:textId="07144D96" w:rsidR="000F17F8" w:rsidRDefault="000F17F8" w:rsidP="000F17F8">
      <w:pPr>
        <w:tabs>
          <w:tab w:val="left" w:pos="4253"/>
        </w:tabs>
        <w:ind w:firstLine="0"/>
      </w:pPr>
    </w:p>
    <w:p w14:paraId="30F12E03" w14:textId="77777777" w:rsidR="003A2533" w:rsidRPr="004D6325" w:rsidRDefault="003A2533" w:rsidP="000F17F8">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17E2F990" w14:textId="77777777" w:rsidTr="00C6656D">
        <w:tc>
          <w:tcPr>
            <w:tcW w:w="5303" w:type="dxa"/>
          </w:tcPr>
          <w:p w14:paraId="09D156FB" w14:textId="77777777" w:rsidR="00C6656D" w:rsidRPr="009C1A69" w:rsidRDefault="00C6656D" w:rsidP="00C6656D">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Daniel Oranova Siahaan, S.Kom., M.Sc., PD.Eng.</w:t>
            </w:r>
          </w:p>
          <w:p w14:paraId="76C75C8C" w14:textId="5D8E6295" w:rsidR="00C6656D" w:rsidRPr="009C1A69" w:rsidRDefault="00C6656D" w:rsidP="00C6656D">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197411232006041001</w:t>
            </w:r>
          </w:p>
        </w:tc>
        <w:tc>
          <w:tcPr>
            <w:tcW w:w="3202" w:type="dxa"/>
            <w:vAlign w:val="center"/>
          </w:tcPr>
          <w:p w14:paraId="59366C3B" w14:textId="411C66FA" w:rsidR="00C6656D" w:rsidRPr="009C1A69" w:rsidRDefault="00C6656D" w:rsidP="00C6656D">
            <w:pPr>
              <w:tabs>
                <w:tab w:val="left" w:pos="4253"/>
              </w:tabs>
              <w:ind w:firstLine="0"/>
              <w:jc w:val="center"/>
              <w:rPr>
                <w:rFonts w:ascii="Times New Roman" w:hAnsi="Times New Roman" w:cs="Times New Roman"/>
              </w:rPr>
            </w:pPr>
            <w:r w:rsidRPr="009C1A69">
              <w:rPr>
                <w:rFonts w:ascii="Times New Roman" w:hAnsi="Times New Roman" w:cs="Times New Roman"/>
              </w:rPr>
              <w:t>(Pembimbing 1)</w:t>
            </w:r>
          </w:p>
        </w:tc>
      </w:tr>
    </w:tbl>
    <w:p w14:paraId="7EF49F39" w14:textId="77777777" w:rsidR="00D41F1F" w:rsidRPr="004D6325" w:rsidRDefault="00D41F1F" w:rsidP="00D41F1F">
      <w:pPr>
        <w:tabs>
          <w:tab w:val="left" w:pos="4253"/>
        </w:tabs>
        <w:ind w:firstLine="0"/>
      </w:pPr>
    </w:p>
    <w:p w14:paraId="7EF49F3A" w14:textId="77777777" w:rsidR="00D41F1F" w:rsidRPr="004D6325" w:rsidRDefault="00D41F1F" w:rsidP="00D41F1F">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4EA259F8" w14:textId="77777777" w:rsidTr="009952A8">
        <w:tc>
          <w:tcPr>
            <w:tcW w:w="6629" w:type="dxa"/>
          </w:tcPr>
          <w:p w14:paraId="63F6C687" w14:textId="2917FF34"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Prof. Ir. Drs. Ec. Riyanarto Sarno, M.Sc., Ph.D.</w:t>
            </w:r>
          </w:p>
          <w:p w14:paraId="0D2B14F1" w14:textId="30AB6365"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195908031986011001</w:t>
            </w:r>
          </w:p>
        </w:tc>
        <w:tc>
          <w:tcPr>
            <w:tcW w:w="1876" w:type="dxa"/>
            <w:vAlign w:val="center"/>
          </w:tcPr>
          <w:p w14:paraId="48CF2A9B" w14:textId="023893B0" w:rsidR="00C6656D" w:rsidRPr="009C1A69" w:rsidRDefault="00C6656D" w:rsidP="001522A8">
            <w:pPr>
              <w:tabs>
                <w:tab w:val="left" w:pos="4253"/>
              </w:tabs>
              <w:ind w:firstLine="0"/>
              <w:jc w:val="center"/>
              <w:rPr>
                <w:rFonts w:ascii="Times New Roman" w:hAnsi="Times New Roman" w:cs="Times New Roman"/>
              </w:rPr>
            </w:pPr>
            <w:r w:rsidRPr="009C1A69">
              <w:rPr>
                <w:rFonts w:ascii="Times New Roman" w:hAnsi="Times New Roman" w:cs="Times New Roman"/>
              </w:rPr>
              <w:t>(Penguji 1)</w:t>
            </w:r>
          </w:p>
        </w:tc>
      </w:tr>
    </w:tbl>
    <w:p w14:paraId="7EF49F3D" w14:textId="0B6C6D19" w:rsidR="00D41F1F" w:rsidRPr="004D6325" w:rsidRDefault="00D41F1F" w:rsidP="00D41F1F">
      <w:pPr>
        <w:tabs>
          <w:tab w:val="left" w:pos="4253"/>
        </w:tabs>
        <w:ind w:firstLine="0"/>
      </w:pPr>
    </w:p>
    <w:p w14:paraId="7EF49F3E" w14:textId="77777777" w:rsidR="00D41F1F" w:rsidRPr="004D6325" w:rsidRDefault="00D41F1F" w:rsidP="00D41F1F">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5D50D58A" w14:textId="77777777" w:rsidTr="001522A8">
        <w:tc>
          <w:tcPr>
            <w:tcW w:w="5303" w:type="dxa"/>
          </w:tcPr>
          <w:p w14:paraId="257EDA15" w14:textId="77777777"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 xml:space="preserve">Dr. Ir. Raden Venantius Hari Ginardi, M.Sc. </w:t>
            </w:r>
          </w:p>
          <w:p w14:paraId="69455722" w14:textId="1B5EF266"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196505181992031003</w:t>
            </w:r>
          </w:p>
        </w:tc>
        <w:tc>
          <w:tcPr>
            <w:tcW w:w="3202" w:type="dxa"/>
            <w:vAlign w:val="center"/>
          </w:tcPr>
          <w:p w14:paraId="242C94AF" w14:textId="6AE20966" w:rsidR="00C6656D" w:rsidRPr="009C1A69" w:rsidRDefault="00C6656D" w:rsidP="001522A8">
            <w:pPr>
              <w:tabs>
                <w:tab w:val="left" w:pos="4253"/>
              </w:tabs>
              <w:ind w:firstLine="0"/>
              <w:jc w:val="center"/>
              <w:rPr>
                <w:rFonts w:ascii="Times New Roman" w:hAnsi="Times New Roman" w:cs="Times New Roman"/>
              </w:rPr>
            </w:pPr>
            <w:r w:rsidRPr="009C1A69">
              <w:rPr>
                <w:rFonts w:ascii="Times New Roman" w:hAnsi="Times New Roman" w:cs="Times New Roman"/>
              </w:rPr>
              <w:t>(Penguji 2)</w:t>
            </w:r>
          </w:p>
        </w:tc>
      </w:tr>
    </w:tbl>
    <w:p w14:paraId="7EF49F41" w14:textId="77777777" w:rsidR="00D41F1F" w:rsidRPr="004D6325" w:rsidRDefault="00D41F1F" w:rsidP="00D41F1F">
      <w:pPr>
        <w:tabs>
          <w:tab w:val="left" w:pos="4253"/>
        </w:tabs>
        <w:ind w:firstLine="0"/>
      </w:pPr>
    </w:p>
    <w:p w14:paraId="7EF49F42" w14:textId="77777777" w:rsidR="00D41F1F" w:rsidRPr="004D6325" w:rsidRDefault="00D41F1F" w:rsidP="00D41F1F">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428AD57A" w14:textId="77777777" w:rsidTr="001522A8">
        <w:tc>
          <w:tcPr>
            <w:tcW w:w="5303" w:type="dxa"/>
          </w:tcPr>
          <w:p w14:paraId="000711AE" w14:textId="77777777"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Dr.Eng. Darlis Herumurti, S.Kom., M.Kom</w:t>
            </w:r>
          </w:p>
          <w:p w14:paraId="4E8C99D5" w14:textId="085F29FA"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197712172003121001</w:t>
            </w:r>
          </w:p>
        </w:tc>
        <w:tc>
          <w:tcPr>
            <w:tcW w:w="3202" w:type="dxa"/>
            <w:vAlign w:val="center"/>
          </w:tcPr>
          <w:p w14:paraId="02F66B9B" w14:textId="58A31B49" w:rsidR="00C6656D" w:rsidRPr="009C1A69" w:rsidRDefault="00C6656D" w:rsidP="001522A8">
            <w:pPr>
              <w:tabs>
                <w:tab w:val="left" w:pos="4253"/>
              </w:tabs>
              <w:ind w:firstLine="0"/>
              <w:jc w:val="center"/>
              <w:rPr>
                <w:rFonts w:ascii="Times New Roman" w:hAnsi="Times New Roman" w:cs="Times New Roman"/>
              </w:rPr>
            </w:pPr>
            <w:r w:rsidRPr="009C1A69">
              <w:rPr>
                <w:rFonts w:ascii="Times New Roman" w:hAnsi="Times New Roman" w:cs="Times New Roman"/>
              </w:rPr>
              <w:t>(Penguji 3)</w:t>
            </w:r>
          </w:p>
        </w:tc>
      </w:tr>
    </w:tbl>
    <w:p w14:paraId="7EF49F45" w14:textId="77777777" w:rsidR="00D41F1F" w:rsidRPr="004D6325" w:rsidRDefault="00D41F1F" w:rsidP="00D41F1F">
      <w:pPr>
        <w:tabs>
          <w:tab w:val="left" w:pos="1843"/>
          <w:tab w:val="left" w:pos="1985"/>
        </w:tabs>
        <w:spacing w:line="240" w:lineRule="auto"/>
        <w:ind w:firstLine="0"/>
      </w:pPr>
    </w:p>
    <w:p w14:paraId="7EF49F46" w14:textId="533208A7" w:rsidR="00D41F1F" w:rsidRDefault="00AB002E" w:rsidP="00AB002E">
      <w:pPr>
        <w:ind w:firstLine="3420"/>
        <w:jc w:val="left"/>
      </w:pPr>
      <w:r>
        <w:t>Dekan Fakultas Teknologi Informasi &amp; Komunikasi</w:t>
      </w:r>
      <w:r w:rsidR="003A2533">
        <w:t>,</w:t>
      </w:r>
    </w:p>
    <w:p w14:paraId="4182CAC2" w14:textId="6131708B" w:rsidR="00DB6A8F" w:rsidRDefault="00DB6A8F" w:rsidP="00AB002E">
      <w:pPr>
        <w:ind w:firstLine="3420"/>
        <w:jc w:val="left"/>
      </w:pPr>
    </w:p>
    <w:p w14:paraId="1DB2B7C3" w14:textId="77777777" w:rsidR="00DB6A8F" w:rsidRDefault="00DB6A8F" w:rsidP="00AB002E">
      <w:pPr>
        <w:ind w:firstLine="3420"/>
        <w:jc w:val="left"/>
      </w:pPr>
    </w:p>
    <w:tbl>
      <w:tblPr>
        <w:tblStyle w:val="TableGrid"/>
        <w:tblW w:w="4216" w:type="dxa"/>
        <w:tblInd w:w="3879" w:type="dxa"/>
        <w:tblLayout w:type="fixed"/>
        <w:tblLook w:val="04A0" w:firstRow="1" w:lastRow="0" w:firstColumn="1" w:lastColumn="0" w:noHBand="0" w:noVBand="1"/>
      </w:tblPr>
      <w:tblGrid>
        <w:gridCol w:w="4216"/>
      </w:tblGrid>
      <w:tr w:rsidR="00DB6A8F" w14:paraId="0AACBAC6" w14:textId="77777777" w:rsidTr="00DB6A8F">
        <w:trPr>
          <w:trHeight w:val="499"/>
        </w:trPr>
        <w:tc>
          <w:tcPr>
            <w:tcW w:w="4216" w:type="dxa"/>
            <w:tcBorders>
              <w:top w:val="nil"/>
              <w:left w:val="nil"/>
              <w:bottom w:val="nil"/>
              <w:right w:val="nil"/>
            </w:tcBorders>
          </w:tcPr>
          <w:p w14:paraId="21DF6893" w14:textId="77777777" w:rsidR="00DB6A8F" w:rsidRPr="009C1A69" w:rsidRDefault="00DB6A8F" w:rsidP="00DB6A8F">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Dr.</w:t>
            </w:r>
            <w:r>
              <w:rPr>
                <w:rFonts w:ascii="Times New Roman" w:hAnsi="Times New Roman" w:cs="Times New Roman"/>
                <w:u w:val="single"/>
              </w:rPr>
              <w:t xml:space="preserve"> Agus Zainal Arifin</w:t>
            </w:r>
            <w:r w:rsidRPr="009C1A69">
              <w:rPr>
                <w:rFonts w:ascii="Times New Roman" w:hAnsi="Times New Roman" w:cs="Times New Roman"/>
                <w:u w:val="single"/>
              </w:rPr>
              <w:t>, S.Kom., M.Kom</w:t>
            </w:r>
          </w:p>
          <w:p w14:paraId="43EA32D4" w14:textId="3AE9637E" w:rsidR="00DB6A8F" w:rsidRPr="00DB6A8F" w:rsidRDefault="00DB6A8F" w:rsidP="00DB6A8F">
            <w:pPr>
              <w:ind w:firstLine="0"/>
              <w:jc w:val="left"/>
              <w:rPr>
                <w:u w:val="single"/>
              </w:rPr>
            </w:pPr>
            <w:r w:rsidRPr="009C1A69">
              <w:rPr>
                <w:rFonts w:ascii="Times New Roman" w:hAnsi="Times New Roman" w:cs="Times New Roman"/>
              </w:rPr>
              <w:t>NIP. 197</w:t>
            </w:r>
            <w:r w:rsidR="008B0E7D">
              <w:rPr>
                <w:rFonts w:ascii="Times New Roman" w:hAnsi="Times New Roman" w:cs="Times New Roman"/>
              </w:rPr>
              <w:t>208091995</w:t>
            </w:r>
            <w:r w:rsidRPr="009C1A69">
              <w:rPr>
                <w:rFonts w:ascii="Times New Roman" w:hAnsi="Times New Roman" w:cs="Times New Roman"/>
              </w:rPr>
              <w:t>121001</w:t>
            </w:r>
          </w:p>
        </w:tc>
      </w:tr>
    </w:tbl>
    <w:p w14:paraId="7EF49F4C" w14:textId="35FC3A2B" w:rsidR="00D41F1F" w:rsidRPr="004D6325" w:rsidRDefault="00D41F1F" w:rsidP="00D41F1F">
      <w:pPr>
        <w:ind w:firstLine="0"/>
        <w:jc w:val="center"/>
        <w:rPr>
          <w:i/>
          <w:lang w:val="id-ID"/>
        </w:rPr>
      </w:pPr>
      <w:r w:rsidRPr="004D6325">
        <w:rPr>
          <w:i/>
          <w:lang w:val="id-ID"/>
        </w:rPr>
        <w:lastRenderedPageBreak/>
        <w:t>[Halaman ini sengaja dikosongkan]</w:t>
      </w:r>
    </w:p>
    <w:p w14:paraId="7EF49F4D" w14:textId="77777777" w:rsidR="00D41F1F" w:rsidRPr="004D6325" w:rsidRDefault="00D41F1F" w:rsidP="00D41F1F">
      <w:pPr>
        <w:spacing w:after="200" w:line="276" w:lineRule="auto"/>
        <w:ind w:firstLine="0"/>
        <w:jc w:val="left"/>
      </w:pPr>
    </w:p>
    <w:p w14:paraId="7EF49F4E" w14:textId="77777777" w:rsidR="00D41F1F" w:rsidRDefault="00D41F1F" w:rsidP="00655130">
      <w:pPr>
        <w:spacing w:line="240" w:lineRule="auto"/>
        <w:ind w:hanging="142"/>
        <w:jc w:val="center"/>
        <w:rPr>
          <w:b/>
          <w:bCs/>
          <w:sz w:val="28"/>
          <w:szCs w:val="28"/>
          <w:lang w:val="id-ID"/>
        </w:rPr>
      </w:pPr>
    </w:p>
    <w:p w14:paraId="7EF49F4F" w14:textId="77777777" w:rsidR="00D41F1F" w:rsidRDefault="00D41F1F" w:rsidP="00655130">
      <w:pPr>
        <w:spacing w:line="240" w:lineRule="auto"/>
        <w:ind w:hanging="142"/>
        <w:jc w:val="center"/>
        <w:rPr>
          <w:b/>
          <w:bCs/>
          <w:sz w:val="28"/>
          <w:szCs w:val="28"/>
          <w:lang w:val="id-ID"/>
        </w:rPr>
      </w:pPr>
    </w:p>
    <w:p w14:paraId="7EF49F50" w14:textId="77777777" w:rsidR="00D41F1F" w:rsidRDefault="00D41F1F" w:rsidP="00655130">
      <w:pPr>
        <w:spacing w:line="240" w:lineRule="auto"/>
        <w:ind w:hanging="142"/>
        <w:jc w:val="center"/>
        <w:rPr>
          <w:b/>
          <w:bCs/>
          <w:sz w:val="28"/>
          <w:szCs w:val="28"/>
          <w:lang w:val="id-ID"/>
        </w:rPr>
      </w:pPr>
    </w:p>
    <w:p w14:paraId="7EF49F51" w14:textId="77777777" w:rsidR="00D41F1F" w:rsidRDefault="00D41F1F" w:rsidP="00655130">
      <w:pPr>
        <w:spacing w:line="240" w:lineRule="auto"/>
        <w:ind w:hanging="142"/>
        <w:jc w:val="center"/>
        <w:rPr>
          <w:b/>
          <w:bCs/>
          <w:sz w:val="28"/>
          <w:szCs w:val="28"/>
          <w:lang w:val="id-ID"/>
        </w:rPr>
      </w:pPr>
    </w:p>
    <w:p w14:paraId="7EF49F52" w14:textId="77777777" w:rsidR="00D41F1F" w:rsidRDefault="00D41F1F" w:rsidP="00655130">
      <w:pPr>
        <w:spacing w:line="240" w:lineRule="auto"/>
        <w:ind w:hanging="142"/>
        <w:jc w:val="center"/>
        <w:rPr>
          <w:b/>
          <w:bCs/>
          <w:sz w:val="28"/>
          <w:szCs w:val="28"/>
          <w:lang w:val="id-ID"/>
        </w:rPr>
      </w:pPr>
    </w:p>
    <w:p w14:paraId="7EF49F53" w14:textId="77777777" w:rsidR="00D41F1F" w:rsidRDefault="00D41F1F" w:rsidP="00655130">
      <w:pPr>
        <w:spacing w:line="240" w:lineRule="auto"/>
        <w:ind w:hanging="142"/>
        <w:jc w:val="center"/>
        <w:rPr>
          <w:b/>
          <w:bCs/>
          <w:sz w:val="28"/>
          <w:szCs w:val="28"/>
          <w:lang w:val="id-ID"/>
        </w:rPr>
      </w:pPr>
    </w:p>
    <w:p w14:paraId="7EF49F54" w14:textId="77777777" w:rsidR="00D41F1F" w:rsidRDefault="00D41F1F" w:rsidP="00655130">
      <w:pPr>
        <w:spacing w:line="240" w:lineRule="auto"/>
        <w:ind w:hanging="142"/>
        <w:jc w:val="center"/>
        <w:rPr>
          <w:b/>
          <w:bCs/>
          <w:sz w:val="28"/>
          <w:szCs w:val="28"/>
          <w:lang w:val="id-ID"/>
        </w:rPr>
      </w:pPr>
    </w:p>
    <w:p w14:paraId="7EF49F55" w14:textId="77777777" w:rsidR="00D41F1F" w:rsidRDefault="00D41F1F" w:rsidP="00655130">
      <w:pPr>
        <w:spacing w:line="240" w:lineRule="auto"/>
        <w:ind w:hanging="142"/>
        <w:jc w:val="center"/>
        <w:rPr>
          <w:b/>
          <w:bCs/>
          <w:sz w:val="28"/>
          <w:szCs w:val="28"/>
          <w:lang w:val="id-ID"/>
        </w:rPr>
      </w:pPr>
    </w:p>
    <w:p w14:paraId="7EF49F56" w14:textId="77777777" w:rsidR="00D41F1F" w:rsidRDefault="00D41F1F" w:rsidP="00655130">
      <w:pPr>
        <w:spacing w:line="240" w:lineRule="auto"/>
        <w:ind w:hanging="142"/>
        <w:jc w:val="center"/>
        <w:rPr>
          <w:b/>
          <w:bCs/>
          <w:sz w:val="28"/>
          <w:szCs w:val="28"/>
          <w:lang w:val="id-ID"/>
        </w:rPr>
      </w:pPr>
    </w:p>
    <w:p w14:paraId="7EF49F57" w14:textId="77777777" w:rsidR="00D41F1F" w:rsidRDefault="00D41F1F" w:rsidP="00655130">
      <w:pPr>
        <w:spacing w:line="240" w:lineRule="auto"/>
        <w:ind w:hanging="142"/>
        <w:jc w:val="center"/>
        <w:rPr>
          <w:b/>
          <w:bCs/>
          <w:sz w:val="28"/>
          <w:szCs w:val="28"/>
          <w:lang w:val="id-ID"/>
        </w:rPr>
      </w:pPr>
    </w:p>
    <w:p w14:paraId="7EF49F58" w14:textId="77777777" w:rsidR="00D41F1F" w:rsidRDefault="00D41F1F" w:rsidP="00655130">
      <w:pPr>
        <w:spacing w:line="240" w:lineRule="auto"/>
        <w:ind w:hanging="142"/>
        <w:jc w:val="center"/>
        <w:rPr>
          <w:b/>
          <w:bCs/>
          <w:sz w:val="28"/>
          <w:szCs w:val="28"/>
          <w:lang w:val="id-ID"/>
        </w:rPr>
      </w:pPr>
    </w:p>
    <w:p w14:paraId="7EF49F59" w14:textId="77777777" w:rsidR="00D41F1F" w:rsidRDefault="00D41F1F" w:rsidP="00655130">
      <w:pPr>
        <w:spacing w:line="240" w:lineRule="auto"/>
        <w:ind w:hanging="142"/>
        <w:jc w:val="center"/>
        <w:rPr>
          <w:b/>
          <w:bCs/>
          <w:sz w:val="28"/>
          <w:szCs w:val="28"/>
          <w:lang w:val="id-ID"/>
        </w:rPr>
      </w:pPr>
    </w:p>
    <w:p w14:paraId="7EF49F5A" w14:textId="77777777" w:rsidR="00D41F1F" w:rsidRDefault="00D41F1F" w:rsidP="00655130">
      <w:pPr>
        <w:spacing w:line="240" w:lineRule="auto"/>
        <w:ind w:hanging="142"/>
        <w:jc w:val="center"/>
        <w:rPr>
          <w:b/>
          <w:bCs/>
          <w:sz w:val="28"/>
          <w:szCs w:val="28"/>
          <w:lang w:val="id-ID"/>
        </w:rPr>
      </w:pPr>
    </w:p>
    <w:p w14:paraId="7EF49F5B" w14:textId="77777777" w:rsidR="00D41F1F" w:rsidRDefault="00D41F1F" w:rsidP="00655130">
      <w:pPr>
        <w:spacing w:line="240" w:lineRule="auto"/>
        <w:ind w:hanging="142"/>
        <w:jc w:val="center"/>
        <w:rPr>
          <w:b/>
          <w:bCs/>
          <w:sz w:val="28"/>
          <w:szCs w:val="28"/>
          <w:lang w:val="id-ID"/>
        </w:rPr>
      </w:pPr>
    </w:p>
    <w:p w14:paraId="7EF49F5C" w14:textId="77777777" w:rsidR="00D41F1F" w:rsidRDefault="00D41F1F" w:rsidP="00655130">
      <w:pPr>
        <w:spacing w:line="240" w:lineRule="auto"/>
        <w:ind w:hanging="142"/>
        <w:jc w:val="center"/>
        <w:rPr>
          <w:b/>
          <w:bCs/>
          <w:sz w:val="28"/>
          <w:szCs w:val="28"/>
          <w:lang w:val="id-ID"/>
        </w:rPr>
      </w:pPr>
    </w:p>
    <w:p w14:paraId="7EF49F5D" w14:textId="77777777" w:rsidR="00D41F1F" w:rsidRDefault="00D41F1F" w:rsidP="00655130">
      <w:pPr>
        <w:spacing w:line="240" w:lineRule="auto"/>
        <w:ind w:hanging="142"/>
        <w:jc w:val="center"/>
        <w:rPr>
          <w:b/>
          <w:bCs/>
          <w:sz w:val="28"/>
          <w:szCs w:val="28"/>
          <w:lang w:val="id-ID"/>
        </w:rPr>
      </w:pPr>
    </w:p>
    <w:p w14:paraId="7EF49F5E" w14:textId="5F626DD3" w:rsidR="00D41F1F" w:rsidRDefault="00D41F1F" w:rsidP="00655130">
      <w:pPr>
        <w:spacing w:line="240" w:lineRule="auto"/>
        <w:ind w:hanging="142"/>
        <w:jc w:val="center"/>
        <w:rPr>
          <w:b/>
          <w:bCs/>
          <w:sz w:val="28"/>
          <w:szCs w:val="28"/>
          <w:lang w:val="id-ID"/>
        </w:rPr>
      </w:pPr>
    </w:p>
    <w:p w14:paraId="5E1C1815" w14:textId="76D4D510" w:rsidR="009C1A69" w:rsidRDefault="009C1A69" w:rsidP="00655130">
      <w:pPr>
        <w:spacing w:line="240" w:lineRule="auto"/>
        <w:ind w:hanging="142"/>
        <w:jc w:val="center"/>
        <w:rPr>
          <w:b/>
          <w:bCs/>
          <w:sz w:val="28"/>
          <w:szCs w:val="28"/>
          <w:lang w:val="id-ID"/>
        </w:rPr>
      </w:pPr>
    </w:p>
    <w:p w14:paraId="5DFEB52E" w14:textId="0F7994FC" w:rsidR="009C1A69" w:rsidRDefault="009C1A69" w:rsidP="00655130">
      <w:pPr>
        <w:spacing w:line="240" w:lineRule="auto"/>
        <w:ind w:hanging="142"/>
        <w:jc w:val="center"/>
        <w:rPr>
          <w:b/>
          <w:bCs/>
          <w:sz w:val="28"/>
          <w:szCs w:val="28"/>
          <w:lang w:val="id-ID"/>
        </w:rPr>
      </w:pPr>
    </w:p>
    <w:p w14:paraId="465530E8" w14:textId="4D42184F" w:rsidR="009C1A69" w:rsidRDefault="009C1A69" w:rsidP="00655130">
      <w:pPr>
        <w:spacing w:line="240" w:lineRule="auto"/>
        <w:ind w:hanging="142"/>
        <w:jc w:val="center"/>
        <w:rPr>
          <w:b/>
          <w:bCs/>
          <w:sz w:val="28"/>
          <w:szCs w:val="28"/>
          <w:lang w:val="id-ID"/>
        </w:rPr>
      </w:pPr>
    </w:p>
    <w:p w14:paraId="7BAB7B58" w14:textId="7CA7C757" w:rsidR="009C1A69" w:rsidRDefault="009C1A69" w:rsidP="00655130">
      <w:pPr>
        <w:spacing w:line="240" w:lineRule="auto"/>
        <w:ind w:hanging="142"/>
        <w:jc w:val="center"/>
        <w:rPr>
          <w:b/>
          <w:bCs/>
          <w:sz w:val="28"/>
          <w:szCs w:val="28"/>
          <w:lang w:val="id-ID"/>
        </w:rPr>
      </w:pPr>
    </w:p>
    <w:p w14:paraId="4B9755DB" w14:textId="07C59924" w:rsidR="009C1A69" w:rsidRDefault="009C1A69" w:rsidP="00655130">
      <w:pPr>
        <w:spacing w:line="240" w:lineRule="auto"/>
        <w:ind w:hanging="142"/>
        <w:jc w:val="center"/>
        <w:rPr>
          <w:b/>
          <w:bCs/>
          <w:sz w:val="28"/>
          <w:szCs w:val="28"/>
          <w:lang w:val="id-ID"/>
        </w:rPr>
      </w:pPr>
    </w:p>
    <w:p w14:paraId="4290A0BE" w14:textId="4173685F" w:rsidR="009C1A69" w:rsidRDefault="009C1A69" w:rsidP="00655130">
      <w:pPr>
        <w:spacing w:line="240" w:lineRule="auto"/>
        <w:ind w:hanging="142"/>
        <w:jc w:val="center"/>
        <w:rPr>
          <w:b/>
          <w:bCs/>
          <w:sz w:val="28"/>
          <w:szCs w:val="28"/>
          <w:lang w:val="id-ID"/>
        </w:rPr>
      </w:pPr>
    </w:p>
    <w:p w14:paraId="0377EC11" w14:textId="77777777" w:rsidR="009C1A69" w:rsidRDefault="009C1A69" w:rsidP="00655130">
      <w:pPr>
        <w:spacing w:line="240" w:lineRule="auto"/>
        <w:ind w:hanging="142"/>
        <w:jc w:val="center"/>
        <w:rPr>
          <w:b/>
          <w:bCs/>
          <w:sz w:val="28"/>
          <w:szCs w:val="28"/>
          <w:lang w:val="id-ID"/>
        </w:rPr>
      </w:pPr>
    </w:p>
    <w:p w14:paraId="7EF49F5F" w14:textId="77777777" w:rsidR="00D41F1F" w:rsidRDefault="00D41F1F" w:rsidP="00655130">
      <w:pPr>
        <w:spacing w:line="240" w:lineRule="auto"/>
        <w:ind w:hanging="142"/>
        <w:jc w:val="center"/>
        <w:rPr>
          <w:b/>
          <w:bCs/>
          <w:sz w:val="28"/>
          <w:szCs w:val="28"/>
          <w:lang w:val="id-ID"/>
        </w:rPr>
      </w:pPr>
    </w:p>
    <w:p w14:paraId="7EF49F60" w14:textId="77777777" w:rsidR="00D41F1F" w:rsidRDefault="00D41F1F" w:rsidP="00655130">
      <w:pPr>
        <w:spacing w:line="240" w:lineRule="auto"/>
        <w:ind w:hanging="142"/>
        <w:jc w:val="center"/>
        <w:rPr>
          <w:b/>
          <w:bCs/>
          <w:sz w:val="28"/>
          <w:szCs w:val="28"/>
          <w:lang w:val="id-ID"/>
        </w:rPr>
      </w:pPr>
    </w:p>
    <w:p w14:paraId="7EF49F61" w14:textId="77777777" w:rsidR="00D41F1F" w:rsidRDefault="00D41F1F" w:rsidP="00655130">
      <w:pPr>
        <w:spacing w:line="240" w:lineRule="auto"/>
        <w:ind w:hanging="142"/>
        <w:jc w:val="center"/>
        <w:rPr>
          <w:b/>
          <w:bCs/>
          <w:sz w:val="28"/>
          <w:szCs w:val="28"/>
          <w:lang w:val="id-ID"/>
        </w:rPr>
      </w:pPr>
    </w:p>
    <w:p w14:paraId="7EF49F62" w14:textId="77777777" w:rsidR="00D41F1F" w:rsidRDefault="00D41F1F" w:rsidP="00655130">
      <w:pPr>
        <w:spacing w:line="240" w:lineRule="auto"/>
        <w:ind w:hanging="142"/>
        <w:jc w:val="center"/>
        <w:rPr>
          <w:b/>
          <w:bCs/>
          <w:sz w:val="28"/>
          <w:szCs w:val="28"/>
          <w:lang w:val="id-ID"/>
        </w:rPr>
      </w:pPr>
    </w:p>
    <w:p w14:paraId="7EF49F63" w14:textId="77777777" w:rsidR="00D41F1F" w:rsidRDefault="00D41F1F" w:rsidP="00655130">
      <w:pPr>
        <w:spacing w:line="240" w:lineRule="auto"/>
        <w:ind w:hanging="142"/>
        <w:jc w:val="center"/>
        <w:rPr>
          <w:b/>
          <w:bCs/>
          <w:sz w:val="28"/>
          <w:szCs w:val="28"/>
          <w:lang w:val="id-ID"/>
        </w:rPr>
      </w:pPr>
    </w:p>
    <w:p w14:paraId="7EF49F64" w14:textId="77777777" w:rsidR="00D41F1F" w:rsidRDefault="00D41F1F" w:rsidP="00655130">
      <w:pPr>
        <w:spacing w:line="240" w:lineRule="auto"/>
        <w:ind w:hanging="142"/>
        <w:jc w:val="center"/>
        <w:rPr>
          <w:b/>
          <w:bCs/>
          <w:sz w:val="28"/>
          <w:szCs w:val="28"/>
          <w:lang w:val="id-ID"/>
        </w:rPr>
      </w:pPr>
    </w:p>
    <w:p w14:paraId="7EF49F65" w14:textId="77777777" w:rsidR="00D41F1F" w:rsidRDefault="00D41F1F" w:rsidP="00655130">
      <w:pPr>
        <w:spacing w:line="240" w:lineRule="auto"/>
        <w:ind w:hanging="142"/>
        <w:jc w:val="center"/>
        <w:rPr>
          <w:b/>
          <w:bCs/>
          <w:sz w:val="28"/>
          <w:szCs w:val="28"/>
          <w:lang w:val="id-ID"/>
        </w:rPr>
      </w:pPr>
    </w:p>
    <w:p w14:paraId="7EF49F66" w14:textId="77777777" w:rsidR="00D41F1F" w:rsidRDefault="00D41F1F" w:rsidP="00655130">
      <w:pPr>
        <w:spacing w:line="240" w:lineRule="auto"/>
        <w:ind w:hanging="142"/>
        <w:jc w:val="center"/>
        <w:rPr>
          <w:b/>
          <w:bCs/>
          <w:sz w:val="28"/>
          <w:szCs w:val="28"/>
          <w:lang w:val="id-ID"/>
        </w:rPr>
      </w:pPr>
    </w:p>
    <w:p w14:paraId="7EF49F67" w14:textId="77777777" w:rsidR="00D41F1F" w:rsidRDefault="00D41F1F" w:rsidP="00655130">
      <w:pPr>
        <w:spacing w:line="240" w:lineRule="auto"/>
        <w:ind w:hanging="142"/>
        <w:jc w:val="center"/>
        <w:rPr>
          <w:b/>
          <w:bCs/>
          <w:sz w:val="28"/>
          <w:szCs w:val="28"/>
          <w:lang w:val="id-ID"/>
        </w:rPr>
      </w:pPr>
    </w:p>
    <w:p w14:paraId="7EF49F68" w14:textId="77777777" w:rsidR="00D41F1F" w:rsidRDefault="00D41F1F" w:rsidP="00655130">
      <w:pPr>
        <w:spacing w:line="240" w:lineRule="auto"/>
        <w:ind w:hanging="142"/>
        <w:jc w:val="center"/>
        <w:rPr>
          <w:b/>
          <w:bCs/>
          <w:sz w:val="28"/>
          <w:szCs w:val="28"/>
          <w:lang w:val="id-ID"/>
        </w:rPr>
      </w:pPr>
    </w:p>
    <w:p w14:paraId="7EF49F69" w14:textId="77777777" w:rsidR="00D41F1F" w:rsidRDefault="00D41F1F" w:rsidP="00655130">
      <w:pPr>
        <w:spacing w:line="240" w:lineRule="auto"/>
        <w:ind w:hanging="142"/>
        <w:jc w:val="center"/>
        <w:rPr>
          <w:b/>
          <w:bCs/>
          <w:sz w:val="28"/>
          <w:szCs w:val="28"/>
          <w:lang w:val="id-ID"/>
        </w:rPr>
      </w:pPr>
    </w:p>
    <w:p w14:paraId="7EF49F6A" w14:textId="77777777" w:rsidR="00D41F1F" w:rsidRDefault="00D41F1F" w:rsidP="00655130">
      <w:pPr>
        <w:spacing w:line="240" w:lineRule="auto"/>
        <w:ind w:hanging="142"/>
        <w:jc w:val="center"/>
        <w:rPr>
          <w:b/>
          <w:bCs/>
          <w:sz w:val="28"/>
          <w:szCs w:val="28"/>
          <w:lang w:val="id-ID"/>
        </w:rPr>
      </w:pPr>
    </w:p>
    <w:p w14:paraId="7EF49F6B" w14:textId="77777777" w:rsidR="00D41F1F" w:rsidRDefault="00D41F1F" w:rsidP="00655130">
      <w:pPr>
        <w:spacing w:line="240" w:lineRule="auto"/>
        <w:ind w:hanging="142"/>
        <w:jc w:val="center"/>
        <w:rPr>
          <w:b/>
          <w:bCs/>
          <w:sz w:val="28"/>
          <w:szCs w:val="28"/>
          <w:lang w:val="id-ID"/>
        </w:rPr>
      </w:pPr>
    </w:p>
    <w:p w14:paraId="09964588" w14:textId="77777777" w:rsidR="009C1A69" w:rsidRDefault="009C1A69" w:rsidP="00BB6A09">
      <w:pPr>
        <w:tabs>
          <w:tab w:val="left" w:pos="1800"/>
        </w:tabs>
        <w:ind w:firstLine="0"/>
      </w:pPr>
    </w:p>
    <w:p w14:paraId="5A7A877A" w14:textId="2AA7FCB4" w:rsidR="00BB6A09" w:rsidRPr="004D6325" w:rsidRDefault="00BB6A09" w:rsidP="00BB6A09">
      <w:pPr>
        <w:tabs>
          <w:tab w:val="left" w:pos="1800"/>
        </w:tabs>
        <w:ind w:firstLine="0"/>
        <w:rPr>
          <w:lang w:val="id-ID"/>
        </w:rPr>
      </w:pPr>
      <w:r w:rsidRPr="004D6325">
        <w:lastRenderedPageBreak/>
        <w:t>Nama Mahasiswa</w:t>
      </w:r>
      <w:r w:rsidRPr="004D6325">
        <w:tab/>
        <w:t>:</w:t>
      </w:r>
      <w:r>
        <w:t xml:space="preserve"> Ahmad Mustofa</w:t>
      </w:r>
    </w:p>
    <w:p w14:paraId="29AC467D" w14:textId="77777777" w:rsidR="00BB6A09" w:rsidRPr="00A32478" w:rsidRDefault="00BB6A09" w:rsidP="00BB6A09">
      <w:pPr>
        <w:tabs>
          <w:tab w:val="left" w:pos="1800"/>
        </w:tabs>
        <w:ind w:firstLine="0"/>
      </w:pPr>
      <w:r w:rsidRPr="004D6325">
        <w:t>NRP</w:t>
      </w:r>
      <w:r w:rsidRPr="004D6325">
        <w:tab/>
        <w:t>:</w:t>
      </w:r>
      <w:r>
        <w:t xml:space="preserve"> 5116201054</w:t>
      </w:r>
    </w:p>
    <w:p w14:paraId="7EF49F77" w14:textId="0EF5C6CA" w:rsidR="00297AA4" w:rsidRDefault="00BB6A09" w:rsidP="00BB6A09">
      <w:pPr>
        <w:pStyle w:val="NoSpacing"/>
        <w:tabs>
          <w:tab w:val="left" w:pos="1800"/>
        </w:tabs>
        <w:spacing w:line="276" w:lineRule="auto"/>
        <w:rPr>
          <w:rFonts w:asciiTheme="majorBidi" w:hAnsiTheme="majorBidi" w:cstheme="majorBidi"/>
        </w:rPr>
      </w:pPr>
      <w:r w:rsidRPr="004D6325">
        <w:t>Pembimbing</w:t>
      </w:r>
      <w:r>
        <w:tab/>
        <w:t>:</w:t>
      </w:r>
      <w:r>
        <w:rPr>
          <w:lang w:val="en-US"/>
        </w:rPr>
        <w:t xml:space="preserve"> </w:t>
      </w:r>
      <w:r w:rsidRPr="00E33F98">
        <w:rPr>
          <w:lang w:val="en-US"/>
        </w:rPr>
        <w:t>Daniel Oranovora Siahaan, S.Kom. PD.Eng</w:t>
      </w:r>
    </w:p>
    <w:p w14:paraId="7EF49F78" w14:textId="77777777" w:rsidR="00297AA4" w:rsidRPr="004D6325" w:rsidRDefault="00297AA4" w:rsidP="00297AA4">
      <w:pPr>
        <w:tabs>
          <w:tab w:val="left" w:pos="1843"/>
          <w:tab w:val="left" w:pos="1985"/>
        </w:tabs>
        <w:ind w:firstLine="0"/>
      </w:pPr>
    </w:p>
    <w:p w14:paraId="7EF49F79" w14:textId="6CC49FC2" w:rsidR="00297AA4" w:rsidRDefault="00297AA4" w:rsidP="00E464D0">
      <w:pPr>
        <w:pStyle w:val="Heading1"/>
        <w:numPr>
          <w:ilvl w:val="0"/>
          <w:numId w:val="0"/>
        </w:numPr>
        <w:ind w:left="432"/>
      </w:pPr>
      <w:bookmarkStart w:id="1" w:name="_Toc400651835"/>
      <w:bookmarkStart w:id="2" w:name="_Toc521058459"/>
      <w:r w:rsidRPr="004D6325">
        <w:t>ABSTRAK</w:t>
      </w:r>
      <w:bookmarkEnd w:id="1"/>
      <w:bookmarkEnd w:id="2"/>
    </w:p>
    <w:p w14:paraId="4E31C365" w14:textId="3522C291" w:rsidR="00DE4B2D" w:rsidRDefault="007D1F3F" w:rsidP="00DE4B2D">
      <w:r>
        <w:t xml:space="preserve">Tahap spesifikasi kebutuhan adalah tahap pertama yang dilakukan dalam proses pengembangan perangkat lunak. Sehingga jika terjadi kesalahan pada tahap ini, secara otomatis akan terjadi kesalahan pada tahap-tahap selanjutnya. Kesalahan dalam pernyataan kebutuhan perangkat lunak diantaranya berupa </w:t>
      </w:r>
      <w:r w:rsidR="00FF0BF2" w:rsidRPr="00FF0BF2">
        <w:rPr>
          <w:i/>
        </w:rPr>
        <w:t>noise</w:t>
      </w:r>
      <w:r w:rsidR="00FF0BF2">
        <w:t xml:space="preserve"> (</w:t>
      </w:r>
      <w:r>
        <w:t>derau</w:t>
      </w:r>
      <w:r w:rsidR="00FF0BF2">
        <w:t>)</w:t>
      </w:r>
      <w:r>
        <w:t>, ambigu, konflik, serta inkonsistensi. Beberapa penelitian sebelumnya telah berhasil mendeteksi ambigu, konflik, dan inkonsistensi dalam pernyataan kebutuhan secara otomatis. Akan tetapi</w:t>
      </w:r>
      <w:r w:rsidR="00B267DB">
        <w:t xml:space="preserve"> </w:t>
      </w:r>
      <w:r>
        <w:t xml:space="preserve">pada saat </w:t>
      </w:r>
      <w:r w:rsidR="00484E86">
        <w:t xml:space="preserve">laporan </w:t>
      </w:r>
      <w:r>
        <w:t>ini ditulis</w:t>
      </w:r>
      <w:r w:rsidR="00B267DB">
        <w:t>,</w:t>
      </w:r>
      <w:r>
        <w:t xml:space="preserve"> belum ada penelitian yang </w:t>
      </w:r>
      <w:r w:rsidR="00B267DB">
        <w:t>dilakukan untuk</w:t>
      </w:r>
      <w:r>
        <w:t xml:space="preserve"> mendeteksi derau dalam pernyataan kebutuhan perangkat lunak secara otomatis.</w:t>
      </w:r>
    </w:p>
    <w:p w14:paraId="70367265" w14:textId="613A818D" w:rsidR="007D1F3F" w:rsidRPr="00332391" w:rsidRDefault="007D1F3F" w:rsidP="00DE4B2D">
      <w:r>
        <w:t>Penelitian ini mengajukan suatu metode untuk deteksi derau dalam pernyataan kebutuhan perangkat lunak secara otomatis.</w:t>
      </w:r>
      <w:r w:rsidR="00B267DB">
        <w:t xml:space="preserve"> Metode yang diajukan berfokus pada bagaimana melakukan ekstraksi fitur lokal dari masing-masing pernyataan kebutuhan dalam sebuah dokumen Spesifikasi Kebutuhan Perangkat Lunak (SKPL) sehingga kemudian bisa digunakan secara bersamaan dengan pernyataan kebutuhan dari dokumen SKPL yang lain</w:t>
      </w:r>
      <w:r w:rsidR="00332391">
        <w:t xml:space="preserve"> dalam membangun model klasifikasi</w:t>
      </w:r>
      <w:r w:rsidR="00B267DB">
        <w:t>.</w:t>
      </w:r>
      <w:r w:rsidR="00387352">
        <w:t xml:space="preserve"> </w:t>
      </w:r>
      <w:r w:rsidR="00332391">
        <w:t>Ekstraksi f</w:t>
      </w:r>
      <w:r w:rsidR="00387352">
        <w:t xml:space="preserve">itur lokal dari sebuah pernyataan kebutuhan </w:t>
      </w:r>
      <w:r w:rsidR="00332391">
        <w:t xml:space="preserve">dilakukan </w:t>
      </w:r>
      <w:r w:rsidR="00387352">
        <w:t xml:space="preserve">dengan memanfaatkan </w:t>
      </w:r>
      <w:r w:rsidR="00FF0BF2">
        <w:t>fitur</w:t>
      </w:r>
      <w:r w:rsidR="00387352">
        <w:t xml:space="preserve"> </w:t>
      </w:r>
      <w:r w:rsidR="00332391">
        <w:t>statistik dari kemiripan pernyataan kebutuhan tersebut dengan pernyataan kebutuhan yang lain dalam dokumen SKPL yang sama.</w:t>
      </w:r>
    </w:p>
    <w:p w14:paraId="3C55F495" w14:textId="4355B94A" w:rsidR="004E50AD" w:rsidRDefault="00C45654" w:rsidP="00DE4B2D">
      <w:r>
        <w:t xml:space="preserve">Metode yang diajukan </w:t>
      </w:r>
      <w:r w:rsidR="00484E86">
        <w:t xml:space="preserve">kemudian </w:t>
      </w:r>
      <w:r>
        <w:t xml:space="preserve">diuji dengan menggunakan data pernyataan kebutuhan yang telah dilabeli secara manual yang kemudian akan diukur performanya dengan menggunakan </w:t>
      </w:r>
      <w:r w:rsidR="004740C5">
        <w:t xml:space="preserve">metode </w:t>
      </w:r>
      <w:r w:rsidR="001454D6" w:rsidRPr="001454D6">
        <w:rPr>
          <w:i/>
        </w:rPr>
        <w:t>k-fold</w:t>
      </w:r>
      <w:r w:rsidR="001454D6">
        <w:t xml:space="preserve"> </w:t>
      </w:r>
      <w:r w:rsidR="004740C5" w:rsidRPr="001454D6">
        <w:rPr>
          <w:i/>
        </w:rPr>
        <w:t>cross</w:t>
      </w:r>
      <w:r w:rsidR="001454D6">
        <w:rPr>
          <w:i/>
        </w:rPr>
        <w:t xml:space="preserve"> </w:t>
      </w:r>
      <w:r w:rsidR="004740C5" w:rsidRPr="001454D6">
        <w:rPr>
          <w:i/>
        </w:rPr>
        <w:t>validation</w:t>
      </w:r>
      <w:r w:rsidR="004740C5">
        <w:t>.</w:t>
      </w:r>
      <w:r w:rsidR="00E117C0">
        <w:t xml:space="preserve"> </w:t>
      </w:r>
      <w:r w:rsidR="00484E86">
        <w:t xml:space="preserve"> Hasil uji coba menunjukkan bahwa metode yang diajukan memiliki </w:t>
      </w:r>
      <w:r w:rsidR="002947B6">
        <w:t xml:space="preserve">performa yang cukup baik yaitu </w:t>
      </w:r>
      <w:r w:rsidR="00E257E9">
        <w:t>akurasi 82.96%, true positive rate 73.17%, true negative rate 84.07%, serta f1 measure 46.51%</w:t>
      </w:r>
      <w:r w:rsidR="002947B6">
        <w:t>.</w:t>
      </w:r>
    </w:p>
    <w:p w14:paraId="2AA27773" w14:textId="77777777" w:rsidR="0019523B" w:rsidRPr="00DE4B2D" w:rsidRDefault="0019523B" w:rsidP="00DE4B2D"/>
    <w:p w14:paraId="7EF49F7A" w14:textId="7B99D1D8" w:rsidR="00297AA4" w:rsidRPr="00D9081D" w:rsidRDefault="00297AA4" w:rsidP="00297AA4">
      <w:pPr>
        <w:tabs>
          <w:tab w:val="left" w:pos="1134"/>
          <w:tab w:val="left" w:pos="1276"/>
        </w:tabs>
        <w:ind w:left="1276" w:hanging="1276"/>
        <w:rPr>
          <w:b/>
          <w:lang w:val="id-ID"/>
        </w:rPr>
      </w:pPr>
      <w:r w:rsidRPr="004D6325">
        <w:rPr>
          <w:b/>
        </w:rPr>
        <w:t>Kata kunci</w:t>
      </w:r>
      <w:r w:rsidRPr="004D6325">
        <w:rPr>
          <w:i/>
        </w:rPr>
        <w:t xml:space="preserve">: </w:t>
      </w:r>
      <w:r w:rsidR="00D9081D">
        <w:t xml:space="preserve">pernyataan kebutuhan, </w:t>
      </w:r>
      <w:r w:rsidR="00715F32">
        <w:t xml:space="preserve">deteksi </w:t>
      </w:r>
      <w:r w:rsidR="00D9081D">
        <w:t xml:space="preserve">derau, </w:t>
      </w:r>
      <w:r w:rsidR="00FF0BF2">
        <w:t>fitur statistik</w:t>
      </w:r>
    </w:p>
    <w:p w14:paraId="7EF49F7B" w14:textId="77777777" w:rsidR="00B20F7C" w:rsidRPr="004D6325" w:rsidRDefault="00B20F7C" w:rsidP="00B20F7C">
      <w:pPr>
        <w:spacing w:after="200" w:line="276" w:lineRule="auto"/>
        <w:ind w:firstLine="0"/>
        <w:jc w:val="left"/>
        <w:rPr>
          <w:i/>
          <w:lang w:val="id-ID"/>
        </w:rPr>
      </w:pPr>
    </w:p>
    <w:p w14:paraId="7EF49F7C" w14:textId="77777777" w:rsidR="006878DB" w:rsidRDefault="006878DB">
      <w:pPr>
        <w:spacing w:line="240" w:lineRule="auto"/>
        <w:ind w:firstLine="0"/>
        <w:jc w:val="left"/>
      </w:pPr>
    </w:p>
    <w:p w14:paraId="4AA1B82E" w14:textId="77777777" w:rsidR="00006125" w:rsidRDefault="00006125" w:rsidP="006878DB">
      <w:pPr>
        <w:spacing w:after="200" w:line="276" w:lineRule="auto"/>
        <w:ind w:firstLine="0"/>
        <w:jc w:val="center"/>
        <w:rPr>
          <w:i/>
          <w:lang w:val="id-ID"/>
        </w:rPr>
      </w:pPr>
    </w:p>
    <w:p w14:paraId="240E9F83" w14:textId="77777777" w:rsidR="00006125" w:rsidRDefault="00006125" w:rsidP="006878DB">
      <w:pPr>
        <w:spacing w:after="200" w:line="276" w:lineRule="auto"/>
        <w:ind w:firstLine="0"/>
        <w:jc w:val="center"/>
        <w:rPr>
          <w:i/>
          <w:lang w:val="id-ID"/>
        </w:rPr>
      </w:pPr>
    </w:p>
    <w:p w14:paraId="7EF49F81" w14:textId="39238E15" w:rsidR="006878DB" w:rsidRDefault="006878DB" w:rsidP="006878DB">
      <w:pPr>
        <w:spacing w:after="200" w:line="276" w:lineRule="auto"/>
        <w:ind w:firstLine="0"/>
        <w:jc w:val="center"/>
        <w:rPr>
          <w:i/>
          <w:lang w:val="id-ID"/>
        </w:rPr>
      </w:pPr>
      <w:r w:rsidRPr="004D6325">
        <w:rPr>
          <w:i/>
          <w:lang w:val="id-ID"/>
        </w:rPr>
        <w:t>[Halaman ini sengaja dikosongkan]</w:t>
      </w:r>
    </w:p>
    <w:p w14:paraId="7EF49F82" w14:textId="77777777" w:rsidR="00025515" w:rsidRPr="004D6325" w:rsidRDefault="00025515">
      <w:pPr>
        <w:spacing w:line="240" w:lineRule="auto"/>
        <w:ind w:firstLine="0"/>
        <w:jc w:val="left"/>
        <w:rPr>
          <w:rFonts w:eastAsiaTheme="majorEastAsia"/>
          <w:b/>
          <w:bCs/>
          <w:sz w:val="28"/>
          <w:szCs w:val="28"/>
        </w:rPr>
      </w:pPr>
      <w:r w:rsidRPr="004D6325">
        <w:br w:type="page"/>
      </w:r>
    </w:p>
    <w:p w14:paraId="32075F64" w14:textId="28EB6612" w:rsidR="00E33F98" w:rsidRPr="004D6325" w:rsidRDefault="00E33F98" w:rsidP="00E33F98">
      <w:pPr>
        <w:tabs>
          <w:tab w:val="left" w:pos="1800"/>
        </w:tabs>
        <w:ind w:firstLine="0"/>
        <w:rPr>
          <w:lang w:val="id-ID"/>
        </w:rPr>
      </w:pPr>
      <w:r w:rsidRPr="004D6325">
        <w:lastRenderedPageBreak/>
        <w:t>Nama Mahasiswa</w:t>
      </w:r>
      <w:r w:rsidRPr="004D6325">
        <w:tab/>
        <w:t>:</w:t>
      </w:r>
      <w:r>
        <w:t xml:space="preserve"> Ahmad Mustofa</w:t>
      </w:r>
    </w:p>
    <w:p w14:paraId="5FE33FEA" w14:textId="67EFFCDF" w:rsidR="00E33F98" w:rsidRPr="00A32478" w:rsidRDefault="00E33F98" w:rsidP="00E33F98">
      <w:pPr>
        <w:tabs>
          <w:tab w:val="left" w:pos="1800"/>
        </w:tabs>
        <w:ind w:firstLine="0"/>
      </w:pPr>
      <w:r w:rsidRPr="004D6325">
        <w:t>NRP</w:t>
      </w:r>
      <w:r w:rsidRPr="004D6325">
        <w:tab/>
        <w:t>:</w:t>
      </w:r>
      <w:r>
        <w:t xml:space="preserve"> 5116201054</w:t>
      </w:r>
    </w:p>
    <w:p w14:paraId="7EF49F86" w14:textId="10B13D52" w:rsidR="00E464D0" w:rsidRPr="004D6325" w:rsidRDefault="00E33F98" w:rsidP="00E33F98">
      <w:pPr>
        <w:pStyle w:val="NoSpacing"/>
        <w:tabs>
          <w:tab w:val="left" w:pos="1800"/>
        </w:tabs>
        <w:spacing w:line="276" w:lineRule="auto"/>
      </w:pPr>
      <w:r w:rsidRPr="004D6325">
        <w:t>Pembimbing</w:t>
      </w:r>
      <w:r>
        <w:tab/>
        <w:t>:</w:t>
      </w:r>
      <w:r>
        <w:rPr>
          <w:lang w:val="en-US"/>
        </w:rPr>
        <w:t xml:space="preserve"> </w:t>
      </w:r>
      <w:r w:rsidRPr="00E33F98">
        <w:rPr>
          <w:lang w:val="en-US"/>
        </w:rPr>
        <w:t>Daniel Oranovora Siahaan, S.Kom. PD.Eng</w:t>
      </w:r>
    </w:p>
    <w:p w14:paraId="7EF49F87" w14:textId="77777777" w:rsidR="00E464D0" w:rsidRPr="004D6325" w:rsidRDefault="00E464D0" w:rsidP="00E464D0">
      <w:pPr>
        <w:tabs>
          <w:tab w:val="left" w:pos="1843"/>
          <w:tab w:val="left" w:pos="1985"/>
        </w:tabs>
        <w:ind w:firstLine="0"/>
      </w:pPr>
    </w:p>
    <w:p w14:paraId="7EF49F88" w14:textId="1B0AD3DE" w:rsidR="00E464D0" w:rsidRDefault="00E464D0" w:rsidP="00E464D0">
      <w:pPr>
        <w:pStyle w:val="Heading1"/>
        <w:numPr>
          <w:ilvl w:val="0"/>
          <w:numId w:val="0"/>
        </w:numPr>
        <w:ind w:left="432"/>
      </w:pPr>
      <w:bookmarkStart w:id="3" w:name="_Toc400651836"/>
      <w:bookmarkStart w:id="4" w:name="_Toc521058460"/>
      <w:r w:rsidRPr="004D6325">
        <w:t>ABSTRACT</w:t>
      </w:r>
      <w:bookmarkEnd w:id="3"/>
      <w:bookmarkEnd w:id="4"/>
    </w:p>
    <w:p w14:paraId="77B553EF" w14:textId="75702B51" w:rsidR="00596819" w:rsidRDefault="00361D96" w:rsidP="00596819">
      <w:r>
        <w:t>Requirement specification is the first step of a software development cycle</w:t>
      </w:r>
      <w:r w:rsidR="00596819">
        <w:t xml:space="preserve">. </w:t>
      </w:r>
      <w:r>
        <w:t>If errors occured in this step, errors will automatically occur in the next step. Errors in software requirements consist of noise, amb</w:t>
      </w:r>
      <w:r w:rsidR="00316A0A">
        <w:t>i</w:t>
      </w:r>
      <w:r>
        <w:t>gu</w:t>
      </w:r>
      <w:r w:rsidR="00277F4F">
        <w:t>ous</w:t>
      </w:r>
      <w:r>
        <w:t xml:space="preserve">, conflict, and inconsistency. </w:t>
      </w:r>
      <w:r w:rsidR="00277F4F">
        <w:t>Some research has been successfully detecting ambiguous, conflict, and inconsistency in software requirements automatically.</w:t>
      </w:r>
      <w:r w:rsidR="00596819">
        <w:t xml:space="preserve"> </w:t>
      </w:r>
      <w:r w:rsidR="00277F4F">
        <w:t>But when this document is written, there was no research done to detect noise in software requirements automatically.</w:t>
      </w:r>
    </w:p>
    <w:p w14:paraId="0261FD80" w14:textId="75FE2C5A" w:rsidR="00596819" w:rsidRPr="00332391" w:rsidRDefault="00277F4F" w:rsidP="00596819">
      <w:r>
        <w:t>This research propose a method to detect noise in software requirement</w:t>
      </w:r>
      <w:r w:rsidR="003D3B1F">
        <w:t>s</w:t>
      </w:r>
      <w:r>
        <w:t xml:space="preserve"> automatically. Proposed method focus</w:t>
      </w:r>
      <w:r w:rsidR="003D3B1F">
        <w:t>es</w:t>
      </w:r>
      <w:r>
        <w:t xml:space="preserve"> on how to extract local features of a </w:t>
      </w:r>
      <w:r w:rsidR="003D3B1F">
        <w:t>requirement statement</w:t>
      </w:r>
      <w:r>
        <w:t xml:space="preserve"> in a Software Requirement Specification (SRS) document so that this feature can be used </w:t>
      </w:r>
      <w:r w:rsidR="003D3B1F">
        <w:t>globally with other requirement statements from another SRS document to build a classification model. Local feature extraction of a requirement statement is done by using statistical feature of the requirement statement’s similarities with other requirement statement in the same SRS document.</w:t>
      </w:r>
    </w:p>
    <w:p w14:paraId="096EB8D4" w14:textId="4C1DFC7C" w:rsidR="00596819" w:rsidRPr="006353BA" w:rsidRDefault="006353BA" w:rsidP="00596819">
      <w:r w:rsidRPr="006353BA">
        <w:t>Proposed method will be validated by using requirement statements data that have been labeled manually and it’s performance will be measured later by using k-fold cross validation method.</w:t>
      </w:r>
      <w:r w:rsidR="009040BA" w:rsidRPr="009040BA">
        <w:t xml:space="preserve"> </w:t>
      </w:r>
      <w:r w:rsidR="009040BA">
        <w:t>The testing result indicate</w:t>
      </w:r>
      <w:r w:rsidR="00A937BF">
        <w:t>s</w:t>
      </w:r>
      <w:r w:rsidR="009040BA">
        <w:t xml:space="preserve"> that the proposed method has a good performance such as 82.96% accuracy, 73.17% true positive rate, 84.07% true negative rate, and 46.51% f1 measure.</w:t>
      </w:r>
    </w:p>
    <w:p w14:paraId="1E648189" w14:textId="77777777" w:rsidR="00596819" w:rsidRPr="00596819" w:rsidRDefault="00596819" w:rsidP="00596819"/>
    <w:p w14:paraId="7EF49F89" w14:textId="14EF0AFC" w:rsidR="00A826BC" w:rsidRPr="00596819" w:rsidRDefault="00E464D0" w:rsidP="00A826BC">
      <w:pPr>
        <w:tabs>
          <w:tab w:val="left" w:pos="1134"/>
          <w:tab w:val="left" w:pos="1276"/>
        </w:tabs>
        <w:ind w:left="1276" w:hanging="1276"/>
      </w:pPr>
      <w:r w:rsidRPr="004D6325">
        <w:rPr>
          <w:b/>
          <w:i/>
        </w:rPr>
        <w:t>Keywords</w:t>
      </w:r>
      <w:r w:rsidRPr="004D6325">
        <w:rPr>
          <w:i/>
        </w:rPr>
        <w:t xml:space="preserve">: </w:t>
      </w:r>
      <w:r w:rsidR="00596819">
        <w:t>requirements, noise detection, statistical feature</w:t>
      </w:r>
    </w:p>
    <w:p w14:paraId="7EF49F8A" w14:textId="77777777" w:rsidR="006878DB" w:rsidRDefault="006878DB" w:rsidP="00A826BC">
      <w:pPr>
        <w:tabs>
          <w:tab w:val="left" w:pos="1134"/>
          <w:tab w:val="left" w:pos="1276"/>
        </w:tabs>
        <w:ind w:left="1276" w:hanging="1276"/>
        <w:rPr>
          <w:b/>
          <w:lang w:val="id-ID"/>
        </w:rPr>
      </w:pPr>
    </w:p>
    <w:p w14:paraId="7EF49F8B" w14:textId="77777777" w:rsidR="006878DB" w:rsidRDefault="006878DB" w:rsidP="00A826BC">
      <w:pPr>
        <w:tabs>
          <w:tab w:val="left" w:pos="1134"/>
          <w:tab w:val="left" w:pos="1276"/>
        </w:tabs>
        <w:ind w:left="1276" w:hanging="1276"/>
        <w:rPr>
          <w:b/>
          <w:lang w:val="id-ID"/>
        </w:rPr>
      </w:pPr>
    </w:p>
    <w:p w14:paraId="7EF49F8C" w14:textId="77777777" w:rsidR="006878DB" w:rsidRDefault="006878DB" w:rsidP="00A826BC">
      <w:pPr>
        <w:tabs>
          <w:tab w:val="left" w:pos="1134"/>
          <w:tab w:val="left" w:pos="1276"/>
        </w:tabs>
        <w:ind w:left="1276" w:hanging="1276"/>
        <w:rPr>
          <w:b/>
          <w:lang w:val="id-ID"/>
        </w:rPr>
      </w:pPr>
    </w:p>
    <w:p w14:paraId="7EF49F8D" w14:textId="77777777" w:rsidR="00D5465B" w:rsidRDefault="00D5465B" w:rsidP="00A826BC">
      <w:pPr>
        <w:tabs>
          <w:tab w:val="left" w:pos="1134"/>
          <w:tab w:val="left" w:pos="1276"/>
        </w:tabs>
        <w:ind w:left="1276" w:hanging="1276"/>
        <w:rPr>
          <w:b/>
          <w:lang w:val="id-ID"/>
        </w:rPr>
      </w:pPr>
    </w:p>
    <w:p w14:paraId="7EF49F8E" w14:textId="77777777" w:rsidR="00AC759C" w:rsidRDefault="00AC759C">
      <w:pPr>
        <w:spacing w:line="240" w:lineRule="auto"/>
        <w:ind w:firstLine="0"/>
        <w:jc w:val="left"/>
        <w:rPr>
          <w:b/>
          <w:lang w:val="id-ID"/>
        </w:rPr>
      </w:pPr>
      <w:r>
        <w:rPr>
          <w:b/>
          <w:lang w:val="id-ID"/>
        </w:rPr>
        <w:br w:type="page"/>
      </w:r>
    </w:p>
    <w:p w14:paraId="7EF49F91" w14:textId="77777777" w:rsidR="002C3211" w:rsidRDefault="002C3211" w:rsidP="002C3211">
      <w:pPr>
        <w:spacing w:after="200" w:line="276" w:lineRule="auto"/>
        <w:ind w:firstLine="0"/>
        <w:jc w:val="center"/>
        <w:rPr>
          <w:i/>
          <w:lang w:val="id-ID"/>
        </w:rPr>
      </w:pPr>
      <w:r w:rsidRPr="004D6325">
        <w:rPr>
          <w:i/>
          <w:lang w:val="id-ID"/>
        </w:rPr>
        <w:lastRenderedPageBreak/>
        <w:t>[Halaman ini sengaja dikosongkan]</w:t>
      </w:r>
    </w:p>
    <w:p w14:paraId="7EF49F92" w14:textId="77777777" w:rsidR="002C3211" w:rsidRDefault="002C3211" w:rsidP="002C3211">
      <w:pPr>
        <w:spacing w:after="200" w:line="276" w:lineRule="auto"/>
        <w:ind w:firstLine="0"/>
        <w:jc w:val="center"/>
        <w:rPr>
          <w:i/>
          <w:lang w:val="id-ID"/>
        </w:rPr>
      </w:pPr>
    </w:p>
    <w:p w14:paraId="7EF49F93" w14:textId="77777777" w:rsidR="002C3211" w:rsidRDefault="002C3211" w:rsidP="002C3211">
      <w:pPr>
        <w:spacing w:after="200" w:line="276" w:lineRule="auto"/>
        <w:ind w:firstLine="0"/>
        <w:jc w:val="center"/>
        <w:rPr>
          <w:i/>
          <w:lang w:val="id-ID"/>
        </w:rPr>
      </w:pPr>
    </w:p>
    <w:p w14:paraId="7EF49F94" w14:textId="77777777" w:rsidR="002C3211" w:rsidRDefault="002C3211" w:rsidP="002C3211">
      <w:pPr>
        <w:spacing w:after="200" w:line="276" w:lineRule="auto"/>
        <w:ind w:firstLine="0"/>
        <w:jc w:val="center"/>
        <w:rPr>
          <w:i/>
          <w:lang w:val="id-ID"/>
        </w:rPr>
      </w:pPr>
    </w:p>
    <w:p w14:paraId="7EF49F95" w14:textId="77777777" w:rsidR="002C3211" w:rsidRDefault="002C3211" w:rsidP="002C3211">
      <w:pPr>
        <w:spacing w:after="200" w:line="276" w:lineRule="auto"/>
        <w:ind w:firstLine="0"/>
        <w:jc w:val="center"/>
        <w:rPr>
          <w:i/>
          <w:lang w:val="id-ID"/>
        </w:rPr>
      </w:pPr>
    </w:p>
    <w:p w14:paraId="7EF49F96" w14:textId="77777777" w:rsidR="002C3211" w:rsidRDefault="002C3211" w:rsidP="002C3211">
      <w:pPr>
        <w:spacing w:after="200" w:line="276" w:lineRule="auto"/>
        <w:ind w:firstLine="0"/>
        <w:jc w:val="center"/>
        <w:rPr>
          <w:i/>
          <w:lang w:val="id-ID"/>
        </w:rPr>
      </w:pPr>
    </w:p>
    <w:p w14:paraId="7EF49F97" w14:textId="77777777" w:rsidR="002C3211" w:rsidRDefault="002C3211" w:rsidP="002C3211">
      <w:pPr>
        <w:spacing w:after="200" w:line="276" w:lineRule="auto"/>
        <w:ind w:firstLine="0"/>
        <w:jc w:val="center"/>
        <w:rPr>
          <w:i/>
          <w:lang w:val="id-ID"/>
        </w:rPr>
      </w:pPr>
    </w:p>
    <w:p w14:paraId="7EF49F98" w14:textId="77777777" w:rsidR="002C3211" w:rsidRDefault="002C3211" w:rsidP="002C3211">
      <w:pPr>
        <w:spacing w:after="200" w:line="276" w:lineRule="auto"/>
        <w:ind w:firstLine="0"/>
        <w:jc w:val="center"/>
        <w:rPr>
          <w:i/>
          <w:lang w:val="id-ID"/>
        </w:rPr>
      </w:pPr>
    </w:p>
    <w:p w14:paraId="7EF49F99" w14:textId="77777777" w:rsidR="002C3211" w:rsidRDefault="002C3211" w:rsidP="002C3211">
      <w:pPr>
        <w:spacing w:after="200" w:line="276" w:lineRule="auto"/>
        <w:ind w:firstLine="0"/>
        <w:jc w:val="center"/>
        <w:rPr>
          <w:i/>
          <w:lang w:val="id-ID"/>
        </w:rPr>
      </w:pPr>
    </w:p>
    <w:p w14:paraId="7EF49F9A" w14:textId="77777777" w:rsidR="002C3211" w:rsidRDefault="002C3211" w:rsidP="002C3211">
      <w:pPr>
        <w:spacing w:after="200" w:line="276" w:lineRule="auto"/>
        <w:ind w:firstLine="0"/>
        <w:jc w:val="center"/>
        <w:rPr>
          <w:i/>
          <w:lang w:val="id-ID"/>
        </w:rPr>
      </w:pPr>
    </w:p>
    <w:p w14:paraId="7EF49F9B" w14:textId="77777777" w:rsidR="002C3211" w:rsidRDefault="002C3211" w:rsidP="002C3211">
      <w:pPr>
        <w:spacing w:after="200" w:line="276" w:lineRule="auto"/>
        <w:ind w:firstLine="0"/>
        <w:jc w:val="center"/>
        <w:rPr>
          <w:i/>
          <w:lang w:val="id-ID"/>
        </w:rPr>
      </w:pPr>
    </w:p>
    <w:p w14:paraId="7EF49F9C" w14:textId="77777777" w:rsidR="002C3211" w:rsidRDefault="002C3211" w:rsidP="002C3211">
      <w:pPr>
        <w:spacing w:after="200" w:line="276" w:lineRule="auto"/>
        <w:ind w:firstLine="0"/>
        <w:jc w:val="center"/>
        <w:rPr>
          <w:i/>
          <w:lang w:val="id-ID"/>
        </w:rPr>
      </w:pPr>
    </w:p>
    <w:p w14:paraId="7EF49F9D" w14:textId="77777777" w:rsidR="002C3211" w:rsidRDefault="002C3211" w:rsidP="002C3211">
      <w:pPr>
        <w:spacing w:after="200" w:line="276" w:lineRule="auto"/>
        <w:ind w:firstLine="0"/>
        <w:jc w:val="center"/>
        <w:rPr>
          <w:i/>
          <w:lang w:val="id-ID"/>
        </w:rPr>
      </w:pPr>
    </w:p>
    <w:p w14:paraId="7EF49F9E" w14:textId="77777777" w:rsidR="002C3211" w:rsidRDefault="002C3211" w:rsidP="002C3211">
      <w:pPr>
        <w:spacing w:after="200" w:line="276" w:lineRule="auto"/>
        <w:ind w:firstLine="0"/>
        <w:jc w:val="center"/>
        <w:rPr>
          <w:i/>
          <w:lang w:val="id-ID"/>
        </w:rPr>
      </w:pPr>
    </w:p>
    <w:p w14:paraId="7EF49F9F" w14:textId="77777777" w:rsidR="002C3211" w:rsidRDefault="002C3211" w:rsidP="002C3211">
      <w:pPr>
        <w:spacing w:after="200" w:line="276" w:lineRule="auto"/>
        <w:ind w:firstLine="0"/>
        <w:jc w:val="center"/>
        <w:rPr>
          <w:i/>
          <w:lang w:val="id-ID"/>
        </w:rPr>
      </w:pPr>
    </w:p>
    <w:p w14:paraId="7EF49FA0" w14:textId="77777777" w:rsidR="002C3211" w:rsidRDefault="002C3211" w:rsidP="002C3211">
      <w:pPr>
        <w:spacing w:after="200" w:line="276" w:lineRule="auto"/>
        <w:ind w:firstLine="0"/>
        <w:jc w:val="center"/>
        <w:rPr>
          <w:i/>
          <w:lang w:val="id-ID"/>
        </w:rPr>
      </w:pPr>
    </w:p>
    <w:p w14:paraId="7EF49FA1" w14:textId="77777777" w:rsidR="002C3211" w:rsidRDefault="002C3211" w:rsidP="002C3211">
      <w:pPr>
        <w:spacing w:after="200" w:line="276" w:lineRule="auto"/>
        <w:ind w:firstLine="0"/>
        <w:jc w:val="center"/>
        <w:rPr>
          <w:i/>
          <w:lang w:val="id-ID"/>
        </w:rPr>
      </w:pPr>
    </w:p>
    <w:p w14:paraId="7EF49FA2" w14:textId="77777777" w:rsidR="002C3211" w:rsidRDefault="002C3211" w:rsidP="002C3211">
      <w:pPr>
        <w:spacing w:after="200" w:line="276" w:lineRule="auto"/>
        <w:ind w:firstLine="0"/>
        <w:jc w:val="center"/>
        <w:rPr>
          <w:i/>
          <w:lang w:val="id-ID"/>
        </w:rPr>
      </w:pPr>
    </w:p>
    <w:p w14:paraId="7EF49FA3" w14:textId="77777777" w:rsidR="002C3211" w:rsidRDefault="002C3211" w:rsidP="002C3211">
      <w:pPr>
        <w:spacing w:after="200" w:line="276" w:lineRule="auto"/>
        <w:ind w:firstLine="0"/>
        <w:jc w:val="center"/>
        <w:rPr>
          <w:i/>
          <w:lang w:val="id-ID"/>
        </w:rPr>
      </w:pPr>
    </w:p>
    <w:p w14:paraId="7EF49FA4" w14:textId="77777777" w:rsidR="002C3211" w:rsidRDefault="002C3211" w:rsidP="002C3211">
      <w:pPr>
        <w:spacing w:after="200" w:line="276" w:lineRule="auto"/>
        <w:ind w:firstLine="0"/>
        <w:jc w:val="center"/>
        <w:rPr>
          <w:i/>
          <w:lang w:val="id-ID"/>
        </w:rPr>
      </w:pPr>
    </w:p>
    <w:p w14:paraId="7EF49FA5" w14:textId="77777777" w:rsidR="002C3211" w:rsidRDefault="002C3211" w:rsidP="002C3211">
      <w:pPr>
        <w:spacing w:after="200" w:line="276" w:lineRule="auto"/>
        <w:ind w:firstLine="0"/>
        <w:jc w:val="center"/>
        <w:rPr>
          <w:i/>
          <w:lang w:val="id-ID"/>
        </w:rPr>
      </w:pPr>
    </w:p>
    <w:p w14:paraId="7EF49FA6" w14:textId="77777777" w:rsidR="002C3211" w:rsidRDefault="002C3211" w:rsidP="002C3211">
      <w:pPr>
        <w:spacing w:after="200" w:line="276" w:lineRule="auto"/>
        <w:ind w:firstLine="0"/>
        <w:jc w:val="center"/>
        <w:rPr>
          <w:i/>
          <w:lang w:val="id-ID"/>
        </w:rPr>
      </w:pPr>
    </w:p>
    <w:p w14:paraId="7EF49FA7" w14:textId="77777777" w:rsidR="002C3211" w:rsidRDefault="002C3211" w:rsidP="002C3211">
      <w:pPr>
        <w:spacing w:after="200" w:line="276" w:lineRule="auto"/>
        <w:ind w:firstLine="0"/>
        <w:jc w:val="center"/>
        <w:rPr>
          <w:i/>
          <w:lang w:val="id-ID"/>
        </w:rPr>
      </w:pPr>
    </w:p>
    <w:p w14:paraId="7EF49FA8" w14:textId="3709F065" w:rsidR="00F15F72" w:rsidRDefault="00F15F72">
      <w:pPr>
        <w:spacing w:line="240" w:lineRule="auto"/>
        <w:ind w:firstLine="0"/>
        <w:jc w:val="left"/>
      </w:pPr>
      <w:r>
        <w:br w:type="page"/>
      </w:r>
    </w:p>
    <w:p w14:paraId="1B5E6FFD" w14:textId="77777777" w:rsidR="004E59F7" w:rsidRPr="00C91AC7" w:rsidRDefault="004E59F7" w:rsidP="004E59F7">
      <w:pPr>
        <w:pStyle w:val="Heading1"/>
        <w:rPr>
          <w:rFonts w:eastAsia="Times New Roman"/>
          <w:sz w:val="24"/>
        </w:rPr>
      </w:pPr>
      <w:bookmarkStart w:id="5" w:name="_Toc518291958"/>
      <w:bookmarkStart w:id="6" w:name="_Toc521058461"/>
      <w:r>
        <w:rPr>
          <w:rFonts w:eastAsia="Times New Roman"/>
          <w:sz w:val="24"/>
        </w:rPr>
        <w:lastRenderedPageBreak/>
        <w:t>KATA PENGANTAR</w:t>
      </w:r>
      <w:bookmarkEnd w:id="5"/>
      <w:bookmarkEnd w:id="6"/>
    </w:p>
    <w:p w14:paraId="10FB03B8" w14:textId="77777777" w:rsidR="004E59F7" w:rsidRDefault="004E59F7" w:rsidP="004E59F7">
      <w:pPr>
        <w:tabs>
          <w:tab w:val="left" w:pos="4253"/>
        </w:tabs>
        <w:spacing w:line="240" w:lineRule="auto"/>
        <w:ind w:firstLine="0"/>
        <w:jc w:val="left"/>
        <w:rPr>
          <w:rFonts w:eastAsia="Times New Roman"/>
          <w:lang w:val="en-GB" w:eastAsia="en-GB"/>
        </w:rPr>
      </w:pPr>
    </w:p>
    <w:p w14:paraId="76E9079F" w14:textId="580A2AF8" w:rsidR="004E59F7" w:rsidRPr="004E59F7" w:rsidRDefault="004E59F7" w:rsidP="004E59F7">
      <w:pPr>
        <w:pStyle w:val="Style3"/>
        <w:rPr>
          <w:sz w:val="24"/>
          <w:szCs w:val="24"/>
        </w:rPr>
      </w:pPr>
      <w:r w:rsidRPr="004E59F7">
        <w:rPr>
          <w:sz w:val="24"/>
          <w:szCs w:val="24"/>
        </w:rPr>
        <w:t xml:space="preserve">Segala puji bagi Allah SWT yang telah melimpahkan rahmat dan anugerah-Nya sehingga penulis dapat menyelesaikan </w:t>
      </w:r>
      <w:r>
        <w:rPr>
          <w:sz w:val="24"/>
          <w:szCs w:val="24"/>
          <w:lang w:val="en-US"/>
        </w:rPr>
        <w:t>tesis</w:t>
      </w:r>
      <w:r w:rsidRPr="004E59F7">
        <w:rPr>
          <w:sz w:val="24"/>
          <w:szCs w:val="24"/>
        </w:rPr>
        <w:t xml:space="preserve"> yang berjudul “</w:t>
      </w:r>
      <w:r>
        <w:rPr>
          <w:i/>
          <w:sz w:val="24"/>
          <w:szCs w:val="24"/>
          <w:lang w:val="en-US"/>
        </w:rPr>
        <w:t>Ekstraksi Fitur Statistik untuk Deteksi Derau pada Dokumen Spesifikasi Perangkat Lunak</w:t>
      </w:r>
      <w:r w:rsidRPr="004E59F7">
        <w:rPr>
          <w:sz w:val="24"/>
          <w:szCs w:val="24"/>
        </w:rPr>
        <w:t>” dengan tepat waktu.</w:t>
      </w:r>
      <w:r>
        <w:rPr>
          <w:sz w:val="24"/>
          <w:szCs w:val="24"/>
          <w:lang w:val="en-US"/>
        </w:rPr>
        <w:t xml:space="preserve"> </w:t>
      </w:r>
      <w:r>
        <w:rPr>
          <w:rStyle w:val="fontstyle11"/>
        </w:rPr>
        <w:t>Tesis ini dibuat sebagai salah satu syarat dalam menyelesaikan</w:t>
      </w:r>
      <w:r>
        <w:rPr>
          <w:color w:val="000000"/>
        </w:rPr>
        <w:br/>
      </w:r>
      <w:r>
        <w:rPr>
          <w:rStyle w:val="fontstyle11"/>
        </w:rPr>
        <w:t>Program Studi Magister di Institut Teknologi Sepuluh November Surabaya.</w:t>
      </w:r>
      <w:r>
        <w:rPr>
          <w:color w:val="000000"/>
        </w:rPr>
        <w:br/>
      </w:r>
      <w:r>
        <w:rPr>
          <w:rStyle w:val="fontstyle11"/>
        </w:rPr>
        <w:t>Penulis menyadari bahwa Tesis ini dapat diselesaikan karena dukungan dari</w:t>
      </w:r>
      <w:r>
        <w:rPr>
          <w:color w:val="000000"/>
        </w:rPr>
        <w:br/>
      </w:r>
      <w:r>
        <w:rPr>
          <w:rStyle w:val="fontstyle11"/>
        </w:rPr>
        <w:t>berbagai pihak, baik dalam bentuk dukungan moral dan material.</w:t>
      </w:r>
      <w:r>
        <w:rPr>
          <w:color w:val="000000"/>
        </w:rPr>
        <w:br/>
      </w:r>
      <w:r>
        <w:rPr>
          <w:rStyle w:val="fontstyle11"/>
        </w:rPr>
        <w:t>Melalui kesempatan ini dengan kerendahan hati penulis mengucapkan</w:t>
      </w:r>
      <w:r>
        <w:rPr>
          <w:color w:val="000000"/>
        </w:rPr>
        <w:br/>
      </w:r>
      <w:r>
        <w:rPr>
          <w:rStyle w:val="fontstyle11"/>
        </w:rPr>
        <w:t>terima kasih dan penghargaan setinggi-tingginya kepada semua orang untuk</w:t>
      </w:r>
      <w:r>
        <w:rPr>
          <w:color w:val="000000"/>
        </w:rPr>
        <w:br/>
      </w:r>
      <w:r>
        <w:rPr>
          <w:rStyle w:val="fontstyle11"/>
        </w:rPr>
        <w:t>semua bantuan yang telah diberikan, antara lain kepada</w:t>
      </w:r>
      <w:r w:rsidRPr="004E59F7">
        <w:rPr>
          <w:sz w:val="24"/>
          <w:szCs w:val="24"/>
        </w:rPr>
        <w:t>:</w:t>
      </w:r>
    </w:p>
    <w:p w14:paraId="64D65F0A" w14:textId="786F0965" w:rsidR="004E59F7" w:rsidRPr="004E59F7" w:rsidRDefault="004E59F7" w:rsidP="00425919">
      <w:pPr>
        <w:numPr>
          <w:ilvl w:val="0"/>
          <w:numId w:val="11"/>
        </w:numPr>
        <w:spacing w:line="240" w:lineRule="auto"/>
        <w:ind w:left="450" w:hanging="450"/>
        <w:contextualSpacing/>
      </w:pPr>
      <w:r w:rsidRPr="004E59F7">
        <w:t xml:space="preserve">Allah SWT, karena atas limpahan rahmat-Nya, penulis diberikan kemudahan dan kelancaran dalam mengerjakan </w:t>
      </w:r>
      <w:r w:rsidR="003752CD">
        <w:t>tesis</w:t>
      </w:r>
      <w:r w:rsidRPr="004E59F7">
        <w:t xml:space="preserve"> ini. </w:t>
      </w:r>
    </w:p>
    <w:p w14:paraId="0F08F25B" w14:textId="6221041C" w:rsidR="004E59F7" w:rsidRPr="004E59F7" w:rsidRDefault="004E59F7" w:rsidP="00425919">
      <w:pPr>
        <w:numPr>
          <w:ilvl w:val="0"/>
          <w:numId w:val="11"/>
        </w:numPr>
        <w:spacing w:line="240" w:lineRule="auto"/>
        <w:ind w:left="426" w:hanging="426"/>
        <w:contextualSpacing/>
      </w:pPr>
      <w:r w:rsidRPr="004E59F7">
        <w:t xml:space="preserve">Orang tua dan keluarga penulis yang senantiasa memberikan doa dan dukungan kepada penulis untuk menyelesaikan pengerjaan </w:t>
      </w:r>
      <w:r w:rsidR="003752CD">
        <w:t>tesis</w:t>
      </w:r>
      <w:r w:rsidRPr="004E59F7">
        <w:t xml:space="preserve"> ini.</w:t>
      </w:r>
    </w:p>
    <w:p w14:paraId="2D324823" w14:textId="77777777" w:rsidR="003F14EB" w:rsidRDefault="00DD05CB" w:rsidP="00425919">
      <w:pPr>
        <w:numPr>
          <w:ilvl w:val="0"/>
          <w:numId w:val="11"/>
        </w:numPr>
        <w:spacing w:line="240" w:lineRule="auto"/>
        <w:ind w:left="426" w:hanging="426"/>
        <w:contextualSpacing/>
      </w:pPr>
      <w:r>
        <w:rPr>
          <w:rFonts w:eastAsia="Times New Roman"/>
        </w:rPr>
        <w:t>Bapak Daniel Oranova Siahaan, S.Kom., M.Sc., PD.Eng</w:t>
      </w:r>
      <w:r w:rsidR="004E59F7" w:rsidRPr="004E59F7">
        <w:t xml:space="preserve"> sebagai dosen pembimbing yang telah memberikan banyak arahan dan bantuan sehingga penulis dapat menyelesaikan </w:t>
      </w:r>
      <w:r w:rsidR="003752CD">
        <w:t>tesis</w:t>
      </w:r>
      <w:r w:rsidR="004E59F7" w:rsidRPr="004E59F7">
        <w:t xml:space="preserve"> ini.</w:t>
      </w:r>
    </w:p>
    <w:p w14:paraId="1C2150CC" w14:textId="2497DBE3" w:rsidR="003F6E9C" w:rsidRDefault="003F14EB" w:rsidP="00425919">
      <w:pPr>
        <w:numPr>
          <w:ilvl w:val="0"/>
          <w:numId w:val="11"/>
        </w:numPr>
        <w:spacing w:line="240" w:lineRule="auto"/>
        <w:ind w:left="426" w:hanging="426"/>
        <w:contextualSpacing/>
      </w:pPr>
      <w:r>
        <w:t xml:space="preserve">Bapak </w:t>
      </w:r>
      <w:r w:rsidR="00B500F4" w:rsidRPr="00B500F4">
        <w:t>Prof. Ir. Drs. Ec. Riyanarto Sarno, M.Sc., Ph.D.</w:t>
      </w:r>
      <w:r>
        <w:t>, bapak</w:t>
      </w:r>
      <w:r w:rsidR="00B500F4" w:rsidRPr="00B500F4">
        <w:t xml:space="preserve"> Dr. Ir. Raden Venantius Hari Ginardi, M.Sc.</w:t>
      </w:r>
      <w:r>
        <w:t>, dan bapak</w:t>
      </w:r>
      <w:r w:rsidR="00B500F4" w:rsidRPr="00B500F4">
        <w:t xml:space="preserve"> Dr.Eng. Darlis Herumurti, S.Kom., M.Kom</w:t>
      </w:r>
      <w:r>
        <w:t xml:space="preserve"> sebagai dosen penguji yang telah membantu penulis untuk menyelesaikan tesis ini.</w:t>
      </w:r>
    </w:p>
    <w:p w14:paraId="5226C4F3" w14:textId="6EE32C24" w:rsidR="004E59F7" w:rsidRPr="004E59F7" w:rsidRDefault="004E59F7" w:rsidP="00425919">
      <w:pPr>
        <w:numPr>
          <w:ilvl w:val="0"/>
          <w:numId w:val="11"/>
        </w:numPr>
        <w:spacing w:line="240" w:lineRule="auto"/>
        <w:ind w:left="450" w:hanging="450"/>
        <w:contextualSpacing/>
      </w:pPr>
      <w:r w:rsidRPr="004E59F7">
        <w:t xml:space="preserve">Bapak </w:t>
      </w:r>
      <w:r w:rsidR="00DD05CB">
        <w:t xml:space="preserve">Dr. Eng. Radityo Anggoro, </w:t>
      </w:r>
      <w:r w:rsidRPr="004E59F7">
        <w:t>S.Kom., M.</w:t>
      </w:r>
      <w:r w:rsidR="00DD05CB">
        <w:t>Sc</w:t>
      </w:r>
      <w:r w:rsidRPr="004E59F7">
        <w:t xml:space="preserve"> selaku dosen wali yang telah memberikan bimbingan dan nasihat selama masa perkuliahan.</w:t>
      </w:r>
    </w:p>
    <w:p w14:paraId="345E8D2C" w14:textId="28D30445" w:rsidR="004E59F7" w:rsidRPr="004E59F7" w:rsidRDefault="004E59F7" w:rsidP="00425919">
      <w:pPr>
        <w:pStyle w:val="ListParagraph"/>
        <w:numPr>
          <w:ilvl w:val="0"/>
          <w:numId w:val="11"/>
        </w:numPr>
        <w:spacing w:line="240" w:lineRule="auto"/>
        <w:ind w:left="426" w:hanging="436"/>
      </w:pPr>
      <w:r w:rsidRPr="004E59F7">
        <w:t xml:space="preserve">Teman-teman </w:t>
      </w:r>
      <w:r w:rsidR="00F80AD3">
        <w:t xml:space="preserve">satu angkatan terutama teman satu bimbingan </w:t>
      </w:r>
      <w:r w:rsidRPr="004E59F7">
        <w:t xml:space="preserve">yang telah memberikan bantuan dalam penyelesaian </w:t>
      </w:r>
      <w:r w:rsidR="003752CD">
        <w:t>tesis</w:t>
      </w:r>
      <w:r w:rsidRPr="004E59F7">
        <w:t xml:space="preserve"> ini.</w:t>
      </w:r>
    </w:p>
    <w:p w14:paraId="2A5AA43B" w14:textId="33AF5460" w:rsidR="004E59F7" w:rsidRDefault="004E59F7" w:rsidP="00425919">
      <w:pPr>
        <w:pStyle w:val="ListParagraph"/>
        <w:numPr>
          <w:ilvl w:val="0"/>
          <w:numId w:val="11"/>
        </w:numPr>
        <w:spacing w:line="240" w:lineRule="auto"/>
        <w:ind w:left="426" w:hanging="426"/>
      </w:pPr>
      <w:r w:rsidRPr="004E59F7">
        <w:t xml:space="preserve">Semua pihak yang telah membantu terselesaikannya </w:t>
      </w:r>
      <w:r w:rsidR="003752CD">
        <w:t>tesis</w:t>
      </w:r>
      <w:r w:rsidRPr="004E59F7">
        <w:t xml:space="preserve"> ini.</w:t>
      </w:r>
    </w:p>
    <w:p w14:paraId="1A9465C3" w14:textId="77777777" w:rsidR="00AE2A74" w:rsidRPr="004E59F7" w:rsidRDefault="00AE2A74" w:rsidP="00AE2A74">
      <w:pPr>
        <w:pStyle w:val="ListParagraph"/>
        <w:spacing w:line="240" w:lineRule="auto"/>
        <w:ind w:left="426" w:firstLine="0"/>
      </w:pPr>
    </w:p>
    <w:p w14:paraId="44658FAC" w14:textId="6679EE19" w:rsidR="004E59F7" w:rsidRDefault="004E59F7" w:rsidP="004E59F7">
      <w:pPr>
        <w:tabs>
          <w:tab w:val="left" w:pos="4253"/>
        </w:tabs>
        <w:spacing w:line="240" w:lineRule="auto"/>
        <w:ind w:firstLine="540"/>
        <w:rPr>
          <w:rStyle w:val="fontstyle11"/>
        </w:rPr>
      </w:pPr>
      <w:r w:rsidRPr="004E59F7">
        <w:t xml:space="preserve">Penulis menyadari adanya banyak kekurangan dalam pengrejaan </w:t>
      </w:r>
      <w:r w:rsidR="003752CD">
        <w:t>tesis</w:t>
      </w:r>
      <w:r w:rsidRPr="004E59F7">
        <w:t xml:space="preserve"> baik dari segi program maupun laporan. Oleh karena itu, penulis mengharapkan kritik dan saran yang membangun untuk penyempurnaan </w:t>
      </w:r>
      <w:r w:rsidR="003752CD">
        <w:t>tesis</w:t>
      </w:r>
      <w:r w:rsidRPr="004E59F7">
        <w:t xml:space="preserve"> ini. Akhir kata, penulis meminta maaf bila terdapat kesalahan dalam penulisan laporan </w:t>
      </w:r>
      <w:r w:rsidR="003752CD">
        <w:t>tesis</w:t>
      </w:r>
      <w:r w:rsidRPr="004E59F7">
        <w:t xml:space="preserve"> ini. Semoga hasil dari </w:t>
      </w:r>
      <w:r w:rsidR="003752CD">
        <w:t>tesis</w:t>
      </w:r>
      <w:r w:rsidRPr="004E59F7">
        <w:t xml:space="preserve"> ini dapat memberikan manfaat bagi pembaca pada umumnya dan penulis pada khususnya.</w:t>
      </w:r>
    </w:p>
    <w:p w14:paraId="07459008" w14:textId="77777777" w:rsidR="004E59F7" w:rsidRDefault="004E59F7" w:rsidP="004E59F7">
      <w:pPr>
        <w:tabs>
          <w:tab w:val="left" w:pos="4253"/>
        </w:tabs>
        <w:spacing w:line="240" w:lineRule="auto"/>
        <w:ind w:firstLine="540"/>
        <w:rPr>
          <w:rFonts w:eastAsia="Times New Roman"/>
          <w:lang w:val="en-GB" w:eastAsia="en-GB"/>
        </w:rPr>
      </w:pPr>
    </w:p>
    <w:p w14:paraId="12B32E85" w14:textId="77777777" w:rsidR="004E59F7" w:rsidRPr="00192678" w:rsidRDefault="004E59F7" w:rsidP="004E59F7">
      <w:pPr>
        <w:tabs>
          <w:tab w:val="left" w:pos="4253"/>
        </w:tabs>
        <w:spacing w:line="240" w:lineRule="auto"/>
        <w:ind w:left="5940" w:firstLine="0"/>
        <w:jc w:val="center"/>
        <w:rPr>
          <w:rFonts w:eastAsia="Times New Roman"/>
          <w:lang w:val="en-GB" w:eastAsia="en-GB"/>
        </w:rPr>
      </w:pPr>
      <w:r>
        <w:rPr>
          <w:rFonts w:eastAsia="Times New Roman"/>
          <w:lang w:val="en-GB" w:eastAsia="en-GB"/>
        </w:rPr>
        <w:t>Surabaya,</w:t>
      </w:r>
    </w:p>
    <w:p w14:paraId="7F0C4CD9" w14:textId="77777777" w:rsidR="004E59F7" w:rsidRPr="00C91AC7" w:rsidRDefault="004E59F7" w:rsidP="004E59F7">
      <w:pPr>
        <w:tabs>
          <w:tab w:val="left" w:pos="4253"/>
        </w:tabs>
        <w:spacing w:line="240" w:lineRule="auto"/>
        <w:ind w:left="5940" w:firstLine="0"/>
        <w:jc w:val="center"/>
        <w:rPr>
          <w:rFonts w:eastAsia="Times New Roman"/>
          <w:lang w:val="en-GB" w:eastAsia="en-GB"/>
        </w:rPr>
      </w:pPr>
    </w:p>
    <w:p w14:paraId="15ED2B4D" w14:textId="77777777" w:rsidR="004E59F7" w:rsidRPr="00C91AC7" w:rsidRDefault="004E59F7" w:rsidP="004E59F7">
      <w:pPr>
        <w:tabs>
          <w:tab w:val="left" w:pos="4253"/>
        </w:tabs>
        <w:spacing w:line="240" w:lineRule="auto"/>
        <w:ind w:left="5940" w:firstLine="0"/>
        <w:jc w:val="center"/>
        <w:rPr>
          <w:rFonts w:eastAsia="Times New Roman"/>
          <w:lang w:val="en-GB" w:eastAsia="en-GB"/>
        </w:rPr>
      </w:pPr>
    </w:p>
    <w:p w14:paraId="46A2F639" w14:textId="77777777" w:rsidR="004E59F7" w:rsidRPr="00C91AC7" w:rsidRDefault="004E59F7" w:rsidP="004E59F7">
      <w:pPr>
        <w:tabs>
          <w:tab w:val="left" w:pos="4253"/>
        </w:tabs>
        <w:spacing w:line="240" w:lineRule="auto"/>
        <w:ind w:left="5940" w:firstLine="0"/>
        <w:jc w:val="center"/>
        <w:rPr>
          <w:rFonts w:eastAsia="Times New Roman"/>
          <w:lang w:val="en-GB" w:eastAsia="en-GB"/>
        </w:rPr>
      </w:pPr>
    </w:p>
    <w:p w14:paraId="1358348D" w14:textId="15FA38F8" w:rsidR="002C3211" w:rsidRDefault="004E59F7" w:rsidP="004E59F7">
      <w:pPr>
        <w:spacing w:after="200" w:line="276" w:lineRule="auto"/>
        <w:ind w:left="6480" w:firstLine="0"/>
        <w:jc w:val="left"/>
        <w:rPr>
          <w:rFonts w:eastAsia="Times New Roman"/>
          <w:lang w:val="en-GB" w:eastAsia="en-GB"/>
        </w:rPr>
      </w:pPr>
      <w:r>
        <w:rPr>
          <w:rFonts w:eastAsia="Times New Roman"/>
          <w:lang w:val="en-GB" w:eastAsia="en-GB"/>
        </w:rPr>
        <w:t>Ahmad Mustofa</w:t>
      </w:r>
    </w:p>
    <w:p w14:paraId="3B6834BF" w14:textId="27BC60A3" w:rsidR="00F80AD3" w:rsidRDefault="00F80AD3" w:rsidP="004E59F7">
      <w:pPr>
        <w:spacing w:after="200" w:line="276" w:lineRule="auto"/>
        <w:ind w:left="6480" w:firstLine="0"/>
        <w:jc w:val="left"/>
      </w:pPr>
    </w:p>
    <w:p w14:paraId="00D415E6" w14:textId="7E1B3BE7" w:rsidR="00F80AD3" w:rsidRDefault="00F80AD3" w:rsidP="004E59F7">
      <w:pPr>
        <w:spacing w:after="200" w:line="276" w:lineRule="auto"/>
        <w:ind w:left="6480" w:firstLine="0"/>
        <w:jc w:val="left"/>
      </w:pPr>
    </w:p>
    <w:p w14:paraId="75D5F7D6" w14:textId="67C90561" w:rsidR="00F80AD3" w:rsidRDefault="00F80AD3" w:rsidP="004E59F7">
      <w:pPr>
        <w:spacing w:after="200" w:line="276" w:lineRule="auto"/>
        <w:ind w:left="6480" w:firstLine="0"/>
        <w:jc w:val="left"/>
      </w:pPr>
    </w:p>
    <w:p w14:paraId="2F4A0E44" w14:textId="4B89953E" w:rsidR="00A229A3" w:rsidRDefault="00A229A3" w:rsidP="00A229A3">
      <w:pPr>
        <w:spacing w:after="200" w:line="276" w:lineRule="auto"/>
        <w:ind w:firstLine="0"/>
        <w:jc w:val="center"/>
        <w:rPr>
          <w:i/>
          <w:lang w:val="id-ID"/>
        </w:rPr>
      </w:pPr>
      <w:r w:rsidRPr="004D6325">
        <w:rPr>
          <w:i/>
          <w:lang w:val="id-ID"/>
        </w:rPr>
        <w:lastRenderedPageBreak/>
        <w:t>[Halaman ini sengaja dikosongkan]</w:t>
      </w:r>
    </w:p>
    <w:p w14:paraId="782F4A61" w14:textId="77777777" w:rsidR="00A229A3" w:rsidRDefault="00A229A3">
      <w:pPr>
        <w:spacing w:line="240" w:lineRule="auto"/>
        <w:ind w:firstLine="0"/>
        <w:jc w:val="left"/>
        <w:rPr>
          <w:i/>
          <w:lang w:val="id-ID"/>
        </w:rPr>
      </w:pPr>
      <w:r>
        <w:rPr>
          <w:i/>
          <w:lang w:val="id-ID"/>
        </w:rPr>
        <w:br w:type="page"/>
      </w:r>
    </w:p>
    <w:p w14:paraId="7EF49FA9" w14:textId="77777777" w:rsidR="00B20F7C" w:rsidRPr="004D6325" w:rsidRDefault="00B20F7C" w:rsidP="00941FCD">
      <w:pPr>
        <w:pStyle w:val="Heading1"/>
        <w:numPr>
          <w:ilvl w:val="0"/>
          <w:numId w:val="0"/>
        </w:numPr>
      </w:pPr>
      <w:bookmarkStart w:id="7" w:name="_Toc345571334"/>
      <w:bookmarkStart w:id="8" w:name="_Toc357427076"/>
      <w:bookmarkStart w:id="9" w:name="_Toc521058462"/>
      <w:r w:rsidRPr="004D6325">
        <w:lastRenderedPageBreak/>
        <w:t>DAFTAR ISI</w:t>
      </w:r>
      <w:bookmarkEnd w:id="7"/>
      <w:bookmarkEnd w:id="8"/>
      <w:bookmarkEnd w:id="9"/>
    </w:p>
    <w:p w14:paraId="7EF49FAA" w14:textId="77777777" w:rsidR="00B20F7C" w:rsidRPr="00F6775A" w:rsidRDefault="00B20F7C" w:rsidP="00B20F7C"/>
    <w:sdt>
      <w:sdtPr>
        <w:rPr>
          <w:rFonts w:ascii="Times New Roman" w:eastAsiaTheme="minorHAnsi" w:hAnsi="Times New Roman" w:cs="Times New Roman"/>
          <w:sz w:val="24"/>
          <w:szCs w:val="24"/>
          <w:lang w:eastAsia="en-US"/>
        </w:rPr>
        <w:id w:val="-162168151"/>
        <w:docPartObj>
          <w:docPartGallery w:val="Table of Contents"/>
          <w:docPartUnique/>
        </w:docPartObj>
      </w:sdtPr>
      <w:sdtEndPr>
        <w:rPr>
          <w:b/>
          <w:bCs/>
          <w:noProof/>
        </w:rPr>
      </w:sdtEndPr>
      <w:sdtContent>
        <w:p w14:paraId="7E6CD1F4" w14:textId="08BDF3AE" w:rsidR="00AC1D62" w:rsidRPr="007B06A7" w:rsidRDefault="006A0270">
          <w:pPr>
            <w:pStyle w:val="TOC1"/>
            <w:tabs>
              <w:tab w:val="right" w:leader="dot" w:pos="8495"/>
            </w:tabs>
            <w:rPr>
              <w:rFonts w:ascii="Times New Roman" w:hAnsi="Times New Roman" w:cs="Times New Roman"/>
              <w:noProof/>
              <w:sz w:val="24"/>
              <w:szCs w:val="24"/>
              <w:lang w:eastAsia="en-US"/>
            </w:rPr>
          </w:pPr>
          <w:r w:rsidRPr="007B06A7">
            <w:rPr>
              <w:rFonts w:ascii="Times New Roman" w:hAnsi="Times New Roman" w:cs="Times New Roman"/>
              <w:sz w:val="24"/>
              <w:szCs w:val="24"/>
            </w:rPr>
            <w:fldChar w:fldCharType="begin"/>
          </w:r>
          <w:r w:rsidR="00B20F7C" w:rsidRPr="007B06A7">
            <w:rPr>
              <w:rFonts w:ascii="Times New Roman" w:hAnsi="Times New Roman" w:cs="Times New Roman"/>
              <w:sz w:val="24"/>
              <w:szCs w:val="24"/>
            </w:rPr>
            <w:instrText xml:space="preserve"> TOC \o "1-3" \h \z \u </w:instrText>
          </w:r>
          <w:r w:rsidRPr="007B06A7">
            <w:rPr>
              <w:rFonts w:ascii="Times New Roman" w:hAnsi="Times New Roman" w:cs="Times New Roman"/>
              <w:sz w:val="24"/>
              <w:szCs w:val="24"/>
            </w:rPr>
            <w:fldChar w:fldCharType="separate"/>
          </w:r>
          <w:hyperlink w:anchor="_Toc521058459" w:history="1">
            <w:r w:rsidR="00AC1D62" w:rsidRPr="007B06A7">
              <w:rPr>
                <w:rStyle w:val="Hyperlink"/>
                <w:rFonts w:ascii="Times New Roman" w:hAnsi="Times New Roman" w:cs="Times New Roman"/>
                <w:noProof/>
                <w:sz w:val="24"/>
                <w:szCs w:val="24"/>
              </w:rPr>
              <w:t>ABSTRAK</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_Toc521058459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v</w:t>
            </w:r>
            <w:r w:rsidR="00AC1D62" w:rsidRPr="007B06A7">
              <w:rPr>
                <w:rFonts w:ascii="Times New Roman" w:hAnsi="Times New Roman" w:cs="Times New Roman"/>
                <w:noProof/>
                <w:webHidden/>
                <w:sz w:val="24"/>
                <w:szCs w:val="24"/>
              </w:rPr>
              <w:fldChar w:fldCharType="end"/>
            </w:r>
          </w:hyperlink>
        </w:p>
        <w:p w14:paraId="2FBF7FB8" w14:textId="1B939677" w:rsidR="00AC1D62" w:rsidRPr="007B06A7" w:rsidRDefault="009E668A">
          <w:pPr>
            <w:pStyle w:val="TOC1"/>
            <w:tabs>
              <w:tab w:val="right" w:leader="dot" w:pos="8495"/>
            </w:tabs>
            <w:rPr>
              <w:rFonts w:ascii="Times New Roman" w:hAnsi="Times New Roman" w:cs="Times New Roman"/>
              <w:noProof/>
              <w:sz w:val="24"/>
              <w:szCs w:val="24"/>
              <w:lang w:eastAsia="en-US"/>
            </w:rPr>
          </w:pPr>
          <w:hyperlink w:anchor="_Toc521058460" w:history="1">
            <w:r w:rsidR="00AC1D62" w:rsidRPr="007B06A7">
              <w:rPr>
                <w:rStyle w:val="Hyperlink"/>
                <w:rFonts w:ascii="Times New Roman" w:hAnsi="Times New Roman" w:cs="Times New Roman"/>
                <w:noProof/>
                <w:sz w:val="24"/>
                <w:szCs w:val="24"/>
              </w:rPr>
              <w:t>ABSTRACT</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_Toc521058460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vii</w:t>
            </w:r>
            <w:r w:rsidR="00AC1D62" w:rsidRPr="007B06A7">
              <w:rPr>
                <w:rFonts w:ascii="Times New Roman" w:hAnsi="Times New Roman" w:cs="Times New Roman"/>
                <w:noProof/>
                <w:webHidden/>
                <w:sz w:val="24"/>
                <w:szCs w:val="24"/>
              </w:rPr>
              <w:fldChar w:fldCharType="end"/>
            </w:r>
          </w:hyperlink>
        </w:p>
        <w:p w14:paraId="609375E8" w14:textId="05E58A38" w:rsidR="00AC1D62" w:rsidRPr="007B06A7" w:rsidRDefault="009E668A">
          <w:pPr>
            <w:pStyle w:val="TOC1"/>
            <w:tabs>
              <w:tab w:val="left" w:pos="709"/>
              <w:tab w:val="right" w:leader="dot" w:pos="8495"/>
            </w:tabs>
            <w:rPr>
              <w:rFonts w:ascii="Times New Roman" w:hAnsi="Times New Roman" w:cs="Times New Roman"/>
              <w:noProof/>
              <w:sz w:val="24"/>
              <w:szCs w:val="24"/>
              <w:lang w:eastAsia="en-US"/>
            </w:rPr>
          </w:pPr>
          <w:hyperlink w:anchor="_Toc521058461" w:history="1">
            <w:r w:rsidR="00AC1D62" w:rsidRPr="007B06A7">
              <w:rPr>
                <w:rStyle w:val="Hyperlink"/>
                <w:rFonts w:ascii="Times New Roman" w:eastAsia="Times New Roman" w:hAnsi="Times New Roman" w:cs="Times New Roman"/>
                <w:noProof/>
                <w:sz w:val="24"/>
                <w:szCs w:val="24"/>
              </w:rPr>
              <w:t>KATA PENGANTAR</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_Toc521058461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ix</w:t>
            </w:r>
            <w:r w:rsidR="00AC1D62" w:rsidRPr="007B06A7">
              <w:rPr>
                <w:rFonts w:ascii="Times New Roman" w:hAnsi="Times New Roman" w:cs="Times New Roman"/>
                <w:noProof/>
                <w:webHidden/>
                <w:sz w:val="24"/>
                <w:szCs w:val="24"/>
              </w:rPr>
              <w:fldChar w:fldCharType="end"/>
            </w:r>
          </w:hyperlink>
        </w:p>
        <w:p w14:paraId="141F2ABD" w14:textId="237D2664" w:rsidR="00AC1D62" w:rsidRPr="007B06A7" w:rsidRDefault="009E668A">
          <w:pPr>
            <w:pStyle w:val="TOC1"/>
            <w:tabs>
              <w:tab w:val="right" w:leader="dot" w:pos="8495"/>
            </w:tabs>
            <w:rPr>
              <w:rFonts w:ascii="Times New Roman" w:hAnsi="Times New Roman" w:cs="Times New Roman"/>
              <w:noProof/>
              <w:sz w:val="24"/>
              <w:szCs w:val="24"/>
              <w:lang w:eastAsia="en-US"/>
            </w:rPr>
          </w:pPr>
          <w:hyperlink w:anchor="_Toc521058462" w:history="1">
            <w:r w:rsidR="00AC1D62" w:rsidRPr="007B06A7">
              <w:rPr>
                <w:rStyle w:val="Hyperlink"/>
                <w:rFonts w:ascii="Times New Roman" w:hAnsi="Times New Roman" w:cs="Times New Roman"/>
                <w:noProof/>
                <w:sz w:val="24"/>
                <w:szCs w:val="24"/>
              </w:rPr>
              <w:t>DAFTAR ISI</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_Toc521058462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xi</w:t>
            </w:r>
            <w:r w:rsidR="00AC1D62" w:rsidRPr="007B06A7">
              <w:rPr>
                <w:rFonts w:ascii="Times New Roman" w:hAnsi="Times New Roman" w:cs="Times New Roman"/>
                <w:noProof/>
                <w:webHidden/>
                <w:sz w:val="24"/>
                <w:szCs w:val="24"/>
              </w:rPr>
              <w:fldChar w:fldCharType="end"/>
            </w:r>
          </w:hyperlink>
        </w:p>
        <w:p w14:paraId="0AB745E4" w14:textId="2FD7F33B" w:rsidR="00AC1D62" w:rsidRPr="007B06A7" w:rsidRDefault="009E668A">
          <w:pPr>
            <w:pStyle w:val="TOC1"/>
            <w:tabs>
              <w:tab w:val="right" w:leader="dot" w:pos="8495"/>
            </w:tabs>
            <w:rPr>
              <w:rFonts w:ascii="Times New Roman" w:hAnsi="Times New Roman" w:cs="Times New Roman"/>
              <w:noProof/>
              <w:sz w:val="24"/>
              <w:szCs w:val="24"/>
              <w:lang w:eastAsia="en-US"/>
            </w:rPr>
          </w:pPr>
          <w:hyperlink w:anchor="_Toc521058463" w:history="1">
            <w:r w:rsidR="00AC1D62" w:rsidRPr="007B06A7">
              <w:rPr>
                <w:rStyle w:val="Hyperlink"/>
                <w:rFonts w:ascii="Times New Roman" w:hAnsi="Times New Roman" w:cs="Times New Roman"/>
                <w:noProof/>
                <w:sz w:val="24"/>
                <w:szCs w:val="24"/>
              </w:rPr>
              <w:t>DAFTAR GAMBAR</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_Toc521058463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xiii</w:t>
            </w:r>
            <w:r w:rsidR="00AC1D62" w:rsidRPr="007B06A7">
              <w:rPr>
                <w:rFonts w:ascii="Times New Roman" w:hAnsi="Times New Roman" w:cs="Times New Roman"/>
                <w:noProof/>
                <w:webHidden/>
                <w:sz w:val="24"/>
                <w:szCs w:val="24"/>
              </w:rPr>
              <w:fldChar w:fldCharType="end"/>
            </w:r>
          </w:hyperlink>
        </w:p>
        <w:p w14:paraId="3400FC44" w14:textId="718D5CA4" w:rsidR="00AC1D62" w:rsidRPr="007B06A7" w:rsidRDefault="009E668A">
          <w:pPr>
            <w:pStyle w:val="TOC1"/>
            <w:tabs>
              <w:tab w:val="right" w:leader="dot" w:pos="8495"/>
            </w:tabs>
            <w:rPr>
              <w:rFonts w:ascii="Times New Roman" w:hAnsi="Times New Roman" w:cs="Times New Roman"/>
              <w:noProof/>
              <w:sz w:val="24"/>
              <w:szCs w:val="24"/>
              <w:lang w:eastAsia="en-US"/>
            </w:rPr>
          </w:pPr>
          <w:hyperlink w:anchor="_Toc521058464" w:history="1">
            <w:r w:rsidR="00AC1D62" w:rsidRPr="007B06A7">
              <w:rPr>
                <w:rStyle w:val="Hyperlink"/>
                <w:rFonts w:ascii="Times New Roman" w:hAnsi="Times New Roman" w:cs="Times New Roman"/>
                <w:noProof/>
                <w:sz w:val="24"/>
                <w:szCs w:val="24"/>
              </w:rPr>
              <w:t>DAFTAR TABEL</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_Toc521058464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xv</w:t>
            </w:r>
            <w:r w:rsidR="00AC1D62" w:rsidRPr="007B06A7">
              <w:rPr>
                <w:rFonts w:ascii="Times New Roman" w:hAnsi="Times New Roman" w:cs="Times New Roman"/>
                <w:noProof/>
                <w:webHidden/>
                <w:sz w:val="24"/>
                <w:szCs w:val="24"/>
              </w:rPr>
              <w:fldChar w:fldCharType="end"/>
            </w:r>
          </w:hyperlink>
        </w:p>
        <w:p w14:paraId="24DA9EA3" w14:textId="31731119" w:rsidR="00AC1D62" w:rsidRPr="007B06A7" w:rsidRDefault="009E668A">
          <w:pPr>
            <w:pStyle w:val="TOC1"/>
            <w:tabs>
              <w:tab w:val="left" w:pos="709"/>
              <w:tab w:val="right" w:leader="dot" w:pos="8495"/>
            </w:tabs>
            <w:rPr>
              <w:rFonts w:ascii="Times New Roman" w:hAnsi="Times New Roman" w:cs="Times New Roman"/>
              <w:noProof/>
              <w:sz w:val="24"/>
              <w:szCs w:val="24"/>
              <w:lang w:eastAsia="en-US"/>
            </w:rPr>
          </w:pPr>
          <w:hyperlink w:anchor="_Toc521058465" w:history="1">
            <w:r w:rsidR="00AC1D62" w:rsidRPr="007B06A7">
              <w:rPr>
                <w:rStyle w:val="Hyperlink"/>
                <w:rFonts w:ascii="Times New Roman" w:hAnsi="Times New Roman" w:cs="Times New Roman"/>
                <w:noProof/>
                <w:sz w:val="24"/>
                <w:szCs w:val="24"/>
              </w:rPr>
              <w:t>BAB 1 PENDAHULUAN</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_Toc521058465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w:t>
            </w:r>
            <w:r w:rsidR="00AC1D62" w:rsidRPr="007B06A7">
              <w:rPr>
                <w:rFonts w:ascii="Times New Roman" w:hAnsi="Times New Roman" w:cs="Times New Roman"/>
                <w:noProof/>
                <w:webHidden/>
                <w:sz w:val="24"/>
                <w:szCs w:val="24"/>
              </w:rPr>
              <w:fldChar w:fldCharType="end"/>
            </w:r>
          </w:hyperlink>
        </w:p>
        <w:p w14:paraId="72049633" w14:textId="5BA16C6F" w:rsidR="00AC1D62" w:rsidRPr="007B06A7" w:rsidRDefault="009E668A">
          <w:pPr>
            <w:pStyle w:val="TOC2"/>
            <w:rPr>
              <w:rFonts w:ascii="Times New Roman" w:hAnsi="Times New Roman" w:cs="Times New Roman"/>
              <w:noProof/>
              <w:sz w:val="24"/>
              <w:szCs w:val="24"/>
              <w:lang w:eastAsia="en-US"/>
            </w:rPr>
          </w:pPr>
          <w:hyperlink w:anchor="_Toc521058466" w:history="1">
            <w:r w:rsidR="00AC1D62" w:rsidRPr="007B06A7">
              <w:rPr>
                <w:rStyle w:val="Hyperlink"/>
                <w:rFonts w:ascii="Times New Roman" w:hAnsi="Times New Roman" w:cs="Times New Roman"/>
                <w:noProof/>
                <w:sz w:val="24"/>
                <w:szCs w:val="24"/>
              </w:rPr>
              <w:t>1.1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Latar Belakang</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_Toc521058466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w:t>
            </w:r>
            <w:r w:rsidR="00AC1D62" w:rsidRPr="007B06A7">
              <w:rPr>
                <w:rFonts w:ascii="Times New Roman" w:hAnsi="Times New Roman" w:cs="Times New Roman"/>
                <w:noProof/>
                <w:webHidden/>
                <w:sz w:val="24"/>
                <w:szCs w:val="24"/>
              </w:rPr>
              <w:fldChar w:fldCharType="end"/>
            </w:r>
          </w:hyperlink>
        </w:p>
        <w:p w14:paraId="35030B34" w14:textId="078B565B" w:rsidR="00AC1D62" w:rsidRPr="007B06A7" w:rsidRDefault="009E668A">
          <w:pPr>
            <w:pStyle w:val="TOC2"/>
            <w:rPr>
              <w:rFonts w:ascii="Times New Roman" w:hAnsi="Times New Roman" w:cs="Times New Roman"/>
              <w:noProof/>
              <w:sz w:val="24"/>
              <w:szCs w:val="24"/>
              <w:lang w:eastAsia="en-US"/>
            </w:rPr>
          </w:pPr>
          <w:hyperlink w:anchor="_Toc521058467" w:history="1">
            <w:r w:rsidR="00AC1D62" w:rsidRPr="007B06A7">
              <w:rPr>
                <w:rStyle w:val="Hyperlink"/>
                <w:rFonts w:ascii="Times New Roman" w:hAnsi="Times New Roman" w:cs="Times New Roman"/>
                <w:noProof/>
                <w:sz w:val="24"/>
                <w:szCs w:val="24"/>
              </w:rPr>
              <w:t>1.2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Perumusan Masalah</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_Toc521058467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w:t>
            </w:r>
            <w:r w:rsidR="00AC1D62" w:rsidRPr="007B06A7">
              <w:rPr>
                <w:rFonts w:ascii="Times New Roman" w:hAnsi="Times New Roman" w:cs="Times New Roman"/>
                <w:noProof/>
                <w:webHidden/>
                <w:sz w:val="24"/>
                <w:szCs w:val="24"/>
              </w:rPr>
              <w:fldChar w:fldCharType="end"/>
            </w:r>
          </w:hyperlink>
        </w:p>
        <w:p w14:paraId="50D19A4A" w14:textId="52553230" w:rsidR="00AC1D62" w:rsidRPr="007B06A7" w:rsidRDefault="009E668A">
          <w:pPr>
            <w:pStyle w:val="TOC2"/>
            <w:rPr>
              <w:rFonts w:ascii="Times New Roman" w:hAnsi="Times New Roman" w:cs="Times New Roman"/>
              <w:noProof/>
              <w:sz w:val="24"/>
              <w:szCs w:val="24"/>
              <w:lang w:eastAsia="en-US"/>
            </w:rPr>
          </w:pPr>
          <w:hyperlink w:anchor="_Toc521058468" w:history="1">
            <w:r w:rsidR="00AC1D62" w:rsidRPr="007B06A7">
              <w:rPr>
                <w:rStyle w:val="Hyperlink"/>
                <w:rFonts w:ascii="Times New Roman" w:hAnsi="Times New Roman" w:cs="Times New Roman"/>
                <w:noProof/>
                <w:sz w:val="24"/>
                <w:szCs w:val="24"/>
              </w:rPr>
              <w:t>1.3</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Tujuan</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_Toc521058468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w:t>
            </w:r>
            <w:r w:rsidR="00AC1D62" w:rsidRPr="007B06A7">
              <w:rPr>
                <w:rFonts w:ascii="Times New Roman" w:hAnsi="Times New Roman" w:cs="Times New Roman"/>
                <w:noProof/>
                <w:webHidden/>
                <w:sz w:val="24"/>
                <w:szCs w:val="24"/>
              </w:rPr>
              <w:fldChar w:fldCharType="end"/>
            </w:r>
          </w:hyperlink>
        </w:p>
        <w:p w14:paraId="1418DEE7" w14:textId="47816BEB" w:rsidR="00AC1D62" w:rsidRPr="007B06A7" w:rsidRDefault="009E668A">
          <w:pPr>
            <w:pStyle w:val="TOC2"/>
            <w:rPr>
              <w:rFonts w:ascii="Times New Roman" w:hAnsi="Times New Roman" w:cs="Times New Roman"/>
              <w:noProof/>
              <w:sz w:val="24"/>
              <w:szCs w:val="24"/>
              <w:lang w:eastAsia="en-US"/>
            </w:rPr>
          </w:pPr>
          <w:hyperlink w:anchor="_Toc521058469" w:history="1">
            <w:r w:rsidR="00AC1D62" w:rsidRPr="007B06A7">
              <w:rPr>
                <w:rStyle w:val="Hyperlink"/>
                <w:rFonts w:ascii="Times New Roman" w:hAnsi="Times New Roman" w:cs="Times New Roman"/>
                <w:noProof/>
                <w:sz w:val="24"/>
                <w:szCs w:val="24"/>
              </w:rPr>
              <w:t>1.4</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Manfaat</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_Toc521058469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w:t>
            </w:r>
            <w:r w:rsidR="00AC1D62" w:rsidRPr="007B06A7">
              <w:rPr>
                <w:rFonts w:ascii="Times New Roman" w:hAnsi="Times New Roman" w:cs="Times New Roman"/>
                <w:noProof/>
                <w:webHidden/>
                <w:sz w:val="24"/>
                <w:szCs w:val="24"/>
              </w:rPr>
              <w:fldChar w:fldCharType="end"/>
            </w:r>
          </w:hyperlink>
        </w:p>
        <w:p w14:paraId="192C0B7A" w14:textId="21A4D0B3" w:rsidR="00AC1D62" w:rsidRPr="007B06A7" w:rsidRDefault="009E668A">
          <w:pPr>
            <w:pStyle w:val="TOC2"/>
            <w:rPr>
              <w:rFonts w:ascii="Times New Roman" w:hAnsi="Times New Roman" w:cs="Times New Roman"/>
              <w:noProof/>
              <w:sz w:val="24"/>
              <w:szCs w:val="24"/>
              <w:lang w:eastAsia="en-US"/>
            </w:rPr>
          </w:pPr>
          <w:hyperlink w:anchor="_Toc521058470" w:history="1">
            <w:r w:rsidR="00AC1D62" w:rsidRPr="007B06A7">
              <w:rPr>
                <w:rStyle w:val="Hyperlink"/>
                <w:rFonts w:ascii="Times New Roman" w:hAnsi="Times New Roman" w:cs="Times New Roman"/>
                <w:noProof/>
                <w:sz w:val="24"/>
                <w:szCs w:val="24"/>
              </w:rPr>
              <w:t>1.5</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Kontribusi Penelitian</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_Toc521058470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w:t>
            </w:r>
            <w:r w:rsidR="00AC1D62" w:rsidRPr="007B06A7">
              <w:rPr>
                <w:rFonts w:ascii="Times New Roman" w:hAnsi="Times New Roman" w:cs="Times New Roman"/>
                <w:noProof/>
                <w:webHidden/>
                <w:sz w:val="24"/>
                <w:szCs w:val="24"/>
              </w:rPr>
              <w:fldChar w:fldCharType="end"/>
            </w:r>
          </w:hyperlink>
        </w:p>
        <w:p w14:paraId="49C10CB4" w14:textId="20D267F5" w:rsidR="00AC1D62" w:rsidRPr="007B06A7" w:rsidRDefault="009E668A">
          <w:pPr>
            <w:pStyle w:val="TOC2"/>
            <w:rPr>
              <w:rFonts w:ascii="Times New Roman" w:hAnsi="Times New Roman" w:cs="Times New Roman"/>
              <w:noProof/>
              <w:sz w:val="24"/>
              <w:szCs w:val="24"/>
              <w:lang w:eastAsia="en-US"/>
            </w:rPr>
          </w:pPr>
          <w:hyperlink w:anchor="_Toc521058471" w:history="1">
            <w:r w:rsidR="00AC1D62" w:rsidRPr="007B06A7">
              <w:rPr>
                <w:rStyle w:val="Hyperlink"/>
                <w:rFonts w:ascii="Times New Roman" w:hAnsi="Times New Roman" w:cs="Times New Roman"/>
                <w:noProof/>
                <w:sz w:val="24"/>
                <w:szCs w:val="24"/>
              </w:rPr>
              <w:t>1.6</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Batasan Masalah</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_Toc521058471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w:t>
            </w:r>
            <w:r w:rsidR="00AC1D62" w:rsidRPr="007B06A7">
              <w:rPr>
                <w:rFonts w:ascii="Times New Roman" w:hAnsi="Times New Roman" w:cs="Times New Roman"/>
                <w:noProof/>
                <w:webHidden/>
                <w:sz w:val="24"/>
                <w:szCs w:val="24"/>
              </w:rPr>
              <w:fldChar w:fldCharType="end"/>
            </w:r>
          </w:hyperlink>
        </w:p>
        <w:p w14:paraId="0E1136E0" w14:textId="4779B0EE" w:rsidR="00AC1D62" w:rsidRPr="007B06A7" w:rsidRDefault="009E668A">
          <w:pPr>
            <w:pStyle w:val="TOC1"/>
            <w:tabs>
              <w:tab w:val="left" w:pos="709"/>
              <w:tab w:val="right" w:leader="dot" w:pos="8495"/>
            </w:tabs>
            <w:rPr>
              <w:rFonts w:ascii="Times New Roman" w:hAnsi="Times New Roman" w:cs="Times New Roman"/>
              <w:noProof/>
              <w:sz w:val="24"/>
              <w:szCs w:val="24"/>
              <w:lang w:eastAsia="en-US"/>
            </w:rPr>
          </w:pPr>
          <w:hyperlink w:anchor="_Toc521058472" w:history="1">
            <w:r w:rsidR="00AC1D62" w:rsidRPr="007B06A7">
              <w:rPr>
                <w:rStyle w:val="Hyperlink"/>
                <w:rFonts w:ascii="Times New Roman" w:hAnsi="Times New Roman" w:cs="Times New Roman"/>
                <w:noProof/>
                <w:sz w:val="24"/>
                <w:szCs w:val="24"/>
              </w:rPr>
              <w:t>BAB 2 KAJIAN PUSTAKA</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_Toc521058472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5</w:t>
            </w:r>
            <w:r w:rsidR="00AC1D62" w:rsidRPr="007B06A7">
              <w:rPr>
                <w:rFonts w:ascii="Times New Roman" w:hAnsi="Times New Roman" w:cs="Times New Roman"/>
                <w:noProof/>
                <w:webHidden/>
                <w:sz w:val="24"/>
                <w:szCs w:val="24"/>
              </w:rPr>
              <w:fldChar w:fldCharType="end"/>
            </w:r>
          </w:hyperlink>
        </w:p>
        <w:p w14:paraId="4572EEEA" w14:textId="76C848C0" w:rsidR="00AC1D62" w:rsidRPr="007B06A7" w:rsidRDefault="009E668A">
          <w:pPr>
            <w:pStyle w:val="TOC2"/>
            <w:rPr>
              <w:rFonts w:ascii="Times New Roman" w:hAnsi="Times New Roman" w:cs="Times New Roman"/>
              <w:noProof/>
              <w:sz w:val="24"/>
              <w:szCs w:val="24"/>
              <w:lang w:eastAsia="en-US"/>
            </w:rPr>
          </w:pPr>
          <w:hyperlink w:anchor="_Toc521058473" w:history="1">
            <w:r w:rsidR="00AC1D62" w:rsidRPr="007B06A7">
              <w:rPr>
                <w:rStyle w:val="Hyperlink"/>
                <w:rFonts w:ascii="Times New Roman" w:hAnsi="Times New Roman" w:cs="Times New Roman"/>
                <w:noProof/>
                <w:sz w:val="24"/>
                <w:szCs w:val="24"/>
              </w:rPr>
              <w:t>2.1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Kebutuhan Perangkat Lunak</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_Toc521058473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5</w:t>
            </w:r>
            <w:r w:rsidR="00AC1D62" w:rsidRPr="007B06A7">
              <w:rPr>
                <w:rFonts w:ascii="Times New Roman" w:hAnsi="Times New Roman" w:cs="Times New Roman"/>
                <w:noProof/>
                <w:webHidden/>
                <w:sz w:val="24"/>
                <w:szCs w:val="24"/>
              </w:rPr>
              <w:fldChar w:fldCharType="end"/>
            </w:r>
          </w:hyperlink>
        </w:p>
        <w:p w14:paraId="6544620B" w14:textId="04DF1D26" w:rsidR="00AC1D62" w:rsidRPr="007B06A7" w:rsidRDefault="009E668A">
          <w:pPr>
            <w:pStyle w:val="TOC2"/>
            <w:rPr>
              <w:rFonts w:ascii="Times New Roman" w:hAnsi="Times New Roman" w:cs="Times New Roman"/>
              <w:noProof/>
              <w:sz w:val="24"/>
              <w:szCs w:val="24"/>
              <w:lang w:eastAsia="en-US"/>
            </w:rPr>
          </w:pPr>
          <w:hyperlink w:anchor="_Toc521058474" w:history="1">
            <w:r w:rsidR="00AC1D62" w:rsidRPr="007B06A7">
              <w:rPr>
                <w:rStyle w:val="Hyperlink"/>
                <w:rFonts w:ascii="Times New Roman" w:hAnsi="Times New Roman" w:cs="Times New Roman"/>
                <w:noProof/>
                <w:sz w:val="24"/>
                <w:szCs w:val="24"/>
              </w:rPr>
              <w:t>2.2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Derau pada Dokumen SKPL</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_Toc521058474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6</w:t>
            </w:r>
            <w:r w:rsidR="00AC1D62" w:rsidRPr="007B06A7">
              <w:rPr>
                <w:rFonts w:ascii="Times New Roman" w:hAnsi="Times New Roman" w:cs="Times New Roman"/>
                <w:noProof/>
                <w:webHidden/>
                <w:sz w:val="24"/>
                <w:szCs w:val="24"/>
              </w:rPr>
              <w:fldChar w:fldCharType="end"/>
            </w:r>
          </w:hyperlink>
        </w:p>
        <w:p w14:paraId="0B723470" w14:textId="58EB2261" w:rsidR="00AC1D62" w:rsidRPr="007B06A7" w:rsidRDefault="009E668A">
          <w:pPr>
            <w:pStyle w:val="TOC2"/>
            <w:rPr>
              <w:rFonts w:ascii="Times New Roman" w:hAnsi="Times New Roman" w:cs="Times New Roman"/>
              <w:noProof/>
              <w:sz w:val="24"/>
              <w:szCs w:val="24"/>
              <w:lang w:eastAsia="en-US"/>
            </w:rPr>
          </w:pPr>
          <w:hyperlink w:anchor="_Toc521058475" w:history="1">
            <w:r w:rsidR="00AC1D62" w:rsidRPr="007B06A7">
              <w:rPr>
                <w:rStyle w:val="Hyperlink"/>
                <w:rFonts w:ascii="Times New Roman" w:hAnsi="Times New Roman" w:cs="Times New Roman"/>
                <w:noProof/>
                <w:sz w:val="24"/>
                <w:szCs w:val="24"/>
              </w:rPr>
              <w:t>2.3</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TF-IDF</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_Toc521058475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7</w:t>
            </w:r>
            <w:r w:rsidR="00AC1D62" w:rsidRPr="007B06A7">
              <w:rPr>
                <w:rFonts w:ascii="Times New Roman" w:hAnsi="Times New Roman" w:cs="Times New Roman"/>
                <w:noProof/>
                <w:webHidden/>
                <w:sz w:val="24"/>
                <w:szCs w:val="24"/>
              </w:rPr>
              <w:fldChar w:fldCharType="end"/>
            </w:r>
          </w:hyperlink>
        </w:p>
        <w:p w14:paraId="37526A81" w14:textId="4FB0C8CB" w:rsidR="00AC1D62" w:rsidRPr="007B06A7" w:rsidRDefault="009E668A">
          <w:pPr>
            <w:pStyle w:val="TOC2"/>
            <w:rPr>
              <w:rFonts w:ascii="Times New Roman" w:hAnsi="Times New Roman" w:cs="Times New Roman"/>
              <w:noProof/>
              <w:sz w:val="24"/>
              <w:szCs w:val="24"/>
              <w:lang w:eastAsia="en-US"/>
            </w:rPr>
          </w:pPr>
          <w:hyperlink w:anchor="_Toc521058476" w:history="1">
            <w:r w:rsidR="00AC1D62" w:rsidRPr="007B06A7">
              <w:rPr>
                <w:rStyle w:val="Hyperlink"/>
                <w:rFonts w:ascii="Times New Roman" w:hAnsi="Times New Roman" w:cs="Times New Roman"/>
                <w:noProof/>
                <w:sz w:val="24"/>
                <w:szCs w:val="24"/>
              </w:rPr>
              <w:t>2.4</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Cosine Similarity</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_Toc521058476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7</w:t>
            </w:r>
            <w:r w:rsidR="00AC1D62" w:rsidRPr="007B06A7">
              <w:rPr>
                <w:rFonts w:ascii="Times New Roman" w:hAnsi="Times New Roman" w:cs="Times New Roman"/>
                <w:noProof/>
                <w:webHidden/>
                <w:sz w:val="24"/>
                <w:szCs w:val="24"/>
              </w:rPr>
              <w:fldChar w:fldCharType="end"/>
            </w:r>
          </w:hyperlink>
        </w:p>
        <w:p w14:paraId="6FCCAB15" w14:textId="34859A0B" w:rsidR="00AC1D62" w:rsidRPr="007B06A7" w:rsidRDefault="009E668A">
          <w:pPr>
            <w:pStyle w:val="TOC2"/>
            <w:rPr>
              <w:rFonts w:ascii="Times New Roman" w:hAnsi="Times New Roman" w:cs="Times New Roman"/>
              <w:noProof/>
              <w:sz w:val="24"/>
              <w:szCs w:val="24"/>
              <w:lang w:eastAsia="en-US"/>
            </w:rPr>
          </w:pPr>
          <w:hyperlink w:anchor="_Toc521058477" w:history="1">
            <w:r w:rsidR="00AC1D62" w:rsidRPr="007B06A7">
              <w:rPr>
                <w:rStyle w:val="Hyperlink"/>
                <w:rFonts w:ascii="Times New Roman" w:hAnsi="Times New Roman" w:cs="Times New Roman"/>
                <w:noProof/>
                <w:sz w:val="24"/>
                <w:szCs w:val="24"/>
              </w:rPr>
              <w:t>2.5</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Support Vector Machine</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_Toc521058477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8</w:t>
            </w:r>
            <w:r w:rsidR="00AC1D62" w:rsidRPr="007B06A7">
              <w:rPr>
                <w:rFonts w:ascii="Times New Roman" w:hAnsi="Times New Roman" w:cs="Times New Roman"/>
                <w:noProof/>
                <w:webHidden/>
                <w:sz w:val="24"/>
                <w:szCs w:val="24"/>
              </w:rPr>
              <w:fldChar w:fldCharType="end"/>
            </w:r>
          </w:hyperlink>
        </w:p>
        <w:p w14:paraId="19CC24C4" w14:textId="5A7300F7" w:rsidR="00AC1D62" w:rsidRPr="007B06A7" w:rsidRDefault="009E668A">
          <w:pPr>
            <w:pStyle w:val="TOC2"/>
            <w:rPr>
              <w:rFonts w:ascii="Times New Roman" w:hAnsi="Times New Roman" w:cs="Times New Roman"/>
              <w:noProof/>
              <w:sz w:val="24"/>
              <w:szCs w:val="24"/>
              <w:lang w:eastAsia="en-US"/>
            </w:rPr>
          </w:pPr>
          <w:hyperlink w:anchor="_Toc521058478" w:history="1">
            <w:r w:rsidR="00AC1D62" w:rsidRPr="007B06A7">
              <w:rPr>
                <w:rStyle w:val="Hyperlink"/>
                <w:rFonts w:ascii="Times New Roman" w:hAnsi="Times New Roman" w:cs="Times New Roman"/>
                <w:noProof/>
                <w:sz w:val="24"/>
                <w:szCs w:val="24"/>
              </w:rPr>
              <w:t>2.6</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Synthetic Minority Over-sampling Technique (SMOTE)</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_Toc521058478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10</w:t>
            </w:r>
            <w:r w:rsidR="00AC1D62" w:rsidRPr="007B06A7">
              <w:rPr>
                <w:rFonts w:ascii="Times New Roman" w:hAnsi="Times New Roman" w:cs="Times New Roman"/>
                <w:noProof/>
                <w:webHidden/>
                <w:sz w:val="24"/>
                <w:szCs w:val="24"/>
              </w:rPr>
              <w:fldChar w:fldCharType="end"/>
            </w:r>
          </w:hyperlink>
        </w:p>
        <w:p w14:paraId="47AB287A" w14:textId="52978AD3" w:rsidR="00AC1D62" w:rsidRPr="007B06A7" w:rsidRDefault="009E668A">
          <w:pPr>
            <w:pStyle w:val="TOC2"/>
            <w:rPr>
              <w:rFonts w:ascii="Times New Roman" w:hAnsi="Times New Roman" w:cs="Times New Roman"/>
              <w:noProof/>
              <w:sz w:val="24"/>
              <w:szCs w:val="24"/>
              <w:lang w:eastAsia="en-US"/>
            </w:rPr>
          </w:pPr>
          <w:hyperlink w:anchor="_Toc521058479" w:history="1">
            <w:r w:rsidR="00AC1D62" w:rsidRPr="007B06A7">
              <w:rPr>
                <w:rStyle w:val="Hyperlink"/>
                <w:rFonts w:ascii="Times New Roman" w:hAnsi="Times New Roman" w:cs="Times New Roman"/>
                <w:noProof/>
                <w:sz w:val="24"/>
                <w:szCs w:val="24"/>
                <w:lang w:val="id-ID"/>
              </w:rPr>
              <w:t>2.7</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Sensitivity, Specificity, dan F1 Measure</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_Toc521058479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11</w:t>
            </w:r>
            <w:r w:rsidR="00AC1D62" w:rsidRPr="007B06A7">
              <w:rPr>
                <w:rFonts w:ascii="Times New Roman" w:hAnsi="Times New Roman" w:cs="Times New Roman"/>
                <w:noProof/>
                <w:webHidden/>
                <w:sz w:val="24"/>
                <w:szCs w:val="24"/>
              </w:rPr>
              <w:fldChar w:fldCharType="end"/>
            </w:r>
          </w:hyperlink>
        </w:p>
        <w:p w14:paraId="0C3CAFC8" w14:textId="46280C19" w:rsidR="00AC1D62" w:rsidRPr="007B06A7" w:rsidRDefault="009E668A">
          <w:pPr>
            <w:pStyle w:val="TOC1"/>
            <w:tabs>
              <w:tab w:val="left" w:pos="709"/>
              <w:tab w:val="right" w:leader="dot" w:pos="8495"/>
            </w:tabs>
            <w:rPr>
              <w:rFonts w:ascii="Times New Roman" w:hAnsi="Times New Roman" w:cs="Times New Roman"/>
              <w:noProof/>
              <w:sz w:val="24"/>
              <w:szCs w:val="24"/>
              <w:lang w:eastAsia="en-US"/>
            </w:rPr>
          </w:pPr>
          <w:hyperlink w:anchor="_Toc521058480" w:history="1">
            <w:r w:rsidR="00AC1D62" w:rsidRPr="007B06A7">
              <w:rPr>
                <w:rStyle w:val="Hyperlink"/>
                <w:rFonts w:ascii="Times New Roman" w:hAnsi="Times New Roman" w:cs="Times New Roman"/>
                <w:noProof/>
                <w:sz w:val="24"/>
                <w:szCs w:val="24"/>
              </w:rPr>
              <w:t>BAB 3 METODOLOGI PENELITIAN</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_Toc521058480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13</w:t>
            </w:r>
            <w:r w:rsidR="00AC1D62" w:rsidRPr="007B06A7">
              <w:rPr>
                <w:rFonts w:ascii="Times New Roman" w:hAnsi="Times New Roman" w:cs="Times New Roman"/>
                <w:noProof/>
                <w:webHidden/>
                <w:sz w:val="24"/>
                <w:szCs w:val="24"/>
              </w:rPr>
              <w:fldChar w:fldCharType="end"/>
            </w:r>
          </w:hyperlink>
        </w:p>
        <w:p w14:paraId="0F304EDF" w14:textId="00B317CF" w:rsidR="00AC1D62" w:rsidRPr="007B06A7" w:rsidRDefault="009E668A">
          <w:pPr>
            <w:pStyle w:val="TOC2"/>
            <w:rPr>
              <w:rFonts w:ascii="Times New Roman" w:hAnsi="Times New Roman" w:cs="Times New Roman"/>
              <w:noProof/>
              <w:sz w:val="24"/>
              <w:szCs w:val="24"/>
              <w:lang w:eastAsia="en-US"/>
            </w:rPr>
          </w:pPr>
          <w:hyperlink w:anchor="_Toc521058481" w:history="1">
            <w:r w:rsidR="00AC1D62" w:rsidRPr="007B06A7">
              <w:rPr>
                <w:rStyle w:val="Hyperlink"/>
                <w:rFonts w:ascii="Times New Roman" w:hAnsi="Times New Roman" w:cs="Times New Roman"/>
                <w:noProof/>
                <w:sz w:val="24"/>
                <w:szCs w:val="24"/>
              </w:rPr>
              <w:t>3.1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Pengumpulan dan Pelabelan Data</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_Toc521058481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13</w:t>
            </w:r>
            <w:r w:rsidR="00AC1D62" w:rsidRPr="007B06A7">
              <w:rPr>
                <w:rFonts w:ascii="Times New Roman" w:hAnsi="Times New Roman" w:cs="Times New Roman"/>
                <w:noProof/>
                <w:webHidden/>
                <w:sz w:val="24"/>
                <w:szCs w:val="24"/>
              </w:rPr>
              <w:fldChar w:fldCharType="end"/>
            </w:r>
          </w:hyperlink>
        </w:p>
        <w:p w14:paraId="4B4E71DD" w14:textId="62DFBD51" w:rsidR="00AC1D62" w:rsidRPr="007B06A7" w:rsidRDefault="009E668A">
          <w:pPr>
            <w:pStyle w:val="TOC2"/>
            <w:rPr>
              <w:rFonts w:ascii="Times New Roman" w:hAnsi="Times New Roman" w:cs="Times New Roman"/>
              <w:noProof/>
              <w:sz w:val="24"/>
              <w:szCs w:val="24"/>
              <w:lang w:eastAsia="en-US"/>
            </w:rPr>
          </w:pPr>
          <w:hyperlink w:anchor="_Toc521058482" w:history="1">
            <w:r w:rsidR="00AC1D62" w:rsidRPr="007B06A7">
              <w:rPr>
                <w:rStyle w:val="Hyperlink"/>
                <w:rFonts w:ascii="Times New Roman" w:hAnsi="Times New Roman" w:cs="Times New Roman"/>
                <w:noProof/>
                <w:sz w:val="24"/>
                <w:szCs w:val="24"/>
                <w:lang w:val="id-ID"/>
              </w:rPr>
              <w:t>3.2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lang w:val="id-ID"/>
              </w:rPr>
              <w:t>Studi Literatur</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_Toc521058482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14</w:t>
            </w:r>
            <w:r w:rsidR="00AC1D62" w:rsidRPr="007B06A7">
              <w:rPr>
                <w:rFonts w:ascii="Times New Roman" w:hAnsi="Times New Roman" w:cs="Times New Roman"/>
                <w:noProof/>
                <w:webHidden/>
                <w:sz w:val="24"/>
                <w:szCs w:val="24"/>
              </w:rPr>
              <w:fldChar w:fldCharType="end"/>
            </w:r>
          </w:hyperlink>
        </w:p>
        <w:p w14:paraId="1B73159C" w14:textId="7C3DCCC0" w:rsidR="00AC1D62" w:rsidRPr="007B06A7" w:rsidRDefault="009E668A">
          <w:pPr>
            <w:pStyle w:val="TOC2"/>
            <w:rPr>
              <w:rFonts w:ascii="Times New Roman" w:hAnsi="Times New Roman" w:cs="Times New Roman"/>
              <w:noProof/>
              <w:sz w:val="24"/>
              <w:szCs w:val="24"/>
              <w:lang w:eastAsia="en-US"/>
            </w:rPr>
          </w:pPr>
          <w:hyperlink w:anchor="_Toc521058483" w:history="1">
            <w:r w:rsidR="00AC1D62" w:rsidRPr="007B06A7">
              <w:rPr>
                <w:rStyle w:val="Hyperlink"/>
                <w:rFonts w:ascii="Times New Roman" w:hAnsi="Times New Roman" w:cs="Times New Roman"/>
                <w:noProof/>
                <w:sz w:val="24"/>
                <w:szCs w:val="24"/>
              </w:rPr>
              <w:t>3.3</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Praproses Data</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_Toc521058483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15</w:t>
            </w:r>
            <w:r w:rsidR="00AC1D62" w:rsidRPr="007B06A7">
              <w:rPr>
                <w:rFonts w:ascii="Times New Roman" w:hAnsi="Times New Roman" w:cs="Times New Roman"/>
                <w:noProof/>
                <w:webHidden/>
                <w:sz w:val="24"/>
                <w:szCs w:val="24"/>
              </w:rPr>
              <w:fldChar w:fldCharType="end"/>
            </w:r>
          </w:hyperlink>
        </w:p>
        <w:p w14:paraId="2910D1D9" w14:textId="0CA060AF"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84" w:history="1">
            <w:r w:rsidR="00AC1D62" w:rsidRPr="007B06A7">
              <w:rPr>
                <w:rStyle w:val="Hyperlink"/>
                <w:rFonts w:ascii="Times New Roman" w:hAnsi="Times New Roman" w:cs="Times New Roman"/>
                <w:noProof/>
                <w:sz w:val="24"/>
                <w:szCs w:val="24"/>
              </w:rPr>
              <w:t>3.3.1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Stopword Removal</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_Toc521058484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15</w:t>
            </w:r>
            <w:r w:rsidR="00AC1D62" w:rsidRPr="007B06A7">
              <w:rPr>
                <w:rFonts w:ascii="Times New Roman" w:hAnsi="Times New Roman" w:cs="Times New Roman"/>
                <w:noProof/>
                <w:webHidden/>
                <w:sz w:val="24"/>
                <w:szCs w:val="24"/>
              </w:rPr>
              <w:fldChar w:fldCharType="end"/>
            </w:r>
          </w:hyperlink>
        </w:p>
        <w:p w14:paraId="054F32F3" w14:textId="31938D3B"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85" w:history="1">
            <w:r w:rsidR="00AC1D62" w:rsidRPr="007B06A7">
              <w:rPr>
                <w:rStyle w:val="Hyperlink"/>
                <w:rFonts w:ascii="Times New Roman" w:hAnsi="Times New Roman" w:cs="Times New Roman"/>
                <w:noProof/>
                <w:sz w:val="24"/>
                <w:szCs w:val="24"/>
              </w:rPr>
              <w:t>3.3.2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Stemming</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_Toc521058485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15</w:t>
            </w:r>
            <w:r w:rsidR="00AC1D62" w:rsidRPr="007B06A7">
              <w:rPr>
                <w:rFonts w:ascii="Times New Roman" w:hAnsi="Times New Roman" w:cs="Times New Roman"/>
                <w:noProof/>
                <w:webHidden/>
                <w:sz w:val="24"/>
                <w:szCs w:val="24"/>
              </w:rPr>
              <w:fldChar w:fldCharType="end"/>
            </w:r>
          </w:hyperlink>
        </w:p>
        <w:p w14:paraId="4A6241D5" w14:textId="36AD6E12"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86" w:history="1">
            <w:r w:rsidR="00AC1D62" w:rsidRPr="007B06A7">
              <w:rPr>
                <w:rStyle w:val="Hyperlink"/>
                <w:rFonts w:ascii="Times New Roman" w:hAnsi="Times New Roman" w:cs="Times New Roman"/>
                <w:noProof/>
                <w:sz w:val="24"/>
                <w:szCs w:val="24"/>
              </w:rPr>
              <w:t>3.3.3</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Tokenisasi</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_Toc521058486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15</w:t>
            </w:r>
            <w:r w:rsidR="00AC1D62" w:rsidRPr="007B06A7">
              <w:rPr>
                <w:rFonts w:ascii="Times New Roman" w:hAnsi="Times New Roman" w:cs="Times New Roman"/>
                <w:noProof/>
                <w:webHidden/>
                <w:sz w:val="24"/>
                <w:szCs w:val="24"/>
              </w:rPr>
              <w:fldChar w:fldCharType="end"/>
            </w:r>
          </w:hyperlink>
        </w:p>
        <w:p w14:paraId="36847301" w14:textId="4935518C" w:rsidR="00AC1D62" w:rsidRPr="007B06A7" w:rsidRDefault="009E668A">
          <w:pPr>
            <w:pStyle w:val="TOC2"/>
            <w:rPr>
              <w:rFonts w:ascii="Times New Roman" w:hAnsi="Times New Roman" w:cs="Times New Roman"/>
              <w:noProof/>
              <w:sz w:val="24"/>
              <w:szCs w:val="24"/>
              <w:lang w:eastAsia="en-US"/>
            </w:rPr>
          </w:pPr>
          <w:hyperlink w:anchor="_Toc521058487" w:history="1">
            <w:r w:rsidR="00AC1D62" w:rsidRPr="007B06A7">
              <w:rPr>
                <w:rStyle w:val="Hyperlink"/>
                <w:rFonts w:ascii="Times New Roman" w:hAnsi="Times New Roman" w:cs="Times New Roman"/>
                <w:noProof/>
                <w:sz w:val="24"/>
                <w:szCs w:val="24"/>
              </w:rPr>
              <w:t>3.4</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Penyiapan Fitur</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_Toc521058487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15</w:t>
            </w:r>
            <w:r w:rsidR="00AC1D62" w:rsidRPr="007B06A7">
              <w:rPr>
                <w:rFonts w:ascii="Times New Roman" w:hAnsi="Times New Roman" w:cs="Times New Roman"/>
                <w:noProof/>
                <w:webHidden/>
                <w:sz w:val="24"/>
                <w:szCs w:val="24"/>
              </w:rPr>
              <w:fldChar w:fldCharType="end"/>
            </w:r>
          </w:hyperlink>
        </w:p>
        <w:p w14:paraId="123CB30D" w14:textId="43B2B4C4"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88" w:history="1">
            <w:r w:rsidR="00AC1D62" w:rsidRPr="007B06A7">
              <w:rPr>
                <w:rStyle w:val="Hyperlink"/>
                <w:rFonts w:ascii="Times New Roman" w:hAnsi="Times New Roman" w:cs="Times New Roman"/>
                <w:noProof/>
                <w:sz w:val="24"/>
                <w:szCs w:val="24"/>
              </w:rPr>
              <w:t>3.4.1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Pembobotan Term</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_Toc521058488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15</w:t>
            </w:r>
            <w:r w:rsidR="00AC1D62" w:rsidRPr="007B06A7">
              <w:rPr>
                <w:rFonts w:ascii="Times New Roman" w:hAnsi="Times New Roman" w:cs="Times New Roman"/>
                <w:noProof/>
                <w:webHidden/>
                <w:sz w:val="24"/>
                <w:szCs w:val="24"/>
              </w:rPr>
              <w:fldChar w:fldCharType="end"/>
            </w:r>
          </w:hyperlink>
        </w:p>
        <w:p w14:paraId="3DADAA5A" w14:textId="2178B060"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89" w:history="1">
            <w:r w:rsidR="00AC1D62" w:rsidRPr="007B06A7">
              <w:rPr>
                <w:rStyle w:val="Hyperlink"/>
                <w:rFonts w:ascii="Times New Roman" w:hAnsi="Times New Roman" w:cs="Times New Roman"/>
                <w:noProof/>
                <w:sz w:val="24"/>
                <w:szCs w:val="24"/>
              </w:rPr>
              <w:t>3.4.2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Ekstraksi Fitur</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_Toc521058489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16</w:t>
            </w:r>
            <w:r w:rsidR="00AC1D62" w:rsidRPr="007B06A7">
              <w:rPr>
                <w:rFonts w:ascii="Times New Roman" w:hAnsi="Times New Roman" w:cs="Times New Roman"/>
                <w:noProof/>
                <w:webHidden/>
                <w:sz w:val="24"/>
                <w:szCs w:val="24"/>
              </w:rPr>
              <w:fldChar w:fldCharType="end"/>
            </w:r>
          </w:hyperlink>
        </w:p>
        <w:p w14:paraId="4A6D141D" w14:textId="2D825E5D" w:rsidR="00AC1D62" w:rsidRPr="007B06A7" w:rsidRDefault="009E668A">
          <w:pPr>
            <w:pStyle w:val="TOC2"/>
            <w:rPr>
              <w:rFonts w:ascii="Times New Roman" w:hAnsi="Times New Roman" w:cs="Times New Roman"/>
              <w:noProof/>
              <w:sz w:val="24"/>
              <w:szCs w:val="24"/>
              <w:lang w:eastAsia="en-US"/>
            </w:rPr>
          </w:pPr>
          <w:hyperlink w:anchor="_Toc521058490" w:history="1">
            <w:r w:rsidR="00AC1D62" w:rsidRPr="007B06A7">
              <w:rPr>
                <w:rStyle w:val="Hyperlink"/>
                <w:rFonts w:ascii="Times New Roman" w:hAnsi="Times New Roman" w:cs="Times New Roman"/>
                <w:noProof/>
                <w:sz w:val="24"/>
                <w:szCs w:val="24"/>
              </w:rPr>
              <w:t>3.5</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Penyusunan Model Klasifikasi</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_Toc521058490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18</w:t>
            </w:r>
            <w:r w:rsidR="00AC1D62" w:rsidRPr="007B06A7">
              <w:rPr>
                <w:rFonts w:ascii="Times New Roman" w:hAnsi="Times New Roman" w:cs="Times New Roman"/>
                <w:noProof/>
                <w:webHidden/>
                <w:sz w:val="24"/>
                <w:szCs w:val="24"/>
              </w:rPr>
              <w:fldChar w:fldCharType="end"/>
            </w:r>
          </w:hyperlink>
        </w:p>
        <w:p w14:paraId="55A97912" w14:textId="0AD95A67"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91" w:history="1">
            <w:r w:rsidR="00AC1D62" w:rsidRPr="007B06A7">
              <w:rPr>
                <w:rStyle w:val="Hyperlink"/>
                <w:rFonts w:ascii="Times New Roman" w:hAnsi="Times New Roman" w:cs="Times New Roman"/>
                <w:noProof/>
                <w:sz w:val="24"/>
                <w:szCs w:val="24"/>
              </w:rPr>
              <w:t>3.5.1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Pemisahan data</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_Toc521058491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18</w:t>
            </w:r>
            <w:r w:rsidR="00AC1D62" w:rsidRPr="007B06A7">
              <w:rPr>
                <w:rFonts w:ascii="Times New Roman" w:hAnsi="Times New Roman" w:cs="Times New Roman"/>
                <w:noProof/>
                <w:webHidden/>
                <w:sz w:val="24"/>
                <w:szCs w:val="24"/>
              </w:rPr>
              <w:fldChar w:fldCharType="end"/>
            </w:r>
          </w:hyperlink>
        </w:p>
        <w:p w14:paraId="61968DE4" w14:textId="457B909F"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92" w:history="1">
            <w:r w:rsidR="00AC1D62" w:rsidRPr="007B06A7">
              <w:rPr>
                <w:rStyle w:val="Hyperlink"/>
                <w:rFonts w:ascii="Times New Roman" w:hAnsi="Times New Roman" w:cs="Times New Roman"/>
                <w:noProof/>
                <w:sz w:val="24"/>
                <w:szCs w:val="24"/>
              </w:rPr>
              <w:t>3.5.2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Penyeimbangan Data Menggunakan SMOTE</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_Toc521058492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18</w:t>
            </w:r>
            <w:r w:rsidR="00AC1D62" w:rsidRPr="007B06A7">
              <w:rPr>
                <w:rFonts w:ascii="Times New Roman" w:hAnsi="Times New Roman" w:cs="Times New Roman"/>
                <w:noProof/>
                <w:webHidden/>
                <w:sz w:val="24"/>
                <w:szCs w:val="24"/>
              </w:rPr>
              <w:fldChar w:fldCharType="end"/>
            </w:r>
          </w:hyperlink>
        </w:p>
        <w:p w14:paraId="67CE4250" w14:textId="1DAA2EF3"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93" w:history="1">
            <w:r w:rsidR="00AC1D62" w:rsidRPr="007B06A7">
              <w:rPr>
                <w:rStyle w:val="Hyperlink"/>
                <w:rFonts w:ascii="Times New Roman" w:hAnsi="Times New Roman" w:cs="Times New Roman"/>
                <w:noProof/>
                <w:sz w:val="24"/>
                <w:szCs w:val="24"/>
              </w:rPr>
              <w:t>3.5.3</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Training Klasifikasi</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_Toc521058493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20</w:t>
            </w:r>
            <w:r w:rsidR="00AC1D62" w:rsidRPr="007B06A7">
              <w:rPr>
                <w:rFonts w:ascii="Times New Roman" w:hAnsi="Times New Roman" w:cs="Times New Roman"/>
                <w:noProof/>
                <w:webHidden/>
                <w:sz w:val="24"/>
                <w:szCs w:val="24"/>
              </w:rPr>
              <w:fldChar w:fldCharType="end"/>
            </w:r>
          </w:hyperlink>
        </w:p>
        <w:p w14:paraId="6ED2D2C6" w14:textId="0BBD2CEB" w:rsidR="00AC1D62" w:rsidRPr="007B06A7" w:rsidRDefault="009E668A">
          <w:pPr>
            <w:pStyle w:val="TOC2"/>
            <w:rPr>
              <w:rFonts w:ascii="Times New Roman" w:hAnsi="Times New Roman" w:cs="Times New Roman"/>
              <w:noProof/>
              <w:sz w:val="24"/>
              <w:szCs w:val="24"/>
              <w:lang w:eastAsia="en-US"/>
            </w:rPr>
          </w:pPr>
          <w:hyperlink w:anchor="_Toc521058494" w:history="1">
            <w:r w:rsidR="00AC1D62" w:rsidRPr="007B06A7">
              <w:rPr>
                <w:rStyle w:val="Hyperlink"/>
                <w:rFonts w:ascii="Times New Roman" w:hAnsi="Times New Roman" w:cs="Times New Roman"/>
                <w:noProof/>
                <w:sz w:val="24"/>
                <w:szCs w:val="24"/>
              </w:rPr>
              <w:t>3.6</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Pengujian dan Analisis</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_Toc521058494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20</w:t>
            </w:r>
            <w:r w:rsidR="00AC1D62" w:rsidRPr="007B06A7">
              <w:rPr>
                <w:rFonts w:ascii="Times New Roman" w:hAnsi="Times New Roman" w:cs="Times New Roman"/>
                <w:noProof/>
                <w:webHidden/>
                <w:sz w:val="24"/>
                <w:szCs w:val="24"/>
              </w:rPr>
              <w:fldChar w:fldCharType="end"/>
            </w:r>
          </w:hyperlink>
        </w:p>
        <w:p w14:paraId="28ECDC5C" w14:textId="50AD7DF7" w:rsidR="00AC1D62" w:rsidRPr="007B06A7" w:rsidRDefault="009E668A">
          <w:pPr>
            <w:pStyle w:val="TOC1"/>
            <w:tabs>
              <w:tab w:val="left" w:pos="709"/>
              <w:tab w:val="right" w:leader="dot" w:pos="8495"/>
            </w:tabs>
            <w:rPr>
              <w:rFonts w:ascii="Times New Roman" w:hAnsi="Times New Roman" w:cs="Times New Roman"/>
              <w:noProof/>
              <w:sz w:val="24"/>
              <w:szCs w:val="24"/>
              <w:lang w:eastAsia="en-US"/>
            </w:rPr>
          </w:pPr>
          <w:hyperlink w:anchor="_Toc521058495" w:history="1">
            <w:r w:rsidR="00AC1D62" w:rsidRPr="007B06A7">
              <w:rPr>
                <w:rStyle w:val="Hyperlink"/>
                <w:rFonts w:ascii="Times New Roman" w:hAnsi="Times New Roman" w:cs="Times New Roman"/>
                <w:noProof/>
                <w:sz w:val="24"/>
                <w:szCs w:val="24"/>
              </w:rPr>
              <w:t>BAB 4 HASIL DAN PEMBAHASAN</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_Toc521058495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23</w:t>
            </w:r>
            <w:r w:rsidR="00AC1D62" w:rsidRPr="007B06A7">
              <w:rPr>
                <w:rFonts w:ascii="Times New Roman" w:hAnsi="Times New Roman" w:cs="Times New Roman"/>
                <w:noProof/>
                <w:webHidden/>
                <w:sz w:val="24"/>
                <w:szCs w:val="24"/>
              </w:rPr>
              <w:fldChar w:fldCharType="end"/>
            </w:r>
          </w:hyperlink>
        </w:p>
        <w:p w14:paraId="21CE7497" w14:textId="136BA244" w:rsidR="00AC1D62" w:rsidRPr="007B06A7" w:rsidRDefault="009E668A">
          <w:pPr>
            <w:pStyle w:val="TOC2"/>
            <w:rPr>
              <w:rFonts w:ascii="Times New Roman" w:hAnsi="Times New Roman" w:cs="Times New Roman"/>
              <w:noProof/>
              <w:sz w:val="24"/>
              <w:szCs w:val="24"/>
              <w:lang w:eastAsia="en-US"/>
            </w:rPr>
          </w:pPr>
          <w:hyperlink w:anchor="_Toc521058496" w:history="1">
            <w:r w:rsidR="00AC1D62" w:rsidRPr="007B06A7">
              <w:rPr>
                <w:rStyle w:val="Hyperlink"/>
                <w:rFonts w:ascii="Times New Roman" w:hAnsi="Times New Roman" w:cs="Times New Roman"/>
                <w:noProof/>
                <w:sz w:val="24"/>
                <w:szCs w:val="24"/>
              </w:rPr>
              <w:t>4.1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Implementasi Sistem</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_Toc521058496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23</w:t>
            </w:r>
            <w:r w:rsidR="00AC1D62" w:rsidRPr="007B06A7">
              <w:rPr>
                <w:rFonts w:ascii="Times New Roman" w:hAnsi="Times New Roman" w:cs="Times New Roman"/>
                <w:noProof/>
                <w:webHidden/>
                <w:sz w:val="24"/>
                <w:szCs w:val="24"/>
              </w:rPr>
              <w:fldChar w:fldCharType="end"/>
            </w:r>
          </w:hyperlink>
        </w:p>
        <w:p w14:paraId="085B7D0E" w14:textId="6DF0EA04"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97" w:history="1">
            <w:r w:rsidR="00AC1D62" w:rsidRPr="007B06A7">
              <w:rPr>
                <w:rStyle w:val="Hyperlink"/>
                <w:rFonts w:ascii="Times New Roman" w:hAnsi="Times New Roman" w:cs="Times New Roman"/>
                <w:noProof/>
                <w:sz w:val="24"/>
                <w:szCs w:val="24"/>
              </w:rPr>
              <w:t>4.1.1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Deskripsi Data Uji</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_Toc521058497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23</w:t>
            </w:r>
            <w:r w:rsidR="00AC1D62" w:rsidRPr="007B06A7">
              <w:rPr>
                <w:rFonts w:ascii="Times New Roman" w:hAnsi="Times New Roman" w:cs="Times New Roman"/>
                <w:noProof/>
                <w:webHidden/>
                <w:sz w:val="24"/>
                <w:szCs w:val="24"/>
              </w:rPr>
              <w:fldChar w:fldCharType="end"/>
            </w:r>
          </w:hyperlink>
        </w:p>
        <w:p w14:paraId="38D93E67" w14:textId="372F5F5E"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98" w:history="1">
            <w:r w:rsidR="00AC1D62" w:rsidRPr="007B06A7">
              <w:rPr>
                <w:rStyle w:val="Hyperlink"/>
                <w:rFonts w:ascii="Times New Roman" w:hAnsi="Times New Roman" w:cs="Times New Roman"/>
                <w:noProof/>
                <w:sz w:val="24"/>
                <w:szCs w:val="24"/>
              </w:rPr>
              <w:t>4.1.2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Praproses Data</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_Toc521058498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24</w:t>
            </w:r>
            <w:r w:rsidR="00AC1D62" w:rsidRPr="007B06A7">
              <w:rPr>
                <w:rFonts w:ascii="Times New Roman" w:hAnsi="Times New Roman" w:cs="Times New Roman"/>
                <w:noProof/>
                <w:webHidden/>
                <w:sz w:val="24"/>
                <w:szCs w:val="24"/>
              </w:rPr>
              <w:fldChar w:fldCharType="end"/>
            </w:r>
          </w:hyperlink>
        </w:p>
        <w:p w14:paraId="013BD7BA" w14:textId="20855433"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499" w:history="1">
            <w:r w:rsidR="00AC1D62" w:rsidRPr="007B06A7">
              <w:rPr>
                <w:rStyle w:val="Hyperlink"/>
                <w:rFonts w:ascii="Times New Roman" w:hAnsi="Times New Roman" w:cs="Times New Roman"/>
                <w:noProof/>
                <w:sz w:val="24"/>
                <w:szCs w:val="24"/>
              </w:rPr>
              <w:t>4.1.3</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Ekstraksi Fitur</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_Toc521058499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24</w:t>
            </w:r>
            <w:r w:rsidR="00AC1D62" w:rsidRPr="007B06A7">
              <w:rPr>
                <w:rFonts w:ascii="Times New Roman" w:hAnsi="Times New Roman" w:cs="Times New Roman"/>
                <w:noProof/>
                <w:webHidden/>
                <w:sz w:val="24"/>
                <w:szCs w:val="24"/>
              </w:rPr>
              <w:fldChar w:fldCharType="end"/>
            </w:r>
          </w:hyperlink>
        </w:p>
        <w:p w14:paraId="6FCFBA08" w14:textId="1AEEBBA2"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00" w:history="1">
            <w:r w:rsidR="00AC1D62" w:rsidRPr="007B06A7">
              <w:rPr>
                <w:rStyle w:val="Hyperlink"/>
                <w:rFonts w:ascii="Times New Roman" w:hAnsi="Times New Roman" w:cs="Times New Roman"/>
                <w:noProof/>
                <w:sz w:val="24"/>
                <w:szCs w:val="24"/>
              </w:rPr>
              <w:t>4.1.4</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Klasifikasi</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_Toc521058500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25</w:t>
            </w:r>
            <w:r w:rsidR="00AC1D62" w:rsidRPr="007B06A7">
              <w:rPr>
                <w:rFonts w:ascii="Times New Roman" w:hAnsi="Times New Roman" w:cs="Times New Roman"/>
                <w:noProof/>
                <w:webHidden/>
                <w:sz w:val="24"/>
                <w:szCs w:val="24"/>
              </w:rPr>
              <w:fldChar w:fldCharType="end"/>
            </w:r>
          </w:hyperlink>
        </w:p>
        <w:p w14:paraId="0F20BF58" w14:textId="5F2CACCC" w:rsidR="00AC1D62" w:rsidRPr="007B06A7" w:rsidRDefault="009E668A">
          <w:pPr>
            <w:pStyle w:val="TOC2"/>
            <w:rPr>
              <w:rFonts w:ascii="Times New Roman" w:hAnsi="Times New Roman" w:cs="Times New Roman"/>
              <w:noProof/>
              <w:sz w:val="24"/>
              <w:szCs w:val="24"/>
              <w:lang w:eastAsia="en-US"/>
            </w:rPr>
          </w:pPr>
          <w:hyperlink w:anchor="_Toc521058501" w:history="1">
            <w:r w:rsidR="00AC1D62" w:rsidRPr="007B06A7">
              <w:rPr>
                <w:rStyle w:val="Hyperlink"/>
                <w:rFonts w:ascii="Times New Roman" w:hAnsi="Times New Roman" w:cs="Times New Roman"/>
                <w:noProof/>
                <w:sz w:val="24"/>
                <w:szCs w:val="24"/>
              </w:rPr>
              <w:t>4.2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Hasil Uji Coba</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_Toc521058501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26</w:t>
            </w:r>
            <w:r w:rsidR="00AC1D62" w:rsidRPr="007B06A7">
              <w:rPr>
                <w:rFonts w:ascii="Times New Roman" w:hAnsi="Times New Roman" w:cs="Times New Roman"/>
                <w:noProof/>
                <w:webHidden/>
                <w:sz w:val="24"/>
                <w:szCs w:val="24"/>
              </w:rPr>
              <w:fldChar w:fldCharType="end"/>
            </w:r>
          </w:hyperlink>
        </w:p>
        <w:p w14:paraId="76594A56" w14:textId="78BC5AD9"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02" w:history="1">
            <w:r w:rsidR="00AC1D62" w:rsidRPr="007B06A7">
              <w:rPr>
                <w:rStyle w:val="Hyperlink"/>
                <w:rFonts w:ascii="Times New Roman" w:hAnsi="Times New Roman" w:cs="Times New Roman"/>
                <w:noProof/>
                <w:sz w:val="24"/>
                <w:szCs w:val="24"/>
              </w:rPr>
              <w:t>4.2.1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Skenario 1</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_Toc521058502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26</w:t>
            </w:r>
            <w:r w:rsidR="00AC1D62" w:rsidRPr="007B06A7">
              <w:rPr>
                <w:rFonts w:ascii="Times New Roman" w:hAnsi="Times New Roman" w:cs="Times New Roman"/>
                <w:noProof/>
                <w:webHidden/>
                <w:sz w:val="24"/>
                <w:szCs w:val="24"/>
              </w:rPr>
              <w:fldChar w:fldCharType="end"/>
            </w:r>
          </w:hyperlink>
        </w:p>
        <w:p w14:paraId="5A85CE5C" w14:textId="38F870A4"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03" w:history="1">
            <w:r w:rsidR="00AC1D62" w:rsidRPr="007B06A7">
              <w:rPr>
                <w:rStyle w:val="Hyperlink"/>
                <w:rFonts w:ascii="Times New Roman" w:hAnsi="Times New Roman" w:cs="Times New Roman"/>
                <w:noProof/>
                <w:sz w:val="24"/>
                <w:szCs w:val="24"/>
              </w:rPr>
              <w:t>4.2.2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Skenario 2</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_Toc521058503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27</w:t>
            </w:r>
            <w:r w:rsidR="00AC1D62" w:rsidRPr="007B06A7">
              <w:rPr>
                <w:rFonts w:ascii="Times New Roman" w:hAnsi="Times New Roman" w:cs="Times New Roman"/>
                <w:noProof/>
                <w:webHidden/>
                <w:sz w:val="24"/>
                <w:szCs w:val="24"/>
              </w:rPr>
              <w:fldChar w:fldCharType="end"/>
            </w:r>
          </w:hyperlink>
        </w:p>
        <w:p w14:paraId="5A4A88D8" w14:textId="39E2F7B8"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04" w:history="1">
            <w:r w:rsidR="00AC1D62" w:rsidRPr="007B06A7">
              <w:rPr>
                <w:rStyle w:val="Hyperlink"/>
                <w:rFonts w:ascii="Times New Roman" w:hAnsi="Times New Roman" w:cs="Times New Roman"/>
                <w:noProof/>
                <w:sz w:val="24"/>
                <w:szCs w:val="24"/>
              </w:rPr>
              <w:t>4.2.3</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Skenario 3</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_Toc521058504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29</w:t>
            </w:r>
            <w:r w:rsidR="00AC1D62" w:rsidRPr="007B06A7">
              <w:rPr>
                <w:rFonts w:ascii="Times New Roman" w:hAnsi="Times New Roman" w:cs="Times New Roman"/>
                <w:noProof/>
                <w:webHidden/>
                <w:sz w:val="24"/>
                <w:szCs w:val="24"/>
              </w:rPr>
              <w:fldChar w:fldCharType="end"/>
            </w:r>
          </w:hyperlink>
        </w:p>
        <w:p w14:paraId="7870B61C" w14:textId="43F7870F"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05" w:history="1">
            <w:r w:rsidR="00AC1D62" w:rsidRPr="007B06A7">
              <w:rPr>
                <w:rStyle w:val="Hyperlink"/>
                <w:rFonts w:ascii="Times New Roman" w:hAnsi="Times New Roman" w:cs="Times New Roman"/>
                <w:noProof/>
                <w:sz w:val="24"/>
                <w:szCs w:val="24"/>
              </w:rPr>
              <w:t>4.2.4</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Skenario 4</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_Toc521058505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30</w:t>
            </w:r>
            <w:r w:rsidR="00AC1D62" w:rsidRPr="007B06A7">
              <w:rPr>
                <w:rFonts w:ascii="Times New Roman" w:hAnsi="Times New Roman" w:cs="Times New Roman"/>
                <w:noProof/>
                <w:webHidden/>
                <w:sz w:val="24"/>
                <w:szCs w:val="24"/>
              </w:rPr>
              <w:fldChar w:fldCharType="end"/>
            </w:r>
          </w:hyperlink>
        </w:p>
        <w:p w14:paraId="170742BD" w14:textId="0208FFAA" w:rsidR="00AC1D62" w:rsidRPr="007B06A7" w:rsidRDefault="009E668A">
          <w:pPr>
            <w:pStyle w:val="TOC2"/>
            <w:rPr>
              <w:rFonts w:ascii="Times New Roman" w:hAnsi="Times New Roman" w:cs="Times New Roman"/>
              <w:noProof/>
              <w:sz w:val="24"/>
              <w:szCs w:val="24"/>
              <w:lang w:eastAsia="en-US"/>
            </w:rPr>
          </w:pPr>
          <w:hyperlink w:anchor="_Toc521058506" w:history="1">
            <w:r w:rsidR="00AC1D62" w:rsidRPr="007B06A7">
              <w:rPr>
                <w:rStyle w:val="Hyperlink"/>
                <w:rFonts w:ascii="Times New Roman" w:hAnsi="Times New Roman" w:cs="Times New Roman"/>
                <w:noProof/>
                <w:sz w:val="24"/>
                <w:szCs w:val="24"/>
              </w:rPr>
              <w:t>4.3</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Analisa Hasil Uji Coba</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_Toc521058506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30</w:t>
            </w:r>
            <w:r w:rsidR="00AC1D62" w:rsidRPr="007B06A7">
              <w:rPr>
                <w:rFonts w:ascii="Times New Roman" w:hAnsi="Times New Roman" w:cs="Times New Roman"/>
                <w:noProof/>
                <w:webHidden/>
                <w:sz w:val="24"/>
                <w:szCs w:val="24"/>
              </w:rPr>
              <w:fldChar w:fldCharType="end"/>
            </w:r>
          </w:hyperlink>
        </w:p>
        <w:p w14:paraId="0C981C2A" w14:textId="1E773C2F"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07" w:history="1">
            <w:r w:rsidR="00AC1D62" w:rsidRPr="007B06A7">
              <w:rPr>
                <w:rStyle w:val="Hyperlink"/>
                <w:rFonts w:ascii="Times New Roman" w:hAnsi="Times New Roman" w:cs="Times New Roman"/>
                <w:noProof/>
                <w:sz w:val="24"/>
                <w:szCs w:val="24"/>
              </w:rPr>
              <w:t>4.3.1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Analisa Dokumen SKPL 1_libra_srs-uji1</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_Toc521058507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32</w:t>
            </w:r>
            <w:r w:rsidR="00AC1D62" w:rsidRPr="007B06A7">
              <w:rPr>
                <w:rFonts w:ascii="Times New Roman" w:hAnsi="Times New Roman" w:cs="Times New Roman"/>
                <w:noProof/>
                <w:webHidden/>
                <w:sz w:val="24"/>
                <w:szCs w:val="24"/>
              </w:rPr>
              <w:fldChar w:fldCharType="end"/>
            </w:r>
          </w:hyperlink>
        </w:p>
        <w:p w14:paraId="427D2005" w14:textId="18ED180F"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08" w:history="1">
            <w:r w:rsidR="00AC1D62" w:rsidRPr="007B06A7">
              <w:rPr>
                <w:rStyle w:val="Hyperlink"/>
                <w:rFonts w:ascii="Times New Roman" w:hAnsi="Times New Roman" w:cs="Times New Roman"/>
                <w:noProof/>
                <w:sz w:val="24"/>
                <w:szCs w:val="24"/>
              </w:rPr>
              <w:t>4.3.2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Analisa Dokumen SKPL 24_srsv6_uji24</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_Toc521058508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32</w:t>
            </w:r>
            <w:r w:rsidR="00AC1D62" w:rsidRPr="007B06A7">
              <w:rPr>
                <w:rFonts w:ascii="Times New Roman" w:hAnsi="Times New Roman" w:cs="Times New Roman"/>
                <w:noProof/>
                <w:webHidden/>
                <w:sz w:val="24"/>
                <w:szCs w:val="24"/>
              </w:rPr>
              <w:fldChar w:fldCharType="end"/>
            </w:r>
          </w:hyperlink>
        </w:p>
        <w:p w14:paraId="55423276" w14:textId="2C9AF593"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09" w:history="1">
            <w:r w:rsidR="00AC1D62" w:rsidRPr="007B06A7">
              <w:rPr>
                <w:rStyle w:val="Hyperlink"/>
                <w:rFonts w:ascii="Times New Roman" w:hAnsi="Times New Roman" w:cs="Times New Roman"/>
                <w:noProof/>
                <w:sz w:val="24"/>
                <w:szCs w:val="24"/>
              </w:rPr>
              <w:t>4.3.3</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Analisa Dokumen SKPL 18_SoftwareRequirementsSpecification-uji18</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_Toc521058509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34</w:t>
            </w:r>
            <w:r w:rsidR="00AC1D62" w:rsidRPr="007B06A7">
              <w:rPr>
                <w:rFonts w:ascii="Times New Roman" w:hAnsi="Times New Roman" w:cs="Times New Roman"/>
                <w:noProof/>
                <w:webHidden/>
                <w:sz w:val="24"/>
                <w:szCs w:val="24"/>
              </w:rPr>
              <w:fldChar w:fldCharType="end"/>
            </w:r>
          </w:hyperlink>
        </w:p>
        <w:p w14:paraId="6796C01E" w14:textId="56E20DAD"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10" w:history="1">
            <w:r w:rsidR="00AC1D62" w:rsidRPr="007B06A7">
              <w:rPr>
                <w:rStyle w:val="Hyperlink"/>
                <w:rFonts w:ascii="Times New Roman" w:hAnsi="Times New Roman" w:cs="Times New Roman"/>
                <w:noProof/>
                <w:sz w:val="24"/>
                <w:szCs w:val="24"/>
              </w:rPr>
              <w:t>4.3.4</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Analisa Dokumen SKPL 4.argos_urd-uji4</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_Toc521058510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36</w:t>
            </w:r>
            <w:r w:rsidR="00AC1D62" w:rsidRPr="007B06A7">
              <w:rPr>
                <w:rFonts w:ascii="Times New Roman" w:hAnsi="Times New Roman" w:cs="Times New Roman"/>
                <w:noProof/>
                <w:webHidden/>
                <w:sz w:val="24"/>
                <w:szCs w:val="24"/>
              </w:rPr>
              <w:fldChar w:fldCharType="end"/>
            </w:r>
          </w:hyperlink>
        </w:p>
        <w:p w14:paraId="1D552447" w14:textId="0820AFD4" w:rsidR="00AC1D62" w:rsidRPr="007B06A7" w:rsidRDefault="009E668A">
          <w:pPr>
            <w:pStyle w:val="TOC3"/>
            <w:tabs>
              <w:tab w:val="left" w:pos="1320"/>
              <w:tab w:val="right" w:leader="dot" w:pos="8495"/>
            </w:tabs>
            <w:rPr>
              <w:rFonts w:ascii="Times New Roman" w:hAnsi="Times New Roman" w:cs="Times New Roman"/>
              <w:noProof/>
              <w:sz w:val="24"/>
              <w:szCs w:val="24"/>
              <w:lang w:eastAsia="en-US"/>
            </w:rPr>
          </w:pPr>
          <w:hyperlink w:anchor="_Toc521058511" w:history="1">
            <w:r w:rsidR="00AC1D62" w:rsidRPr="007B06A7">
              <w:rPr>
                <w:rStyle w:val="Hyperlink"/>
                <w:rFonts w:ascii="Times New Roman" w:hAnsi="Times New Roman" w:cs="Times New Roman"/>
                <w:noProof/>
                <w:sz w:val="24"/>
                <w:szCs w:val="24"/>
              </w:rPr>
              <w:t>4.3.5</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Analisa Umum</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_Toc521058511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37</w:t>
            </w:r>
            <w:r w:rsidR="00AC1D62" w:rsidRPr="007B06A7">
              <w:rPr>
                <w:rFonts w:ascii="Times New Roman" w:hAnsi="Times New Roman" w:cs="Times New Roman"/>
                <w:noProof/>
                <w:webHidden/>
                <w:sz w:val="24"/>
                <w:szCs w:val="24"/>
              </w:rPr>
              <w:fldChar w:fldCharType="end"/>
            </w:r>
          </w:hyperlink>
        </w:p>
        <w:p w14:paraId="665D886A" w14:textId="2807D18B" w:rsidR="00AC1D62" w:rsidRPr="007B06A7" w:rsidRDefault="009E668A">
          <w:pPr>
            <w:pStyle w:val="TOC1"/>
            <w:tabs>
              <w:tab w:val="left" w:pos="709"/>
              <w:tab w:val="right" w:leader="dot" w:pos="8495"/>
            </w:tabs>
            <w:rPr>
              <w:rFonts w:ascii="Times New Roman" w:hAnsi="Times New Roman" w:cs="Times New Roman"/>
              <w:noProof/>
              <w:sz w:val="24"/>
              <w:szCs w:val="24"/>
              <w:lang w:eastAsia="en-US"/>
            </w:rPr>
          </w:pPr>
          <w:hyperlink w:anchor="_Toc521058512" w:history="1">
            <w:r w:rsidR="00AC1D62" w:rsidRPr="007B06A7">
              <w:rPr>
                <w:rStyle w:val="Hyperlink"/>
                <w:rFonts w:ascii="Times New Roman" w:hAnsi="Times New Roman" w:cs="Times New Roman"/>
                <w:noProof/>
                <w:sz w:val="24"/>
                <w:szCs w:val="24"/>
              </w:rPr>
              <w:t>BAB 5 PENUTUP</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_Toc521058512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39</w:t>
            </w:r>
            <w:r w:rsidR="00AC1D62" w:rsidRPr="007B06A7">
              <w:rPr>
                <w:rFonts w:ascii="Times New Roman" w:hAnsi="Times New Roman" w:cs="Times New Roman"/>
                <w:noProof/>
                <w:webHidden/>
                <w:sz w:val="24"/>
                <w:szCs w:val="24"/>
              </w:rPr>
              <w:fldChar w:fldCharType="end"/>
            </w:r>
          </w:hyperlink>
        </w:p>
        <w:p w14:paraId="2D47356F" w14:textId="1436167C" w:rsidR="00AC1D62" w:rsidRPr="007B06A7" w:rsidRDefault="009E668A">
          <w:pPr>
            <w:pStyle w:val="TOC2"/>
            <w:rPr>
              <w:rFonts w:ascii="Times New Roman" w:hAnsi="Times New Roman" w:cs="Times New Roman"/>
              <w:noProof/>
              <w:sz w:val="24"/>
              <w:szCs w:val="24"/>
              <w:lang w:eastAsia="en-US"/>
            </w:rPr>
          </w:pPr>
          <w:hyperlink w:anchor="_Toc521058513" w:history="1">
            <w:r w:rsidR="00AC1D62" w:rsidRPr="007B06A7">
              <w:rPr>
                <w:rStyle w:val="Hyperlink"/>
                <w:rFonts w:ascii="Times New Roman" w:hAnsi="Times New Roman" w:cs="Times New Roman"/>
                <w:noProof/>
                <w:sz w:val="24"/>
                <w:szCs w:val="24"/>
              </w:rPr>
              <w:t>5.1</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Kesimpulan</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_Toc521058513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39</w:t>
            </w:r>
            <w:r w:rsidR="00AC1D62" w:rsidRPr="007B06A7">
              <w:rPr>
                <w:rFonts w:ascii="Times New Roman" w:hAnsi="Times New Roman" w:cs="Times New Roman"/>
                <w:noProof/>
                <w:webHidden/>
                <w:sz w:val="24"/>
                <w:szCs w:val="24"/>
              </w:rPr>
              <w:fldChar w:fldCharType="end"/>
            </w:r>
          </w:hyperlink>
        </w:p>
        <w:p w14:paraId="1FD99E85" w14:textId="50D4F4FF" w:rsidR="00AC1D62" w:rsidRPr="007B06A7" w:rsidRDefault="009E668A">
          <w:pPr>
            <w:pStyle w:val="TOC2"/>
            <w:rPr>
              <w:rFonts w:ascii="Times New Roman" w:hAnsi="Times New Roman" w:cs="Times New Roman"/>
              <w:noProof/>
              <w:sz w:val="24"/>
              <w:szCs w:val="24"/>
              <w:lang w:eastAsia="en-US"/>
            </w:rPr>
          </w:pPr>
          <w:hyperlink w:anchor="_Toc521058514" w:history="1">
            <w:r w:rsidR="00AC1D62" w:rsidRPr="007B06A7">
              <w:rPr>
                <w:rStyle w:val="Hyperlink"/>
                <w:rFonts w:ascii="Times New Roman" w:hAnsi="Times New Roman" w:cs="Times New Roman"/>
                <w:noProof/>
                <w:sz w:val="24"/>
                <w:szCs w:val="24"/>
              </w:rPr>
              <w:t>5.2</w:t>
            </w:r>
            <w:r w:rsidR="00AC1D62" w:rsidRPr="007B06A7">
              <w:rPr>
                <w:rFonts w:ascii="Times New Roman" w:hAnsi="Times New Roman" w:cs="Times New Roman"/>
                <w:noProof/>
                <w:sz w:val="24"/>
                <w:szCs w:val="24"/>
                <w:lang w:eastAsia="en-US"/>
              </w:rPr>
              <w:tab/>
            </w:r>
            <w:r w:rsidR="00AC1D62" w:rsidRPr="007B06A7">
              <w:rPr>
                <w:rStyle w:val="Hyperlink"/>
                <w:rFonts w:ascii="Times New Roman" w:hAnsi="Times New Roman" w:cs="Times New Roman"/>
                <w:noProof/>
                <w:sz w:val="24"/>
                <w:szCs w:val="24"/>
              </w:rPr>
              <w:t>Saran</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_Toc521058514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39</w:t>
            </w:r>
            <w:r w:rsidR="00AC1D62" w:rsidRPr="007B06A7">
              <w:rPr>
                <w:rFonts w:ascii="Times New Roman" w:hAnsi="Times New Roman" w:cs="Times New Roman"/>
                <w:noProof/>
                <w:webHidden/>
                <w:sz w:val="24"/>
                <w:szCs w:val="24"/>
              </w:rPr>
              <w:fldChar w:fldCharType="end"/>
            </w:r>
          </w:hyperlink>
        </w:p>
        <w:p w14:paraId="7AA31AD2" w14:textId="4F6B9B13" w:rsidR="00AC1D62" w:rsidRPr="007B06A7" w:rsidRDefault="009E668A">
          <w:pPr>
            <w:pStyle w:val="TOC1"/>
            <w:tabs>
              <w:tab w:val="left" w:pos="709"/>
              <w:tab w:val="right" w:leader="dot" w:pos="8495"/>
            </w:tabs>
            <w:rPr>
              <w:rFonts w:ascii="Times New Roman" w:hAnsi="Times New Roman" w:cs="Times New Roman"/>
              <w:noProof/>
              <w:sz w:val="24"/>
              <w:szCs w:val="24"/>
              <w:lang w:eastAsia="en-US"/>
            </w:rPr>
          </w:pPr>
          <w:hyperlink w:anchor="_Toc521058515" w:history="1">
            <w:r w:rsidR="00AC1D62" w:rsidRPr="007B06A7">
              <w:rPr>
                <w:rStyle w:val="Hyperlink"/>
                <w:rFonts w:ascii="Times New Roman" w:hAnsi="Times New Roman" w:cs="Times New Roman"/>
                <w:noProof/>
                <w:sz w:val="24"/>
                <w:szCs w:val="24"/>
              </w:rPr>
              <w:t>DAFTAR PUSTAKA</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_Toc521058515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41</w:t>
            </w:r>
            <w:r w:rsidR="00AC1D62" w:rsidRPr="007B06A7">
              <w:rPr>
                <w:rFonts w:ascii="Times New Roman" w:hAnsi="Times New Roman" w:cs="Times New Roman"/>
                <w:noProof/>
                <w:webHidden/>
                <w:sz w:val="24"/>
                <w:szCs w:val="24"/>
              </w:rPr>
              <w:fldChar w:fldCharType="end"/>
            </w:r>
          </w:hyperlink>
        </w:p>
        <w:p w14:paraId="5E48E791" w14:textId="361DA8BB" w:rsidR="00AC1D62" w:rsidRPr="007B06A7" w:rsidRDefault="009E668A">
          <w:pPr>
            <w:pStyle w:val="TOC1"/>
            <w:tabs>
              <w:tab w:val="left" w:pos="709"/>
              <w:tab w:val="right" w:leader="dot" w:pos="8495"/>
            </w:tabs>
            <w:rPr>
              <w:rFonts w:ascii="Times New Roman" w:hAnsi="Times New Roman" w:cs="Times New Roman"/>
              <w:noProof/>
              <w:sz w:val="24"/>
              <w:szCs w:val="24"/>
              <w:lang w:eastAsia="en-US"/>
            </w:rPr>
          </w:pPr>
          <w:hyperlink w:anchor="_Toc521058516" w:history="1">
            <w:r w:rsidR="00AC1D62" w:rsidRPr="007B06A7">
              <w:rPr>
                <w:rStyle w:val="Hyperlink"/>
                <w:rFonts w:ascii="Times New Roman" w:hAnsi="Times New Roman" w:cs="Times New Roman"/>
                <w:noProof/>
                <w:sz w:val="24"/>
                <w:szCs w:val="24"/>
              </w:rPr>
              <w:t>LAMPIRAN</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_Toc521058516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43</w:t>
            </w:r>
            <w:r w:rsidR="00AC1D62" w:rsidRPr="007B06A7">
              <w:rPr>
                <w:rFonts w:ascii="Times New Roman" w:hAnsi="Times New Roman" w:cs="Times New Roman"/>
                <w:noProof/>
                <w:webHidden/>
                <w:sz w:val="24"/>
                <w:szCs w:val="24"/>
              </w:rPr>
              <w:fldChar w:fldCharType="end"/>
            </w:r>
          </w:hyperlink>
        </w:p>
        <w:p w14:paraId="2DE89A7E" w14:textId="4393F26E" w:rsidR="00AC1D62" w:rsidRPr="007B06A7" w:rsidRDefault="009E668A">
          <w:pPr>
            <w:pStyle w:val="TOC1"/>
            <w:tabs>
              <w:tab w:val="left" w:pos="709"/>
              <w:tab w:val="right" w:leader="dot" w:pos="8495"/>
            </w:tabs>
            <w:rPr>
              <w:rFonts w:ascii="Times New Roman" w:hAnsi="Times New Roman" w:cs="Times New Roman"/>
              <w:noProof/>
              <w:sz w:val="24"/>
              <w:szCs w:val="24"/>
              <w:lang w:eastAsia="en-US"/>
            </w:rPr>
          </w:pPr>
          <w:hyperlink w:anchor="_Toc521058517" w:history="1">
            <w:r w:rsidR="00AC1D62" w:rsidRPr="007B06A7">
              <w:rPr>
                <w:rStyle w:val="Hyperlink"/>
                <w:rFonts w:ascii="Times New Roman" w:hAnsi="Times New Roman" w:cs="Times New Roman"/>
                <w:noProof/>
                <w:sz w:val="24"/>
                <w:szCs w:val="24"/>
              </w:rPr>
              <w:t>BIODATA PENULIS</w:t>
            </w:r>
            <w:r w:rsidR="00AC1D62" w:rsidRPr="007B06A7">
              <w:rPr>
                <w:rFonts w:ascii="Times New Roman" w:hAnsi="Times New Roman" w:cs="Times New Roman"/>
                <w:noProof/>
                <w:webHidden/>
                <w:sz w:val="24"/>
                <w:szCs w:val="24"/>
              </w:rPr>
              <w:tab/>
            </w:r>
            <w:r w:rsidR="00AC1D62" w:rsidRPr="007B06A7">
              <w:rPr>
                <w:rFonts w:ascii="Times New Roman" w:hAnsi="Times New Roman" w:cs="Times New Roman"/>
                <w:noProof/>
                <w:webHidden/>
                <w:sz w:val="24"/>
                <w:szCs w:val="24"/>
              </w:rPr>
              <w:fldChar w:fldCharType="begin"/>
            </w:r>
            <w:r w:rsidR="00AC1D62" w:rsidRPr="007B06A7">
              <w:rPr>
                <w:rFonts w:ascii="Times New Roman" w:hAnsi="Times New Roman" w:cs="Times New Roman"/>
                <w:noProof/>
                <w:webHidden/>
                <w:sz w:val="24"/>
                <w:szCs w:val="24"/>
              </w:rPr>
              <w:instrText xml:space="preserve"> PAGEREF _Toc521058517 \h </w:instrText>
            </w:r>
            <w:r w:rsidR="00AC1D62" w:rsidRPr="007B06A7">
              <w:rPr>
                <w:rFonts w:ascii="Times New Roman" w:hAnsi="Times New Roman" w:cs="Times New Roman"/>
                <w:noProof/>
                <w:webHidden/>
                <w:sz w:val="24"/>
                <w:szCs w:val="24"/>
              </w:rPr>
            </w:r>
            <w:r w:rsidR="00AC1D62" w:rsidRPr="007B06A7">
              <w:rPr>
                <w:rFonts w:ascii="Times New Roman" w:hAnsi="Times New Roman" w:cs="Times New Roman"/>
                <w:noProof/>
                <w:webHidden/>
                <w:sz w:val="24"/>
                <w:szCs w:val="24"/>
              </w:rPr>
              <w:fldChar w:fldCharType="separate"/>
            </w:r>
            <w:r w:rsidR="00524CAE">
              <w:rPr>
                <w:rFonts w:ascii="Times New Roman" w:hAnsi="Times New Roman" w:cs="Times New Roman"/>
                <w:noProof/>
                <w:webHidden/>
                <w:sz w:val="24"/>
                <w:szCs w:val="24"/>
              </w:rPr>
              <w:t>59</w:t>
            </w:r>
            <w:r w:rsidR="00AC1D62" w:rsidRPr="007B06A7">
              <w:rPr>
                <w:rFonts w:ascii="Times New Roman" w:hAnsi="Times New Roman" w:cs="Times New Roman"/>
                <w:noProof/>
                <w:webHidden/>
                <w:sz w:val="24"/>
                <w:szCs w:val="24"/>
              </w:rPr>
              <w:fldChar w:fldCharType="end"/>
            </w:r>
          </w:hyperlink>
        </w:p>
        <w:p w14:paraId="733F243F" w14:textId="285C77CE" w:rsidR="007845B9" w:rsidRPr="00FF347D" w:rsidRDefault="006A0270" w:rsidP="007845B9">
          <w:pPr>
            <w:ind w:firstLine="0"/>
            <w:rPr>
              <w:b/>
              <w:bCs/>
              <w:noProof/>
            </w:rPr>
          </w:pPr>
          <w:r w:rsidRPr="007B06A7">
            <w:rPr>
              <w:b/>
              <w:bCs/>
              <w:noProof/>
            </w:rPr>
            <w:fldChar w:fldCharType="end"/>
          </w:r>
        </w:p>
      </w:sdtContent>
    </w:sdt>
    <w:bookmarkStart w:id="10" w:name="_Toc345571335" w:displacedByCustomXml="prev"/>
    <w:bookmarkStart w:id="11" w:name="_Toc357427077" w:displacedByCustomXml="prev"/>
    <w:p w14:paraId="7EF49FCB" w14:textId="68F05EAE" w:rsidR="00B20F7C" w:rsidRPr="004D6325" w:rsidRDefault="00B20F7C" w:rsidP="00941FCD">
      <w:pPr>
        <w:pStyle w:val="Heading1"/>
        <w:numPr>
          <w:ilvl w:val="0"/>
          <w:numId w:val="0"/>
        </w:numPr>
      </w:pPr>
      <w:bookmarkStart w:id="12" w:name="_Toc521058463"/>
      <w:r w:rsidRPr="004D6325">
        <w:lastRenderedPageBreak/>
        <w:t>DAFTAR GAMBAR</w:t>
      </w:r>
      <w:bookmarkEnd w:id="11"/>
      <w:bookmarkEnd w:id="10"/>
      <w:bookmarkEnd w:id="12"/>
    </w:p>
    <w:p w14:paraId="627D50FB" w14:textId="7817F47D" w:rsidR="006A1667" w:rsidRPr="006A1667" w:rsidRDefault="00CC67BF">
      <w:pPr>
        <w:pStyle w:val="TableofFigures"/>
        <w:tabs>
          <w:tab w:val="right" w:leader="dot" w:pos="8495"/>
        </w:tabs>
        <w:rPr>
          <w:rFonts w:ascii="Times New Roman" w:eastAsiaTheme="minorEastAsia" w:hAnsi="Times New Roman"/>
          <w:caps w:val="0"/>
          <w:noProof/>
          <w:sz w:val="24"/>
          <w:szCs w:val="24"/>
        </w:rPr>
      </w:pPr>
      <w:r w:rsidRPr="001522A8">
        <w:rPr>
          <w:rFonts w:ascii="Times New Roman" w:hAnsi="Times New Roman"/>
          <w:sz w:val="24"/>
          <w:szCs w:val="24"/>
        </w:rPr>
        <w:fldChar w:fldCharType="begin"/>
      </w:r>
      <w:r w:rsidRPr="001522A8">
        <w:rPr>
          <w:rFonts w:ascii="Times New Roman" w:hAnsi="Times New Roman"/>
          <w:sz w:val="24"/>
          <w:szCs w:val="24"/>
        </w:rPr>
        <w:instrText xml:space="preserve"> TOC \h \z \c "Gambar" </w:instrText>
      </w:r>
      <w:r w:rsidRPr="001522A8">
        <w:rPr>
          <w:rFonts w:ascii="Times New Roman" w:hAnsi="Times New Roman"/>
          <w:sz w:val="24"/>
          <w:szCs w:val="24"/>
        </w:rPr>
        <w:fldChar w:fldCharType="separate"/>
      </w:r>
      <w:hyperlink w:anchor="_Toc520963274" w:history="1">
        <w:r w:rsidR="006A1667" w:rsidRPr="006A1667">
          <w:rPr>
            <w:rStyle w:val="Hyperlink"/>
            <w:rFonts w:ascii="Times New Roman" w:hAnsi="Times New Roman"/>
            <w:noProof/>
            <w:sz w:val="24"/>
            <w:szCs w:val="24"/>
          </w:rPr>
          <w:t>Gambar 2.1 Contoh alternatif hyperplane</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_Toc520963274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8</w:t>
        </w:r>
        <w:r w:rsidR="006A1667" w:rsidRPr="006A1667">
          <w:rPr>
            <w:rFonts w:ascii="Times New Roman" w:hAnsi="Times New Roman"/>
            <w:noProof/>
            <w:webHidden/>
            <w:sz w:val="24"/>
            <w:szCs w:val="24"/>
          </w:rPr>
          <w:fldChar w:fldCharType="end"/>
        </w:r>
      </w:hyperlink>
    </w:p>
    <w:p w14:paraId="7C988A77" w14:textId="31545C4D"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275" w:history="1">
        <w:r w:rsidR="006A1667" w:rsidRPr="006A1667">
          <w:rPr>
            <w:rStyle w:val="Hyperlink"/>
            <w:rFonts w:ascii="Times New Roman" w:hAnsi="Times New Roman"/>
            <w:noProof/>
            <w:sz w:val="24"/>
            <w:szCs w:val="24"/>
          </w:rPr>
          <w:t>Gambar 3.1 Alur Penelitian</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_Toc520963275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13</w:t>
        </w:r>
        <w:r w:rsidR="006A1667" w:rsidRPr="006A1667">
          <w:rPr>
            <w:rFonts w:ascii="Times New Roman" w:hAnsi="Times New Roman"/>
            <w:noProof/>
            <w:webHidden/>
            <w:sz w:val="24"/>
            <w:szCs w:val="24"/>
          </w:rPr>
          <w:fldChar w:fldCharType="end"/>
        </w:r>
      </w:hyperlink>
    </w:p>
    <w:p w14:paraId="0304FCE8" w14:textId="3694EABF"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276" w:history="1">
        <w:r w:rsidR="006A1667" w:rsidRPr="006A1667">
          <w:rPr>
            <w:rStyle w:val="Hyperlink"/>
            <w:rFonts w:ascii="Times New Roman" w:hAnsi="Times New Roman"/>
            <w:noProof/>
            <w:sz w:val="24"/>
            <w:szCs w:val="24"/>
          </w:rPr>
          <w:t>Gambar 4.1 Persebaran Data Derau dalam Dokumen SKPL</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_Toc520963276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23</w:t>
        </w:r>
        <w:r w:rsidR="006A1667" w:rsidRPr="006A1667">
          <w:rPr>
            <w:rFonts w:ascii="Times New Roman" w:hAnsi="Times New Roman"/>
            <w:noProof/>
            <w:webHidden/>
            <w:sz w:val="24"/>
            <w:szCs w:val="24"/>
          </w:rPr>
          <w:fldChar w:fldCharType="end"/>
        </w:r>
      </w:hyperlink>
    </w:p>
    <w:p w14:paraId="7167058D" w14:textId="02D89119"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277" w:history="1">
        <w:r w:rsidR="006A1667" w:rsidRPr="006A1667">
          <w:rPr>
            <w:rStyle w:val="Hyperlink"/>
            <w:rFonts w:ascii="Times New Roman" w:hAnsi="Times New Roman"/>
            <w:noProof/>
            <w:sz w:val="24"/>
            <w:szCs w:val="24"/>
          </w:rPr>
          <w:t>Gambar 4.2 Contoh Hasil Metode (a) Jaccard Similarity dan (b) Cosine Similarity</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_Toc520963277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27</w:t>
        </w:r>
        <w:r w:rsidR="006A1667" w:rsidRPr="006A1667">
          <w:rPr>
            <w:rFonts w:ascii="Times New Roman" w:hAnsi="Times New Roman"/>
            <w:noProof/>
            <w:webHidden/>
            <w:sz w:val="24"/>
            <w:szCs w:val="24"/>
          </w:rPr>
          <w:fldChar w:fldCharType="end"/>
        </w:r>
      </w:hyperlink>
    </w:p>
    <w:p w14:paraId="184CF80D" w14:textId="31B684C0"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278" w:history="1">
        <w:r w:rsidR="006A1667" w:rsidRPr="006A1667">
          <w:rPr>
            <w:rStyle w:val="Hyperlink"/>
            <w:rFonts w:ascii="Times New Roman" w:hAnsi="Times New Roman"/>
            <w:noProof/>
            <w:sz w:val="24"/>
            <w:szCs w:val="24"/>
          </w:rPr>
          <w:t>Gambar 4.3 Perbandingan Perserbaran Derau</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_Toc520963278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31</w:t>
        </w:r>
        <w:r w:rsidR="006A1667" w:rsidRPr="006A1667">
          <w:rPr>
            <w:rFonts w:ascii="Times New Roman" w:hAnsi="Times New Roman"/>
            <w:noProof/>
            <w:webHidden/>
            <w:sz w:val="24"/>
            <w:szCs w:val="24"/>
          </w:rPr>
          <w:fldChar w:fldCharType="end"/>
        </w:r>
      </w:hyperlink>
    </w:p>
    <w:p w14:paraId="5BD4BEA6" w14:textId="69506887"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279" w:history="1">
        <w:r w:rsidR="006A1667" w:rsidRPr="006A1667">
          <w:rPr>
            <w:rStyle w:val="Hyperlink"/>
            <w:rFonts w:ascii="Times New Roman" w:hAnsi="Times New Roman"/>
            <w:noProof/>
            <w:sz w:val="24"/>
            <w:szCs w:val="24"/>
          </w:rPr>
          <w:t>Gambar 4.4 Persebaran data Dokumen 24_srsv6-uji24</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_Toc520963279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33</w:t>
        </w:r>
        <w:r w:rsidR="006A1667" w:rsidRPr="006A1667">
          <w:rPr>
            <w:rFonts w:ascii="Times New Roman" w:hAnsi="Times New Roman"/>
            <w:noProof/>
            <w:webHidden/>
            <w:sz w:val="24"/>
            <w:szCs w:val="24"/>
          </w:rPr>
          <w:fldChar w:fldCharType="end"/>
        </w:r>
      </w:hyperlink>
    </w:p>
    <w:p w14:paraId="0BA2BB6D" w14:textId="06A9BE08"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280" w:history="1">
        <w:r w:rsidR="006A1667" w:rsidRPr="006A1667">
          <w:rPr>
            <w:rStyle w:val="Hyperlink"/>
            <w:rFonts w:ascii="Times New Roman" w:hAnsi="Times New Roman"/>
            <w:noProof/>
            <w:sz w:val="24"/>
            <w:szCs w:val="24"/>
          </w:rPr>
          <w:t xml:space="preserve">Gambar 4.5 Persebaran data </w:t>
        </w:r>
        <w:r w:rsidR="006A1667" w:rsidRPr="006A1667">
          <w:rPr>
            <w:rStyle w:val="Hyperlink"/>
            <w:rFonts w:ascii="Times New Roman" w:hAnsi="Times New Roman"/>
            <w:i/>
            <w:noProof/>
            <w:sz w:val="24"/>
            <w:szCs w:val="24"/>
          </w:rPr>
          <w:t>false negative</w:t>
        </w:r>
        <w:r w:rsidR="006A1667" w:rsidRPr="006A1667">
          <w:rPr>
            <w:rStyle w:val="Hyperlink"/>
            <w:rFonts w:ascii="Times New Roman" w:hAnsi="Times New Roman"/>
            <w:noProof/>
            <w:sz w:val="24"/>
            <w:szCs w:val="24"/>
          </w:rPr>
          <w:t xml:space="preserve"> pada Dokumen 18_SoftwareRequirementsSpecification-uji18</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_Toc520963280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35</w:t>
        </w:r>
        <w:r w:rsidR="006A1667" w:rsidRPr="006A1667">
          <w:rPr>
            <w:rFonts w:ascii="Times New Roman" w:hAnsi="Times New Roman"/>
            <w:noProof/>
            <w:webHidden/>
            <w:sz w:val="24"/>
            <w:szCs w:val="24"/>
          </w:rPr>
          <w:fldChar w:fldCharType="end"/>
        </w:r>
      </w:hyperlink>
    </w:p>
    <w:p w14:paraId="7EF49FCF" w14:textId="2284FA26" w:rsidR="00A746FA" w:rsidRPr="00297AA4" w:rsidRDefault="00CC67BF" w:rsidP="00B20F7C">
      <w:pPr>
        <w:rPr>
          <w:sz w:val="22"/>
          <w:szCs w:val="22"/>
        </w:rPr>
      </w:pPr>
      <w:r w:rsidRPr="001522A8">
        <w:fldChar w:fldCharType="end"/>
      </w:r>
    </w:p>
    <w:p w14:paraId="7EF49FD0" w14:textId="77777777" w:rsidR="00B20F7C" w:rsidRPr="00297AA4" w:rsidRDefault="00B20F7C" w:rsidP="007B1C1C">
      <w:pPr>
        <w:rPr>
          <w:sz w:val="22"/>
          <w:szCs w:val="22"/>
        </w:rPr>
      </w:pPr>
      <w:r w:rsidRPr="00297AA4">
        <w:rPr>
          <w:sz w:val="22"/>
          <w:szCs w:val="22"/>
        </w:rPr>
        <w:br w:type="page"/>
      </w:r>
    </w:p>
    <w:p w14:paraId="7EF49FD1" w14:textId="77777777" w:rsidR="00B20F7C" w:rsidRPr="004D6325" w:rsidRDefault="00B20F7C" w:rsidP="00B20F7C">
      <w:pPr>
        <w:jc w:val="center"/>
        <w:rPr>
          <w:i/>
        </w:rPr>
      </w:pPr>
      <w:r w:rsidRPr="004D6325">
        <w:rPr>
          <w:i/>
          <w:lang w:val="id-ID"/>
        </w:rPr>
        <w:lastRenderedPageBreak/>
        <w:t>[Halaman ini sengaja dikosongkan]</w:t>
      </w:r>
    </w:p>
    <w:p w14:paraId="7EF49FD2" w14:textId="77777777" w:rsidR="00B20F7C" w:rsidRPr="004D6325" w:rsidRDefault="00B20F7C" w:rsidP="00B20F7C">
      <w:pPr>
        <w:spacing w:after="200" w:line="276" w:lineRule="auto"/>
        <w:ind w:firstLine="0"/>
        <w:jc w:val="left"/>
      </w:pPr>
      <w:r w:rsidRPr="004D6325">
        <w:br w:type="page"/>
      </w:r>
    </w:p>
    <w:p w14:paraId="7EF49FD3" w14:textId="77777777" w:rsidR="00B20F7C" w:rsidRPr="00297AA4" w:rsidRDefault="00B20F7C" w:rsidP="00941FCD">
      <w:pPr>
        <w:pStyle w:val="Heading1"/>
        <w:numPr>
          <w:ilvl w:val="0"/>
          <w:numId w:val="0"/>
        </w:numPr>
        <w:rPr>
          <w:sz w:val="32"/>
        </w:rPr>
      </w:pPr>
      <w:bookmarkStart w:id="13" w:name="_Toc521058464"/>
      <w:r w:rsidRPr="004D6325">
        <w:lastRenderedPageBreak/>
        <w:t>DAFTAR TABEL</w:t>
      </w:r>
      <w:bookmarkEnd w:id="13"/>
    </w:p>
    <w:p w14:paraId="7EF49FDD" w14:textId="61EA77CE" w:rsidR="00B20F7C" w:rsidRPr="004D6325" w:rsidRDefault="00B20F7C" w:rsidP="00B20F7C">
      <w:pPr>
        <w:pStyle w:val="TableofFigures"/>
        <w:tabs>
          <w:tab w:val="right" w:leader="dot" w:pos="8495"/>
        </w:tabs>
        <w:rPr>
          <w:rFonts w:ascii="Times New Roman" w:hAnsi="Times New Roman"/>
        </w:rPr>
      </w:pPr>
    </w:p>
    <w:p w14:paraId="0076FDC9" w14:textId="4F762AA6" w:rsidR="006A1667" w:rsidRPr="006A1667" w:rsidRDefault="00CC67BF">
      <w:pPr>
        <w:pStyle w:val="TableofFigures"/>
        <w:tabs>
          <w:tab w:val="right" w:leader="dot" w:pos="8495"/>
        </w:tabs>
        <w:rPr>
          <w:rFonts w:ascii="Times New Roman" w:eastAsiaTheme="minorEastAsia" w:hAnsi="Times New Roman"/>
          <w:caps w:val="0"/>
          <w:noProof/>
          <w:sz w:val="24"/>
          <w:szCs w:val="24"/>
        </w:rPr>
      </w:pPr>
      <w:r w:rsidRPr="006A1667">
        <w:rPr>
          <w:rFonts w:ascii="Times New Roman" w:hAnsi="Times New Roman"/>
          <w:sz w:val="24"/>
          <w:szCs w:val="24"/>
        </w:rPr>
        <w:fldChar w:fldCharType="begin"/>
      </w:r>
      <w:r w:rsidRPr="006A1667">
        <w:rPr>
          <w:rFonts w:ascii="Times New Roman" w:hAnsi="Times New Roman"/>
          <w:sz w:val="24"/>
          <w:szCs w:val="24"/>
        </w:rPr>
        <w:instrText xml:space="preserve"> TOC \h \z \c "Tabel" </w:instrText>
      </w:r>
      <w:r w:rsidRPr="006A1667">
        <w:rPr>
          <w:rFonts w:ascii="Times New Roman" w:hAnsi="Times New Roman"/>
          <w:sz w:val="24"/>
          <w:szCs w:val="24"/>
        </w:rPr>
        <w:fldChar w:fldCharType="separate"/>
      </w:r>
      <w:hyperlink w:anchor="_Toc520963298" w:history="1">
        <w:r w:rsidR="006A1667" w:rsidRPr="006A1667">
          <w:rPr>
            <w:rStyle w:val="Hyperlink"/>
            <w:rFonts w:ascii="Times New Roman" w:hAnsi="Times New Roman"/>
            <w:noProof/>
            <w:sz w:val="24"/>
            <w:szCs w:val="24"/>
          </w:rPr>
          <w:t>Tabel 2.1 Contoh Pernyataan Kebutuhan</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_Toc520963298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6</w:t>
        </w:r>
        <w:r w:rsidR="006A1667" w:rsidRPr="006A1667">
          <w:rPr>
            <w:rFonts w:ascii="Times New Roman" w:hAnsi="Times New Roman"/>
            <w:noProof/>
            <w:webHidden/>
            <w:sz w:val="24"/>
            <w:szCs w:val="24"/>
          </w:rPr>
          <w:fldChar w:fldCharType="end"/>
        </w:r>
      </w:hyperlink>
    </w:p>
    <w:p w14:paraId="6FF2AC49" w14:textId="0B2886B7"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299" w:history="1">
        <w:r w:rsidR="006A1667" w:rsidRPr="006A1667">
          <w:rPr>
            <w:rStyle w:val="Hyperlink"/>
            <w:rFonts w:ascii="Times New Roman" w:hAnsi="Times New Roman"/>
            <w:noProof/>
            <w:sz w:val="24"/>
            <w:szCs w:val="24"/>
          </w:rPr>
          <w:t>Tabel 3.1 Pernyataan kebutuhan SI Penemuan Barang Hilang</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_Toc520963299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13</w:t>
        </w:r>
        <w:r w:rsidR="006A1667" w:rsidRPr="006A1667">
          <w:rPr>
            <w:rFonts w:ascii="Times New Roman" w:hAnsi="Times New Roman"/>
            <w:noProof/>
            <w:webHidden/>
            <w:sz w:val="24"/>
            <w:szCs w:val="24"/>
          </w:rPr>
          <w:fldChar w:fldCharType="end"/>
        </w:r>
      </w:hyperlink>
    </w:p>
    <w:p w14:paraId="4BC850B7" w14:textId="177F7D41"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0" w:history="1">
        <w:r w:rsidR="006A1667" w:rsidRPr="006A1667">
          <w:rPr>
            <w:rStyle w:val="Hyperlink"/>
            <w:rFonts w:ascii="Times New Roman" w:hAnsi="Times New Roman"/>
            <w:noProof/>
            <w:sz w:val="24"/>
            <w:szCs w:val="24"/>
          </w:rPr>
          <w:t>Tabel 3.2 Pernyataan kebutuhan SI Ketersediaan Dosen</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_Toc520963300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14</w:t>
        </w:r>
        <w:r w:rsidR="006A1667" w:rsidRPr="006A1667">
          <w:rPr>
            <w:rFonts w:ascii="Times New Roman" w:hAnsi="Times New Roman"/>
            <w:noProof/>
            <w:webHidden/>
            <w:sz w:val="24"/>
            <w:szCs w:val="24"/>
          </w:rPr>
          <w:fldChar w:fldCharType="end"/>
        </w:r>
      </w:hyperlink>
    </w:p>
    <w:p w14:paraId="5ECD6980" w14:textId="1FB69F8E"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1" w:history="1">
        <w:r w:rsidR="006A1667" w:rsidRPr="006A1667">
          <w:rPr>
            <w:rStyle w:val="Hyperlink"/>
            <w:rFonts w:ascii="Times New Roman" w:hAnsi="Times New Roman"/>
            <w:noProof/>
            <w:sz w:val="24"/>
            <w:szCs w:val="24"/>
          </w:rPr>
          <w:t>Tabel 3.3 Persebaran derau dalam SKPL yang digunakan</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_Toc520963301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14</w:t>
        </w:r>
        <w:r w:rsidR="006A1667" w:rsidRPr="006A1667">
          <w:rPr>
            <w:rFonts w:ascii="Times New Roman" w:hAnsi="Times New Roman"/>
            <w:noProof/>
            <w:webHidden/>
            <w:sz w:val="24"/>
            <w:szCs w:val="24"/>
          </w:rPr>
          <w:fldChar w:fldCharType="end"/>
        </w:r>
      </w:hyperlink>
    </w:p>
    <w:p w14:paraId="0955385B" w14:textId="5F7BAA5F"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2" w:history="1">
        <w:r w:rsidR="006A1667" w:rsidRPr="006A1667">
          <w:rPr>
            <w:rStyle w:val="Hyperlink"/>
            <w:rFonts w:ascii="Times New Roman" w:hAnsi="Times New Roman"/>
            <w:noProof/>
            <w:sz w:val="24"/>
            <w:szCs w:val="24"/>
          </w:rPr>
          <w:t>Tabel 3.4 Contoh Hasil Penghitungan Term Frequency</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_Toc520963302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16</w:t>
        </w:r>
        <w:r w:rsidR="006A1667" w:rsidRPr="006A1667">
          <w:rPr>
            <w:rFonts w:ascii="Times New Roman" w:hAnsi="Times New Roman"/>
            <w:noProof/>
            <w:webHidden/>
            <w:sz w:val="24"/>
            <w:szCs w:val="24"/>
          </w:rPr>
          <w:fldChar w:fldCharType="end"/>
        </w:r>
      </w:hyperlink>
    </w:p>
    <w:p w14:paraId="255FC145" w14:textId="15AA1108"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3" w:history="1">
        <w:r w:rsidR="006A1667" w:rsidRPr="006A1667">
          <w:rPr>
            <w:rStyle w:val="Hyperlink"/>
            <w:rFonts w:ascii="Times New Roman" w:hAnsi="Times New Roman"/>
            <w:noProof/>
            <w:sz w:val="24"/>
            <w:szCs w:val="24"/>
          </w:rPr>
          <w:t>Tabel 3.5 Contoh Hasil Penghitungan Invers Document Frequency</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_Toc520963303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16</w:t>
        </w:r>
        <w:r w:rsidR="006A1667" w:rsidRPr="006A1667">
          <w:rPr>
            <w:rFonts w:ascii="Times New Roman" w:hAnsi="Times New Roman"/>
            <w:noProof/>
            <w:webHidden/>
            <w:sz w:val="24"/>
            <w:szCs w:val="24"/>
          </w:rPr>
          <w:fldChar w:fldCharType="end"/>
        </w:r>
      </w:hyperlink>
    </w:p>
    <w:p w14:paraId="65862F1C" w14:textId="40E476D1"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4" w:history="1">
        <w:r w:rsidR="006A1667" w:rsidRPr="006A1667">
          <w:rPr>
            <w:rStyle w:val="Hyperlink"/>
            <w:rFonts w:ascii="Times New Roman" w:hAnsi="Times New Roman"/>
            <w:noProof/>
            <w:sz w:val="24"/>
            <w:szCs w:val="24"/>
          </w:rPr>
          <w:t>Tabel 3.6 Contoh Hasil Penghitungan TF-iDF</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_Toc520963304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16</w:t>
        </w:r>
        <w:r w:rsidR="006A1667" w:rsidRPr="006A1667">
          <w:rPr>
            <w:rFonts w:ascii="Times New Roman" w:hAnsi="Times New Roman"/>
            <w:noProof/>
            <w:webHidden/>
            <w:sz w:val="24"/>
            <w:szCs w:val="24"/>
          </w:rPr>
          <w:fldChar w:fldCharType="end"/>
        </w:r>
      </w:hyperlink>
    </w:p>
    <w:p w14:paraId="67CA241B" w14:textId="2E2277E4"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5" w:history="1">
        <w:r w:rsidR="006A1667" w:rsidRPr="006A1667">
          <w:rPr>
            <w:rStyle w:val="Hyperlink"/>
            <w:rFonts w:ascii="Times New Roman" w:hAnsi="Times New Roman"/>
            <w:noProof/>
            <w:sz w:val="24"/>
            <w:szCs w:val="24"/>
          </w:rPr>
          <w:t>Tabel 3.7 Hasil Ekstraksi Fitur pada Contoh Kasus</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_Toc520963305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17</w:t>
        </w:r>
        <w:r w:rsidR="006A1667" w:rsidRPr="006A1667">
          <w:rPr>
            <w:rFonts w:ascii="Times New Roman" w:hAnsi="Times New Roman"/>
            <w:noProof/>
            <w:webHidden/>
            <w:sz w:val="24"/>
            <w:szCs w:val="24"/>
          </w:rPr>
          <w:fldChar w:fldCharType="end"/>
        </w:r>
      </w:hyperlink>
    </w:p>
    <w:p w14:paraId="50D7FEF8" w14:textId="655F2719"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6" w:history="1">
        <w:r w:rsidR="006A1667" w:rsidRPr="006A1667">
          <w:rPr>
            <w:rStyle w:val="Hyperlink"/>
            <w:rFonts w:ascii="Times New Roman" w:hAnsi="Times New Roman"/>
            <w:noProof/>
            <w:sz w:val="24"/>
            <w:szCs w:val="24"/>
          </w:rPr>
          <w:t>Tabel 3.8 Hasil Balancing Data Menggunakan Algoritma SMOTE dengan N=300</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_Toc520963306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18</w:t>
        </w:r>
        <w:r w:rsidR="006A1667" w:rsidRPr="006A1667">
          <w:rPr>
            <w:rFonts w:ascii="Times New Roman" w:hAnsi="Times New Roman"/>
            <w:noProof/>
            <w:webHidden/>
            <w:sz w:val="24"/>
            <w:szCs w:val="24"/>
          </w:rPr>
          <w:fldChar w:fldCharType="end"/>
        </w:r>
      </w:hyperlink>
    </w:p>
    <w:p w14:paraId="095D3DCC" w14:textId="5BC012EF"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7" w:history="1">
        <w:r w:rsidR="006A1667" w:rsidRPr="006A1667">
          <w:rPr>
            <w:rStyle w:val="Hyperlink"/>
            <w:rFonts w:ascii="Times New Roman" w:hAnsi="Times New Roman"/>
            <w:noProof/>
            <w:sz w:val="24"/>
            <w:szCs w:val="24"/>
          </w:rPr>
          <w:t>Tabel 4.1 Contoh Hasil Prapropes Data</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_Toc520963307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24</w:t>
        </w:r>
        <w:r w:rsidR="006A1667" w:rsidRPr="006A1667">
          <w:rPr>
            <w:rFonts w:ascii="Times New Roman" w:hAnsi="Times New Roman"/>
            <w:noProof/>
            <w:webHidden/>
            <w:sz w:val="24"/>
            <w:szCs w:val="24"/>
          </w:rPr>
          <w:fldChar w:fldCharType="end"/>
        </w:r>
      </w:hyperlink>
    </w:p>
    <w:p w14:paraId="59187C72" w14:textId="7B811FE8"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8" w:history="1">
        <w:r w:rsidR="006A1667" w:rsidRPr="006A1667">
          <w:rPr>
            <w:rStyle w:val="Hyperlink"/>
            <w:rFonts w:ascii="Times New Roman" w:hAnsi="Times New Roman"/>
            <w:noProof/>
            <w:sz w:val="24"/>
            <w:szCs w:val="24"/>
          </w:rPr>
          <w:t>Tabel 4.2 Contoh Hasil Pembobotan Term</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_Toc520963308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24</w:t>
        </w:r>
        <w:r w:rsidR="006A1667" w:rsidRPr="006A1667">
          <w:rPr>
            <w:rFonts w:ascii="Times New Roman" w:hAnsi="Times New Roman"/>
            <w:noProof/>
            <w:webHidden/>
            <w:sz w:val="24"/>
            <w:szCs w:val="24"/>
          </w:rPr>
          <w:fldChar w:fldCharType="end"/>
        </w:r>
      </w:hyperlink>
    </w:p>
    <w:p w14:paraId="1B6B0A3E" w14:textId="006B6B13"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09" w:history="1">
        <w:r w:rsidR="006A1667" w:rsidRPr="006A1667">
          <w:rPr>
            <w:rStyle w:val="Hyperlink"/>
            <w:rFonts w:ascii="Times New Roman" w:hAnsi="Times New Roman"/>
            <w:noProof/>
            <w:sz w:val="24"/>
            <w:szCs w:val="24"/>
          </w:rPr>
          <w:t>Tabel 4.3 Kemiripan Masing-Masing Pernyataan Kebutuhan Pada Dokumen 7_16hlmnexemplu_Cerinte_Software -Uji7</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_Toc520963309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25</w:t>
        </w:r>
        <w:r w:rsidR="006A1667" w:rsidRPr="006A1667">
          <w:rPr>
            <w:rFonts w:ascii="Times New Roman" w:hAnsi="Times New Roman"/>
            <w:noProof/>
            <w:webHidden/>
            <w:sz w:val="24"/>
            <w:szCs w:val="24"/>
          </w:rPr>
          <w:fldChar w:fldCharType="end"/>
        </w:r>
      </w:hyperlink>
    </w:p>
    <w:p w14:paraId="7474A46B" w14:textId="337AF575"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0" w:history="1">
        <w:r w:rsidR="006A1667" w:rsidRPr="006A1667">
          <w:rPr>
            <w:rStyle w:val="Hyperlink"/>
            <w:rFonts w:ascii="Times New Roman" w:hAnsi="Times New Roman"/>
            <w:noProof/>
            <w:sz w:val="24"/>
            <w:szCs w:val="24"/>
          </w:rPr>
          <w:t>Tabel 4.4 Hasil Eksraksi Fitur dari Dokumen 7_16hlmnexemplu_Cerinte_Software -Uji7</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_Toc520963310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25</w:t>
        </w:r>
        <w:r w:rsidR="006A1667" w:rsidRPr="006A1667">
          <w:rPr>
            <w:rFonts w:ascii="Times New Roman" w:hAnsi="Times New Roman"/>
            <w:noProof/>
            <w:webHidden/>
            <w:sz w:val="24"/>
            <w:szCs w:val="24"/>
          </w:rPr>
          <w:fldChar w:fldCharType="end"/>
        </w:r>
      </w:hyperlink>
    </w:p>
    <w:p w14:paraId="39D48A0B" w14:textId="76139D73"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1" w:history="1">
        <w:r w:rsidR="006A1667" w:rsidRPr="006A1667">
          <w:rPr>
            <w:rStyle w:val="Hyperlink"/>
            <w:rFonts w:ascii="Times New Roman" w:hAnsi="Times New Roman"/>
            <w:noProof/>
            <w:sz w:val="24"/>
            <w:szCs w:val="24"/>
          </w:rPr>
          <w:t>Tabel 4.5 Contoh Sintesa Data menggunakan SMOTE</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_Toc520963311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26</w:t>
        </w:r>
        <w:r w:rsidR="006A1667" w:rsidRPr="006A1667">
          <w:rPr>
            <w:rFonts w:ascii="Times New Roman" w:hAnsi="Times New Roman"/>
            <w:noProof/>
            <w:webHidden/>
            <w:sz w:val="24"/>
            <w:szCs w:val="24"/>
          </w:rPr>
          <w:fldChar w:fldCharType="end"/>
        </w:r>
      </w:hyperlink>
    </w:p>
    <w:p w14:paraId="29C09480" w14:textId="466005E5"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2" w:history="1">
        <w:r w:rsidR="006A1667" w:rsidRPr="006A1667">
          <w:rPr>
            <w:rStyle w:val="Hyperlink"/>
            <w:rFonts w:ascii="Times New Roman" w:hAnsi="Times New Roman"/>
            <w:noProof/>
            <w:sz w:val="24"/>
            <w:szCs w:val="24"/>
          </w:rPr>
          <w:t>Tabel 4.6 Hasil Uji Coba Skenario 1</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_Toc520963312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26</w:t>
        </w:r>
        <w:r w:rsidR="006A1667" w:rsidRPr="006A1667">
          <w:rPr>
            <w:rFonts w:ascii="Times New Roman" w:hAnsi="Times New Roman"/>
            <w:noProof/>
            <w:webHidden/>
            <w:sz w:val="24"/>
            <w:szCs w:val="24"/>
          </w:rPr>
          <w:fldChar w:fldCharType="end"/>
        </w:r>
      </w:hyperlink>
    </w:p>
    <w:p w14:paraId="5C0DB76F" w14:textId="5D485DD3"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3" w:history="1">
        <w:r w:rsidR="006A1667" w:rsidRPr="006A1667">
          <w:rPr>
            <w:rStyle w:val="Hyperlink"/>
            <w:rFonts w:ascii="Times New Roman" w:hAnsi="Times New Roman"/>
            <w:noProof/>
            <w:sz w:val="24"/>
            <w:szCs w:val="24"/>
          </w:rPr>
          <w:t>Tabel 4.7 Hasil Uji Coba Skenario 2</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_Toc520963313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28</w:t>
        </w:r>
        <w:r w:rsidR="006A1667" w:rsidRPr="006A1667">
          <w:rPr>
            <w:rFonts w:ascii="Times New Roman" w:hAnsi="Times New Roman"/>
            <w:noProof/>
            <w:webHidden/>
            <w:sz w:val="24"/>
            <w:szCs w:val="24"/>
          </w:rPr>
          <w:fldChar w:fldCharType="end"/>
        </w:r>
      </w:hyperlink>
    </w:p>
    <w:p w14:paraId="1542FB5D" w14:textId="23F2B508"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4" w:history="1">
        <w:r w:rsidR="006A1667" w:rsidRPr="006A1667">
          <w:rPr>
            <w:rStyle w:val="Hyperlink"/>
            <w:rFonts w:ascii="Times New Roman" w:hAnsi="Times New Roman"/>
            <w:noProof/>
            <w:sz w:val="24"/>
            <w:szCs w:val="24"/>
          </w:rPr>
          <w:t>Tabel 4.8 Information Gain Semua Fitur</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_Toc520963314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28</w:t>
        </w:r>
        <w:r w:rsidR="006A1667" w:rsidRPr="006A1667">
          <w:rPr>
            <w:rFonts w:ascii="Times New Roman" w:hAnsi="Times New Roman"/>
            <w:noProof/>
            <w:webHidden/>
            <w:sz w:val="24"/>
            <w:szCs w:val="24"/>
          </w:rPr>
          <w:fldChar w:fldCharType="end"/>
        </w:r>
      </w:hyperlink>
    </w:p>
    <w:p w14:paraId="45B1D0B0" w14:textId="74B95E0B"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5" w:history="1">
        <w:r w:rsidR="006A1667" w:rsidRPr="006A1667">
          <w:rPr>
            <w:rStyle w:val="Hyperlink"/>
            <w:rFonts w:ascii="Times New Roman" w:hAnsi="Times New Roman"/>
            <w:noProof/>
            <w:sz w:val="24"/>
            <w:szCs w:val="24"/>
          </w:rPr>
          <w:t>Tabel 4.9 Hasil Uji Coba Skenario 3</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_Toc520963315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29</w:t>
        </w:r>
        <w:r w:rsidR="006A1667" w:rsidRPr="006A1667">
          <w:rPr>
            <w:rFonts w:ascii="Times New Roman" w:hAnsi="Times New Roman"/>
            <w:noProof/>
            <w:webHidden/>
            <w:sz w:val="24"/>
            <w:szCs w:val="24"/>
          </w:rPr>
          <w:fldChar w:fldCharType="end"/>
        </w:r>
      </w:hyperlink>
    </w:p>
    <w:p w14:paraId="519FC8BA" w14:textId="3EF886E5"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6" w:history="1">
        <w:r w:rsidR="006A1667" w:rsidRPr="006A1667">
          <w:rPr>
            <w:rStyle w:val="Hyperlink"/>
            <w:rFonts w:ascii="Times New Roman" w:hAnsi="Times New Roman"/>
            <w:noProof/>
            <w:sz w:val="24"/>
            <w:szCs w:val="24"/>
          </w:rPr>
          <w:t>Tabel 4.10 Hasil Uji Coba Skenario 4</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_Toc520963316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30</w:t>
        </w:r>
        <w:r w:rsidR="006A1667" w:rsidRPr="006A1667">
          <w:rPr>
            <w:rFonts w:ascii="Times New Roman" w:hAnsi="Times New Roman"/>
            <w:noProof/>
            <w:webHidden/>
            <w:sz w:val="24"/>
            <w:szCs w:val="24"/>
          </w:rPr>
          <w:fldChar w:fldCharType="end"/>
        </w:r>
      </w:hyperlink>
    </w:p>
    <w:p w14:paraId="79E46AC6" w14:textId="60010C54"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7" w:history="1">
        <w:r w:rsidR="006A1667" w:rsidRPr="006A1667">
          <w:rPr>
            <w:rStyle w:val="Hyperlink"/>
            <w:rFonts w:ascii="Times New Roman" w:hAnsi="Times New Roman"/>
            <w:noProof/>
            <w:sz w:val="24"/>
            <w:szCs w:val="24"/>
          </w:rPr>
          <w:t>Tabel 4.11 Performa Akhir Sistem</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_Toc520963317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31</w:t>
        </w:r>
        <w:r w:rsidR="006A1667" w:rsidRPr="006A1667">
          <w:rPr>
            <w:rFonts w:ascii="Times New Roman" w:hAnsi="Times New Roman"/>
            <w:noProof/>
            <w:webHidden/>
            <w:sz w:val="24"/>
            <w:szCs w:val="24"/>
          </w:rPr>
          <w:fldChar w:fldCharType="end"/>
        </w:r>
      </w:hyperlink>
    </w:p>
    <w:p w14:paraId="4AE11AA6" w14:textId="57E54B5B"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8" w:history="1">
        <w:r w:rsidR="006A1667" w:rsidRPr="006A1667">
          <w:rPr>
            <w:rStyle w:val="Hyperlink"/>
            <w:rFonts w:ascii="Times New Roman" w:hAnsi="Times New Roman"/>
            <w:noProof/>
            <w:sz w:val="24"/>
            <w:szCs w:val="24"/>
          </w:rPr>
          <w:t xml:space="preserve">Tabel 4.12 Sampel </w:t>
        </w:r>
        <w:r w:rsidR="006A1667" w:rsidRPr="006A1667">
          <w:rPr>
            <w:rStyle w:val="Hyperlink"/>
            <w:rFonts w:ascii="Times New Roman" w:hAnsi="Times New Roman"/>
            <w:i/>
            <w:noProof/>
            <w:sz w:val="24"/>
            <w:szCs w:val="24"/>
          </w:rPr>
          <w:t xml:space="preserve">False Positive </w:t>
        </w:r>
        <w:r w:rsidR="006A1667" w:rsidRPr="006A1667">
          <w:rPr>
            <w:rStyle w:val="Hyperlink"/>
            <w:rFonts w:ascii="Times New Roman" w:hAnsi="Times New Roman"/>
            <w:noProof/>
            <w:sz w:val="24"/>
            <w:szCs w:val="24"/>
          </w:rPr>
          <w:t>pada Dokumen 18_SoftwareRequirementsSpecification-uji18</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_Toc520963318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36</w:t>
        </w:r>
        <w:r w:rsidR="006A1667" w:rsidRPr="006A1667">
          <w:rPr>
            <w:rFonts w:ascii="Times New Roman" w:hAnsi="Times New Roman"/>
            <w:noProof/>
            <w:webHidden/>
            <w:sz w:val="24"/>
            <w:szCs w:val="24"/>
          </w:rPr>
          <w:fldChar w:fldCharType="end"/>
        </w:r>
      </w:hyperlink>
    </w:p>
    <w:p w14:paraId="38C841B9" w14:textId="2249DBFB" w:rsidR="006A1667" w:rsidRPr="006A1667" w:rsidRDefault="009E668A">
      <w:pPr>
        <w:pStyle w:val="TableofFigures"/>
        <w:tabs>
          <w:tab w:val="right" w:leader="dot" w:pos="8495"/>
        </w:tabs>
        <w:rPr>
          <w:rFonts w:ascii="Times New Roman" w:eastAsiaTheme="minorEastAsia" w:hAnsi="Times New Roman"/>
          <w:caps w:val="0"/>
          <w:noProof/>
          <w:sz w:val="24"/>
          <w:szCs w:val="24"/>
        </w:rPr>
      </w:pPr>
      <w:hyperlink w:anchor="_Toc520963319" w:history="1">
        <w:r w:rsidR="006A1667" w:rsidRPr="006A1667">
          <w:rPr>
            <w:rStyle w:val="Hyperlink"/>
            <w:rFonts w:ascii="Times New Roman" w:hAnsi="Times New Roman"/>
            <w:noProof/>
            <w:sz w:val="24"/>
            <w:szCs w:val="24"/>
          </w:rPr>
          <w:t>Tabel 7.1 Hasil Deteksi Derau dengan Skenario Terbaik</w:t>
        </w:r>
        <w:r w:rsidR="006A1667" w:rsidRPr="006A1667">
          <w:rPr>
            <w:rFonts w:ascii="Times New Roman" w:hAnsi="Times New Roman"/>
            <w:noProof/>
            <w:webHidden/>
            <w:sz w:val="24"/>
            <w:szCs w:val="24"/>
          </w:rPr>
          <w:tab/>
        </w:r>
        <w:r w:rsidR="006A1667" w:rsidRPr="006A1667">
          <w:rPr>
            <w:rFonts w:ascii="Times New Roman" w:hAnsi="Times New Roman"/>
            <w:noProof/>
            <w:webHidden/>
            <w:sz w:val="24"/>
            <w:szCs w:val="24"/>
          </w:rPr>
          <w:fldChar w:fldCharType="begin"/>
        </w:r>
        <w:r w:rsidR="006A1667" w:rsidRPr="006A1667">
          <w:rPr>
            <w:rFonts w:ascii="Times New Roman" w:hAnsi="Times New Roman"/>
            <w:noProof/>
            <w:webHidden/>
            <w:sz w:val="24"/>
            <w:szCs w:val="24"/>
          </w:rPr>
          <w:instrText xml:space="preserve"> PAGEREF _Toc520963319 \h </w:instrText>
        </w:r>
        <w:r w:rsidR="006A1667" w:rsidRPr="006A1667">
          <w:rPr>
            <w:rFonts w:ascii="Times New Roman" w:hAnsi="Times New Roman"/>
            <w:noProof/>
            <w:webHidden/>
            <w:sz w:val="24"/>
            <w:szCs w:val="24"/>
          </w:rPr>
        </w:r>
        <w:r w:rsidR="006A1667" w:rsidRPr="006A1667">
          <w:rPr>
            <w:rFonts w:ascii="Times New Roman" w:hAnsi="Times New Roman"/>
            <w:noProof/>
            <w:webHidden/>
            <w:sz w:val="24"/>
            <w:szCs w:val="24"/>
          </w:rPr>
          <w:fldChar w:fldCharType="separate"/>
        </w:r>
        <w:r w:rsidR="00524CAE">
          <w:rPr>
            <w:rFonts w:ascii="Times New Roman" w:hAnsi="Times New Roman"/>
            <w:noProof/>
            <w:webHidden/>
            <w:sz w:val="24"/>
            <w:szCs w:val="24"/>
          </w:rPr>
          <w:t>43</w:t>
        </w:r>
        <w:r w:rsidR="006A1667" w:rsidRPr="006A1667">
          <w:rPr>
            <w:rFonts w:ascii="Times New Roman" w:hAnsi="Times New Roman"/>
            <w:noProof/>
            <w:webHidden/>
            <w:sz w:val="24"/>
            <w:szCs w:val="24"/>
          </w:rPr>
          <w:fldChar w:fldCharType="end"/>
        </w:r>
      </w:hyperlink>
    </w:p>
    <w:p w14:paraId="7EF49FDE" w14:textId="0005FAE6" w:rsidR="00B20F7C" w:rsidRPr="004D6325" w:rsidRDefault="00CC67BF" w:rsidP="00B20F7C">
      <w:r w:rsidRPr="006A1667">
        <w:fldChar w:fldCharType="end"/>
      </w:r>
      <w:r w:rsidR="00B20F7C" w:rsidRPr="004D6325">
        <w:br w:type="page"/>
      </w:r>
    </w:p>
    <w:p w14:paraId="7EF49FDF" w14:textId="77777777" w:rsidR="00B20F7C" w:rsidRPr="004D6325" w:rsidRDefault="00B20F7C" w:rsidP="00B20F7C">
      <w:pPr>
        <w:jc w:val="center"/>
        <w:rPr>
          <w:i/>
          <w:lang w:val="id-ID"/>
        </w:rPr>
      </w:pPr>
      <w:r w:rsidRPr="004D6325">
        <w:rPr>
          <w:i/>
          <w:lang w:val="id-ID"/>
        </w:rPr>
        <w:lastRenderedPageBreak/>
        <w:t>[Halaman ini sengaja dikosongkan]</w:t>
      </w:r>
    </w:p>
    <w:p w14:paraId="7EF49FE0" w14:textId="77777777" w:rsidR="00B20F7C" w:rsidRPr="004D6325" w:rsidRDefault="00B20F7C" w:rsidP="00C970B1">
      <w:pPr>
        <w:spacing w:after="200" w:line="276" w:lineRule="auto"/>
        <w:ind w:firstLine="0"/>
        <w:jc w:val="left"/>
      </w:pPr>
      <w:r w:rsidRPr="004D6325">
        <w:rPr>
          <w:i/>
          <w:lang w:val="id-ID"/>
        </w:rPr>
        <w:br w:type="page"/>
      </w:r>
    </w:p>
    <w:p w14:paraId="7EF49FE1" w14:textId="77777777" w:rsidR="00E87C8F" w:rsidRPr="004D6325" w:rsidRDefault="00E87C8F" w:rsidP="00E87C8F">
      <w:pPr>
        <w:sectPr w:rsidR="00E87C8F" w:rsidRPr="004D6325" w:rsidSect="00341A9B">
          <w:headerReference w:type="even" r:id="rId10"/>
          <w:headerReference w:type="default" r:id="rId11"/>
          <w:footerReference w:type="even" r:id="rId12"/>
          <w:footerReference w:type="default" r:id="rId13"/>
          <w:headerReference w:type="first" r:id="rId14"/>
          <w:footerReference w:type="first" r:id="rId15"/>
          <w:pgSz w:w="11907" w:h="16840" w:code="9"/>
          <w:pgMar w:top="1985" w:right="1701" w:bottom="1701" w:left="1701" w:header="720" w:footer="720" w:gutter="0"/>
          <w:pgNumType w:fmt="lowerRoman"/>
          <w:cols w:space="720"/>
          <w:titlePg/>
          <w:docGrid w:linePitch="360"/>
        </w:sectPr>
      </w:pPr>
    </w:p>
    <w:p w14:paraId="7EF49FE2" w14:textId="77777777" w:rsidR="00B20F7C" w:rsidRPr="004D6325" w:rsidRDefault="00B20F7C" w:rsidP="00425919">
      <w:pPr>
        <w:pStyle w:val="Heading1"/>
        <w:numPr>
          <w:ilvl w:val="0"/>
          <w:numId w:val="4"/>
        </w:numPr>
      </w:pPr>
      <w:bookmarkStart w:id="14" w:name="_Toc345571337"/>
      <w:bookmarkStart w:id="15" w:name="_Toc357427079"/>
      <w:bookmarkStart w:id="16" w:name="_Toc358649146"/>
      <w:bookmarkStart w:id="17" w:name="_Toc366326787"/>
      <w:bookmarkStart w:id="18" w:name="_Toc368811633"/>
      <w:bookmarkStart w:id="19" w:name="_Toc521058465"/>
      <w:r w:rsidRPr="004D6325">
        <w:lastRenderedPageBreak/>
        <w:t>BAB 1</w:t>
      </w:r>
      <w:bookmarkStart w:id="20" w:name="_Toc345569529"/>
      <w:bookmarkStart w:id="21" w:name="_Toc345570947"/>
      <w:bookmarkStart w:id="22" w:name="_Toc345571338"/>
      <w:bookmarkStart w:id="23" w:name="_Toc357427080"/>
      <w:bookmarkStart w:id="24" w:name="_Toc367215903"/>
      <w:bookmarkStart w:id="25" w:name="_Toc369473397"/>
      <w:bookmarkEnd w:id="14"/>
      <w:bookmarkEnd w:id="15"/>
      <w:bookmarkEnd w:id="16"/>
      <w:bookmarkEnd w:id="17"/>
      <w:bookmarkEnd w:id="18"/>
      <w:r w:rsidR="00403262" w:rsidRPr="004D6325">
        <w:br/>
      </w:r>
      <w:r w:rsidRPr="004D6325">
        <w:t>PENDAHULUAN</w:t>
      </w:r>
      <w:bookmarkEnd w:id="19"/>
      <w:bookmarkEnd w:id="20"/>
      <w:bookmarkEnd w:id="21"/>
      <w:bookmarkEnd w:id="22"/>
      <w:bookmarkEnd w:id="23"/>
      <w:bookmarkEnd w:id="24"/>
      <w:bookmarkEnd w:id="25"/>
    </w:p>
    <w:p w14:paraId="7EF49FE3" w14:textId="77777777" w:rsidR="00B20F7C" w:rsidRPr="004D6325" w:rsidRDefault="00B20F7C" w:rsidP="00B20F7C"/>
    <w:p w14:paraId="7EF49FE4" w14:textId="77777777" w:rsidR="00B20F7C" w:rsidRDefault="00B20F7C" w:rsidP="00425919">
      <w:pPr>
        <w:pStyle w:val="Heading2"/>
        <w:numPr>
          <w:ilvl w:val="1"/>
          <w:numId w:val="5"/>
        </w:numPr>
        <w:ind w:left="720" w:hanging="720"/>
      </w:pPr>
      <w:bookmarkStart w:id="26" w:name="_Toc345571339"/>
      <w:bookmarkStart w:id="27" w:name="_Toc357427081"/>
      <w:bookmarkStart w:id="28" w:name="_Ref430774846"/>
      <w:bookmarkStart w:id="29" w:name="_Toc521058466"/>
      <w:r w:rsidRPr="004D6325">
        <w:t>Latar Belakang</w:t>
      </w:r>
      <w:bookmarkEnd w:id="26"/>
      <w:bookmarkEnd w:id="27"/>
      <w:bookmarkEnd w:id="28"/>
      <w:bookmarkEnd w:id="29"/>
    </w:p>
    <w:p w14:paraId="06E4F615" w14:textId="7B06039E" w:rsidR="00892BE8" w:rsidRPr="00892BE8" w:rsidRDefault="00F502F3" w:rsidP="00C64752">
      <w:pPr>
        <w:ind w:firstLine="720"/>
      </w:pPr>
      <w:r>
        <w:t xml:space="preserve">Tahap spesifikasi kebutuhan adalah tahap pertama yang dilakukan dalam proses pengembangan perangkat lunak. Sehingga jika terjadi kesalahan pada tahap ini, secara otomatis akan terjadi kesalahan pada tahap-tahap selanjutnya. </w:t>
      </w:r>
      <w:r w:rsidR="00AB23B3">
        <w:t xml:space="preserve">Bertrand meyer mengelompokkan kesalahan dalam spesifikasi kebutuhan menjadi tujuh kelompok yang kemudian dikenal dengan istilah </w:t>
      </w:r>
      <w:r w:rsidR="00AB23B3">
        <w:rPr>
          <w:i/>
        </w:rPr>
        <w:t>Me</w:t>
      </w:r>
      <w:r w:rsidR="00AB23B3" w:rsidRPr="007632EB">
        <w:rPr>
          <w:i/>
        </w:rPr>
        <w:t>yer</w:t>
      </w:r>
      <w:r w:rsidR="00AB23B3">
        <w:rPr>
          <w:i/>
        </w:rPr>
        <w:t>’s</w:t>
      </w:r>
      <w:r w:rsidR="00AB23B3" w:rsidRPr="007632EB">
        <w:rPr>
          <w:i/>
        </w:rPr>
        <w:t xml:space="preserve"> seven sins</w:t>
      </w:r>
      <w:r w:rsidR="00AB23B3">
        <w:t xml:space="preserve"> </w:t>
      </w:r>
      <w:sdt>
        <w:sdtPr>
          <w:id w:val="1909655899"/>
          <w:citation/>
        </w:sdtPr>
        <w:sdtEndPr/>
        <w:sdtContent>
          <w:r w:rsidR="00AB23B3">
            <w:fldChar w:fldCharType="begin"/>
          </w:r>
          <w:r w:rsidR="00AB23B3">
            <w:instrText xml:space="preserve"> CITATION Mey85 \l 1033 </w:instrText>
          </w:r>
          <w:r w:rsidR="00AB23B3">
            <w:fldChar w:fldCharType="separate"/>
          </w:r>
          <w:r w:rsidR="000E485A" w:rsidRPr="000E485A">
            <w:rPr>
              <w:noProof/>
            </w:rPr>
            <w:t>[1]</w:t>
          </w:r>
          <w:r w:rsidR="00AB23B3">
            <w:fldChar w:fldCharType="end"/>
          </w:r>
        </w:sdtContent>
      </w:sdt>
      <w:r w:rsidR="00AB23B3">
        <w:t xml:space="preserve">. Beberapa peneliti mengajukan metode untuk mendeteksi ambiguitas (salah satu kesalahan dalam </w:t>
      </w:r>
      <w:r w:rsidR="00AB23B3">
        <w:rPr>
          <w:i/>
        </w:rPr>
        <w:t>Me</w:t>
      </w:r>
      <w:r w:rsidR="00AB23B3" w:rsidRPr="007632EB">
        <w:rPr>
          <w:i/>
        </w:rPr>
        <w:t>yer</w:t>
      </w:r>
      <w:r w:rsidR="00AB23B3">
        <w:rPr>
          <w:i/>
        </w:rPr>
        <w:t>’s</w:t>
      </w:r>
      <w:r w:rsidR="00AB23B3" w:rsidRPr="007632EB">
        <w:rPr>
          <w:i/>
        </w:rPr>
        <w:t xml:space="preserve"> seven </w:t>
      </w:r>
      <w:r w:rsidR="00AB23B3" w:rsidRPr="00AB23B3">
        <w:t>sins</w:t>
      </w:r>
      <w:r w:rsidR="00AB23B3">
        <w:t xml:space="preserve">) dalam pernyataan kebutuhan perangkat lunak </w:t>
      </w:r>
      <w:sdt>
        <w:sdtPr>
          <w:id w:val="-1219660995"/>
          <w:citation/>
        </w:sdtPr>
        <w:sdtEndPr/>
        <w:sdtContent>
          <w:r w:rsidR="00AB23B3">
            <w:fldChar w:fldCharType="begin"/>
          </w:r>
          <w:r w:rsidR="00AB23B3">
            <w:instrText xml:space="preserve"> CITATION Ber04 \l 1033 </w:instrText>
          </w:r>
          <w:r w:rsidR="00AB23B3">
            <w:fldChar w:fldCharType="separate"/>
          </w:r>
          <w:r w:rsidR="000E485A" w:rsidRPr="000E485A">
            <w:rPr>
              <w:noProof/>
            </w:rPr>
            <w:t>[2]</w:t>
          </w:r>
          <w:r w:rsidR="00AB23B3">
            <w:fldChar w:fldCharType="end"/>
          </w:r>
        </w:sdtContent>
      </w:sdt>
      <w:r w:rsidR="00AB23B3">
        <w:t xml:space="preserve">. </w:t>
      </w:r>
      <w:bookmarkStart w:id="30" w:name="_Hlk520882910"/>
      <w:r w:rsidR="007632EB" w:rsidRPr="00AB23B3">
        <w:t>Noise</w:t>
      </w:r>
      <w:r w:rsidR="0093329C">
        <w:rPr>
          <w:i/>
        </w:rPr>
        <w:t xml:space="preserve"> </w:t>
      </w:r>
      <w:r w:rsidR="0093329C">
        <w:t>(derau)</w:t>
      </w:r>
      <w:r w:rsidR="007632EB">
        <w:rPr>
          <w:i/>
        </w:rPr>
        <w:t xml:space="preserve"> </w:t>
      </w:r>
      <w:r w:rsidR="007632EB">
        <w:t xml:space="preserve">adalah salah satu kesalahan dalam </w:t>
      </w:r>
      <w:r w:rsidR="007632EB">
        <w:rPr>
          <w:i/>
        </w:rPr>
        <w:t>Me</w:t>
      </w:r>
      <w:r w:rsidR="007632EB" w:rsidRPr="007632EB">
        <w:rPr>
          <w:i/>
        </w:rPr>
        <w:t>yer</w:t>
      </w:r>
      <w:r w:rsidR="007632EB">
        <w:rPr>
          <w:i/>
        </w:rPr>
        <w:t>’s</w:t>
      </w:r>
      <w:r w:rsidR="007632EB" w:rsidRPr="007632EB">
        <w:rPr>
          <w:i/>
        </w:rPr>
        <w:t xml:space="preserve"> seven sins</w:t>
      </w:r>
      <w:r w:rsidR="007632EB">
        <w:rPr>
          <w:i/>
        </w:rPr>
        <w:t xml:space="preserve"> </w:t>
      </w:r>
      <w:r w:rsidR="007632EB">
        <w:t xml:space="preserve">yang </w:t>
      </w:r>
      <w:r w:rsidR="003B691F">
        <w:t>disebabkan oleh adanya</w:t>
      </w:r>
      <w:r w:rsidR="007632EB">
        <w:t xml:space="preserve"> su</w:t>
      </w:r>
      <w:r w:rsidR="003B691F">
        <w:t>atu elemen dalam teks</w:t>
      </w:r>
      <w:r w:rsidR="007632EB">
        <w:t xml:space="preserve"> yang</w:t>
      </w:r>
      <w:r w:rsidR="003B691F">
        <w:t xml:space="preserve"> memberikan informasi yang tidak relevan dengan domain masalah yang hendak diselesaikan</w:t>
      </w:r>
      <w:bookmarkEnd w:id="30"/>
      <w:r w:rsidR="003B691F">
        <w:t xml:space="preserve"> </w:t>
      </w:r>
      <w:sdt>
        <w:sdtPr>
          <w:id w:val="1413581359"/>
          <w:citation/>
        </w:sdtPr>
        <w:sdtEndPr/>
        <w:sdtContent>
          <w:r w:rsidR="003B691F">
            <w:fldChar w:fldCharType="begin"/>
          </w:r>
          <w:r w:rsidR="003B691F">
            <w:instrText xml:space="preserve"> CITATION Mey85 \l 1033 </w:instrText>
          </w:r>
          <w:r w:rsidR="003B691F">
            <w:fldChar w:fldCharType="separate"/>
          </w:r>
          <w:r w:rsidR="000E485A" w:rsidRPr="000E485A">
            <w:rPr>
              <w:noProof/>
            </w:rPr>
            <w:t>[1]</w:t>
          </w:r>
          <w:r w:rsidR="003B691F">
            <w:fldChar w:fldCharType="end"/>
          </w:r>
        </w:sdtContent>
      </w:sdt>
      <w:r w:rsidR="007632EB">
        <w:t>.</w:t>
      </w:r>
      <w:r w:rsidR="003B691F">
        <w:t xml:space="preserve"> </w:t>
      </w:r>
      <w:r w:rsidR="00585017">
        <w:t xml:space="preserve">Meyer membagi </w:t>
      </w:r>
      <w:r w:rsidR="0093329C" w:rsidRPr="0093329C">
        <w:t>derau</w:t>
      </w:r>
      <w:r w:rsidR="00585017">
        <w:t xml:space="preserve"> menjadi dua jenis, yaitu </w:t>
      </w:r>
      <w:r w:rsidR="00585017" w:rsidRPr="00585017">
        <w:rPr>
          <w:i/>
        </w:rPr>
        <w:t>remorse</w:t>
      </w:r>
      <w:r w:rsidR="00585017">
        <w:t xml:space="preserve"> dan </w:t>
      </w:r>
      <w:r w:rsidR="00585017" w:rsidRPr="00585017">
        <w:rPr>
          <w:i/>
        </w:rPr>
        <w:t>redundancy</w:t>
      </w:r>
      <w:r w:rsidR="00585017">
        <w:t xml:space="preserve">. </w:t>
      </w:r>
      <w:r w:rsidR="0023622A" w:rsidRPr="0023622A">
        <w:rPr>
          <w:i/>
        </w:rPr>
        <w:t>Remorse</w:t>
      </w:r>
      <w:r w:rsidR="0023622A">
        <w:t xml:space="preserve"> dapat didefinisikan sebagai pernyataan kebutuhan yang memberikan informasi yang tidak relevan dengan domain masalah, sedangkan </w:t>
      </w:r>
      <w:r w:rsidR="0023622A" w:rsidRPr="0023622A">
        <w:rPr>
          <w:i/>
        </w:rPr>
        <w:t>redundancy</w:t>
      </w:r>
      <w:r w:rsidR="0023622A">
        <w:t xml:space="preserve"> adalah pernyataan kebutuhan yang memberikan informasi yang sama dengan pernyataan kebutuhan yang lain</w:t>
      </w:r>
      <w:r w:rsidR="00892BE8">
        <w:t>.</w:t>
      </w:r>
    </w:p>
    <w:p w14:paraId="0C6229BD" w14:textId="1BA9F6D3" w:rsidR="001B4AB5" w:rsidRDefault="003B691F" w:rsidP="00C64752">
      <w:pPr>
        <w:ind w:firstLine="720"/>
      </w:pPr>
      <w:r>
        <w:t xml:space="preserve">Di sisi lain, perkembangan yang pesat pada bidang </w:t>
      </w:r>
      <w:r w:rsidR="00365AE7" w:rsidRPr="00365AE7">
        <w:rPr>
          <w:i/>
        </w:rPr>
        <w:t>machine learning</w:t>
      </w:r>
      <w:r>
        <w:t xml:space="preserve"> </w:t>
      </w:r>
      <w:r w:rsidR="00B67387">
        <w:t>telah mampu melakukan k</w:t>
      </w:r>
      <w:r w:rsidR="00734728">
        <w:t>lasifikasi teks secara otomatis.</w:t>
      </w:r>
      <w:r w:rsidR="00D36F08">
        <w:t xml:space="preserve"> </w:t>
      </w:r>
      <w:r w:rsidR="005422C0">
        <w:t>Hal yang paling penting dalam pengolahan teks terletak pada tahap pembobotan. Hao Xu dan Bo Yu menggunakan metode pembobotan term frequency – invers document frequency (tf-idf) untuk melakukan klasifikasi email spam</w:t>
      </w:r>
      <w:r w:rsidR="00B14D46">
        <w:t xml:space="preserve"> </w:t>
      </w:r>
      <w:sdt>
        <w:sdtPr>
          <w:id w:val="-543058940"/>
          <w:citation/>
        </w:sdtPr>
        <w:sdtEndPr/>
        <w:sdtContent>
          <w:r w:rsidR="00B14D46">
            <w:fldChar w:fldCharType="begin"/>
          </w:r>
          <w:r w:rsidR="00B14D46">
            <w:instrText xml:space="preserve"> CITATION XuH10 \l 1033 </w:instrText>
          </w:r>
          <w:r w:rsidR="00B14D46">
            <w:fldChar w:fldCharType="separate"/>
          </w:r>
          <w:r w:rsidR="000E485A" w:rsidRPr="000E485A">
            <w:rPr>
              <w:noProof/>
            </w:rPr>
            <w:t>[3]</w:t>
          </w:r>
          <w:r w:rsidR="00B14D46">
            <w:fldChar w:fldCharType="end"/>
          </w:r>
        </w:sdtContent>
      </w:sdt>
      <w:r w:rsidR="00B67387">
        <w:t>.</w:t>
      </w:r>
      <w:r w:rsidR="00BB7902">
        <w:t xml:space="preserve"> </w:t>
      </w:r>
      <w:r w:rsidR="005422C0" w:rsidRPr="005422C0">
        <w:t>Bruno Trstenjak,</w:t>
      </w:r>
      <w:r w:rsidR="005422C0">
        <w:t xml:space="preserve"> </w:t>
      </w:r>
      <w:r w:rsidR="005422C0" w:rsidRPr="005422C0">
        <w:t>Sasa Mikac</w:t>
      </w:r>
      <w:r w:rsidR="005422C0">
        <w:t>, dan</w:t>
      </w:r>
      <w:r w:rsidR="005422C0" w:rsidRPr="005422C0">
        <w:t xml:space="preserve"> Dzenana Donko</w:t>
      </w:r>
      <w:r w:rsidR="005422C0">
        <w:t xml:space="preserve"> juga menggunakan</w:t>
      </w:r>
      <w:r w:rsidR="000D1CC3">
        <w:t xml:space="preserve"> tf-idf sebagai metode pembobotan untuk melakukan pengelompokan dokumen</w:t>
      </w:r>
      <w:r w:rsidR="00B14D46">
        <w:t xml:space="preserve"> </w:t>
      </w:r>
      <w:sdt>
        <w:sdtPr>
          <w:id w:val="1734820138"/>
          <w:citation/>
        </w:sdtPr>
        <w:sdtEndPr/>
        <w:sdtContent>
          <w:r w:rsidR="00B14D46">
            <w:fldChar w:fldCharType="begin"/>
          </w:r>
          <w:r w:rsidR="00B14D46">
            <w:instrText xml:space="preserve"> CITATION Trs14 \l 1033 </w:instrText>
          </w:r>
          <w:r w:rsidR="00B14D46">
            <w:fldChar w:fldCharType="separate"/>
          </w:r>
          <w:r w:rsidR="000E485A" w:rsidRPr="000E485A">
            <w:rPr>
              <w:noProof/>
            </w:rPr>
            <w:t>[4]</w:t>
          </w:r>
          <w:r w:rsidR="00B14D46">
            <w:fldChar w:fldCharType="end"/>
          </w:r>
        </w:sdtContent>
      </w:sdt>
      <w:r w:rsidR="000D1CC3">
        <w:t>.</w:t>
      </w:r>
      <w:r w:rsidR="005B41A9">
        <w:t xml:space="preserve"> </w:t>
      </w:r>
    </w:p>
    <w:p w14:paraId="3693F937" w14:textId="135AB039" w:rsidR="008A289C" w:rsidRDefault="0093329C" w:rsidP="00C64752">
      <w:pPr>
        <w:ind w:firstLine="720"/>
      </w:pPr>
      <w:r w:rsidRPr="0093329C">
        <w:t>Derau</w:t>
      </w:r>
      <w:r w:rsidR="00CA0F86">
        <w:t xml:space="preserve"> dalam dokumen </w:t>
      </w:r>
      <w:r w:rsidR="006C4CAE">
        <w:t>Spesifikasi Kebutuhan Perangkat Lunak (SKPL) hanya dapat dikenali secara lo</w:t>
      </w:r>
      <w:r w:rsidR="00B32AE1">
        <w:t>k</w:t>
      </w:r>
      <w:r w:rsidR="006C4CAE">
        <w:t xml:space="preserve">al. Pernyataan kebutuhan yang tergolong </w:t>
      </w:r>
      <w:r w:rsidRPr="0093329C">
        <w:t>derau</w:t>
      </w:r>
      <w:r w:rsidR="006C4CAE">
        <w:t xml:space="preserve"> dalam sebuah dokumen SKPL akan memiliki </w:t>
      </w:r>
      <w:r w:rsidR="00E528FC">
        <w:t>kriteria</w:t>
      </w:r>
      <w:r w:rsidR="006C4CAE">
        <w:t xml:space="preserve"> yang berbeda dengan peryataan kebutuhan yang tergolong </w:t>
      </w:r>
      <w:r w:rsidRPr="0093329C">
        <w:t>derau</w:t>
      </w:r>
      <w:r w:rsidR="006C4CAE">
        <w:t xml:space="preserve"> di dokumen SKPL </w:t>
      </w:r>
      <w:r w:rsidR="00045C3B">
        <w:t xml:space="preserve">yang </w:t>
      </w:r>
      <w:r w:rsidR="006C4CAE">
        <w:t xml:space="preserve">lain. </w:t>
      </w:r>
      <w:r w:rsidR="00E528FC">
        <w:t xml:space="preserve">Hal ini bertolak belakang dengan metode tf-idf </w:t>
      </w:r>
      <w:r w:rsidR="00EB1E8E">
        <w:t>yang melakukan pembobotan teks secara global</w:t>
      </w:r>
      <w:r w:rsidR="00BB7902">
        <w:t xml:space="preserve">. </w:t>
      </w:r>
      <w:r w:rsidR="009758B4">
        <w:t>Karenanya</w:t>
      </w:r>
      <w:r w:rsidR="005177C1">
        <w:t xml:space="preserve"> dibutuhkan sebuah </w:t>
      </w:r>
      <w:r w:rsidR="005177C1">
        <w:lastRenderedPageBreak/>
        <w:t xml:space="preserve">metode untuk ekstraksi fitur lokal dari masing-masing pernyataan kebutuhan dalam sebuah dokumen </w:t>
      </w:r>
      <w:r w:rsidR="00835DDE">
        <w:t>SKPL</w:t>
      </w:r>
      <w:r w:rsidR="009758B4">
        <w:t>.</w:t>
      </w:r>
      <w:r w:rsidR="005177C1">
        <w:t xml:space="preserve"> </w:t>
      </w:r>
    </w:p>
    <w:p w14:paraId="7EF49FEB" w14:textId="0A6A6324" w:rsidR="00FB4686" w:rsidRPr="0052468A" w:rsidRDefault="008A289C" w:rsidP="00C64752">
      <w:pPr>
        <w:ind w:firstLine="720"/>
      </w:pPr>
      <w:r>
        <w:t xml:space="preserve">Di sisi lain, </w:t>
      </w:r>
      <w:r w:rsidRPr="004E6ACD">
        <w:t>B. Chandra</w:t>
      </w:r>
      <w:r>
        <w:t>,</w:t>
      </w:r>
      <w:r w:rsidRPr="004E6ACD">
        <w:t xml:space="preserve"> </w:t>
      </w:r>
      <w:r>
        <w:t xml:space="preserve">dan </w:t>
      </w:r>
      <w:r w:rsidRPr="004E6ACD">
        <w:t>Manish Gupta</w:t>
      </w:r>
      <w:r>
        <w:t xml:space="preserve"> menggunakan pendekatan statisitik untuk seleksi fitur yang akan digunakan dalam klasifikasi gen</w:t>
      </w:r>
      <w:r w:rsidR="00B14D46">
        <w:t xml:space="preserve"> </w:t>
      </w:r>
      <w:sdt>
        <w:sdtPr>
          <w:id w:val="1827395423"/>
          <w:citation/>
        </w:sdtPr>
        <w:sdtEndPr/>
        <w:sdtContent>
          <w:r w:rsidR="00B14D46">
            <w:fldChar w:fldCharType="begin"/>
          </w:r>
          <w:r w:rsidR="00B14D46">
            <w:instrText xml:space="preserve"> CITATION Cha11 \l 1033 </w:instrText>
          </w:r>
          <w:r w:rsidR="00B14D46">
            <w:fldChar w:fldCharType="separate"/>
          </w:r>
          <w:r w:rsidR="000E485A" w:rsidRPr="000E485A">
            <w:rPr>
              <w:noProof/>
            </w:rPr>
            <w:t>[5]</w:t>
          </w:r>
          <w:r w:rsidR="00B14D46">
            <w:fldChar w:fldCharType="end"/>
          </w:r>
        </w:sdtContent>
      </w:sdt>
      <w:r>
        <w:t xml:space="preserve">. </w:t>
      </w:r>
      <w:r w:rsidR="002402D8" w:rsidRPr="002402D8">
        <w:t xml:space="preserve">Wujie Zhou, Lu Yu, Weiwei Qiu, Yang Zhou, </w:t>
      </w:r>
      <w:r w:rsidR="002402D8">
        <w:t xml:space="preserve">dan </w:t>
      </w:r>
      <w:r w:rsidR="002402D8" w:rsidRPr="002402D8">
        <w:t>Mingwei Wu</w:t>
      </w:r>
      <w:r w:rsidR="004421A1">
        <w:t xml:space="preserve"> </w:t>
      </w:r>
      <w:r>
        <w:t xml:space="preserve">juga </w:t>
      </w:r>
      <w:r w:rsidR="004421A1">
        <w:t>menggunakan nilai statistik untuk mendapatkan fitur lo</w:t>
      </w:r>
      <w:r w:rsidR="00BE76ED">
        <w:t>k</w:t>
      </w:r>
      <w:r w:rsidR="004421A1">
        <w:t xml:space="preserve">al dari sebuah citra yang kemudian digunakan untuk menentukan kualitas </w:t>
      </w:r>
      <w:r w:rsidR="00BE76ED">
        <w:t xml:space="preserve">dari </w:t>
      </w:r>
      <w:r w:rsidR="004421A1">
        <w:t>citra</w:t>
      </w:r>
      <w:r w:rsidR="00BE76ED">
        <w:t xml:space="preserve"> tersebut</w:t>
      </w:r>
      <w:r w:rsidR="00B14D46">
        <w:t xml:space="preserve"> </w:t>
      </w:r>
      <w:sdt>
        <w:sdtPr>
          <w:id w:val="662899825"/>
          <w:citation/>
        </w:sdtPr>
        <w:sdtEndPr/>
        <w:sdtContent>
          <w:r w:rsidR="00B14D46">
            <w:fldChar w:fldCharType="begin"/>
          </w:r>
          <w:r w:rsidR="00B14D46">
            <w:instrText xml:space="preserve"> CITATION Zho17 \l 1033 </w:instrText>
          </w:r>
          <w:r w:rsidR="00B14D46">
            <w:fldChar w:fldCharType="separate"/>
          </w:r>
          <w:r w:rsidR="000E485A" w:rsidRPr="000E485A">
            <w:rPr>
              <w:noProof/>
            </w:rPr>
            <w:t>[6]</w:t>
          </w:r>
          <w:r w:rsidR="00B14D46">
            <w:fldChar w:fldCharType="end"/>
          </w:r>
        </w:sdtContent>
      </w:sdt>
      <w:r w:rsidR="004E6ACD">
        <w:t>.</w:t>
      </w:r>
      <w:r>
        <w:t xml:space="preserve"> Pendekatan secara statistik inilah yang kemudian akan digunakan </w:t>
      </w:r>
      <w:r w:rsidR="00713B5F">
        <w:t xml:space="preserve">oleh penulis </w:t>
      </w:r>
      <w:r>
        <w:t>untuk ekstraksi fitur lokal dari masing-masing pernyataan kebutuhan</w:t>
      </w:r>
      <w:r w:rsidR="00713B5F">
        <w:t xml:space="preserve"> dalam sebuah dokumen SKPL.</w:t>
      </w:r>
      <w:r w:rsidR="004B7E9F">
        <w:t xml:space="preserve"> </w:t>
      </w:r>
      <w:r w:rsidR="00314AE8">
        <w:t>Setelah didapatkan fitur dari masing-masing pernyataan kebutuhan, d</w:t>
      </w:r>
      <w:r w:rsidR="00A059C6">
        <w:t>eteksi pernyataan kebutuhan yang termasuk derau dalam sebuah dokumen SKPL dapat dicapai dengan melakukan klasifikasi masing-masing pernyataan kebutuhan dengan memanfaatkan f</w:t>
      </w:r>
      <w:r w:rsidR="004B7E9F">
        <w:t xml:space="preserve">itur-fitur yang </w:t>
      </w:r>
      <w:r w:rsidR="00A059C6">
        <w:t>berhasil didapat</w:t>
      </w:r>
      <w:r w:rsidR="004B7E9F">
        <w:t>.</w:t>
      </w:r>
    </w:p>
    <w:p w14:paraId="7EF49FEC" w14:textId="77777777" w:rsidR="00B20F7C" w:rsidRPr="004D6325" w:rsidRDefault="00B20F7C" w:rsidP="00B20F7C">
      <w:pPr>
        <w:pStyle w:val="Heading2"/>
        <w:ind w:left="709" w:hanging="709"/>
      </w:pPr>
      <w:bookmarkStart w:id="31" w:name="_Toc345571340"/>
      <w:bookmarkStart w:id="32" w:name="_Toc357427082"/>
      <w:bookmarkStart w:id="33" w:name="_Toc521058467"/>
      <w:r w:rsidRPr="004D6325">
        <w:t>Perumusan Masalah</w:t>
      </w:r>
      <w:bookmarkEnd w:id="31"/>
      <w:bookmarkEnd w:id="32"/>
      <w:bookmarkEnd w:id="33"/>
    </w:p>
    <w:p w14:paraId="7EF49FED" w14:textId="77777777" w:rsidR="007B3167" w:rsidRPr="004D6325" w:rsidRDefault="007B3167" w:rsidP="00433FAB">
      <w:pPr>
        <w:ind w:firstLine="720"/>
      </w:pPr>
      <w:r w:rsidRPr="004D6325">
        <w:t xml:space="preserve">Rumusan masalah yang diangkat dalam </w:t>
      </w:r>
      <w:r w:rsidR="002514B9" w:rsidRPr="004D6325">
        <w:t xml:space="preserve">penelitian </w:t>
      </w:r>
      <w:r w:rsidRPr="004D6325">
        <w:t xml:space="preserve">ini </w:t>
      </w:r>
      <w:r w:rsidR="002514B9" w:rsidRPr="004D6325">
        <w:t>adalah</w:t>
      </w:r>
      <w:r w:rsidRPr="004D6325">
        <w:t>:</w:t>
      </w:r>
    </w:p>
    <w:p w14:paraId="1F4E4CF6" w14:textId="221E5C0E" w:rsidR="005A10A0" w:rsidRDefault="00FC6548" w:rsidP="001536EE">
      <w:pPr>
        <w:pStyle w:val="ListParagraph"/>
        <w:numPr>
          <w:ilvl w:val="0"/>
          <w:numId w:val="3"/>
        </w:numPr>
        <w:ind w:left="1080" w:hanging="360"/>
      </w:pPr>
      <w:r w:rsidRPr="00FC6548">
        <w:t>Fitur apa saja yang tepat untuk klasifikasi derau dalam pernyataan kebutuhan perangkat lunak</w:t>
      </w:r>
    </w:p>
    <w:p w14:paraId="44A70140" w14:textId="644D6B8B" w:rsidR="005A10A0" w:rsidRDefault="00ED4C50" w:rsidP="000934BD">
      <w:pPr>
        <w:pStyle w:val="ListParagraph"/>
        <w:numPr>
          <w:ilvl w:val="0"/>
          <w:numId w:val="3"/>
        </w:numPr>
        <w:ind w:left="1080" w:hanging="360"/>
      </w:pPr>
      <w:r>
        <w:t>Bagaimana</w:t>
      </w:r>
      <w:r w:rsidR="00D94AB7">
        <w:t xml:space="preserve"> </w:t>
      </w:r>
      <w:r w:rsidR="001536EE">
        <w:t>me</w:t>
      </w:r>
      <w:r w:rsidR="00181718">
        <w:rPr>
          <w:lang w:val="id-ID"/>
        </w:rPr>
        <w:t>ngekstraksi fitur-fitur</w:t>
      </w:r>
      <w:r w:rsidR="00B35706">
        <w:t xml:space="preserve"> dari </w:t>
      </w:r>
      <w:r w:rsidR="005A49DB">
        <w:t xml:space="preserve">pernyataan kebutuhan dalam </w:t>
      </w:r>
      <w:r w:rsidR="00B35706">
        <w:t>dokumen spesifikasi kebutuhan perangkat lunak</w:t>
      </w:r>
    </w:p>
    <w:p w14:paraId="7EF49FF0" w14:textId="6102B02A" w:rsidR="00B20F7C" w:rsidRPr="004D6325" w:rsidRDefault="00B20F7C" w:rsidP="00B20F7C">
      <w:pPr>
        <w:pStyle w:val="Heading2"/>
        <w:ind w:left="709" w:hanging="709"/>
      </w:pPr>
      <w:bookmarkStart w:id="34" w:name="_Toc345571341"/>
      <w:bookmarkStart w:id="35" w:name="_Toc357427083"/>
      <w:bookmarkStart w:id="36" w:name="_Toc521058468"/>
      <w:r w:rsidRPr="004D6325">
        <w:t>Tujuan</w:t>
      </w:r>
      <w:bookmarkEnd w:id="34"/>
      <w:bookmarkEnd w:id="35"/>
      <w:bookmarkEnd w:id="36"/>
    </w:p>
    <w:p w14:paraId="7EF49FF1" w14:textId="0BA73CB6" w:rsidR="00AA61A8" w:rsidRPr="0011477E" w:rsidRDefault="005C07F9" w:rsidP="008778A5">
      <w:pPr>
        <w:ind w:firstLine="720"/>
        <w:rPr>
          <w:lang w:val="id-ID"/>
        </w:rPr>
      </w:pPr>
      <w:r w:rsidRPr="004D6325">
        <w:t xml:space="preserve">Tujuan yang akan dicapai dalam pembuatan tesis ini adalah </w:t>
      </w:r>
      <w:r>
        <w:t>me</w:t>
      </w:r>
      <w:r>
        <w:rPr>
          <w:lang w:val="id-ID"/>
        </w:rPr>
        <w:t xml:space="preserve">mbangun sebuah </w:t>
      </w:r>
      <w:r w:rsidR="005A10A0">
        <w:t>metode</w:t>
      </w:r>
      <w:r w:rsidR="00B35706">
        <w:t xml:space="preserve"> yang dapat mendeteksi </w:t>
      </w:r>
      <w:r w:rsidR="005A10A0">
        <w:t xml:space="preserve">pernyataan kebutuhan yang termasuk </w:t>
      </w:r>
      <w:r w:rsidR="0093329C" w:rsidRPr="0093329C">
        <w:t>derau</w:t>
      </w:r>
      <w:r w:rsidR="00B35706">
        <w:t xml:space="preserve"> </w:t>
      </w:r>
      <w:r w:rsidR="005A10A0">
        <w:t>dalam sebuah</w:t>
      </w:r>
      <w:r w:rsidR="00B35706">
        <w:t xml:space="preserve"> dokumen spesifikasi kebutuhan perangkat lunak</w:t>
      </w:r>
      <w:r w:rsidR="00120115">
        <w:t xml:space="preserve"> </w:t>
      </w:r>
      <w:r w:rsidR="00D633DF">
        <w:t>dengan</w:t>
      </w:r>
      <w:r w:rsidR="00120115">
        <w:t xml:space="preserve"> akurat</w:t>
      </w:r>
      <w:r w:rsidR="0011477E">
        <w:rPr>
          <w:lang w:val="id-ID"/>
        </w:rPr>
        <w:t>.</w:t>
      </w:r>
    </w:p>
    <w:p w14:paraId="7EF49FF2" w14:textId="77777777" w:rsidR="00B20F7C" w:rsidRPr="004D6325" w:rsidRDefault="00B20F7C" w:rsidP="00B20F7C">
      <w:pPr>
        <w:pStyle w:val="Heading2"/>
        <w:ind w:left="709" w:hanging="709"/>
      </w:pPr>
      <w:bookmarkStart w:id="37" w:name="_Toc521058469"/>
      <w:r w:rsidRPr="004D6325">
        <w:t>Manfaat</w:t>
      </w:r>
      <w:bookmarkEnd w:id="37"/>
    </w:p>
    <w:p w14:paraId="7EF49FF3" w14:textId="6703AD20" w:rsidR="00937B8D" w:rsidRPr="00B35706" w:rsidRDefault="00B41FC3" w:rsidP="00F9338E">
      <w:pPr>
        <w:ind w:firstLine="720"/>
        <w:rPr>
          <w:color w:val="000000"/>
          <w:lang w:eastAsia="ja-JP"/>
        </w:rPr>
      </w:pPr>
      <w:r w:rsidRPr="004D6325">
        <w:t xml:space="preserve">Manfaat dari penelitian ini adalah </w:t>
      </w:r>
      <w:r w:rsidR="00AA61A8">
        <w:rPr>
          <w:lang w:val="id-ID"/>
        </w:rPr>
        <w:t xml:space="preserve">untuk membantu </w:t>
      </w:r>
      <w:r w:rsidR="005A10A0">
        <w:t>perekayasa kebutuhan</w:t>
      </w:r>
      <w:r w:rsidR="00B35706">
        <w:t xml:space="preserve"> meningkatkan kualitas dokumen spesifikasi kebutuhan perangkat lunak</w:t>
      </w:r>
      <w:r w:rsidR="00B35706">
        <w:rPr>
          <w:lang w:val="id-ID"/>
        </w:rPr>
        <w:t xml:space="preserve"> yang </w:t>
      </w:r>
      <w:r w:rsidR="00A40E39">
        <w:t>akan</w:t>
      </w:r>
      <w:r w:rsidR="00B35706">
        <w:t xml:space="preserve"> dibuat</w:t>
      </w:r>
      <w:r w:rsidR="005A10A0">
        <w:t xml:space="preserve"> dengan mengurangi pernyataan kebutuhan yang termasuk </w:t>
      </w:r>
      <w:r w:rsidR="0093329C" w:rsidRPr="0093329C">
        <w:t>derau</w:t>
      </w:r>
      <w:r w:rsidR="00B35706">
        <w:t>.</w:t>
      </w:r>
    </w:p>
    <w:p w14:paraId="7EF49FF4" w14:textId="77777777" w:rsidR="00B20F7C" w:rsidRPr="004D6325" w:rsidRDefault="00B20F7C" w:rsidP="00B20F7C">
      <w:pPr>
        <w:pStyle w:val="Heading2"/>
        <w:ind w:left="709" w:hanging="709"/>
      </w:pPr>
      <w:bookmarkStart w:id="38" w:name="_Toc521058470"/>
      <w:r w:rsidRPr="004D6325">
        <w:t>Kontribusi Penelitian</w:t>
      </w:r>
      <w:bookmarkEnd w:id="38"/>
    </w:p>
    <w:p w14:paraId="40921EE8" w14:textId="3ECEBCCB" w:rsidR="001F785B" w:rsidRPr="00BA4677" w:rsidRDefault="001F785B" w:rsidP="005A10A0">
      <w:pPr>
        <w:ind w:firstLine="720"/>
        <w:rPr>
          <w:lang w:val="id-ID"/>
        </w:rPr>
      </w:pPr>
      <w:r w:rsidRPr="004D6325">
        <w:t>Kontribusi yang diharapkan dari penelitian ini adalah</w:t>
      </w:r>
      <w:r>
        <w:rPr>
          <w:lang w:val="id-ID"/>
        </w:rPr>
        <w:t xml:space="preserve"> </w:t>
      </w:r>
      <w:r w:rsidR="005A10A0">
        <w:t xml:space="preserve">mengembangkan sebuah metode </w:t>
      </w:r>
      <w:r w:rsidR="00A40E39">
        <w:t xml:space="preserve">ekstraksi fitur untuk </w:t>
      </w:r>
      <w:r w:rsidR="005A10A0">
        <w:t>klasifikasi pernyataan kebutuha</w:t>
      </w:r>
      <w:r w:rsidR="00A40E39">
        <w:t>n</w:t>
      </w:r>
      <w:r w:rsidR="005A10A0">
        <w:t xml:space="preserve"> yang termasuk </w:t>
      </w:r>
      <w:r w:rsidR="0093329C" w:rsidRPr="0093329C">
        <w:t>derau</w:t>
      </w:r>
      <w:r w:rsidR="005A10A0">
        <w:t xml:space="preserve"> dalam</w:t>
      </w:r>
      <w:r>
        <w:t xml:space="preserve"> dokumen spesifikasi kebutuhan perangkat lunak.</w:t>
      </w:r>
    </w:p>
    <w:p w14:paraId="7EF49FF8" w14:textId="77777777" w:rsidR="00B20F7C" w:rsidRPr="004D6325" w:rsidRDefault="00B20F7C" w:rsidP="00B20F7C">
      <w:pPr>
        <w:pStyle w:val="Heading2"/>
        <w:ind w:left="709" w:hanging="709"/>
      </w:pPr>
      <w:bookmarkStart w:id="39" w:name="_Toc345571342"/>
      <w:bookmarkStart w:id="40" w:name="_Toc357427084"/>
      <w:bookmarkStart w:id="41" w:name="_Toc521058471"/>
      <w:r w:rsidRPr="004D6325">
        <w:t>Batasan Masalah</w:t>
      </w:r>
      <w:bookmarkEnd w:id="39"/>
      <w:bookmarkEnd w:id="40"/>
      <w:bookmarkEnd w:id="41"/>
    </w:p>
    <w:p w14:paraId="7EF49FF9" w14:textId="77777777" w:rsidR="00860673" w:rsidRPr="004D6325" w:rsidRDefault="00860673" w:rsidP="00901BFC">
      <w:pPr>
        <w:ind w:firstLine="720"/>
        <w:rPr>
          <w:lang w:eastAsia="ja-JP"/>
        </w:rPr>
      </w:pPr>
      <w:r w:rsidRPr="004D6325">
        <w:rPr>
          <w:lang w:eastAsia="ja-JP"/>
        </w:rPr>
        <w:t>Batasan masalah pada penelitian ini adalah:</w:t>
      </w:r>
    </w:p>
    <w:p w14:paraId="259D2F5B" w14:textId="3C242FD0" w:rsidR="005A10A0" w:rsidRPr="00B336B3" w:rsidRDefault="009B43C1" w:rsidP="005E4D84">
      <w:pPr>
        <w:pStyle w:val="ListParagraph"/>
        <w:numPr>
          <w:ilvl w:val="0"/>
          <w:numId w:val="2"/>
        </w:numPr>
        <w:rPr>
          <w:lang w:eastAsia="ja-JP"/>
        </w:rPr>
      </w:pPr>
      <w:r>
        <w:rPr>
          <w:lang w:eastAsia="ja-JP"/>
        </w:rPr>
        <w:lastRenderedPageBreak/>
        <w:t xml:space="preserve">Dokumen </w:t>
      </w:r>
      <w:r w:rsidR="005A10A0">
        <w:rPr>
          <w:lang w:eastAsia="ja-JP"/>
        </w:rPr>
        <w:t xml:space="preserve">spesifikasi kebutuhan perangkat lunak </w:t>
      </w:r>
      <w:r>
        <w:rPr>
          <w:lang w:eastAsia="ja-JP"/>
        </w:rPr>
        <w:t xml:space="preserve">yang digunakan </w:t>
      </w:r>
      <w:r w:rsidR="00BD2DF7">
        <w:rPr>
          <w:lang w:eastAsia="ja-JP"/>
        </w:rPr>
        <w:t xml:space="preserve">hanya </w:t>
      </w:r>
      <w:r>
        <w:rPr>
          <w:lang w:eastAsia="ja-JP"/>
        </w:rPr>
        <w:t xml:space="preserve">menggunakan </w:t>
      </w:r>
      <w:r w:rsidR="005A10A0">
        <w:rPr>
          <w:lang w:eastAsia="ja-JP"/>
        </w:rPr>
        <w:t xml:space="preserve">Bahasa </w:t>
      </w:r>
      <w:r w:rsidR="00E618B7">
        <w:rPr>
          <w:lang w:eastAsia="ja-JP"/>
        </w:rPr>
        <w:t>I</w:t>
      </w:r>
      <w:r w:rsidR="005A10A0">
        <w:rPr>
          <w:lang w:eastAsia="ja-JP"/>
        </w:rPr>
        <w:t>nggris</w:t>
      </w:r>
      <w:r w:rsidR="00BA4677">
        <w:rPr>
          <w:lang w:val="id-ID" w:eastAsia="ja-JP"/>
        </w:rPr>
        <w:t>.</w:t>
      </w:r>
      <w:bookmarkStart w:id="42" w:name="_Toc345571343"/>
    </w:p>
    <w:p w14:paraId="534B04C5" w14:textId="55831BA9" w:rsidR="00B336B3" w:rsidRPr="005E4D84" w:rsidRDefault="00120115" w:rsidP="00B336B3">
      <w:pPr>
        <w:pStyle w:val="ListParagraph"/>
        <w:numPr>
          <w:ilvl w:val="0"/>
          <w:numId w:val="2"/>
        </w:numPr>
        <w:rPr>
          <w:lang w:eastAsia="ja-JP"/>
        </w:rPr>
      </w:pPr>
      <w:r w:rsidRPr="00B336B3">
        <w:rPr>
          <w:lang w:eastAsia="ja-JP"/>
        </w:rPr>
        <w:t xml:space="preserve">Pernyataan kebutuhan diekstrak secara manual dari dokumen </w:t>
      </w:r>
      <w:r w:rsidRPr="00B336B3">
        <w:rPr>
          <w:lang w:val="sv-SE" w:eastAsia="ja-JP"/>
        </w:rPr>
        <w:t>spesifikasi kebutuhan perangkat lunak</w:t>
      </w:r>
    </w:p>
    <w:p w14:paraId="7EF49FFC" w14:textId="77777777" w:rsidR="002B0F87" w:rsidRDefault="002B0F87">
      <w:pPr>
        <w:spacing w:line="240" w:lineRule="auto"/>
        <w:ind w:firstLine="0"/>
        <w:jc w:val="left"/>
        <w:rPr>
          <w:rFonts w:eastAsia="Times New Roman"/>
          <w:color w:val="000000"/>
        </w:rPr>
      </w:pPr>
      <w:bookmarkStart w:id="43" w:name="_Toc357427085"/>
      <w:bookmarkStart w:id="44" w:name="_Toc358649154"/>
      <w:bookmarkStart w:id="45" w:name="_Toc366326796"/>
      <w:bookmarkStart w:id="46" w:name="_Toc368811642"/>
      <w:r>
        <w:br w:type="page"/>
      </w:r>
    </w:p>
    <w:p w14:paraId="7B15E21C" w14:textId="039B155F" w:rsidR="00006125" w:rsidRDefault="00006125" w:rsidP="00006125">
      <w:pPr>
        <w:spacing w:line="240" w:lineRule="auto"/>
        <w:ind w:firstLine="0"/>
        <w:jc w:val="center"/>
        <w:rPr>
          <w:i/>
          <w:lang w:val="id-ID"/>
        </w:rPr>
      </w:pPr>
      <w:bookmarkStart w:id="47" w:name="_Ref401008770"/>
      <w:r w:rsidRPr="004D6325">
        <w:rPr>
          <w:i/>
          <w:lang w:val="id-ID"/>
        </w:rPr>
        <w:lastRenderedPageBreak/>
        <w:t>[Halaman ini sengaja dikosongkan]</w:t>
      </w:r>
    </w:p>
    <w:p w14:paraId="6F8F9E06" w14:textId="77777777" w:rsidR="00006125" w:rsidRDefault="00006125">
      <w:pPr>
        <w:spacing w:line="240" w:lineRule="auto"/>
        <w:ind w:firstLine="0"/>
        <w:jc w:val="left"/>
        <w:rPr>
          <w:i/>
          <w:lang w:val="id-ID"/>
        </w:rPr>
      </w:pPr>
      <w:r>
        <w:rPr>
          <w:i/>
          <w:lang w:val="id-ID"/>
        </w:rPr>
        <w:br w:type="page"/>
      </w:r>
    </w:p>
    <w:p w14:paraId="7EF4A000" w14:textId="7F04ED70" w:rsidR="00B20F7C" w:rsidRPr="004D6325" w:rsidRDefault="00B20F7C" w:rsidP="00403262">
      <w:pPr>
        <w:pStyle w:val="Heading1"/>
        <w:ind w:firstLine="0"/>
      </w:pPr>
      <w:bookmarkStart w:id="48" w:name="_Toc521058472"/>
      <w:r w:rsidRPr="004D6325">
        <w:lastRenderedPageBreak/>
        <w:t>BAB 2</w:t>
      </w:r>
      <w:bookmarkStart w:id="49" w:name="_Toc345569535"/>
      <w:bookmarkStart w:id="50" w:name="_Toc345570953"/>
      <w:bookmarkStart w:id="51" w:name="_Toc345571344"/>
      <w:bookmarkStart w:id="52" w:name="_Toc357427086"/>
      <w:bookmarkStart w:id="53" w:name="_Toc367215912"/>
      <w:bookmarkStart w:id="54" w:name="_Toc369473406"/>
      <w:bookmarkEnd w:id="42"/>
      <w:bookmarkEnd w:id="43"/>
      <w:bookmarkEnd w:id="44"/>
      <w:bookmarkEnd w:id="45"/>
      <w:bookmarkEnd w:id="46"/>
      <w:r w:rsidR="00403262" w:rsidRPr="004D6325">
        <w:br/>
      </w:r>
      <w:r w:rsidRPr="004D6325">
        <w:t>KAJIAN PUSTAKA</w:t>
      </w:r>
      <w:bookmarkEnd w:id="47"/>
      <w:bookmarkEnd w:id="48"/>
      <w:bookmarkEnd w:id="49"/>
      <w:bookmarkEnd w:id="50"/>
      <w:bookmarkEnd w:id="51"/>
      <w:bookmarkEnd w:id="52"/>
      <w:bookmarkEnd w:id="53"/>
      <w:bookmarkEnd w:id="54"/>
    </w:p>
    <w:p w14:paraId="7EF4A001" w14:textId="77777777" w:rsidR="00B20F7C" w:rsidRDefault="00B20F7C" w:rsidP="00B20F7C">
      <w:pPr>
        <w:spacing w:after="200" w:line="276" w:lineRule="auto"/>
        <w:ind w:firstLine="0"/>
        <w:jc w:val="left"/>
      </w:pPr>
    </w:p>
    <w:p w14:paraId="533174F1" w14:textId="6CF0B50A" w:rsidR="0090792C" w:rsidRDefault="0090792C" w:rsidP="00AB78D0">
      <w:pPr>
        <w:pStyle w:val="Heading2"/>
      </w:pPr>
      <w:bookmarkStart w:id="55" w:name="_Toc521058473"/>
      <w:bookmarkStart w:id="56" w:name="_Toc345571345"/>
      <w:r>
        <w:t>Kebutuhan Perangkat Lunak</w:t>
      </w:r>
      <w:bookmarkEnd w:id="55"/>
    </w:p>
    <w:p w14:paraId="00A680FC" w14:textId="15F0C5ED" w:rsidR="00A469D9" w:rsidRPr="0090792C" w:rsidRDefault="0090792C" w:rsidP="00A469D9">
      <w:r>
        <w:t>Kebutuhan dalam perangkat lunak adalah kumpulan deskripsi tentang bagaimana perangkat lunak tersebut berperilaku sehingga memiliki nilai guna bagi penggunanya.</w:t>
      </w:r>
      <w:r w:rsidR="00A469D9">
        <w:t xml:space="preserve"> Kebutuhan perangkat lunak terbagi menjadi 2 jenis yaitu kebutuhan fungsional dan kebutuhan non-fungsional. Kebutuhan fungsional adalah kebutuhan yang dilihat dari sudut pandang pengguna, sedangkan kebutuhan non-fungsional adalah kebutuhan yang dilihat dari sudut pandang sistem </w:t>
      </w:r>
      <w:sdt>
        <w:sdtPr>
          <w:id w:val="862243545"/>
          <w:citation/>
        </w:sdtPr>
        <w:sdtEndPr/>
        <w:sdtContent>
          <w:r w:rsidR="00A469D9">
            <w:fldChar w:fldCharType="begin"/>
          </w:r>
          <w:r w:rsidR="00A469D9">
            <w:instrText xml:space="preserve"> CITATION Sia12 \l 1033 </w:instrText>
          </w:r>
          <w:r w:rsidR="00A469D9">
            <w:fldChar w:fldCharType="separate"/>
          </w:r>
          <w:r w:rsidR="000E485A" w:rsidRPr="000E485A">
            <w:rPr>
              <w:noProof/>
            </w:rPr>
            <w:t>[7]</w:t>
          </w:r>
          <w:r w:rsidR="00A469D9">
            <w:fldChar w:fldCharType="end"/>
          </w:r>
        </w:sdtContent>
      </w:sdt>
      <w:r w:rsidR="00A469D9">
        <w:t>.</w:t>
      </w:r>
    </w:p>
    <w:p w14:paraId="674D899D" w14:textId="181A2D8C" w:rsidR="00A469D9" w:rsidRDefault="002F538A" w:rsidP="0090792C">
      <w:r>
        <w:t xml:space="preserve">Daur hidup sebuah perangkat lunak terbagi menjadi dua siklus utama, yaitu daur hidup pengembangan dan daur hidup pengoperasian. Kedua daur ini dihubungkan oleh studi kelayakan dan proses </w:t>
      </w:r>
      <w:r>
        <w:rPr>
          <w:i/>
        </w:rPr>
        <w:t xml:space="preserve">launching </w:t>
      </w:r>
      <w:r>
        <w:t>(peluncuran).</w:t>
      </w:r>
      <w:r w:rsidR="004F1353">
        <w:t xml:space="preserve"> Tahap </w:t>
      </w:r>
      <w:r w:rsidR="00F649AC">
        <w:t xml:space="preserve">spesifikasi </w:t>
      </w:r>
      <w:r w:rsidR="004F1353">
        <w:t>kebutuhan merupakan tahap pertama dari daur hidup pengembangan sebuah perangkat lunak.</w:t>
      </w:r>
      <w:r w:rsidR="00F649AC">
        <w:t xml:space="preserve"> Pada tahap ini, semua kebutuhan-kebutuhan pengguna </w:t>
      </w:r>
      <w:r w:rsidR="00824CA4">
        <w:t xml:space="preserve">dispesifikasikan. </w:t>
      </w:r>
      <w:r w:rsidR="00A469D9">
        <w:t>Hasil dari tahap spesifikasi kebutuhan adalah sebuah dokumen Spesifikasi Kebutuhan Perangkat Lunak (SKPL).</w:t>
      </w:r>
      <w:r w:rsidR="00103441">
        <w:t xml:space="preserve"> Dokumen ini berisi tentang kumpulan kebutuhan-kebutuhan perangkat lunak yang akan dibuat. Dokumen SKPL ini berfungsi sebagai landasan proses pengembangan perangkat lunak yang telah disetujui oleh pihak pengembang dan klien. Terdapat empat pendekatan dalam menyusun dokumen SKPL yaitu :</w:t>
      </w:r>
    </w:p>
    <w:p w14:paraId="3F520503" w14:textId="73C20E95" w:rsidR="00103441" w:rsidRDefault="00103441" w:rsidP="00904A6D">
      <w:pPr>
        <w:pStyle w:val="ListParagraph"/>
        <w:numPr>
          <w:ilvl w:val="0"/>
          <w:numId w:val="13"/>
        </w:numPr>
        <w:ind w:left="360"/>
      </w:pPr>
      <w:r>
        <w:t>Bahasa Alamiah</w:t>
      </w:r>
    </w:p>
    <w:p w14:paraId="76B6507A" w14:textId="3E562431" w:rsidR="00103441" w:rsidRDefault="00103441" w:rsidP="00904A6D">
      <w:pPr>
        <w:pStyle w:val="ListParagraph"/>
        <w:ind w:left="360" w:firstLine="0"/>
      </w:pPr>
      <w:r>
        <w:t>Bahasa alamiah adalah bahasa sehari-hari yang digunakan oleh manusia.</w:t>
      </w:r>
    </w:p>
    <w:p w14:paraId="78299D22" w14:textId="09B74C76" w:rsidR="00103441" w:rsidRDefault="00103441" w:rsidP="00904A6D">
      <w:pPr>
        <w:pStyle w:val="ListParagraph"/>
        <w:numPr>
          <w:ilvl w:val="0"/>
          <w:numId w:val="13"/>
        </w:numPr>
        <w:ind w:left="360"/>
      </w:pPr>
      <w:r>
        <w:t>Bahasa Alamiah Terstruktur</w:t>
      </w:r>
    </w:p>
    <w:p w14:paraId="57FD0A7B" w14:textId="4172C162" w:rsidR="00103441" w:rsidRDefault="00103441" w:rsidP="00904A6D">
      <w:pPr>
        <w:pStyle w:val="ListParagraph"/>
        <w:ind w:left="360" w:firstLine="0"/>
      </w:pPr>
      <w:r>
        <w:t>Bahasa alamiah terstruktur adalah bahasa sehari-hari yang ditata sesuai dengan struktur/aturan tertentu.</w:t>
      </w:r>
    </w:p>
    <w:p w14:paraId="5894B155" w14:textId="6A71A7A3" w:rsidR="00103441" w:rsidRDefault="00103441" w:rsidP="00904A6D">
      <w:pPr>
        <w:pStyle w:val="ListParagraph"/>
        <w:numPr>
          <w:ilvl w:val="0"/>
          <w:numId w:val="13"/>
        </w:numPr>
        <w:ind w:left="360"/>
      </w:pPr>
      <w:r>
        <w:t>Bahasa Semi-formal</w:t>
      </w:r>
    </w:p>
    <w:p w14:paraId="25390CA8" w14:textId="4FCDE034" w:rsidR="00103441" w:rsidRDefault="00103441" w:rsidP="00904A6D">
      <w:pPr>
        <w:pStyle w:val="ListParagraph"/>
        <w:ind w:left="360" w:firstLine="0"/>
      </w:pPr>
      <w:r>
        <w:t>Bahasa semi-formal adalah bahasa grafikal yang dilengkapi dengan penjelasan teks.</w:t>
      </w:r>
    </w:p>
    <w:p w14:paraId="3FA2391F" w14:textId="281F1810" w:rsidR="00103441" w:rsidRDefault="00103441" w:rsidP="00904A6D">
      <w:pPr>
        <w:pStyle w:val="ListParagraph"/>
        <w:numPr>
          <w:ilvl w:val="0"/>
          <w:numId w:val="13"/>
        </w:numPr>
        <w:ind w:left="360"/>
      </w:pPr>
      <w:r>
        <w:t>Bahasa Formal</w:t>
      </w:r>
    </w:p>
    <w:p w14:paraId="4BEAEA3D" w14:textId="5E234953" w:rsidR="00103441" w:rsidRDefault="00103441" w:rsidP="00904A6D">
      <w:pPr>
        <w:pStyle w:val="ListParagraph"/>
        <w:ind w:left="360" w:firstLine="0"/>
      </w:pPr>
      <w:r>
        <w:t>Bahasa formal adalah bahasa yang terdiri dari notasi-notasi matematika.</w:t>
      </w:r>
    </w:p>
    <w:p w14:paraId="0AC0E061" w14:textId="50A9D71D" w:rsidR="00665142" w:rsidRDefault="00665142" w:rsidP="00665142">
      <w:pPr>
        <w:ind w:firstLine="0"/>
      </w:pPr>
      <w:r>
        <w:t>Diantara empat pendekatan bahasa tersebut, yang paling sering digunakan adalah pendekatan bahasa alamiah.</w:t>
      </w:r>
    </w:p>
    <w:p w14:paraId="086666DA" w14:textId="54C745BE" w:rsidR="00D722FF" w:rsidRDefault="00665142" w:rsidP="00AB78D0">
      <w:pPr>
        <w:pStyle w:val="Heading2"/>
      </w:pPr>
      <w:bookmarkStart w:id="57" w:name="_Toc521058474"/>
      <w:r>
        <w:lastRenderedPageBreak/>
        <w:t>Derau pada Dokumen SKPL</w:t>
      </w:r>
      <w:bookmarkEnd w:id="57"/>
    </w:p>
    <w:p w14:paraId="7BCB6103" w14:textId="1ECEEE6B" w:rsidR="00665142" w:rsidRDefault="00665142" w:rsidP="00665142">
      <w:r>
        <w:t>Penggunaan bahasa</w:t>
      </w:r>
      <w:r w:rsidR="005B43C3">
        <w:t xml:space="preserve"> alamiah dalam dokumen SKPL dapat menimbulkan beberapa kesalahan. Bertrand </w:t>
      </w:r>
      <w:r w:rsidR="002A1C45">
        <w:t>Me</w:t>
      </w:r>
      <w:r w:rsidR="005B43C3">
        <w:t xml:space="preserve">yer mengelompokkan kesalahan yang biasa terjadi pada proses spesifikasi </w:t>
      </w:r>
      <w:r w:rsidR="002A1C45">
        <w:t xml:space="preserve">kebutuhan perangkat lunak menjadi 7 bagian yang terkenal dengan sebutan </w:t>
      </w:r>
      <w:r w:rsidR="002A1C45" w:rsidRPr="002A1C45">
        <w:rPr>
          <w:i/>
        </w:rPr>
        <w:t>meyer’s seven sin</w:t>
      </w:r>
      <w:r w:rsidR="002A1C45">
        <w:t xml:space="preserve">. Satu diantara kesalahan itu adalah derau. Dera adalah salah satu kesalahan dalam </w:t>
      </w:r>
      <w:r w:rsidR="002A1C45">
        <w:rPr>
          <w:i/>
        </w:rPr>
        <w:t>Me</w:t>
      </w:r>
      <w:r w:rsidR="002A1C45" w:rsidRPr="007632EB">
        <w:rPr>
          <w:i/>
        </w:rPr>
        <w:t>yer</w:t>
      </w:r>
      <w:r w:rsidR="002A1C45">
        <w:rPr>
          <w:i/>
        </w:rPr>
        <w:t>’s</w:t>
      </w:r>
      <w:r w:rsidR="002A1C45" w:rsidRPr="007632EB">
        <w:rPr>
          <w:i/>
        </w:rPr>
        <w:t xml:space="preserve"> seven sins</w:t>
      </w:r>
      <w:r w:rsidR="002A1C45">
        <w:rPr>
          <w:i/>
        </w:rPr>
        <w:t xml:space="preserve"> </w:t>
      </w:r>
      <w:r w:rsidR="002A1C45">
        <w:t>yang disebabkan oleh adanya suatu elemen dalam teks yang memberikan informasi yang tidak relevan dengan domain masalah yang hendak diselesaikan. D</w:t>
      </w:r>
      <w:r w:rsidR="002A1C45" w:rsidRPr="0093329C">
        <w:t>erau</w:t>
      </w:r>
      <w:r w:rsidR="002A1C45">
        <w:t xml:space="preserve"> terdiri dari dua jenis, yaitu </w:t>
      </w:r>
      <w:r w:rsidR="002A1C45" w:rsidRPr="00585017">
        <w:rPr>
          <w:i/>
        </w:rPr>
        <w:t>remorse</w:t>
      </w:r>
      <w:r w:rsidR="002A1C45">
        <w:t xml:space="preserve"> dan </w:t>
      </w:r>
      <w:r w:rsidR="002A1C45" w:rsidRPr="00585017">
        <w:rPr>
          <w:i/>
        </w:rPr>
        <w:t>redundancy</w:t>
      </w:r>
      <w:r w:rsidR="002A1C45">
        <w:t xml:space="preserve">. </w:t>
      </w:r>
      <w:r w:rsidR="002A1C45" w:rsidRPr="0023622A">
        <w:rPr>
          <w:i/>
        </w:rPr>
        <w:t>Remorse</w:t>
      </w:r>
      <w:r w:rsidR="002A1C45">
        <w:t xml:space="preserve"> dapat didefinisikan sebagai pernyataan kebutuhan yang memberikan informasi yang tidak relevan dengan domain masalah, sedangkan </w:t>
      </w:r>
      <w:r w:rsidR="002A1C45" w:rsidRPr="0023622A">
        <w:rPr>
          <w:i/>
        </w:rPr>
        <w:t>redundancy</w:t>
      </w:r>
      <w:r w:rsidR="002A1C45">
        <w:t xml:space="preserve"> adalah pernyataan kebutuhan yang memberikan informasi yang sama dengan pernyataan kebutuhan yang lain </w:t>
      </w:r>
      <w:sdt>
        <w:sdtPr>
          <w:id w:val="299734780"/>
          <w:citation/>
        </w:sdtPr>
        <w:sdtEndPr/>
        <w:sdtContent>
          <w:r w:rsidR="002A1C45">
            <w:fldChar w:fldCharType="begin"/>
          </w:r>
          <w:r w:rsidR="002A1C45">
            <w:instrText xml:space="preserve"> CITATION Mey85 \l 1033 </w:instrText>
          </w:r>
          <w:r w:rsidR="002A1C45">
            <w:fldChar w:fldCharType="separate"/>
          </w:r>
          <w:r w:rsidR="000E485A" w:rsidRPr="000E485A">
            <w:rPr>
              <w:noProof/>
            </w:rPr>
            <w:t>[1]</w:t>
          </w:r>
          <w:r w:rsidR="002A1C45">
            <w:fldChar w:fldCharType="end"/>
          </w:r>
        </w:sdtContent>
      </w:sdt>
      <w:r w:rsidR="002A1C45">
        <w:t>.</w:t>
      </w:r>
    </w:p>
    <w:p w14:paraId="2FF50686" w14:textId="0F7108E1" w:rsidR="004035DA" w:rsidRDefault="004035DA" w:rsidP="00665142">
      <w:r>
        <w:t xml:space="preserve">Jenis derau yang menjadi fokus pada penelitian ini adalah derau jenis </w:t>
      </w:r>
      <w:r w:rsidRPr="004035DA">
        <w:rPr>
          <w:i/>
        </w:rPr>
        <w:t>remorse</w:t>
      </w:r>
      <w:r>
        <w:rPr>
          <w:i/>
        </w:rPr>
        <w:t xml:space="preserve">, </w:t>
      </w:r>
      <w:r>
        <w:t>yaitu pernyataan kebutuhan yang memberikan informasu yang tidak relevan dengan domain masalah yang hendak diselesaikan.</w:t>
      </w:r>
      <w:r w:rsidR="00F92271">
        <w:t xml:space="preserve"> Beikut adalah contoh kumpulan pernyataan kebutuhan beserta label(derau atau tidak)nya.</w:t>
      </w:r>
    </w:p>
    <w:p w14:paraId="59538EB7" w14:textId="5F02F7EF" w:rsidR="002D0E73" w:rsidRDefault="002D0E73" w:rsidP="002D0E73">
      <w:pPr>
        <w:pStyle w:val="Caption"/>
        <w:keepNext/>
      </w:pPr>
      <w:bookmarkStart w:id="58" w:name="_Ref521050795"/>
      <w:bookmarkStart w:id="59" w:name="_Toc520963298"/>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2</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1</w:t>
      </w:r>
      <w:r w:rsidR="009F2B05">
        <w:rPr>
          <w:noProof/>
        </w:rPr>
        <w:fldChar w:fldCharType="end"/>
      </w:r>
      <w:bookmarkEnd w:id="58"/>
      <w:r>
        <w:t xml:space="preserve"> Contoh Pernyataan Kebutuhan</w:t>
      </w:r>
      <w:bookmarkEnd w:id="59"/>
    </w:p>
    <w:tbl>
      <w:tblPr>
        <w:tblStyle w:val="TableGrid"/>
        <w:tblW w:w="0" w:type="auto"/>
        <w:tblLook w:val="04A0" w:firstRow="1" w:lastRow="0" w:firstColumn="1" w:lastColumn="0" w:noHBand="0" w:noVBand="1"/>
      </w:tblPr>
      <w:tblGrid>
        <w:gridCol w:w="715"/>
        <w:gridCol w:w="6750"/>
        <w:gridCol w:w="1034"/>
      </w:tblGrid>
      <w:tr w:rsidR="00F92271" w:rsidRPr="002D0E73" w14:paraId="50386DA6" w14:textId="77777777" w:rsidTr="002D0E73">
        <w:trPr>
          <w:tblHeader/>
        </w:trPr>
        <w:tc>
          <w:tcPr>
            <w:tcW w:w="715" w:type="dxa"/>
          </w:tcPr>
          <w:p w14:paraId="39436D28" w14:textId="55683AA4" w:rsidR="00F92271" w:rsidRPr="002D0E73" w:rsidRDefault="00F92271" w:rsidP="00665142">
            <w:pPr>
              <w:ind w:firstLine="0"/>
              <w:rPr>
                <w:rFonts w:ascii="Times New Roman" w:hAnsi="Times New Roman" w:cs="Times New Roman"/>
                <w:b/>
              </w:rPr>
            </w:pPr>
            <w:r w:rsidRPr="002D0E73">
              <w:rPr>
                <w:rFonts w:ascii="Times New Roman" w:hAnsi="Times New Roman" w:cs="Times New Roman"/>
                <w:b/>
              </w:rPr>
              <w:t>ID</w:t>
            </w:r>
          </w:p>
        </w:tc>
        <w:tc>
          <w:tcPr>
            <w:tcW w:w="6750" w:type="dxa"/>
          </w:tcPr>
          <w:p w14:paraId="6ABF6FDF" w14:textId="39D6448E" w:rsidR="00F92271" w:rsidRPr="002D0E73" w:rsidRDefault="00F92271" w:rsidP="00665142">
            <w:pPr>
              <w:ind w:firstLine="0"/>
              <w:rPr>
                <w:rFonts w:ascii="Times New Roman" w:hAnsi="Times New Roman" w:cs="Times New Roman"/>
                <w:b/>
              </w:rPr>
            </w:pPr>
            <w:r w:rsidRPr="002D0E73">
              <w:rPr>
                <w:rFonts w:ascii="Times New Roman" w:hAnsi="Times New Roman" w:cs="Times New Roman"/>
                <w:b/>
              </w:rPr>
              <w:t>Pernyataan Kebutuhan</w:t>
            </w:r>
          </w:p>
        </w:tc>
        <w:tc>
          <w:tcPr>
            <w:tcW w:w="1034" w:type="dxa"/>
          </w:tcPr>
          <w:p w14:paraId="4D339DC5" w14:textId="25A65C6E" w:rsidR="00F92271" w:rsidRPr="002D0E73" w:rsidRDefault="00F92271" w:rsidP="00665142">
            <w:pPr>
              <w:ind w:firstLine="0"/>
              <w:rPr>
                <w:rFonts w:ascii="Times New Roman" w:hAnsi="Times New Roman" w:cs="Times New Roman"/>
                <w:b/>
              </w:rPr>
            </w:pPr>
            <w:r w:rsidRPr="002D0E73">
              <w:rPr>
                <w:rFonts w:ascii="Times New Roman" w:hAnsi="Times New Roman" w:cs="Times New Roman"/>
                <w:b/>
              </w:rPr>
              <w:t>Label</w:t>
            </w:r>
          </w:p>
        </w:tc>
      </w:tr>
      <w:tr w:rsidR="00F92271" w:rsidRPr="002D0E73" w14:paraId="215E4770" w14:textId="77777777" w:rsidTr="00F92271">
        <w:tc>
          <w:tcPr>
            <w:tcW w:w="715" w:type="dxa"/>
          </w:tcPr>
          <w:p w14:paraId="1FD36667" w14:textId="7F9A8BEA"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R-01</w:t>
            </w:r>
          </w:p>
        </w:tc>
        <w:tc>
          <w:tcPr>
            <w:tcW w:w="6750" w:type="dxa"/>
            <w:vAlign w:val="bottom"/>
          </w:tcPr>
          <w:p w14:paraId="0C0C42E1" w14:textId="6F2897F7"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submit jobs with the associated deadline, cost, and execution time</w:t>
            </w:r>
          </w:p>
        </w:tc>
        <w:tc>
          <w:tcPr>
            <w:tcW w:w="1034" w:type="dxa"/>
          </w:tcPr>
          <w:p w14:paraId="4D6E73D3" w14:textId="702E8AC2"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072B03AF" w14:textId="77777777" w:rsidTr="00F92271">
        <w:tc>
          <w:tcPr>
            <w:tcW w:w="715" w:type="dxa"/>
          </w:tcPr>
          <w:p w14:paraId="38E748BD" w14:textId="684A9C60"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R-02</w:t>
            </w:r>
          </w:p>
        </w:tc>
        <w:tc>
          <w:tcPr>
            <w:tcW w:w="6750" w:type="dxa"/>
            <w:vAlign w:val="bottom"/>
          </w:tcPr>
          <w:p w14:paraId="1BDE4537" w14:textId="035ACA7B"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query the cluster to establish the current cost per unit time for submitting new jobs</w:t>
            </w:r>
          </w:p>
        </w:tc>
        <w:tc>
          <w:tcPr>
            <w:tcW w:w="1034" w:type="dxa"/>
          </w:tcPr>
          <w:p w14:paraId="39121E8E" w14:textId="4A90027E"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5B28293C" w14:textId="77777777" w:rsidTr="00F92271">
        <w:tc>
          <w:tcPr>
            <w:tcW w:w="715" w:type="dxa"/>
          </w:tcPr>
          <w:p w14:paraId="1838F8BD" w14:textId="388B4A9B"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R-03</w:t>
            </w:r>
          </w:p>
        </w:tc>
        <w:tc>
          <w:tcPr>
            <w:tcW w:w="6750" w:type="dxa"/>
            <w:vAlign w:val="bottom"/>
          </w:tcPr>
          <w:p w14:paraId="5CAB2BEC" w14:textId="4D168BF4"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monitor the status of submitted jobs</w:t>
            </w:r>
          </w:p>
        </w:tc>
        <w:tc>
          <w:tcPr>
            <w:tcW w:w="1034" w:type="dxa"/>
          </w:tcPr>
          <w:p w14:paraId="2DC0DE98" w14:textId="11BC7996"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441E8616" w14:textId="77777777" w:rsidTr="00F92271">
        <w:tc>
          <w:tcPr>
            <w:tcW w:w="715" w:type="dxa"/>
          </w:tcPr>
          <w:p w14:paraId="2EC2CF98" w14:textId="402E039E"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R-04</w:t>
            </w:r>
          </w:p>
        </w:tc>
        <w:tc>
          <w:tcPr>
            <w:tcW w:w="6750" w:type="dxa"/>
            <w:vAlign w:val="bottom"/>
          </w:tcPr>
          <w:p w14:paraId="02A2CA2C" w14:textId="7503DD1D"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cancel jobs submitted by him</w:t>
            </w:r>
          </w:p>
        </w:tc>
        <w:tc>
          <w:tcPr>
            <w:tcW w:w="1034" w:type="dxa"/>
          </w:tcPr>
          <w:p w14:paraId="3A32A631" w14:textId="069132DB"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57A20792" w14:textId="77777777" w:rsidTr="00F92271">
        <w:tc>
          <w:tcPr>
            <w:tcW w:w="715" w:type="dxa"/>
          </w:tcPr>
          <w:p w14:paraId="620AD421" w14:textId="7EBC04CF"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R-05</w:t>
            </w:r>
          </w:p>
        </w:tc>
        <w:tc>
          <w:tcPr>
            <w:tcW w:w="6750" w:type="dxa"/>
            <w:vAlign w:val="bottom"/>
          </w:tcPr>
          <w:p w14:paraId="5478E388" w14:textId="30469AB2"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his credit balance</w:t>
            </w:r>
          </w:p>
        </w:tc>
        <w:tc>
          <w:tcPr>
            <w:tcW w:w="1034" w:type="dxa"/>
          </w:tcPr>
          <w:p w14:paraId="3CBDC7AD" w14:textId="5070C9B6"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Derau</w:t>
            </w:r>
          </w:p>
        </w:tc>
      </w:tr>
      <w:tr w:rsidR="00F92271" w:rsidRPr="002D0E73" w14:paraId="6FF6BC4F" w14:textId="77777777" w:rsidTr="00F92271">
        <w:tc>
          <w:tcPr>
            <w:tcW w:w="715" w:type="dxa"/>
          </w:tcPr>
          <w:p w14:paraId="7E095011" w14:textId="4EA7BEF5"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R-06</w:t>
            </w:r>
          </w:p>
        </w:tc>
        <w:tc>
          <w:tcPr>
            <w:tcW w:w="6750" w:type="dxa"/>
            <w:vAlign w:val="bottom"/>
          </w:tcPr>
          <w:p w14:paraId="465188D2" w14:textId="1FA96D91"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 xml:space="preserve">check his usage history </w:t>
            </w:r>
          </w:p>
        </w:tc>
        <w:tc>
          <w:tcPr>
            <w:tcW w:w="1034" w:type="dxa"/>
          </w:tcPr>
          <w:p w14:paraId="40FAC8D0" w14:textId="0B58BA5A"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662A251B" w14:textId="77777777" w:rsidTr="00F92271">
        <w:tc>
          <w:tcPr>
            <w:tcW w:w="715" w:type="dxa"/>
          </w:tcPr>
          <w:p w14:paraId="67A3205A" w14:textId="35432EB7"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R-07</w:t>
            </w:r>
          </w:p>
        </w:tc>
        <w:tc>
          <w:tcPr>
            <w:tcW w:w="6750" w:type="dxa"/>
            <w:vAlign w:val="bottom"/>
          </w:tcPr>
          <w:p w14:paraId="781D0E0F" w14:textId="41DD116B"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the status of each node of the cluster</w:t>
            </w:r>
          </w:p>
        </w:tc>
        <w:tc>
          <w:tcPr>
            <w:tcW w:w="1034" w:type="dxa"/>
          </w:tcPr>
          <w:p w14:paraId="0DB14ED6" w14:textId="65F1CA69"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2799FBFF" w14:textId="77777777" w:rsidTr="00F92271">
        <w:tc>
          <w:tcPr>
            <w:tcW w:w="715" w:type="dxa"/>
          </w:tcPr>
          <w:p w14:paraId="79DE73F1" w14:textId="2F2A0F18"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R-08</w:t>
            </w:r>
          </w:p>
        </w:tc>
        <w:tc>
          <w:tcPr>
            <w:tcW w:w="6750" w:type="dxa"/>
            <w:vAlign w:val="bottom"/>
          </w:tcPr>
          <w:p w14:paraId="6612DD68" w14:textId="58F2031F"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the usage pattern history of the cluster</w:t>
            </w:r>
          </w:p>
        </w:tc>
        <w:tc>
          <w:tcPr>
            <w:tcW w:w="1034" w:type="dxa"/>
          </w:tcPr>
          <w:p w14:paraId="7CC4DE88" w14:textId="07EF156F"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4C41E2DD" w14:textId="77777777" w:rsidTr="00F92271">
        <w:tc>
          <w:tcPr>
            <w:tcW w:w="715" w:type="dxa"/>
          </w:tcPr>
          <w:p w14:paraId="59653163" w14:textId="23439D1C"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R-09</w:t>
            </w:r>
          </w:p>
        </w:tc>
        <w:tc>
          <w:tcPr>
            <w:tcW w:w="6750" w:type="dxa"/>
            <w:vAlign w:val="bottom"/>
          </w:tcPr>
          <w:p w14:paraId="1A24954F" w14:textId="576EA084"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the status of all submitted jobs</w:t>
            </w:r>
          </w:p>
        </w:tc>
        <w:tc>
          <w:tcPr>
            <w:tcW w:w="1034" w:type="dxa"/>
          </w:tcPr>
          <w:p w14:paraId="0880B239" w14:textId="7A15FD64"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15520AF3" w14:textId="77777777" w:rsidTr="00F92271">
        <w:tc>
          <w:tcPr>
            <w:tcW w:w="715" w:type="dxa"/>
          </w:tcPr>
          <w:p w14:paraId="16A90DEE" w14:textId="35B56962"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R-10</w:t>
            </w:r>
          </w:p>
        </w:tc>
        <w:tc>
          <w:tcPr>
            <w:tcW w:w="6750" w:type="dxa"/>
            <w:vAlign w:val="bottom"/>
          </w:tcPr>
          <w:p w14:paraId="6E882E89" w14:textId="4A10C324"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check the load on each node of the cluster</w:t>
            </w:r>
          </w:p>
        </w:tc>
        <w:tc>
          <w:tcPr>
            <w:tcW w:w="1034" w:type="dxa"/>
          </w:tcPr>
          <w:p w14:paraId="796E3E1E" w14:textId="38A6DCC4"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30E5DDE9" w14:textId="77777777" w:rsidTr="00F92271">
        <w:tc>
          <w:tcPr>
            <w:tcW w:w="715" w:type="dxa"/>
          </w:tcPr>
          <w:p w14:paraId="077ABE1C" w14:textId="6B93EBE1"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R-11</w:t>
            </w:r>
          </w:p>
        </w:tc>
        <w:tc>
          <w:tcPr>
            <w:tcW w:w="6750" w:type="dxa"/>
            <w:vAlign w:val="bottom"/>
          </w:tcPr>
          <w:p w14:paraId="0ADBE3A2" w14:textId="001B1818"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alter the cost structure of the cluster</w:t>
            </w:r>
          </w:p>
        </w:tc>
        <w:tc>
          <w:tcPr>
            <w:tcW w:w="1034" w:type="dxa"/>
          </w:tcPr>
          <w:p w14:paraId="30B87ED1" w14:textId="7470135B"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2E559AEE" w14:textId="77777777" w:rsidTr="00F92271">
        <w:tc>
          <w:tcPr>
            <w:tcW w:w="715" w:type="dxa"/>
          </w:tcPr>
          <w:p w14:paraId="7D7F0025" w14:textId="436C330B"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R-12</w:t>
            </w:r>
          </w:p>
        </w:tc>
        <w:tc>
          <w:tcPr>
            <w:tcW w:w="6750" w:type="dxa"/>
            <w:vAlign w:val="bottom"/>
          </w:tcPr>
          <w:p w14:paraId="0C3576BE" w14:textId="2A78064B"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alter the scheduling policy of the cluster</w:t>
            </w:r>
          </w:p>
        </w:tc>
        <w:tc>
          <w:tcPr>
            <w:tcW w:w="1034" w:type="dxa"/>
          </w:tcPr>
          <w:p w14:paraId="7A190EB1" w14:textId="0AA38731"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r w:rsidR="00F92271" w:rsidRPr="002D0E73" w14:paraId="4A37F0AC" w14:textId="77777777" w:rsidTr="00F92271">
        <w:tc>
          <w:tcPr>
            <w:tcW w:w="715" w:type="dxa"/>
          </w:tcPr>
          <w:p w14:paraId="25257567" w14:textId="5F8642A1"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R-13</w:t>
            </w:r>
          </w:p>
        </w:tc>
        <w:tc>
          <w:tcPr>
            <w:tcW w:w="6750" w:type="dxa"/>
            <w:vAlign w:val="bottom"/>
          </w:tcPr>
          <w:p w14:paraId="2915BB33" w14:textId="59964037" w:rsidR="00F92271" w:rsidRPr="002D0E73" w:rsidRDefault="00F92271" w:rsidP="00F92271">
            <w:pPr>
              <w:ind w:firstLine="0"/>
              <w:rPr>
                <w:rFonts w:ascii="Times New Roman" w:hAnsi="Times New Roman" w:cs="Times New Roman"/>
              </w:rPr>
            </w:pPr>
            <w:r w:rsidRPr="002D0E73">
              <w:rPr>
                <w:rFonts w:ascii="Times New Roman" w:hAnsi="Times New Roman" w:cs="Times New Roman"/>
                <w:color w:val="000000"/>
                <w:sz w:val="22"/>
                <w:szCs w:val="22"/>
              </w:rPr>
              <w:t>cancel, suspend, and resume any job</w:t>
            </w:r>
          </w:p>
        </w:tc>
        <w:tc>
          <w:tcPr>
            <w:tcW w:w="1034" w:type="dxa"/>
          </w:tcPr>
          <w:p w14:paraId="41BB51A5" w14:textId="3E862377" w:rsidR="00F92271" w:rsidRPr="002D0E73" w:rsidRDefault="00F92271" w:rsidP="00F92271">
            <w:pPr>
              <w:ind w:firstLine="0"/>
              <w:rPr>
                <w:rFonts w:ascii="Times New Roman" w:hAnsi="Times New Roman" w:cs="Times New Roman"/>
              </w:rPr>
            </w:pPr>
            <w:r w:rsidRPr="002D0E73">
              <w:rPr>
                <w:rFonts w:ascii="Times New Roman" w:hAnsi="Times New Roman" w:cs="Times New Roman"/>
              </w:rPr>
              <w:t>Normal</w:t>
            </w:r>
          </w:p>
        </w:tc>
      </w:tr>
    </w:tbl>
    <w:p w14:paraId="7E6E608C" w14:textId="77777777" w:rsidR="00F92271" w:rsidRPr="004035DA" w:rsidRDefault="00F92271" w:rsidP="00665142"/>
    <w:p w14:paraId="431962DA" w14:textId="503E7DA1" w:rsidR="00AB78D0" w:rsidRDefault="00B35706" w:rsidP="00AB78D0">
      <w:pPr>
        <w:pStyle w:val="Heading2"/>
      </w:pPr>
      <w:bookmarkStart w:id="60" w:name="_Toc521058475"/>
      <w:r>
        <w:t>TF-IDF</w:t>
      </w:r>
      <w:bookmarkEnd w:id="56"/>
      <w:bookmarkEnd w:id="60"/>
    </w:p>
    <w:p w14:paraId="78E55086" w14:textId="02527504" w:rsidR="009616F3" w:rsidRDefault="009616F3" w:rsidP="009616F3">
      <w:r>
        <w:t>Term frequency – invers document frequency adalah metode pembobotan dalam pengolahan teks</w:t>
      </w:r>
      <w:r w:rsidR="009F2B05">
        <w:t xml:space="preserve"> </w:t>
      </w:r>
      <w:sdt>
        <w:sdtPr>
          <w:rPr>
            <w:rFonts w:eastAsiaTheme="minorEastAsia"/>
            <w:iCs/>
          </w:rPr>
          <w:id w:val="196516106"/>
          <w:citation/>
        </w:sdtPr>
        <w:sdtEndPr/>
        <w:sdtContent>
          <w:r w:rsidR="009F2B05">
            <w:rPr>
              <w:rFonts w:eastAsiaTheme="minorEastAsia"/>
              <w:iCs/>
            </w:rPr>
            <w:fldChar w:fldCharType="begin"/>
          </w:r>
          <w:r w:rsidR="009F2B05">
            <w:rPr>
              <w:rFonts w:eastAsiaTheme="minorEastAsia"/>
              <w:iCs/>
            </w:rPr>
            <w:instrText xml:space="preserve"> CITATION Trs14 \l 1033 </w:instrText>
          </w:r>
          <w:r w:rsidR="009F2B05">
            <w:rPr>
              <w:rFonts w:eastAsiaTheme="minorEastAsia"/>
              <w:iCs/>
            </w:rPr>
            <w:fldChar w:fldCharType="separate"/>
          </w:r>
          <w:r w:rsidR="000E485A" w:rsidRPr="000E485A">
            <w:rPr>
              <w:rFonts w:eastAsiaTheme="minorEastAsia"/>
              <w:noProof/>
            </w:rPr>
            <w:t>[4]</w:t>
          </w:r>
          <w:r w:rsidR="009F2B05">
            <w:rPr>
              <w:rFonts w:eastAsiaTheme="minorEastAsia"/>
              <w:iCs/>
            </w:rPr>
            <w:fldChar w:fldCharType="end"/>
          </w:r>
        </w:sdtContent>
      </w:sdt>
      <w:r>
        <w:t xml:space="preserve">. Nilai term frequency (tf) didapat dengan menghitung jumlah kemunculan sebuah term dalam sebuah dokumen. Sedangkan nilai invers document frequency didapat dengan rumus </w:t>
      </w:r>
    </w:p>
    <w:tbl>
      <w:tblPr>
        <w:tblW w:w="5000" w:type="pct"/>
        <w:tblLook w:val="04A0" w:firstRow="1" w:lastRow="0" w:firstColumn="1" w:lastColumn="0" w:noHBand="0" w:noVBand="1"/>
      </w:tblPr>
      <w:tblGrid>
        <w:gridCol w:w="7629"/>
        <w:gridCol w:w="880"/>
      </w:tblGrid>
      <w:tr w:rsidR="009616F3" w14:paraId="7BDE4488" w14:textId="77777777" w:rsidTr="000F132F">
        <w:tc>
          <w:tcPr>
            <w:tcW w:w="4483" w:type="pct"/>
            <w:vAlign w:val="center"/>
          </w:tcPr>
          <w:p w14:paraId="5C5288D4" w14:textId="44146732" w:rsidR="009616F3" w:rsidRPr="00661B29" w:rsidRDefault="009E668A" w:rsidP="000F132F">
            <w:pPr>
              <w:pStyle w:val="NoSpacing"/>
              <w:spacing w:line="360" w:lineRule="auto"/>
              <w:jc w:val="center"/>
            </w:pPr>
            <m:oMathPara>
              <m:oMath>
                <m:sSub>
                  <m:sSubPr>
                    <m:ctrlPr>
                      <w:rPr>
                        <w:rFonts w:ascii="Cambria Math" w:hAnsi="Cambria Math"/>
                        <w:i/>
                        <w:iCs/>
                      </w:rPr>
                    </m:ctrlPr>
                  </m:sSubPr>
                  <m:e>
                    <m:r>
                      <m:rPr>
                        <m:sty m:val="p"/>
                      </m:rPr>
                      <w:rPr>
                        <w:rFonts w:ascii="Cambria Math" w:hAnsi="Cambria Math"/>
                      </w:rPr>
                      <m:t>idf</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iCs/>
                          </w:rPr>
                        </m:ctrlPr>
                      </m:fPr>
                      <m:num>
                        <m:r>
                          <w:rPr>
                            <w:rFonts w:ascii="Cambria Math" w:hAnsi="Cambria Math"/>
                          </w:rPr>
                          <m:t>N</m:t>
                        </m:r>
                      </m:num>
                      <m:den>
                        <m:sSub>
                          <m:sSubPr>
                            <m:ctrlPr>
                              <w:rPr>
                                <w:rFonts w:ascii="Cambria Math" w:hAnsi="Cambria Math"/>
                                <w:i/>
                                <w:iCs/>
                              </w:rPr>
                            </m:ctrlPr>
                          </m:sSubPr>
                          <m:e>
                            <m:r>
                              <m:rPr>
                                <m:sty m:val="p"/>
                              </m:rPr>
                              <w:rPr>
                                <w:rFonts w:ascii="Cambria Math" w:hAnsi="Cambria Math"/>
                              </w:rPr>
                              <m:t>df</m:t>
                            </m:r>
                          </m:e>
                          <m:sub>
                            <m:r>
                              <m:rPr>
                                <m:sty m:val="p"/>
                              </m:rPr>
                              <w:rPr>
                                <w:rFonts w:ascii="Cambria Math" w:hAnsi="Cambria Math"/>
                              </w:rPr>
                              <m:t>i</m:t>
                            </m:r>
                          </m:sub>
                        </m:sSub>
                        <m:r>
                          <m:rPr>
                            <m:sty m:val="p"/>
                          </m:rPr>
                          <w:rPr>
                            <w:rFonts w:ascii="Cambria Math" w:hAnsi="Cambria Math"/>
                          </w:rPr>
                          <m:t> </m:t>
                        </m:r>
                      </m:den>
                    </m:f>
                  </m:e>
                </m:func>
              </m:oMath>
            </m:oMathPara>
          </w:p>
        </w:tc>
        <w:tc>
          <w:tcPr>
            <w:tcW w:w="517" w:type="pct"/>
            <w:vAlign w:val="center"/>
          </w:tcPr>
          <w:p w14:paraId="65581E01" w14:textId="77777777" w:rsidR="009616F3" w:rsidRDefault="009616F3" w:rsidP="000F132F">
            <w:pPr>
              <w:pStyle w:val="Caption"/>
              <w:keepNext/>
              <w:rPr>
                <w:lang w:val="id-ID"/>
              </w:rPr>
            </w:pPr>
          </w:p>
          <w:p w14:paraId="00840946" w14:textId="723CC02A" w:rsidR="009616F3" w:rsidRPr="00337FED" w:rsidRDefault="009616F3" w:rsidP="000F132F">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E870AA">
              <w:t>1</w:t>
            </w:r>
            <w:r w:rsidRPr="00337FED">
              <w:rPr>
                <w:lang w:val="id-ID"/>
              </w:rPr>
              <w:t>)</w:t>
            </w:r>
          </w:p>
          <w:p w14:paraId="64646E09" w14:textId="77777777" w:rsidR="009616F3" w:rsidRDefault="009616F3" w:rsidP="000F132F">
            <w:pPr>
              <w:pStyle w:val="NoSpacing"/>
              <w:spacing w:line="360" w:lineRule="auto"/>
              <w:jc w:val="center"/>
            </w:pPr>
          </w:p>
        </w:tc>
      </w:tr>
    </w:tbl>
    <w:p w14:paraId="5C9EE46D" w14:textId="344E19C6" w:rsidR="00F502BA" w:rsidRDefault="00F502BA" w:rsidP="00F502BA">
      <w:pPr>
        <w:ind w:firstLine="0"/>
        <w:rPr>
          <w:rFonts w:eastAsiaTheme="minorEastAsia"/>
          <w:iCs/>
        </w:rPr>
      </w:pPr>
      <w:r>
        <w:t xml:space="preserve">dimana </w:t>
      </w:r>
      <m:oMath>
        <m:sSub>
          <m:sSubPr>
            <m:ctrlPr>
              <w:rPr>
                <w:rFonts w:ascii="Cambria Math" w:hAnsi="Cambria Math"/>
                <w:i/>
                <w:iCs/>
              </w:rPr>
            </m:ctrlPr>
          </m:sSubPr>
          <m:e>
            <m:r>
              <m:rPr>
                <m:sty m:val="p"/>
              </m:rPr>
              <w:rPr>
                <w:rFonts w:ascii="Cambria Math" w:hAnsi="Cambria Math"/>
              </w:rPr>
              <m:t>df</m:t>
            </m:r>
          </m:e>
          <m:sub>
            <m:r>
              <m:rPr>
                <m:sty m:val="p"/>
              </m:rPr>
              <w:rPr>
                <w:rFonts w:ascii="Cambria Math" w:hAnsi="Cambria Math"/>
              </w:rPr>
              <m:t>i</m:t>
            </m:r>
          </m:sub>
        </m:sSub>
      </m:oMath>
      <w:r>
        <w:rPr>
          <w:rFonts w:eastAsiaTheme="minorEastAsia"/>
          <w:iCs/>
        </w:rPr>
        <w:t xml:space="preserve"> adalah jumlah dokumen yang mengandung term i. Nilai tf-idf dari term i kemudian dapat dihitung dengan mengalikan nilai tf dari term i dengan nilai idf dari term i</w:t>
      </w:r>
      <w:r w:rsidR="00B14D46">
        <w:rPr>
          <w:rFonts w:eastAsiaTheme="minorEastAsia"/>
          <w:iCs/>
        </w:rPr>
        <w:t xml:space="preserve"> </w:t>
      </w:r>
      <w:sdt>
        <w:sdtPr>
          <w:rPr>
            <w:rFonts w:eastAsiaTheme="minorEastAsia"/>
            <w:iCs/>
          </w:rPr>
          <w:id w:val="1414431258"/>
          <w:citation/>
        </w:sdtPr>
        <w:sdtEndPr/>
        <w:sdtContent>
          <w:r w:rsidR="00B14D46">
            <w:rPr>
              <w:rFonts w:eastAsiaTheme="minorEastAsia"/>
              <w:iCs/>
            </w:rPr>
            <w:fldChar w:fldCharType="begin"/>
          </w:r>
          <w:r w:rsidR="00B14D46">
            <w:rPr>
              <w:rFonts w:eastAsiaTheme="minorEastAsia"/>
              <w:iCs/>
            </w:rPr>
            <w:instrText xml:space="preserve"> CITATION Trs14 \l 1033 </w:instrText>
          </w:r>
          <w:r w:rsidR="00B14D46">
            <w:rPr>
              <w:rFonts w:eastAsiaTheme="minorEastAsia"/>
              <w:iCs/>
            </w:rPr>
            <w:fldChar w:fldCharType="separate"/>
          </w:r>
          <w:r w:rsidR="000E485A" w:rsidRPr="000E485A">
            <w:rPr>
              <w:rFonts w:eastAsiaTheme="minorEastAsia"/>
              <w:noProof/>
            </w:rPr>
            <w:t>[4]</w:t>
          </w:r>
          <w:r w:rsidR="00B14D46">
            <w:rPr>
              <w:rFonts w:eastAsiaTheme="minorEastAsia"/>
              <w:iCs/>
            </w:rPr>
            <w:fldChar w:fldCharType="end"/>
          </w:r>
        </w:sdtContent>
      </w:sdt>
      <w:r>
        <w:rPr>
          <w:rFonts w:eastAsiaTheme="minorEastAsia"/>
          <w:iCs/>
        </w:rPr>
        <w:t>.</w:t>
      </w:r>
    </w:p>
    <w:p w14:paraId="6288CB80" w14:textId="212C51C9" w:rsidR="007F3D91" w:rsidRPr="00F502BA" w:rsidRDefault="007F3D91" w:rsidP="007F3D91">
      <w:pPr>
        <w:ind w:firstLine="810"/>
      </w:pPr>
      <w:r>
        <w:t>Sebagai contoh</w:t>
      </w:r>
      <w:r w:rsidR="00725005">
        <w:t xml:space="preserve"> jika sebuah pernyataan kebutuhan adalah satu dokumen dan sebuah dokumen SKPL sebagai corpus</w:t>
      </w:r>
      <w:r>
        <w:t xml:space="preserve">, </w:t>
      </w:r>
      <w:r w:rsidR="00725005">
        <w:t xml:space="preserve">maka </w:t>
      </w:r>
      <w:r>
        <w:t xml:space="preserve">sebuah kebutuhan R-05 dari sebuah dokumen SKPL pada </w:t>
      </w:r>
      <w:r>
        <w:fldChar w:fldCharType="begin"/>
      </w:r>
      <w:r>
        <w:instrText xml:space="preserve"> REF _Ref521050795 \h </w:instrText>
      </w:r>
      <w:r>
        <w:fldChar w:fldCharType="separate"/>
      </w:r>
      <w:r w:rsidR="00524CAE">
        <w:t xml:space="preserve">Tabel </w:t>
      </w:r>
      <w:r w:rsidR="00524CAE">
        <w:rPr>
          <w:noProof/>
        </w:rPr>
        <w:t>2</w:t>
      </w:r>
      <w:r w:rsidR="00524CAE">
        <w:t>.</w:t>
      </w:r>
      <w:r w:rsidR="00524CAE">
        <w:rPr>
          <w:noProof/>
        </w:rPr>
        <w:t>1</w:t>
      </w:r>
      <w:r>
        <w:fldChar w:fldCharType="end"/>
      </w:r>
      <w:r>
        <w:t xml:space="preserve"> yang memiliki term unik [</w:t>
      </w:r>
      <w:r w:rsidR="007F1CD0" w:rsidRPr="007F1CD0">
        <w:t>alter</w:t>
      </w:r>
      <w:r w:rsidR="007F1CD0">
        <w:t xml:space="preserve">, </w:t>
      </w:r>
      <w:r w:rsidR="007F1CD0" w:rsidRPr="007F1CD0">
        <w:t>associ</w:t>
      </w:r>
      <w:r w:rsidR="007F1CD0">
        <w:t xml:space="preserve">, balance, </w:t>
      </w:r>
      <w:r w:rsidR="007F1CD0" w:rsidRPr="007F1CD0">
        <w:t>cancel</w:t>
      </w:r>
      <w:r w:rsidR="007F1CD0">
        <w:t xml:space="preserve">, </w:t>
      </w:r>
      <w:r w:rsidR="007F1CD0" w:rsidRPr="007F1CD0">
        <w:t>check</w:t>
      </w:r>
      <w:r w:rsidR="007F1CD0">
        <w:t xml:space="preserve">, </w:t>
      </w:r>
      <w:r w:rsidR="007F1CD0" w:rsidRPr="007F1CD0">
        <w:t>cluster</w:t>
      </w:r>
      <w:r w:rsidR="007F1CD0">
        <w:t xml:space="preserve">, </w:t>
      </w:r>
      <w:r w:rsidR="007F1CD0" w:rsidRPr="007F1CD0">
        <w:t>cost</w:t>
      </w:r>
      <w:r w:rsidR="007F1CD0">
        <w:t xml:space="preserve">, </w:t>
      </w:r>
      <w:r w:rsidR="007F1CD0" w:rsidRPr="007F1CD0">
        <w:t>credit</w:t>
      </w:r>
      <w:r w:rsidR="007F1CD0">
        <w:t xml:space="preserve">, </w:t>
      </w:r>
      <w:r w:rsidR="007F1CD0" w:rsidRPr="007F1CD0">
        <w:t>current</w:t>
      </w:r>
      <w:r w:rsidR="007F1CD0">
        <w:t xml:space="preserve">, </w:t>
      </w:r>
      <w:r w:rsidR="007F1CD0" w:rsidRPr="007F1CD0">
        <w:t>deadlin</w:t>
      </w:r>
      <w:r w:rsidR="007F1CD0">
        <w:t xml:space="preserve">, </w:t>
      </w:r>
      <w:r w:rsidR="007F1CD0" w:rsidRPr="007F1CD0">
        <w:t>establish</w:t>
      </w:r>
      <w:r w:rsidR="007F1CD0">
        <w:t xml:space="preserve">, </w:t>
      </w:r>
      <w:r w:rsidR="007F1CD0" w:rsidRPr="007F1CD0">
        <w:t>execut</w:t>
      </w:r>
      <w:r w:rsidR="007F1CD0">
        <w:t xml:space="preserve">, </w:t>
      </w:r>
      <w:r w:rsidR="007F1CD0" w:rsidRPr="007F1CD0">
        <w:t>histori</w:t>
      </w:r>
      <w:r w:rsidR="007F1CD0">
        <w:t xml:space="preserve">, </w:t>
      </w:r>
      <w:r w:rsidR="007F1CD0" w:rsidRPr="007F1CD0">
        <w:t>job</w:t>
      </w:r>
      <w:r w:rsidR="007F1CD0">
        <w:t xml:space="preserve">, </w:t>
      </w:r>
      <w:r w:rsidR="007F1CD0" w:rsidRPr="007F1CD0">
        <w:t>load</w:t>
      </w:r>
      <w:r w:rsidR="007F1CD0">
        <w:t xml:space="preserve">, </w:t>
      </w:r>
      <w:r w:rsidR="007F1CD0" w:rsidRPr="007F1CD0">
        <w:t>monitor</w:t>
      </w:r>
      <w:r w:rsidR="007F1CD0">
        <w:t xml:space="preserve">, </w:t>
      </w:r>
      <w:r w:rsidR="007F1CD0" w:rsidRPr="007F1CD0">
        <w:t>new</w:t>
      </w:r>
      <w:r w:rsidR="007F1CD0">
        <w:t xml:space="preserve">, </w:t>
      </w:r>
      <w:r w:rsidR="007F1CD0" w:rsidRPr="007F1CD0">
        <w:t>node</w:t>
      </w:r>
      <w:r w:rsidR="007F1CD0">
        <w:t xml:space="preserve">, </w:t>
      </w:r>
      <w:r w:rsidR="007F1CD0" w:rsidRPr="007F1CD0">
        <w:t>pattern</w:t>
      </w:r>
      <w:r w:rsidR="007F1CD0">
        <w:t xml:space="preserve">, </w:t>
      </w:r>
      <w:r w:rsidR="007F1CD0" w:rsidRPr="007F1CD0">
        <w:t>per</w:t>
      </w:r>
      <w:r w:rsidR="007F1CD0">
        <w:t xml:space="preserve">, </w:t>
      </w:r>
      <w:r w:rsidR="007F1CD0" w:rsidRPr="007F1CD0">
        <w:t>polici</w:t>
      </w:r>
      <w:r w:rsidR="007F1CD0">
        <w:t xml:space="preserve">, </w:t>
      </w:r>
      <w:r w:rsidR="007F1CD0" w:rsidRPr="007F1CD0">
        <w:t>queri</w:t>
      </w:r>
      <w:r w:rsidR="007F1CD0">
        <w:t xml:space="preserve">, </w:t>
      </w:r>
      <w:r w:rsidR="007F1CD0" w:rsidRPr="007F1CD0">
        <w:t>resum</w:t>
      </w:r>
      <w:r w:rsidR="007F1CD0">
        <w:t xml:space="preserve">, schedule, </w:t>
      </w:r>
      <w:r w:rsidR="007F1CD0" w:rsidRPr="007F1CD0">
        <w:t>statu</w:t>
      </w:r>
      <w:r w:rsidR="007F1CD0">
        <w:t xml:space="preserve">, structure, </w:t>
      </w:r>
      <w:r w:rsidR="007F1CD0" w:rsidRPr="007F1CD0">
        <w:t>submit</w:t>
      </w:r>
      <w:r w:rsidR="007F1CD0">
        <w:t xml:space="preserve">, </w:t>
      </w:r>
      <w:r w:rsidR="007F1CD0" w:rsidRPr="007F1CD0">
        <w:t>suspend</w:t>
      </w:r>
      <w:r w:rsidR="007F1CD0">
        <w:t xml:space="preserve">, </w:t>
      </w:r>
      <w:r w:rsidR="007F1CD0" w:rsidRPr="007F1CD0">
        <w:t>time</w:t>
      </w:r>
      <w:r w:rsidR="007F1CD0">
        <w:t xml:space="preserve">, </w:t>
      </w:r>
      <w:r w:rsidR="007F1CD0" w:rsidRPr="007F1CD0">
        <w:t>unit</w:t>
      </w:r>
      <w:r w:rsidR="007F1CD0">
        <w:t xml:space="preserve">, </w:t>
      </w:r>
      <w:r w:rsidR="007F1CD0" w:rsidRPr="007F1CD0">
        <w:t>usag</w:t>
      </w:r>
      <w:r w:rsidR="007F1CD0">
        <w:t>]</w:t>
      </w:r>
      <w:r w:rsidR="00725005">
        <w:t xml:space="preserve"> memiliki nilai vektor tf [0, 0, 1, 0, 1, 0, 0, 1, 0, 0, 0, 0, 0, 0, 0, 0, 0, 0, 0, 0, 0, 0, 0, 0, 0, 0, 0, 0, 0, 0, 0]. Untuk mendapatkan nilai tf-idf dari pernyataan kebutuhan kebutuhan R05 maka kalikan vektor tf dari pernyataan kebutuhan tersebut dengan </w:t>
      </w:r>
      <w:r w:rsidR="00F8619D">
        <w:t xml:space="preserve">vektor idf dari term unik dalam corpus </w:t>
      </w:r>
      <w:r w:rsidR="00F8619D" w:rsidRPr="00F8619D">
        <w:t>[0, 0, 0.65, 0, 0.3</w:t>
      </w:r>
      <w:r w:rsidR="00F8619D">
        <w:t>8</w:t>
      </w:r>
      <w:r w:rsidR="00F8619D" w:rsidRPr="00F8619D">
        <w:t>, 0, 0, 0.65, 0, 0, 0, 0, 0, 0, 0, 0, 0, 0, 0, 0, 0, 0, 0, 0, 0, 0, 0, 0, 0, 0, 0]</w:t>
      </w:r>
      <w:r w:rsidR="00806D8C">
        <w:t>.</w:t>
      </w:r>
      <w:r w:rsidR="007C1578">
        <w:t xml:space="preserve"> </w:t>
      </w:r>
      <w:r w:rsidR="00861CBF">
        <w:t xml:space="preserve">Jadi hasil tf-idf dari pernyataan R-05 adalah </w:t>
      </w:r>
      <w:r w:rsidR="00861CBF" w:rsidRPr="00F8619D">
        <w:t>[0, 0, 0.65, 0, 0.3</w:t>
      </w:r>
      <w:r w:rsidR="00861CBF">
        <w:t>8</w:t>
      </w:r>
      <w:r w:rsidR="00861CBF" w:rsidRPr="00F8619D">
        <w:t>, 0, 0, 0.65, 0, 0, 0, 0, 0, 0, 0, 0, 0, 0, 0, 0, 0, 0, 0, 0, 0, 0, 0, 0, 0, 0, 0]</w:t>
      </w:r>
      <w:r w:rsidR="00861CBF">
        <w:t>.</w:t>
      </w:r>
    </w:p>
    <w:p w14:paraId="7EF4A006" w14:textId="1B867333" w:rsidR="00A538C0" w:rsidRDefault="00022549" w:rsidP="00D37414">
      <w:pPr>
        <w:pStyle w:val="Heading2"/>
      </w:pPr>
      <w:bookmarkStart w:id="61" w:name="_Toc521058476"/>
      <w:r>
        <w:t>Cosine Similarity</w:t>
      </w:r>
      <w:bookmarkEnd w:id="61"/>
    </w:p>
    <w:p w14:paraId="7EF4A01D" w14:textId="52173BB1" w:rsidR="004F7A7B" w:rsidRDefault="001638F7" w:rsidP="001638F7">
      <w:r>
        <w:t xml:space="preserve">Dalam </w:t>
      </w:r>
      <w:r w:rsidRPr="001638F7">
        <w:rPr>
          <w:i/>
        </w:rPr>
        <w:t>text processing</w:t>
      </w:r>
      <w:r>
        <w:t>, sebuah dokumen biasanya direpresentasikan sebagai sebuah vektor. Cosine similarity adalah sebuah metode yang digunakan untuk menghitung kemiripan antara dua vektor</w:t>
      </w:r>
      <w:r w:rsidR="00DA108D">
        <w:t xml:space="preserve"> </w:t>
      </w:r>
      <w:sdt>
        <w:sdtPr>
          <w:rPr>
            <w:rFonts w:eastAsiaTheme="minorEastAsia"/>
            <w:iCs/>
          </w:rPr>
          <w:id w:val="-1882773675"/>
          <w:citation/>
        </w:sdtPr>
        <w:sdtEndPr/>
        <w:sdtContent>
          <w:r w:rsidR="00DA108D">
            <w:rPr>
              <w:rFonts w:eastAsiaTheme="minorEastAsia"/>
              <w:iCs/>
            </w:rPr>
            <w:fldChar w:fldCharType="begin"/>
          </w:r>
          <w:r w:rsidR="00DA108D">
            <w:rPr>
              <w:rFonts w:eastAsiaTheme="minorEastAsia"/>
              <w:iCs/>
            </w:rPr>
            <w:instrText xml:space="preserve"> CITATION Sin01 \l 1033 </w:instrText>
          </w:r>
          <w:r w:rsidR="00DA108D">
            <w:rPr>
              <w:rFonts w:eastAsiaTheme="minorEastAsia"/>
              <w:iCs/>
            </w:rPr>
            <w:fldChar w:fldCharType="separate"/>
          </w:r>
          <w:r w:rsidR="000E485A" w:rsidRPr="000E485A">
            <w:rPr>
              <w:rFonts w:eastAsiaTheme="minorEastAsia"/>
              <w:noProof/>
            </w:rPr>
            <w:t>[8]</w:t>
          </w:r>
          <w:r w:rsidR="00DA108D">
            <w:rPr>
              <w:rFonts w:eastAsiaTheme="minorEastAsia"/>
              <w:iCs/>
            </w:rPr>
            <w:fldChar w:fldCharType="end"/>
          </w:r>
        </w:sdtContent>
      </w:sdt>
      <w:r>
        <w:t>. Nilai cosine similarity dari vektor A dan vektor B didapat dengan menggunakan rumus</w:t>
      </w:r>
    </w:p>
    <w:tbl>
      <w:tblPr>
        <w:tblW w:w="5000" w:type="pct"/>
        <w:tblLook w:val="04A0" w:firstRow="1" w:lastRow="0" w:firstColumn="1" w:lastColumn="0" w:noHBand="0" w:noVBand="1"/>
      </w:tblPr>
      <w:tblGrid>
        <w:gridCol w:w="7629"/>
        <w:gridCol w:w="880"/>
      </w:tblGrid>
      <w:tr w:rsidR="001638F7" w14:paraId="6F4729C7" w14:textId="77777777" w:rsidTr="000F132F">
        <w:tc>
          <w:tcPr>
            <w:tcW w:w="4483" w:type="pct"/>
            <w:vAlign w:val="center"/>
          </w:tcPr>
          <w:p w14:paraId="4FFF8C84" w14:textId="583B7D3A" w:rsidR="001638F7" w:rsidRPr="00661B29" w:rsidRDefault="001638F7" w:rsidP="000F132F">
            <w:pPr>
              <w:pStyle w:val="NoSpacing"/>
              <w:spacing w:line="360" w:lineRule="auto"/>
              <w:jc w:val="center"/>
            </w:pPr>
            <m:oMathPara>
              <m:oMath>
                <m:r>
                  <m:rPr>
                    <m:sty m:val="p"/>
                  </m:rPr>
                  <w:rPr>
                    <w:rFonts w:ascii="Cambria Math" w:hAnsi="Cambria Math"/>
                  </w:rPr>
                  <m:t>sim</m:t>
                </m:r>
                <m:d>
                  <m:dPr>
                    <m:ctrlPr>
                      <w:rPr>
                        <w:rFonts w:ascii="Cambria Math" w:hAnsi="Cambria Math"/>
                        <w:i/>
                        <w:iCs/>
                      </w:rPr>
                    </m:ctrlPr>
                  </m:dPr>
                  <m:e>
                    <m:r>
                      <w:rPr>
                        <w:rFonts w:ascii="Cambria Math" w:hAnsi="Cambria Math"/>
                      </w:rPr>
                      <m:t>A</m:t>
                    </m:r>
                    <m:r>
                      <m:rPr>
                        <m:sty m:val="p"/>
                      </m:rPr>
                      <w:rPr>
                        <w:rFonts w:ascii="Cambria Math" w:hAnsi="Cambria Math"/>
                      </w:rPr>
                      <m:t>, </m:t>
                    </m:r>
                    <m:r>
                      <w:rPr>
                        <w:rFonts w:ascii="Cambria Math" w:hAnsi="Cambria Math"/>
                      </w:rPr>
                      <m:t>B</m:t>
                    </m:r>
                  </m:e>
                </m:d>
                <m:r>
                  <m:rPr>
                    <m:sty m:val="p"/>
                  </m:rPr>
                  <w:rPr>
                    <w:rFonts w:ascii="Cambria Math" w:hAnsi="Cambria Math"/>
                  </w:rPr>
                  <m:t>=</m:t>
                </m:r>
                <m:f>
                  <m:fPr>
                    <m:ctrlPr>
                      <w:rPr>
                        <w:rFonts w:ascii="Cambria Math" w:hAnsi="Cambria Math"/>
                        <w:i/>
                        <w:iCs/>
                      </w:rPr>
                    </m:ctrlPr>
                  </m:fPr>
                  <m:num>
                    <m:nary>
                      <m:naryPr>
                        <m:chr m:val="∑"/>
                        <m:limLoc m:val="undOvr"/>
                        <m:ctrlPr>
                          <w:rPr>
                            <w:rFonts w:ascii="Cambria Math" w:hAnsi="Cambria Math"/>
                            <w:i/>
                            <w:iCs/>
                          </w:rPr>
                        </m:ctrlPr>
                      </m:naryPr>
                      <m:sub>
                        <m:r>
                          <m:rPr>
                            <m:sty m:val="p"/>
                          </m:rPr>
                          <w:rPr>
                            <w:rFonts w:ascii="Cambria Math" w:hAnsi="Cambria Math"/>
                          </w:rPr>
                          <m:t>k=1</m:t>
                        </m:r>
                      </m:sub>
                      <m:sup>
                        <m:r>
                          <m:rPr>
                            <m:sty m:val="p"/>
                          </m:rPr>
                          <w:rPr>
                            <w:rFonts w:ascii="Cambria Math" w:hAnsi="Cambria Math"/>
                          </w:rPr>
                          <m:t>N</m:t>
                        </m:r>
                      </m:sup>
                      <m:e>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 </m:t>
                        </m:r>
                        <m:r>
                          <w:rPr>
                            <w:rFonts w:ascii="Cambria Math" w:hAnsi="Cambria Math"/>
                          </w:rPr>
                          <m:t>*</m:t>
                        </m:r>
                        <m:r>
                          <m:rPr>
                            <m:sty m:val="p"/>
                          </m:rPr>
                          <w:rPr>
                            <w:rFonts w:ascii="Cambria Math" w:hAnsi="Cambria Math"/>
                          </w:rPr>
                          <m:t> </m:t>
                        </m:r>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 </m:t>
                            </m:r>
                          </m:sub>
                        </m:sSub>
                      </m:e>
                    </m:nary>
                  </m:num>
                  <m:den>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r>
                                  <w:rPr>
                                    <w:rFonts w:ascii="Cambria Math" w:hAnsi="Cambria Math"/>
                                  </w:rPr>
                                  <m:t> </m:t>
                                </m:r>
                              </m:e>
                              <m:sup>
                                <m:r>
                                  <w:rPr>
                                    <w:rFonts w:ascii="Cambria Math" w:hAnsi="Cambria Math"/>
                                  </w:rPr>
                                  <m:t>2</m:t>
                                </m:r>
                              </m:sup>
                            </m:sSup>
                          </m:e>
                        </m:nary>
                        <m:r>
                          <w:rPr>
                            <w:rFonts w:ascii="Cambria Math" w:hAnsi="Cambria Math"/>
                          </w:rPr>
                          <m:t> </m:t>
                        </m:r>
                      </m:e>
                    </m:rad>
                    <m:r>
                      <m:rPr>
                        <m:sty m:val="p"/>
                      </m:rPr>
                      <w:rPr>
                        <w:rFonts w:ascii="Cambria Math" w:hAnsi="Cambria Math"/>
                      </w:rPr>
                      <m:t> *</m:t>
                    </m:r>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m:t>
                                    </m:r>
                                  </m:sub>
                                </m:sSub>
                                <m:r>
                                  <w:rPr>
                                    <w:rFonts w:ascii="Cambria Math" w:hAnsi="Cambria Math"/>
                                  </w:rPr>
                                  <m:t> </m:t>
                                </m:r>
                              </m:e>
                              <m:sup>
                                <m:r>
                                  <w:rPr>
                                    <w:rFonts w:ascii="Cambria Math" w:hAnsi="Cambria Math"/>
                                  </w:rPr>
                                  <m:t>2</m:t>
                                </m:r>
                              </m:sup>
                            </m:sSup>
                          </m:e>
                        </m:nary>
                        <m:r>
                          <w:rPr>
                            <w:rFonts w:ascii="Cambria Math" w:hAnsi="Cambria Math"/>
                          </w:rPr>
                          <m:t> </m:t>
                        </m:r>
                      </m:e>
                    </m:rad>
                    <m:r>
                      <m:rPr>
                        <m:sty m:val="p"/>
                      </m:rPr>
                      <w:rPr>
                        <w:rFonts w:ascii="Cambria Math" w:hAnsi="Cambria Math"/>
                      </w:rPr>
                      <m:t> </m:t>
                    </m:r>
                  </m:den>
                </m:f>
              </m:oMath>
            </m:oMathPara>
          </w:p>
        </w:tc>
        <w:tc>
          <w:tcPr>
            <w:tcW w:w="517" w:type="pct"/>
            <w:vAlign w:val="center"/>
          </w:tcPr>
          <w:p w14:paraId="19BE7E3F" w14:textId="77777777" w:rsidR="001638F7" w:rsidRDefault="001638F7" w:rsidP="000F132F">
            <w:pPr>
              <w:pStyle w:val="Caption"/>
              <w:keepNext/>
              <w:rPr>
                <w:lang w:val="id-ID"/>
              </w:rPr>
            </w:pPr>
          </w:p>
          <w:p w14:paraId="3BFDE5A4" w14:textId="08BD4DF1" w:rsidR="001638F7" w:rsidRPr="00337FED" w:rsidRDefault="001638F7" w:rsidP="000F132F">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E870AA">
              <w:t>2</w:t>
            </w:r>
            <w:r w:rsidRPr="00337FED">
              <w:rPr>
                <w:lang w:val="id-ID"/>
              </w:rPr>
              <w:t>)</w:t>
            </w:r>
          </w:p>
          <w:p w14:paraId="165FAB9B" w14:textId="77777777" w:rsidR="001638F7" w:rsidRDefault="001638F7" w:rsidP="000F132F">
            <w:pPr>
              <w:pStyle w:val="NoSpacing"/>
              <w:spacing w:line="360" w:lineRule="auto"/>
              <w:jc w:val="center"/>
            </w:pPr>
          </w:p>
        </w:tc>
      </w:tr>
    </w:tbl>
    <w:p w14:paraId="6F7575E0" w14:textId="7ED9FF3D" w:rsidR="00E428D0" w:rsidRDefault="001638F7" w:rsidP="00F96519">
      <w:pPr>
        <w:ind w:firstLine="0"/>
        <w:rPr>
          <w:rFonts w:eastAsiaTheme="minorEastAsia"/>
          <w:iCs/>
        </w:rPr>
      </w:pPr>
      <w:r>
        <w:t xml:space="preserve">dimana </w:t>
      </w:r>
      <m:oMath>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oMath>
      <w:r>
        <w:rPr>
          <w:rFonts w:eastAsiaTheme="minorEastAsia"/>
          <w:iCs/>
        </w:rPr>
        <w:t xml:space="preserve"> dan </w:t>
      </w:r>
      <m:oMath>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m:t>
            </m:r>
          </m:sub>
        </m:sSub>
      </m:oMath>
      <w:r>
        <w:rPr>
          <w:rFonts w:eastAsiaTheme="minorEastAsia"/>
          <w:iCs/>
        </w:rPr>
        <w:t xml:space="preserve"> adalah komponen dari vektor A dan B</w:t>
      </w:r>
      <w:sdt>
        <w:sdtPr>
          <w:rPr>
            <w:rFonts w:eastAsiaTheme="minorEastAsia"/>
            <w:iCs/>
          </w:rPr>
          <w:id w:val="-1611277703"/>
          <w:citation/>
        </w:sdtPr>
        <w:sdtEndPr/>
        <w:sdtContent>
          <w:r w:rsidR="00526AD7">
            <w:rPr>
              <w:rFonts w:eastAsiaTheme="minorEastAsia"/>
              <w:iCs/>
            </w:rPr>
            <w:fldChar w:fldCharType="begin"/>
          </w:r>
          <w:r w:rsidR="00526AD7">
            <w:rPr>
              <w:rFonts w:eastAsiaTheme="minorEastAsia"/>
              <w:iCs/>
            </w:rPr>
            <w:instrText xml:space="preserve"> CITATION Sin01 \l 1033 </w:instrText>
          </w:r>
          <w:r w:rsidR="00526AD7">
            <w:rPr>
              <w:rFonts w:eastAsiaTheme="minorEastAsia"/>
              <w:iCs/>
            </w:rPr>
            <w:fldChar w:fldCharType="separate"/>
          </w:r>
          <w:r w:rsidR="000E485A">
            <w:rPr>
              <w:rFonts w:eastAsiaTheme="minorEastAsia"/>
              <w:iCs/>
              <w:noProof/>
            </w:rPr>
            <w:t xml:space="preserve"> </w:t>
          </w:r>
          <w:r w:rsidR="000E485A" w:rsidRPr="000E485A">
            <w:rPr>
              <w:rFonts w:eastAsiaTheme="minorEastAsia"/>
              <w:noProof/>
            </w:rPr>
            <w:t>[8]</w:t>
          </w:r>
          <w:r w:rsidR="00526AD7">
            <w:rPr>
              <w:rFonts w:eastAsiaTheme="minorEastAsia"/>
              <w:iCs/>
            </w:rPr>
            <w:fldChar w:fldCharType="end"/>
          </w:r>
        </w:sdtContent>
      </w:sdt>
      <w:r>
        <w:rPr>
          <w:rFonts w:eastAsiaTheme="minorEastAsia"/>
          <w:iCs/>
        </w:rPr>
        <w:t>.</w:t>
      </w:r>
    </w:p>
    <w:p w14:paraId="143923B5" w14:textId="77777777" w:rsidR="00C55CFD" w:rsidRDefault="000B3D61" w:rsidP="000B3D61">
      <w:pPr>
        <w:ind w:firstLine="810"/>
        <w:rPr>
          <w:rFonts w:eastAsiaTheme="minorEastAsia"/>
          <w:iCs/>
        </w:rPr>
      </w:pPr>
      <w:r>
        <w:rPr>
          <w:rFonts w:eastAsiaTheme="minorEastAsia"/>
          <w:iCs/>
        </w:rPr>
        <w:lastRenderedPageBreak/>
        <w:t xml:space="preserve">Sebagai contoh, dua buah vektor A : [2, 1, 3, 4, 2] dan B : [3, 2, 1, 2, 4] memiliki nilai </w:t>
      </w:r>
      <w:r w:rsidR="00C55CFD">
        <w:rPr>
          <w:rFonts w:eastAsiaTheme="minorEastAsia"/>
          <w:iCs/>
        </w:rPr>
        <w:t xml:space="preserve">cosine similarity </w:t>
      </w:r>
    </w:p>
    <w:p w14:paraId="6097EB98" w14:textId="77EB2D63" w:rsidR="000B3D61" w:rsidRPr="000B3D61" w:rsidRDefault="000B3D61" w:rsidP="00C55CFD">
      <w:pPr>
        <w:ind w:firstLine="0"/>
        <w:rPr>
          <w:rFonts w:eastAsiaTheme="minorEastAsia"/>
          <w:iCs/>
        </w:rPr>
      </w:pPr>
      <w:r>
        <w:rPr>
          <w:rFonts w:eastAsiaTheme="minorEastAsia"/>
          <w:iCs/>
        </w:rPr>
        <w:t xml:space="preserve">sim(A,B) = </w:t>
      </w:r>
      <m:oMath>
        <m:f>
          <m:fPr>
            <m:ctrlPr>
              <w:rPr>
                <w:rFonts w:ascii="Cambria Math" w:eastAsiaTheme="minorEastAsia" w:hAnsi="Cambria Math"/>
                <w:i/>
                <w:iCs/>
              </w:rPr>
            </m:ctrlPr>
          </m:fPr>
          <m:num>
            <m:r>
              <w:rPr>
                <w:rFonts w:ascii="Cambria Math" w:eastAsiaTheme="minorEastAsia" w:hAnsi="Cambria Math"/>
              </w:rPr>
              <m:t>2*3 + 1*2 + 3*1 +4*2+2*4</m:t>
            </m:r>
          </m:num>
          <m:den>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4</m:t>
                    </m:r>
                  </m:e>
                  <m:sup>
                    <m:r>
                      <w:rPr>
                        <w:rFonts w:ascii="Cambria Math" w:eastAsiaTheme="minorEastAsia" w:hAnsi="Cambria Math"/>
                      </w:rPr>
                      <m:t>2</m:t>
                    </m:r>
                  </m:sup>
                </m:sSup>
              </m:e>
            </m:rad>
          </m:den>
        </m:f>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6+2+3+8+8</m:t>
            </m:r>
          </m:num>
          <m:den>
            <m:rad>
              <m:radPr>
                <m:degHide m:val="1"/>
                <m:ctrlPr>
                  <w:rPr>
                    <w:rFonts w:ascii="Cambria Math" w:eastAsiaTheme="minorEastAsia" w:hAnsi="Cambria Math"/>
                    <w:i/>
                    <w:iCs/>
                  </w:rPr>
                </m:ctrlPr>
              </m:radPr>
              <m:deg/>
              <m:e>
                <m:r>
                  <w:rPr>
                    <w:rFonts w:ascii="Cambria Math" w:eastAsiaTheme="minorEastAsia" w:hAnsi="Cambria Math"/>
                  </w:rPr>
                  <m:t>4+1+9+16+4</m:t>
                </m:r>
              </m:e>
            </m:rad>
            <m:r>
              <w:rPr>
                <w:rFonts w:ascii="Cambria Math" w:eastAsiaTheme="minorEastAsia" w:hAnsi="Cambria Math"/>
              </w:rPr>
              <m:t xml:space="preserve">* </m:t>
            </m:r>
            <m:rad>
              <m:radPr>
                <m:degHide m:val="1"/>
                <m:ctrlPr>
                  <w:rPr>
                    <w:rFonts w:ascii="Cambria Math" w:eastAsiaTheme="minorEastAsia" w:hAnsi="Cambria Math"/>
                    <w:i/>
                    <w:iCs/>
                  </w:rPr>
                </m:ctrlPr>
              </m:radPr>
              <m:deg/>
              <m:e>
                <m:r>
                  <w:rPr>
                    <w:rFonts w:ascii="Cambria Math" w:eastAsiaTheme="minorEastAsia" w:hAnsi="Cambria Math"/>
                  </w:rPr>
                  <m:t>9+4+1+4+16</m:t>
                </m:r>
              </m:e>
            </m:rad>
          </m:den>
        </m:f>
        <m:r>
          <w:rPr>
            <w:rFonts w:ascii="Cambria Math" w:eastAsiaTheme="minorEastAsia" w:hAnsi="Cambria Math"/>
          </w:rPr>
          <m:t>= 0.79</m:t>
        </m:r>
      </m:oMath>
    </w:p>
    <w:p w14:paraId="027D72EC" w14:textId="676F2E36" w:rsidR="00E92255" w:rsidRDefault="00E92255" w:rsidP="002A7D5B">
      <w:pPr>
        <w:pStyle w:val="Heading2"/>
      </w:pPr>
      <w:bookmarkStart w:id="62" w:name="_Toc521058477"/>
      <w:r>
        <w:t>Support Vector Machine</w:t>
      </w:r>
      <w:bookmarkEnd w:id="62"/>
    </w:p>
    <w:p w14:paraId="5AC99E24" w14:textId="10018444" w:rsidR="00E92255" w:rsidRPr="00DE37E1" w:rsidRDefault="00E92255" w:rsidP="00E92255">
      <w:pPr>
        <w:ind w:firstLine="709"/>
      </w:pPr>
      <w:r w:rsidRPr="00DE37E1">
        <w:rPr>
          <w:i/>
        </w:rPr>
        <w:t xml:space="preserve">Support vector machine </w:t>
      </w:r>
      <w:r w:rsidRPr="00DE37E1">
        <w:t xml:space="preserve">(SVM) adalah metode klasifikasi </w:t>
      </w:r>
      <w:r w:rsidRPr="00DE37E1">
        <w:rPr>
          <w:i/>
        </w:rPr>
        <w:t xml:space="preserve">supervised </w:t>
      </w:r>
      <w:r w:rsidRPr="00DE37E1">
        <w:t>(data latih sudah diketaui kelasnya) yang mengklasifikasikan dua kelas</w:t>
      </w:r>
      <w:r w:rsidR="00DA108D">
        <w:t xml:space="preserve"> </w:t>
      </w:r>
      <w:sdt>
        <w:sdtPr>
          <w:id w:val="171465958"/>
          <w:citation/>
        </w:sdtPr>
        <w:sdtEndPr/>
        <w:sdtContent>
          <w:r w:rsidR="00DA108D">
            <w:fldChar w:fldCharType="begin"/>
          </w:r>
          <w:r w:rsidR="00DA108D">
            <w:instrText xml:space="preserve"> CITATION Pla98 \l 1033 </w:instrText>
          </w:r>
          <w:r w:rsidR="00DA108D">
            <w:fldChar w:fldCharType="separate"/>
          </w:r>
          <w:r w:rsidR="000E485A" w:rsidRPr="000E485A">
            <w:rPr>
              <w:noProof/>
            </w:rPr>
            <w:t>[9]</w:t>
          </w:r>
          <w:r w:rsidR="00DA108D">
            <w:fldChar w:fldCharType="end"/>
          </w:r>
        </w:sdtContent>
      </w:sdt>
      <w:r w:rsidRPr="00DE37E1">
        <w:t>. Pada metode ini, setiap data akan di-</w:t>
      </w:r>
      <w:r w:rsidRPr="00DE37E1">
        <w:rPr>
          <w:i/>
        </w:rPr>
        <w:t>plotting</w:t>
      </w:r>
      <w:r w:rsidRPr="00DE37E1">
        <w:t xml:space="preserve"> ke dalam ruang </w:t>
      </w:r>
      <w:r w:rsidRPr="00DE37E1">
        <w:rPr>
          <w:i/>
        </w:rPr>
        <w:t>n-</w:t>
      </w:r>
      <w:r w:rsidRPr="00DE37E1">
        <w:t xml:space="preserve">dimensi (dimana </w:t>
      </w:r>
      <w:r w:rsidRPr="00DE37E1">
        <w:rPr>
          <w:i/>
        </w:rPr>
        <w:t xml:space="preserve">n </w:t>
      </w:r>
      <w:r w:rsidRPr="00DE37E1">
        <w:t xml:space="preserve">adalah jumlah fitur) dengan nilai masing-masing fitur menjadi nilai tertentu pada koordinat. Kemudian akan dilakukan klasifikasi dengan mencari </w:t>
      </w:r>
      <w:r w:rsidRPr="00DE37E1">
        <w:rPr>
          <w:i/>
        </w:rPr>
        <w:t>hyperplane</w:t>
      </w:r>
      <w:r w:rsidRPr="00DE37E1">
        <w:t xml:space="preserve"> (bidang pembatas) untuk membedakan antara dua kelas sebaik mungkin.  Gambar </w:t>
      </w:r>
      <w:r w:rsidR="005657EA">
        <w:t>2.1</w:t>
      </w:r>
      <w:r w:rsidRPr="00DE37E1">
        <w:t xml:space="preserve"> merupakan beberapa contoh dari kemungkinan </w:t>
      </w:r>
      <w:r w:rsidRPr="00DE37E1">
        <w:rPr>
          <w:i/>
        </w:rPr>
        <w:t>hyperplane</w:t>
      </w:r>
      <w:r w:rsidRPr="00DE37E1">
        <w:t xml:space="preserve"> yang digunakan untuk memisahkan kelas satu dengan lainnya. Metode SVM akan mencari h</w:t>
      </w:r>
      <w:r w:rsidRPr="00DE37E1">
        <w:rPr>
          <w:i/>
        </w:rPr>
        <w:t>yperplane</w:t>
      </w:r>
      <w:r w:rsidRPr="00DE37E1">
        <w:t xml:space="preserve"> yang memiliki </w:t>
      </w:r>
      <w:r w:rsidRPr="00DE37E1">
        <w:rPr>
          <w:i/>
        </w:rPr>
        <w:t xml:space="preserve">margin </w:t>
      </w:r>
      <w:r w:rsidRPr="00DE37E1">
        <w:t xml:space="preserve">yang maksimal. </w:t>
      </w:r>
      <w:r w:rsidRPr="00DE37E1">
        <w:rPr>
          <w:i/>
        </w:rPr>
        <w:t>Support vector</w:t>
      </w:r>
      <w:r w:rsidRPr="00DE37E1">
        <w:t xml:space="preserve"> adalah data-data yang dijadikan pembatas dengan kelas lain.</w:t>
      </w:r>
    </w:p>
    <w:p w14:paraId="061D7FDA" w14:textId="77777777" w:rsidR="00E92255" w:rsidRDefault="00E92255" w:rsidP="00E92255">
      <w:pPr>
        <w:keepNext/>
        <w:ind w:firstLine="0"/>
        <w:jc w:val="center"/>
      </w:pPr>
      <w:r w:rsidRPr="00DE37E1">
        <w:rPr>
          <w:noProof/>
        </w:rPr>
        <w:drawing>
          <wp:inline distT="0" distB="0" distL="0" distR="0" wp14:anchorId="28B0904C" wp14:editId="189C72B4">
            <wp:extent cx="3648075" cy="2121043"/>
            <wp:effectExtent l="0" t="0" r="0" b="0"/>
            <wp:docPr id="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3649690" cy="2121982"/>
                    </a:xfrm>
                    <a:prstGeom prst="rect">
                      <a:avLst/>
                    </a:prstGeom>
                  </pic:spPr>
                </pic:pic>
              </a:graphicData>
            </a:graphic>
          </wp:inline>
        </w:drawing>
      </w:r>
    </w:p>
    <w:p w14:paraId="59385C79" w14:textId="0F0237C7" w:rsidR="00E92255" w:rsidRDefault="00E92255" w:rsidP="00E92255">
      <w:pPr>
        <w:keepNext/>
        <w:ind w:firstLine="0"/>
        <w:jc w:val="right"/>
      </w:pPr>
      <w:r w:rsidRPr="00C27202">
        <w:rPr>
          <w:sz w:val="20"/>
          <w:szCs w:val="20"/>
        </w:rPr>
        <w:t xml:space="preserve">Sumber gambar : </w:t>
      </w:r>
      <w:hyperlink r:id="rId17" w:history="1">
        <w:r w:rsidRPr="008755DD">
          <w:rPr>
            <w:rStyle w:val="Hyperlink"/>
            <w:sz w:val="20"/>
            <w:szCs w:val="20"/>
          </w:rPr>
          <w:t>www.sine.ni.com</w:t>
        </w:r>
      </w:hyperlink>
    </w:p>
    <w:p w14:paraId="03C4A8F8" w14:textId="042A41FC" w:rsidR="00E92255" w:rsidRDefault="00E92255" w:rsidP="00E92255">
      <w:pPr>
        <w:pStyle w:val="Caption"/>
      </w:pPr>
      <w:bookmarkStart w:id="63" w:name="_Toc520963274"/>
      <w:r>
        <w:t xml:space="preserve">Gambar </w:t>
      </w:r>
      <w:r w:rsidR="009F2B05">
        <w:rPr>
          <w:noProof/>
        </w:rPr>
        <w:fldChar w:fldCharType="begin"/>
      </w:r>
      <w:r w:rsidR="009F2B05">
        <w:rPr>
          <w:noProof/>
        </w:rPr>
        <w:instrText xml:space="preserve"> STYLEREF 1 \s </w:instrText>
      </w:r>
      <w:r w:rsidR="009F2B05">
        <w:rPr>
          <w:noProof/>
        </w:rPr>
        <w:fldChar w:fldCharType="separate"/>
      </w:r>
      <w:r w:rsidR="00524CAE">
        <w:rPr>
          <w:noProof/>
        </w:rPr>
        <w:t>2</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524CAE">
        <w:rPr>
          <w:noProof/>
        </w:rPr>
        <w:t>1</w:t>
      </w:r>
      <w:r w:rsidR="009F2B05">
        <w:rPr>
          <w:noProof/>
        </w:rPr>
        <w:fldChar w:fldCharType="end"/>
      </w:r>
      <w:r w:rsidRPr="00E92255">
        <w:t xml:space="preserve"> </w:t>
      </w:r>
      <w:r>
        <w:t>Contoh alternatif hyperplane</w:t>
      </w:r>
      <w:bookmarkEnd w:id="63"/>
    </w:p>
    <w:p w14:paraId="2DA5F724" w14:textId="50D7EE28" w:rsidR="00E92255" w:rsidRDefault="00E92255" w:rsidP="00E92255">
      <w:pPr>
        <w:ind w:firstLine="709"/>
      </w:pPr>
      <w:r w:rsidRPr="00DE37E1">
        <w:t xml:space="preserve">Diberikan data masukan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E37E1">
        <w:t xml:space="preserve"> dan masing-masing kelas dinotasikan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sidRPr="00DE37E1">
        <w:t xml:space="preserve"> untuk </w:t>
      </w:r>
      <m:oMath>
        <m:r>
          <w:rPr>
            <w:rFonts w:ascii="Cambria Math" w:hAnsi="Cambria Math"/>
          </w:rPr>
          <m:t>i=1,2,3,…,n</m:t>
        </m:r>
      </m:oMath>
      <w:r w:rsidRPr="00DE37E1">
        <w:t xml:space="preserve"> dimana </w:t>
      </w:r>
      <w:r w:rsidRPr="00DE37E1">
        <w:rPr>
          <w:i/>
        </w:rPr>
        <w:t>n</w:t>
      </w:r>
      <w:r w:rsidRPr="00DE37E1">
        <w:t xml:space="preserve"> adalah banyaknya data. Fungsi </w:t>
      </w:r>
      <w:r w:rsidRPr="00DE37E1">
        <w:rPr>
          <w:i/>
        </w:rPr>
        <w:t xml:space="preserve">hyperplane </w:t>
      </w:r>
      <w:r w:rsidRPr="00DE37E1">
        <w:t xml:space="preserve">dibuat dengan persamaan </w:t>
      </w:r>
    </w:p>
    <w:tbl>
      <w:tblPr>
        <w:tblW w:w="5000" w:type="pct"/>
        <w:tblLook w:val="04A0" w:firstRow="1" w:lastRow="0" w:firstColumn="1" w:lastColumn="0" w:noHBand="0" w:noVBand="1"/>
      </w:tblPr>
      <w:tblGrid>
        <w:gridCol w:w="7629"/>
        <w:gridCol w:w="880"/>
      </w:tblGrid>
      <w:tr w:rsidR="00E92255" w14:paraId="494386CD" w14:textId="77777777" w:rsidTr="00E92255">
        <w:tc>
          <w:tcPr>
            <w:tcW w:w="4483" w:type="pct"/>
            <w:vAlign w:val="center"/>
          </w:tcPr>
          <w:p w14:paraId="35CFB7AE" w14:textId="0967249C" w:rsidR="00E92255" w:rsidRPr="00661B29" w:rsidRDefault="00E92255" w:rsidP="00E92255">
            <m:oMathPara>
              <m:oMath>
                <m:r>
                  <w:rPr>
                    <w:rFonts w:ascii="Cambria Math" w:hAnsi="Cambria Math"/>
                  </w:rPr>
                  <m:t>w . x+b=0</m:t>
                </m:r>
              </m:oMath>
            </m:oMathPara>
          </w:p>
        </w:tc>
        <w:tc>
          <w:tcPr>
            <w:tcW w:w="517" w:type="pct"/>
            <w:vAlign w:val="center"/>
          </w:tcPr>
          <w:p w14:paraId="7CC6547E" w14:textId="77777777" w:rsidR="00E92255" w:rsidRDefault="00E92255" w:rsidP="00E92255">
            <w:pPr>
              <w:pStyle w:val="Caption"/>
              <w:keepNext/>
              <w:rPr>
                <w:lang w:val="id-ID"/>
              </w:rPr>
            </w:pPr>
          </w:p>
          <w:p w14:paraId="5FA44E26" w14:textId="69E0E8D2"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E870AA">
              <w:t>3</w:t>
            </w:r>
            <w:r w:rsidRPr="00337FED">
              <w:rPr>
                <w:lang w:val="id-ID"/>
              </w:rPr>
              <w:t>)</w:t>
            </w:r>
          </w:p>
          <w:p w14:paraId="3D56E2B1" w14:textId="77777777" w:rsidR="00E92255" w:rsidRDefault="00E92255" w:rsidP="00E92255">
            <w:pPr>
              <w:pStyle w:val="NoSpacing"/>
              <w:spacing w:line="360" w:lineRule="auto"/>
              <w:jc w:val="center"/>
            </w:pPr>
          </w:p>
        </w:tc>
      </w:tr>
    </w:tbl>
    <w:p w14:paraId="4BD15383" w14:textId="612C2C5D" w:rsidR="00E92255" w:rsidRDefault="00E92255" w:rsidP="00E92255">
      <w:pPr>
        <w:ind w:firstLine="0"/>
      </w:pPr>
      <w:r w:rsidRPr="00DE37E1">
        <w:t>dengan batasan yang ditulis dalam persamaan</w:t>
      </w:r>
    </w:p>
    <w:tbl>
      <w:tblPr>
        <w:tblW w:w="5000" w:type="pct"/>
        <w:tblLook w:val="04A0" w:firstRow="1" w:lastRow="0" w:firstColumn="1" w:lastColumn="0" w:noHBand="0" w:noVBand="1"/>
      </w:tblPr>
      <w:tblGrid>
        <w:gridCol w:w="7629"/>
        <w:gridCol w:w="880"/>
      </w:tblGrid>
      <w:tr w:rsidR="00E92255" w14:paraId="6FF969FA" w14:textId="77777777" w:rsidTr="00E92255">
        <w:tc>
          <w:tcPr>
            <w:tcW w:w="4483" w:type="pct"/>
            <w:vAlign w:val="center"/>
          </w:tcPr>
          <w:p w14:paraId="599098CA" w14:textId="1680D882" w:rsidR="00E92255" w:rsidRPr="00661B29" w:rsidRDefault="009E668A" w:rsidP="00E92255">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≥1</m:t>
                </m:r>
              </m:oMath>
            </m:oMathPara>
          </w:p>
        </w:tc>
        <w:tc>
          <w:tcPr>
            <w:tcW w:w="517" w:type="pct"/>
            <w:vAlign w:val="center"/>
          </w:tcPr>
          <w:p w14:paraId="1B4263E3" w14:textId="77777777" w:rsidR="00E92255" w:rsidRDefault="00E92255" w:rsidP="00E92255">
            <w:pPr>
              <w:pStyle w:val="Caption"/>
              <w:keepNext/>
              <w:rPr>
                <w:lang w:val="id-ID"/>
              </w:rPr>
            </w:pPr>
          </w:p>
          <w:p w14:paraId="5CFEC185" w14:textId="55663C71"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E870AA">
              <w:t>4</w:t>
            </w:r>
            <w:r w:rsidRPr="00337FED">
              <w:rPr>
                <w:lang w:val="id-ID"/>
              </w:rPr>
              <w:t>)</w:t>
            </w:r>
          </w:p>
          <w:p w14:paraId="34530527" w14:textId="77777777" w:rsidR="00E92255" w:rsidRPr="00E92255" w:rsidRDefault="00E92255" w:rsidP="00E92255">
            <w:pPr>
              <w:pStyle w:val="NoSpacing"/>
              <w:spacing w:line="360" w:lineRule="auto"/>
              <w:jc w:val="center"/>
              <w:rPr>
                <w:lang w:val="en-US"/>
              </w:rPr>
            </w:pPr>
          </w:p>
        </w:tc>
      </w:tr>
    </w:tbl>
    <w:p w14:paraId="45C4B388" w14:textId="0F5B4706" w:rsidR="00E92255" w:rsidRDefault="00E92255" w:rsidP="00E92255">
      <w:pPr>
        <w:ind w:firstLine="0"/>
      </w:pPr>
      <w:r w:rsidRPr="00DE37E1">
        <w:t xml:space="preserve">untuk mencari nilai </w:t>
      </w:r>
      <w:r w:rsidRPr="00DE37E1">
        <w:rPr>
          <w:i/>
        </w:rPr>
        <w:t xml:space="preserve">w </w:t>
      </w:r>
      <w:r w:rsidRPr="00DE37E1">
        <w:t xml:space="preserve">dan </w:t>
      </w:r>
      <w:r w:rsidRPr="00DE37E1">
        <w:rPr>
          <w:i/>
        </w:rPr>
        <w:t>b</w:t>
      </w:r>
      <w:r w:rsidRPr="00DE37E1">
        <w:t xml:space="preserve"> yang optimal digunakan persamaan</w:t>
      </w:r>
    </w:p>
    <w:tbl>
      <w:tblPr>
        <w:tblW w:w="5000" w:type="pct"/>
        <w:tblLook w:val="04A0" w:firstRow="1" w:lastRow="0" w:firstColumn="1" w:lastColumn="0" w:noHBand="0" w:noVBand="1"/>
      </w:tblPr>
      <w:tblGrid>
        <w:gridCol w:w="7629"/>
        <w:gridCol w:w="880"/>
      </w:tblGrid>
      <w:tr w:rsidR="00E92255" w14:paraId="51894ABE" w14:textId="77777777" w:rsidTr="00E92255">
        <w:tc>
          <w:tcPr>
            <w:tcW w:w="4483" w:type="pct"/>
            <w:vAlign w:val="center"/>
          </w:tcPr>
          <w:p w14:paraId="2A61EA49" w14:textId="574582E2" w:rsidR="00E92255" w:rsidRPr="00661B29" w:rsidRDefault="009E668A" w:rsidP="00E92255">
            <m:oMathPara>
              <m:oMath>
                <m:func>
                  <m:funcPr>
                    <m:ctrlPr>
                      <w:rPr>
                        <w:rFonts w:ascii="Cambria Math" w:hAnsi="Cambria Math"/>
                        <w:i/>
                      </w:rPr>
                    </m:ctrlPr>
                  </m:funcPr>
                  <m:fName>
                    <m:r>
                      <m:rPr>
                        <m:sty m:val="p"/>
                      </m:rPr>
                      <w:rPr>
                        <w:rFonts w:ascii="Cambria Math" w:hAnsi="Cambria Math"/>
                      </w:rPr>
                      <m:t>min</m:t>
                    </m:r>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func>
              </m:oMath>
            </m:oMathPara>
          </w:p>
        </w:tc>
        <w:tc>
          <w:tcPr>
            <w:tcW w:w="517" w:type="pct"/>
            <w:vAlign w:val="center"/>
          </w:tcPr>
          <w:p w14:paraId="0965B536" w14:textId="77777777" w:rsidR="00E92255" w:rsidRDefault="00E92255" w:rsidP="00E92255">
            <w:pPr>
              <w:pStyle w:val="Caption"/>
              <w:keepNext/>
              <w:rPr>
                <w:lang w:val="id-ID"/>
              </w:rPr>
            </w:pPr>
          </w:p>
          <w:p w14:paraId="1DE57F0F" w14:textId="2C80FDA8"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E870AA">
              <w:t>5</w:t>
            </w:r>
            <w:r w:rsidRPr="00337FED">
              <w:rPr>
                <w:lang w:val="id-ID"/>
              </w:rPr>
              <w:t>)</w:t>
            </w:r>
          </w:p>
          <w:p w14:paraId="08481CE6" w14:textId="77777777" w:rsidR="00E92255" w:rsidRPr="00E92255" w:rsidRDefault="00E92255" w:rsidP="00E92255">
            <w:pPr>
              <w:pStyle w:val="NoSpacing"/>
              <w:spacing w:line="360" w:lineRule="auto"/>
              <w:jc w:val="center"/>
              <w:rPr>
                <w:lang w:val="en-US"/>
              </w:rPr>
            </w:pPr>
          </w:p>
        </w:tc>
      </w:tr>
    </w:tbl>
    <w:p w14:paraId="70C48517" w14:textId="64105A09" w:rsidR="00E92255" w:rsidRDefault="00E92255" w:rsidP="00E92255">
      <w:pPr>
        <w:ind w:firstLine="0"/>
      </w:pPr>
      <w:r w:rsidRPr="00DE37E1">
        <w:t xml:space="preserve">dimana nilai </w:t>
      </w:r>
      <w:r w:rsidRPr="00DE37E1">
        <w:rPr>
          <w:i/>
        </w:rPr>
        <w:t>C</w:t>
      </w:r>
      <w:r w:rsidRPr="00DE37E1">
        <w:t xml:space="preserve"> adalah nilai pinalti dari kesalahan klasifikasi. Fungsi tujuan persamaan di atas berbentuk kuadrat, sehingga untuk menyelesaikannya, bentuk tersebut ditransformasikan ke dalam bentuk </w:t>
      </w:r>
      <w:r w:rsidRPr="00DE37E1">
        <w:rPr>
          <w:i/>
        </w:rPr>
        <w:t>dual space</w:t>
      </w:r>
      <w:r w:rsidRPr="00DE37E1">
        <w:t xml:space="preserve">. Persamaan </w:t>
      </w:r>
      <w:r w:rsidRPr="00DE37E1">
        <w:rPr>
          <w:i/>
        </w:rPr>
        <w:t xml:space="preserve">dual space </w:t>
      </w:r>
      <w:r w:rsidRPr="00DE37E1">
        <w:t>dapat ditulis menggunakan persamaan</w:t>
      </w:r>
    </w:p>
    <w:tbl>
      <w:tblPr>
        <w:tblW w:w="5000" w:type="pct"/>
        <w:tblLook w:val="04A0" w:firstRow="1" w:lastRow="0" w:firstColumn="1" w:lastColumn="0" w:noHBand="0" w:noVBand="1"/>
      </w:tblPr>
      <w:tblGrid>
        <w:gridCol w:w="7629"/>
        <w:gridCol w:w="880"/>
      </w:tblGrid>
      <w:tr w:rsidR="00E92255" w14:paraId="79D77DD3" w14:textId="77777777" w:rsidTr="00E92255">
        <w:tc>
          <w:tcPr>
            <w:tcW w:w="4483" w:type="pct"/>
            <w:vAlign w:val="center"/>
          </w:tcPr>
          <w:p w14:paraId="3B462927" w14:textId="0CD2D2A1" w:rsidR="00E92255" w:rsidRPr="00661B29" w:rsidRDefault="009E668A" w:rsidP="00E92255">
            <w:pPr>
              <w:jc w:val="center"/>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517" w:type="pct"/>
            <w:vAlign w:val="center"/>
          </w:tcPr>
          <w:p w14:paraId="0DA596B6" w14:textId="77777777" w:rsidR="00E92255" w:rsidRDefault="00E92255" w:rsidP="00E92255">
            <w:pPr>
              <w:pStyle w:val="Caption"/>
              <w:keepNext/>
              <w:rPr>
                <w:lang w:val="id-ID"/>
              </w:rPr>
            </w:pPr>
          </w:p>
          <w:p w14:paraId="249379EB" w14:textId="09CA2885"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E870AA">
              <w:t>6</w:t>
            </w:r>
            <w:r w:rsidRPr="00337FED">
              <w:rPr>
                <w:lang w:val="id-ID"/>
              </w:rPr>
              <w:t>)</w:t>
            </w:r>
          </w:p>
          <w:p w14:paraId="48B8EFE2" w14:textId="77777777" w:rsidR="00E92255" w:rsidRPr="00E92255" w:rsidRDefault="00E92255" w:rsidP="00E92255">
            <w:pPr>
              <w:pStyle w:val="NoSpacing"/>
              <w:spacing w:line="360" w:lineRule="auto"/>
              <w:jc w:val="center"/>
              <w:rPr>
                <w:lang w:val="en-US"/>
              </w:rPr>
            </w:pPr>
          </w:p>
        </w:tc>
      </w:tr>
    </w:tbl>
    <w:p w14:paraId="3CF81186" w14:textId="24845523" w:rsidR="00E92255" w:rsidRDefault="00E92255" w:rsidP="00E92255">
      <w:pPr>
        <w:ind w:firstLine="0"/>
      </w:pPr>
      <w:r w:rsidRPr="00DE37E1">
        <w:t>dengan batasan</w:t>
      </w:r>
      <w:r w:rsidR="008D7361">
        <w:t xml:space="preserve"> dalam persamaan berikut.</w:t>
      </w:r>
    </w:p>
    <w:tbl>
      <w:tblPr>
        <w:tblW w:w="5000" w:type="pct"/>
        <w:tblLook w:val="04A0" w:firstRow="1" w:lastRow="0" w:firstColumn="1" w:lastColumn="0" w:noHBand="0" w:noVBand="1"/>
      </w:tblPr>
      <w:tblGrid>
        <w:gridCol w:w="7629"/>
        <w:gridCol w:w="880"/>
      </w:tblGrid>
      <w:tr w:rsidR="00E92255" w14:paraId="13679DD0" w14:textId="77777777" w:rsidTr="00E92255">
        <w:tc>
          <w:tcPr>
            <w:tcW w:w="4483" w:type="pct"/>
            <w:vAlign w:val="center"/>
          </w:tcPr>
          <w:p w14:paraId="3A4CCE06" w14:textId="3A55CD08" w:rsidR="00E92255" w:rsidRPr="00661B29" w:rsidRDefault="009E668A" w:rsidP="00E92255">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≥0 ,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l</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=0</m:t>
                </m:r>
              </m:oMath>
            </m:oMathPara>
          </w:p>
        </w:tc>
        <w:tc>
          <w:tcPr>
            <w:tcW w:w="517" w:type="pct"/>
            <w:vAlign w:val="center"/>
          </w:tcPr>
          <w:p w14:paraId="2F8888C2" w14:textId="77777777" w:rsidR="00E92255" w:rsidRDefault="00E92255" w:rsidP="00E92255">
            <w:pPr>
              <w:pStyle w:val="Caption"/>
              <w:keepNext/>
              <w:rPr>
                <w:lang w:val="id-ID"/>
              </w:rPr>
            </w:pPr>
          </w:p>
          <w:p w14:paraId="23F34662" w14:textId="12F9BBC5"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E870AA">
              <w:t>7</w:t>
            </w:r>
            <w:r w:rsidRPr="00337FED">
              <w:rPr>
                <w:lang w:val="id-ID"/>
              </w:rPr>
              <w:t>)</w:t>
            </w:r>
          </w:p>
          <w:p w14:paraId="46DFD127" w14:textId="77777777" w:rsidR="00E92255" w:rsidRPr="00E92255" w:rsidRDefault="00E92255" w:rsidP="00E92255">
            <w:pPr>
              <w:pStyle w:val="NoSpacing"/>
              <w:spacing w:line="360" w:lineRule="auto"/>
              <w:jc w:val="center"/>
              <w:rPr>
                <w:lang w:val="en-US"/>
              </w:rPr>
            </w:pPr>
          </w:p>
        </w:tc>
      </w:tr>
    </w:tbl>
    <w:p w14:paraId="0B02B766" w14:textId="2BEBBE07" w:rsidR="00E92255" w:rsidRDefault="00E92255" w:rsidP="008D7361">
      <w:pPr>
        <w:ind w:firstLine="0"/>
      </w:pPr>
      <w:r w:rsidRPr="00DE37E1">
        <w:t xml:space="preserve">Untuk mencari nilai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DE37E1">
        <w:t xml:space="preserve">, digunakan </w:t>
      </w:r>
      <w:r w:rsidRPr="00DE37E1">
        <w:rPr>
          <w:i/>
        </w:rPr>
        <w:t xml:space="preserve">sequential minimal optimization </w:t>
      </w:r>
      <w:r w:rsidRPr="00DE37E1">
        <w:t xml:space="preserve">(SMO). Persamaan </w:t>
      </w:r>
      <w:r w:rsidRPr="00DE37E1">
        <w:rPr>
          <w:i/>
        </w:rPr>
        <w:t xml:space="preserve">hyperplane </w:t>
      </w:r>
      <w:r w:rsidRPr="00DE37E1">
        <w:t>dilakukan dengan persamaan</w:t>
      </w:r>
      <w:r w:rsidR="007C61C1">
        <w:t xml:space="preserve"> </w:t>
      </w:r>
      <w:sdt>
        <w:sdtPr>
          <w:id w:val="-1887404865"/>
          <w:citation/>
        </w:sdtPr>
        <w:sdtEndPr/>
        <w:sdtContent>
          <w:r w:rsidR="007C61C1">
            <w:fldChar w:fldCharType="begin"/>
          </w:r>
          <w:r w:rsidR="007C61C1">
            <w:instrText xml:space="preserve"> CITATION Pla98 \l 1033 </w:instrText>
          </w:r>
          <w:r w:rsidR="007C61C1">
            <w:fldChar w:fldCharType="separate"/>
          </w:r>
          <w:r w:rsidR="000E485A" w:rsidRPr="000E485A">
            <w:rPr>
              <w:noProof/>
            </w:rPr>
            <w:t>[9]</w:t>
          </w:r>
          <w:r w:rsidR="007C61C1">
            <w:fldChar w:fldCharType="end"/>
          </w:r>
        </w:sdtContent>
      </w:sdt>
      <w:r w:rsidRPr="00DE37E1">
        <w:t>:</w:t>
      </w:r>
    </w:p>
    <w:tbl>
      <w:tblPr>
        <w:tblW w:w="5000" w:type="pct"/>
        <w:tblLook w:val="04A0" w:firstRow="1" w:lastRow="0" w:firstColumn="1" w:lastColumn="0" w:noHBand="0" w:noVBand="1"/>
      </w:tblPr>
      <w:tblGrid>
        <w:gridCol w:w="7629"/>
        <w:gridCol w:w="880"/>
      </w:tblGrid>
      <w:tr w:rsidR="008D7361" w14:paraId="35F69DD5" w14:textId="77777777" w:rsidTr="00C173CB">
        <w:tc>
          <w:tcPr>
            <w:tcW w:w="4483" w:type="pct"/>
            <w:vAlign w:val="center"/>
          </w:tcPr>
          <w:p w14:paraId="49B490AE" w14:textId="539FA763" w:rsidR="008D7361" w:rsidRPr="00661B29" w:rsidRDefault="008D7361" w:rsidP="008D7361">
            <w:pPr>
              <w:ind w:firstLine="709"/>
            </w:pPr>
            <m:oMathPara>
              <m:oMath>
                <m:r>
                  <w:rPr>
                    <w:rFonts w:ascii="Cambria Math" w:hAnsi="Cambria Math"/>
                  </w:rPr>
                  <m:t>f=</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z+b=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s</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z+b</m:t>
                    </m:r>
                  </m:e>
                </m:nary>
              </m:oMath>
            </m:oMathPara>
          </w:p>
        </w:tc>
        <w:tc>
          <w:tcPr>
            <w:tcW w:w="517" w:type="pct"/>
            <w:vAlign w:val="center"/>
          </w:tcPr>
          <w:p w14:paraId="2F1F521B" w14:textId="77777777" w:rsidR="008D7361" w:rsidRDefault="008D7361" w:rsidP="00C173CB">
            <w:pPr>
              <w:pStyle w:val="Caption"/>
              <w:keepNext/>
              <w:rPr>
                <w:lang w:val="id-ID"/>
              </w:rPr>
            </w:pPr>
          </w:p>
          <w:p w14:paraId="5F9DA90D" w14:textId="083D3CD4"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E870AA">
              <w:t>8</w:t>
            </w:r>
            <w:r w:rsidRPr="00337FED">
              <w:rPr>
                <w:lang w:val="id-ID"/>
              </w:rPr>
              <w:t>)</w:t>
            </w:r>
          </w:p>
          <w:p w14:paraId="3E6B505C" w14:textId="77777777" w:rsidR="008D7361" w:rsidRPr="00E92255" w:rsidRDefault="008D7361" w:rsidP="00C173CB">
            <w:pPr>
              <w:pStyle w:val="NoSpacing"/>
              <w:spacing w:line="360" w:lineRule="auto"/>
              <w:jc w:val="center"/>
              <w:rPr>
                <w:lang w:val="en-US"/>
              </w:rPr>
            </w:pPr>
          </w:p>
        </w:tc>
      </w:tr>
    </w:tbl>
    <w:p w14:paraId="4AC55005" w14:textId="113261B1" w:rsidR="00E92255" w:rsidRDefault="00E92255" w:rsidP="008D7361">
      <w:pPr>
        <w:ind w:firstLine="0"/>
      </w:pPr>
      <w:r w:rsidRPr="00DE37E1">
        <w:t xml:space="preserve">dimana </w:t>
      </w:r>
      <w:r w:rsidRPr="00DE37E1">
        <w:rPr>
          <w:i/>
        </w:rPr>
        <w:t xml:space="preserve">z </w:t>
      </w:r>
      <w:r w:rsidRPr="00DE37E1">
        <w:t xml:space="preserve">adalah data masukan </w:t>
      </w:r>
      <w:r w:rsidRPr="00DE37E1">
        <w:rPr>
          <w:i/>
        </w:rPr>
        <w:t>support vector machine</w:t>
      </w:r>
      <w:r w:rsidRPr="00DE37E1">
        <w:t xml:space="preserve">. Pada banyak kasus, data yang diklasifikasikan tidak bisa langsung dipisahkan dengan garis yang linear. Oleh karena itu, digunakan metode kernel untuk mengatasi permasalahan tersebut. Dengan metode kernel, suatu data </w:t>
      </w:r>
      <m:oMath>
        <m:r>
          <w:rPr>
            <w:rFonts w:ascii="Cambria Math" w:hAnsi="Cambria Math"/>
          </w:rPr>
          <m:t>x</m:t>
        </m:r>
      </m:oMath>
      <w:r w:rsidRPr="00DE37E1">
        <w:t xml:space="preserve"> di</w:t>
      </w:r>
      <w:r w:rsidRPr="00DE37E1">
        <w:rPr>
          <w:i/>
        </w:rPr>
        <w:t xml:space="preserve"> input space </w:t>
      </w:r>
      <w:r w:rsidRPr="00DE37E1">
        <w:t>di</w:t>
      </w:r>
      <w:r>
        <w:t>petakan</w:t>
      </w:r>
      <w:r w:rsidRPr="00DE37E1">
        <w:t xml:space="preserve"> ke fitur </w:t>
      </w:r>
      <w:r w:rsidRPr="00DE37E1">
        <w:rPr>
          <w:i/>
        </w:rPr>
        <w:t xml:space="preserve">space </w:t>
      </w:r>
      <m:oMath>
        <m:r>
          <w:rPr>
            <w:rFonts w:ascii="Cambria Math" w:hAnsi="Cambria Math"/>
          </w:rPr>
          <m:t>F</m:t>
        </m:r>
      </m:oMath>
      <w:r w:rsidRPr="00DE37E1">
        <w:t xml:space="preserve"> dengan dimensi yang lebih tinggi. Salah satu kernel yang biasa dipakai adalah kernel RBF dan </w:t>
      </w:r>
      <w:r w:rsidRPr="00DE37E1">
        <w:rPr>
          <w:i/>
        </w:rPr>
        <w:t>Polynomial</w:t>
      </w:r>
      <w:r w:rsidRPr="00DE37E1">
        <w:t xml:space="preserve">. Persamaan kernel RBF dan </w:t>
      </w:r>
      <w:r w:rsidRPr="00DE37E1">
        <w:rPr>
          <w:i/>
        </w:rPr>
        <w:t>Polynomial</w:t>
      </w:r>
      <w:r w:rsidRPr="00DE37E1">
        <w:t xml:space="preserve"> berurutan dapat dilihat pada persamaan di bawah ini</w:t>
      </w:r>
      <w:r w:rsidR="007C61C1">
        <w:t xml:space="preserve"> </w:t>
      </w:r>
      <w:sdt>
        <w:sdtPr>
          <w:id w:val="-594944556"/>
          <w:citation/>
        </w:sdtPr>
        <w:sdtEndPr/>
        <w:sdtContent>
          <w:r w:rsidR="007C61C1">
            <w:fldChar w:fldCharType="begin"/>
          </w:r>
          <w:r w:rsidR="007C61C1">
            <w:instrText xml:space="preserve"> CITATION Pla98 \l 1033 </w:instrText>
          </w:r>
          <w:r w:rsidR="007C61C1">
            <w:fldChar w:fldCharType="separate"/>
          </w:r>
          <w:r w:rsidR="000E485A" w:rsidRPr="000E485A">
            <w:rPr>
              <w:noProof/>
            </w:rPr>
            <w:t>[9]</w:t>
          </w:r>
          <w:r w:rsidR="007C61C1">
            <w:fldChar w:fldCharType="end"/>
          </w:r>
        </w:sdtContent>
      </w:sdt>
      <w:r w:rsidRPr="00DE37E1">
        <w:t>:</w:t>
      </w:r>
    </w:p>
    <w:tbl>
      <w:tblPr>
        <w:tblW w:w="5000" w:type="pct"/>
        <w:tblLook w:val="04A0" w:firstRow="1" w:lastRow="0" w:firstColumn="1" w:lastColumn="0" w:noHBand="0" w:noVBand="1"/>
      </w:tblPr>
      <w:tblGrid>
        <w:gridCol w:w="7629"/>
        <w:gridCol w:w="880"/>
      </w:tblGrid>
      <w:tr w:rsidR="008D7361" w14:paraId="2CEC2003" w14:textId="77777777" w:rsidTr="008D7361">
        <w:trPr>
          <w:trHeight w:val="956"/>
        </w:trPr>
        <w:tc>
          <w:tcPr>
            <w:tcW w:w="4483" w:type="pct"/>
            <w:vAlign w:val="center"/>
          </w:tcPr>
          <w:p w14:paraId="45C7ECCA" w14:textId="76703070" w:rsidR="008D7361" w:rsidRPr="00661B29" w:rsidRDefault="008D7361" w:rsidP="00C173CB">
            <w:pPr>
              <w:ind w:firstLine="709"/>
            </w:pPr>
            <m:oMathPara>
              <m:oMath>
                <m:r>
                  <w:rPr>
                    <w:rFonts w:ascii="Cambria Math" w:hAnsi="Cambria Math"/>
                  </w:rPr>
                  <w:lastRenderedPageBreak/>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e>
                </m:func>
              </m:oMath>
            </m:oMathPara>
          </w:p>
        </w:tc>
        <w:tc>
          <w:tcPr>
            <w:tcW w:w="517" w:type="pct"/>
            <w:vAlign w:val="center"/>
          </w:tcPr>
          <w:p w14:paraId="21D3E8A3" w14:textId="77777777" w:rsidR="008D7361" w:rsidRDefault="008D7361" w:rsidP="00C173CB">
            <w:pPr>
              <w:pStyle w:val="Caption"/>
              <w:keepNext/>
              <w:rPr>
                <w:lang w:val="id-ID"/>
              </w:rPr>
            </w:pPr>
          </w:p>
          <w:p w14:paraId="5990743A" w14:textId="034F8048"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E870AA">
              <w:t>9</w:t>
            </w:r>
            <w:r w:rsidRPr="00337FED">
              <w:rPr>
                <w:lang w:val="id-ID"/>
              </w:rPr>
              <w:t>)</w:t>
            </w:r>
          </w:p>
          <w:p w14:paraId="15C7CC0F" w14:textId="77777777" w:rsidR="008D7361" w:rsidRPr="00E92255" w:rsidRDefault="008D7361" w:rsidP="00C173CB">
            <w:pPr>
              <w:pStyle w:val="NoSpacing"/>
              <w:spacing w:line="360" w:lineRule="auto"/>
              <w:jc w:val="center"/>
              <w:rPr>
                <w:lang w:val="en-US"/>
              </w:rPr>
            </w:pPr>
          </w:p>
        </w:tc>
      </w:tr>
      <w:tr w:rsidR="008D7361" w14:paraId="7ACC9F0A" w14:textId="77777777" w:rsidTr="008D7361">
        <w:trPr>
          <w:trHeight w:val="956"/>
        </w:trPr>
        <w:tc>
          <w:tcPr>
            <w:tcW w:w="4483" w:type="pct"/>
            <w:vAlign w:val="center"/>
          </w:tcPr>
          <w:p w14:paraId="5725478F" w14:textId="378B954B" w:rsidR="008D7361" w:rsidRDefault="008D7361" w:rsidP="008D7361">
            <w:pPr>
              <w:ind w:firstLine="709"/>
              <w:rPr>
                <w:rFonts w:eastAsia="Calibri"/>
              </w:rPr>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y</m:t>
                        </m:r>
                      </m:e>
                    </m:d>
                    <m:r>
                      <w:rPr>
                        <w:rFonts w:ascii="Cambria Math" w:hAnsi="Cambria Math"/>
                      </w:rPr>
                      <m:t>+r)</m:t>
                    </m:r>
                  </m:e>
                  <m:sup>
                    <m:r>
                      <w:rPr>
                        <w:rFonts w:ascii="Cambria Math" w:hAnsi="Cambria Math"/>
                      </w:rPr>
                      <m:t>p</m:t>
                    </m:r>
                  </m:sup>
                </m:sSup>
              </m:oMath>
            </m:oMathPara>
          </w:p>
        </w:tc>
        <w:tc>
          <w:tcPr>
            <w:tcW w:w="517" w:type="pct"/>
            <w:vAlign w:val="center"/>
          </w:tcPr>
          <w:p w14:paraId="41EEEFCB" w14:textId="77777777" w:rsidR="008D7361" w:rsidRDefault="008D7361" w:rsidP="008D7361">
            <w:pPr>
              <w:pStyle w:val="Caption"/>
              <w:keepNext/>
              <w:rPr>
                <w:lang w:val="id-ID"/>
              </w:rPr>
            </w:pPr>
          </w:p>
          <w:p w14:paraId="06721990" w14:textId="37EDDB22" w:rsidR="008D7361" w:rsidRPr="00337FED" w:rsidRDefault="008D7361" w:rsidP="008D7361">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Pr>
                <w:lang w:val="id-ID"/>
              </w:rPr>
              <w:t>1</w:t>
            </w:r>
            <w:r w:rsidR="00E870AA">
              <w:t>0</w:t>
            </w:r>
            <w:r w:rsidRPr="00337FED">
              <w:rPr>
                <w:lang w:val="id-ID"/>
              </w:rPr>
              <w:t>)</w:t>
            </w:r>
          </w:p>
          <w:p w14:paraId="4C37267E" w14:textId="77777777" w:rsidR="008D7361" w:rsidRDefault="008D7361" w:rsidP="008D7361">
            <w:pPr>
              <w:pStyle w:val="Caption"/>
              <w:keepNext/>
              <w:rPr>
                <w:lang w:val="id-ID"/>
              </w:rPr>
            </w:pPr>
          </w:p>
        </w:tc>
      </w:tr>
    </w:tbl>
    <w:p w14:paraId="027B3539" w14:textId="12CC7152" w:rsidR="00E92255" w:rsidRDefault="00E92255" w:rsidP="008D7361">
      <w:pPr>
        <w:ind w:firstLine="0"/>
      </w:pPr>
      <w:r>
        <w:t xml:space="preserve">Penggunaan fungsi kernel mengubah persamaan </w:t>
      </w:r>
      <w:r>
        <w:rPr>
          <w:i/>
        </w:rPr>
        <w:t>dual space</w:t>
      </w:r>
      <w:r>
        <w:t xml:space="preserve"> menjadi</w:t>
      </w:r>
    </w:p>
    <w:tbl>
      <w:tblPr>
        <w:tblW w:w="5000" w:type="pct"/>
        <w:tblLook w:val="04A0" w:firstRow="1" w:lastRow="0" w:firstColumn="1" w:lastColumn="0" w:noHBand="0" w:noVBand="1"/>
      </w:tblPr>
      <w:tblGrid>
        <w:gridCol w:w="7629"/>
        <w:gridCol w:w="880"/>
      </w:tblGrid>
      <w:tr w:rsidR="008D7361" w14:paraId="3DD9780C" w14:textId="77777777" w:rsidTr="00C173CB">
        <w:trPr>
          <w:trHeight w:val="956"/>
        </w:trPr>
        <w:tc>
          <w:tcPr>
            <w:tcW w:w="4483" w:type="pct"/>
            <w:vAlign w:val="center"/>
          </w:tcPr>
          <w:p w14:paraId="3ACFDC83" w14:textId="542F5F8A" w:rsidR="008D7361" w:rsidRPr="00661B29" w:rsidRDefault="009E668A" w:rsidP="00C173CB">
            <w:pPr>
              <w:ind w:firstLine="709"/>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tc>
        <w:tc>
          <w:tcPr>
            <w:tcW w:w="517" w:type="pct"/>
            <w:vAlign w:val="center"/>
          </w:tcPr>
          <w:p w14:paraId="534B6A20" w14:textId="77777777" w:rsidR="008D7361" w:rsidRDefault="008D7361" w:rsidP="00C173CB">
            <w:pPr>
              <w:pStyle w:val="Caption"/>
              <w:keepNext/>
              <w:rPr>
                <w:lang w:val="id-ID"/>
              </w:rPr>
            </w:pPr>
          </w:p>
          <w:p w14:paraId="0F3333FB" w14:textId="03232FEB"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Pr>
                <w:lang w:val="id-ID"/>
              </w:rPr>
              <w:t>1</w:t>
            </w:r>
            <w:r w:rsidR="00E870AA">
              <w:t>1</w:t>
            </w:r>
            <w:r w:rsidRPr="00337FED">
              <w:rPr>
                <w:lang w:val="id-ID"/>
              </w:rPr>
              <w:t>)</w:t>
            </w:r>
          </w:p>
          <w:p w14:paraId="3A5DDC4E" w14:textId="77777777" w:rsidR="008D7361" w:rsidRPr="00E92255" w:rsidRDefault="008D7361" w:rsidP="00C173CB">
            <w:pPr>
              <w:pStyle w:val="NoSpacing"/>
              <w:spacing w:line="360" w:lineRule="auto"/>
              <w:jc w:val="center"/>
              <w:rPr>
                <w:lang w:val="en-US"/>
              </w:rPr>
            </w:pPr>
          </w:p>
        </w:tc>
      </w:tr>
    </w:tbl>
    <w:p w14:paraId="0B8F8EC1" w14:textId="05014ACC" w:rsidR="00E92255" w:rsidRDefault="008D7361" w:rsidP="008D7361">
      <w:pPr>
        <w:ind w:firstLine="0"/>
      </w:pPr>
      <w:r>
        <w:t>d</w:t>
      </w:r>
      <w:r w:rsidR="00E92255">
        <w:t xml:space="preserve">an juga mengubah persamaan </w:t>
      </w:r>
      <w:r w:rsidR="00E92255">
        <w:rPr>
          <w:i/>
        </w:rPr>
        <w:t>hyperplane</w:t>
      </w:r>
      <w:r w:rsidR="00E92255">
        <w:t xml:space="preserve"> menjadi </w:t>
      </w:r>
    </w:p>
    <w:tbl>
      <w:tblPr>
        <w:tblW w:w="5000" w:type="pct"/>
        <w:tblLook w:val="04A0" w:firstRow="1" w:lastRow="0" w:firstColumn="1" w:lastColumn="0" w:noHBand="0" w:noVBand="1"/>
      </w:tblPr>
      <w:tblGrid>
        <w:gridCol w:w="7629"/>
        <w:gridCol w:w="880"/>
      </w:tblGrid>
      <w:tr w:rsidR="008D7361" w14:paraId="12D4A929" w14:textId="77777777" w:rsidTr="00C173CB">
        <w:trPr>
          <w:trHeight w:val="956"/>
        </w:trPr>
        <w:tc>
          <w:tcPr>
            <w:tcW w:w="4483" w:type="pct"/>
            <w:vAlign w:val="center"/>
          </w:tcPr>
          <w:p w14:paraId="3C419D37" w14:textId="2BCC2EFC" w:rsidR="008D7361" w:rsidRPr="00661B29" w:rsidRDefault="008D7361" w:rsidP="008D7361">
            <m:oMathPara>
              <m:oMath>
                <m:r>
                  <w:rPr>
                    <w:rFonts w:ascii="Cambria Math" w:hAnsi="Cambria Math"/>
                  </w:rPr>
                  <m:t xml:space="preserve">f=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s</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,z)+b</m:t>
                    </m:r>
                  </m:e>
                </m:nary>
              </m:oMath>
            </m:oMathPara>
          </w:p>
        </w:tc>
        <w:tc>
          <w:tcPr>
            <w:tcW w:w="517" w:type="pct"/>
            <w:vAlign w:val="center"/>
          </w:tcPr>
          <w:p w14:paraId="3C390CAA" w14:textId="77777777" w:rsidR="008D7361" w:rsidRDefault="008D7361" w:rsidP="00C173CB">
            <w:pPr>
              <w:pStyle w:val="Caption"/>
              <w:keepNext/>
              <w:rPr>
                <w:lang w:val="id-ID"/>
              </w:rPr>
            </w:pPr>
          </w:p>
          <w:p w14:paraId="73A7ACBF" w14:textId="18AA2AC3"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Pr>
                <w:lang w:val="id-ID"/>
              </w:rPr>
              <w:t>1</w:t>
            </w:r>
            <w:r w:rsidR="00E870AA">
              <w:t>2</w:t>
            </w:r>
            <w:r w:rsidRPr="00337FED">
              <w:rPr>
                <w:lang w:val="id-ID"/>
              </w:rPr>
              <w:t>)</w:t>
            </w:r>
          </w:p>
          <w:p w14:paraId="029B172C" w14:textId="77777777" w:rsidR="008D7361" w:rsidRPr="00E92255" w:rsidRDefault="008D7361" w:rsidP="00C173CB">
            <w:pPr>
              <w:pStyle w:val="NoSpacing"/>
              <w:spacing w:line="360" w:lineRule="auto"/>
              <w:jc w:val="center"/>
              <w:rPr>
                <w:lang w:val="en-US"/>
              </w:rPr>
            </w:pPr>
          </w:p>
        </w:tc>
      </w:tr>
    </w:tbl>
    <w:p w14:paraId="402FE8A3" w14:textId="6E16C5A8" w:rsidR="008D7361" w:rsidRDefault="008D7361" w:rsidP="008D7361">
      <w:pPr>
        <w:ind w:firstLine="0"/>
      </w:pPr>
    </w:p>
    <w:p w14:paraId="0B591FF2" w14:textId="46071FAD" w:rsidR="00BF5363" w:rsidRDefault="00BF5363" w:rsidP="00BF5363">
      <w:pPr>
        <w:pStyle w:val="Heading2"/>
      </w:pPr>
      <w:bookmarkStart w:id="64" w:name="_Toc521058478"/>
      <w:r>
        <w:t>Synthetic Minority Over-sampling Technique (SMOTE)</w:t>
      </w:r>
      <w:bookmarkEnd w:id="64"/>
    </w:p>
    <w:p w14:paraId="55CBBB94" w14:textId="2C8DC6E9" w:rsidR="00BF5363" w:rsidRPr="00BF5363" w:rsidRDefault="00BF5363" w:rsidP="00BF5363">
      <w:pPr>
        <w:ind w:firstLine="540"/>
      </w:pPr>
      <w:r>
        <w:t xml:space="preserve">Untuk mengatasi adanya </w:t>
      </w:r>
      <w:r w:rsidRPr="00BF5363">
        <w:rPr>
          <w:i/>
        </w:rPr>
        <w:t>imbalanced</w:t>
      </w:r>
      <w:r>
        <w:rPr>
          <w:i/>
        </w:rPr>
        <w:t xml:space="preserve"> </w:t>
      </w:r>
      <w:r>
        <w:t xml:space="preserve">pada data latih, SMOTE dapat digunakan untuk melakukan sintesa data sehingga data yang digunakan untuk melatih </w:t>
      </w:r>
      <w:r w:rsidRPr="00BF5363">
        <w:rPr>
          <w:i/>
        </w:rPr>
        <w:t>classifier</w:t>
      </w:r>
      <w:r>
        <w:t xml:space="preserve"> dapat menjadi seimbang. SMOTE merupakan sebuah algoritma </w:t>
      </w:r>
      <w:r w:rsidRPr="00BF5363">
        <w:rPr>
          <w:i/>
        </w:rPr>
        <w:t>oversampling</w:t>
      </w:r>
      <w:r>
        <w:rPr>
          <w:i/>
        </w:rPr>
        <w:t xml:space="preserve"> </w:t>
      </w:r>
      <w:r>
        <w:t>(menambahkan data baru dengan kelas minoritas) yang memanfaatkan kemiripan dari masing-masing data</w:t>
      </w:r>
      <w:sdt>
        <w:sdtPr>
          <w:id w:val="2118402236"/>
          <w:citation/>
        </w:sdtPr>
        <w:sdtEndPr/>
        <w:sdtContent>
          <w:r w:rsidR="00526AD7">
            <w:fldChar w:fldCharType="begin"/>
          </w:r>
          <w:r w:rsidR="00526AD7">
            <w:instrText xml:space="preserve"> CITATION Cha02 \l 1033 </w:instrText>
          </w:r>
          <w:r w:rsidR="00526AD7">
            <w:fldChar w:fldCharType="separate"/>
          </w:r>
          <w:r w:rsidR="000E485A">
            <w:rPr>
              <w:noProof/>
            </w:rPr>
            <w:t xml:space="preserve"> </w:t>
          </w:r>
          <w:r w:rsidR="000E485A" w:rsidRPr="000E485A">
            <w:rPr>
              <w:noProof/>
            </w:rPr>
            <w:t>[10]</w:t>
          </w:r>
          <w:r w:rsidR="00526AD7">
            <w:fldChar w:fldCharType="end"/>
          </w:r>
        </w:sdtContent>
      </w:sdt>
      <w:r>
        <w:t>. Berikut adalah pseudocode dari algoritma SMOTE</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91"/>
        <w:gridCol w:w="8064"/>
      </w:tblGrid>
      <w:tr w:rsidR="00BF5363" w:rsidRPr="00633415" w14:paraId="73B0111D" w14:textId="77777777" w:rsidTr="00F26BFC">
        <w:trPr>
          <w:trHeight w:val="321"/>
        </w:trPr>
        <w:tc>
          <w:tcPr>
            <w:tcW w:w="0" w:type="auto"/>
            <w:shd w:val="clear" w:color="auto" w:fill="C4BC96" w:themeFill="background2" w:themeFillShade="BF"/>
            <w:tcMar>
              <w:top w:w="0" w:type="dxa"/>
              <w:left w:w="0" w:type="dxa"/>
              <w:bottom w:w="0" w:type="dxa"/>
              <w:right w:w="150" w:type="dxa"/>
            </w:tcMar>
            <w:hideMark/>
          </w:tcPr>
          <w:p w14:paraId="03E7F170" w14:textId="77777777" w:rsidR="00BF5363" w:rsidRPr="00633415" w:rsidRDefault="00BF5363"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1</w:t>
            </w:r>
          </w:p>
        </w:tc>
        <w:tc>
          <w:tcPr>
            <w:tcW w:w="8064" w:type="dxa"/>
            <w:shd w:val="clear" w:color="auto" w:fill="FFFFFF"/>
            <w:hideMark/>
          </w:tcPr>
          <w:p w14:paraId="742612E7" w14:textId="49A7781A" w:rsidR="00BF5363" w:rsidRPr="00633415" w:rsidRDefault="00BF5363" w:rsidP="005868D0">
            <w:pPr>
              <w:spacing w:line="240" w:lineRule="auto"/>
              <w:ind w:firstLine="0"/>
              <w:jc w:val="left"/>
              <w:rPr>
                <w:rFonts w:ascii="Courier New" w:eastAsia="Times New Roman" w:hAnsi="Courier New" w:cs="Courier New"/>
                <w:b/>
                <w:color w:val="000000"/>
                <w:sz w:val="20"/>
                <w:szCs w:val="20"/>
              </w:rPr>
            </w:pPr>
            <w:r w:rsidRPr="00BF5363">
              <w:rPr>
                <w:rFonts w:ascii="Courier New" w:eastAsia="Times New Roman" w:hAnsi="Courier New" w:cs="Courier New"/>
                <w:b/>
                <w:color w:val="000000"/>
                <w:sz w:val="20"/>
                <w:szCs w:val="20"/>
                <w:bdr w:val="none" w:sz="0" w:space="0" w:color="auto" w:frame="1"/>
                <w:shd w:val="clear" w:color="auto" w:fill="FFFFFF"/>
              </w:rPr>
              <w:t>SMOTE(T, N, k)</w:t>
            </w:r>
            <w:r w:rsidRPr="00633415">
              <w:rPr>
                <w:rFonts w:ascii="Courier New" w:eastAsia="Times New Roman" w:hAnsi="Courier New" w:cs="Courier New"/>
                <w:b/>
                <w:color w:val="000000"/>
                <w:sz w:val="20"/>
                <w:szCs w:val="20"/>
              </w:rPr>
              <w:t xml:space="preserve"> </w:t>
            </w:r>
          </w:p>
        </w:tc>
      </w:tr>
      <w:tr w:rsidR="00BF5363" w:rsidRPr="00633415" w14:paraId="4901EDD4" w14:textId="77777777" w:rsidTr="00F26BFC">
        <w:trPr>
          <w:trHeight w:val="296"/>
        </w:trPr>
        <w:tc>
          <w:tcPr>
            <w:tcW w:w="0" w:type="auto"/>
            <w:shd w:val="clear" w:color="auto" w:fill="C4BC96" w:themeFill="background2" w:themeFillShade="BF"/>
            <w:tcMar>
              <w:top w:w="0" w:type="dxa"/>
              <w:left w:w="0" w:type="dxa"/>
              <w:bottom w:w="0" w:type="dxa"/>
              <w:right w:w="150" w:type="dxa"/>
            </w:tcMar>
            <w:hideMark/>
          </w:tcPr>
          <w:p w14:paraId="448D86A3" w14:textId="77777777" w:rsidR="00BF5363" w:rsidRPr="00633415" w:rsidRDefault="00BF5363"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2</w:t>
            </w:r>
          </w:p>
        </w:tc>
        <w:tc>
          <w:tcPr>
            <w:tcW w:w="8064" w:type="dxa"/>
            <w:shd w:val="clear" w:color="auto" w:fill="FFFFFF"/>
            <w:hideMark/>
          </w:tcPr>
          <w:p w14:paraId="0472F3DC" w14:textId="6143EF21" w:rsidR="00BF5363" w:rsidRPr="00F26BFC" w:rsidRDefault="00F26BFC" w:rsidP="00F26BFC">
            <w:pPr>
              <w:tabs>
                <w:tab w:val="left" w:pos="511"/>
              </w:tabs>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Input: Number of minority class samples T; Amount of SMOTE N%;</w:t>
            </w:r>
            <w:r>
              <w:rPr>
                <w:rFonts w:ascii="Courier New" w:eastAsia="Times New Roman" w:hAnsi="Courier New" w:cs="Courier New"/>
                <w:color w:val="000000"/>
                <w:sz w:val="20"/>
                <w:szCs w:val="20"/>
                <w:bdr w:val="none" w:sz="0" w:space="0" w:color="auto" w:frame="1"/>
                <w:shd w:val="clear" w:color="auto" w:fill="FFFFFF"/>
              </w:rPr>
              <w:t xml:space="preserve">       </w:t>
            </w:r>
            <w:r>
              <w:tab/>
            </w:r>
            <w:r w:rsidRPr="00F26BFC">
              <w:rPr>
                <w:rFonts w:ascii="Courier New" w:eastAsia="Times New Roman" w:hAnsi="Courier New" w:cs="Courier New"/>
                <w:color w:val="000000"/>
                <w:sz w:val="20"/>
                <w:szCs w:val="20"/>
                <w:bdr w:val="none" w:sz="0" w:space="0" w:color="auto" w:frame="1"/>
                <w:shd w:val="clear" w:color="auto" w:fill="FFFFFF"/>
              </w:rPr>
              <w:t>Number of nearest</w:t>
            </w: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neighbors k</w:t>
            </w:r>
          </w:p>
        </w:tc>
      </w:tr>
      <w:tr w:rsidR="00BF5363" w:rsidRPr="00633415" w14:paraId="11798B3A" w14:textId="77777777" w:rsidTr="00F26BFC">
        <w:trPr>
          <w:trHeight w:val="296"/>
        </w:trPr>
        <w:tc>
          <w:tcPr>
            <w:tcW w:w="0" w:type="auto"/>
            <w:shd w:val="clear" w:color="auto" w:fill="C4BC96" w:themeFill="background2" w:themeFillShade="BF"/>
            <w:tcMar>
              <w:top w:w="0" w:type="dxa"/>
              <w:left w:w="0" w:type="dxa"/>
              <w:bottom w:w="0" w:type="dxa"/>
              <w:right w:w="150" w:type="dxa"/>
            </w:tcMar>
            <w:hideMark/>
          </w:tcPr>
          <w:p w14:paraId="6A0DAC9D" w14:textId="77777777" w:rsidR="00BF5363" w:rsidRPr="00633415"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8064" w:type="dxa"/>
            <w:shd w:val="clear" w:color="auto" w:fill="FFFFFF"/>
            <w:hideMark/>
          </w:tcPr>
          <w:p w14:paraId="29A3F1A2" w14:textId="22B7E3CC" w:rsidR="00BF5363" w:rsidRPr="00633415" w:rsidRDefault="00F26BFC" w:rsidP="005868D0">
            <w:pPr>
              <w:spacing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Output: (N/100)* T synthetic minority class samples</w:t>
            </w:r>
          </w:p>
        </w:tc>
      </w:tr>
      <w:tr w:rsidR="00F26BFC" w:rsidRPr="00633415" w14:paraId="4502CADC"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EDEEC76" w14:textId="77777777" w:rsidR="00F26BFC" w:rsidRPr="00633415" w:rsidRDefault="00F26BFC" w:rsidP="00F26BFC">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4</w:t>
            </w:r>
          </w:p>
        </w:tc>
        <w:tc>
          <w:tcPr>
            <w:tcW w:w="8064" w:type="dxa"/>
            <w:shd w:val="clear" w:color="auto" w:fill="FFFFFF"/>
          </w:tcPr>
          <w:p w14:paraId="49225424" w14:textId="28E50F8F" w:rsidR="00F26BFC" w:rsidRPr="00631460" w:rsidRDefault="00F26BFC" w:rsidP="00F26BFC">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sidRPr="00715B1D">
              <w:t>if N &lt;100</w:t>
            </w:r>
          </w:p>
        </w:tc>
      </w:tr>
      <w:tr w:rsidR="00F26BFC" w:rsidRPr="00633415" w14:paraId="60CCD7A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172D3556" w14:textId="77777777" w:rsidR="00F26BFC" w:rsidRPr="00633415" w:rsidRDefault="00F26BFC" w:rsidP="00F26BFC">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5</w:t>
            </w:r>
          </w:p>
        </w:tc>
        <w:tc>
          <w:tcPr>
            <w:tcW w:w="8064" w:type="dxa"/>
            <w:shd w:val="clear" w:color="auto" w:fill="FFFFFF"/>
          </w:tcPr>
          <w:p w14:paraId="3C63EECC" w14:textId="1E4E1591" w:rsidR="00F26BFC" w:rsidRPr="00631460" w:rsidRDefault="00F26BFC" w:rsidP="00F26BFC">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t xml:space="preserve">    </w:t>
            </w:r>
            <w:r w:rsidRPr="00715B1D">
              <w:t>then Randomize the T minority class samples</w:t>
            </w:r>
          </w:p>
        </w:tc>
      </w:tr>
      <w:tr w:rsidR="00F26BFC" w:rsidRPr="00633415" w14:paraId="2625919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2D7B2AAB" w14:textId="77777777" w:rsidR="00F26BFC" w:rsidRDefault="00F26BFC" w:rsidP="00F26BFC">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6</w:t>
            </w:r>
          </w:p>
        </w:tc>
        <w:tc>
          <w:tcPr>
            <w:tcW w:w="8064" w:type="dxa"/>
            <w:shd w:val="clear" w:color="auto" w:fill="FFFFFF"/>
          </w:tcPr>
          <w:p w14:paraId="6920B0A5" w14:textId="736E1BBA" w:rsidR="00F26BFC" w:rsidRDefault="00F26BFC" w:rsidP="00F26BFC">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t xml:space="preserve">    </w:t>
            </w:r>
            <w:r w:rsidRPr="00715B1D">
              <w:t xml:space="preserve">T = (N/100) </w:t>
            </w:r>
            <w:r w:rsidRPr="00715B1D">
              <w:rPr>
                <w:rFonts w:ascii="Cambria Math" w:hAnsi="Cambria Math" w:cs="Cambria Math"/>
              </w:rPr>
              <w:t>∗</w:t>
            </w:r>
            <w:r w:rsidRPr="00715B1D">
              <w:t xml:space="preserve"> T</w:t>
            </w:r>
          </w:p>
        </w:tc>
      </w:tr>
      <w:tr w:rsidR="00F26BFC" w:rsidRPr="00633415" w14:paraId="408EB3D1" w14:textId="77777777" w:rsidTr="00F26BFC">
        <w:trPr>
          <w:trHeight w:val="321"/>
        </w:trPr>
        <w:tc>
          <w:tcPr>
            <w:tcW w:w="0" w:type="auto"/>
            <w:shd w:val="clear" w:color="auto" w:fill="C4BC96" w:themeFill="background2" w:themeFillShade="BF"/>
            <w:tcMar>
              <w:top w:w="0" w:type="dxa"/>
              <w:left w:w="0" w:type="dxa"/>
              <w:bottom w:w="0" w:type="dxa"/>
              <w:right w:w="150" w:type="dxa"/>
            </w:tcMar>
            <w:hideMark/>
          </w:tcPr>
          <w:p w14:paraId="0A4E4989" w14:textId="77777777" w:rsidR="00F26BFC" w:rsidRPr="00633415"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8064" w:type="dxa"/>
            <w:shd w:val="clear" w:color="auto" w:fill="FFFFFF"/>
            <w:hideMark/>
          </w:tcPr>
          <w:p w14:paraId="7867C8C9" w14:textId="1BE0746E" w:rsidR="00F26BFC" w:rsidRPr="00633415" w:rsidRDefault="00F26BFC" w:rsidP="00F26BFC">
            <w:pPr>
              <w:spacing w:line="240" w:lineRule="auto"/>
              <w:ind w:firstLine="0"/>
              <w:jc w:val="left"/>
              <w:rPr>
                <w:rFonts w:ascii="Courier New" w:eastAsia="Times New Roman" w:hAnsi="Courier New" w:cs="Courier New"/>
                <w:color w:val="000000"/>
                <w:sz w:val="20"/>
                <w:szCs w:val="20"/>
              </w:rPr>
            </w:pPr>
            <w:r>
              <w:t xml:space="preserve">            </w:t>
            </w:r>
            <w:r w:rsidRPr="00715B1D">
              <w:t>N = 100</w:t>
            </w:r>
          </w:p>
        </w:tc>
      </w:tr>
      <w:tr w:rsidR="00F26BFC" w:rsidRPr="00633415" w14:paraId="0A73362D"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DF2EBE4" w14:textId="00F2123A"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8</w:t>
            </w:r>
          </w:p>
        </w:tc>
        <w:tc>
          <w:tcPr>
            <w:tcW w:w="8064" w:type="dxa"/>
            <w:shd w:val="clear" w:color="auto" w:fill="FFFFFF"/>
          </w:tcPr>
          <w:p w14:paraId="6B508109" w14:textId="2EF75961"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t xml:space="preserve">        </w:t>
            </w:r>
            <w:r w:rsidRPr="00715B1D">
              <w:t>endif</w:t>
            </w:r>
          </w:p>
        </w:tc>
      </w:tr>
      <w:tr w:rsidR="00BF5363" w:rsidRPr="00633415" w14:paraId="5E93543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D3F5293" w14:textId="61B1DF2F"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9</w:t>
            </w:r>
          </w:p>
        </w:tc>
        <w:tc>
          <w:tcPr>
            <w:tcW w:w="8064" w:type="dxa"/>
            <w:shd w:val="clear" w:color="auto" w:fill="FFFFFF"/>
          </w:tcPr>
          <w:p w14:paraId="314FD461" w14:textId="1F215284"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 = (int)(N/100)</w:t>
            </w:r>
          </w:p>
        </w:tc>
      </w:tr>
      <w:tr w:rsidR="00BF5363" w:rsidRPr="00633415" w14:paraId="2ED8B52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EB6CE90" w14:textId="4FB774AC"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w:t>
            </w:r>
          </w:p>
        </w:tc>
        <w:tc>
          <w:tcPr>
            <w:tcW w:w="8064" w:type="dxa"/>
            <w:shd w:val="clear" w:color="auto" w:fill="FFFFFF"/>
          </w:tcPr>
          <w:p w14:paraId="761F6E55" w14:textId="0DDAA0A7"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k = Number of nearest neighbors</w:t>
            </w:r>
          </w:p>
        </w:tc>
      </w:tr>
      <w:tr w:rsidR="00BF5363" w:rsidRPr="00633415" w14:paraId="20B77F29"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4B7BECC6" w14:textId="4A5E157E"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w:t>
            </w:r>
          </w:p>
        </w:tc>
        <w:tc>
          <w:tcPr>
            <w:tcW w:w="8064" w:type="dxa"/>
            <w:shd w:val="clear" w:color="auto" w:fill="FFFFFF"/>
          </w:tcPr>
          <w:p w14:paraId="6C374DFB" w14:textId="30937CA6"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numattrs = Number of attributes</w:t>
            </w:r>
          </w:p>
        </w:tc>
      </w:tr>
      <w:tr w:rsidR="00BF5363" w:rsidRPr="00633415" w14:paraId="2554A6A7"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483F17D8" w14:textId="30903BEA"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12</w:t>
            </w:r>
          </w:p>
        </w:tc>
        <w:tc>
          <w:tcPr>
            <w:tcW w:w="8064" w:type="dxa"/>
            <w:shd w:val="clear" w:color="auto" w:fill="FFFFFF"/>
          </w:tcPr>
          <w:p w14:paraId="378285D2" w14:textId="7301D829"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Sample[ ][ ]: array for original minority class samples</w:t>
            </w:r>
          </w:p>
        </w:tc>
      </w:tr>
      <w:tr w:rsidR="00BF5363" w:rsidRPr="00633415" w14:paraId="281BDCB9"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36AFACD8" w14:textId="384D0075"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13</w:t>
            </w:r>
          </w:p>
        </w:tc>
        <w:tc>
          <w:tcPr>
            <w:tcW w:w="8064" w:type="dxa"/>
            <w:shd w:val="clear" w:color="auto" w:fill="FFFFFF"/>
          </w:tcPr>
          <w:p w14:paraId="0C86BD61" w14:textId="39B46741"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newindex: 0</w:t>
            </w:r>
          </w:p>
        </w:tc>
      </w:tr>
      <w:tr w:rsidR="00BF5363" w:rsidRPr="00633415" w14:paraId="74C65986"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A6A4C53" w14:textId="01A3C3FF"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14</w:t>
            </w:r>
          </w:p>
        </w:tc>
        <w:tc>
          <w:tcPr>
            <w:tcW w:w="8064" w:type="dxa"/>
            <w:shd w:val="clear" w:color="auto" w:fill="FFFFFF"/>
          </w:tcPr>
          <w:p w14:paraId="0AFF0743" w14:textId="69C973FF"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Synthetic[ ][ ]: array for synthetic samples</w:t>
            </w:r>
          </w:p>
        </w:tc>
      </w:tr>
      <w:tr w:rsidR="00F26BFC" w:rsidRPr="00633415" w14:paraId="148E371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DCA4706" w14:textId="53BADB40"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15</w:t>
            </w:r>
          </w:p>
        </w:tc>
        <w:tc>
          <w:tcPr>
            <w:tcW w:w="8064" w:type="dxa"/>
            <w:shd w:val="clear" w:color="auto" w:fill="FFFFFF"/>
          </w:tcPr>
          <w:p w14:paraId="5413BEDE" w14:textId="30025C69"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for i ← 1 to T</w:t>
            </w:r>
          </w:p>
        </w:tc>
      </w:tr>
      <w:tr w:rsidR="00F26BFC" w:rsidRPr="00633415" w14:paraId="6B53EECD"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EC5F82B" w14:textId="60DA7C10"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16</w:t>
            </w:r>
          </w:p>
        </w:tc>
        <w:tc>
          <w:tcPr>
            <w:tcW w:w="8064" w:type="dxa"/>
            <w:shd w:val="clear" w:color="auto" w:fill="FFFFFF"/>
          </w:tcPr>
          <w:p w14:paraId="6BCE7B0F" w14:textId="62A2695D"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Compute k nearest neighbors for i, and save the indices in the nnarray</w:t>
            </w:r>
          </w:p>
        </w:tc>
      </w:tr>
      <w:tr w:rsidR="00F26BFC" w:rsidRPr="00633415" w14:paraId="39D0317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A5C8D6B" w14:textId="14B302B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17</w:t>
            </w:r>
          </w:p>
        </w:tc>
        <w:tc>
          <w:tcPr>
            <w:tcW w:w="8064" w:type="dxa"/>
            <w:shd w:val="clear" w:color="auto" w:fill="FFFFFF"/>
          </w:tcPr>
          <w:p w14:paraId="2BAA2813" w14:textId="7DB219D7"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Populate(N, i, nnarray)</w:t>
            </w:r>
          </w:p>
        </w:tc>
      </w:tr>
      <w:tr w:rsidR="00F26BFC" w:rsidRPr="00633415" w14:paraId="03915317"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F561B04" w14:textId="4A6FB063"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18</w:t>
            </w:r>
          </w:p>
        </w:tc>
        <w:tc>
          <w:tcPr>
            <w:tcW w:w="8064" w:type="dxa"/>
            <w:shd w:val="clear" w:color="auto" w:fill="FFFFFF"/>
          </w:tcPr>
          <w:p w14:paraId="05575CD7" w14:textId="055FDE9B"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endfor</w:t>
            </w:r>
          </w:p>
        </w:tc>
      </w:tr>
      <w:tr w:rsidR="00F26BFC" w:rsidRPr="00633415" w14:paraId="09904E4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6B202E2" w14:textId="48650188"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19</w:t>
            </w:r>
          </w:p>
        </w:tc>
        <w:tc>
          <w:tcPr>
            <w:tcW w:w="8064" w:type="dxa"/>
            <w:shd w:val="clear" w:color="auto" w:fill="FFFFFF"/>
          </w:tcPr>
          <w:p w14:paraId="26258C9E" w14:textId="7E5D9A8B" w:rsidR="00F26BFC" w:rsidRPr="00F26BFC" w:rsidRDefault="00F26BFC" w:rsidP="00F26BFC">
            <w:pPr>
              <w:spacing w:line="240" w:lineRule="auto"/>
              <w:ind w:firstLine="0"/>
              <w:jc w:val="left"/>
              <w:rPr>
                <w:rFonts w:ascii="Courier New" w:eastAsia="Times New Roman" w:hAnsi="Courier New" w:cs="Courier New"/>
                <w:b/>
                <w:color w:val="000000"/>
                <w:sz w:val="20"/>
                <w:szCs w:val="20"/>
                <w:bdr w:val="none" w:sz="0" w:space="0" w:color="auto" w:frame="1"/>
                <w:shd w:val="clear" w:color="auto" w:fill="FFFFFF"/>
              </w:rPr>
            </w:pPr>
            <w:r w:rsidRPr="00F26BFC">
              <w:rPr>
                <w:rFonts w:ascii="Courier New" w:eastAsia="Times New Roman" w:hAnsi="Courier New" w:cs="Courier New"/>
                <w:b/>
                <w:color w:val="000000"/>
                <w:sz w:val="20"/>
                <w:szCs w:val="20"/>
                <w:bdr w:val="none" w:sz="0" w:space="0" w:color="auto" w:frame="1"/>
                <w:shd w:val="clear" w:color="auto" w:fill="FFFFFF"/>
              </w:rPr>
              <w:t>return</w:t>
            </w:r>
          </w:p>
        </w:tc>
      </w:tr>
      <w:tr w:rsidR="00F26BFC" w:rsidRPr="00633415" w14:paraId="463495C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716E9B9" w14:textId="0D48D6D0"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20</w:t>
            </w:r>
          </w:p>
        </w:tc>
        <w:tc>
          <w:tcPr>
            <w:tcW w:w="8064" w:type="dxa"/>
            <w:shd w:val="clear" w:color="auto" w:fill="FFFFFF"/>
          </w:tcPr>
          <w:p w14:paraId="45115D49" w14:textId="5AFF7B88"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sidRPr="00F26BFC">
              <w:rPr>
                <w:b/>
              </w:rPr>
              <w:t>Populate(N, i, nnarray)</w:t>
            </w:r>
          </w:p>
        </w:tc>
      </w:tr>
      <w:tr w:rsidR="00F26BFC" w:rsidRPr="00633415" w14:paraId="147D28A0"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2E724356" w14:textId="5A8B82B6"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21</w:t>
            </w:r>
          </w:p>
        </w:tc>
        <w:tc>
          <w:tcPr>
            <w:tcW w:w="8064" w:type="dxa"/>
            <w:shd w:val="clear" w:color="auto" w:fill="FFFFFF"/>
          </w:tcPr>
          <w:p w14:paraId="708E0C5C" w14:textId="1632E8D3"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 xml:space="preserve">while N </w:t>
            </w:r>
            <w:r>
              <w:t>!</w:t>
            </w:r>
            <w:r w:rsidRPr="006A1BAC">
              <w:t>= 0</w:t>
            </w:r>
          </w:p>
        </w:tc>
      </w:tr>
      <w:tr w:rsidR="00F26BFC" w:rsidRPr="00633415" w14:paraId="0157A9E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31878959" w14:textId="01B6BF9F"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22</w:t>
            </w:r>
          </w:p>
        </w:tc>
        <w:tc>
          <w:tcPr>
            <w:tcW w:w="8064" w:type="dxa"/>
            <w:shd w:val="clear" w:color="auto" w:fill="FFFFFF"/>
          </w:tcPr>
          <w:p w14:paraId="37ACF59F" w14:textId="3A1AA704"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for attr ← 1 to numattrs</w:t>
            </w:r>
          </w:p>
        </w:tc>
      </w:tr>
      <w:tr w:rsidR="00F26BFC" w:rsidRPr="00633415" w14:paraId="77A07895"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4DFFDAC1" w14:textId="2596B259"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23</w:t>
            </w:r>
          </w:p>
        </w:tc>
        <w:tc>
          <w:tcPr>
            <w:tcW w:w="8064" w:type="dxa"/>
            <w:shd w:val="clear" w:color="auto" w:fill="FFFFFF"/>
          </w:tcPr>
          <w:p w14:paraId="6B780D3B" w14:textId="2B861F6B"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Compute: dif = Sample[nnarray[nn]][attr] − Sample[i][attr]</w:t>
            </w:r>
          </w:p>
        </w:tc>
      </w:tr>
      <w:tr w:rsidR="00F26BFC" w:rsidRPr="00633415" w14:paraId="559AADE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DA9CA24" w14:textId="6733B58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24</w:t>
            </w:r>
          </w:p>
        </w:tc>
        <w:tc>
          <w:tcPr>
            <w:tcW w:w="8064" w:type="dxa"/>
            <w:shd w:val="clear" w:color="auto" w:fill="FFFFFF"/>
          </w:tcPr>
          <w:p w14:paraId="25BCC33C" w14:textId="537012FA"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Compute: gap = random number between 0 and 1</w:t>
            </w:r>
          </w:p>
        </w:tc>
      </w:tr>
      <w:tr w:rsidR="00F26BFC" w:rsidRPr="00633415" w14:paraId="757CE5F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ED6D52C" w14:textId="159D35E9"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25</w:t>
            </w:r>
          </w:p>
        </w:tc>
        <w:tc>
          <w:tcPr>
            <w:tcW w:w="8064" w:type="dxa"/>
            <w:shd w:val="clear" w:color="auto" w:fill="FFFFFF"/>
          </w:tcPr>
          <w:p w14:paraId="12BCF12C" w14:textId="0D94E920"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 xml:space="preserve">Synthetic[newindex][attr] = Sample[i][attr] + gap </w:t>
            </w:r>
            <w:r w:rsidRPr="006A1BAC">
              <w:rPr>
                <w:rFonts w:ascii="Cambria Math" w:hAnsi="Cambria Math" w:cs="Cambria Math"/>
              </w:rPr>
              <w:t>∗</w:t>
            </w:r>
            <w:r w:rsidRPr="006A1BAC">
              <w:t xml:space="preserve"> dif</w:t>
            </w:r>
          </w:p>
        </w:tc>
      </w:tr>
      <w:tr w:rsidR="00F26BFC" w:rsidRPr="00633415" w14:paraId="0F7E7ED9"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1F5A3079" w14:textId="2055FA74"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26</w:t>
            </w:r>
          </w:p>
        </w:tc>
        <w:tc>
          <w:tcPr>
            <w:tcW w:w="8064" w:type="dxa"/>
            <w:shd w:val="clear" w:color="auto" w:fill="FFFFFF"/>
          </w:tcPr>
          <w:p w14:paraId="62025B89" w14:textId="24C01E1C"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endfor</w:t>
            </w:r>
          </w:p>
        </w:tc>
      </w:tr>
      <w:tr w:rsidR="00F26BFC" w:rsidRPr="00633415" w14:paraId="112018E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769904C" w14:textId="51AA8E6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27</w:t>
            </w:r>
          </w:p>
        </w:tc>
        <w:tc>
          <w:tcPr>
            <w:tcW w:w="8064" w:type="dxa"/>
            <w:shd w:val="clear" w:color="auto" w:fill="FFFFFF"/>
          </w:tcPr>
          <w:p w14:paraId="07D1A7D4" w14:textId="794FD576"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newindex++</w:t>
            </w:r>
          </w:p>
        </w:tc>
      </w:tr>
      <w:tr w:rsidR="00F26BFC" w:rsidRPr="00633415" w14:paraId="6CFC76DC"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07C4CDBE" w14:textId="4B47AE41"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28</w:t>
            </w:r>
          </w:p>
        </w:tc>
        <w:tc>
          <w:tcPr>
            <w:tcW w:w="8064" w:type="dxa"/>
            <w:shd w:val="clear" w:color="auto" w:fill="FFFFFF"/>
          </w:tcPr>
          <w:p w14:paraId="2415A234" w14:textId="06BD000A"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N = N − 1</w:t>
            </w:r>
          </w:p>
        </w:tc>
      </w:tr>
      <w:tr w:rsidR="00F26BFC" w:rsidRPr="00633415" w14:paraId="4B3C0F9C"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2AA6A1EE" w14:textId="24A31684"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29</w:t>
            </w:r>
          </w:p>
        </w:tc>
        <w:tc>
          <w:tcPr>
            <w:tcW w:w="8064" w:type="dxa"/>
            <w:shd w:val="clear" w:color="auto" w:fill="FFFFFF"/>
          </w:tcPr>
          <w:p w14:paraId="559EE174" w14:textId="1BB72FF7" w:rsidR="00F26BFC" w:rsidRPr="00F26BFC" w:rsidRDefault="00F26BFC" w:rsidP="00F26BFC">
            <w:pPr>
              <w:spacing w:line="240" w:lineRule="auto"/>
              <w:ind w:firstLine="0"/>
              <w:jc w:val="left"/>
              <w:rPr>
                <w:rFonts w:ascii="Courier New" w:eastAsia="Times New Roman" w:hAnsi="Courier New" w:cs="Courier New"/>
                <w:b/>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endwhile</w:t>
            </w:r>
          </w:p>
        </w:tc>
      </w:tr>
      <w:tr w:rsidR="00F26BFC" w:rsidRPr="00633415" w14:paraId="2CE717F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7904B01" w14:textId="2726A18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30</w:t>
            </w:r>
          </w:p>
        </w:tc>
        <w:tc>
          <w:tcPr>
            <w:tcW w:w="8064" w:type="dxa"/>
            <w:shd w:val="clear" w:color="auto" w:fill="FFFFFF"/>
          </w:tcPr>
          <w:p w14:paraId="259A5622" w14:textId="5DB7D046"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sidRPr="00F26BFC">
              <w:rPr>
                <w:rFonts w:ascii="Courier New" w:eastAsia="Times New Roman" w:hAnsi="Courier New" w:cs="Courier New"/>
                <w:b/>
                <w:color w:val="000000"/>
                <w:sz w:val="20"/>
                <w:szCs w:val="20"/>
                <w:bdr w:val="none" w:sz="0" w:space="0" w:color="auto" w:frame="1"/>
                <w:shd w:val="clear" w:color="auto" w:fill="FFFFFF"/>
              </w:rPr>
              <w:t>return</w:t>
            </w:r>
          </w:p>
        </w:tc>
      </w:tr>
    </w:tbl>
    <w:p w14:paraId="1A570844" w14:textId="060A49C0" w:rsidR="00BF5363" w:rsidRPr="00BF5363" w:rsidRDefault="00DA0BC8" w:rsidP="00BF5363">
      <w:pPr>
        <w:ind w:firstLine="540"/>
      </w:pPr>
      <w:r>
        <w:t xml:space="preserve">Sebagai contoh 3 buah data minority </w:t>
      </w:r>
      <w:r w:rsidR="00A73DC9">
        <w:t xml:space="preserve">A : </w:t>
      </w:r>
      <w:r>
        <w:t xml:space="preserve">[0,1 0.2], </w:t>
      </w:r>
      <w:r w:rsidR="00A73DC9">
        <w:t xml:space="preserve">B : </w:t>
      </w:r>
      <w:r>
        <w:t>[0.2 0.</w:t>
      </w:r>
      <w:r w:rsidR="000F3146">
        <w:t>2</w:t>
      </w:r>
      <w:r>
        <w:t xml:space="preserve">], dan </w:t>
      </w:r>
      <w:r w:rsidR="00A73DC9">
        <w:t xml:space="preserve">C : </w:t>
      </w:r>
      <w:r>
        <w:t xml:space="preserve">[0.2 0.3] akan disintesa dengan menggunakan SMOTE dengan nilai k = 2 dan N = </w:t>
      </w:r>
      <w:r w:rsidR="00666AD0">
        <w:t>1</w:t>
      </w:r>
      <w:r>
        <w:t>00.</w:t>
      </w:r>
      <w:r w:rsidR="00A73DC9">
        <w:t xml:space="preserve"> Data A menghasilkan data sintesa baru A’ : [</w:t>
      </w:r>
      <w:r w:rsidR="00A73DC9" w:rsidRPr="00A73DC9">
        <w:t>0.1</w:t>
      </w:r>
      <w:r w:rsidR="00A73DC9">
        <w:t xml:space="preserve">5 </w:t>
      </w:r>
      <w:r w:rsidR="00A73DC9" w:rsidRPr="00A73DC9">
        <w:t>0.2</w:t>
      </w:r>
      <w:r w:rsidR="00A73DC9">
        <w:t>], data B menghasilkan data sintesa baru B’ : [</w:t>
      </w:r>
      <w:r w:rsidR="00A73DC9" w:rsidRPr="00A73DC9">
        <w:t>0.2</w:t>
      </w:r>
      <w:r w:rsidR="00A73DC9">
        <w:t xml:space="preserve"> </w:t>
      </w:r>
      <w:r w:rsidR="00A73DC9" w:rsidRPr="00A73DC9">
        <w:t>0.21</w:t>
      </w:r>
      <w:r w:rsidR="00A73DC9">
        <w:t>], dan data C menghasilkan data sintesa baru C’ : [</w:t>
      </w:r>
      <w:r w:rsidR="00A73DC9" w:rsidRPr="00A73DC9">
        <w:t>0.2</w:t>
      </w:r>
      <w:r w:rsidR="00A73DC9">
        <w:t xml:space="preserve"> </w:t>
      </w:r>
      <w:r w:rsidR="00A73DC9" w:rsidRPr="00A73DC9">
        <w:t>0.3</w:t>
      </w:r>
      <w:r w:rsidR="00A73DC9">
        <w:t>].</w:t>
      </w:r>
    </w:p>
    <w:p w14:paraId="7EF4A022" w14:textId="7B2936A6" w:rsidR="00804656" w:rsidRDefault="0058675E" w:rsidP="002A7D5B">
      <w:pPr>
        <w:pStyle w:val="Heading2"/>
        <w:rPr>
          <w:lang w:val="id-ID"/>
        </w:rPr>
      </w:pPr>
      <w:bookmarkStart w:id="65" w:name="_Toc521058479"/>
      <w:r>
        <w:t>Sensitivity</w:t>
      </w:r>
      <w:r w:rsidR="00BF2810">
        <w:t xml:space="preserve">, </w:t>
      </w:r>
      <w:r>
        <w:t>Specificity</w:t>
      </w:r>
      <w:r w:rsidR="00BF2810">
        <w:t>, dan F1 Measure</w:t>
      </w:r>
      <w:bookmarkEnd w:id="65"/>
    </w:p>
    <w:p w14:paraId="7EF4A025" w14:textId="75EAEB95" w:rsidR="00F42133" w:rsidRPr="00F0021C" w:rsidRDefault="00F42133" w:rsidP="00190E5B">
      <w:pPr>
        <w:pStyle w:val="NoSpacing"/>
        <w:spacing w:line="360" w:lineRule="auto"/>
        <w:ind w:firstLine="567"/>
        <w:rPr>
          <w:lang w:val="en-US"/>
        </w:rPr>
      </w:pPr>
      <w:r>
        <w:t>Untuk menghitung tingkat performansi suatu sistem dapat digunakan perhitungan presisi</w:t>
      </w:r>
      <w:r w:rsidR="00814160">
        <w:rPr>
          <w:lang w:val="en-US"/>
        </w:rPr>
        <w:t xml:space="preserve">, </w:t>
      </w:r>
      <w:r>
        <w:rPr>
          <w:i/>
        </w:rPr>
        <w:t>recall</w:t>
      </w:r>
      <w:r w:rsidR="00814160">
        <w:rPr>
          <w:lang w:val="en-US"/>
        </w:rPr>
        <w:t>, dan F1 Measure</w:t>
      </w:r>
      <w:r>
        <w:rPr>
          <w:i/>
        </w:rPr>
        <w:t xml:space="preserve">. </w:t>
      </w:r>
      <w:r>
        <w:t xml:space="preserve">Secara matematis, rumus untuk menghitung </w:t>
      </w:r>
      <w:r w:rsidR="001657CC">
        <w:rPr>
          <w:lang w:val="en-US"/>
        </w:rPr>
        <w:t>sensitivity</w:t>
      </w:r>
      <w:r w:rsidR="00814160">
        <w:rPr>
          <w:lang w:val="en-US"/>
        </w:rPr>
        <w:t xml:space="preserve">, </w:t>
      </w:r>
      <w:r w:rsidR="001657CC">
        <w:rPr>
          <w:lang w:val="en-US"/>
        </w:rPr>
        <w:t>specificity</w:t>
      </w:r>
      <w:r w:rsidR="00814160">
        <w:rPr>
          <w:lang w:val="en-US"/>
        </w:rPr>
        <w:t>,</w:t>
      </w:r>
      <w:r w:rsidR="00190E5B">
        <w:t xml:space="preserve"> dan </w:t>
      </w:r>
      <w:r w:rsidR="00814160">
        <w:rPr>
          <w:lang w:val="en-US"/>
        </w:rPr>
        <w:t>F1 Measure</w:t>
      </w:r>
      <w:r w:rsidR="00190E5B">
        <w:t xml:space="preserve"> dapat dilihat pada p</w:t>
      </w:r>
      <w:r>
        <w:t xml:space="preserve">ersamaan </w:t>
      </w:r>
      <w:r w:rsidR="00A236AD">
        <w:rPr>
          <w:lang w:val="en-US"/>
        </w:rPr>
        <w:t>2.14, 2.15, dan 2.16</w:t>
      </w:r>
      <w:r w:rsidR="00337DBC">
        <w:rPr>
          <w:lang w:val="en-US"/>
        </w:rPr>
        <w:t>.</w:t>
      </w:r>
    </w:p>
    <w:tbl>
      <w:tblPr>
        <w:tblW w:w="5000" w:type="pct"/>
        <w:tblLook w:val="04A0" w:firstRow="1" w:lastRow="0" w:firstColumn="1" w:lastColumn="0" w:noHBand="0" w:noVBand="1"/>
      </w:tblPr>
      <w:tblGrid>
        <w:gridCol w:w="7629"/>
        <w:gridCol w:w="880"/>
      </w:tblGrid>
      <w:tr w:rsidR="00F42133" w14:paraId="7EF4A02A" w14:textId="77777777" w:rsidTr="002A7D5B">
        <w:tc>
          <w:tcPr>
            <w:tcW w:w="4483" w:type="pct"/>
            <w:vAlign w:val="center"/>
          </w:tcPr>
          <w:p w14:paraId="7EF4A026" w14:textId="09D03886" w:rsidR="00F42133" w:rsidRPr="00661B29" w:rsidRDefault="00F42133" w:rsidP="002A7D5B">
            <w:pPr>
              <w:pStyle w:val="NoSpacing"/>
              <w:spacing w:line="360" w:lineRule="auto"/>
              <w:jc w:val="cente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517" w:type="pct"/>
            <w:vAlign w:val="center"/>
          </w:tcPr>
          <w:p w14:paraId="7EF4A027" w14:textId="77777777" w:rsidR="00F42133" w:rsidRDefault="00F42133" w:rsidP="002A7D5B">
            <w:pPr>
              <w:pStyle w:val="Caption"/>
              <w:keepNext/>
              <w:rPr>
                <w:lang w:val="id-ID"/>
              </w:rPr>
            </w:pPr>
          </w:p>
          <w:p w14:paraId="7EF4A028" w14:textId="0696EF80" w:rsidR="00F42133" w:rsidRPr="00337FED" w:rsidRDefault="00F42133" w:rsidP="002A7D5B">
            <w:pPr>
              <w:pStyle w:val="Caption"/>
              <w:keepNext/>
            </w:pPr>
            <w:bookmarkStart w:id="66" w:name="_Ref377733706"/>
            <w:bookmarkStart w:id="67" w:name="_Toc377734826"/>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524CAE">
              <w:rPr>
                <w:noProof/>
                <w:lang w:val="id-ID"/>
              </w:rPr>
              <w:t>2</w:t>
            </w:r>
            <w:r w:rsidRPr="00337FED">
              <w:rPr>
                <w:lang w:val="id-ID"/>
              </w:rPr>
              <w:fldChar w:fldCharType="end"/>
            </w:r>
            <w:r w:rsidRPr="00337FED">
              <w:rPr>
                <w:lang w:val="id-ID"/>
              </w:rPr>
              <w:t>.</w:t>
            </w:r>
            <w:r w:rsidR="00205D76">
              <w:t>1</w:t>
            </w:r>
            <w:r w:rsidR="00E870AA">
              <w:t>3</w:t>
            </w:r>
            <w:r w:rsidRPr="00337FED">
              <w:rPr>
                <w:lang w:val="id-ID"/>
              </w:rPr>
              <w:t>)</w:t>
            </w:r>
            <w:bookmarkEnd w:id="66"/>
            <w:bookmarkEnd w:id="67"/>
          </w:p>
          <w:p w14:paraId="7EF4A029" w14:textId="77777777" w:rsidR="00F42133" w:rsidRDefault="00F42133" w:rsidP="002A7D5B">
            <w:pPr>
              <w:pStyle w:val="NoSpacing"/>
              <w:spacing w:line="360" w:lineRule="auto"/>
              <w:jc w:val="center"/>
            </w:pPr>
          </w:p>
        </w:tc>
      </w:tr>
      <w:tr w:rsidR="00190E5B" w14:paraId="195A692F" w14:textId="77777777" w:rsidTr="002A7D5B">
        <w:tc>
          <w:tcPr>
            <w:tcW w:w="4483" w:type="pct"/>
            <w:vAlign w:val="center"/>
          </w:tcPr>
          <w:p w14:paraId="00AB924A" w14:textId="10F87DAA" w:rsidR="00190E5B" w:rsidRDefault="00A40136" w:rsidP="00190E5B">
            <w:pPr>
              <w:pStyle w:val="NoSpacing"/>
              <w:spacing w:line="360" w:lineRule="auto"/>
              <w:jc w:val="center"/>
              <w:rPr>
                <w:rFonts w:eastAsia="Calibri"/>
              </w:rPr>
            </w:pPr>
            <m:oMathPara>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517" w:type="pct"/>
            <w:vAlign w:val="center"/>
          </w:tcPr>
          <w:p w14:paraId="3EB18EDF" w14:textId="77777777" w:rsidR="00190E5B" w:rsidRDefault="00190E5B" w:rsidP="00190E5B">
            <w:pPr>
              <w:pStyle w:val="Caption"/>
              <w:keepNext/>
              <w:rPr>
                <w:lang w:val="id-ID"/>
              </w:rPr>
            </w:pPr>
          </w:p>
          <w:p w14:paraId="3CC2DBD3" w14:textId="7FA5B83C" w:rsidR="00190E5B" w:rsidRPr="00337FED" w:rsidRDefault="00190E5B" w:rsidP="00190E5B">
            <w:pPr>
              <w:pStyle w:val="Caption"/>
              <w:keepNext/>
              <w:rPr>
                <w:lang w:val="id-ID"/>
              </w:rPr>
            </w:pPr>
            <w:bookmarkStart w:id="68" w:name="_Toc377734827"/>
            <w:r w:rsidRPr="00337FED">
              <w:rPr>
                <w:lang w:val="id-ID"/>
              </w:rPr>
              <w:t>(</w:t>
            </w:r>
            <w:r w:rsidR="00E117C0">
              <w:rPr>
                <w:noProof/>
              </w:rPr>
              <w:fldChar w:fldCharType="begin"/>
            </w:r>
            <w:r w:rsidR="00E117C0">
              <w:rPr>
                <w:noProof/>
              </w:rPr>
              <w:instrText xml:space="preserve"> STYLEREF 1 \s </w:instrText>
            </w:r>
            <w:r w:rsidR="00E117C0">
              <w:rPr>
                <w:noProof/>
              </w:rPr>
              <w:fldChar w:fldCharType="separate"/>
            </w:r>
            <w:r w:rsidR="00524CAE">
              <w:rPr>
                <w:noProof/>
              </w:rPr>
              <w:t>2</w:t>
            </w:r>
            <w:r w:rsidR="00E117C0">
              <w:rPr>
                <w:noProof/>
              </w:rPr>
              <w:fldChar w:fldCharType="end"/>
            </w:r>
            <w:r w:rsidRPr="00337FED">
              <w:t>.</w:t>
            </w:r>
            <w:r w:rsidR="00205D76">
              <w:t>1</w:t>
            </w:r>
            <w:r w:rsidR="00E870AA">
              <w:t>4</w:t>
            </w:r>
            <w:r w:rsidRPr="00337FED">
              <w:rPr>
                <w:lang w:val="id-ID"/>
              </w:rPr>
              <w:t>)</w:t>
            </w:r>
            <w:bookmarkEnd w:id="68"/>
          </w:p>
          <w:p w14:paraId="5117CE83" w14:textId="77777777" w:rsidR="00190E5B" w:rsidRDefault="00190E5B" w:rsidP="00190E5B">
            <w:pPr>
              <w:pStyle w:val="Caption"/>
              <w:keepNext/>
              <w:rPr>
                <w:lang w:val="id-ID"/>
              </w:rPr>
            </w:pPr>
          </w:p>
        </w:tc>
      </w:tr>
      <w:tr w:rsidR="00F42314" w14:paraId="64519F65" w14:textId="77777777" w:rsidTr="002A7D5B">
        <w:tc>
          <w:tcPr>
            <w:tcW w:w="4483" w:type="pct"/>
            <w:vAlign w:val="center"/>
          </w:tcPr>
          <w:p w14:paraId="6F5DC911" w14:textId="19EF2E92" w:rsidR="00F42314" w:rsidRDefault="00F42314" w:rsidP="00F42314">
            <w:pPr>
              <w:pStyle w:val="NoSpacing"/>
              <w:spacing w:line="360" w:lineRule="auto"/>
              <w:jc w:val="center"/>
              <w:rPr>
                <w:rFonts w:eastAsia="Calibri"/>
              </w:rPr>
            </w:pPr>
            <m:oMathPara>
              <m:oMath>
                <m:r>
                  <w:rPr>
                    <w:rFonts w:ascii="Cambria Math" w:hAnsi="Cambria Math"/>
                  </w:rPr>
                  <m:t xml:space="preserve">f1 measure=2* </m:t>
                </m:r>
                <m:f>
                  <m:fPr>
                    <m:ctrlPr>
                      <w:rPr>
                        <w:rFonts w:ascii="Cambria Math" w:hAnsi="Cambria Math"/>
                        <w:i/>
                      </w:rPr>
                    </m:ctrlPr>
                  </m:fPr>
                  <m:num>
                    <m:r>
                      <w:rPr>
                        <w:rFonts w:ascii="Cambria Math" w:hAnsi="Cambria Math"/>
                      </w:rPr>
                      <m:t>precision*sensitivity</m:t>
                    </m:r>
                  </m:num>
                  <m:den>
                    <m:r>
                      <w:rPr>
                        <w:rFonts w:ascii="Cambria Math" w:hAnsi="Cambria Math"/>
                      </w:rPr>
                      <m:t>precision+sensitivity</m:t>
                    </m:r>
                  </m:den>
                </m:f>
              </m:oMath>
            </m:oMathPara>
          </w:p>
        </w:tc>
        <w:tc>
          <w:tcPr>
            <w:tcW w:w="517" w:type="pct"/>
            <w:vAlign w:val="center"/>
          </w:tcPr>
          <w:p w14:paraId="55625FB1" w14:textId="77777777" w:rsidR="00F42314" w:rsidRDefault="00F42314" w:rsidP="00F42314">
            <w:pPr>
              <w:pStyle w:val="Caption"/>
              <w:keepNext/>
              <w:rPr>
                <w:lang w:val="id-ID"/>
              </w:rPr>
            </w:pPr>
          </w:p>
          <w:p w14:paraId="39FDEF6E" w14:textId="29C5C731" w:rsidR="00F42314" w:rsidRPr="00337FED" w:rsidRDefault="00F42314" w:rsidP="00F42314">
            <w:pPr>
              <w:pStyle w:val="Caption"/>
              <w:keepNext/>
              <w:rPr>
                <w:lang w:val="id-ID"/>
              </w:rPr>
            </w:pPr>
            <w:r w:rsidRPr="00337FED">
              <w:rPr>
                <w:lang w:val="id-ID"/>
              </w:rPr>
              <w:t>(</w:t>
            </w:r>
            <w:r w:rsidR="00E117C0">
              <w:rPr>
                <w:noProof/>
              </w:rPr>
              <w:fldChar w:fldCharType="begin"/>
            </w:r>
            <w:r w:rsidR="00E117C0">
              <w:rPr>
                <w:noProof/>
              </w:rPr>
              <w:instrText xml:space="preserve"> STYLEREF 1 \s </w:instrText>
            </w:r>
            <w:r w:rsidR="00E117C0">
              <w:rPr>
                <w:noProof/>
              </w:rPr>
              <w:fldChar w:fldCharType="separate"/>
            </w:r>
            <w:r w:rsidR="00524CAE">
              <w:rPr>
                <w:noProof/>
              </w:rPr>
              <w:t>2</w:t>
            </w:r>
            <w:r w:rsidR="00E117C0">
              <w:rPr>
                <w:noProof/>
              </w:rPr>
              <w:fldChar w:fldCharType="end"/>
            </w:r>
            <w:r w:rsidRPr="00337FED">
              <w:t>.</w:t>
            </w:r>
            <w:r>
              <w:t>1</w:t>
            </w:r>
            <w:r w:rsidR="00E44E41">
              <w:t>5</w:t>
            </w:r>
            <w:r w:rsidRPr="00337FED">
              <w:rPr>
                <w:lang w:val="id-ID"/>
              </w:rPr>
              <w:t>)</w:t>
            </w:r>
          </w:p>
          <w:p w14:paraId="7BF79665" w14:textId="77777777" w:rsidR="00F42314" w:rsidRDefault="00F42314" w:rsidP="00F42314">
            <w:pPr>
              <w:pStyle w:val="Caption"/>
              <w:keepNext/>
              <w:rPr>
                <w:lang w:val="id-ID"/>
              </w:rPr>
            </w:pPr>
          </w:p>
        </w:tc>
      </w:tr>
      <w:tr w:rsidR="00491F04" w14:paraId="2F12577F" w14:textId="77777777" w:rsidTr="00491F04">
        <w:trPr>
          <w:trHeight w:val="1271"/>
        </w:trPr>
        <w:tc>
          <w:tcPr>
            <w:tcW w:w="4483" w:type="pct"/>
            <w:vAlign w:val="center"/>
          </w:tcPr>
          <w:p w14:paraId="3FFAA314" w14:textId="6DF86DFB" w:rsidR="00491F04" w:rsidRDefault="00491F04" w:rsidP="00491F04">
            <w:pPr>
              <w:pStyle w:val="NoSpacing"/>
              <w:spacing w:line="360" w:lineRule="auto"/>
              <w:jc w:val="center"/>
              <w:rPr>
                <w:rFonts w:eastAsia="Calibri"/>
              </w:rPr>
            </w:pPr>
            <m:oMathPara>
              <m:oMath>
                <m:r>
                  <w:rPr>
                    <w:rFonts w:ascii="Cambria Math" w:hAnsi="Cambria Math"/>
                  </w:rPr>
                  <w:lastRenderedPageBreak/>
                  <m:t>specificity=</m:t>
                </m:r>
                <m:f>
                  <m:fPr>
                    <m:ctrlPr>
                      <w:rPr>
                        <w:rFonts w:ascii="Cambria Math" w:hAnsi="Cambria Math"/>
                        <w:i/>
                      </w:rPr>
                    </m:ctrlPr>
                  </m:fPr>
                  <m:num>
                    <m:r>
                      <w:rPr>
                        <w:rFonts w:ascii="Cambria Math" w:hAnsi="Cambria Math"/>
                      </w:rPr>
                      <m:t>TN</m:t>
                    </m:r>
                  </m:num>
                  <m:den>
                    <m:r>
                      <w:rPr>
                        <w:rFonts w:ascii="Cambria Math" w:hAnsi="Cambria Math"/>
                      </w:rPr>
                      <m:t>TN+FP</m:t>
                    </m:r>
                  </m:den>
                </m:f>
              </m:oMath>
            </m:oMathPara>
          </w:p>
        </w:tc>
        <w:tc>
          <w:tcPr>
            <w:tcW w:w="517" w:type="pct"/>
            <w:vAlign w:val="center"/>
          </w:tcPr>
          <w:p w14:paraId="0D4F1CD9" w14:textId="351029A3" w:rsidR="00491F04" w:rsidRDefault="00491F04" w:rsidP="00491F04">
            <w:pPr>
              <w:pStyle w:val="Caption"/>
              <w:keepNext/>
              <w:rPr>
                <w:lang w:val="id-ID"/>
              </w:rPr>
            </w:pPr>
            <w:r w:rsidRPr="00337FED">
              <w:rPr>
                <w:lang w:val="id-ID"/>
              </w:rPr>
              <w:t>(</w:t>
            </w:r>
            <w:r w:rsidR="00E117C0">
              <w:rPr>
                <w:noProof/>
              </w:rPr>
              <w:fldChar w:fldCharType="begin"/>
            </w:r>
            <w:r w:rsidR="00E117C0">
              <w:rPr>
                <w:noProof/>
              </w:rPr>
              <w:instrText xml:space="preserve"> STYLEREF 1 \s </w:instrText>
            </w:r>
            <w:r w:rsidR="00E117C0">
              <w:rPr>
                <w:noProof/>
              </w:rPr>
              <w:fldChar w:fldCharType="separate"/>
            </w:r>
            <w:r w:rsidR="00524CAE">
              <w:rPr>
                <w:noProof/>
              </w:rPr>
              <w:t>2</w:t>
            </w:r>
            <w:r w:rsidR="00E117C0">
              <w:rPr>
                <w:noProof/>
              </w:rPr>
              <w:fldChar w:fldCharType="end"/>
            </w:r>
            <w:r w:rsidRPr="00337FED">
              <w:t>.</w:t>
            </w:r>
            <w:r>
              <w:t>16</w:t>
            </w:r>
            <w:r w:rsidRPr="00337FED">
              <w:rPr>
                <w:lang w:val="id-ID"/>
              </w:rPr>
              <w:t>)</w:t>
            </w:r>
          </w:p>
        </w:tc>
      </w:tr>
    </w:tbl>
    <w:p w14:paraId="7EF4A035" w14:textId="7DB0AB80" w:rsidR="009E3922" w:rsidRDefault="00190E5B" w:rsidP="00190E5B">
      <w:pPr>
        <w:ind w:firstLine="0"/>
      </w:pPr>
      <w:r>
        <w:t xml:space="preserve">dimana TP adalah kebutuhan yang tergolong </w:t>
      </w:r>
      <w:r w:rsidR="0093329C" w:rsidRPr="0093329C">
        <w:t>derau</w:t>
      </w:r>
      <w:r>
        <w:t xml:space="preserve"> </w:t>
      </w:r>
      <w:r w:rsidR="004D14D4">
        <w:t>dan</w:t>
      </w:r>
      <w:r>
        <w:t xml:space="preserve"> terklasifikasi sebagai </w:t>
      </w:r>
      <w:r w:rsidR="0093329C" w:rsidRPr="0093329C">
        <w:t>derau</w:t>
      </w:r>
      <w:r>
        <w:t xml:space="preserve">, FP adalah kebutuhan yang bukan </w:t>
      </w:r>
      <w:r w:rsidR="004D14D4">
        <w:t xml:space="preserve">tergolong </w:t>
      </w:r>
      <w:r w:rsidR="0093329C" w:rsidRPr="0093329C">
        <w:t>derau</w:t>
      </w:r>
      <w:r w:rsidR="004D14D4">
        <w:rPr>
          <w:i/>
        </w:rPr>
        <w:t xml:space="preserve"> </w:t>
      </w:r>
      <w:r w:rsidR="004D14D4">
        <w:t xml:space="preserve">akan tetapi terklasifikasi sebagai </w:t>
      </w:r>
      <w:r w:rsidR="0093329C" w:rsidRPr="0093329C">
        <w:t>derau</w:t>
      </w:r>
      <w:r w:rsidR="004D14D4">
        <w:rPr>
          <w:i/>
        </w:rPr>
        <w:t>,</w:t>
      </w:r>
      <w:r>
        <w:t xml:space="preserve"> </w:t>
      </w:r>
      <w:r w:rsidR="004D14D4">
        <w:t xml:space="preserve">serta FN adalah kebutuhan yang tergolong </w:t>
      </w:r>
      <w:r w:rsidR="0093329C" w:rsidRPr="0093329C">
        <w:t>derau</w:t>
      </w:r>
      <w:r w:rsidR="004D14D4">
        <w:t xml:space="preserve"> akan tetapi tidak terklasifikasi sebagai </w:t>
      </w:r>
      <w:r w:rsidR="0093329C" w:rsidRPr="0093329C">
        <w:t>derau</w:t>
      </w:r>
      <w:r w:rsidR="0012064C">
        <w:t xml:space="preserve"> </w:t>
      </w:r>
      <w:sdt>
        <w:sdtPr>
          <w:id w:val="-1288738081"/>
          <w:citation/>
        </w:sdtPr>
        <w:sdtEndPr/>
        <w:sdtContent>
          <w:r w:rsidR="0012064C">
            <w:fldChar w:fldCharType="begin"/>
          </w:r>
          <w:r w:rsidR="0012064C">
            <w:instrText xml:space="preserve"> CITATION Pow07 \l 1033 </w:instrText>
          </w:r>
          <w:r w:rsidR="0012064C">
            <w:fldChar w:fldCharType="separate"/>
          </w:r>
          <w:r w:rsidR="000E485A" w:rsidRPr="000E485A">
            <w:rPr>
              <w:noProof/>
            </w:rPr>
            <w:t>[11]</w:t>
          </w:r>
          <w:r w:rsidR="0012064C">
            <w:fldChar w:fldCharType="end"/>
          </w:r>
        </w:sdtContent>
      </w:sdt>
      <w:r w:rsidR="004D14D4">
        <w:t>.</w:t>
      </w:r>
    </w:p>
    <w:p w14:paraId="48D02545" w14:textId="77777777" w:rsidR="009E3922" w:rsidRDefault="009E3922">
      <w:pPr>
        <w:spacing w:line="240" w:lineRule="auto"/>
        <w:ind w:firstLine="0"/>
        <w:jc w:val="left"/>
      </w:pPr>
      <w:r>
        <w:br w:type="page"/>
      </w:r>
    </w:p>
    <w:p w14:paraId="7EF4A059" w14:textId="4B215C18" w:rsidR="00B20F7C" w:rsidRPr="004D6325" w:rsidRDefault="00B20F7C" w:rsidP="00D82812">
      <w:pPr>
        <w:pStyle w:val="Heading1"/>
        <w:ind w:firstLine="0"/>
      </w:pPr>
      <w:bookmarkStart w:id="69" w:name="_Toc345571349"/>
      <w:bookmarkStart w:id="70" w:name="_Toc357427091"/>
      <w:bookmarkStart w:id="71" w:name="_Toc358649165"/>
      <w:bookmarkStart w:id="72" w:name="_Toc366326814"/>
      <w:bookmarkStart w:id="73" w:name="_Toc368811662"/>
      <w:bookmarkStart w:id="74" w:name="_Toc521058480"/>
      <w:r w:rsidRPr="004D6325">
        <w:lastRenderedPageBreak/>
        <w:t>BAB 3</w:t>
      </w:r>
      <w:bookmarkStart w:id="75" w:name="_Toc345569541"/>
      <w:bookmarkStart w:id="76" w:name="_Toc345570959"/>
      <w:bookmarkStart w:id="77" w:name="_Toc345571350"/>
      <w:bookmarkStart w:id="78" w:name="_Toc357427092"/>
      <w:bookmarkStart w:id="79" w:name="_Toc367215930"/>
      <w:bookmarkStart w:id="80" w:name="_Toc369473427"/>
      <w:bookmarkEnd w:id="69"/>
      <w:bookmarkEnd w:id="70"/>
      <w:bookmarkEnd w:id="71"/>
      <w:bookmarkEnd w:id="72"/>
      <w:bookmarkEnd w:id="73"/>
      <w:r w:rsidR="00D82812" w:rsidRPr="004D6325">
        <w:br/>
      </w:r>
      <w:r w:rsidRPr="004D6325">
        <w:t>METODOLOGI PENELITIAN</w:t>
      </w:r>
      <w:bookmarkEnd w:id="74"/>
      <w:bookmarkEnd w:id="75"/>
      <w:bookmarkEnd w:id="76"/>
      <w:bookmarkEnd w:id="77"/>
      <w:bookmarkEnd w:id="78"/>
      <w:bookmarkEnd w:id="79"/>
      <w:bookmarkEnd w:id="80"/>
    </w:p>
    <w:p w14:paraId="7EF4A05A" w14:textId="77777777" w:rsidR="000A0288" w:rsidRPr="004D6325" w:rsidRDefault="000A0288" w:rsidP="000A0288"/>
    <w:p w14:paraId="7EF4A05B" w14:textId="542F7AA6" w:rsidR="000A0288" w:rsidRDefault="000A0288" w:rsidP="00451E4D">
      <w:r w:rsidRPr="004D6325">
        <w:t xml:space="preserve">Bab ini akan memaparkan tentang metodologi penelitian yang digunakan pada penelitian ini, yang terdiri dari (1) </w:t>
      </w:r>
      <w:r w:rsidR="003F677F">
        <w:t>pengumpulan dan pelabelan data</w:t>
      </w:r>
      <w:r w:rsidRPr="004D6325">
        <w:t>, (2)</w:t>
      </w:r>
      <w:r w:rsidR="003F677F" w:rsidRPr="003F677F">
        <w:t xml:space="preserve"> </w:t>
      </w:r>
      <w:r w:rsidR="003F677F" w:rsidRPr="004D6325">
        <w:t>studi literatur</w:t>
      </w:r>
      <w:r w:rsidRPr="004D6325">
        <w:t xml:space="preserve">, (3) </w:t>
      </w:r>
      <w:r w:rsidR="003F677F">
        <w:t xml:space="preserve">praproses </w:t>
      </w:r>
      <w:r w:rsidR="008F31A7">
        <w:t>data</w:t>
      </w:r>
      <w:r w:rsidRPr="004D6325">
        <w:t>, (</w:t>
      </w:r>
      <w:r w:rsidR="00451E4D">
        <w:t>4</w:t>
      </w:r>
      <w:r w:rsidRPr="004D6325">
        <w:t xml:space="preserve">) </w:t>
      </w:r>
      <w:r w:rsidR="008F31A7">
        <w:t>ekstraksi fitur, (5)</w:t>
      </w:r>
      <w:r w:rsidR="003F677F">
        <w:t xml:space="preserve"> penyusunan model klasifikas</w:t>
      </w:r>
      <w:r w:rsidR="00083922">
        <w:t>i</w:t>
      </w:r>
      <w:r w:rsidR="003F677F">
        <w:t>, (6) pengujian dan analisis, dan (7) penyusunan laporan penelitian</w:t>
      </w:r>
      <w:r w:rsidRPr="004D6325">
        <w:t>. Ilustrasi alur metodologi penelitian dapat dilihat pada</w:t>
      </w:r>
      <w:r w:rsidR="002A19F4">
        <w:t xml:space="preserve"> </w:t>
      </w:r>
      <w:r w:rsidR="00AA4105">
        <w:t>berikut.</w:t>
      </w:r>
    </w:p>
    <w:p w14:paraId="4ECE9861" w14:textId="77777777" w:rsidR="00E63EE5" w:rsidRDefault="00E63EE5" w:rsidP="00E63EE5">
      <w:pPr>
        <w:keepNext/>
        <w:ind w:firstLine="0"/>
      </w:pPr>
      <w:r>
        <w:rPr>
          <w:noProof/>
        </w:rPr>
        <w:drawing>
          <wp:inline distT="0" distB="0" distL="0" distR="0" wp14:anchorId="7317214D" wp14:editId="6A7F70FD">
            <wp:extent cx="5381625" cy="1249021"/>
            <wp:effectExtent l="0" t="0" r="0" b="889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8118" cy="1262132"/>
                    </a:xfrm>
                    <a:prstGeom prst="rect">
                      <a:avLst/>
                    </a:prstGeom>
                    <a:noFill/>
                  </pic:spPr>
                </pic:pic>
              </a:graphicData>
            </a:graphic>
          </wp:inline>
        </w:drawing>
      </w:r>
    </w:p>
    <w:p w14:paraId="3C8105B3" w14:textId="61818076" w:rsidR="00E63EE5" w:rsidRDefault="00E63EE5" w:rsidP="00E63EE5">
      <w:pPr>
        <w:pStyle w:val="Caption"/>
      </w:pPr>
      <w:bookmarkStart w:id="81" w:name="_Toc520963275"/>
      <w:r>
        <w:t xml:space="preserve">Gambar </w:t>
      </w:r>
      <w:r w:rsidR="009F2B05">
        <w:rPr>
          <w:noProof/>
        </w:rPr>
        <w:fldChar w:fldCharType="begin"/>
      </w:r>
      <w:r w:rsidR="009F2B05">
        <w:rPr>
          <w:noProof/>
        </w:rPr>
        <w:instrText xml:space="preserve"> STYLEREF 1 \s </w:instrText>
      </w:r>
      <w:r w:rsidR="009F2B05">
        <w:rPr>
          <w:noProof/>
        </w:rPr>
        <w:fldChar w:fldCharType="separate"/>
      </w:r>
      <w:r w:rsidR="00524CAE">
        <w:rPr>
          <w:noProof/>
        </w:rPr>
        <w:t>3</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524CAE">
        <w:rPr>
          <w:noProof/>
        </w:rPr>
        <w:t>1</w:t>
      </w:r>
      <w:r w:rsidR="009F2B05">
        <w:rPr>
          <w:noProof/>
        </w:rPr>
        <w:fldChar w:fldCharType="end"/>
      </w:r>
      <w:r>
        <w:t xml:space="preserve"> Alur Penelitian</w:t>
      </w:r>
      <w:bookmarkEnd w:id="81"/>
    </w:p>
    <w:p w14:paraId="3507E0B7" w14:textId="29F971CB" w:rsidR="00E63EE5" w:rsidRDefault="00E63EE5" w:rsidP="00451E4D"/>
    <w:p w14:paraId="645ED195" w14:textId="69C993B7" w:rsidR="000F1209" w:rsidRDefault="00CA0617" w:rsidP="000F1209">
      <w:pPr>
        <w:pStyle w:val="Heading2"/>
      </w:pPr>
      <w:bookmarkStart w:id="82" w:name="_Toc521058481"/>
      <w:r>
        <w:t>Pengumpulan dan Pelabelan Data</w:t>
      </w:r>
      <w:bookmarkEnd w:id="82"/>
    </w:p>
    <w:p w14:paraId="1186207E" w14:textId="2A1ADBD7" w:rsidR="00CA0617" w:rsidRDefault="000F1209" w:rsidP="000F1209">
      <w:r w:rsidRPr="004D6325">
        <w:t>Penelitian diawali dengan proses</w:t>
      </w:r>
      <w:r>
        <w:t xml:space="preserve"> pengumpulan data pernyataan kebutuhan yang kemudian dilakukan pelabelan secara manual untuk menentukan pernyataan kebutuhan yang tergolong derau atau tidak. </w:t>
      </w:r>
      <w:r w:rsidR="009A72BE">
        <w:t>Sebagai contoh pada sistem informasi penemuan barang hilang dan sisterm informasi ketersediaan dosen, F adalah singkatan dari Fungsionalitas seperti yang ditunjukkan pada tabel berikut.</w:t>
      </w:r>
    </w:p>
    <w:p w14:paraId="026EDE8D" w14:textId="5D3B4C5A" w:rsidR="00E37D26" w:rsidRDefault="00E37D26" w:rsidP="00E37D26">
      <w:pPr>
        <w:pStyle w:val="Caption"/>
        <w:keepNext/>
      </w:pPr>
      <w:bookmarkStart w:id="83" w:name="_Ref520215156"/>
      <w:bookmarkStart w:id="84" w:name="_Toc520963299"/>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1</w:t>
      </w:r>
      <w:r w:rsidR="009F2B05">
        <w:rPr>
          <w:noProof/>
        </w:rPr>
        <w:fldChar w:fldCharType="end"/>
      </w:r>
      <w:bookmarkEnd w:id="83"/>
      <w:r>
        <w:t xml:space="preserve"> Pernyataan kebutuhan SI Penemuan Barang Hilang</w:t>
      </w:r>
      <w:bookmarkEnd w:id="84"/>
    </w:p>
    <w:tbl>
      <w:tblPr>
        <w:tblStyle w:val="TableGrid1"/>
        <w:tblW w:w="0" w:type="auto"/>
        <w:jc w:val="center"/>
        <w:tblLook w:val="04A0" w:firstRow="1" w:lastRow="0" w:firstColumn="1" w:lastColumn="0" w:noHBand="0" w:noVBand="1"/>
      </w:tblPr>
      <w:tblGrid>
        <w:gridCol w:w="833"/>
        <w:gridCol w:w="3380"/>
        <w:gridCol w:w="852"/>
      </w:tblGrid>
      <w:tr w:rsidR="00C541A9" w:rsidRPr="00D74017" w14:paraId="5C9F8A3A" w14:textId="553BD43B" w:rsidTr="001522A8">
        <w:trPr>
          <w:jc w:val="center"/>
        </w:trPr>
        <w:tc>
          <w:tcPr>
            <w:tcW w:w="833" w:type="dxa"/>
          </w:tcPr>
          <w:p w14:paraId="2E4EF947" w14:textId="77777777" w:rsidR="00C541A9" w:rsidRPr="00D74017" w:rsidRDefault="00C541A9" w:rsidP="009E3F17">
            <w:pPr>
              <w:ind w:firstLine="0"/>
              <w:rPr>
                <w:b/>
                <w:sz w:val="22"/>
                <w:szCs w:val="22"/>
              </w:rPr>
            </w:pPr>
            <w:r w:rsidRPr="00D74017">
              <w:rPr>
                <w:b/>
                <w:sz w:val="22"/>
                <w:szCs w:val="22"/>
              </w:rPr>
              <w:t>Kode</w:t>
            </w:r>
          </w:p>
        </w:tc>
        <w:tc>
          <w:tcPr>
            <w:tcW w:w="3380" w:type="dxa"/>
          </w:tcPr>
          <w:p w14:paraId="26BDDBA2" w14:textId="77777777" w:rsidR="00C541A9" w:rsidRPr="00D74017" w:rsidRDefault="00C541A9" w:rsidP="009E3F17">
            <w:pPr>
              <w:ind w:firstLine="0"/>
              <w:rPr>
                <w:b/>
                <w:sz w:val="22"/>
                <w:szCs w:val="22"/>
              </w:rPr>
            </w:pPr>
            <w:r w:rsidRPr="00D74017">
              <w:rPr>
                <w:b/>
                <w:sz w:val="22"/>
                <w:szCs w:val="22"/>
              </w:rPr>
              <w:t>Pernyataan Kebutuhan</w:t>
            </w:r>
          </w:p>
        </w:tc>
        <w:tc>
          <w:tcPr>
            <w:tcW w:w="852" w:type="dxa"/>
          </w:tcPr>
          <w:p w14:paraId="7349B6D8" w14:textId="53CA01CA" w:rsidR="00C541A9" w:rsidRPr="00D74017" w:rsidRDefault="00C541A9" w:rsidP="009E3F17">
            <w:pPr>
              <w:ind w:firstLine="0"/>
              <w:rPr>
                <w:b/>
                <w:sz w:val="22"/>
                <w:szCs w:val="22"/>
              </w:rPr>
            </w:pPr>
            <w:r w:rsidRPr="00D74017">
              <w:rPr>
                <w:b/>
                <w:sz w:val="22"/>
                <w:szCs w:val="22"/>
              </w:rPr>
              <w:t>Label</w:t>
            </w:r>
          </w:p>
        </w:tc>
      </w:tr>
      <w:tr w:rsidR="00C541A9" w:rsidRPr="00D74017" w14:paraId="10644CC1" w14:textId="6DF86D62" w:rsidTr="001522A8">
        <w:trPr>
          <w:jc w:val="center"/>
        </w:trPr>
        <w:tc>
          <w:tcPr>
            <w:tcW w:w="833" w:type="dxa"/>
          </w:tcPr>
          <w:p w14:paraId="6F86ABA2" w14:textId="77777777" w:rsidR="00C541A9" w:rsidRPr="00D74017" w:rsidRDefault="00C541A9" w:rsidP="009E3F17">
            <w:pPr>
              <w:ind w:firstLine="0"/>
              <w:rPr>
                <w:sz w:val="22"/>
                <w:szCs w:val="22"/>
              </w:rPr>
            </w:pPr>
            <w:r w:rsidRPr="00D74017">
              <w:rPr>
                <w:sz w:val="22"/>
                <w:szCs w:val="22"/>
              </w:rPr>
              <w:t>F01</w:t>
            </w:r>
          </w:p>
        </w:tc>
        <w:tc>
          <w:tcPr>
            <w:tcW w:w="3380" w:type="dxa"/>
          </w:tcPr>
          <w:p w14:paraId="1C735A84" w14:textId="3F7BA6D4" w:rsidR="00C541A9" w:rsidRPr="00D74017" w:rsidRDefault="00C541A9" w:rsidP="009E3F17">
            <w:pPr>
              <w:ind w:firstLine="0"/>
              <w:rPr>
                <w:sz w:val="22"/>
                <w:szCs w:val="22"/>
              </w:rPr>
            </w:pPr>
            <w:r w:rsidRPr="00D74017">
              <w:rPr>
                <w:sz w:val="22"/>
                <w:szCs w:val="22"/>
              </w:rPr>
              <w:t>Register a new user account</w:t>
            </w:r>
          </w:p>
        </w:tc>
        <w:tc>
          <w:tcPr>
            <w:tcW w:w="852" w:type="dxa"/>
          </w:tcPr>
          <w:p w14:paraId="6E893E9C" w14:textId="07B37EA0" w:rsidR="00C541A9" w:rsidRPr="00D74017" w:rsidRDefault="00C541A9" w:rsidP="009E3F17">
            <w:pPr>
              <w:ind w:firstLine="0"/>
              <w:rPr>
                <w:sz w:val="22"/>
                <w:szCs w:val="22"/>
              </w:rPr>
            </w:pPr>
            <w:r w:rsidRPr="00D74017">
              <w:rPr>
                <w:sz w:val="22"/>
                <w:szCs w:val="22"/>
              </w:rPr>
              <w:t>0</w:t>
            </w:r>
          </w:p>
        </w:tc>
      </w:tr>
      <w:tr w:rsidR="00C541A9" w:rsidRPr="00D74017" w14:paraId="67E50394" w14:textId="2233EA2C" w:rsidTr="001522A8">
        <w:trPr>
          <w:jc w:val="center"/>
        </w:trPr>
        <w:tc>
          <w:tcPr>
            <w:tcW w:w="833" w:type="dxa"/>
          </w:tcPr>
          <w:p w14:paraId="72E13092" w14:textId="77777777" w:rsidR="00C541A9" w:rsidRPr="00D74017" w:rsidRDefault="00C541A9" w:rsidP="009E3F17">
            <w:pPr>
              <w:ind w:firstLine="0"/>
              <w:rPr>
                <w:sz w:val="22"/>
                <w:szCs w:val="22"/>
              </w:rPr>
            </w:pPr>
            <w:r w:rsidRPr="00D74017">
              <w:rPr>
                <w:sz w:val="22"/>
                <w:szCs w:val="22"/>
              </w:rPr>
              <w:t>F02</w:t>
            </w:r>
          </w:p>
        </w:tc>
        <w:tc>
          <w:tcPr>
            <w:tcW w:w="3380" w:type="dxa"/>
          </w:tcPr>
          <w:p w14:paraId="4411548A" w14:textId="3524814A" w:rsidR="00C541A9" w:rsidRPr="00D74017" w:rsidRDefault="0052078A" w:rsidP="009E3F17">
            <w:pPr>
              <w:ind w:firstLine="0"/>
              <w:rPr>
                <w:sz w:val="22"/>
                <w:szCs w:val="22"/>
              </w:rPr>
            </w:pPr>
            <w:r w:rsidRPr="00D74017">
              <w:rPr>
                <w:sz w:val="22"/>
                <w:szCs w:val="22"/>
              </w:rPr>
              <w:t>Update</w:t>
            </w:r>
            <w:r w:rsidR="00C541A9" w:rsidRPr="00D74017">
              <w:rPr>
                <w:sz w:val="22"/>
                <w:szCs w:val="22"/>
              </w:rPr>
              <w:t xml:space="preserve"> user profile</w:t>
            </w:r>
          </w:p>
        </w:tc>
        <w:tc>
          <w:tcPr>
            <w:tcW w:w="852" w:type="dxa"/>
          </w:tcPr>
          <w:p w14:paraId="3CAB6B6F" w14:textId="0C0D643E" w:rsidR="00C541A9" w:rsidRPr="00D74017" w:rsidRDefault="00C541A9" w:rsidP="009E3F17">
            <w:pPr>
              <w:ind w:firstLine="0"/>
              <w:rPr>
                <w:sz w:val="22"/>
                <w:szCs w:val="22"/>
              </w:rPr>
            </w:pPr>
            <w:r w:rsidRPr="00D74017">
              <w:rPr>
                <w:sz w:val="22"/>
                <w:szCs w:val="22"/>
              </w:rPr>
              <w:t>0</w:t>
            </w:r>
          </w:p>
        </w:tc>
      </w:tr>
      <w:tr w:rsidR="00C541A9" w:rsidRPr="00D74017" w14:paraId="67D8E8C0" w14:textId="174545D0" w:rsidTr="001522A8">
        <w:trPr>
          <w:jc w:val="center"/>
        </w:trPr>
        <w:tc>
          <w:tcPr>
            <w:tcW w:w="833" w:type="dxa"/>
          </w:tcPr>
          <w:p w14:paraId="57C72F9D" w14:textId="77777777" w:rsidR="00C541A9" w:rsidRPr="00D74017" w:rsidRDefault="00C541A9" w:rsidP="009E3F17">
            <w:pPr>
              <w:ind w:firstLine="0"/>
              <w:rPr>
                <w:sz w:val="22"/>
                <w:szCs w:val="22"/>
              </w:rPr>
            </w:pPr>
            <w:r w:rsidRPr="00D74017">
              <w:rPr>
                <w:sz w:val="22"/>
                <w:szCs w:val="22"/>
              </w:rPr>
              <w:t>F03</w:t>
            </w:r>
          </w:p>
        </w:tc>
        <w:tc>
          <w:tcPr>
            <w:tcW w:w="3380" w:type="dxa"/>
          </w:tcPr>
          <w:p w14:paraId="0F7A74A0" w14:textId="235B6D9E" w:rsidR="00C541A9" w:rsidRPr="00D74017" w:rsidRDefault="00C541A9" w:rsidP="009E3F17">
            <w:pPr>
              <w:ind w:firstLine="0"/>
              <w:rPr>
                <w:sz w:val="22"/>
                <w:szCs w:val="22"/>
              </w:rPr>
            </w:pPr>
            <w:r w:rsidRPr="00D74017">
              <w:rPr>
                <w:sz w:val="22"/>
                <w:szCs w:val="22"/>
              </w:rPr>
              <w:t>Report on finding thing</w:t>
            </w:r>
          </w:p>
        </w:tc>
        <w:tc>
          <w:tcPr>
            <w:tcW w:w="852" w:type="dxa"/>
          </w:tcPr>
          <w:p w14:paraId="5793F0C9" w14:textId="78CB6720" w:rsidR="00C541A9" w:rsidRPr="00D74017" w:rsidRDefault="00C541A9" w:rsidP="009E3F17">
            <w:pPr>
              <w:ind w:firstLine="0"/>
              <w:rPr>
                <w:sz w:val="22"/>
                <w:szCs w:val="22"/>
              </w:rPr>
            </w:pPr>
            <w:r w:rsidRPr="00D74017">
              <w:rPr>
                <w:sz w:val="22"/>
                <w:szCs w:val="22"/>
              </w:rPr>
              <w:t>0</w:t>
            </w:r>
          </w:p>
        </w:tc>
      </w:tr>
      <w:tr w:rsidR="00C541A9" w:rsidRPr="00D74017" w14:paraId="36347244" w14:textId="61894002" w:rsidTr="001522A8">
        <w:trPr>
          <w:jc w:val="center"/>
        </w:trPr>
        <w:tc>
          <w:tcPr>
            <w:tcW w:w="833" w:type="dxa"/>
          </w:tcPr>
          <w:p w14:paraId="07660AA9" w14:textId="77777777" w:rsidR="00C541A9" w:rsidRPr="00D74017" w:rsidRDefault="00C541A9" w:rsidP="009E3F17">
            <w:pPr>
              <w:ind w:firstLine="0"/>
              <w:rPr>
                <w:sz w:val="22"/>
                <w:szCs w:val="22"/>
              </w:rPr>
            </w:pPr>
            <w:r w:rsidRPr="00D74017">
              <w:rPr>
                <w:sz w:val="22"/>
                <w:szCs w:val="22"/>
              </w:rPr>
              <w:t>F04</w:t>
            </w:r>
          </w:p>
        </w:tc>
        <w:tc>
          <w:tcPr>
            <w:tcW w:w="3380" w:type="dxa"/>
          </w:tcPr>
          <w:p w14:paraId="70B3A100" w14:textId="02DE1652" w:rsidR="00C541A9" w:rsidRPr="00D74017" w:rsidRDefault="00C541A9" w:rsidP="009E3F17">
            <w:pPr>
              <w:ind w:firstLine="0"/>
              <w:rPr>
                <w:sz w:val="22"/>
                <w:szCs w:val="22"/>
              </w:rPr>
            </w:pPr>
            <w:r w:rsidRPr="00D74017">
              <w:rPr>
                <w:sz w:val="22"/>
                <w:szCs w:val="22"/>
              </w:rPr>
              <w:t>Report on lost thing</w:t>
            </w:r>
          </w:p>
        </w:tc>
        <w:tc>
          <w:tcPr>
            <w:tcW w:w="852" w:type="dxa"/>
          </w:tcPr>
          <w:p w14:paraId="696989A1" w14:textId="2E403734" w:rsidR="00C541A9" w:rsidRPr="00D74017" w:rsidRDefault="00C541A9" w:rsidP="009E3F17">
            <w:pPr>
              <w:ind w:firstLine="0"/>
              <w:rPr>
                <w:sz w:val="22"/>
                <w:szCs w:val="22"/>
              </w:rPr>
            </w:pPr>
            <w:r w:rsidRPr="00D74017">
              <w:rPr>
                <w:sz w:val="22"/>
                <w:szCs w:val="22"/>
              </w:rPr>
              <w:t>0</w:t>
            </w:r>
          </w:p>
        </w:tc>
      </w:tr>
      <w:tr w:rsidR="00C541A9" w:rsidRPr="00D74017" w14:paraId="15A0F9E8" w14:textId="10D1DDD4" w:rsidTr="001522A8">
        <w:trPr>
          <w:jc w:val="center"/>
        </w:trPr>
        <w:tc>
          <w:tcPr>
            <w:tcW w:w="833" w:type="dxa"/>
          </w:tcPr>
          <w:p w14:paraId="15105886" w14:textId="77777777" w:rsidR="00C541A9" w:rsidRPr="00D74017" w:rsidRDefault="00C541A9" w:rsidP="009E3F17">
            <w:pPr>
              <w:ind w:firstLine="0"/>
              <w:rPr>
                <w:sz w:val="22"/>
                <w:szCs w:val="22"/>
              </w:rPr>
            </w:pPr>
            <w:r w:rsidRPr="00D74017">
              <w:rPr>
                <w:sz w:val="22"/>
                <w:szCs w:val="22"/>
              </w:rPr>
              <w:t>F05</w:t>
            </w:r>
          </w:p>
        </w:tc>
        <w:tc>
          <w:tcPr>
            <w:tcW w:w="3380" w:type="dxa"/>
          </w:tcPr>
          <w:p w14:paraId="2F20BA8A" w14:textId="78C97B59" w:rsidR="00C541A9" w:rsidRPr="00D74017" w:rsidRDefault="00C541A9" w:rsidP="009E3F17">
            <w:pPr>
              <w:ind w:firstLine="0"/>
              <w:rPr>
                <w:sz w:val="22"/>
                <w:szCs w:val="22"/>
              </w:rPr>
            </w:pPr>
            <w:r w:rsidRPr="00D74017">
              <w:rPr>
                <w:sz w:val="22"/>
                <w:szCs w:val="22"/>
              </w:rPr>
              <w:t>Asking help in form of question</w:t>
            </w:r>
          </w:p>
        </w:tc>
        <w:tc>
          <w:tcPr>
            <w:tcW w:w="852" w:type="dxa"/>
          </w:tcPr>
          <w:p w14:paraId="5E37B68D" w14:textId="7092940A" w:rsidR="00C541A9" w:rsidRPr="00D74017" w:rsidRDefault="00C541A9" w:rsidP="009E3F17">
            <w:pPr>
              <w:ind w:firstLine="0"/>
              <w:rPr>
                <w:sz w:val="22"/>
                <w:szCs w:val="22"/>
              </w:rPr>
            </w:pPr>
            <w:r w:rsidRPr="00D74017">
              <w:rPr>
                <w:sz w:val="22"/>
                <w:szCs w:val="22"/>
              </w:rPr>
              <w:t>1</w:t>
            </w:r>
          </w:p>
        </w:tc>
      </w:tr>
      <w:tr w:rsidR="00C541A9" w:rsidRPr="00D74017" w14:paraId="2F422EAE" w14:textId="1A632354" w:rsidTr="001522A8">
        <w:trPr>
          <w:jc w:val="center"/>
        </w:trPr>
        <w:tc>
          <w:tcPr>
            <w:tcW w:w="833" w:type="dxa"/>
          </w:tcPr>
          <w:p w14:paraId="5B9FEE7B" w14:textId="77777777" w:rsidR="00C541A9" w:rsidRPr="00D74017" w:rsidRDefault="00C541A9" w:rsidP="009E3F17">
            <w:pPr>
              <w:ind w:firstLine="0"/>
              <w:rPr>
                <w:sz w:val="22"/>
                <w:szCs w:val="22"/>
              </w:rPr>
            </w:pPr>
            <w:r w:rsidRPr="00D74017">
              <w:rPr>
                <w:sz w:val="22"/>
                <w:szCs w:val="22"/>
              </w:rPr>
              <w:t>F06</w:t>
            </w:r>
          </w:p>
        </w:tc>
        <w:tc>
          <w:tcPr>
            <w:tcW w:w="3380" w:type="dxa"/>
          </w:tcPr>
          <w:p w14:paraId="218CBD2D" w14:textId="36803802" w:rsidR="00C541A9" w:rsidRPr="00D74017" w:rsidRDefault="00C541A9" w:rsidP="009E3F17">
            <w:pPr>
              <w:ind w:firstLine="0"/>
              <w:rPr>
                <w:sz w:val="22"/>
                <w:szCs w:val="22"/>
              </w:rPr>
            </w:pPr>
            <w:r w:rsidRPr="00D74017">
              <w:rPr>
                <w:sz w:val="22"/>
                <w:szCs w:val="22"/>
              </w:rPr>
              <w:t>Delete user account</w:t>
            </w:r>
          </w:p>
        </w:tc>
        <w:tc>
          <w:tcPr>
            <w:tcW w:w="852" w:type="dxa"/>
          </w:tcPr>
          <w:p w14:paraId="684F1AC4" w14:textId="42462EC8" w:rsidR="00C541A9" w:rsidRPr="00D74017" w:rsidRDefault="00C541A9" w:rsidP="009E3F17">
            <w:pPr>
              <w:ind w:firstLine="0"/>
              <w:rPr>
                <w:sz w:val="22"/>
                <w:szCs w:val="22"/>
              </w:rPr>
            </w:pPr>
            <w:r w:rsidRPr="00D74017">
              <w:rPr>
                <w:sz w:val="22"/>
                <w:szCs w:val="22"/>
              </w:rPr>
              <w:t>0</w:t>
            </w:r>
          </w:p>
        </w:tc>
      </w:tr>
      <w:tr w:rsidR="00C541A9" w:rsidRPr="00D74017" w14:paraId="51549F74" w14:textId="3DC2B575" w:rsidTr="001522A8">
        <w:trPr>
          <w:jc w:val="center"/>
        </w:trPr>
        <w:tc>
          <w:tcPr>
            <w:tcW w:w="833" w:type="dxa"/>
          </w:tcPr>
          <w:p w14:paraId="1905A00E" w14:textId="77777777" w:rsidR="00C541A9" w:rsidRPr="00D74017" w:rsidRDefault="00C541A9" w:rsidP="009E3F17">
            <w:pPr>
              <w:ind w:firstLine="0"/>
              <w:rPr>
                <w:sz w:val="22"/>
                <w:szCs w:val="22"/>
              </w:rPr>
            </w:pPr>
            <w:r w:rsidRPr="00D74017">
              <w:rPr>
                <w:sz w:val="22"/>
                <w:szCs w:val="22"/>
              </w:rPr>
              <w:t>F07</w:t>
            </w:r>
          </w:p>
        </w:tc>
        <w:tc>
          <w:tcPr>
            <w:tcW w:w="3380" w:type="dxa"/>
          </w:tcPr>
          <w:p w14:paraId="07DA0092" w14:textId="621E9041" w:rsidR="00C541A9" w:rsidRPr="00D74017" w:rsidRDefault="00C541A9" w:rsidP="009E3F17">
            <w:pPr>
              <w:ind w:firstLine="0"/>
              <w:rPr>
                <w:sz w:val="22"/>
                <w:szCs w:val="22"/>
              </w:rPr>
            </w:pPr>
            <w:r w:rsidRPr="00D74017">
              <w:rPr>
                <w:sz w:val="22"/>
                <w:szCs w:val="22"/>
              </w:rPr>
              <w:t>Give reward</w:t>
            </w:r>
          </w:p>
        </w:tc>
        <w:tc>
          <w:tcPr>
            <w:tcW w:w="852" w:type="dxa"/>
          </w:tcPr>
          <w:p w14:paraId="71B824B0" w14:textId="197D7EE8" w:rsidR="00C541A9" w:rsidRPr="00D74017" w:rsidRDefault="00C541A9" w:rsidP="009E3F17">
            <w:pPr>
              <w:ind w:firstLine="0"/>
              <w:rPr>
                <w:sz w:val="22"/>
                <w:szCs w:val="22"/>
              </w:rPr>
            </w:pPr>
            <w:r w:rsidRPr="00D74017">
              <w:rPr>
                <w:sz w:val="22"/>
                <w:szCs w:val="22"/>
              </w:rPr>
              <w:t>1</w:t>
            </w:r>
          </w:p>
        </w:tc>
      </w:tr>
    </w:tbl>
    <w:p w14:paraId="31899553" w14:textId="4D4BB432" w:rsidR="009A72BE" w:rsidRDefault="009A72BE" w:rsidP="00CA0617"/>
    <w:p w14:paraId="54EC3332" w14:textId="1C1CD356" w:rsidR="00E37D26" w:rsidRDefault="00E37D26" w:rsidP="00E37D26">
      <w:pPr>
        <w:pStyle w:val="Caption"/>
        <w:keepNext/>
      </w:pPr>
      <w:bookmarkStart w:id="85" w:name="_Toc520963300"/>
      <w:r>
        <w:lastRenderedPageBreak/>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2</w:t>
      </w:r>
      <w:r w:rsidR="009F2B05">
        <w:rPr>
          <w:noProof/>
        </w:rPr>
        <w:fldChar w:fldCharType="end"/>
      </w:r>
      <w:r w:rsidR="00526755">
        <w:t xml:space="preserve"> Pernyataan kebutuhan SI Ketersediaan Dosen</w:t>
      </w:r>
      <w:bookmarkEnd w:id="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5225"/>
        <w:gridCol w:w="807"/>
      </w:tblGrid>
      <w:tr w:rsidR="00C541A9" w:rsidRPr="00D74017" w14:paraId="4733DE09" w14:textId="67478C71" w:rsidTr="001522A8">
        <w:trPr>
          <w:jc w:val="center"/>
        </w:trPr>
        <w:tc>
          <w:tcPr>
            <w:tcW w:w="1046" w:type="dxa"/>
          </w:tcPr>
          <w:p w14:paraId="54FAF95F" w14:textId="2DBF8A84" w:rsidR="00C541A9" w:rsidRPr="00D74017" w:rsidRDefault="002B1204" w:rsidP="009E3F17">
            <w:pPr>
              <w:ind w:firstLine="0"/>
              <w:rPr>
                <w:b/>
                <w:sz w:val="22"/>
                <w:szCs w:val="22"/>
              </w:rPr>
            </w:pPr>
            <w:r w:rsidRPr="00D74017">
              <w:rPr>
                <w:b/>
                <w:sz w:val="22"/>
                <w:szCs w:val="22"/>
              </w:rPr>
              <w:t>Kode</w:t>
            </w:r>
          </w:p>
        </w:tc>
        <w:tc>
          <w:tcPr>
            <w:tcW w:w="5225" w:type="dxa"/>
          </w:tcPr>
          <w:p w14:paraId="3B3DA6C6" w14:textId="14965DEF" w:rsidR="00C541A9" w:rsidRPr="00D74017" w:rsidRDefault="002B1204" w:rsidP="009E3F17">
            <w:pPr>
              <w:ind w:firstLine="0"/>
              <w:rPr>
                <w:b/>
                <w:sz w:val="22"/>
                <w:szCs w:val="22"/>
              </w:rPr>
            </w:pPr>
            <w:r w:rsidRPr="00D74017">
              <w:rPr>
                <w:b/>
                <w:sz w:val="22"/>
                <w:szCs w:val="22"/>
              </w:rPr>
              <w:t>Pernyataan kebutuhan</w:t>
            </w:r>
          </w:p>
        </w:tc>
        <w:tc>
          <w:tcPr>
            <w:tcW w:w="807" w:type="dxa"/>
          </w:tcPr>
          <w:p w14:paraId="3EE3C915" w14:textId="41BD157A" w:rsidR="00C541A9" w:rsidRPr="00D74017" w:rsidRDefault="002B1204" w:rsidP="009E3F17">
            <w:pPr>
              <w:ind w:firstLine="0"/>
              <w:rPr>
                <w:b/>
                <w:sz w:val="22"/>
                <w:szCs w:val="22"/>
              </w:rPr>
            </w:pPr>
            <w:r w:rsidRPr="00D74017">
              <w:rPr>
                <w:b/>
                <w:sz w:val="22"/>
                <w:szCs w:val="22"/>
              </w:rPr>
              <w:t>Label</w:t>
            </w:r>
          </w:p>
        </w:tc>
      </w:tr>
      <w:tr w:rsidR="00C541A9" w:rsidRPr="00D74017" w14:paraId="42D8323A" w14:textId="43A5F209" w:rsidTr="001522A8">
        <w:trPr>
          <w:jc w:val="center"/>
        </w:trPr>
        <w:tc>
          <w:tcPr>
            <w:tcW w:w="1046" w:type="dxa"/>
          </w:tcPr>
          <w:p w14:paraId="2BD9CC86" w14:textId="56A06BAF"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1</w:t>
            </w:r>
          </w:p>
        </w:tc>
        <w:tc>
          <w:tcPr>
            <w:tcW w:w="5225" w:type="dxa"/>
          </w:tcPr>
          <w:p w14:paraId="5D87EE92" w14:textId="5E037C79" w:rsidR="00C541A9" w:rsidRPr="00D74017" w:rsidRDefault="00C541A9" w:rsidP="009E3F17">
            <w:pPr>
              <w:ind w:firstLine="0"/>
              <w:rPr>
                <w:sz w:val="22"/>
                <w:szCs w:val="22"/>
              </w:rPr>
            </w:pPr>
            <w:r w:rsidRPr="00D74017">
              <w:rPr>
                <w:sz w:val="22"/>
                <w:szCs w:val="22"/>
              </w:rPr>
              <w:t>Register a new lecturer’s account</w:t>
            </w:r>
          </w:p>
        </w:tc>
        <w:tc>
          <w:tcPr>
            <w:tcW w:w="807" w:type="dxa"/>
          </w:tcPr>
          <w:p w14:paraId="50432114" w14:textId="6B3EE53A" w:rsidR="00C541A9" w:rsidRPr="00D74017" w:rsidRDefault="00C541A9" w:rsidP="009E3F17">
            <w:pPr>
              <w:ind w:firstLine="0"/>
              <w:rPr>
                <w:sz w:val="22"/>
                <w:szCs w:val="22"/>
              </w:rPr>
            </w:pPr>
            <w:r w:rsidRPr="00D74017">
              <w:rPr>
                <w:sz w:val="22"/>
                <w:szCs w:val="22"/>
              </w:rPr>
              <w:t>0</w:t>
            </w:r>
          </w:p>
        </w:tc>
      </w:tr>
      <w:tr w:rsidR="00C541A9" w:rsidRPr="00D74017" w14:paraId="1B669BB9" w14:textId="3A58E5FD" w:rsidTr="001522A8">
        <w:trPr>
          <w:jc w:val="center"/>
        </w:trPr>
        <w:tc>
          <w:tcPr>
            <w:tcW w:w="1046" w:type="dxa"/>
          </w:tcPr>
          <w:p w14:paraId="7B0BB714" w14:textId="0FBFBF67"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2</w:t>
            </w:r>
          </w:p>
        </w:tc>
        <w:tc>
          <w:tcPr>
            <w:tcW w:w="5225" w:type="dxa"/>
          </w:tcPr>
          <w:p w14:paraId="0B7B7C92" w14:textId="2C60E78B" w:rsidR="00C541A9" w:rsidRPr="00D74017" w:rsidRDefault="00C541A9" w:rsidP="009E3F17">
            <w:pPr>
              <w:ind w:firstLine="0"/>
              <w:rPr>
                <w:sz w:val="22"/>
                <w:szCs w:val="22"/>
              </w:rPr>
            </w:pPr>
            <w:r w:rsidRPr="00D74017">
              <w:rPr>
                <w:sz w:val="22"/>
                <w:szCs w:val="22"/>
              </w:rPr>
              <w:t>Delete lecturer’s account</w:t>
            </w:r>
          </w:p>
        </w:tc>
        <w:tc>
          <w:tcPr>
            <w:tcW w:w="807" w:type="dxa"/>
          </w:tcPr>
          <w:p w14:paraId="7F7C000F" w14:textId="66ECD17D" w:rsidR="00C541A9" w:rsidRPr="00D74017" w:rsidRDefault="00C541A9" w:rsidP="009E3F17">
            <w:pPr>
              <w:ind w:firstLine="0"/>
              <w:rPr>
                <w:sz w:val="22"/>
                <w:szCs w:val="22"/>
              </w:rPr>
            </w:pPr>
            <w:r w:rsidRPr="00D74017">
              <w:rPr>
                <w:sz w:val="22"/>
                <w:szCs w:val="22"/>
              </w:rPr>
              <w:t>0</w:t>
            </w:r>
          </w:p>
        </w:tc>
      </w:tr>
      <w:tr w:rsidR="00C541A9" w:rsidRPr="00D74017" w14:paraId="364D7134" w14:textId="531B47E5" w:rsidTr="001522A8">
        <w:trPr>
          <w:jc w:val="center"/>
        </w:trPr>
        <w:tc>
          <w:tcPr>
            <w:tcW w:w="1046" w:type="dxa"/>
          </w:tcPr>
          <w:p w14:paraId="4A70C1E7" w14:textId="127057EF"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3</w:t>
            </w:r>
          </w:p>
        </w:tc>
        <w:tc>
          <w:tcPr>
            <w:tcW w:w="5225" w:type="dxa"/>
          </w:tcPr>
          <w:p w14:paraId="62CB8F83" w14:textId="1A7D256C" w:rsidR="00C541A9" w:rsidRPr="00D74017" w:rsidRDefault="0052078A" w:rsidP="009E3F17">
            <w:pPr>
              <w:ind w:firstLine="0"/>
              <w:rPr>
                <w:sz w:val="22"/>
                <w:szCs w:val="22"/>
              </w:rPr>
            </w:pPr>
            <w:r w:rsidRPr="00D74017">
              <w:rPr>
                <w:sz w:val="22"/>
                <w:szCs w:val="22"/>
              </w:rPr>
              <w:t>Update</w:t>
            </w:r>
            <w:r w:rsidR="00C541A9" w:rsidRPr="00D74017">
              <w:rPr>
                <w:sz w:val="22"/>
                <w:szCs w:val="22"/>
              </w:rPr>
              <w:t xml:space="preserve"> lecturer’s account information</w:t>
            </w:r>
          </w:p>
        </w:tc>
        <w:tc>
          <w:tcPr>
            <w:tcW w:w="807" w:type="dxa"/>
          </w:tcPr>
          <w:p w14:paraId="58A1ED30" w14:textId="262D8626" w:rsidR="00C541A9" w:rsidRPr="00D74017" w:rsidRDefault="00C541A9" w:rsidP="009E3F17">
            <w:pPr>
              <w:ind w:firstLine="0"/>
              <w:rPr>
                <w:sz w:val="22"/>
                <w:szCs w:val="22"/>
              </w:rPr>
            </w:pPr>
            <w:r w:rsidRPr="00D74017">
              <w:rPr>
                <w:sz w:val="22"/>
                <w:szCs w:val="22"/>
              </w:rPr>
              <w:t>0</w:t>
            </w:r>
          </w:p>
        </w:tc>
      </w:tr>
      <w:tr w:rsidR="00C541A9" w:rsidRPr="00D74017" w14:paraId="0AA7EB41" w14:textId="571531D6" w:rsidTr="001522A8">
        <w:trPr>
          <w:jc w:val="center"/>
        </w:trPr>
        <w:tc>
          <w:tcPr>
            <w:tcW w:w="1046" w:type="dxa"/>
          </w:tcPr>
          <w:p w14:paraId="53FC9ED9" w14:textId="01836CE0"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4</w:t>
            </w:r>
          </w:p>
        </w:tc>
        <w:tc>
          <w:tcPr>
            <w:tcW w:w="5225" w:type="dxa"/>
          </w:tcPr>
          <w:p w14:paraId="1D66C533" w14:textId="2BD2B4F6" w:rsidR="00C541A9" w:rsidRPr="00D74017" w:rsidRDefault="00C541A9" w:rsidP="009E3F17">
            <w:pPr>
              <w:ind w:firstLine="0"/>
              <w:rPr>
                <w:sz w:val="22"/>
                <w:szCs w:val="22"/>
              </w:rPr>
            </w:pPr>
            <w:r w:rsidRPr="00D74017">
              <w:rPr>
                <w:sz w:val="22"/>
                <w:szCs w:val="22"/>
              </w:rPr>
              <w:t>Add lecturer’s availability status</w:t>
            </w:r>
          </w:p>
        </w:tc>
        <w:tc>
          <w:tcPr>
            <w:tcW w:w="807" w:type="dxa"/>
          </w:tcPr>
          <w:p w14:paraId="6325D20E" w14:textId="3B801C33" w:rsidR="00C541A9" w:rsidRPr="00D74017" w:rsidRDefault="00C541A9" w:rsidP="009E3F17">
            <w:pPr>
              <w:ind w:firstLine="0"/>
              <w:rPr>
                <w:sz w:val="22"/>
                <w:szCs w:val="22"/>
              </w:rPr>
            </w:pPr>
            <w:r w:rsidRPr="00D74017">
              <w:rPr>
                <w:sz w:val="22"/>
                <w:szCs w:val="22"/>
              </w:rPr>
              <w:t>0</w:t>
            </w:r>
          </w:p>
        </w:tc>
      </w:tr>
      <w:tr w:rsidR="00C541A9" w:rsidRPr="00D74017" w14:paraId="3441F6B4" w14:textId="3CF851D5" w:rsidTr="001522A8">
        <w:trPr>
          <w:jc w:val="center"/>
        </w:trPr>
        <w:tc>
          <w:tcPr>
            <w:tcW w:w="1046" w:type="dxa"/>
          </w:tcPr>
          <w:p w14:paraId="66F8D927" w14:textId="22E089CE"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5</w:t>
            </w:r>
          </w:p>
        </w:tc>
        <w:tc>
          <w:tcPr>
            <w:tcW w:w="5225" w:type="dxa"/>
          </w:tcPr>
          <w:p w14:paraId="73AFA460" w14:textId="0E5FC9C5" w:rsidR="00C541A9" w:rsidRPr="00D74017" w:rsidRDefault="0052078A" w:rsidP="009E3F17">
            <w:pPr>
              <w:ind w:firstLine="0"/>
              <w:rPr>
                <w:sz w:val="22"/>
                <w:szCs w:val="22"/>
              </w:rPr>
            </w:pPr>
            <w:r w:rsidRPr="00D74017">
              <w:rPr>
                <w:sz w:val="22"/>
                <w:szCs w:val="22"/>
              </w:rPr>
              <w:t>Update</w:t>
            </w:r>
            <w:r w:rsidR="00C541A9" w:rsidRPr="00D74017">
              <w:rPr>
                <w:sz w:val="22"/>
                <w:szCs w:val="22"/>
              </w:rPr>
              <w:t xml:space="preserve"> lecturer’s availability status</w:t>
            </w:r>
          </w:p>
        </w:tc>
        <w:tc>
          <w:tcPr>
            <w:tcW w:w="807" w:type="dxa"/>
          </w:tcPr>
          <w:p w14:paraId="1D681DB1" w14:textId="3CC69370" w:rsidR="00C541A9" w:rsidRPr="00D74017" w:rsidRDefault="00C541A9" w:rsidP="009E3F17">
            <w:pPr>
              <w:ind w:firstLine="0"/>
              <w:rPr>
                <w:sz w:val="22"/>
                <w:szCs w:val="22"/>
              </w:rPr>
            </w:pPr>
            <w:r w:rsidRPr="00D74017">
              <w:rPr>
                <w:sz w:val="22"/>
                <w:szCs w:val="22"/>
              </w:rPr>
              <w:t>0</w:t>
            </w:r>
          </w:p>
        </w:tc>
      </w:tr>
      <w:tr w:rsidR="00C541A9" w:rsidRPr="00D74017" w14:paraId="4609F1C2" w14:textId="3E47C374" w:rsidTr="001522A8">
        <w:trPr>
          <w:jc w:val="center"/>
        </w:trPr>
        <w:tc>
          <w:tcPr>
            <w:tcW w:w="1046" w:type="dxa"/>
          </w:tcPr>
          <w:p w14:paraId="61A22CBB" w14:textId="5035F7BB"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6</w:t>
            </w:r>
          </w:p>
        </w:tc>
        <w:tc>
          <w:tcPr>
            <w:tcW w:w="5225" w:type="dxa"/>
          </w:tcPr>
          <w:p w14:paraId="259AFDDE" w14:textId="3476901A" w:rsidR="00C541A9" w:rsidRPr="00D74017" w:rsidRDefault="00C541A9" w:rsidP="009E3F17">
            <w:pPr>
              <w:ind w:firstLine="0"/>
              <w:rPr>
                <w:sz w:val="22"/>
                <w:szCs w:val="22"/>
              </w:rPr>
            </w:pPr>
            <w:r w:rsidRPr="00D74017">
              <w:rPr>
                <w:sz w:val="22"/>
                <w:szCs w:val="22"/>
              </w:rPr>
              <w:t>Delete lecturer’s availability status</w:t>
            </w:r>
          </w:p>
        </w:tc>
        <w:tc>
          <w:tcPr>
            <w:tcW w:w="807" w:type="dxa"/>
          </w:tcPr>
          <w:p w14:paraId="6221FCCD" w14:textId="29131165" w:rsidR="00C541A9" w:rsidRPr="00D74017" w:rsidRDefault="00C541A9" w:rsidP="009E3F17">
            <w:pPr>
              <w:ind w:firstLine="0"/>
              <w:rPr>
                <w:sz w:val="22"/>
                <w:szCs w:val="22"/>
              </w:rPr>
            </w:pPr>
            <w:r w:rsidRPr="00D74017">
              <w:rPr>
                <w:sz w:val="22"/>
                <w:szCs w:val="22"/>
              </w:rPr>
              <w:t>0</w:t>
            </w:r>
          </w:p>
        </w:tc>
      </w:tr>
      <w:tr w:rsidR="00C541A9" w:rsidRPr="00D74017" w14:paraId="55CD2E3D" w14:textId="4CEC1F23" w:rsidTr="001522A8">
        <w:trPr>
          <w:jc w:val="center"/>
        </w:trPr>
        <w:tc>
          <w:tcPr>
            <w:tcW w:w="1046" w:type="dxa"/>
          </w:tcPr>
          <w:p w14:paraId="068C7D97" w14:textId="23D34B58"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7</w:t>
            </w:r>
          </w:p>
        </w:tc>
        <w:tc>
          <w:tcPr>
            <w:tcW w:w="5225" w:type="dxa"/>
          </w:tcPr>
          <w:p w14:paraId="56BAC2BA" w14:textId="7E73A5A0" w:rsidR="00C541A9" w:rsidRPr="00D74017" w:rsidRDefault="00C541A9" w:rsidP="009E3F17">
            <w:pPr>
              <w:ind w:firstLine="0"/>
              <w:rPr>
                <w:sz w:val="22"/>
                <w:szCs w:val="22"/>
              </w:rPr>
            </w:pPr>
            <w:r w:rsidRPr="00D74017">
              <w:rPr>
                <w:sz w:val="22"/>
                <w:szCs w:val="22"/>
              </w:rPr>
              <w:t>Show lecturer’s information and availability status</w:t>
            </w:r>
          </w:p>
        </w:tc>
        <w:tc>
          <w:tcPr>
            <w:tcW w:w="807" w:type="dxa"/>
          </w:tcPr>
          <w:p w14:paraId="19735350" w14:textId="5B8F2422" w:rsidR="00C541A9" w:rsidRPr="00D74017" w:rsidRDefault="00C541A9" w:rsidP="009E3F17">
            <w:pPr>
              <w:ind w:firstLine="0"/>
              <w:rPr>
                <w:sz w:val="22"/>
                <w:szCs w:val="22"/>
              </w:rPr>
            </w:pPr>
            <w:r w:rsidRPr="00D74017">
              <w:rPr>
                <w:sz w:val="22"/>
                <w:szCs w:val="22"/>
              </w:rPr>
              <w:t>0</w:t>
            </w:r>
          </w:p>
        </w:tc>
      </w:tr>
      <w:tr w:rsidR="00C541A9" w:rsidRPr="00D74017" w14:paraId="3B52A6A9" w14:textId="784FF67B" w:rsidTr="001522A8">
        <w:trPr>
          <w:jc w:val="center"/>
        </w:trPr>
        <w:tc>
          <w:tcPr>
            <w:tcW w:w="1046" w:type="dxa"/>
          </w:tcPr>
          <w:p w14:paraId="3B73BDBE" w14:textId="6416CC0F"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8</w:t>
            </w:r>
          </w:p>
        </w:tc>
        <w:tc>
          <w:tcPr>
            <w:tcW w:w="5225" w:type="dxa"/>
          </w:tcPr>
          <w:p w14:paraId="6242E4DC" w14:textId="3FE665F2" w:rsidR="00C541A9" w:rsidRPr="00D74017" w:rsidRDefault="00C541A9" w:rsidP="009E3F17">
            <w:pPr>
              <w:ind w:firstLine="0"/>
              <w:rPr>
                <w:sz w:val="22"/>
                <w:szCs w:val="22"/>
              </w:rPr>
            </w:pPr>
            <w:r w:rsidRPr="00D74017">
              <w:rPr>
                <w:sz w:val="22"/>
                <w:szCs w:val="22"/>
              </w:rPr>
              <w:t>Find lecturer’s account</w:t>
            </w:r>
          </w:p>
        </w:tc>
        <w:tc>
          <w:tcPr>
            <w:tcW w:w="807" w:type="dxa"/>
          </w:tcPr>
          <w:p w14:paraId="2EAFC565" w14:textId="1D6A2164" w:rsidR="00C541A9" w:rsidRPr="00D74017" w:rsidRDefault="00C541A9" w:rsidP="009E3F17">
            <w:pPr>
              <w:ind w:firstLine="0"/>
              <w:rPr>
                <w:sz w:val="22"/>
                <w:szCs w:val="22"/>
              </w:rPr>
            </w:pPr>
            <w:r w:rsidRPr="00D74017">
              <w:rPr>
                <w:sz w:val="22"/>
                <w:szCs w:val="22"/>
              </w:rPr>
              <w:t>0</w:t>
            </w:r>
          </w:p>
        </w:tc>
      </w:tr>
      <w:tr w:rsidR="00C541A9" w:rsidRPr="00D74017" w14:paraId="7B9792EA" w14:textId="28347F25" w:rsidTr="001522A8">
        <w:trPr>
          <w:jc w:val="center"/>
        </w:trPr>
        <w:tc>
          <w:tcPr>
            <w:tcW w:w="1046" w:type="dxa"/>
          </w:tcPr>
          <w:p w14:paraId="6CD079F5" w14:textId="513B6AF6" w:rsidR="00C541A9" w:rsidRPr="00D74017" w:rsidRDefault="00C541A9" w:rsidP="009E3F17">
            <w:pPr>
              <w:ind w:firstLine="0"/>
              <w:rPr>
                <w:sz w:val="22"/>
                <w:szCs w:val="22"/>
              </w:rPr>
            </w:pPr>
            <w:r w:rsidRPr="00D74017">
              <w:rPr>
                <w:sz w:val="22"/>
                <w:szCs w:val="22"/>
              </w:rPr>
              <w:t>F</w:t>
            </w:r>
            <w:r w:rsidR="00BB1507" w:rsidRPr="00D74017">
              <w:rPr>
                <w:sz w:val="22"/>
                <w:szCs w:val="22"/>
              </w:rPr>
              <w:t>1</w:t>
            </w:r>
            <w:r w:rsidRPr="00D74017">
              <w:rPr>
                <w:sz w:val="22"/>
                <w:szCs w:val="22"/>
              </w:rPr>
              <w:t>9</w:t>
            </w:r>
          </w:p>
        </w:tc>
        <w:tc>
          <w:tcPr>
            <w:tcW w:w="5225" w:type="dxa"/>
          </w:tcPr>
          <w:p w14:paraId="14E3A0AC" w14:textId="246BFE42" w:rsidR="00C541A9" w:rsidRPr="00D74017" w:rsidRDefault="00C541A9" w:rsidP="009E3F17">
            <w:pPr>
              <w:ind w:firstLine="0"/>
              <w:rPr>
                <w:sz w:val="22"/>
                <w:szCs w:val="22"/>
              </w:rPr>
            </w:pPr>
            <w:r w:rsidRPr="00D74017">
              <w:rPr>
                <w:sz w:val="22"/>
                <w:szCs w:val="22"/>
              </w:rPr>
              <w:t>Lecturer can approve student’s plan</w:t>
            </w:r>
          </w:p>
        </w:tc>
        <w:tc>
          <w:tcPr>
            <w:tcW w:w="807" w:type="dxa"/>
          </w:tcPr>
          <w:p w14:paraId="00FE84EA" w14:textId="0B8FC888" w:rsidR="00C541A9" w:rsidRPr="00D74017" w:rsidRDefault="00C541A9" w:rsidP="009E3F17">
            <w:pPr>
              <w:ind w:firstLine="0"/>
              <w:rPr>
                <w:sz w:val="22"/>
                <w:szCs w:val="22"/>
              </w:rPr>
            </w:pPr>
            <w:r w:rsidRPr="00D74017">
              <w:rPr>
                <w:sz w:val="22"/>
                <w:szCs w:val="22"/>
              </w:rPr>
              <w:t>1</w:t>
            </w:r>
          </w:p>
        </w:tc>
      </w:tr>
    </w:tbl>
    <w:p w14:paraId="0162F9EF" w14:textId="75FB29DF" w:rsidR="000A4345" w:rsidRDefault="000A4345" w:rsidP="00CA0617">
      <w:r>
        <w:t>Dari total 40</w:t>
      </w:r>
      <w:r w:rsidR="005868D0">
        <w:t>5</w:t>
      </w:r>
      <w:r>
        <w:t xml:space="preserve"> data yang berhasil dikumpulkan dan dilabeli oleh 3 orang annotator, </w:t>
      </w:r>
      <w:r w:rsidR="005868D0">
        <w:t xml:space="preserve">total </w:t>
      </w:r>
      <w:r>
        <w:t>persentase data derau hanya sekitar 1</w:t>
      </w:r>
      <w:r w:rsidR="005868D0">
        <w:t>0</w:t>
      </w:r>
      <w:r>
        <w:t>%. Hal ini menunjukkan bahwa persebaran data derau tidaklah seimbang. Karenanya dibutuhkan sebuah proses untuk melakukan penyeimbangan</w:t>
      </w:r>
      <w:r w:rsidRPr="00CA0617">
        <w:t xml:space="preserve"> </w:t>
      </w:r>
      <w:r>
        <w:t>data</w:t>
      </w:r>
      <w:r w:rsidR="00CA584E">
        <w:t>.</w:t>
      </w:r>
      <w:r w:rsidR="003F5B6C">
        <w:t xml:space="preserve"> Proses penyeimbangan data dilakukan dengan menggunakan algoritma SMOTE. </w:t>
      </w:r>
    </w:p>
    <w:p w14:paraId="6EA8E6F3" w14:textId="7AF9CE3F" w:rsidR="001E57E7" w:rsidRDefault="001E57E7" w:rsidP="001E57E7">
      <w:pPr>
        <w:pStyle w:val="Caption"/>
        <w:keepNext/>
      </w:pPr>
      <w:bookmarkStart w:id="86" w:name="_Toc520963301"/>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3</w:t>
      </w:r>
      <w:r w:rsidR="009F2B05">
        <w:rPr>
          <w:noProof/>
        </w:rPr>
        <w:fldChar w:fldCharType="end"/>
      </w:r>
      <w:r>
        <w:t xml:space="preserve"> Persebaran derau dalam SKPL yang digunakan</w:t>
      </w:r>
      <w:bookmarkEnd w:id="86"/>
    </w:p>
    <w:tbl>
      <w:tblPr>
        <w:tblW w:w="8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6"/>
        <w:gridCol w:w="1705"/>
        <w:gridCol w:w="899"/>
        <w:gridCol w:w="1314"/>
      </w:tblGrid>
      <w:tr w:rsidR="005868D0" w:rsidRPr="009B35FF" w14:paraId="67D601F6" w14:textId="77777777" w:rsidTr="001522A8">
        <w:trPr>
          <w:trHeight w:val="415"/>
          <w:jc w:val="center"/>
        </w:trPr>
        <w:tc>
          <w:tcPr>
            <w:tcW w:w="4196" w:type="dxa"/>
          </w:tcPr>
          <w:p w14:paraId="5B1FAC4F" w14:textId="6EAD5117" w:rsidR="005868D0" w:rsidRPr="009B35FF" w:rsidRDefault="005868D0" w:rsidP="005868D0">
            <w:pPr>
              <w:ind w:firstLine="0"/>
              <w:rPr>
                <w:b/>
                <w:sz w:val="22"/>
                <w:szCs w:val="22"/>
              </w:rPr>
            </w:pPr>
            <w:r w:rsidRPr="009B35FF">
              <w:rPr>
                <w:b/>
                <w:sz w:val="22"/>
                <w:szCs w:val="22"/>
              </w:rPr>
              <w:t>Nama File</w:t>
            </w:r>
          </w:p>
        </w:tc>
        <w:tc>
          <w:tcPr>
            <w:tcW w:w="1705" w:type="dxa"/>
          </w:tcPr>
          <w:p w14:paraId="69223441" w14:textId="20F96B3B" w:rsidR="005868D0" w:rsidRPr="009B35FF" w:rsidRDefault="005868D0" w:rsidP="005868D0">
            <w:pPr>
              <w:ind w:firstLine="0"/>
              <w:rPr>
                <w:b/>
                <w:sz w:val="22"/>
                <w:szCs w:val="22"/>
              </w:rPr>
            </w:pPr>
            <w:r w:rsidRPr="009B35FF">
              <w:rPr>
                <w:b/>
                <w:sz w:val="22"/>
                <w:szCs w:val="22"/>
              </w:rPr>
              <w:t>Jumlah Derau</w:t>
            </w:r>
          </w:p>
        </w:tc>
        <w:tc>
          <w:tcPr>
            <w:tcW w:w="899" w:type="dxa"/>
          </w:tcPr>
          <w:p w14:paraId="7263CCB8" w14:textId="6FAA88F9" w:rsidR="005868D0" w:rsidRPr="009B35FF" w:rsidRDefault="005868D0" w:rsidP="005868D0">
            <w:pPr>
              <w:ind w:firstLine="0"/>
              <w:rPr>
                <w:b/>
                <w:sz w:val="22"/>
                <w:szCs w:val="22"/>
              </w:rPr>
            </w:pPr>
            <w:r w:rsidRPr="009B35FF">
              <w:rPr>
                <w:b/>
                <w:sz w:val="22"/>
                <w:szCs w:val="22"/>
              </w:rPr>
              <w:t xml:space="preserve">Total </w:t>
            </w:r>
          </w:p>
        </w:tc>
        <w:tc>
          <w:tcPr>
            <w:tcW w:w="1314" w:type="dxa"/>
          </w:tcPr>
          <w:p w14:paraId="603B8E7C" w14:textId="1887006A" w:rsidR="005868D0" w:rsidRPr="009B35FF" w:rsidRDefault="005868D0" w:rsidP="005868D0">
            <w:pPr>
              <w:ind w:firstLine="0"/>
              <w:rPr>
                <w:b/>
                <w:sz w:val="22"/>
                <w:szCs w:val="22"/>
              </w:rPr>
            </w:pPr>
            <w:r w:rsidRPr="009B35FF">
              <w:rPr>
                <w:b/>
                <w:sz w:val="22"/>
                <w:szCs w:val="22"/>
              </w:rPr>
              <w:t>Persentase</w:t>
            </w:r>
          </w:p>
        </w:tc>
      </w:tr>
      <w:tr w:rsidR="005868D0" w:rsidRPr="009B35FF" w14:paraId="5564D1A1" w14:textId="77777777" w:rsidTr="001522A8">
        <w:trPr>
          <w:jc w:val="center"/>
        </w:trPr>
        <w:tc>
          <w:tcPr>
            <w:tcW w:w="4196" w:type="dxa"/>
          </w:tcPr>
          <w:p w14:paraId="18162F2F" w14:textId="01CD7A04" w:rsidR="005868D0" w:rsidRPr="009B35FF" w:rsidRDefault="005868D0" w:rsidP="005868D0">
            <w:pPr>
              <w:ind w:firstLine="0"/>
              <w:rPr>
                <w:sz w:val="22"/>
                <w:szCs w:val="22"/>
              </w:rPr>
            </w:pPr>
            <w:r w:rsidRPr="009B35FF">
              <w:rPr>
                <w:sz w:val="22"/>
                <w:szCs w:val="22"/>
              </w:rPr>
              <w:t>1_libra_srs-uji1</w:t>
            </w:r>
          </w:p>
        </w:tc>
        <w:tc>
          <w:tcPr>
            <w:tcW w:w="1705" w:type="dxa"/>
          </w:tcPr>
          <w:p w14:paraId="261CD85F" w14:textId="2CB02A63" w:rsidR="005868D0" w:rsidRPr="009B35FF" w:rsidRDefault="002708DE" w:rsidP="005868D0">
            <w:pPr>
              <w:ind w:firstLine="0"/>
              <w:rPr>
                <w:sz w:val="22"/>
                <w:szCs w:val="22"/>
              </w:rPr>
            </w:pPr>
            <w:r w:rsidRPr="009B35FF">
              <w:rPr>
                <w:sz w:val="22"/>
                <w:szCs w:val="22"/>
              </w:rPr>
              <w:t>1</w:t>
            </w:r>
          </w:p>
        </w:tc>
        <w:tc>
          <w:tcPr>
            <w:tcW w:w="899" w:type="dxa"/>
          </w:tcPr>
          <w:p w14:paraId="2E5C0AB7" w14:textId="06C1947A" w:rsidR="005868D0" w:rsidRPr="009B35FF" w:rsidRDefault="002708DE" w:rsidP="005868D0">
            <w:pPr>
              <w:ind w:firstLine="0"/>
              <w:rPr>
                <w:sz w:val="22"/>
                <w:szCs w:val="22"/>
              </w:rPr>
            </w:pPr>
            <w:r w:rsidRPr="009B35FF">
              <w:rPr>
                <w:sz w:val="22"/>
                <w:szCs w:val="22"/>
              </w:rPr>
              <w:t>13</w:t>
            </w:r>
          </w:p>
        </w:tc>
        <w:tc>
          <w:tcPr>
            <w:tcW w:w="1314" w:type="dxa"/>
          </w:tcPr>
          <w:p w14:paraId="3BA57420" w14:textId="26A8EF8D" w:rsidR="005868D0" w:rsidRPr="009B35FF" w:rsidRDefault="003E36EB" w:rsidP="005868D0">
            <w:pPr>
              <w:ind w:firstLine="0"/>
              <w:rPr>
                <w:sz w:val="22"/>
                <w:szCs w:val="22"/>
              </w:rPr>
            </w:pPr>
            <w:r w:rsidRPr="009B35FF">
              <w:rPr>
                <w:sz w:val="22"/>
                <w:szCs w:val="22"/>
              </w:rPr>
              <w:t>7.6</w:t>
            </w:r>
          </w:p>
        </w:tc>
      </w:tr>
      <w:tr w:rsidR="005868D0" w:rsidRPr="009B35FF" w14:paraId="49875D12" w14:textId="77777777" w:rsidTr="001522A8">
        <w:trPr>
          <w:jc w:val="center"/>
        </w:trPr>
        <w:tc>
          <w:tcPr>
            <w:tcW w:w="4196" w:type="dxa"/>
          </w:tcPr>
          <w:p w14:paraId="17CAFDCF" w14:textId="454D57A2" w:rsidR="005868D0" w:rsidRPr="009B35FF" w:rsidRDefault="005868D0" w:rsidP="005868D0">
            <w:pPr>
              <w:ind w:firstLine="0"/>
              <w:rPr>
                <w:sz w:val="22"/>
                <w:szCs w:val="22"/>
              </w:rPr>
            </w:pPr>
            <w:r w:rsidRPr="009B35FF">
              <w:rPr>
                <w:sz w:val="22"/>
                <w:szCs w:val="22"/>
              </w:rPr>
              <w:t>24_srsv6-uji24</w:t>
            </w:r>
          </w:p>
        </w:tc>
        <w:tc>
          <w:tcPr>
            <w:tcW w:w="1705" w:type="dxa"/>
          </w:tcPr>
          <w:p w14:paraId="6177AC63" w14:textId="02B05265" w:rsidR="005868D0" w:rsidRPr="009B35FF" w:rsidRDefault="002708DE" w:rsidP="005868D0">
            <w:pPr>
              <w:ind w:firstLine="0"/>
              <w:rPr>
                <w:sz w:val="22"/>
                <w:szCs w:val="22"/>
              </w:rPr>
            </w:pPr>
            <w:r w:rsidRPr="009B35FF">
              <w:rPr>
                <w:sz w:val="22"/>
                <w:szCs w:val="22"/>
              </w:rPr>
              <w:t>3</w:t>
            </w:r>
          </w:p>
        </w:tc>
        <w:tc>
          <w:tcPr>
            <w:tcW w:w="899" w:type="dxa"/>
          </w:tcPr>
          <w:p w14:paraId="3F8E4873" w14:textId="30E49E52" w:rsidR="005868D0" w:rsidRPr="009B35FF" w:rsidRDefault="002708DE" w:rsidP="005868D0">
            <w:pPr>
              <w:ind w:firstLine="0"/>
              <w:rPr>
                <w:sz w:val="22"/>
                <w:szCs w:val="22"/>
              </w:rPr>
            </w:pPr>
            <w:r w:rsidRPr="009B35FF">
              <w:rPr>
                <w:sz w:val="22"/>
                <w:szCs w:val="22"/>
              </w:rPr>
              <w:t>24</w:t>
            </w:r>
          </w:p>
        </w:tc>
        <w:tc>
          <w:tcPr>
            <w:tcW w:w="1314" w:type="dxa"/>
          </w:tcPr>
          <w:p w14:paraId="471D4907" w14:textId="781846C9" w:rsidR="005868D0" w:rsidRPr="009B35FF" w:rsidRDefault="003E36EB" w:rsidP="005868D0">
            <w:pPr>
              <w:ind w:firstLine="0"/>
              <w:rPr>
                <w:sz w:val="22"/>
                <w:szCs w:val="22"/>
              </w:rPr>
            </w:pPr>
            <w:r w:rsidRPr="009B35FF">
              <w:rPr>
                <w:sz w:val="22"/>
                <w:szCs w:val="22"/>
              </w:rPr>
              <w:t>12.5</w:t>
            </w:r>
          </w:p>
        </w:tc>
      </w:tr>
      <w:tr w:rsidR="005868D0" w:rsidRPr="009B35FF" w14:paraId="7F56B839" w14:textId="77777777" w:rsidTr="001522A8">
        <w:trPr>
          <w:jc w:val="center"/>
        </w:trPr>
        <w:tc>
          <w:tcPr>
            <w:tcW w:w="4196" w:type="dxa"/>
          </w:tcPr>
          <w:p w14:paraId="690A58F9" w14:textId="7BFF46BA" w:rsidR="005868D0" w:rsidRPr="009B35FF" w:rsidRDefault="005868D0" w:rsidP="005868D0">
            <w:pPr>
              <w:ind w:firstLine="0"/>
              <w:rPr>
                <w:sz w:val="22"/>
                <w:szCs w:val="22"/>
              </w:rPr>
            </w:pPr>
            <w:r w:rsidRPr="009B35FF">
              <w:rPr>
                <w:sz w:val="22"/>
                <w:szCs w:val="22"/>
              </w:rPr>
              <w:t>18_SoftwareRequirementsSpecification</w:t>
            </w:r>
          </w:p>
        </w:tc>
        <w:tc>
          <w:tcPr>
            <w:tcW w:w="1705" w:type="dxa"/>
          </w:tcPr>
          <w:p w14:paraId="4D0435B4" w14:textId="0CEB836E" w:rsidR="005868D0" w:rsidRPr="009B35FF" w:rsidRDefault="002708DE" w:rsidP="005868D0">
            <w:pPr>
              <w:ind w:firstLine="0"/>
              <w:rPr>
                <w:sz w:val="22"/>
                <w:szCs w:val="22"/>
              </w:rPr>
            </w:pPr>
            <w:r w:rsidRPr="009B35FF">
              <w:rPr>
                <w:sz w:val="22"/>
                <w:szCs w:val="22"/>
              </w:rPr>
              <w:t>9</w:t>
            </w:r>
          </w:p>
        </w:tc>
        <w:tc>
          <w:tcPr>
            <w:tcW w:w="899" w:type="dxa"/>
          </w:tcPr>
          <w:p w14:paraId="14653B37" w14:textId="09921C8A" w:rsidR="005868D0" w:rsidRPr="009B35FF" w:rsidRDefault="002708DE" w:rsidP="005868D0">
            <w:pPr>
              <w:ind w:firstLine="0"/>
              <w:rPr>
                <w:sz w:val="22"/>
                <w:szCs w:val="22"/>
              </w:rPr>
            </w:pPr>
            <w:r w:rsidRPr="009B35FF">
              <w:rPr>
                <w:sz w:val="22"/>
                <w:szCs w:val="22"/>
              </w:rPr>
              <w:t>86</w:t>
            </w:r>
          </w:p>
        </w:tc>
        <w:tc>
          <w:tcPr>
            <w:tcW w:w="1314" w:type="dxa"/>
          </w:tcPr>
          <w:p w14:paraId="358D0DC9" w14:textId="7461011D" w:rsidR="005868D0" w:rsidRPr="009B35FF" w:rsidRDefault="003E36EB" w:rsidP="005868D0">
            <w:pPr>
              <w:ind w:firstLine="0"/>
              <w:rPr>
                <w:sz w:val="22"/>
                <w:szCs w:val="22"/>
              </w:rPr>
            </w:pPr>
            <w:r w:rsidRPr="009B35FF">
              <w:rPr>
                <w:sz w:val="22"/>
                <w:szCs w:val="22"/>
              </w:rPr>
              <w:t>10.46</w:t>
            </w:r>
          </w:p>
        </w:tc>
      </w:tr>
      <w:tr w:rsidR="005868D0" w:rsidRPr="009B35FF" w14:paraId="62D8F3B6" w14:textId="77777777" w:rsidTr="001522A8">
        <w:trPr>
          <w:jc w:val="center"/>
        </w:trPr>
        <w:tc>
          <w:tcPr>
            <w:tcW w:w="4196" w:type="dxa"/>
          </w:tcPr>
          <w:p w14:paraId="3CE66B9A" w14:textId="1548018B" w:rsidR="005868D0" w:rsidRPr="009B35FF" w:rsidRDefault="005868D0" w:rsidP="005868D0">
            <w:pPr>
              <w:ind w:firstLine="0"/>
              <w:rPr>
                <w:sz w:val="22"/>
                <w:szCs w:val="22"/>
              </w:rPr>
            </w:pPr>
            <w:r w:rsidRPr="009B35FF">
              <w:rPr>
                <w:sz w:val="22"/>
                <w:szCs w:val="22"/>
              </w:rPr>
              <w:t>7_16hlmnExemplu_cerinte_software</w:t>
            </w:r>
          </w:p>
        </w:tc>
        <w:tc>
          <w:tcPr>
            <w:tcW w:w="1705" w:type="dxa"/>
          </w:tcPr>
          <w:p w14:paraId="6EBAC763" w14:textId="2F98BC28" w:rsidR="005868D0" w:rsidRPr="009B35FF" w:rsidRDefault="002708DE" w:rsidP="005868D0">
            <w:pPr>
              <w:ind w:firstLine="0"/>
              <w:rPr>
                <w:sz w:val="22"/>
                <w:szCs w:val="22"/>
              </w:rPr>
            </w:pPr>
            <w:r w:rsidRPr="009B35FF">
              <w:rPr>
                <w:sz w:val="22"/>
                <w:szCs w:val="22"/>
              </w:rPr>
              <w:t>1</w:t>
            </w:r>
          </w:p>
        </w:tc>
        <w:tc>
          <w:tcPr>
            <w:tcW w:w="899" w:type="dxa"/>
          </w:tcPr>
          <w:p w14:paraId="51E381AD" w14:textId="11772293" w:rsidR="005868D0" w:rsidRPr="009B35FF" w:rsidRDefault="002708DE" w:rsidP="005868D0">
            <w:pPr>
              <w:ind w:firstLine="0"/>
              <w:rPr>
                <w:sz w:val="22"/>
                <w:szCs w:val="22"/>
              </w:rPr>
            </w:pPr>
            <w:r w:rsidRPr="009B35FF">
              <w:rPr>
                <w:sz w:val="22"/>
                <w:szCs w:val="22"/>
              </w:rPr>
              <w:t>6</w:t>
            </w:r>
          </w:p>
        </w:tc>
        <w:tc>
          <w:tcPr>
            <w:tcW w:w="1314" w:type="dxa"/>
          </w:tcPr>
          <w:p w14:paraId="0E801602" w14:textId="4DCED894" w:rsidR="005868D0" w:rsidRPr="009B35FF" w:rsidRDefault="003E36EB" w:rsidP="005868D0">
            <w:pPr>
              <w:ind w:firstLine="0"/>
              <w:rPr>
                <w:sz w:val="22"/>
                <w:szCs w:val="22"/>
              </w:rPr>
            </w:pPr>
            <w:r w:rsidRPr="009B35FF">
              <w:rPr>
                <w:sz w:val="22"/>
                <w:szCs w:val="22"/>
              </w:rPr>
              <w:t>16.67</w:t>
            </w:r>
          </w:p>
        </w:tc>
      </w:tr>
      <w:tr w:rsidR="005868D0" w:rsidRPr="009B35FF" w14:paraId="424CFB7E" w14:textId="77777777" w:rsidTr="001522A8">
        <w:trPr>
          <w:jc w:val="center"/>
        </w:trPr>
        <w:tc>
          <w:tcPr>
            <w:tcW w:w="4196" w:type="dxa"/>
          </w:tcPr>
          <w:p w14:paraId="380A74AB" w14:textId="4B01BD1C" w:rsidR="005868D0" w:rsidRPr="009B35FF" w:rsidRDefault="005868D0" w:rsidP="005868D0">
            <w:pPr>
              <w:ind w:firstLine="0"/>
              <w:rPr>
                <w:sz w:val="22"/>
                <w:szCs w:val="22"/>
              </w:rPr>
            </w:pPr>
            <w:r w:rsidRPr="009B35FF">
              <w:rPr>
                <w:sz w:val="22"/>
                <w:szCs w:val="22"/>
              </w:rPr>
              <w:t>12_15hlmnSRS4.0_uji12</w:t>
            </w:r>
          </w:p>
        </w:tc>
        <w:tc>
          <w:tcPr>
            <w:tcW w:w="1705" w:type="dxa"/>
          </w:tcPr>
          <w:p w14:paraId="042A9F03" w14:textId="6110A496" w:rsidR="005868D0" w:rsidRPr="009B35FF" w:rsidRDefault="002708DE" w:rsidP="005868D0">
            <w:pPr>
              <w:ind w:firstLine="0"/>
              <w:rPr>
                <w:sz w:val="22"/>
                <w:szCs w:val="22"/>
              </w:rPr>
            </w:pPr>
            <w:r w:rsidRPr="009B35FF">
              <w:rPr>
                <w:sz w:val="22"/>
                <w:szCs w:val="22"/>
              </w:rPr>
              <w:t>14</w:t>
            </w:r>
          </w:p>
        </w:tc>
        <w:tc>
          <w:tcPr>
            <w:tcW w:w="899" w:type="dxa"/>
          </w:tcPr>
          <w:p w14:paraId="3BC05A20" w14:textId="3D6BC1D1" w:rsidR="005868D0" w:rsidRPr="009B35FF" w:rsidRDefault="002708DE" w:rsidP="005868D0">
            <w:pPr>
              <w:ind w:firstLine="0"/>
              <w:rPr>
                <w:sz w:val="22"/>
                <w:szCs w:val="22"/>
              </w:rPr>
            </w:pPr>
            <w:r w:rsidRPr="009B35FF">
              <w:rPr>
                <w:sz w:val="22"/>
                <w:szCs w:val="22"/>
              </w:rPr>
              <w:t>106</w:t>
            </w:r>
          </w:p>
        </w:tc>
        <w:tc>
          <w:tcPr>
            <w:tcW w:w="1314" w:type="dxa"/>
          </w:tcPr>
          <w:p w14:paraId="7222F63A" w14:textId="745C33EB" w:rsidR="005868D0" w:rsidRPr="009B35FF" w:rsidRDefault="003E36EB" w:rsidP="005868D0">
            <w:pPr>
              <w:ind w:firstLine="0"/>
              <w:rPr>
                <w:sz w:val="22"/>
                <w:szCs w:val="22"/>
              </w:rPr>
            </w:pPr>
            <w:r w:rsidRPr="009B35FF">
              <w:rPr>
                <w:sz w:val="22"/>
                <w:szCs w:val="22"/>
              </w:rPr>
              <w:t>13.2</w:t>
            </w:r>
          </w:p>
        </w:tc>
      </w:tr>
      <w:tr w:rsidR="005868D0" w:rsidRPr="009B35FF" w14:paraId="0B9127A3" w14:textId="77777777" w:rsidTr="001522A8">
        <w:trPr>
          <w:jc w:val="center"/>
        </w:trPr>
        <w:tc>
          <w:tcPr>
            <w:tcW w:w="4196" w:type="dxa"/>
          </w:tcPr>
          <w:p w14:paraId="1E58E452" w14:textId="1870A0C6" w:rsidR="005868D0" w:rsidRPr="009B35FF" w:rsidRDefault="005868D0" w:rsidP="005868D0">
            <w:pPr>
              <w:ind w:firstLine="0"/>
              <w:rPr>
                <w:sz w:val="22"/>
                <w:szCs w:val="22"/>
              </w:rPr>
            </w:pPr>
            <w:r w:rsidRPr="009B35FF">
              <w:rPr>
                <w:sz w:val="22"/>
                <w:szCs w:val="22"/>
              </w:rPr>
              <w:t>4.argos_urd-uji4</w:t>
            </w:r>
          </w:p>
        </w:tc>
        <w:tc>
          <w:tcPr>
            <w:tcW w:w="1705" w:type="dxa"/>
          </w:tcPr>
          <w:p w14:paraId="533BE592" w14:textId="4DFA4106" w:rsidR="005868D0" w:rsidRPr="009B35FF" w:rsidRDefault="002708DE" w:rsidP="005868D0">
            <w:pPr>
              <w:ind w:firstLine="0"/>
              <w:rPr>
                <w:sz w:val="22"/>
                <w:szCs w:val="22"/>
              </w:rPr>
            </w:pPr>
            <w:r w:rsidRPr="009B35FF">
              <w:rPr>
                <w:sz w:val="22"/>
                <w:szCs w:val="22"/>
              </w:rPr>
              <w:t>1</w:t>
            </w:r>
          </w:p>
        </w:tc>
        <w:tc>
          <w:tcPr>
            <w:tcW w:w="899" w:type="dxa"/>
          </w:tcPr>
          <w:p w14:paraId="213F04C0" w14:textId="729F0AA7" w:rsidR="005868D0" w:rsidRPr="009B35FF" w:rsidRDefault="002708DE" w:rsidP="005868D0">
            <w:pPr>
              <w:ind w:firstLine="0"/>
              <w:rPr>
                <w:sz w:val="22"/>
                <w:szCs w:val="22"/>
              </w:rPr>
            </w:pPr>
            <w:r w:rsidRPr="009B35FF">
              <w:rPr>
                <w:sz w:val="22"/>
                <w:szCs w:val="22"/>
              </w:rPr>
              <w:t>39</w:t>
            </w:r>
          </w:p>
        </w:tc>
        <w:tc>
          <w:tcPr>
            <w:tcW w:w="1314" w:type="dxa"/>
          </w:tcPr>
          <w:p w14:paraId="3BE2EC54" w14:textId="07615E79" w:rsidR="005868D0" w:rsidRPr="009B35FF" w:rsidRDefault="003E36EB" w:rsidP="005868D0">
            <w:pPr>
              <w:ind w:firstLine="0"/>
              <w:rPr>
                <w:sz w:val="22"/>
                <w:szCs w:val="22"/>
              </w:rPr>
            </w:pPr>
            <w:r w:rsidRPr="009B35FF">
              <w:rPr>
                <w:sz w:val="22"/>
                <w:szCs w:val="22"/>
              </w:rPr>
              <w:t>2.56</w:t>
            </w:r>
          </w:p>
        </w:tc>
      </w:tr>
      <w:tr w:rsidR="005868D0" w:rsidRPr="009B35FF" w14:paraId="19FD21BF" w14:textId="77777777" w:rsidTr="001522A8">
        <w:trPr>
          <w:jc w:val="center"/>
        </w:trPr>
        <w:tc>
          <w:tcPr>
            <w:tcW w:w="4196" w:type="dxa"/>
          </w:tcPr>
          <w:p w14:paraId="5AAA58E0" w14:textId="0823DD2C" w:rsidR="005868D0" w:rsidRPr="009B35FF" w:rsidRDefault="005868D0" w:rsidP="005868D0">
            <w:pPr>
              <w:ind w:firstLine="0"/>
              <w:rPr>
                <w:sz w:val="22"/>
                <w:szCs w:val="22"/>
              </w:rPr>
            </w:pPr>
            <w:r w:rsidRPr="009B35FF">
              <w:rPr>
                <w:sz w:val="22"/>
                <w:szCs w:val="22"/>
              </w:rPr>
              <w:t>13_T1-Req-uji13</w:t>
            </w:r>
          </w:p>
        </w:tc>
        <w:tc>
          <w:tcPr>
            <w:tcW w:w="1705" w:type="dxa"/>
          </w:tcPr>
          <w:p w14:paraId="54208036" w14:textId="78C7CB59" w:rsidR="005868D0" w:rsidRPr="009B35FF" w:rsidRDefault="002708DE" w:rsidP="005868D0">
            <w:pPr>
              <w:ind w:firstLine="0"/>
              <w:rPr>
                <w:sz w:val="22"/>
                <w:szCs w:val="22"/>
              </w:rPr>
            </w:pPr>
            <w:r w:rsidRPr="009B35FF">
              <w:rPr>
                <w:sz w:val="22"/>
                <w:szCs w:val="22"/>
              </w:rPr>
              <w:t>8</w:t>
            </w:r>
          </w:p>
        </w:tc>
        <w:tc>
          <w:tcPr>
            <w:tcW w:w="899" w:type="dxa"/>
          </w:tcPr>
          <w:p w14:paraId="3F900477" w14:textId="27D2137B" w:rsidR="005868D0" w:rsidRPr="009B35FF" w:rsidRDefault="002708DE" w:rsidP="005868D0">
            <w:pPr>
              <w:ind w:firstLine="0"/>
              <w:rPr>
                <w:sz w:val="22"/>
                <w:szCs w:val="22"/>
              </w:rPr>
            </w:pPr>
            <w:r w:rsidRPr="009B35FF">
              <w:rPr>
                <w:sz w:val="22"/>
                <w:szCs w:val="22"/>
              </w:rPr>
              <w:t>64</w:t>
            </w:r>
          </w:p>
        </w:tc>
        <w:tc>
          <w:tcPr>
            <w:tcW w:w="1314" w:type="dxa"/>
          </w:tcPr>
          <w:p w14:paraId="7DE3749A" w14:textId="7D4E1070" w:rsidR="005868D0" w:rsidRPr="009B35FF" w:rsidRDefault="003E36EB" w:rsidP="005868D0">
            <w:pPr>
              <w:ind w:firstLine="0"/>
              <w:rPr>
                <w:sz w:val="22"/>
                <w:szCs w:val="22"/>
              </w:rPr>
            </w:pPr>
            <w:r w:rsidRPr="009B35FF">
              <w:rPr>
                <w:sz w:val="22"/>
                <w:szCs w:val="22"/>
              </w:rPr>
              <w:t>12.5</w:t>
            </w:r>
          </w:p>
        </w:tc>
      </w:tr>
      <w:tr w:rsidR="005868D0" w:rsidRPr="009B35FF" w14:paraId="238AE465" w14:textId="77777777" w:rsidTr="001522A8">
        <w:trPr>
          <w:jc w:val="center"/>
        </w:trPr>
        <w:tc>
          <w:tcPr>
            <w:tcW w:w="4196" w:type="dxa"/>
          </w:tcPr>
          <w:p w14:paraId="1F046226" w14:textId="06F5BCD2" w:rsidR="005868D0" w:rsidRPr="009B35FF" w:rsidRDefault="005868D0" w:rsidP="005868D0">
            <w:pPr>
              <w:ind w:firstLine="0"/>
              <w:rPr>
                <w:sz w:val="22"/>
                <w:szCs w:val="22"/>
              </w:rPr>
            </w:pPr>
            <w:r w:rsidRPr="009B35FF">
              <w:rPr>
                <w:sz w:val="22"/>
                <w:szCs w:val="22"/>
              </w:rPr>
              <w:t>15_bpms-uji15</w:t>
            </w:r>
          </w:p>
        </w:tc>
        <w:tc>
          <w:tcPr>
            <w:tcW w:w="1705" w:type="dxa"/>
          </w:tcPr>
          <w:p w14:paraId="06360368" w14:textId="19158F6E" w:rsidR="005868D0" w:rsidRPr="009B35FF" w:rsidRDefault="002708DE" w:rsidP="005868D0">
            <w:pPr>
              <w:ind w:firstLine="0"/>
              <w:rPr>
                <w:sz w:val="22"/>
                <w:szCs w:val="22"/>
              </w:rPr>
            </w:pPr>
            <w:r w:rsidRPr="009B35FF">
              <w:rPr>
                <w:sz w:val="22"/>
                <w:szCs w:val="22"/>
              </w:rPr>
              <w:t>2</w:t>
            </w:r>
          </w:p>
        </w:tc>
        <w:tc>
          <w:tcPr>
            <w:tcW w:w="899" w:type="dxa"/>
          </w:tcPr>
          <w:p w14:paraId="3836923B" w14:textId="1FF2BE36" w:rsidR="005868D0" w:rsidRPr="009B35FF" w:rsidRDefault="002708DE" w:rsidP="005868D0">
            <w:pPr>
              <w:ind w:firstLine="0"/>
              <w:rPr>
                <w:sz w:val="22"/>
                <w:szCs w:val="22"/>
              </w:rPr>
            </w:pPr>
            <w:r w:rsidRPr="009B35FF">
              <w:rPr>
                <w:sz w:val="22"/>
                <w:szCs w:val="22"/>
              </w:rPr>
              <w:t>17</w:t>
            </w:r>
          </w:p>
        </w:tc>
        <w:tc>
          <w:tcPr>
            <w:tcW w:w="1314" w:type="dxa"/>
          </w:tcPr>
          <w:p w14:paraId="612D57B7" w14:textId="3299FB92" w:rsidR="005868D0" w:rsidRPr="009B35FF" w:rsidRDefault="003E36EB" w:rsidP="005868D0">
            <w:pPr>
              <w:ind w:firstLine="0"/>
              <w:rPr>
                <w:sz w:val="22"/>
                <w:szCs w:val="22"/>
              </w:rPr>
            </w:pPr>
            <w:r w:rsidRPr="009B35FF">
              <w:rPr>
                <w:sz w:val="22"/>
                <w:szCs w:val="22"/>
              </w:rPr>
              <w:t>11.76</w:t>
            </w:r>
          </w:p>
        </w:tc>
      </w:tr>
      <w:tr w:rsidR="005868D0" w:rsidRPr="009B35FF" w14:paraId="1860BEC6" w14:textId="77777777" w:rsidTr="001522A8">
        <w:trPr>
          <w:jc w:val="center"/>
        </w:trPr>
        <w:tc>
          <w:tcPr>
            <w:tcW w:w="4196" w:type="dxa"/>
          </w:tcPr>
          <w:p w14:paraId="2268B329" w14:textId="5F768515" w:rsidR="005868D0" w:rsidRPr="009B35FF" w:rsidRDefault="005868D0" w:rsidP="005868D0">
            <w:pPr>
              <w:ind w:firstLine="0"/>
              <w:rPr>
                <w:sz w:val="22"/>
                <w:szCs w:val="22"/>
              </w:rPr>
            </w:pPr>
            <w:r w:rsidRPr="009B35FF">
              <w:rPr>
                <w:sz w:val="22"/>
                <w:szCs w:val="22"/>
              </w:rPr>
              <w:t>2_SRS_sample V1.2</w:t>
            </w:r>
          </w:p>
        </w:tc>
        <w:tc>
          <w:tcPr>
            <w:tcW w:w="1705" w:type="dxa"/>
          </w:tcPr>
          <w:p w14:paraId="25ADF5C7" w14:textId="1BC3DFBA" w:rsidR="005868D0" w:rsidRPr="009B35FF" w:rsidRDefault="002708DE" w:rsidP="005868D0">
            <w:pPr>
              <w:ind w:firstLine="0"/>
              <w:rPr>
                <w:sz w:val="22"/>
                <w:szCs w:val="22"/>
              </w:rPr>
            </w:pPr>
            <w:r w:rsidRPr="009B35FF">
              <w:rPr>
                <w:sz w:val="22"/>
                <w:szCs w:val="22"/>
              </w:rPr>
              <w:t>1</w:t>
            </w:r>
          </w:p>
        </w:tc>
        <w:tc>
          <w:tcPr>
            <w:tcW w:w="899" w:type="dxa"/>
          </w:tcPr>
          <w:p w14:paraId="058236DD" w14:textId="4997CA2F" w:rsidR="005868D0" w:rsidRPr="009B35FF" w:rsidRDefault="002708DE" w:rsidP="005868D0">
            <w:pPr>
              <w:ind w:firstLine="0"/>
              <w:rPr>
                <w:sz w:val="22"/>
                <w:szCs w:val="22"/>
              </w:rPr>
            </w:pPr>
            <w:r w:rsidRPr="009B35FF">
              <w:rPr>
                <w:sz w:val="22"/>
                <w:szCs w:val="22"/>
              </w:rPr>
              <w:t>17</w:t>
            </w:r>
          </w:p>
        </w:tc>
        <w:tc>
          <w:tcPr>
            <w:tcW w:w="1314" w:type="dxa"/>
          </w:tcPr>
          <w:p w14:paraId="1DBA8A84" w14:textId="3B4299DF" w:rsidR="005868D0" w:rsidRPr="009B35FF" w:rsidRDefault="003E36EB" w:rsidP="005868D0">
            <w:pPr>
              <w:ind w:firstLine="0"/>
              <w:rPr>
                <w:sz w:val="22"/>
                <w:szCs w:val="22"/>
              </w:rPr>
            </w:pPr>
            <w:r w:rsidRPr="009B35FF">
              <w:rPr>
                <w:sz w:val="22"/>
                <w:szCs w:val="22"/>
              </w:rPr>
              <w:t>5.88</w:t>
            </w:r>
          </w:p>
        </w:tc>
      </w:tr>
      <w:tr w:rsidR="002708DE" w:rsidRPr="009B35FF" w14:paraId="75C418B0" w14:textId="77777777" w:rsidTr="001522A8">
        <w:trPr>
          <w:jc w:val="center"/>
        </w:trPr>
        <w:tc>
          <w:tcPr>
            <w:tcW w:w="4196" w:type="dxa"/>
          </w:tcPr>
          <w:p w14:paraId="59AE5355" w14:textId="54939356" w:rsidR="002708DE" w:rsidRPr="009B35FF" w:rsidRDefault="002708DE" w:rsidP="005868D0">
            <w:pPr>
              <w:ind w:firstLine="0"/>
              <w:rPr>
                <w:sz w:val="22"/>
                <w:szCs w:val="22"/>
              </w:rPr>
            </w:pPr>
            <w:r w:rsidRPr="009B35FF">
              <w:rPr>
                <w:sz w:val="22"/>
                <w:szCs w:val="22"/>
              </w:rPr>
              <w:t>14_yh-rr-ss-jw1-uji14</w:t>
            </w:r>
          </w:p>
        </w:tc>
        <w:tc>
          <w:tcPr>
            <w:tcW w:w="1705" w:type="dxa"/>
          </w:tcPr>
          <w:p w14:paraId="0FBFBAF3" w14:textId="57EBBB6A" w:rsidR="002708DE" w:rsidRPr="009B35FF" w:rsidRDefault="002708DE" w:rsidP="005868D0">
            <w:pPr>
              <w:ind w:firstLine="0"/>
              <w:rPr>
                <w:sz w:val="22"/>
                <w:szCs w:val="22"/>
              </w:rPr>
            </w:pPr>
            <w:r w:rsidRPr="009B35FF">
              <w:rPr>
                <w:sz w:val="22"/>
                <w:szCs w:val="22"/>
              </w:rPr>
              <w:t>1</w:t>
            </w:r>
          </w:p>
        </w:tc>
        <w:tc>
          <w:tcPr>
            <w:tcW w:w="899" w:type="dxa"/>
          </w:tcPr>
          <w:p w14:paraId="4973B24D" w14:textId="5193E49A" w:rsidR="002708DE" w:rsidRPr="009B35FF" w:rsidRDefault="002708DE" w:rsidP="005868D0">
            <w:pPr>
              <w:ind w:firstLine="0"/>
              <w:rPr>
                <w:sz w:val="22"/>
                <w:szCs w:val="22"/>
              </w:rPr>
            </w:pPr>
            <w:r w:rsidRPr="009B35FF">
              <w:rPr>
                <w:sz w:val="22"/>
                <w:szCs w:val="22"/>
              </w:rPr>
              <w:t>33</w:t>
            </w:r>
          </w:p>
        </w:tc>
        <w:tc>
          <w:tcPr>
            <w:tcW w:w="1314" w:type="dxa"/>
          </w:tcPr>
          <w:p w14:paraId="768C0C63" w14:textId="154CAAC2" w:rsidR="002708DE" w:rsidRPr="009B35FF" w:rsidRDefault="003E36EB" w:rsidP="005868D0">
            <w:pPr>
              <w:ind w:firstLine="0"/>
              <w:rPr>
                <w:sz w:val="22"/>
                <w:szCs w:val="22"/>
              </w:rPr>
            </w:pPr>
            <w:r w:rsidRPr="009B35FF">
              <w:rPr>
                <w:sz w:val="22"/>
                <w:szCs w:val="22"/>
              </w:rPr>
              <w:t>3.03</w:t>
            </w:r>
          </w:p>
        </w:tc>
      </w:tr>
    </w:tbl>
    <w:p w14:paraId="3F824EF1" w14:textId="77777777" w:rsidR="005868D0" w:rsidRPr="000A4345" w:rsidRDefault="005868D0" w:rsidP="00CA0617"/>
    <w:p w14:paraId="7EF4A05F" w14:textId="32D13814" w:rsidR="000A0288" w:rsidRPr="004D6325" w:rsidRDefault="000A0288" w:rsidP="004F6F83">
      <w:pPr>
        <w:pStyle w:val="Heading2"/>
        <w:rPr>
          <w:lang w:val="id-ID"/>
        </w:rPr>
      </w:pPr>
      <w:bookmarkStart w:id="87" w:name="_Toc521058482"/>
      <w:r w:rsidRPr="004D6325">
        <w:rPr>
          <w:lang w:val="id-ID"/>
        </w:rPr>
        <w:t>Studi Literatur</w:t>
      </w:r>
      <w:bookmarkEnd w:id="87"/>
    </w:p>
    <w:p w14:paraId="7EF4A06A" w14:textId="3DAC34DC" w:rsidR="000A0288" w:rsidRPr="004D6325" w:rsidRDefault="00CA0617" w:rsidP="00523052">
      <w:pPr>
        <w:ind w:firstLine="720"/>
      </w:pPr>
      <w:r>
        <w:t xml:space="preserve">Proses kedua adalah </w:t>
      </w:r>
      <w:r w:rsidR="000A0288" w:rsidRPr="004D6325">
        <w:t>pengkajian yang berkaitan dengan topik penelitian yang diambil. Pada penelitian ini, referensi</w:t>
      </w:r>
      <w:r w:rsidR="00061ADA" w:rsidRPr="004D6325">
        <w:t xml:space="preserve"> yang digunakan adalah jurnal-</w:t>
      </w:r>
      <w:r w:rsidR="000A0288" w:rsidRPr="004D6325">
        <w:t>jurnal yang berkaitan dengan</w:t>
      </w:r>
      <w:r w:rsidR="00CE2DEB">
        <w:t xml:space="preserve"> </w:t>
      </w:r>
      <w:r w:rsidR="00523052">
        <w:t>metode-metode yang digunakan.</w:t>
      </w:r>
      <w:r w:rsidR="00523052" w:rsidRPr="004D6325">
        <w:t xml:space="preserve"> </w:t>
      </w:r>
    </w:p>
    <w:p w14:paraId="4594C5E6" w14:textId="09D61EB6" w:rsidR="00CA0617" w:rsidRDefault="00CA0617" w:rsidP="005F042C">
      <w:pPr>
        <w:pStyle w:val="Heading2"/>
      </w:pPr>
      <w:bookmarkStart w:id="88" w:name="_Toc521058483"/>
      <w:r>
        <w:lastRenderedPageBreak/>
        <w:t>Praproses Data</w:t>
      </w:r>
      <w:bookmarkEnd w:id="88"/>
    </w:p>
    <w:p w14:paraId="7D4108C7" w14:textId="2D69D340" w:rsidR="008E5953" w:rsidRPr="00E82E39" w:rsidRDefault="008A78A3" w:rsidP="00036298">
      <w:r>
        <w:t xml:space="preserve">Pada tahap ini akan dilakukan praproses </w:t>
      </w:r>
      <w:r w:rsidR="00966E34">
        <w:t xml:space="preserve">pada data pernyataan kebutuhan yang telah berhasil dikumpulkan. </w:t>
      </w:r>
      <w:r>
        <w:t>T</w:t>
      </w:r>
      <w:r w:rsidR="00CF19E4">
        <w:t xml:space="preserve">ahap ini </w:t>
      </w:r>
      <w:r>
        <w:t xml:space="preserve">terbagi menjadi 3 </w:t>
      </w:r>
      <w:r w:rsidR="00966E34">
        <w:t>proses</w:t>
      </w:r>
      <w:r>
        <w:t>, yaitu</w:t>
      </w:r>
      <w:r w:rsidR="00CF19E4">
        <w:t xml:space="preserve"> </w:t>
      </w:r>
      <w:r w:rsidR="00CF19E4" w:rsidRPr="00EC784F">
        <w:rPr>
          <w:i/>
        </w:rPr>
        <w:t>stopword removal</w:t>
      </w:r>
      <w:r w:rsidR="00CF19E4">
        <w:t>,</w:t>
      </w:r>
      <w:r w:rsidR="0077591E">
        <w:t xml:space="preserve"> </w:t>
      </w:r>
      <w:r w:rsidR="0077591E" w:rsidRPr="00EC784F">
        <w:rPr>
          <w:i/>
        </w:rPr>
        <w:t>stemming</w:t>
      </w:r>
      <w:r w:rsidR="00713C70">
        <w:t xml:space="preserve">, </w:t>
      </w:r>
      <w:r>
        <w:t>dan</w:t>
      </w:r>
      <w:r w:rsidR="00CF19E4">
        <w:t xml:space="preserve"> </w:t>
      </w:r>
      <w:r w:rsidR="0077591E">
        <w:t>tokenisasi</w:t>
      </w:r>
      <w:r w:rsidR="00CF19E4">
        <w:t>.</w:t>
      </w:r>
    </w:p>
    <w:p w14:paraId="558ACBE3" w14:textId="09A04BD8" w:rsidR="00A3601A" w:rsidRDefault="00A3601A" w:rsidP="00FE3F1E">
      <w:pPr>
        <w:pStyle w:val="Heading3"/>
        <w:ind w:left="990"/>
        <w:rPr>
          <w:rFonts w:ascii="Times New Roman" w:hAnsi="Times New Roman" w:cs="Times New Roman"/>
          <w:color w:val="auto"/>
        </w:rPr>
      </w:pPr>
      <w:bookmarkStart w:id="89" w:name="_Toc521058484"/>
      <w:r>
        <w:rPr>
          <w:rFonts w:ascii="Times New Roman" w:hAnsi="Times New Roman" w:cs="Times New Roman"/>
          <w:color w:val="auto"/>
        </w:rPr>
        <w:t>Stopword Removal</w:t>
      </w:r>
      <w:bookmarkEnd w:id="89"/>
    </w:p>
    <w:p w14:paraId="658A54C4" w14:textId="4F83FE42" w:rsidR="00A3601A" w:rsidRPr="00A3601A" w:rsidRDefault="00A3601A" w:rsidP="00A3601A">
      <w:r w:rsidRPr="00EC784F">
        <w:rPr>
          <w:i/>
        </w:rPr>
        <w:t>Stopword removal</w:t>
      </w:r>
      <w:r>
        <w:t xml:space="preserve"> adalah penghapusan kata penghubung dan tanda baca dari masing-masing data pernyataan kebutuhan.</w:t>
      </w:r>
      <w:r w:rsidR="002C22D8">
        <w:t xml:space="preserve"> Sebagai contoh, sebuah pernyataan kebutuhan</w:t>
      </w:r>
      <w:r w:rsidR="0052078A">
        <w:t xml:space="preserve"> F17</w:t>
      </w:r>
      <w:r w:rsidR="002C22D8">
        <w:t xml:space="preserve"> “</w:t>
      </w:r>
      <w:r w:rsidR="0052078A">
        <w:t>show lecturer’s information and availability status</w:t>
      </w:r>
      <w:r w:rsidR="009277A4">
        <w:t xml:space="preserve">” akan menjadi “show </w:t>
      </w:r>
      <w:r w:rsidR="0052078A">
        <w:t xml:space="preserve">lecturer </w:t>
      </w:r>
      <w:r w:rsidR="009277A4">
        <w:t>information availability</w:t>
      </w:r>
      <w:r w:rsidR="0052078A">
        <w:t xml:space="preserve"> status</w:t>
      </w:r>
      <w:r w:rsidR="009277A4">
        <w:t>” setelah melalui tahap ini.</w:t>
      </w:r>
    </w:p>
    <w:p w14:paraId="7A6E54C9" w14:textId="16C856C3" w:rsidR="00C622A0" w:rsidRDefault="00C622A0" w:rsidP="00FE3F1E">
      <w:pPr>
        <w:pStyle w:val="Heading3"/>
        <w:ind w:left="990"/>
        <w:rPr>
          <w:rFonts w:ascii="Times New Roman" w:hAnsi="Times New Roman" w:cs="Times New Roman"/>
          <w:color w:val="auto"/>
        </w:rPr>
      </w:pPr>
      <w:bookmarkStart w:id="90" w:name="_Toc521058485"/>
      <w:r>
        <w:rPr>
          <w:rFonts w:ascii="Times New Roman" w:hAnsi="Times New Roman" w:cs="Times New Roman"/>
          <w:color w:val="auto"/>
        </w:rPr>
        <w:t>Stemming</w:t>
      </w:r>
      <w:bookmarkEnd w:id="90"/>
    </w:p>
    <w:p w14:paraId="1EB53508" w14:textId="26C1E631" w:rsidR="00C622A0" w:rsidRPr="00C622A0" w:rsidRDefault="00C622A0" w:rsidP="00C622A0">
      <w:r>
        <w:rPr>
          <w:i/>
        </w:rPr>
        <w:t>S</w:t>
      </w:r>
      <w:r w:rsidRPr="00587AAE">
        <w:rPr>
          <w:i/>
        </w:rPr>
        <w:t>temming</w:t>
      </w:r>
      <w:r>
        <w:t xml:space="preserve"> adalah proses pengubahan setiap kata </w:t>
      </w:r>
      <w:r w:rsidR="00283F4D">
        <w:t xml:space="preserve">dalam pernyataan kebutuhan </w:t>
      </w:r>
      <w:r>
        <w:t>menjadi kata dasar.</w:t>
      </w:r>
      <w:r w:rsidR="009277A4">
        <w:t xml:space="preserve"> Sebagai contoh, “</w:t>
      </w:r>
      <w:r w:rsidR="0052078A">
        <w:t>show lecturer information availability status</w:t>
      </w:r>
      <w:r w:rsidR="009277A4">
        <w:t xml:space="preserve">” akan menjadi “show </w:t>
      </w:r>
      <w:r w:rsidR="0052078A">
        <w:t xml:space="preserve">lecture </w:t>
      </w:r>
      <w:r w:rsidR="009277A4">
        <w:t>information available</w:t>
      </w:r>
      <w:r w:rsidR="0052078A">
        <w:t xml:space="preserve"> status</w:t>
      </w:r>
      <w:r w:rsidR="009277A4">
        <w:t>”</w:t>
      </w:r>
      <w:r w:rsidR="00446C6B">
        <w:t xml:space="preserve"> setelah melalui tahap ini.</w:t>
      </w:r>
    </w:p>
    <w:p w14:paraId="39C09CF9" w14:textId="4C127063" w:rsidR="00A65BD0" w:rsidRDefault="00A65BD0" w:rsidP="00FE3F1E">
      <w:pPr>
        <w:pStyle w:val="Heading3"/>
        <w:ind w:left="990"/>
        <w:rPr>
          <w:rFonts w:ascii="Times New Roman" w:hAnsi="Times New Roman" w:cs="Times New Roman"/>
          <w:color w:val="auto"/>
        </w:rPr>
      </w:pPr>
      <w:bookmarkStart w:id="91" w:name="_Toc521058486"/>
      <w:r>
        <w:rPr>
          <w:rFonts w:ascii="Times New Roman" w:hAnsi="Times New Roman" w:cs="Times New Roman"/>
          <w:color w:val="auto"/>
        </w:rPr>
        <w:t>Tokenisasi</w:t>
      </w:r>
      <w:bookmarkEnd w:id="91"/>
    </w:p>
    <w:p w14:paraId="7664CFEE" w14:textId="1B537B43" w:rsidR="00CF19E4" w:rsidRPr="00C41FBA" w:rsidRDefault="00A65BD0" w:rsidP="009277A4">
      <w:bookmarkStart w:id="92" w:name="_Hlk509305596"/>
      <w:r>
        <w:t>Tokenisasi</w:t>
      </w:r>
      <w:bookmarkEnd w:id="92"/>
      <w:r>
        <w:t xml:space="preserve"> adalah proses pemecahan masing-masing pernyataan kebutuhan menjadi kumpulan </w:t>
      </w:r>
      <w:r w:rsidR="00713C70">
        <w:t>kata yang unik</w:t>
      </w:r>
      <w:r>
        <w:t>.</w:t>
      </w:r>
      <w:r w:rsidR="00446C6B">
        <w:t xml:space="preserve">  Sebagai contoh, “</w:t>
      </w:r>
      <w:r w:rsidR="00C40C64">
        <w:t>show information available lecture</w:t>
      </w:r>
      <w:r w:rsidR="0067705C">
        <w:t xml:space="preserve"> available student</w:t>
      </w:r>
      <w:r w:rsidR="00446C6B">
        <w:t xml:space="preserve">” akan menjadi </w:t>
      </w:r>
      <w:r w:rsidR="00E966C0">
        <w:t>{“show"</w:t>
      </w:r>
      <w:r w:rsidR="00C41FBA">
        <w:t>, “information”, “available”, “lecture”</w:t>
      </w:r>
      <w:r w:rsidR="0067705C">
        <w:t>, “student”</w:t>
      </w:r>
      <w:r w:rsidR="00C41FBA">
        <w:t>} setelah melalui tahap ini.</w:t>
      </w:r>
    </w:p>
    <w:p w14:paraId="4E365E4F" w14:textId="63B8FAD2" w:rsidR="00CA0617" w:rsidRDefault="002A1D63" w:rsidP="005F042C">
      <w:pPr>
        <w:pStyle w:val="Heading2"/>
      </w:pPr>
      <w:bookmarkStart w:id="93" w:name="_Toc521058487"/>
      <w:r>
        <w:t>Penyiapan</w:t>
      </w:r>
      <w:r w:rsidR="00CA0617">
        <w:t xml:space="preserve"> Fitur</w:t>
      </w:r>
      <w:bookmarkEnd w:id="93"/>
    </w:p>
    <w:p w14:paraId="581EF474" w14:textId="5189783C" w:rsidR="0086010A" w:rsidRPr="0086010A" w:rsidRDefault="0086010A" w:rsidP="0086010A">
      <w:r>
        <w:t>Tahap ini terdiri dari dua proses utama, yaitu</w:t>
      </w:r>
      <w:r w:rsidR="00E63EE5">
        <w:t xml:space="preserve"> tahap pembobotan term dan tahap ekstraksi fitur</w:t>
      </w:r>
      <w:r w:rsidR="00E160DA">
        <w:t>.</w:t>
      </w:r>
    </w:p>
    <w:p w14:paraId="5F0B5C00" w14:textId="77777777" w:rsidR="0086010A" w:rsidRDefault="0086010A" w:rsidP="0086010A">
      <w:pPr>
        <w:pStyle w:val="Heading3"/>
        <w:ind w:left="990"/>
        <w:rPr>
          <w:rFonts w:ascii="Times New Roman" w:hAnsi="Times New Roman" w:cs="Times New Roman"/>
          <w:color w:val="auto"/>
        </w:rPr>
      </w:pPr>
      <w:bookmarkStart w:id="94" w:name="_Toc521058488"/>
      <w:r>
        <w:rPr>
          <w:rFonts w:ascii="Times New Roman" w:hAnsi="Times New Roman" w:cs="Times New Roman"/>
          <w:color w:val="auto"/>
        </w:rPr>
        <w:t>Pembobotan Term</w:t>
      </w:r>
      <w:bookmarkEnd w:id="94"/>
    </w:p>
    <w:p w14:paraId="51D55FD7" w14:textId="7403858C" w:rsidR="0086010A" w:rsidRDefault="0086010A" w:rsidP="0086010A">
      <w:r>
        <w:t xml:space="preserve">Masing-masing </w:t>
      </w:r>
      <w:r w:rsidR="00E160DA">
        <w:t xml:space="preserve">pernyataan kebutuhan yang telah melalui tahap praproses akan </w:t>
      </w:r>
      <w:r>
        <w:t xml:space="preserve">dihitung bobotnya dengan menggunakan rumus tf-idf. Setelah proses ini, masing-masing </w:t>
      </w:r>
      <w:r w:rsidR="00E160DA">
        <w:t xml:space="preserve">pernyataan </w:t>
      </w:r>
      <w:r>
        <w:t>kebutuhan akan direpresentasikan sebagai sebuah vektor.</w:t>
      </w:r>
    </w:p>
    <w:p w14:paraId="0F7ED39A" w14:textId="56CEE8CF" w:rsidR="00677E13" w:rsidRDefault="00A11443" w:rsidP="00677E13">
      <w:r>
        <w:t>Sebagai contoh, 2 pernyataan kebutuhan F1</w:t>
      </w:r>
      <w:r w:rsidR="0052078A">
        <w:t>7</w:t>
      </w:r>
      <w:r>
        <w:t xml:space="preserve"> “</w:t>
      </w:r>
      <w:r w:rsidR="0052078A">
        <w:t>show lecturer’s information and availability status</w:t>
      </w:r>
      <w:r>
        <w:t>” dan F</w:t>
      </w:r>
      <w:r w:rsidR="0052078A">
        <w:t>13</w:t>
      </w:r>
      <w:r>
        <w:t xml:space="preserve"> “update lecturer’s account information” akan menjadi {“show"</w:t>
      </w:r>
      <w:r w:rsidR="0052078A">
        <w:t>, “lecture”</w:t>
      </w:r>
      <w:r>
        <w:t>, “information”, “available”</w:t>
      </w:r>
      <w:r w:rsidR="0052078A">
        <w:t>, “status”</w:t>
      </w:r>
      <w:r>
        <w:t>} dan {“update", “lecture”, “account”, “information”} setelah melalui tahap praproses. Token-token dari F1</w:t>
      </w:r>
      <w:r w:rsidR="0052078A">
        <w:t>7</w:t>
      </w:r>
      <w:r>
        <w:t xml:space="preserve"> dan F</w:t>
      </w:r>
      <w:r w:rsidR="0052078A">
        <w:t>13</w:t>
      </w:r>
      <w:r>
        <w:t xml:space="preserve"> kemudian digabungkan menjadi {“show", </w:t>
      </w:r>
      <w:r w:rsidR="0052078A">
        <w:t xml:space="preserve">“lecture”, </w:t>
      </w:r>
      <w:r>
        <w:t xml:space="preserve">“information”, “available”, </w:t>
      </w:r>
      <w:r w:rsidR="0052078A">
        <w:t xml:space="preserve">“status”, </w:t>
      </w:r>
      <w:r>
        <w:lastRenderedPageBreak/>
        <w:t>“update”, “account”} untuk kemudian digunakan sebagai fitur dalam penghitungan bobot tf-idf.</w:t>
      </w:r>
    </w:p>
    <w:p w14:paraId="52FFF4F2" w14:textId="64DE0605" w:rsidR="0065174C" w:rsidRDefault="0065174C" w:rsidP="007E557E">
      <w:r>
        <w:t xml:space="preserve">Untuk mendapatkan bobot tf-idf, pertama yang dilakukan adalah menghitung </w:t>
      </w:r>
      <w:r w:rsidRPr="0065174C">
        <w:rPr>
          <w:i/>
        </w:rPr>
        <w:t>term frequency</w:t>
      </w:r>
      <w:r>
        <w:rPr>
          <w:i/>
        </w:rPr>
        <w:t xml:space="preserve"> </w:t>
      </w:r>
      <w:r>
        <w:t xml:space="preserve">dari masing-masing </w:t>
      </w:r>
      <w:r w:rsidR="0090584D">
        <w:t>kata fitur dalam masing-masing pernyataan kebutuhan sebagai berikut.</w:t>
      </w:r>
    </w:p>
    <w:p w14:paraId="17DC39DC" w14:textId="0E44034F" w:rsidR="0065174C" w:rsidRDefault="0065174C" w:rsidP="0065174C">
      <w:pPr>
        <w:pStyle w:val="Caption"/>
        <w:keepNext/>
      </w:pPr>
      <w:bookmarkStart w:id="95" w:name="_Toc520963302"/>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4</w:t>
      </w:r>
      <w:r w:rsidR="009F2B05">
        <w:rPr>
          <w:noProof/>
        </w:rPr>
        <w:fldChar w:fldCharType="end"/>
      </w:r>
      <w:r>
        <w:t xml:space="preserve"> Contoh Hasil Pe</w:t>
      </w:r>
      <w:r w:rsidR="0090584D">
        <w:t>ng</w:t>
      </w:r>
      <w:r>
        <w:t>hitungan Term Frequency</w:t>
      </w:r>
      <w:bookmarkEnd w:id="95"/>
    </w:p>
    <w:tbl>
      <w:tblPr>
        <w:tblW w:w="8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948"/>
        <w:gridCol w:w="1019"/>
        <w:gridCol w:w="1376"/>
        <w:gridCol w:w="1109"/>
        <w:gridCol w:w="834"/>
        <w:gridCol w:w="991"/>
        <w:gridCol w:w="1019"/>
      </w:tblGrid>
      <w:tr w:rsidR="004557C3" w:rsidRPr="00D74017" w14:paraId="6AB4EE95" w14:textId="77777777" w:rsidTr="001522A8">
        <w:trPr>
          <w:jc w:val="center"/>
        </w:trPr>
        <w:tc>
          <w:tcPr>
            <w:tcW w:w="969" w:type="dxa"/>
          </w:tcPr>
          <w:p w14:paraId="636B7239" w14:textId="0D9A4DBA" w:rsidR="004557C3" w:rsidRPr="00D74017" w:rsidRDefault="002B1204" w:rsidP="004557C3">
            <w:pPr>
              <w:ind w:firstLine="0"/>
              <w:rPr>
                <w:b/>
                <w:sz w:val="22"/>
                <w:szCs w:val="22"/>
              </w:rPr>
            </w:pPr>
            <w:r w:rsidRPr="00D74017">
              <w:rPr>
                <w:b/>
                <w:sz w:val="22"/>
                <w:szCs w:val="22"/>
              </w:rPr>
              <w:t>Kode</w:t>
            </w:r>
          </w:p>
        </w:tc>
        <w:tc>
          <w:tcPr>
            <w:tcW w:w="957" w:type="dxa"/>
          </w:tcPr>
          <w:p w14:paraId="100BF99C" w14:textId="0DD674EB" w:rsidR="004557C3" w:rsidRPr="00D74017" w:rsidRDefault="002B1204" w:rsidP="004557C3">
            <w:pPr>
              <w:ind w:firstLine="0"/>
              <w:rPr>
                <w:b/>
                <w:sz w:val="22"/>
                <w:szCs w:val="22"/>
              </w:rPr>
            </w:pPr>
            <w:r w:rsidRPr="00D74017">
              <w:rPr>
                <w:b/>
                <w:sz w:val="22"/>
                <w:szCs w:val="22"/>
              </w:rPr>
              <w:t>Show</w:t>
            </w:r>
          </w:p>
        </w:tc>
        <w:tc>
          <w:tcPr>
            <w:tcW w:w="1022" w:type="dxa"/>
          </w:tcPr>
          <w:p w14:paraId="6B23C58F" w14:textId="564221E6" w:rsidR="004557C3" w:rsidRPr="00D74017" w:rsidRDefault="002B1204" w:rsidP="004557C3">
            <w:pPr>
              <w:ind w:firstLine="0"/>
              <w:rPr>
                <w:b/>
                <w:sz w:val="22"/>
                <w:szCs w:val="22"/>
              </w:rPr>
            </w:pPr>
            <w:r w:rsidRPr="00D74017">
              <w:rPr>
                <w:b/>
                <w:sz w:val="22"/>
                <w:szCs w:val="22"/>
              </w:rPr>
              <w:t>Lecture</w:t>
            </w:r>
          </w:p>
        </w:tc>
        <w:tc>
          <w:tcPr>
            <w:tcW w:w="1376" w:type="dxa"/>
          </w:tcPr>
          <w:p w14:paraId="36739F41" w14:textId="2DA3BE77" w:rsidR="004557C3" w:rsidRPr="00D74017" w:rsidRDefault="002B1204" w:rsidP="004557C3">
            <w:pPr>
              <w:ind w:firstLine="0"/>
              <w:rPr>
                <w:b/>
                <w:sz w:val="22"/>
                <w:szCs w:val="22"/>
              </w:rPr>
            </w:pPr>
            <w:r w:rsidRPr="00D74017">
              <w:rPr>
                <w:b/>
                <w:sz w:val="22"/>
                <w:szCs w:val="22"/>
              </w:rPr>
              <w:t>Information</w:t>
            </w:r>
          </w:p>
        </w:tc>
        <w:tc>
          <w:tcPr>
            <w:tcW w:w="1081" w:type="dxa"/>
          </w:tcPr>
          <w:p w14:paraId="0CB14254" w14:textId="7EA07E39" w:rsidR="004557C3" w:rsidRPr="00D74017" w:rsidRDefault="002B1204" w:rsidP="004557C3">
            <w:pPr>
              <w:ind w:firstLine="0"/>
              <w:rPr>
                <w:b/>
                <w:sz w:val="22"/>
                <w:szCs w:val="22"/>
              </w:rPr>
            </w:pPr>
            <w:r w:rsidRPr="00D74017">
              <w:rPr>
                <w:b/>
                <w:sz w:val="22"/>
                <w:szCs w:val="22"/>
              </w:rPr>
              <w:t>Available</w:t>
            </w:r>
          </w:p>
        </w:tc>
        <w:tc>
          <w:tcPr>
            <w:tcW w:w="835" w:type="dxa"/>
          </w:tcPr>
          <w:p w14:paraId="4D82A541" w14:textId="109BBFFB" w:rsidR="004557C3" w:rsidRPr="00D74017" w:rsidRDefault="002B1204" w:rsidP="004557C3">
            <w:pPr>
              <w:ind w:firstLine="0"/>
              <w:rPr>
                <w:b/>
                <w:sz w:val="22"/>
                <w:szCs w:val="22"/>
              </w:rPr>
            </w:pPr>
            <w:r w:rsidRPr="00D74017">
              <w:rPr>
                <w:b/>
                <w:sz w:val="22"/>
                <w:szCs w:val="22"/>
              </w:rPr>
              <w:t>Status</w:t>
            </w:r>
          </w:p>
        </w:tc>
        <w:tc>
          <w:tcPr>
            <w:tcW w:w="995" w:type="dxa"/>
          </w:tcPr>
          <w:p w14:paraId="48D70529" w14:textId="7ACA3560" w:rsidR="004557C3" w:rsidRPr="00D74017" w:rsidRDefault="002B1204" w:rsidP="004557C3">
            <w:pPr>
              <w:ind w:firstLine="0"/>
              <w:rPr>
                <w:b/>
                <w:sz w:val="22"/>
                <w:szCs w:val="22"/>
              </w:rPr>
            </w:pPr>
            <w:r w:rsidRPr="00D74017">
              <w:rPr>
                <w:b/>
                <w:sz w:val="22"/>
                <w:szCs w:val="22"/>
              </w:rPr>
              <w:t>Update</w:t>
            </w:r>
          </w:p>
        </w:tc>
        <w:tc>
          <w:tcPr>
            <w:tcW w:w="1020" w:type="dxa"/>
          </w:tcPr>
          <w:p w14:paraId="7BEDBE92" w14:textId="40013761" w:rsidR="004557C3" w:rsidRPr="00D74017" w:rsidRDefault="002B1204" w:rsidP="004557C3">
            <w:pPr>
              <w:ind w:firstLine="0"/>
              <w:rPr>
                <w:b/>
                <w:sz w:val="22"/>
                <w:szCs w:val="22"/>
              </w:rPr>
            </w:pPr>
            <w:r w:rsidRPr="00D74017">
              <w:rPr>
                <w:b/>
                <w:sz w:val="22"/>
                <w:szCs w:val="22"/>
              </w:rPr>
              <w:t>Account</w:t>
            </w:r>
          </w:p>
        </w:tc>
      </w:tr>
      <w:tr w:rsidR="004557C3" w:rsidRPr="00D74017" w14:paraId="3DACE913" w14:textId="77777777" w:rsidTr="001522A8">
        <w:trPr>
          <w:jc w:val="center"/>
        </w:trPr>
        <w:tc>
          <w:tcPr>
            <w:tcW w:w="969" w:type="dxa"/>
          </w:tcPr>
          <w:p w14:paraId="3A31BA99" w14:textId="114E1977" w:rsidR="004557C3" w:rsidRPr="00D74017" w:rsidRDefault="004557C3" w:rsidP="004557C3">
            <w:pPr>
              <w:ind w:firstLine="0"/>
              <w:rPr>
                <w:sz w:val="22"/>
                <w:szCs w:val="22"/>
              </w:rPr>
            </w:pPr>
            <w:r w:rsidRPr="00D74017">
              <w:rPr>
                <w:sz w:val="22"/>
                <w:szCs w:val="22"/>
              </w:rPr>
              <w:t>F17</w:t>
            </w:r>
          </w:p>
        </w:tc>
        <w:tc>
          <w:tcPr>
            <w:tcW w:w="957" w:type="dxa"/>
          </w:tcPr>
          <w:p w14:paraId="71F54D92" w14:textId="2E3DAB91" w:rsidR="004557C3" w:rsidRPr="00D74017" w:rsidRDefault="004557C3" w:rsidP="004557C3">
            <w:pPr>
              <w:ind w:firstLine="0"/>
              <w:rPr>
                <w:sz w:val="22"/>
                <w:szCs w:val="22"/>
              </w:rPr>
            </w:pPr>
            <w:r w:rsidRPr="00D74017">
              <w:rPr>
                <w:sz w:val="22"/>
                <w:szCs w:val="22"/>
              </w:rPr>
              <w:t>1</w:t>
            </w:r>
          </w:p>
        </w:tc>
        <w:tc>
          <w:tcPr>
            <w:tcW w:w="1022" w:type="dxa"/>
          </w:tcPr>
          <w:p w14:paraId="153B8F3F" w14:textId="57D597F5" w:rsidR="004557C3" w:rsidRPr="00D74017" w:rsidRDefault="004557C3" w:rsidP="004557C3">
            <w:pPr>
              <w:ind w:firstLine="0"/>
              <w:rPr>
                <w:sz w:val="22"/>
                <w:szCs w:val="22"/>
              </w:rPr>
            </w:pPr>
            <w:r w:rsidRPr="00D74017">
              <w:rPr>
                <w:sz w:val="22"/>
                <w:szCs w:val="22"/>
              </w:rPr>
              <w:t>1</w:t>
            </w:r>
          </w:p>
        </w:tc>
        <w:tc>
          <w:tcPr>
            <w:tcW w:w="1376" w:type="dxa"/>
          </w:tcPr>
          <w:p w14:paraId="6AADCCAD" w14:textId="620BB265" w:rsidR="004557C3" w:rsidRPr="00D74017" w:rsidRDefault="004557C3" w:rsidP="004557C3">
            <w:pPr>
              <w:ind w:firstLine="0"/>
              <w:rPr>
                <w:sz w:val="22"/>
                <w:szCs w:val="22"/>
              </w:rPr>
            </w:pPr>
            <w:r w:rsidRPr="00D74017">
              <w:rPr>
                <w:sz w:val="22"/>
                <w:szCs w:val="22"/>
              </w:rPr>
              <w:t>1</w:t>
            </w:r>
          </w:p>
        </w:tc>
        <w:tc>
          <w:tcPr>
            <w:tcW w:w="1081" w:type="dxa"/>
          </w:tcPr>
          <w:p w14:paraId="289205C1" w14:textId="041617D6" w:rsidR="004557C3" w:rsidRPr="00D74017" w:rsidRDefault="004557C3" w:rsidP="004557C3">
            <w:pPr>
              <w:ind w:firstLine="0"/>
              <w:rPr>
                <w:sz w:val="22"/>
                <w:szCs w:val="22"/>
              </w:rPr>
            </w:pPr>
            <w:r w:rsidRPr="00D74017">
              <w:rPr>
                <w:sz w:val="22"/>
                <w:szCs w:val="22"/>
              </w:rPr>
              <w:t>1</w:t>
            </w:r>
          </w:p>
        </w:tc>
        <w:tc>
          <w:tcPr>
            <w:tcW w:w="835" w:type="dxa"/>
          </w:tcPr>
          <w:p w14:paraId="39971F7E" w14:textId="46DF9329" w:rsidR="004557C3" w:rsidRPr="00D74017" w:rsidRDefault="004557C3" w:rsidP="004557C3">
            <w:pPr>
              <w:ind w:firstLine="0"/>
              <w:rPr>
                <w:sz w:val="22"/>
                <w:szCs w:val="22"/>
              </w:rPr>
            </w:pPr>
            <w:r w:rsidRPr="00D74017">
              <w:rPr>
                <w:sz w:val="22"/>
                <w:szCs w:val="22"/>
              </w:rPr>
              <w:t>1</w:t>
            </w:r>
          </w:p>
        </w:tc>
        <w:tc>
          <w:tcPr>
            <w:tcW w:w="995" w:type="dxa"/>
          </w:tcPr>
          <w:p w14:paraId="0EC50DE5" w14:textId="280A98DD" w:rsidR="004557C3" w:rsidRPr="00D74017" w:rsidRDefault="004557C3" w:rsidP="004557C3">
            <w:pPr>
              <w:ind w:firstLine="0"/>
              <w:rPr>
                <w:sz w:val="22"/>
                <w:szCs w:val="22"/>
              </w:rPr>
            </w:pPr>
            <w:r w:rsidRPr="00D74017">
              <w:rPr>
                <w:sz w:val="22"/>
                <w:szCs w:val="22"/>
              </w:rPr>
              <w:t>0</w:t>
            </w:r>
          </w:p>
        </w:tc>
        <w:tc>
          <w:tcPr>
            <w:tcW w:w="1020" w:type="dxa"/>
          </w:tcPr>
          <w:p w14:paraId="38B2C7EF" w14:textId="79352E8D" w:rsidR="004557C3" w:rsidRPr="00D74017" w:rsidRDefault="004557C3" w:rsidP="004557C3">
            <w:pPr>
              <w:ind w:firstLine="0"/>
              <w:rPr>
                <w:sz w:val="22"/>
                <w:szCs w:val="22"/>
              </w:rPr>
            </w:pPr>
            <w:r w:rsidRPr="00D74017">
              <w:rPr>
                <w:sz w:val="22"/>
                <w:szCs w:val="22"/>
              </w:rPr>
              <w:t>0</w:t>
            </w:r>
          </w:p>
        </w:tc>
      </w:tr>
      <w:tr w:rsidR="004557C3" w:rsidRPr="00D74017" w14:paraId="239FE030" w14:textId="77777777" w:rsidTr="001522A8">
        <w:trPr>
          <w:jc w:val="center"/>
        </w:trPr>
        <w:tc>
          <w:tcPr>
            <w:tcW w:w="969" w:type="dxa"/>
          </w:tcPr>
          <w:p w14:paraId="2D766228" w14:textId="6F043E96" w:rsidR="004557C3" w:rsidRPr="00D74017" w:rsidRDefault="004557C3" w:rsidP="004557C3">
            <w:pPr>
              <w:ind w:firstLine="0"/>
              <w:rPr>
                <w:sz w:val="22"/>
                <w:szCs w:val="22"/>
              </w:rPr>
            </w:pPr>
            <w:r w:rsidRPr="00D74017">
              <w:rPr>
                <w:sz w:val="22"/>
                <w:szCs w:val="22"/>
              </w:rPr>
              <w:t>F13</w:t>
            </w:r>
          </w:p>
        </w:tc>
        <w:tc>
          <w:tcPr>
            <w:tcW w:w="957" w:type="dxa"/>
          </w:tcPr>
          <w:p w14:paraId="738435DA" w14:textId="2195D71F" w:rsidR="004557C3" w:rsidRPr="00D74017" w:rsidRDefault="004557C3" w:rsidP="004557C3">
            <w:pPr>
              <w:ind w:firstLine="0"/>
              <w:rPr>
                <w:sz w:val="22"/>
                <w:szCs w:val="22"/>
              </w:rPr>
            </w:pPr>
            <w:r w:rsidRPr="00D74017">
              <w:rPr>
                <w:sz w:val="22"/>
                <w:szCs w:val="22"/>
              </w:rPr>
              <w:t>0</w:t>
            </w:r>
          </w:p>
        </w:tc>
        <w:tc>
          <w:tcPr>
            <w:tcW w:w="1022" w:type="dxa"/>
          </w:tcPr>
          <w:p w14:paraId="116C759B" w14:textId="38338133" w:rsidR="004557C3" w:rsidRPr="00D74017" w:rsidRDefault="004557C3" w:rsidP="004557C3">
            <w:pPr>
              <w:ind w:firstLine="0"/>
              <w:rPr>
                <w:sz w:val="22"/>
                <w:szCs w:val="22"/>
              </w:rPr>
            </w:pPr>
            <w:r w:rsidRPr="00D74017">
              <w:rPr>
                <w:sz w:val="22"/>
                <w:szCs w:val="22"/>
              </w:rPr>
              <w:t>1</w:t>
            </w:r>
          </w:p>
        </w:tc>
        <w:tc>
          <w:tcPr>
            <w:tcW w:w="1376" w:type="dxa"/>
          </w:tcPr>
          <w:p w14:paraId="3212EE7F" w14:textId="0C544725" w:rsidR="004557C3" w:rsidRPr="00D74017" w:rsidRDefault="004557C3" w:rsidP="004557C3">
            <w:pPr>
              <w:ind w:firstLine="0"/>
              <w:rPr>
                <w:sz w:val="22"/>
                <w:szCs w:val="22"/>
              </w:rPr>
            </w:pPr>
            <w:r w:rsidRPr="00D74017">
              <w:rPr>
                <w:sz w:val="22"/>
                <w:szCs w:val="22"/>
              </w:rPr>
              <w:t>1</w:t>
            </w:r>
          </w:p>
        </w:tc>
        <w:tc>
          <w:tcPr>
            <w:tcW w:w="1081" w:type="dxa"/>
          </w:tcPr>
          <w:p w14:paraId="1B54532F" w14:textId="101570D2" w:rsidR="004557C3" w:rsidRPr="00D74017" w:rsidRDefault="004557C3" w:rsidP="004557C3">
            <w:pPr>
              <w:ind w:firstLine="0"/>
              <w:rPr>
                <w:sz w:val="22"/>
                <w:szCs w:val="22"/>
              </w:rPr>
            </w:pPr>
            <w:r w:rsidRPr="00D74017">
              <w:rPr>
                <w:sz w:val="22"/>
                <w:szCs w:val="22"/>
              </w:rPr>
              <w:t>0</w:t>
            </w:r>
          </w:p>
        </w:tc>
        <w:tc>
          <w:tcPr>
            <w:tcW w:w="835" w:type="dxa"/>
          </w:tcPr>
          <w:p w14:paraId="12E12246" w14:textId="0A1D5DDF" w:rsidR="004557C3" w:rsidRPr="00D74017" w:rsidRDefault="004557C3" w:rsidP="004557C3">
            <w:pPr>
              <w:ind w:firstLine="0"/>
              <w:rPr>
                <w:sz w:val="22"/>
                <w:szCs w:val="22"/>
              </w:rPr>
            </w:pPr>
            <w:r w:rsidRPr="00D74017">
              <w:rPr>
                <w:sz w:val="22"/>
                <w:szCs w:val="22"/>
              </w:rPr>
              <w:t>0</w:t>
            </w:r>
          </w:p>
        </w:tc>
        <w:tc>
          <w:tcPr>
            <w:tcW w:w="995" w:type="dxa"/>
          </w:tcPr>
          <w:p w14:paraId="03ECB92A" w14:textId="759FEA01" w:rsidR="004557C3" w:rsidRPr="00D74017" w:rsidRDefault="004557C3" w:rsidP="004557C3">
            <w:pPr>
              <w:ind w:firstLine="0"/>
              <w:rPr>
                <w:sz w:val="22"/>
                <w:szCs w:val="22"/>
              </w:rPr>
            </w:pPr>
            <w:r w:rsidRPr="00D74017">
              <w:rPr>
                <w:sz w:val="22"/>
                <w:szCs w:val="22"/>
              </w:rPr>
              <w:t>1</w:t>
            </w:r>
          </w:p>
        </w:tc>
        <w:tc>
          <w:tcPr>
            <w:tcW w:w="1020" w:type="dxa"/>
          </w:tcPr>
          <w:p w14:paraId="2B883682" w14:textId="25DB51C0" w:rsidR="004557C3" w:rsidRPr="00D74017" w:rsidRDefault="004557C3" w:rsidP="004557C3">
            <w:pPr>
              <w:ind w:firstLine="0"/>
              <w:rPr>
                <w:sz w:val="22"/>
                <w:szCs w:val="22"/>
              </w:rPr>
            </w:pPr>
            <w:r w:rsidRPr="00D74017">
              <w:rPr>
                <w:sz w:val="22"/>
                <w:szCs w:val="22"/>
              </w:rPr>
              <w:t>1</w:t>
            </w:r>
          </w:p>
        </w:tc>
      </w:tr>
    </w:tbl>
    <w:p w14:paraId="40508237" w14:textId="77777777" w:rsidR="007E557E" w:rsidRDefault="007E557E" w:rsidP="00677E13"/>
    <w:p w14:paraId="21A00DCA" w14:textId="501B3F19" w:rsidR="00677E13" w:rsidRDefault="0090584D" w:rsidP="00677E13">
      <w:r>
        <w:t>Setelah itu, dilakukan penghitungan idf dari masing-masing kata fitur sebagai berikut.</w:t>
      </w:r>
    </w:p>
    <w:p w14:paraId="2EA192F2" w14:textId="1D769AEE" w:rsidR="003A3F66" w:rsidRDefault="003A3F66" w:rsidP="003A3F66">
      <w:pPr>
        <w:pStyle w:val="Caption"/>
        <w:keepNext/>
      </w:pPr>
      <w:bookmarkStart w:id="96" w:name="_Toc520963303"/>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5</w:t>
      </w:r>
      <w:r w:rsidR="009F2B05">
        <w:rPr>
          <w:noProof/>
        </w:rPr>
        <w:fldChar w:fldCharType="end"/>
      </w:r>
      <w:r>
        <w:t xml:space="preserve"> Contoh Hasil Penghitungan Invers Document Frequency</w:t>
      </w:r>
      <w:bookmarkEnd w:id="96"/>
    </w:p>
    <w:tbl>
      <w:tblPr>
        <w:tblW w:w="8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1012"/>
        <w:gridCol w:w="1020"/>
        <w:gridCol w:w="1376"/>
        <w:gridCol w:w="1109"/>
        <w:gridCol w:w="922"/>
        <w:gridCol w:w="1018"/>
        <w:gridCol w:w="1020"/>
      </w:tblGrid>
      <w:tr w:rsidR="004557C3" w:rsidRPr="00D74017" w14:paraId="216564BD" w14:textId="77777777" w:rsidTr="001522A8">
        <w:trPr>
          <w:jc w:val="center"/>
        </w:trPr>
        <w:tc>
          <w:tcPr>
            <w:tcW w:w="1046" w:type="dxa"/>
          </w:tcPr>
          <w:p w14:paraId="5257E1E1" w14:textId="12C953EE" w:rsidR="004557C3" w:rsidRPr="00D74017" w:rsidRDefault="002B1204" w:rsidP="004557C3">
            <w:pPr>
              <w:ind w:firstLine="0"/>
              <w:rPr>
                <w:b/>
                <w:sz w:val="22"/>
                <w:szCs w:val="22"/>
              </w:rPr>
            </w:pPr>
            <w:r w:rsidRPr="00D74017">
              <w:rPr>
                <w:b/>
                <w:sz w:val="22"/>
                <w:szCs w:val="22"/>
              </w:rPr>
              <w:t>Kode</w:t>
            </w:r>
          </w:p>
        </w:tc>
        <w:tc>
          <w:tcPr>
            <w:tcW w:w="1020" w:type="dxa"/>
          </w:tcPr>
          <w:p w14:paraId="108165E2" w14:textId="78BE9ECC" w:rsidR="004557C3" w:rsidRPr="00D74017" w:rsidRDefault="002B1204" w:rsidP="004557C3">
            <w:pPr>
              <w:ind w:firstLine="0"/>
              <w:rPr>
                <w:b/>
                <w:sz w:val="22"/>
                <w:szCs w:val="22"/>
              </w:rPr>
            </w:pPr>
            <w:r w:rsidRPr="00D74017">
              <w:rPr>
                <w:b/>
                <w:sz w:val="22"/>
                <w:szCs w:val="22"/>
              </w:rPr>
              <w:t>Show</w:t>
            </w:r>
          </w:p>
        </w:tc>
        <w:tc>
          <w:tcPr>
            <w:tcW w:w="1022" w:type="dxa"/>
          </w:tcPr>
          <w:p w14:paraId="371DE898" w14:textId="599BA165" w:rsidR="004557C3" w:rsidRPr="00D74017" w:rsidRDefault="002B1204" w:rsidP="004557C3">
            <w:pPr>
              <w:ind w:firstLine="0"/>
              <w:rPr>
                <w:b/>
                <w:sz w:val="22"/>
                <w:szCs w:val="22"/>
              </w:rPr>
            </w:pPr>
            <w:r w:rsidRPr="00D74017">
              <w:rPr>
                <w:b/>
                <w:sz w:val="22"/>
                <w:szCs w:val="22"/>
              </w:rPr>
              <w:t>Lecture</w:t>
            </w:r>
          </w:p>
        </w:tc>
        <w:tc>
          <w:tcPr>
            <w:tcW w:w="1376" w:type="dxa"/>
          </w:tcPr>
          <w:p w14:paraId="4F2E4D37" w14:textId="7DE72F60" w:rsidR="004557C3" w:rsidRPr="00D74017" w:rsidRDefault="002B1204" w:rsidP="004557C3">
            <w:pPr>
              <w:ind w:firstLine="0"/>
              <w:rPr>
                <w:b/>
                <w:sz w:val="22"/>
                <w:szCs w:val="22"/>
              </w:rPr>
            </w:pPr>
            <w:r w:rsidRPr="00D74017">
              <w:rPr>
                <w:b/>
                <w:sz w:val="22"/>
                <w:szCs w:val="22"/>
              </w:rPr>
              <w:t>Information</w:t>
            </w:r>
          </w:p>
        </w:tc>
        <w:tc>
          <w:tcPr>
            <w:tcW w:w="1081" w:type="dxa"/>
          </w:tcPr>
          <w:p w14:paraId="3E552713" w14:textId="1AE0B1FD" w:rsidR="004557C3" w:rsidRPr="00D74017" w:rsidRDefault="002B1204" w:rsidP="004557C3">
            <w:pPr>
              <w:ind w:firstLine="0"/>
              <w:rPr>
                <w:b/>
                <w:sz w:val="22"/>
                <w:szCs w:val="22"/>
              </w:rPr>
            </w:pPr>
            <w:r w:rsidRPr="00D74017">
              <w:rPr>
                <w:b/>
                <w:sz w:val="22"/>
                <w:szCs w:val="22"/>
              </w:rPr>
              <w:t>Available</w:t>
            </w:r>
          </w:p>
        </w:tc>
        <w:tc>
          <w:tcPr>
            <w:tcW w:w="926" w:type="dxa"/>
          </w:tcPr>
          <w:p w14:paraId="63C8D38D" w14:textId="0C77430B" w:rsidR="004557C3" w:rsidRPr="00D74017" w:rsidRDefault="002B1204" w:rsidP="004557C3">
            <w:pPr>
              <w:ind w:firstLine="0"/>
              <w:rPr>
                <w:b/>
                <w:sz w:val="22"/>
                <w:szCs w:val="22"/>
              </w:rPr>
            </w:pPr>
            <w:r w:rsidRPr="00D74017">
              <w:rPr>
                <w:b/>
                <w:sz w:val="22"/>
                <w:szCs w:val="22"/>
              </w:rPr>
              <w:t>Status</w:t>
            </w:r>
          </w:p>
        </w:tc>
        <w:tc>
          <w:tcPr>
            <w:tcW w:w="1021" w:type="dxa"/>
          </w:tcPr>
          <w:p w14:paraId="2A68A549" w14:textId="669421DF" w:rsidR="004557C3" w:rsidRPr="00D74017" w:rsidRDefault="002B1204" w:rsidP="004557C3">
            <w:pPr>
              <w:ind w:firstLine="0"/>
              <w:rPr>
                <w:b/>
                <w:sz w:val="22"/>
                <w:szCs w:val="22"/>
              </w:rPr>
            </w:pPr>
            <w:r w:rsidRPr="00D74017">
              <w:rPr>
                <w:b/>
                <w:sz w:val="22"/>
                <w:szCs w:val="22"/>
              </w:rPr>
              <w:t>Update</w:t>
            </w:r>
          </w:p>
        </w:tc>
        <w:tc>
          <w:tcPr>
            <w:tcW w:w="1021" w:type="dxa"/>
          </w:tcPr>
          <w:p w14:paraId="0B99ABED" w14:textId="6436FAE2" w:rsidR="004557C3" w:rsidRPr="00D74017" w:rsidRDefault="002B1204" w:rsidP="004557C3">
            <w:pPr>
              <w:ind w:firstLine="0"/>
              <w:rPr>
                <w:b/>
                <w:sz w:val="22"/>
                <w:szCs w:val="22"/>
              </w:rPr>
            </w:pPr>
            <w:r w:rsidRPr="00D74017">
              <w:rPr>
                <w:b/>
                <w:sz w:val="22"/>
                <w:szCs w:val="22"/>
              </w:rPr>
              <w:t>Account</w:t>
            </w:r>
          </w:p>
        </w:tc>
      </w:tr>
      <w:tr w:rsidR="004557C3" w:rsidRPr="00D74017" w14:paraId="40C9508E" w14:textId="77777777" w:rsidTr="001522A8">
        <w:trPr>
          <w:jc w:val="center"/>
        </w:trPr>
        <w:tc>
          <w:tcPr>
            <w:tcW w:w="1046" w:type="dxa"/>
          </w:tcPr>
          <w:p w14:paraId="49D65EA2" w14:textId="6F148C29" w:rsidR="004557C3" w:rsidRPr="00D74017" w:rsidRDefault="004557C3" w:rsidP="004557C3">
            <w:pPr>
              <w:ind w:firstLine="0"/>
              <w:rPr>
                <w:sz w:val="22"/>
                <w:szCs w:val="22"/>
              </w:rPr>
            </w:pPr>
            <w:r w:rsidRPr="00D74017">
              <w:rPr>
                <w:sz w:val="22"/>
                <w:szCs w:val="22"/>
              </w:rPr>
              <w:t>Idf</w:t>
            </w:r>
          </w:p>
        </w:tc>
        <w:tc>
          <w:tcPr>
            <w:tcW w:w="1020" w:type="dxa"/>
          </w:tcPr>
          <w:p w14:paraId="3FF93AA1" w14:textId="4AB9150D" w:rsidR="004557C3" w:rsidRPr="00D74017" w:rsidRDefault="004557C3" w:rsidP="004557C3">
            <w:pPr>
              <w:ind w:firstLine="0"/>
              <w:rPr>
                <w:sz w:val="22"/>
                <w:szCs w:val="22"/>
              </w:rPr>
            </w:pPr>
            <w:r w:rsidRPr="00D74017">
              <w:rPr>
                <w:sz w:val="22"/>
                <w:szCs w:val="22"/>
              </w:rPr>
              <w:t>0.3</w:t>
            </w:r>
          </w:p>
        </w:tc>
        <w:tc>
          <w:tcPr>
            <w:tcW w:w="1022" w:type="dxa"/>
          </w:tcPr>
          <w:p w14:paraId="30E0D632" w14:textId="45B8B178" w:rsidR="004557C3" w:rsidRPr="00D74017" w:rsidRDefault="004557C3" w:rsidP="004557C3">
            <w:pPr>
              <w:ind w:firstLine="0"/>
              <w:rPr>
                <w:sz w:val="22"/>
                <w:szCs w:val="22"/>
              </w:rPr>
            </w:pPr>
            <w:r w:rsidRPr="00D74017">
              <w:rPr>
                <w:sz w:val="22"/>
                <w:szCs w:val="22"/>
              </w:rPr>
              <w:t>0</w:t>
            </w:r>
          </w:p>
        </w:tc>
        <w:tc>
          <w:tcPr>
            <w:tcW w:w="1376" w:type="dxa"/>
          </w:tcPr>
          <w:p w14:paraId="574AFACB" w14:textId="1170D67B" w:rsidR="004557C3" w:rsidRPr="00D74017" w:rsidRDefault="004557C3" w:rsidP="004557C3">
            <w:pPr>
              <w:ind w:firstLine="0"/>
              <w:rPr>
                <w:sz w:val="22"/>
                <w:szCs w:val="22"/>
              </w:rPr>
            </w:pPr>
            <w:r w:rsidRPr="00D74017">
              <w:rPr>
                <w:sz w:val="22"/>
                <w:szCs w:val="22"/>
              </w:rPr>
              <w:t>0</w:t>
            </w:r>
          </w:p>
        </w:tc>
        <w:tc>
          <w:tcPr>
            <w:tcW w:w="1081" w:type="dxa"/>
          </w:tcPr>
          <w:p w14:paraId="72842272" w14:textId="40FC6BC5" w:rsidR="004557C3" w:rsidRPr="00D74017" w:rsidRDefault="004557C3" w:rsidP="004557C3">
            <w:pPr>
              <w:ind w:firstLine="0"/>
              <w:rPr>
                <w:sz w:val="22"/>
                <w:szCs w:val="22"/>
              </w:rPr>
            </w:pPr>
            <w:r w:rsidRPr="00D74017">
              <w:rPr>
                <w:sz w:val="22"/>
                <w:szCs w:val="22"/>
              </w:rPr>
              <w:t>0.3</w:t>
            </w:r>
          </w:p>
        </w:tc>
        <w:tc>
          <w:tcPr>
            <w:tcW w:w="926" w:type="dxa"/>
          </w:tcPr>
          <w:p w14:paraId="522A7469" w14:textId="42F0C079" w:rsidR="004557C3" w:rsidRPr="00D74017" w:rsidRDefault="004557C3" w:rsidP="004557C3">
            <w:pPr>
              <w:ind w:firstLine="0"/>
              <w:rPr>
                <w:sz w:val="22"/>
                <w:szCs w:val="22"/>
              </w:rPr>
            </w:pPr>
            <w:r w:rsidRPr="00D74017">
              <w:rPr>
                <w:sz w:val="22"/>
                <w:szCs w:val="22"/>
              </w:rPr>
              <w:t>0</w:t>
            </w:r>
            <w:r w:rsidR="00D73A55" w:rsidRPr="00D74017">
              <w:rPr>
                <w:sz w:val="22"/>
                <w:szCs w:val="22"/>
              </w:rPr>
              <w:t>.3</w:t>
            </w:r>
          </w:p>
        </w:tc>
        <w:tc>
          <w:tcPr>
            <w:tcW w:w="1021" w:type="dxa"/>
          </w:tcPr>
          <w:p w14:paraId="41C0C9DE" w14:textId="659CFEFE" w:rsidR="004557C3" w:rsidRPr="00D74017" w:rsidRDefault="004557C3" w:rsidP="004557C3">
            <w:pPr>
              <w:ind w:firstLine="0"/>
              <w:rPr>
                <w:sz w:val="22"/>
                <w:szCs w:val="22"/>
              </w:rPr>
            </w:pPr>
            <w:r w:rsidRPr="00D74017">
              <w:rPr>
                <w:sz w:val="22"/>
                <w:szCs w:val="22"/>
              </w:rPr>
              <w:t>0.3</w:t>
            </w:r>
          </w:p>
        </w:tc>
        <w:tc>
          <w:tcPr>
            <w:tcW w:w="1021" w:type="dxa"/>
          </w:tcPr>
          <w:p w14:paraId="1C0D2ECE" w14:textId="31B8F09C" w:rsidR="004557C3" w:rsidRPr="00D74017" w:rsidRDefault="004557C3" w:rsidP="004557C3">
            <w:pPr>
              <w:ind w:firstLine="0"/>
              <w:rPr>
                <w:sz w:val="22"/>
                <w:szCs w:val="22"/>
              </w:rPr>
            </w:pPr>
            <w:r w:rsidRPr="00D74017">
              <w:rPr>
                <w:sz w:val="22"/>
                <w:szCs w:val="22"/>
              </w:rPr>
              <w:t>0.3</w:t>
            </w:r>
          </w:p>
        </w:tc>
      </w:tr>
    </w:tbl>
    <w:p w14:paraId="00B1D3FE" w14:textId="77777777" w:rsidR="007E557E" w:rsidRDefault="007E557E" w:rsidP="00677E13"/>
    <w:p w14:paraId="30589BA5" w14:textId="6BA0538A" w:rsidR="0090584D" w:rsidRDefault="00C86AEF" w:rsidP="00677E13">
      <w:r>
        <w:t>Tahap akhir adalah mengalikan nilai tf dari masing-masing pernyataan kebutuhan dengan nilai idf.</w:t>
      </w:r>
    </w:p>
    <w:p w14:paraId="7B1C9864" w14:textId="06D43CEC" w:rsidR="00C86AEF" w:rsidRDefault="00C86AEF" w:rsidP="00C86AEF">
      <w:pPr>
        <w:pStyle w:val="Caption"/>
        <w:keepNext/>
      </w:pPr>
      <w:bookmarkStart w:id="97" w:name="_Toc520963304"/>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6</w:t>
      </w:r>
      <w:r w:rsidR="009F2B05">
        <w:rPr>
          <w:noProof/>
        </w:rPr>
        <w:fldChar w:fldCharType="end"/>
      </w:r>
      <w:r>
        <w:t xml:space="preserve"> Contoh Hasil Penghitungan TF-iDF</w:t>
      </w:r>
      <w:bookmarkEnd w:id="97"/>
    </w:p>
    <w:tbl>
      <w:tblPr>
        <w:tblW w:w="8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918"/>
        <w:gridCol w:w="1009"/>
        <w:gridCol w:w="1413"/>
        <w:gridCol w:w="1139"/>
        <w:gridCol w:w="839"/>
        <w:gridCol w:w="986"/>
        <w:gridCol w:w="1033"/>
      </w:tblGrid>
      <w:tr w:rsidR="00E07922" w:rsidRPr="00D74017" w14:paraId="04EFD564" w14:textId="77777777" w:rsidTr="001522A8">
        <w:trPr>
          <w:jc w:val="center"/>
        </w:trPr>
        <w:tc>
          <w:tcPr>
            <w:tcW w:w="918" w:type="dxa"/>
          </w:tcPr>
          <w:p w14:paraId="4296CA0B" w14:textId="21302BF7" w:rsidR="00E07922" w:rsidRPr="00D74017" w:rsidRDefault="002B1204" w:rsidP="009E3F17">
            <w:pPr>
              <w:ind w:firstLine="0"/>
              <w:rPr>
                <w:b/>
                <w:sz w:val="22"/>
                <w:szCs w:val="22"/>
              </w:rPr>
            </w:pPr>
            <w:r w:rsidRPr="00D74017">
              <w:rPr>
                <w:b/>
                <w:sz w:val="22"/>
                <w:szCs w:val="22"/>
              </w:rPr>
              <w:t>Kode</w:t>
            </w:r>
          </w:p>
        </w:tc>
        <w:tc>
          <w:tcPr>
            <w:tcW w:w="918" w:type="dxa"/>
          </w:tcPr>
          <w:p w14:paraId="2DD1D699" w14:textId="11C4F695" w:rsidR="00E07922" w:rsidRPr="00D74017" w:rsidRDefault="002B1204" w:rsidP="009E3F17">
            <w:pPr>
              <w:ind w:firstLine="0"/>
              <w:rPr>
                <w:b/>
                <w:sz w:val="22"/>
                <w:szCs w:val="22"/>
              </w:rPr>
            </w:pPr>
            <w:r w:rsidRPr="00D74017">
              <w:rPr>
                <w:b/>
                <w:sz w:val="22"/>
                <w:szCs w:val="22"/>
              </w:rPr>
              <w:t>Show</w:t>
            </w:r>
          </w:p>
        </w:tc>
        <w:tc>
          <w:tcPr>
            <w:tcW w:w="1009" w:type="dxa"/>
          </w:tcPr>
          <w:p w14:paraId="662273D0" w14:textId="136F62DC" w:rsidR="00E07922" w:rsidRPr="00D74017" w:rsidRDefault="002B1204" w:rsidP="009E3F17">
            <w:pPr>
              <w:ind w:firstLine="0"/>
              <w:rPr>
                <w:b/>
                <w:sz w:val="22"/>
                <w:szCs w:val="22"/>
              </w:rPr>
            </w:pPr>
            <w:r w:rsidRPr="00D74017">
              <w:rPr>
                <w:b/>
                <w:sz w:val="22"/>
                <w:szCs w:val="22"/>
              </w:rPr>
              <w:t>Lecture</w:t>
            </w:r>
          </w:p>
        </w:tc>
        <w:tc>
          <w:tcPr>
            <w:tcW w:w="1413" w:type="dxa"/>
          </w:tcPr>
          <w:p w14:paraId="52C1D04C" w14:textId="5F8C9896" w:rsidR="00E07922" w:rsidRPr="00D74017" w:rsidRDefault="002B1204" w:rsidP="009E3F17">
            <w:pPr>
              <w:ind w:firstLine="0"/>
              <w:rPr>
                <w:b/>
                <w:sz w:val="22"/>
                <w:szCs w:val="22"/>
              </w:rPr>
            </w:pPr>
            <w:r w:rsidRPr="00D74017">
              <w:rPr>
                <w:b/>
                <w:sz w:val="22"/>
                <w:szCs w:val="22"/>
              </w:rPr>
              <w:t>Information</w:t>
            </w:r>
          </w:p>
        </w:tc>
        <w:tc>
          <w:tcPr>
            <w:tcW w:w="1139" w:type="dxa"/>
          </w:tcPr>
          <w:p w14:paraId="7060D65D" w14:textId="6F86A499" w:rsidR="00E07922" w:rsidRPr="00D74017" w:rsidRDefault="002B1204" w:rsidP="009E3F17">
            <w:pPr>
              <w:ind w:firstLine="0"/>
              <w:rPr>
                <w:b/>
                <w:sz w:val="22"/>
                <w:szCs w:val="22"/>
              </w:rPr>
            </w:pPr>
            <w:r w:rsidRPr="00D74017">
              <w:rPr>
                <w:b/>
                <w:sz w:val="22"/>
                <w:szCs w:val="22"/>
              </w:rPr>
              <w:t>Available</w:t>
            </w:r>
          </w:p>
        </w:tc>
        <w:tc>
          <w:tcPr>
            <w:tcW w:w="839" w:type="dxa"/>
          </w:tcPr>
          <w:p w14:paraId="4E0C970F" w14:textId="2075CAAA" w:rsidR="00E07922" w:rsidRPr="00D74017" w:rsidRDefault="002B1204" w:rsidP="009E3F17">
            <w:pPr>
              <w:ind w:firstLine="0"/>
              <w:rPr>
                <w:b/>
                <w:sz w:val="22"/>
                <w:szCs w:val="22"/>
              </w:rPr>
            </w:pPr>
            <w:r w:rsidRPr="00D74017">
              <w:rPr>
                <w:b/>
                <w:sz w:val="22"/>
                <w:szCs w:val="22"/>
              </w:rPr>
              <w:t>Status</w:t>
            </w:r>
          </w:p>
        </w:tc>
        <w:tc>
          <w:tcPr>
            <w:tcW w:w="986" w:type="dxa"/>
          </w:tcPr>
          <w:p w14:paraId="540BFC3B" w14:textId="4EA6BB48" w:rsidR="00E07922" w:rsidRPr="00D74017" w:rsidRDefault="002B1204" w:rsidP="009E3F17">
            <w:pPr>
              <w:ind w:firstLine="0"/>
              <w:rPr>
                <w:b/>
                <w:sz w:val="22"/>
                <w:szCs w:val="22"/>
              </w:rPr>
            </w:pPr>
            <w:r w:rsidRPr="00D74017">
              <w:rPr>
                <w:b/>
                <w:sz w:val="22"/>
                <w:szCs w:val="22"/>
              </w:rPr>
              <w:t>Update</w:t>
            </w:r>
          </w:p>
        </w:tc>
        <w:tc>
          <w:tcPr>
            <w:tcW w:w="1033" w:type="dxa"/>
          </w:tcPr>
          <w:p w14:paraId="6AD83ED8" w14:textId="5579D536" w:rsidR="00E07922" w:rsidRPr="00D74017" w:rsidRDefault="002B1204" w:rsidP="009E3F17">
            <w:pPr>
              <w:ind w:firstLine="0"/>
              <w:rPr>
                <w:b/>
                <w:sz w:val="22"/>
                <w:szCs w:val="22"/>
              </w:rPr>
            </w:pPr>
            <w:r w:rsidRPr="00D74017">
              <w:rPr>
                <w:b/>
                <w:sz w:val="22"/>
                <w:szCs w:val="22"/>
              </w:rPr>
              <w:t>Account</w:t>
            </w:r>
          </w:p>
        </w:tc>
      </w:tr>
      <w:tr w:rsidR="00E07922" w:rsidRPr="00D74017" w14:paraId="2616E1FD" w14:textId="77777777" w:rsidTr="001522A8">
        <w:trPr>
          <w:jc w:val="center"/>
        </w:trPr>
        <w:tc>
          <w:tcPr>
            <w:tcW w:w="918" w:type="dxa"/>
          </w:tcPr>
          <w:p w14:paraId="7FDA069C" w14:textId="77777777" w:rsidR="00E07922" w:rsidRPr="00D74017" w:rsidRDefault="00E07922" w:rsidP="009E3F17">
            <w:pPr>
              <w:ind w:firstLine="0"/>
              <w:rPr>
                <w:sz w:val="22"/>
                <w:szCs w:val="22"/>
              </w:rPr>
            </w:pPr>
            <w:r w:rsidRPr="00D74017">
              <w:rPr>
                <w:sz w:val="22"/>
                <w:szCs w:val="22"/>
              </w:rPr>
              <w:t>F17</w:t>
            </w:r>
          </w:p>
        </w:tc>
        <w:tc>
          <w:tcPr>
            <w:tcW w:w="918" w:type="dxa"/>
          </w:tcPr>
          <w:p w14:paraId="6A3C9218" w14:textId="4D3EDF3D" w:rsidR="00E07922" w:rsidRPr="00D74017" w:rsidRDefault="00CB6D39" w:rsidP="009E3F17">
            <w:pPr>
              <w:ind w:firstLine="0"/>
              <w:rPr>
                <w:sz w:val="22"/>
                <w:szCs w:val="22"/>
              </w:rPr>
            </w:pPr>
            <w:r w:rsidRPr="00D74017">
              <w:rPr>
                <w:sz w:val="22"/>
                <w:szCs w:val="22"/>
              </w:rPr>
              <w:t>0.3</w:t>
            </w:r>
          </w:p>
        </w:tc>
        <w:tc>
          <w:tcPr>
            <w:tcW w:w="1009" w:type="dxa"/>
          </w:tcPr>
          <w:p w14:paraId="30BD93A3" w14:textId="267C3D29" w:rsidR="00E07922" w:rsidRPr="00D74017" w:rsidRDefault="00CB6D39" w:rsidP="009E3F17">
            <w:pPr>
              <w:ind w:firstLine="0"/>
              <w:rPr>
                <w:sz w:val="22"/>
                <w:szCs w:val="22"/>
              </w:rPr>
            </w:pPr>
            <w:r w:rsidRPr="00D74017">
              <w:rPr>
                <w:sz w:val="22"/>
                <w:szCs w:val="22"/>
              </w:rPr>
              <w:t>0</w:t>
            </w:r>
          </w:p>
        </w:tc>
        <w:tc>
          <w:tcPr>
            <w:tcW w:w="1413" w:type="dxa"/>
          </w:tcPr>
          <w:p w14:paraId="73D5A3C9" w14:textId="30B53787" w:rsidR="00E07922" w:rsidRPr="00D74017" w:rsidRDefault="00CB6D39" w:rsidP="009E3F17">
            <w:pPr>
              <w:ind w:firstLine="0"/>
              <w:rPr>
                <w:sz w:val="22"/>
                <w:szCs w:val="22"/>
              </w:rPr>
            </w:pPr>
            <w:r w:rsidRPr="00D74017">
              <w:rPr>
                <w:sz w:val="22"/>
                <w:szCs w:val="22"/>
              </w:rPr>
              <w:t>0</w:t>
            </w:r>
          </w:p>
        </w:tc>
        <w:tc>
          <w:tcPr>
            <w:tcW w:w="1139" w:type="dxa"/>
          </w:tcPr>
          <w:p w14:paraId="65F95279" w14:textId="634FB840" w:rsidR="00E07922" w:rsidRPr="00D74017" w:rsidRDefault="00CB6D39" w:rsidP="009E3F17">
            <w:pPr>
              <w:ind w:firstLine="0"/>
              <w:rPr>
                <w:sz w:val="22"/>
                <w:szCs w:val="22"/>
              </w:rPr>
            </w:pPr>
            <w:r w:rsidRPr="00D74017">
              <w:rPr>
                <w:sz w:val="22"/>
                <w:szCs w:val="22"/>
              </w:rPr>
              <w:t>0.3</w:t>
            </w:r>
          </w:p>
        </w:tc>
        <w:tc>
          <w:tcPr>
            <w:tcW w:w="839" w:type="dxa"/>
          </w:tcPr>
          <w:p w14:paraId="28DDE0EC" w14:textId="7F3D9B63" w:rsidR="00E07922" w:rsidRPr="00D74017" w:rsidRDefault="00CB6D39" w:rsidP="009E3F17">
            <w:pPr>
              <w:ind w:firstLine="0"/>
              <w:rPr>
                <w:sz w:val="22"/>
                <w:szCs w:val="22"/>
              </w:rPr>
            </w:pPr>
            <w:r w:rsidRPr="00D74017">
              <w:rPr>
                <w:sz w:val="22"/>
                <w:szCs w:val="22"/>
              </w:rPr>
              <w:t>0.3</w:t>
            </w:r>
          </w:p>
        </w:tc>
        <w:tc>
          <w:tcPr>
            <w:tcW w:w="986" w:type="dxa"/>
          </w:tcPr>
          <w:p w14:paraId="630A85F7" w14:textId="77777777" w:rsidR="00E07922" w:rsidRPr="00D74017" w:rsidRDefault="00E07922" w:rsidP="009E3F17">
            <w:pPr>
              <w:ind w:firstLine="0"/>
              <w:rPr>
                <w:sz w:val="22"/>
                <w:szCs w:val="22"/>
              </w:rPr>
            </w:pPr>
            <w:r w:rsidRPr="00D74017">
              <w:rPr>
                <w:sz w:val="22"/>
                <w:szCs w:val="22"/>
              </w:rPr>
              <w:t>0</w:t>
            </w:r>
          </w:p>
        </w:tc>
        <w:tc>
          <w:tcPr>
            <w:tcW w:w="1033" w:type="dxa"/>
          </w:tcPr>
          <w:p w14:paraId="25C23278" w14:textId="77777777" w:rsidR="00E07922" w:rsidRPr="00D74017" w:rsidRDefault="00E07922" w:rsidP="009E3F17">
            <w:pPr>
              <w:ind w:firstLine="0"/>
              <w:rPr>
                <w:sz w:val="22"/>
                <w:szCs w:val="22"/>
              </w:rPr>
            </w:pPr>
            <w:r w:rsidRPr="00D74017">
              <w:rPr>
                <w:sz w:val="22"/>
                <w:szCs w:val="22"/>
              </w:rPr>
              <w:t>0</w:t>
            </w:r>
          </w:p>
        </w:tc>
      </w:tr>
      <w:tr w:rsidR="00E07922" w:rsidRPr="00D74017" w14:paraId="269B0F0A" w14:textId="77777777" w:rsidTr="001522A8">
        <w:trPr>
          <w:jc w:val="center"/>
        </w:trPr>
        <w:tc>
          <w:tcPr>
            <w:tcW w:w="918" w:type="dxa"/>
          </w:tcPr>
          <w:p w14:paraId="56E869D2" w14:textId="77777777" w:rsidR="00E07922" w:rsidRPr="00D74017" w:rsidRDefault="00E07922" w:rsidP="009E3F17">
            <w:pPr>
              <w:ind w:firstLine="0"/>
              <w:rPr>
                <w:sz w:val="22"/>
                <w:szCs w:val="22"/>
              </w:rPr>
            </w:pPr>
            <w:r w:rsidRPr="00D74017">
              <w:rPr>
                <w:sz w:val="22"/>
                <w:szCs w:val="22"/>
              </w:rPr>
              <w:t>F13</w:t>
            </w:r>
          </w:p>
        </w:tc>
        <w:tc>
          <w:tcPr>
            <w:tcW w:w="918" w:type="dxa"/>
          </w:tcPr>
          <w:p w14:paraId="2D307EFF" w14:textId="77777777" w:rsidR="00E07922" w:rsidRPr="00D74017" w:rsidRDefault="00E07922" w:rsidP="009E3F17">
            <w:pPr>
              <w:ind w:firstLine="0"/>
              <w:rPr>
                <w:sz w:val="22"/>
                <w:szCs w:val="22"/>
              </w:rPr>
            </w:pPr>
            <w:r w:rsidRPr="00D74017">
              <w:rPr>
                <w:sz w:val="22"/>
                <w:szCs w:val="22"/>
              </w:rPr>
              <w:t>0</w:t>
            </w:r>
          </w:p>
        </w:tc>
        <w:tc>
          <w:tcPr>
            <w:tcW w:w="1009" w:type="dxa"/>
          </w:tcPr>
          <w:p w14:paraId="3884D115" w14:textId="4B57DF07" w:rsidR="00E07922" w:rsidRPr="00D74017" w:rsidRDefault="00BE7866" w:rsidP="009E3F17">
            <w:pPr>
              <w:ind w:firstLine="0"/>
              <w:rPr>
                <w:sz w:val="22"/>
                <w:szCs w:val="22"/>
              </w:rPr>
            </w:pPr>
            <w:r w:rsidRPr="00D74017">
              <w:rPr>
                <w:sz w:val="22"/>
                <w:szCs w:val="22"/>
              </w:rPr>
              <w:t>0</w:t>
            </w:r>
          </w:p>
        </w:tc>
        <w:tc>
          <w:tcPr>
            <w:tcW w:w="1413" w:type="dxa"/>
          </w:tcPr>
          <w:p w14:paraId="5A55E14D" w14:textId="06B64320" w:rsidR="00E07922" w:rsidRPr="00D74017" w:rsidRDefault="00CB6D39" w:rsidP="009E3F17">
            <w:pPr>
              <w:ind w:firstLine="0"/>
              <w:rPr>
                <w:sz w:val="22"/>
                <w:szCs w:val="22"/>
              </w:rPr>
            </w:pPr>
            <w:r w:rsidRPr="00D74017">
              <w:rPr>
                <w:sz w:val="22"/>
                <w:szCs w:val="22"/>
              </w:rPr>
              <w:t>0</w:t>
            </w:r>
          </w:p>
        </w:tc>
        <w:tc>
          <w:tcPr>
            <w:tcW w:w="1139" w:type="dxa"/>
          </w:tcPr>
          <w:p w14:paraId="2BB13C89" w14:textId="77777777" w:rsidR="00E07922" w:rsidRPr="00D74017" w:rsidRDefault="00E07922" w:rsidP="009E3F17">
            <w:pPr>
              <w:ind w:firstLine="0"/>
              <w:rPr>
                <w:sz w:val="22"/>
                <w:szCs w:val="22"/>
              </w:rPr>
            </w:pPr>
            <w:r w:rsidRPr="00D74017">
              <w:rPr>
                <w:sz w:val="22"/>
                <w:szCs w:val="22"/>
              </w:rPr>
              <w:t>0</w:t>
            </w:r>
          </w:p>
        </w:tc>
        <w:tc>
          <w:tcPr>
            <w:tcW w:w="839" w:type="dxa"/>
          </w:tcPr>
          <w:p w14:paraId="496C2D62" w14:textId="77777777" w:rsidR="00E07922" w:rsidRPr="00D74017" w:rsidRDefault="00E07922" w:rsidP="009E3F17">
            <w:pPr>
              <w:ind w:firstLine="0"/>
              <w:rPr>
                <w:sz w:val="22"/>
                <w:szCs w:val="22"/>
              </w:rPr>
            </w:pPr>
            <w:r w:rsidRPr="00D74017">
              <w:rPr>
                <w:sz w:val="22"/>
                <w:szCs w:val="22"/>
              </w:rPr>
              <w:t>0</w:t>
            </w:r>
          </w:p>
        </w:tc>
        <w:tc>
          <w:tcPr>
            <w:tcW w:w="986" w:type="dxa"/>
          </w:tcPr>
          <w:p w14:paraId="5615EBBB" w14:textId="705E5F11" w:rsidR="00E07922" w:rsidRPr="00D74017" w:rsidRDefault="00CB6D39" w:rsidP="009E3F17">
            <w:pPr>
              <w:ind w:firstLine="0"/>
              <w:rPr>
                <w:sz w:val="22"/>
                <w:szCs w:val="22"/>
              </w:rPr>
            </w:pPr>
            <w:r w:rsidRPr="00D74017">
              <w:rPr>
                <w:sz w:val="22"/>
                <w:szCs w:val="22"/>
              </w:rPr>
              <w:t>0.3</w:t>
            </w:r>
          </w:p>
        </w:tc>
        <w:tc>
          <w:tcPr>
            <w:tcW w:w="1033" w:type="dxa"/>
          </w:tcPr>
          <w:p w14:paraId="22014AB0" w14:textId="3B3F6C06" w:rsidR="00E07922" w:rsidRPr="00D74017" w:rsidRDefault="00CB6D39" w:rsidP="009E3F17">
            <w:pPr>
              <w:ind w:firstLine="0"/>
              <w:rPr>
                <w:sz w:val="22"/>
                <w:szCs w:val="22"/>
              </w:rPr>
            </w:pPr>
            <w:r w:rsidRPr="00D74017">
              <w:rPr>
                <w:sz w:val="22"/>
                <w:szCs w:val="22"/>
              </w:rPr>
              <w:t>0.3</w:t>
            </w:r>
          </w:p>
        </w:tc>
      </w:tr>
    </w:tbl>
    <w:p w14:paraId="3606A2D3" w14:textId="77777777" w:rsidR="00F72954" w:rsidRDefault="00F72954" w:rsidP="00F72954">
      <w:pPr>
        <w:pStyle w:val="Heading3"/>
        <w:ind w:left="990"/>
        <w:rPr>
          <w:rFonts w:ascii="Times New Roman" w:hAnsi="Times New Roman" w:cs="Times New Roman"/>
          <w:color w:val="auto"/>
        </w:rPr>
      </w:pPr>
      <w:bookmarkStart w:id="98" w:name="_Ref521056626"/>
      <w:bookmarkStart w:id="99" w:name="_Ref521056634"/>
      <w:bookmarkStart w:id="100" w:name="_Toc521058489"/>
      <w:r>
        <w:rPr>
          <w:rFonts w:ascii="Times New Roman" w:hAnsi="Times New Roman" w:cs="Times New Roman"/>
          <w:color w:val="auto"/>
        </w:rPr>
        <w:t>Ekstraksi Fitur</w:t>
      </w:r>
      <w:bookmarkEnd w:id="98"/>
      <w:bookmarkEnd w:id="99"/>
      <w:bookmarkEnd w:id="100"/>
    </w:p>
    <w:p w14:paraId="37A13B90" w14:textId="77777777" w:rsidR="00F72954" w:rsidRDefault="00F72954" w:rsidP="00F72954">
      <w:r>
        <w:t xml:space="preserve">Untuk masing-masing vektor pernyataan kebutuhan, akan dihitung nilai similaritasnya dengan vektor pernyataan kebutuhan yang lain dalam dokumen SKPL yang sama dengan menggunakan </w:t>
      </w:r>
      <w:r w:rsidRPr="008E54EC">
        <w:rPr>
          <w:i/>
        </w:rPr>
        <w:t>cosine similarity</w:t>
      </w:r>
      <w:r>
        <w:t>. Setelah itu diambil tiga fitur yang kemudian akan digunakan dalam tahap klasifikasi. Tiga fitur tersebut adalah sebagai berikut.</w:t>
      </w:r>
    </w:p>
    <w:p w14:paraId="3F76E505" w14:textId="77777777" w:rsidR="00F72954" w:rsidRDefault="00F72954" w:rsidP="009B35FF">
      <w:pPr>
        <w:pStyle w:val="ListParagraph"/>
        <w:numPr>
          <w:ilvl w:val="0"/>
          <w:numId w:val="6"/>
        </w:numPr>
        <w:ind w:left="360"/>
      </w:pPr>
      <w:r>
        <w:t>Maximum of Similarity Measure</w:t>
      </w:r>
    </w:p>
    <w:p w14:paraId="4F3CC543" w14:textId="77777777" w:rsidR="00F72954" w:rsidRDefault="00F72954" w:rsidP="009B35FF">
      <w:pPr>
        <w:pStyle w:val="ListParagraph"/>
        <w:ind w:left="360" w:firstLine="0"/>
      </w:pPr>
      <w:r>
        <w:t>Fitur ini adalah nilai maksimum dari nilai similaritas yang sudah didapatkan sebelumnya.</w:t>
      </w:r>
    </w:p>
    <w:p w14:paraId="69686A03" w14:textId="77777777" w:rsidR="00F72954" w:rsidRDefault="00F72954" w:rsidP="009B35FF">
      <w:pPr>
        <w:pStyle w:val="ListParagraph"/>
        <w:numPr>
          <w:ilvl w:val="0"/>
          <w:numId w:val="6"/>
        </w:numPr>
        <w:ind w:left="360"/>
      </w:pPr>
      <w:r>
        <w:t>Mean of Similarity Measure</w:t>
      </w:r>
    </w:p>
    <w:p w14:paraId="65B7EAA6" w14:textId="77777777" w:rsidR="00F72954" w:rsidRDefault="00F72954" w:rsidP="009B35FF">
      <w:pPr>
        <w:pStyle w:val="ListParagraph"/>
        <w:ind w:left="360" w:firstLine="0"/>
      </w:pPr>
      <w:r>
        <w:lastRenderedPageBreak/>
        <w:t>Fitur ini adalah nilai rata-rata dari nilai similaritas yang sudah didapatkan sebelumnya.</w:t>
      </w:r>
    </w:p>
    <w:p w14:paraId="5BB1E248" w14:textId="77777777" w:rsidR="00F72954" w:rsidRDefault="00F72954" w:rsidP="009B35FF">
      <w:pPr>
        <w:pStyle w:val="ListParagraph"/>
        <w:numPr>
          <w:ilvl w:val="0"/>
          <w:numId w:val="6"/>
        </w:numPr>
        <w:ind w:left="360"/>
      </w:pPr>
      <w:r>
        <w:t>Standard Deviation of Similarity Measure</w:t>
      </w:r>
    </w:p>
    <w:p w14:paraId="4A333304" w14:textId="1F6B36D5" w:rsidR="00375028" w:rsidRDefault="00F72954" w:rsidP="009B35FF">
      <w:pPr>
        <w:pStyle w:val="ListParagraph"/>
        <w:ind w:left="360" w:firstLine="0"/>
      </w:pPr>
      <w:r>
        <w:t>Fitur ini adalah nilai standar deviasi dari nilai similaritas yang sudah didapatkan sebelumnya.</w:t>
      </w:r>
    </w:p>
    <w:p w14:paraId="6F2346D1" w14:textId="456DA070" w:rsidR="006676BB" w:rsidRDefault="006676BB" w:rsidP="006676BB">
      <w:pPr>
        <w:ind w:firstLine="0"/>
      </w:pPr>
      <w:r>
        <w:t>Selain 3 fitur diatas, terdapat 2 fitur tambahan yang akan diuji coba untuk mendapatkan kombinasi fitur yang menghasilkan performa terbaik. Dua fitur tersebut adalah sebagai berikut.</w:t>
      </w:r>
    </w:p>
    <w:p w14:paraId="2AD92119" w14:textId="4E199D35" w:rsidR="006676BB" w:rsidRDefault="006676BB" w:rsidP="009B35FF">
      <w:pPr>
        <w:pStyle w:val="ListParagraph"/>
        <w:numPr>
          <w:ilvl w:val="0"/>
          <w:numId w:val="12"/>
        </w:numPr>
        <w:ind w:left="360"/>
      </w:pPr>
      <w:r>
        <w:t>Minimum of Similarity Measure</w:t>
      </w:r>
    </w:p>
    <w:p w14:paraId="66D7922C" w14:textId="4CB0121B" w:rsidR="006676BB" w:rsidRDefault="006676BB" w:rsidP="009B35FF">
      <w:pPr>
        <w:pStyle w:val="ListParagraph"/>
        <w:ind w:left="360" w:firstLine="0"/>
      </w:pPr>
      <w:r>
        <w:t>Fitur ini adalah nilai minimum dari nilai similaritas yang sudah didapatkan sebelumnya.</w:t>
      </w:r>
    </w:p>
    <w:p w14:paraId="481E3289" w14:textId="3F031E71" w:rsidR="006676BB" w:rsidRDefault="006676BB" w:rsidP="009B35FF">
      <w:pPr>
        <w:pStyle w:val="ListParagraph"/>
        <w:numPr>
          <w:ilvl w:val="0"/>
          <w:numId w:val="12"/>
        </w:numPr>
        <w:ind w:left="360"/>
      </w:pPr>
      <w:r>
        <w:t>Variance of Similarity Measure</w:t>
      </w:r>
    </w:p>
    <w:p w14:paraId="19B0B33E" w14:textId="24CA5063" w:rsidR="006676BB" w:rsidRDefault="006676BB" w:rsidP="009B35FF">
      <w:pPr>
        <w:pStyle w:val="ListParagraph"/>
        <w:ind w:left="360" w:firstLine="0"/>
      </w:pPr>
      <w:r>
        <w:t>Fitur ini adalah nilai varian dari nilai similaritas yang sudah didapatkan sebelumnya.</w:t>
      </w:r>
    </w:p>
    <w:p w14:paraId="66E42145" w14:textId="77777777" w:rsidR="00F72954" w:rsidRDefault="00F72954" w:rsidP="00F72954">
      <w:r>
        <w:t>Berikut adalah pseudocode dari proses ekstraksi fitur yang dilakukan untuk masing-masing pernyataan kebutuhan dalam sebuah dokumen SKPL.</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1"/>
        <w:gridCol w:w="8184"/>
      </w:tblGrid>
      <w:tr w:rsidR="00F72954" w:rsidRPr="00633415" w14:paraId="008B56A4" w14:textId="77777777" w:rsidTr="005868D0">
        <w:trPr>
          <w:trHeight w:val="321"/>
        </w:trPr>
        <w:tc>
          <w:tcPr>
            <w:tcW w:w="0" w:type="auto"/>
            <w:shd w:val="clear" w:color="auto" w:fill="C4BC96" w:themeFill="background2" w:themeFillShade="BF"/>
            <w:tcMar>
              <w:top w:w="0" w:type="dxa"/>
              <w:left w:w="0" w:type="dxa"/>
              <w:bottom w:w="0" w:type="dxa"/>
              <w:right w:w="150" w:type="dxa"/>
            </w:tcMar>
            <w:hideMark/>
          </w:tcPr>
          <w:p w14:paraId="58DD4788"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1</w:t>
            </w:r>
          </w:p>
        </w:tc>
        <w:tc>
          <w:tcPr>
            <w:tcW w:w="8184" w:type="dxa"/>
            <w:shd w:val="clear" w:color="auto" w:fill="FFFFFF"/>
            <w:hideMark/>
          </w:tcPr>
          <w:p w14:paraId="3C0E02B9" w14:textId="77777777" w:rsidR="00F72954" w:rsidRPr="00633415" w:rsidRDefault="00F72954" w:rsidP="005868D0">
            <w:pPr>
              <w:spacing w:line="240" w:lineRule="auto"/>
              <w:ind w:firstLine="0"/>
              <w:jc w:val="left"/>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bdr w:val="none" w:sz="0" w:space="0" w:color="auto" w:frame="1"/>
                <w:shd w:val="clear" w:color="auto" w:fill="FFFFFF"/>
              </w:rPr>
              <w:t>ExtractFeature</w:t>
            </w:r>
            <w:r w:rsidRPr="00631460">
              <w:rPr>
                <w:rFonts w:ascii="Courier New" w:eastAsia="Times New Roman" w:hAnsi="Courier New" w:cs="Courier New"/>
                <w:b/>
                <w:color w:val="000000"/>
                <w:sz w:val="20"/>
                <w:szCs w:val="20"/>
                <w:bdr w:val="none" w:sz="0" w:space="0" w:color="auto" w:frame="1"/>
                <w:shd w:val="clear" w:color="auto" w:fill="FFFFFF"/>
              </w:rPr>
              <w:t>(</w:t>
            </w:r>
            <w:r>
              <w:rPr>
                <w:rFonts w:ascii="Courier New" w:eastAsia="Times New Roman" w:hAnsi="Courier New" w:cs="Courier New"/>
                <w:b/>
                <w:color w:val="000000"/>
                <w:sz w:val="20"/>
                <w:szCs w:val="20"/>
                <w:bdr w:val="none" w:sz="0" w:space="0" w:color="auto" w:frame="1"/>
                <w:shd w:val="clear" w:color="auto" w:fill="FFFFFF"/>
              </w:rPr>
              <w:t>DokumenSKPL</w:t>
            </w:r>
            <w:r w:rsidRPr="00631460">
              <w:rPr>
                <w:rFonts w:ascii="Courier New" w:eastAsia="Times New Roman" w:hAnsi="Courier New" w:cs="Courier New"/>
                <w:b/>
                <w:color w:val="000000"/>
                <w:sz w:val="20"/>
                <w:szCs w:val="20"/>
                <w:bdr w:val="none" w:sz="0" w:space="0" w:color="auto" w:frame="1"/>
                <w:shd w:val="clear" w:color="auto" w:fill="FFFFFF"/>
              </w:rPr>
              <w:t>)</w:t>
            </w:r>
            <w:r w:rsidRPr="00633415">
              <w:rPr>
                <w:rFonts w:ascii="Courier New" w:eastAsia="Times New Roman" w:hAnsi="Courier New" w:cs="Courier New"/>
                <w:b/>
                <w:color w:val="000000"/>
                <w:sz w:val="20"/>
                <w:szCs w:val="20"/>
              </w:rPr>
              <w:t xml:space="preserve"> </w:t>
            </w:r>
          </w:p>
        </w:tc>
      </w:tr>
      <w:tr w:rsidR="00F72954" w:rsidRPr="00633415" w14:paraId="64234267" w14:textId="77777777" w:rsidTr="005868D0">
        <w:trPr>
          <w:trHeight w:val="296"/>
        </w:trPr>
        <w:tc>
          <w:tcPr>
            <w:tcW w:w="0" w:type="auto"/>
            <w:shd w:val="clear" w:color="auto" w:fill="C4BC96" w:themeFill="background2" w:themeFillShade="BF"/>
            <w:tcMar>
              <w:top w:w="0" w:type="dxa"/>
              <w:left w:w="0" w:type="dxa"/>
              <w:bottom w:w="0" w:type="dxa"/>
              <w:right w:w="150" w:type="dxa"/>
            </w:tcMar>
            <w:hideMark/>
          </w:tcPr>
          <w:p w14:paraId="7C878679"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2</w:t>
            </w:r>
          </w:p>
        </w:tc>
        <w:tc>
          <w:tcPr>
            <w:tcW w:w="8184" w:type="dxa"/>
            <w:shd w:val="clear" w:color="auto" w:fill="FFFFFF"/>
            <w:hideMark/>
          </w:tcPr>
          <w:p w14:paraId="763ED94C" w14:textId="77777777" w:rsidR="00F72954" w:rsidRPr="00633415" w:rsidRDefault="00F72954" w:rsidP="005868D0">
            <w:pPr>
              <w:spacing w:line="240" w:lineRule="auto"/>
              <w:ind w:firstLine="0"/>
              <w:jc w:val="left"/>
              <w:rPr>
                <w:rFonts w:ascii="Courier New" w:eastAsia="Times New Roman" w:hAnsi="Courier New" w:cs="Courier New"/>
                <w:color w:val="000000"/>
                <w:sz w:val="20"/>
                <w:szCs w:val="20"/>
              </w:rPr>
            </w:pPr>
            <w:r w:rsidRPr="00631460">
              <w:rPr>
                <w:rFonts w:ascii="Courier New" w:eastAsia="Times New Roman" w:hAnsi="Courier New" w:cs="Courier New"/>
                <w:color w:val="000000"/>
                <w:sz w:val="20"/>
                <w:szCs w:val="20"/>
                <w:bdr w:val="none" w:sz="0" w:space="0" w:color="auto" w:frame="1"/>
                <w:shd w:val="clear" w:color="auto" w:fill="FFFFFF"/>
              </w:rPr>
              <w:t xml:space="preserve">    </w:t>
            </w:r>
            <w:r>
              <w:rPr>
                <w:rFonts w:ascii="Courier New" w:eastAsia="Times New Roman" w:hAnsi="Courier New" w:cs="Courier New"/>
                <w:color w:val="000000"/>
                <w:sz w:val="20"/>
                <w:szCs w:val="20"/>
                <w:bdr w:val="none" w:sz="0" w:space="0" w:color="auto" w:frame="1"/>
                <w:shd w:val="clear" w:color="auto" w:fill="FFFFFF"/>
              </w:rPr>
              <w:t>feature_matrix = new matrix</w:t>
            </w:r>
          </w:p>
        </w:tc>
      </w:tr>
      <w:tr w:rsidR="00F72954" w:rsidRPr="00633415" w14:paraId="771E5B81" w14:textId="77777777" w:rsidTr="005868D0">
        <w:trPr>
          <w:trHeight w:val="296"/>
        </w:trPr>
        <w:tc>
          <w:tcPr>
            <w:tcW w:w="0" w:type="auto"/>
            <w:shd w:val="clear" w:color="auto" w:fill="C4BC96" w:themeFill="background2" w:themeFillShade="BF"/>
            <w:tcMar>
              <w:top w:w="0" w:type="dxa"/>
              <w:left w:w="0" w:type="dxa"/>
              <w:bottom w:w="0" w:type="dxa"/>
              <w:right w:w="150" w:type="dxa"/>
            </w:tcMar>
            <w:hideMark/>
          </w:tcPr>
          <w:p w14:paraId="37B744C2"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8184" w:type="dxa"/>
            <w:shd w:val="clear" w:color="auto" w:fill="FFFFFF"/>
            <w:hideMark/>
          </w:tcPr>
          <w:p w14:paraId="0CD58A11" w14:textId="77777777" w:rsidR="00F72954" w:rsidRPr="00633415" w:rsidRDefault="00F72954" w:rsidP="005868D0">
            <w:pPr>
              <w:spacing w:line="240" w:lineRule="auto"/>
              <w:ind w:firstLine="0"/>
              <w:jc w:val="left"/>
              <w:rPr>
                <w:rFonts w:ascii="Courier New" w:eastAsia="Times New Roman" w:hAnsi="Courier New" w:cs="Courier New"/>
                <w:color w:val="000000"/>
                <w:sz w:val="20"/>
                <w:szCs w:val="20"/>
              </w:rPr>
            </w:pPr>
            <w:r w:rsidRPr="00631460">
              <w:rPr>
                <w:rFonts w:ascii="Courier New" w:eastAsia="Times New Roman" w:hAnsi="Courier New" w:cs="Courier New"/>
                <w:color w:val="000000"/>
                <w:sz w:val="20"/>
                <w:szCs w:val="20"/>
                <w:bdr w:val="none" w:sz="0" w:space="0" w:color="auto" w:frame="1"/>
                <w:shd w:val="clear" w:color="auto" w:fill="FFFFFF"/>
              </w:rPr>
              <w:t xml:space="preserve">    </w:t>
            </w:r>
            <w:r>
              <w:rPr>
                <w:rFonts w:ascii="Courier New" w:eastAsia="Times New Roman" w:hAnsi="Courier New" w:cs="Courier New"/>
                <w:color w:val="000000"/>
                <w:sz w:val="20"/>
                <w:szCs w:val="20"/>
                <w:bdr w:val="none" w:sz="0" w:space="0" w:color="auto" w:frame="1"/>
                <w:shd w:val="clear" w:color="auto" w:fill="FFFFFF"/>
              </w:rPr>
              <w:t>foreach k = pernyataan_kebutuhan in DokumenSKPL</w:t>
            </w:r>
          </w:p>
        </w:tc>
      </w:tr>
      <w:tr w:rsidR="00F72954" w:rsidRPr="00633415" w14:paraId="2842EB3D" w14:textId="77777777" w:rsidTr="005868D0">
        <w:trPr>
          <w:trHeight w:val="321"/>
        </w:trPr>
        <w:tc>
          <w:tcPr>
            <w:tcW w:w="0" w:type="auto"/>
            <w:shd w:val="clear" w:color="auto" w:fill="C4BC96" w:themeFill="background2" w:themeFillShade="BF"/>
            <w:tcMar>
              <w:top w:w="0" w:type="dxa"/>
              <w:left w:w="0" w:type="dxa"/>
              <w:bottom w:w="0" w:type="dxa"/>
              <w:right w:w="150" w:type="dxa"/>
            </w:tcMar>
          </w:tcPr>
          <w:p w14:paraId="62A95FF1"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4</w:t>
            </w:r>
          </w:p>
        </w:tc>
        <w:tc>
          <w:tcPr>
            <w:tcW w:w="8184" w:type="dxa"/>
            <w:shd w:val="clear" w:color="auto" w:fill="FFFFFF"/>
          </w:tcPr>
          <w:p w14:paraId="16D298F7" w14:textId="77777777" w:rsidR="00F72954" w:rsidRPr="00631460" w:rsidRDefault="00F72954" w:rsidP="005868D0">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similarity = cosineSimilarity(k, rest_of_pernyataan_kebutuhan)</w:t>
            </w:r>
            <w:r w:rsidRPr="00631460">
              <w:rPr>
                <w:rFonts w:ascii="Courier New" w:eastAsia="Times New Roman" w:hAnsi="Courier New" w:cs="Courier New"/>
                <w:color w:val="000000"/>
                <w:sz w:val="20"/>
                <w:szCs w:val="20"/>
                <w:bdr w:val="none" w:sz="0" w:space="0" w:color="auto" w:frame="1"/>
                <w:shd w:val="clear" w:color="auto" w:fill="FFFFFF"/>
              </w:rPr>
              <w:t xml:space="preserve"> </w:t>
            </w:r>
          </w:p>
        </w:tc>
      </w:tr>
      <w:tr w:rsidR="00F72954" w:rsidRPr="00633415" w14:paraId="603FB4E3" w14:textId="77777777" w:rsidTr="005868D0">
        <w:trPr>
          <w:trHeight w:val="321"/>
        </w:trPr>
        <w:tc>
          <w:tcPr>
            <w:tcW w:w="0" w:type="auto"/>
            <w:shd w:val="clear" w:color="auto" w:fill="C4BC96" w:themeFill="background2" w:themeFillShade="BF"/>
            <w:tcMar>
              <w:top w:w="0" w:type="dxa"/>
              <w:left w:w="0" w:type="dxa"/>
              <w:bottom w:w="0" w:type="dxa"/>
              <w:right w:w="150" w:type="dxa"/>
            </w:tcMar>
          </w:tcPr>
          <w:p w14:paraId="2A473CC8"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5</w:t>
            </w:r>
          </w:p>
        </w:tc>
        <w:tc>
          <w:tcPr>
            <w:tcW w:w="8184" w:type="dxa"/>
            <w:shd w:val="clear" w:color="auto" w:fill="FFFFFF"/>
          </w:tcPr>
          <w:p w14:paraId="09F39249" w14:textId="77777777" w:rsidR="00F72954" w:rsidRPr="00631460" w:rsidRDefault="00F72954" w:rsidP="005868D0">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feature_matrix.add([mean(similarity), std(similarity), max(similarity)])</w:t>
            </w:r>
            <w:r w:rsidRPr="00631460">
              <w:rPr>
                <w:rFonts w:ascii="Courier New" w:eastAsia="Times New Roman" w:hAnsi="Courier New" w:cs="Courier New"/>
                <w:color w:val="000000"/>
                <w:sz w:val="20"/>
                <w:szCs w:val="20"/>
                <w:bdr w:val="none" w:sz="0" w:space="0" w:color="auto" w:frame="1"/>
                <w:shd w:val="clear" w:color="auto" w:fill="FFFFFF"/>
              </w:rPr>
              <w:t xml:space="preserve"> </w:t>
            </w:r>
          </w:p>
        </w:tc>
      </w:tr>
      <w:tr w:rsidR="00F72954" w:rsidRPr="00633415" w14:paraId="03F4AC3D" w14:textId="77777777" w:rsidTr="005868D0">
        <w:trPr>
          <w:trHeight w:val="321"/>
        </w:trPr>
        <w:tc>
          <w:tcPr>
            <w:tcW w:w="0" w:type="auto"/>
            <w:shd w:val="clear" w:color="auto" w:fill="C4BC96" w:themeFill="background2" w:themeFillShade="BF"/>
            <w:tcMar>
              <w:top w:w="0" w:type="dxa"/>
              <w:left w:w="0" w:type="dxa"/>
              <w:bottom w:w="0" w:type="dxa"/>
              <w:right w:w="150" w:type="dxa"/>
            </w:tcMar>
          </w:tcPr>
          <w:p w14:paraId="070B556A" w14:textId="77777777" w:rsidR="00F72954" w:rsidRDefault="00F72954" w:rsidP="005868D0">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6</w:t>
            </w:r>
          </w:p>
        </w:tc>
        <w:tc>
          <w:tcPr>
            <w:tcW w:w="8184" w:type="dxa"/>
            <w:shd w:val="clear" w:color="auto" w:fill="FFFFFF"/>
          </w:tcPr>
          <w:p w14:paraId="58D87B07" w14:textId="77777777" w:rsidR="00F72954" w:rsidRDefault="00F72954" w:rsidP="005868D0">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end foreach</w:t>
            </w:r>
          </w:p>
        </w:tc>
      </w:tr>
      <w:tr w:rsidR="00F72954" w:rsidRPr="00633415" w14:paraId="245A445C" w14:textId="77777777" w:rsidTr="005868D0">
        <w:trPr>
          <w:trHeight w:val="321"/>
        </w:trPr>
        <w:tc>
          <w:tcPr>
            <w:tcW w:w="0" w:type="auto"/>
            <w:shd w:val="clear" w:color="auto" w:fill="C4BC96" w:themeFill="background2" w:themeFillShade="BF"/>
            <w:tcMar>
              <w:top w:w="0" w:type="dxa"/>
              <w:left w:w="0" w:type="dxa"/>
              <w:bottom w:w="0" w:type="dxa"/>
              <w:right w:w="150" w:type="dxa"/>
            </w:tcMar>
            <w:hideMark/>
          </w:tcPr>
          <w:p w14:paraId="5C805AD4"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8184" w:type="dxa"/>
            <w:shd w:val="clear" w:color="auto" w:fill="FFFFFF"/>
            <w:hideMark/>
          </w:tcPr>
          <w:p w14:paraId="43295979" w14:textId="77777777" w:rsidR="00F72954" w:rsidRPr="00633415" w:rsidRDefault="00F72954" w:rsidP="005868D0">
            <w:pPr>
              <w:spacing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bdr w:val="none" w:sz="0" w:space="0" w:color="auto" w:frame="1"/>
                <w:shd w:val="clear" w:color="auto" w:fill="FFFFFF"/>
              </w:rPr>
              <w:t xml:space="preserve">    return feature_matrix</w:t>
            </w:r>
          </w:p>
        </w:tc>
      </w:tr>
    </w:tbl>
    <w:p w14:paraId="35FD4940" w14:textId="77777777" w:rsidR="00F72954" w:rsidRDefault="00F72954" w:rsidP="00F72954">
      <w:pPr>
        <w:spacing w:line="240" w:lineRule="auto"/>
        <w:ind w:firstLine="0"/>
        <w:jc w:val="left"/>
      </w:pPr>
    </w:p>
    <w:p w14:paraId="50EFEF32" w14:textId="77777777" w:rsidR="00F72954" w:rsidRDefault="00F72954" w:rsidP="00F72954">
      <w:pPr>
        <w:spacing w:line="240" w:lineRule="auto"/>
        <w:ind w:firstLine="0"/>
        <w:jc w:val="left"/>
      </w:pPr>
      <w:r>
        <w:t xml:space="preserve">Berikut adalah hasil ekstraksi fitur dari contoh kasus sistem informasi penemuan barang hilang dan sisterm informasi ketersediaan dosen. </w:t>
      </w:r>
    </w:p>
    <w:p w14:paraId="1FB82DED" w14:textId="77777777" w:rsidR="00F72954" w:rsidRDefault="00F72954" w:rsidP="00F72954">
      <w:pPr>
        <w:spacing w:line="240" w:lineRule="auto"/>
        <w:ind w:firstLine="0"/>
        <w:jc w:val="left"/>
      </w:pPr>
    </w:p>
    <w:p w14:paraId="77C6B1FD" w14:textId="77118BBA" w:rsidR="00F72954" w:rsidRDefault="00F72954" w:rsidP="00F72954">
      <w:pPr>
        <w:pStyle w:val="Caption"/>
        <w:keepNext/>
      </w:pPr>
      <w:bookmarkStart w:id="101" w:name="_Ref521055546"/>
      <w:bookmarkStart w:id="102" w:name="_Toc520963305"/>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3</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7</w:t>
      </w:r>
      <w:r w:rsidR="009F2B05">
        <w:rPr>
          <w:noProof/>
        </w:rPr>
        <w:fldChar w:fldCharType="end"/>
      </w:r>
      <w:bookmarkEnd w:id="101"/>
      <w:r>
        <w:t xml:space="preserve"> Hasil Ekstraksi Fitur pada Contoh Kasus</w:t>
      </w:r>
      <w:bookmarkEnd w:id="1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053"/>
        <w:gridCol w:w="2168"/>
        <w:gridCol w:w="2168"/>
        <w:gridCol w:w="2168"/>
      </w:tblGrid>
      <w:tr w:rsidR="009B35FF" w:rsidRPr="009B35FF" w14:paraId="4B6E515E" w14:textId="6AE676F3" w:rsidTr="00527F82">
        <w:trPr>
          <w:tblHeader/>
          <w:jc w:val="center"/>
        </w:trPr>
        <w:tc>
          <w:tcPr>
            <w:tcW w:w="833" w:type="dxa"/>
          </w:tcPr>
          <w:p w14:paraId="1CA72F66" w14:textId="77777777" w:rsidR="009B35FF" w:rsidRPr="009B35FF" w:rsidRDefault="009B35FF" w:rsidP="005868D0">
            <w:pPr>
              <w:ind w:firstLine="0"/>
              <w:rPr>
                <w:b/>
                <w:sz w:val="22"/>
                <w:szCs w:val="22"/>
              </w:rPr>
            </w:pPr>
            <w:r w:rsidRPr="009B35FF">
              <w:rPr>
                <w:b/>
                <w:sz w:val="22"/>
                <w:szCs w:val="22"/>
              </w:rPr>
              <w:t>Kode</w:t>
            </w:r>
          </w:p>
        </w:tc>
        <w:tc>
          <w:tcPr>
            <w:tcW w:w="1053" w:type="dxa"/>
          </w:tcPr>
          <w:p w14:paraId="54D21287" w14:textId="77777777" w:rsidR="009B35FF" w:rsidRPr="009B35FF" w:rsidRDefault="009B35FF" w:rsidP="005868D0">
            <w:pPr>
              <w:ind w:firstLine="0"/>
              <w:rPr>
                <w:b/>
                <w:sz w:val="22"/>
                <w:szCs w:val="22"/>
              </w:rPr>
            </w:pPr>
            <w:r w:rsidRPr="009B35FF">
              <w:rPr>
                <w:b/>
                <w:sz w:val="22"/>
                <w:szCs w:val="22"/>
              </w:rPr>
              <w:t>Mean</w:t>
            </w:r>
          </w:p>
        </w:tc>
        <w:tc>
          <w:tcPr>
            <w:tcW w:w="2168" w:type="dxa"/>
          </w:tcPr>
          <w:p w14:paraId="1A1DA0E8" w14:textId="77777777" w:rsidR="009B35FF" w:rsidRPr="009B35FF" w:rsidRDefault="009B35FF" w:rsidP="005868D0">
            <w:pPr>
              <w:ind w:firstLine="0"/>
              <w:rPr>
                <w:b/>
                <w:sz w:val="22"/>
                <w:szCs w:val="22"/>
              </w:rPr>
            </w:pPr>
            <w:r w:rsidRPr="009B35FF">
              <w:rPr>
                <w:b/>
                <w:sz w:val="22"/>
                <w:szCs w:val="22"/>
              </w:rPr>
              <w:t>Standard Deviation</w:t>
            </w:r>
          </w:p>
        </w:tc>
        <w:tc>
          <w:tcPr>
            <w:tcW w:w="2168" w:type="dxa"/>
          </w:tcPr>
          <w:p w14:paraId="7DB2B247" w14:textId="77777777" w:rsidR="009B35FF" w:rsidRPr="009B35FF" w:rsidRDefault="009B35FF" w:rsidP="005868D0">
            <w:pPr>
              <w:ind w:firstLine="0"/>
              <w:rPr>
                <w:b/>
                <w:sz w:val="22"/>
                <w:szCs w:val="22"/>
              </w:rPr>
            </w:pPr>
            <w:r w:rsidRPr="009B35FF">
              <w:rPr>
                <w:b/>
                <w:sz w:val="22"/>
                <w:szCs w:val="22"/>
              </w:rPr>
              <w:t>Maximum</w:t>
            </w:r>
          </w:p>
        </w:tc>
        <w:tc>
          <w:tcPr>
            <w:tcW w:w="2168" w:type="dxa"/>
          </w:tcPr>
          <w:p w14:paraId="266E317B" w14:textId="24E75BC2" w:rsidR="009B35FF" w:rsidRPr="009B35FF" w:rsidRDefault="009B35FF" w:rsidP="005868D0">
            <w:pPr>
              <w:ind w:firstLine="0"/>
              <w:rPr>
                <w:b/>
                <w:sz w:val="22"/>
                <w:szCs w:val="22"/>
              </w:rPr>
            </w:pPr>
            <w:r>
              <w:rPr>
                <w:b/>
                <w:sz w:val="22"/>
                <w:szCs w:val="22"/>
              </w:rPr>
              <w:t>Label</w:t>
            </w:r>
          </w:p>
        </w:tc>
      </w:tr>
      <w:tr w:rsidR="009B35FF" w:rsidRPr="009B35FF" w14:paraId="300D30DF" w14:textId="6C6CF00E" w:rsidTr="00527F82">
        <w:trPr>
          <w:jc w:val="center"/>
        </w:trPr>
        <w:tc>
          <w:tcPr>
            <w:tcW w:w="833" w:type="dxa"/>
          </w:tcPr>
          <w:p w14:paraId="62345B7D" w14:textId="77777777" w:rsidR="009B35FF" w:rsidRPr="009B35FF" w:rsidRDefault="009B35FF" w:rsidP="009B35FF">
            <w:pPr>
              <w:ind w:firstLine="0"/>
              <w:rPr>
                <w:sz w:val="22"/>
                <w:szCs w:val="22"/>
              </w:rPr>
            </w:pPr>
            <w:r w:rsidRPr="009B35FF">
              <w:rPr>
                <w:sz w:val="22"/>
                <w:szCs w:val="22"/>
              </w:rPr>
              <w:t>F01</w:t>
            </w:r>
          </w:p>
        </w:tc>
        <w:tc>
          <w:tcPr>
            <w:tcW w:w="1053" w:type="dxa"/>
            <w:vAlign w:val="bottom"/>
          </w:tcPr>
          <w:p w14:paraId="0DA6AA2C" w14:textId="77777777" w:rsidR="009B35FF" w:rsidRPr="009B35FF" w:rsidRDefault="009B35FF" w:rsidP="009B35FF">
            <w:pPr>
              <w:ind w:firstLine="0"/>
              <w:rPr>
                <w:sz w:val="22"/>
                <w:szCs w:val="22"/>
              </w:rPr>
            </w:pPr>
            <w:r w:rsidRPr="009B35FF">
              <w:rPr>
                <w:rFonts w:ascii="Calibri" w:hAnsi="Calibri" w:cs="Calibri"/>
                <w:color w:val="000000"/>
                <w:sz w:val="22"/>
                <w:szCs w:val="22"/>
              </w:rPr>
              <w:t>0.062</w:t>
            </w:r>
          </w:p>
        </w:tc>
        <w:tc>
          <w:tcPr>
            <w:tcW w:w="2168" w:type="dxa"/>
            <w:vAlign w:val="bottom"/>
          </w:tcPr>
          <w:p w14:paraId="4DDB12B4" w14:textId="77777777" w:rsidR="009B35FF" w:rsidRPr="009B35FF" w:rsidRDefault="009B35FF" w:rsidP="009B35FF">
            <w:pPr>
              <w:ind w:firstLine="0"/>
              <w:rPr>
                <w:sz w:val="22"/>
                <w:szCs w:val="22"/>
              </w:rPr>
            </w:pPr>
            <w:r w:rsidRPr="009B35FF">
              <w:rPr>
                <w:rFonts w:ascii="Calibri" w:hAnsi="Calibri" w:cs="Calibri"/>
                <w:color w:val="000000"/>
                <w:sz w:val="22"/>
                <w:szCs w:val="22"/>
              </w:rPr>
              <w:t>0.119</w:t>
            </w:r>
          </w:p>
        </w:tc>
        <w:tc>
          <w:tcPr>
            <w:tcW w:w="2168" w:type="dxa"/>
            <w:vAlign w:val="bottom"/>
          </w:tcPr>
          <w:p w14:paraId="6869707C" w14:textId="77777777" w:rsidR="009B35FF" w:rsidRPr="009B35FF" w:rsidRDefault="009B35FF" w:rsidP="009B35FF">
            <w:pPr>
              <w:ind w:firstLine="0"/>
              <w:rPr>
                <w:sz w:val="22"/>
                <w:szCs w:val="22"/>
              </w:rPr>
            </w:pPr>
            <w:r w:rsidRPr="009B35FF">
              <w:rPr>
                <w:rFonts w:ascii="Calibri" w:hAnsi="Calibri" w:cs="Calibri"/>
                <w:color w:val="000000"/>
                <w:sz w:val="22"/>
                <w:szCs w:val="22"/>
              </w:rPr>
              <w:t>0.3</w:t>
            </w:r>
          </w:p>
        </w:tc>
        <w:tc>
          <w:tcPr>
            <w:tcW w:w="2168" w:type="dxa"/>
          </w:tcPr>
          <w:p w14:paraId="2A424804" w14:textId="4D156492"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7D58FAB3" w14:textId="4BD18FE7" w:rsidTr="00527F82">
        <w:trPr>
          <w:jc w:val="center"/>
        </w:trPr>
        <w:tc>
          <w:tcPr>
            <w:tcW w:w="833" w:type="dxa"/>
          </w:tcPr>
          <w:p w14:paraId="05189D1A" w14:textId="77777777" w:rsidR="009B35FF" w:rsidRPr="009B35FF" w:rsidRDefault="009B35FF" w:rsidP="009B35FF">
            <w:pPr>
              <w:ind w:firstLine="0"/>
              <w:rPr>
                <w:sz w:val="22"/>
                <w:szCs w:val="22"/>
              </w:rPr>
            </w:pPr>
            <w:r w:rsidRPr="009B35FF">
              <w:rPr>
                <w:sz w:val="22"/>
                <w:szCs w:val="22"/>
              </w:rPr>
              <w:t>F02</w:t>
            </w:r>
          </w:p>
        </w:tc>
        <w:tc>
          <w:tcPr>
            <w:tcW w:w="1053" w:type="dxa"/>
            <w:vAlign w:val="bottom"/>
          </w:tcPr>
          <w:p w14:paraId="1C4FA9DE" w14:textId="77777777" w:rsidR="009B35FF" w:rsidRPr="009B35FF" w:rsidRDefault="009B35FF" w:rsidP="009B35FF">
            <w:pPr>
              <w:ind w:firstLine="0"/>
              <w:rPr>
                <w:sz w:val="22"/>
                <w:szCs w:val="22"/>
              </w:rPr>
            </w:pPr>
            <w:r w:rsidRPr="009B35FF">
              <w:rPr>
                <w:rFonts w:ascii="Calibri" w:hAnsi="Calibri" w:cs="Calibri"/>
                <w:color w:val="000000"/>
                <w:sz w:val="22"/>
                <w:szCs w:val="22"/>
              </w:rPr>
              <w:t>0.03</w:t>
            </w:r>
          </w:p>
        </w:tc>
        <w:tc>
          <w:tcPr>
            <w:tcW w:w="2168" w:type="dxa"/>
            <w:vAlign w:val="bottom"/>
          </w:tcPr>
          <w:p w14:paraId="37345EB3" w14:textId="77777777" w:rsidR="009B35FF" w:rsidRPr="009B35FF" w:rsidRDefault="009B35FF" w:rsidP="009B35FF">
            <w:pPr>
              <w:ind w:firstLine="0"/>
              <w:rPr>
                <w:sz w:val="22"/>
                <w:szCs w:val="22"/>
              </w:rPr>
            </w:pPr>
            <w:r w:rsidRPr="009B35FF">
              <w:rPr>
                <w:rFonts w:ascii="Calibri" w:hAnsi="Calibri" w:cs="Calibri"/>
                <w:color w:val="000000"/>
                <w:sz w:val="22"/>
                <w:szCs w:val="22"/>
              </w:rPr>
              <w:t>0.047</w:t>
            </w:r>
          </w:p>
        </w:tc>
        <w:tc>
          <w:tcPr>
            <w:tcW w:w="2168" w:type="dxa"/>
            <w:vAlign w:val="bottom"/>
          </w:tcPr>
          <w:p w14:paraId="6F21C394" w14:textId="77777777" w:rsidR="009B35FF" w:rsidRPr="009B35FF" w:rsidRDefault="009B35FF" w:rsidP="009B35FF">
            <w:pPr>
              <w:ind w:firstLine="0"/>
              <w:rPr>
                <w:sz w:val="22"/>
                <w:szCs w:val="22"/>
              </w:rPr>
            </w:pPr>
            <w:r w:rsidRPr="009B35FF">
              <w:rPr>
                <w:rFonts w:ascii="Calibri" w:hAnsi="Calibri" w:cs="Calibri"/>
                <w:color w:val="000000"/>
                <w:sz w:val="22"/>
                <w:szCs w:val="22"/>
              </w:rPr>
              <w:t>0.1</w:t>
            </w:r>
          </w:p>
        </w:tc>
        <w:tc>
          <w:tcPr>
            <w:tcW w:w="2168" w:type="dxa"/>
          </w:tcPr>
          <w:p w14:paraId="418A7193" w14:textId="48C00B95"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72CFF65B" w14:textId="7733FA60" w:rsidTr="00527F82">
        <w:trPr>
          <w:jc w:val="center"/>
        </w:trPr>
        <w:tc>
          <w:tcPr>
            <w:tcW w:w="833" w:type="dxa"/>
          </w:tcPr>
          <w:p w14:paraId="5996A1A2" w14:textId="77777777" w:rsidR="009B35FF" w:rsidRPr="009B35FF" w:rsidRDefault="009B35FF" w:rsidP="009B35FF">
            <w:pPr>
              <w:ind w:firstLine="0"/>
              <w:rPr>
                <w:sz w:val="22"/>
                <w:szCs w:val="22"/>
              </w:rPr>
            </w:pPr>
            <w:r w:rsidRPr="009B35FF">
              <w:rPr>
                <w:sz w:val="22"/>
                <w:szCs w:val="22"/>
              </w:rPr>
              <w:t>F03</w:t>
            </w:r>
          </w:p>
        </w:tc>
        <w:tc>
          <w:tcPr>
            <w:tcW w:w="1053" w:type="dxa"/>
            <w:vAlign w:val="bottom"/>
          </w:tcPr>
          <w:p w14:paraId="02C3A064" w14:textId="77777777" w:rsidR="009B35FF" w:rsidRPr="009B35FF" w:rsidRDefault="009B35FF" w:rsidP="009B35FF">
            <w:pPr>
              <w:ind w:firstLine="0"/>
              <w:rPr>
                <w:sz w:val="22"/>
                <w:szCs w:val="22"/>
              </w:rPr>
            </w:pPr>
            <w:r w:rsidRPr="009B35FF">
              <w:rPr>
                <w:rFonts w:ascii="Calibri" w:hAnsi="Calibri" w:cs="Calibri"/>
                <w:color w:val="000000"/>
                <w:sz w:val="22"/>
                <w:szCs w:val="22"/>
              </w:rPr>
              <w:t>0.076</w:t>
            </w:r>
          </w:p>
        </w:tc>
        <w:tc>
          <w:tcPr>
            <w:tcW w:w="2168" w:type="dxa"/>
            <w:vAlign w:val="bottom"/>
          </w:tcPr>
          <w:p w14:paraId="25ECDC52" w14:textId="77777777" w:rsidR="009B35FF" w:rsidRPr="009B35FF" w:rsidRDefault="009B35FF" w:rsidP="009B35FF">
            <w:pPr>
              <w:ind w:firstLine="0"/>
              <w:rPr>
                <w:sz w:val="22"/>
                <w:szCs w:val="22"/>
              </w:rPr>
            </w:pPr>
            <w:r w:rsidRPr="009B35FF">
              <w:rPr>
                <w:rFonts w:ascii="Calibri" w:hAnsi="Calibri" w:cs="Calibri"/>
                <w:color w:val="000000"/>
                <w:sz w:val="22"/>
                <w:szCs w:val="22"/>
              </w:rPr>
              <w:t>0.185</w:t>
            </w:r>
          </w:p>
        </w:tc>
        <w:tc>
          <w:tcPr>
            <w:tcW w:w="2168" w:type="dxa"/>
            <w:vAlign w:val="bottom"/>
          </w:tcPr>
          <w:p w14:paraId="0ACCEDEB" w14:textId="77777777" w:rsidR="009B35FF" w:rsidRPr="009B35FF" w:rsidRDefault="009B35FF" w:rsidP="009B35FF">
            <w:pPr>
              <w:ind w:firstLine="0"/>
              <w:rPr>
                <w:sz w:val="22"/>
                <w:szCs w:val="22"/>
              </w:rPr>
            </w:pPr>
            <w:r w:rsidRPr="009B35FF">
              <w:rPr>
                <w:rFonts w:ascii="Calibri" w:hAnsi="Calibri" w:cs="Calibri"/>
                <w:color w:val="000000"/>
                <w:sz w:val="22"/>
                <w:szCs w:val="22"/>
              </w:rPr>
              <w:t>0.5</w:t>
            </w:r>
          </w:p>
        </w:tc>
        <w:tc>
          <w:tcPr>
            <w:tcW w:w="2168" w:type="dxa"/>
          </w:tcPr>
          <w:p w14:paraId="20193D3F" w14:textId="0A89251B"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3FF27625" w14:textId="034F63D8" w:rsidTr="00527F82">
        <w:trPr>
          <w:jc w:val="center"/>
        </w:trPr>
        <w:tc>
          <w:tcPr>
            <w:tcW w:w="833" w:type="dxa"/>
          </w:tcPr>
          <w:p w14:paraId="2F2B04C9" w14:textId="77777777" w:rsidR="009B35FF" w:rsidRPr="009B35FF" w:rsidRDefault="009B35FF" w:rsidP="009B35FF">
            <w:pPr>
              <w:ind w:firstLine="0"/>
              <w:rPr>
                <w:sz w:val="22"/>
                <w:szCs w:val="22"/>
              </w:rPr>
            </w:pPr>
            <w:r w:rsidRPr="009B35FF">
              <w:rPr>
                <w:sz w:val="22"/>
                <w:szCs w:val="22"/>
              </w:rPr>
              <w:t>F04</w:t>
            </w:r>
          </w:p>
        </w:tc>
        <w:tc>
          <w:tcPr>
            <w:tcW w:w="1053" w:type="dxa"/>
            <w:vAlign w:val="bottom"/>
          </w:tcPr>
          <w:p w14:paraId="20635316" w14:textId="77777777" w:rsidR="009B35FF" w:rsidRPr="009B35FF" w:rsidRDefault="009B35FF" w:rsidP="009B35FF">
            <w:pPr>
              <w:ind w:firstLine="0"/>
              <w:rPr>
                <w:sz w:val="22"/>
                <w:szCs w:val="22"/>
              </w:rPr>
            </w:pPr>
            <w:r w:rsidRPr="009B35FF">
              <w:rPr>
                <w:rFonts w:ascii="Calibri" w:hAnsi="Calibri" w:cs="Calibri"/>
                <w:color w:val="000000"/>
                <w:sz w:val="22"/>
                <w:szCs w:val="22"/>
              </w:rPr>
              <w:t>0.076</w:t>
            </w:r>
          </w:p>
        </w:tc>
        <w:tc>
          <w:tcPr>
            <w:tcW w:w="2168" w:type="dxa"/>
            <w:vAlign w:val="bottom"/>
          </w:tcPr>
          <w:p w14:paraId="1D773216" w14:textId="77777777" w:rsidR="009B35FF" w:rsidRPr="009B35FF" w:rsidRDefault="009B35FF" w:rsidP="009B35FF">
            <w:pPr>
              <w:ind w:firstLine="0"/>
              <w:rPr>
                <w:sz w:val="22"/>
                <w:szCs w:val="22"/>
              </w:rPr>
            </w:pPr>
            <w:r w:rsidRPr="009B35FF">
              <w:rPr>
                <w:rFonts w:ascii="Calibri" w:hAnsi="Calibri" w:cs="Calibri"/>
                <w:color w:val="000000"/>
                <w:sz w:val="22"/>
                <w:szCs w:val="22"/>
              </w:rPr>
              <w:t>0.185</w:t>
            </w:r>
          </w:p>
        </w:tc>
        <w:tc>
          <w:tcPr>
            <w:tcW w:w="2168" w:type="dxa"/>
            <w:vAlign w:val="bottom"/>
          </w:tcPr>
          <w:p w14:paraId="00C92739" w14:textId="77777777" w:rsidR="009B35FF" w:rsidRPr="009B35FF" w:rsidRDefault="009B35FF" w:rsidP="009B35FF">
            <w:pPr>
              <w:ind w:firstLine="0"/>
              <w:rPr>
                <w:sz w:val="22"/>
                <w:szCs w:val="22"/>
              </w:rPr>
            </w:pPr>
            <w:r w:rsidRPr="009B35FF">
              <w:rPr>
                <w:rFonts w:ascii="Calibri" w:hAnsi="Calibri" w:cs="Calibri"/>
                <w:color w:val="000000"/>
                <w:sz w:val="22"/>
                <w:szCs w:val="22"/>
              </w:rPr>
              <w:t>0.5</w:t>
            </w:r>
          </w:p>
        </w:tc>
        <w:tc>
          <w:tcPr>
            <w:tcW w:w="2168" w:type="dxa"/>
          </w:tcPr>
          <w:p w14:paraId="17B613A9" w14:textId="4A612558"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68B4BF18" w14:textId="3F1D0B18" w:rsidTr="00527F82">
        <w:trPr>
          <w:jc w:val="center"/>
        </w:trPr>
        <w:tc>
          <w:tcPr>
            <w:tcW w:w="833" w:type="dxa"/>
          </w:tcPr>
          <w:p w14:paraId="53AB4B5F" w14:textId="77777777" w:rsidR="009B35FF" w:rsidRPr="009B35FF" w:rsidRDefault="009B35FF" w:rsidP="009B35FF">
            <w:pPr>
              <w:ind w:firstLine="0"/>
              <w:rPr>
                <w:sz w:val="22"/>
                <w:szCs w:val="22"/>
              </w:rPr>
            </w:pPr>
            <w:r w:rsidRPr="009B35FF">
              <w:rPr>
                <w:sz w:val="22"/>
                <w:szCs w:val="22"/>
              </w:rPr>
              <w:t>F05</w:t>
            </w:r>
          </w:p>
        </w:tc>
        <w:tc>
          <w:tcPr>
            <w:tcW w:w="1053" w:type="dxa"/>
            <w:vAlign w:val="bottom"/>
          </w:tcPr>
          <w:p w14:paraId="6D777053"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1A1D00D0"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65B4EB53"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tcPr>
          <w:p w14:paraId="583F7A40" w14:textId="0BE28514" w:rsidR="009B35FF" w:rsidRPr="009B35FF" w:rsidRDefault="009B35FF" w:rsidP="009B35FF">
            <w:pPr>
              <w:ind w:firstLine="0"/>
              <w:rPr>
                <w:rFonts w:ascii="Calibri" w:hAnsi="Calibri" w:cs="Calibri"/>
                <w:color w:val="000000"/>
                <w:sz w:val="22"/>
                <w:szCs w:val="22"/>
              </w:rPr>
            </w:pPr>
            <w:r w:rsidRPr="00D74017">
              <w:rPr>
                <w:sz w:val="22"/>
                <w:szCs w:val="22"/>
              </w:rPr>
              <w:t>1</w:t>
            </w:r>
          </w:p>
        </w:tc>
      </w:tr>
      <w:tr w:rsidR="009B35FF" w:rsidRPr="009B35FF" w14:paraId="4132098E" w14:textId="1641BD9F" w:rsidTr="00527F82">
        <w:trPr>
          <w:jc w:val="center"/>
        </w:trPr>
        <w:tc>
          <w:tcPr>
            <w:tcW w:w="833" w:type="dxa"/>
          </w:tcPr>
          <w:p w14:paraId="7913E3CA" w14:textId="77777777" w:rsidR="009B35FF" w:rsidRPr="009B35FF" w:rsidRDefault="009B35FF" w:rsidP="009B35FF">
            <w:pPr>
              <w:ind w:firstLine="0"/>
              <w:rPr>
                <w:sz w:val="22"/>
                <w:szCs w:val="22"/>
              </w:rPr>
            </w:pPr>
            <w:r w:rsidRPr="009B35FF">
              <w:rPr>
                <w:sz w:val="22"/>
                <w:szCs w:val="22"/>
              </w:rPr>
              <w:t>F06</w:t>
            </w:r>
          </w:p>
        </w:tc>
        <w:tc>
          <w:tcPr>
            <w:tcW w:w="1053" w:type="dxa"/>
            <w:vAlign w:val="bottom"/>
          </w:tcPr>
          <w:p w14:paraId="0B16C80D" w14:textId="77777777" w:rsidR="009B35FF" w:rsidRPr="009B35FF" w:rsidRDefault="009B35FF" w:rsidP="009B35FF">
            <w:pPr>
              <w:ind w:firstLine="0"/>
              <w:rPr>
                <w:sz w:val="22"/>
                <w:szCs w:val="22"/>
              </w:rPr>
            </w:pPr>
            <w:r w:rsidRPr="009B35FF">
              <w:rPr>
                <w:rFonts w:ascii="Calibri" w:hAnsi="Calibri" w:cs="Calibri"/>
                <w:color w:val="000000"/>
                <w:sz w:val="22"/>
                <w:szCs w:val="22"/>
              </w:rPr>
              <w:t>0.066</w:t>
            </w:r>
          </w:p>
        </w:tc>
        <w:tc>
          <w:tcPr>
            <w:tcW w:w="2168" w:type="dxa"/>
            <w:vAlign w:val="bottom"/>
          </w:tcPr>
          <w:p w14:paraId="04056462" w14:textId="77777777" w:rsidR="009B35FF" w:rsidRPr="009B35FF" w:rsidRDefault="009B35FF" w:rsidP="009B35FF">
            <w:pPr>
              <w:ind w:firstLine="0"/>
              <w:rPr>
                <w:sz w:val="22"/>
                <w:szCs w:val="22"/>
              </w:rPr>
            </w:pPr>
            <w:r w:rsidRPr="009B35FF">
              <w:rPr>
                <w:rFonts w:ascii="Calibri" w:hAnsi="Calibri" w:cs="Calibri"/>
                <w:color w:val="000000"/>
                <w:sz w:val="22"/>
                <w:szCs w:val="22"/>
              </w:rPr>
              <w:t>0.119</w:t>
            </w:r>
          </w:p>
        </w:tc>
        <w:tc>
          <w:tcPr>
            <w:tcW w:w="2168" w:type="dxa"/>
            <w:vAlign w:val="bottom"/>
          </w:tcPr>
          <w:p w14:paraId="5DE8A5EB" w14:textId="77777777" w:rsidR="009B35FF" w:rsidRPr="009B35FF" w:rsidRDefault="009B35FF" w:rsidP="009B35FF">
            <w:pPr>
              <w:ind w:firstLine="0"/>
              <w:rPr>
                <w:sz w:val="22"/>
                <w:szCs w:val="22"/>
              </w:rPr>
            </w:pPr>
            <w:r w:rsidRPr="009B35FF">
              <w:rPr>
                <w:rFonts w:ascii="Calibri" w:hAnsi="Calibri" w:cs="Calibri"/>
                <w:color w:val="000000"/>
                <w:sz w:val="22"/>
                <w:szCs w:val="22"/>
              </w:rPr>
              <w:t>0.3</w:t>
            </w:r>
          </w:p>
        </w:tc>
        <w:tc>
          <w:tcPr>
            <w:tcW w:w="2168" w:type="dxa"/>
          </w:tcPr>
          <w:p w14:paraId="73144477" w14:textId="0C17F728"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602145D4" w14:textId="6B9382E9" w:rsidTr="00527F82">
        <w:trPr>
          <w:jc w:val="center"/>
        </w:trPr>
        <w:tc>
          <w:tcPr>
            <w:tcW w:w="833" w:type="dxa"/>
          </w:tcPr>
          <w:p w14:paraId="37A5569E" w14:textId="77777777" w:rsidR="009B35FF" w:rsidRPr="009B35FF" w:rsidRDefault="009B35FF" w:rsidP="009B35FF">
            <w:pPr>
              <w:ind w:firstLine="0"/>
              <w:rPr>
                <w:sz w:val="22"/>
                <w:szCs w:val="22"/>
              </w:rPr>
            </w:pPr>
            <w:r w:rsidRPr="009B35FF">
              <w:rPr>
                <w:sz w:val="22"/>
                <w:szCs w:val="22"/>
              </w:rPr>
              <w:lastRenderedPageBreak/>
              <w:t>F07</w:t>
            </w:r>
          </w:p>
        </w:tc>
        <w:tc>
          <w:tcPr>
            <w:tcW w:w="1053" w:type="dxa"/>
            <w:vAlign w:val="bottom"/>
          </w:tcPr>
          <w:p w14:paraId="5CF8B08E"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4B9A2A87"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745E48F1"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tcPr>
          <w:p w14:paraId="15122440" w14:textId="0E71776D" w:rsidR="009B35FF" w:rsidRPr="009B35FF" w:rsidRDefault="009B35FF" w:rsidP="009B35FF">
            <w:pPr>
              <w:ind w:firstLine="0"/>
              <w:rPr>
                <w:rFonts w:ascii="Calibri" w:hAnsi="Calibri" w:cs="Calibri"/>
                <w:color w:val="000000"/>
                <w:sz w:val="22"/>
                <w:szCs w:val="22"/>
              </w:rPr>
            </w:pPr>
            <w:r w:rsidRPr="00D74017">
              <w:rPr>
                <w:sz w:val="22"/>
                <w:szCs w:val="22"/>
              </w:rPr>
              <w:t>1</w:t>
            </w:r>
          </w:p>
        </w:tc>
      </w:tr>
      <w:tr w:rsidR="009B35FF" w:rsidRPr="009B35FF" w14:paraId="5A845B5E" w14:textId="74056B9C" w:rsidTr="00527F82">
        <w:tblPrEx>
          <w:jc w:val="left"/>
        </w:tblPrEx>
        <w:tc>
          <w:tcPr>
            <w:tcW w:w="833" w:type="dxa"/>
          </w:tcPr>
          <w:p w14:paraId="7780AEA7" w14:textId="77777777" w:rsidR="009B35FF" w:rsidRPr="009B35FF" w:rsidRDefault="009B35FF" w:rsidP="009B35FF">
            <w:pPr>
              <w:ind w:firstLine="0"/>
              <w:rPr>
                <w:sz w:val="22"/>
                <w:szCs w:val="22"/>
              </w:rPr>
            </w:pPr>
            <w:r w:rsidRPr="009B35FF">
              <w:rPr>
                <w:sz w:val="22"/>
                <w:szCs w:val="22"/>
              </w:rPr>
              <w:t>F11</w:t>
            </w:r>
          </w:p>
        </w:tc>
        <w:tc>
          <w:tcPr>
            <w:tcW w:w="1053" w:type="dxa"/>
            <w:vAlign w:val="bottom"/>
          </w:tcPr>
          <w:p w14:paraId="1EB9384D" w14:textId="77777777" w:rsidR="009B35FF" w:rsidRPr="009B35FF" w:rsidRDefault="009B35FF" w:rsidP="009B35FF">
            <w:pPr>
              <w:ind w:firstLine="0"/>
              <w:rPr>
                <w:sz w:val="22"/>
                <w:szCs w:val="22"/>
              </w:rPr>
            </w:pPr>
            <w:r w:rsidRPr="009B35FF">
              <w:rPr>
                <w:rFonts w:ascii="Calibri" w:hAnsi="Calibri" w:cs="Calibri"/>
                <w:color w:val="000000"/>
                <w:sz w:val="22"/>
                <w:szCs w:val="22"/>
              </w:rPr>
              <w:t>0.049394</w:t>
            </w:r>
          </w:p>
        </w:tc>
        <w:tc>
          <w:tcPr>
            <w:tcW w:w="2168" w:type="dxa"/>
            <w:vAlign w:val="bottom"/>
          </w:tcPr>
          <w:p w14:paraId="42B1B0B9" w14:textId="77777777" w:rsidR="009B35FF" w:rsidRPr="009B35FF" w:rsidRDefault="009B35FF" w:rsidP="009B35FF">
            <w:pPr>
              <w:ind w:firstLine="0"/>
              <w:rPr>
                <w:sz w:val="22"/>
                <w:szCs w:val="22"/>
              </w:rPr>
            </w:pPr>
            <w:r w:rsidRPr="009B35FF">
              <w:rPr>
                <w:rFonts w:ascii="Calibri" w:hAnsi="Calibri" w:cs="Calibri"/>
                <w:color w:val="000000"/>
                <w:sz w:val="22"/>
                <w:szCs w:val="22"/>
              </w:rPr>
              <w:t>0.075</w:t>
            </w:r>
          </w:p>
        </w:tc>
        <w:tc>
          <w:tcPr>
            <w:tcW w:w="2168" w:type="dxa"/>
            <w:vAlign w:val="bottom"/>
          </w:tcPr>
          <w:p w14:paraId="35D57F60" w14:textId="77777777" w:rsidR="009B35FF" w:rsidRPr="009B35FF" w:rsidRDefault="009B35FF" w:rsidP="009B35FF">
            <w:pPr>
              <w:ind w:firstLine="0"/>
              <w:rPr>
                <w:sz w:val="22"/>
                <w:szCs w:val="22"/>
              </w:rPr>
            </w:pPr>
            <w:r w:rsidRPr="009B35FF">
              <w:rPr>
                <w:rFonts w:ascii="Calibri" w:hAnsi="Calibri" w:cs="Calibri"/>
                <w:color w:val="000000"/>
                <w:sz w:val="22"/>
                <w:szCs w:val="22"/>
              </w:rPr>
              <w:t>0.197</w:t>
            </w:r>
          </w:p>
        </w:tc>
        <w:tc>
          <w:tcPr>
            <w:tcW w:w="2168" w:type="dxa"/>
          </w:tcPr>
          <w:p w14:paraId="0EFE4100" w14:textId="5806D247"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7E69CCD8" w14:textId="4B106442" w:rsidTr="00527F82">
        <w:tblPrEx>
          <w:jc w:val="left"/>
        </w:tblPrEx>
        <w:tc>
          <w:tcPr>
            <w:tcW w:w="833" w:type="dxa"/>
          </w:tcPr>
          <w:p w14:paraId="22B208A8" w14:textId="77777777" w:rsidR="009B35FF" w:rsidRPr="009B35FF" w:rsidRDefault="009B35FF" w:rsidP="009B35FF">
            <w:pPr>
              <w:ind w:firstLine="0"/>
              <w:rPr>
                <w:sz w:val="22"/>
                <w:szCs w:val="22"/>
              </w:rPr>
            </w:pPr>
            <w:r w:rsidRPr="009B35FF">
              <w:rPr>
                <w:sz w:val="22"/>
                <w:szCs w:val="22"/>
              </w:rPr>
              <w:t>F12</w:t>
            </w:r>
          </w:p>
        </w:tc>
        <w:tc>
          <w:tcPr>
            <w:tcW w:w="1053" w:type="dxa"/>
            <w:vAlign w:val="bottom"/>
          </w:tcPr>
          <w:p w14:paraId="2302D0E7" w14:textId="77777777" w:rsidR="009B35FF" w:rsidRPr="009B35FF" w:rsidRDefault="009B35FF" w:rsidP="009B35FF">
            <w:pPr>
              <w:ind w:firstLine="0"/>
              <w:rPr>
                <w:sz w:val="22"/>
                <w:szCs w:val="22"/>
              </w:rPr>
            </w:pPr>
            <w:r w:rsidRPr="009B35FF">
              <w:rPr>
                <w:rFonts w:ascii="Calibri" w:hAnsi="Calibri" w:cs="Calibri"/>
                <w:color w:val="000000"/>
                <w:sz w:val="22"/>
                <w:szCs w:val="22"/>
              </w:rPr>
              <w:t>0.149962</w:t>
            </w:r>
          </w:p>
        </w:tc>
        <w:tc>
          <w:tcPr>
            <w:tcW w:w="2168" w:type="dxa"/>
            <w:vAlign w:val="bottom"/>
          </w:tcPr>
          <w:p w14:paraId="3E14E66A" w14:textId="77777777" w:rsidR="009B35FF" w:rsidRPr="009B35FF" w:rsidRDefault="009B35FF" w:rsidP="009B35FF">
            <w:pPr>
              <w:ind w:firstLine="0"/>
              <w:rPr>
                <w:sz w:val="22"/>
                <w:szCs w:val="22"/>
              </w:rPr>
            </w:pPr>
            <w:r w:rsidRPr="009B35FF">
              <w:rPr>
                <w:rFonts w:ascii="Calibri" w:hAnsi="Calibri" w:cs="Calibri"/>
                <w:color w:val="000000"/>
                <w:sz w:val="22"/>
                <w:szCs w:val="22"/>
              </w:rPr>
              <w:t>0.219</w:t>
            </w:r>
          </w:p>
        </w:tc>
        <w:tc>
          <w:tcPr>
            <w:tcW w:w="2168" w:type="dxa"/>
            <w:vAlign w:val="bottom"/>
          </w:tcPr>
          <w:p w14:paraId="42D848B3" w14:textId="77777777" w:rsidR="009B35FF" w:rsidRPr="009B35FF" w:rsidRDefault="009B35FF" w:rsidP="009B35FF">
            <w:pPr>
              <w:ind w:firstLine="0"/>
              <w:rPr>
                <w:sz w:val="22"/>
                <w:szCs w:val="22"/>
              </w:rPr>
            </w:pPr>
            <w:r w:rsidRPr="009B35FF">
              <w:rPr>
                <w:rFonts w:ascii="Calibri" w:hAnsi="Calibri" w:cs="Calibri"/>
                <w:color w:val="000000"/>
                <w:sz w:val="22"/>
                <w:szCs w:val="22"/>
              </w:rPr>
              <w:t>0.642</w:t>
            </w:r>
          </w:p>
        </w:tc>
        <w:tc>
          <w:tcPr>
            <w:tcW w:w="2168" w:type="dxa"/>
          </w:tcPr>
          <w:p w14:paraId="4EE307D9" w14:textId="18BDD965"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6B1B67D0" w14:textId="76B101CC" w:rsidTr="00527F82">
        <w:tblPrEx>
          <w:jc w:val="left"/>
        </w:tblPrEx>
        <w:tc>
          <w:tcPr>
            <w:tcW w:w="833" w:type="dxa"/>
          </w:tcPr>
          <w:p w14:paraId="3BE48829" w14:textId="77777777" w:rsidR="009B35FF" w:rsidRPr="009B35FF" w:rsidRDefault="009B35FF" w:rsidP="009B35FF">
            <w:pPr>
              <w:ind w:firstLine="0"/>
              <w:rPr>
                <w:sz w:val="22"/>
                <w:szCs w:val="22"/>
              </w:rPr>
            </w:pPr>
            <w:r w:rsidRPr="009B35FF">
              <w:rPr>
                <w:sz w:val="22"/>
                <w:szCs w:val="22"/>
              </w:rPr>
              <w:t>F13</w:t>
            </w:r>
          </w:p>
        </w:tc>
        <w:tc>
          <w:tcPr>
            <w:tcW w:w="1053" w:type="dxa"/>
            <w:vAlign w:val="bottom"/>
          </w:tcPr>
          <w:p w14:paraId="494852F4" w14:textId="77777777" w:rsidR="009B35FF" w:rsidRPr="009B35FF" w:rsidRDefault="009B35FF" w:rsidP="009B35FF">
            <w:pPr>
              <w:ind w:firstLine="0"/>
              <w:rPr>
                <w:sz w:val="22"/>
                <w:szCs w:val="22"/>
              </w:rPr>
            </w:pPr>
            <w:r w:rsidRPr="009B35FF">
              <w:rPr>
                <w:rFonts w:ascii="Calibri" w:hAnsi="Calibri" w:cs="Calibri"/>
                <w:color w:val="000000"/>
                <w:sz w:val="22"/>
                <w:szCs w:val="22"/>
              </w:rPr>
              <w:t>0.049394</w:t>
            </w:r>
          </w:p>
        </w:tc>
        <w:tc>
          <w:tcPr>
            <w:tcW w:w="2168" w:type="dxa"/>
            <w:vAlign w:val="bottom"/>
          </w:tcPr>
          <w:p w14:paraId="76A32E1C" w14:textId="77777777" w:rsidR="009B35FF" w:rsidRPr="009B35FF" w:rsidRDefault="009B35FF" w:rsidP="009B35FF">
            <w:pPr>
              <w:ind w:firstLine="0"/>
              <w:rPr>
                <w:sz w:val="22"/>
                <w:szCs w:val="22"/>
              </w:rPr>
            </w:pPr>
            <w:r w:rsidRPr="009B35FF">
              <w:rPr>
                <w:rFonts w:ascii="Calibri" w:hAnsi="Calibri" w:cs="Calibri"/>
                <w:color w:val="000000"/>
                <w:sz w:val="22"/>
                <w:szCs w:val="22"/>
              </w:rPr>
              <w:t>0.075</w:t>
            </w:r>
          </w:p>
        </w:tc>
        <w:tc>
          <w:tcPr>
            <w:tcW w:w="2168" w:type="dxa"/>
            <w:vAlign w:val="bottom"/>
          </w:tcPr>
          <w:p w14:paraId="6D2CCF59" w14:textId="77777777" w:rsidR="009B35FF" w:rsidRPr="009B35FF" w:rsidRDefault="009B35FF" w:rsidP="009B35FF">
            <w:pPr>
              <w:ind w:firstLine="0"/>
              <w:rPr>
                <w:sz w:val="22"/>
                <w:szCs w:val="22"/>
              </w:rPr>
            </w:pPr>
            <w:r w:rsidRPr="009B35FF">
              <w:rPr>
                <w:rFonts w:ascii="Calibri" w:hAnsi="Calibri" w:cs="Calibri"/>
                <w:color w:val="000000"/>
                <w:sz w:val="22"/>
                <w:szCs w:val="22"/>
              </w:rPr>
              <w:t>0.197</w:t>
            </w:r>
          </w:p>
        </w:tc>
        <w:tc>
          <w:tcPr>
            <w:tcW w:w="2168" w:type="dxa"/>
          </w:tcPr>
          <w:p w14:paraId="7F9ED382" w14:textId="4649A4E0"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49247083" w14:textId="0B2531B8" w:rsidTr="00527F82">
        <w:tblPrEx>
          <w:jc w:val="left"/>
        </w:tblPrEx>
        <w:tc>
          <w:tcPr>
            <w:tcW w:w="833" w:type="dxa"/>
          </w:tcPr>
          <w:p w14:paraId="156A98B7" w14:textId="77777777" w:rsidR="009B35FF" w:rsidRPr="009B35FF" w:rsidRDefault="009B35FF" w:rsidP="009B35FF">
            <w:pPr>
              <w:ind w:firstLine="0"/>
              <w:rPr>
                <w:sz w:val="22"/>
                <w:szCs w:val="22"/>
              </w:rPr>
            </w:pPr>
            <w:r w:rsidRPr="009B35FF">
              <w:rPr>
                <w:sz w:val="22"/>
                <w:szCs w:val="22"/>
              </w:rPr>
              <w:t>F14</w:t>
            </w:r>
          </w:p>
        </w:tc>
        <w:tc>
          <w:tcPr>
            <w:tcW w:w="1053" w:type="dxa"/>
            <w:vAlign w:val="bottom"/>
          </w:tcPr>
          <w:p w14:paraId="35716B97" w14:textId="77777777" w:rsidR="009B35FF" w:rsidRPr="009B35FF" w:rsidRDefault="009B35FF" w:rsidP="009B35FF">
            <w:pPr>
              <w:ind w:firstLine="0"/>
              <w:rPr>
                <w:sz w:val="22"/>
                <w:szCs w:val="22"/>
              </w:rPr>
            </w:pPr>
            <w:r w:rsidRPr="009B35FF">
              <w:rPr>
                <w:rFonts w:ascii="Calibri" w:hAnsi="Calibri" w:cs="Calibri"/>
                <w:color w:val="000000"/>
                <w:sz w:val="22"/>
                <w:szCs w:val="22"/>
              </w:rPr>
              <w:t>0.081858</w:t>
            </w:r>
          </w:p>
        </w:tc>
        <w:tc>
          <w:tcPr>
            <w:tcW w:w="2168" w:type="dxa"/>
            <w:vAlign w:val="bottom"/>
          </w:tcPr>
          <w:p w14:paraId="5B3941CB" w14:textId="77777777" w:rsidR="009B35FF" w:rsidRPr="009B35FF" w:rsidRDefault="009B35FF" w:rsidP="009B35FF">
            <w:pPr>
              <w:ind w:firstLine="0"/>
              <w:rPr>
                <w:sz w:val="22"/>
                <w:szCs w:val="22"/>
              </w:rPr>
            </w:pPr>
            <w:r w:rsidRPr="009B35FF">
              <w:rPr>
                <w:rFonts w:ascii="Calibri" w:hAnsi="Calibri" w:cs="Calibri"/>
                <w:color w:val="000000"/>
                <w:sz w:val="22"/>
                <w:szCs w:val="22"/>
              </w:rPr>
              <w:t>0.117</w:t>
            </w:r>
          </w:p>
        </w:tc>
        <w:tc>
          <w:tcPr>
            <w:tcW w:w="2168" w:type="dxa"/>
            <w:vAlign w:val="bottom"/>
          </w:tcPr>
          <w:p w14:paraId="3E9DDC97" w14:textId="77777777" w:rsidR="009B35FF" w:rsidRPr="009B35FF" w:rsidRDefault="009B35FF" w:rsidP="009B35FF">
            <w:pPr>
              <w:ind w:firstLine="0"/>
              <w:rPr>
                <w:sz w:val="22"/>
                <w:szCs w:val="22"/>
              </w:rPr>
            </w:pPr>
            <w:r w:rsidRPr="009B35FF">
              <w:rPr>
                <w:rFonts w:ascii="Calibri" w:hAnsi="Calibri" w:cs="Calibri"/>
                <w:color w:val="000000"/>
                <w:sz w:val="22"/>
                <w:szCs w:val="22"/>
              </w:rPr>
              <w:t>0.281</w:t>
            </w:r>
          </w:p>
        </w:tc>
        <w:tc>
          <w:tcPr>
            <w:tcW w:w="2168" w:type="dxa"/>
          </w:tcPr>
          <w:p w14:paraId="2CF10D54" w14:textId="1246ED29"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5AC9FC89" w14:textId="36990CCF" w:rsidTr="00527F82">
        <w:tblPrEx>
          <w:jc w:val="left"/>
        </w:tblPrEx>
        <w:tc>
          <w:tcPr>
            <w:tcW w:w="833" w:type="dxa"/>
          </w:tcPr>
          <w:p w14:paraId="15FD1B66" w14:textId="77777777" w:rsidR="009B35FF" w:rsidRPr="009B35FF" w:rsidRDefault="009B35FF" w:rsidP="009B35FF">
            <w:pPr>
              <w:ind w:firstLine="0"/>
              <w:rPr>
                <w:sz w:val="22"/>
                <w:szCs w:val="22"/>
              </w:rPr>
            </w:pPr>
            <w:r w:rsidRPr="009B35FF">
              <w:rPr>
                <w:sz w:val="22"/>
                <w:szCs w:val="22"/>
              </w:rPr>
              <w:t>F15</w:t>
            </w:r>
          </w:p>
        </w:tc>
        <w:tc>
          <w:tcPr>
            <w:tcW w:w="1053" w:type="dxa"/>
            <w:vAlign w:val="bottom"/>
          </w:tcPr>
          <w:p w14:paraId="2A10C84F" w14:textId="77777777" w:rsidR="009B35FF" w:rsidRPr="009B35FF" w:rsidRDefault="009B35FF" w:rsidP="009B35FF">
            <w:pPr>
              <w:ind w:firstLine="0"/>
              <w:rPr>
                <w:sz w:val="22"/>
                <w:szCs w:val="22"/>
              </w:rPr>
            </w:pPr>
            <w:r w:rsidRPr="009B35FF">
              <w:rPr>
                <w:rFonts w:ascii="Calibri" w:hAnsi="Calibri" w:cs="Calibri"/>
                <w:color w:val="000000"/>
                <w:sz w:val="22"/>
                <w:szCs w:val="22"/>
              </w:rPr>
              <w:t>0.081858</w:t>
            </w:r>
          </w:p>
        </w:tc>
        <w:tc>
          <w:tcPr>
            <w:tcW w:w="2168" w:type="dxa"/>
            <w:vAlign w:val="bottom"/>
          </w:tcPr>
          <w:p w14:paraId="60E157A3" w14:textId="77777777" w:rsidR="009B35FF" w:rsidRPr="009B35FF" w:rsidRDefault="009B35FF" w:rsidP="009B35FF">
            <w:pPr>
              <w:ind w:firstLine="0"/>
              <w:rPr>
                <w:sz w:val="22"/>
                <w:szCs w:val="22"/>
              </w:rPr>
            </w:pPr>
            <w:r w:rsidRPr="009B35FF">
              <w:rPr>
                <w:rFonts w:ascii="Calibri" w:hAnsi="Calibri" w:cs="Calibri"/>
                <w:color w:val="000000"/>
                <w:sz w:val="22"/>
                <w:szCs w:val="22"/>
              </w:rPr>
              <w:t>0.117</w:t>
            </w:r>
          </w:p>
        </w:tc>
        <w:tc>
          <w:tcPr>
            <w:tcW w:w="2168" w:type="dxa"/>
            <w:vAlign w:val="bottom"/>
          </w:tcPr>
          <w:p w14:paraId="3FEBF95B" w14:textId="77777777" w:rsidR="009B35FF" w:rsidRPr="009B35FF" w:rsidRDefault="009B35FF" w:rsidP="009B35FF">
            <w:pPr>
              <w:ind w:firstLine="0"/>
              <w:rPr>
                <w:sz w:val="22"/>
                <w:szCs w:val="22"/>
              </w:rPr>
            </w:pPr>
            <w:r w:rsidRPr="009B35FF">
              <w:rPr>
                <w:rFonts w:ascii="Calibri" w:hAnsi="Calibri" w:cs="Calibri"/>
                <w:color w:val="000000"/>
                <w:sz w:val="22"/>
                <w:szCs w:val="22"/>
              </w:rPr>
              <w:t>0.281</w:t>
            </w:r>
          </w:p>
        </w:tc>
        <w:tc>
          <w:tcPr>
            <w:tcW w:w="2168" w:type="dxa"/>
          </w:tcPr>
          <w:p w14:paraId="288D2B01" w14:textId="4604F1D2"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3102EBA6" w14:textId="4AB79BFB" w:rsidTr="00527F82">
        <w:tblPrEx>
          <w:jc w:val="left"/>
        </w:tblPrEx>
        <w:tc>
          <w:tcPr>
            <w:tcW w:w="833" w:type="dxa"/>
          </w:tcPr>
          <w:p w14:paraId="11EA03DE" w14:textId="77777777" w:rsidR="009B35FF" w:rsidRPr="009B35FF" w:rsidRDefault="009B35FF" w:rsidP="009B35FF">
            <w:pPr>
              <w:ind w:firstLine="0"/>
              <w:rPr>
                <w:sz w:val="22"/>
                <w:szCs w:val="22"/>
              </w:rPr>
            </w:pPr>
            <w:r w:rsidRPr="009B35FF">
              <w:rPr>
                <w:sz w:val="22"/>
                <w:szCs w:val="22"/>
              </w:rPr>
              <w:t>F16</w:t>
            </w:r>
          </w:p>
        </w:tc>
        <w:tc>
          <w:tcPr>
            <w:tcW w:w="1053" w:type="dxa"/>
            <w:vAlign w:val="bottom"/>
          </w:tcPr>
          <w:p w14:paraId="59A304EF" w14:textId="77777777" w:rsidR="009B35FF" w:rsidRPr="009B35FF" w:rsidRDefault="009B35FF" w:rsidP="009B35FF">
            <w:pPr>
              <w:ind w:firstLine="0"/>
              <w:rPr>
                <w:sz w:val="22"/>
                <w:szCs w:val="22"/>
              </w:rPr>
            </w:pPr>
            <w:r w:rsidRPr="009B35FF">
              <w:rPr>
                <w:rFonts w:ascii="Calibri" w:hAnsi="Calibri" w:cs="Calibri"/>
                <w:color w:val="000000"/>
                <w:sz w:val="22"/>
                <w:szCs w:val="22"/>
              </w:rPr>
              <w:t>0.17665</w:t>
            </w:r>
          </w:p>
        </w:tc>
        <w:tc>
          <w:tcPr>
            <w:tcW w:w="2168" w:type="dxa"/>
            <w:vAlign w:val="bottom"/>
          </w:tcPr>
          <w:p w14:paraId="5E0121E2" w14:textId="77777777" w:rsidR="009B35FF" w:rsidRPr="009B35FF" w:rsidRDefault="009B35FF" w:rsidP="009B35FF">
            <w:pPr>
              <w:ind w:firstLine="0"/>
              <w:rPr>
                <w:sz w:val="22"/>
                <w:szCs w:val="22"/>
              </w:rPr>
            </w:pPr>
            <w:r w:rsidRPr="009B35FF">
              <w:rPr>
                <w:rFonts w:ascii="Calibri" w:hAnsi="Calibri" w:cs="Calibri"/>
                <w:color w:val="000000"/>
                <w:sz w:val="22"/>
                <w:szCs w:val="22"/>
              </w:rPr>
              <w:t>0.228</w:t>
            </w:r>
          </w:p>
        </w:tc>
        <w:tc>
          <w:tcPr>
            <w:tcW w:w="2168" w:type="dxa"/>
            <w:vAlign w:val="bottom"/>
          </w:tcPr>
          <w:p w14:paraId="6C7DCBDE" w14:textId="77777777" w:rsidR="009B35FF" w:rsidRPr="009B35FF" w:rsidRDefault="009B35FF" w:rsidP="009B35FF">
            <w:pPr>
              <w:ind w:firstLine="0"/>
              <w:rPr>
                <w:sz w:val="22"/>
                <w:szCs w:val="22"/>
              </w:rPr>
            </w:pPr>
            <w:r w:rsidRPr="009B35FF">
              <w:rPr>
                <w:rFonts w:ascii="Calibri" w:hAnsi="Calibri" w:cs="Calibri"/>
                <w:color w:val="000000"/>
                <w:sz w:val="22"/>
                <w:szCs w:val="22"/>
              </w:rPr>
              <w:t>0.642</w:t>
            </w:r>
          </w:p>
        </w:tc>
        <w:tc>
          <w:tcPr>
            <w:tcW w:w="2168" w:type="dxa"/>
          </w:tcPr>
          <w:p w14:paraId="00E7C521" w14:textId="46BDDA68"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1320330C" w14:textId="56822767" w:rsidTr="00527F82">
        <w:tblPrEx>
          <w:jc w:val="left"/>
        </w:tblPrEx>
        <w:tc>
          <w:tcPr>
            <w:tcW w:w="833" w:type="dxa"/>
          </w:tcPr>
          <w:p w14:paraId="58171DA3" w14:textId="77777777" w:rsidR="009B35FF" w:rsidRPr="009B35FF" w:rsidRDefault="009B35FF" w:rsidP="009B35FF">
            <w:pPr>
              <w:ind w:firstLine="0"/>
              <w:rPr>
                <w:sz w:val="22"/>
                <w:szCs w:val="22"/>
              </w:rPr>
            </w:pPr>
            <w:r w:rsidRPr="009B35FF">
              <w:rPr>
                <w:sz w:val="22"/>
                <w:szCs w:val="22"/>
              </w:rPr>
              <w:t>F17</w:t>
            </w:r>
          </w:p>
        </w:tc>
        <w:tc>
          <w:tcPr>
            <w:tcW w:w="1053" w:type="dxa"/>
            <w:vAlign w:val="bottom"/>
          </w:tcPr>
          <w:p w14:paraId="09D8EA5B" w14:textId="77777777" w:rsidR="009B35FF" w:rsidRPr="009B35FF" w:rsidRDefault="009B35FF" w:rsidP="009B35FF">
            <w:pPr>
              <w:ind w:firstLine="0"/>
              <w:rPr>
                <w:sz w:val="22"/>
                <w:szCs w:val="22"/>
              </w:rPr>
            </w:pPr>
            <w:r w:rsidRPr="009B35FF">
              <w:rPr>
                <w:rFonts w:ascii="Calibri" w:hAnsi="Calibri" w:cs="Calibri"/>
                <w:color w:val="000000"/>
                <w:sz w:val="22"/>
                <w:szCs w:val="22"/>
              </w:rPr>
              <w:t>0.066294</w:t>
            </w:r>
          </w:p>
        </w:tc>
        <w:tc>
          <w:tcPr>
            <w:tcW w:w="2168" w:type="dxa"/>
            <w:vAlign w:val="bottom"/>
          </w:tcPr>
          <w:p w14:paraId="61A36D5D" w14:textId="77777777" w:rsidR="009B35FF" w:rsidRPr="009B35FF" w:rsidRDefault="009B35FF" w:rsidP="009B35FF">
            <w:pPr>
              <w:ind w:firstLine="0"/>
              <w:rPr>
                <w:sz w:val="22"/>
                <w:szCs w:val="22"/>
              </w:rPr>
            </w:pPr>
            <w:r w:rsidRPr="009B35FF">
              <w:rPr>
                <w:rFonts w:ascii="Calibri" w:hAnsi="Calibri" w:cs="Calibri"/>
                <w:color w:val="000000"/>
                <w:sz w:val="22"/>
                <w:szCs w:val="22"/>
              </w:rPr>
              <w:t>0.093</w:t>
            </w:r>
          </w:p>
        </w:tc>
        <w:tc>
          <w:tcPr>
            <w:tcW w:w="2168" w:type="dxa"/>
            <w:vAlign w:val="bottom"/>
          </w:tcPr>
          <w:p w14:paraId="55A76D7D" w14:textId="77777777" w:rsidR="009B35FF" w:rsidRPr="009B35FF" w:rsidRDefault="009B35FF" w:rsidP="009B35FF">
            <w:pPr>
              <w:ind w:firstLine="0"/>
              <w:rPr>
                <w:sz w:val="22"/>
                <w:szCs w:val="22"/>
              </w:rPr>
            </w:pPr>
            <w:r w:rsidRPr="009B35FF">
              <w:rPr>
                <w:rFonts w:ascii="Calibri" w:hAnsi="Calibri" w:cs="Calibri"/>
                <w:color w:val="000000"/>
                <w:sz w:val="22"/>
                <w:szCs w:val="22"/>
              </w:rPr>
              <w:t>0.21</w:t>
            </w:r>
          </w:p>
        </w:tc>
        <w:tc>
          <w:tcPr>
            <w:tcW w:w="2168" w:type="dxa"/>
          </w:tcPr>
          <w:p w14:paraId="5A2E7EE6" w14:textId="7C70AECE"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7D2E8043" w14:textId="44C712C0" w:rsidTr="00527F82">
        <w:tblPrEx>
          <w:jc w:val="left"/>
        </w:tblPrEx>
        <w:tc>
          <w:tcPr>
            <w:tcW w:w="833" w:type="dxa"/>
          </w:tcPr>
          <w:p w14:paraId="555316A5" w14:textId="77777777" w:rsidR="009B35FF" w:rsidRPr="009B35FF" w:rsidRDefault="009B35FF" w:rsidP="009B35FF">
            <w:pPr>
              <w:ind w:firstLine="0"/>
              <w:rPr>
                <w:sz w:val="22"/>
                <w:szCs w:val="22"/>
              </w:rPr>
            </w:pPr>
            <w:r w:rsidRPr="009B35FF">
              <w:rPr>
                <w:sz w:val="22"/>
                <w:szCs w:val="22"/>
              </w:rPr>
              <w:t>F18</w:t>
            </w:r>
          </w:p>
        </w:tc>
        <w:tc>
          <w:tcPr>
            <w:tcW w:w="1053" w:type="dxa"/>
            <w:vAlign w:val="bottom"/>
          </w:tcPr>
          <w:p w14:paraId="6F989620" w14:textId="77777777" w:rsidR="009B35FF" w:rsidRPr="009B35FF" w:rsidRDefault="009B35FF" w:rsidP="009B35FF">
            <w:pPr>
              <w:ind w:firstLine="0"/>
              <w:rPr>
                <w:sz w:val="22"/>
                <w:szCs w:val="22"/>
              </w:rPr>
            </w:pPr>
            <w:r w:rsidRPr="009B35FF">
              <w:rPr>
                <w:rFonts w:ascii="Calibri" w:hAnsi="Calibri" w:cs="Calibri"/>
                <w:color w:val="000000"/>
                <w:sz w:val="22"/>
                <w:szCs w:val="22"/>
              </w:rPr>
              <w:t>0.042397</w:t>
            </w:r>
          </w:p>
        </w:tc>
        <w:tc>
          <w:tcPr>
            <w:tcW w:w="2168" w:type="dxa"/>
            <w:vAlign w:val="bottom"/>
          </w:tcPr>
          <w:p w14:paraId="4BC42FD4" w14:textId="77777777" w:rsidR="009B35FF" w:rsidRPr="009B35FF" w:rsidRDefault="009B35FF" w:rsidP="009B35FF">
            <w:pPr>
              <w:ind w:firstLine="0"/>
              <w:rPr>
                <w:sz w:val="22"/>
                <w:szCs w:val="22"/>
              </w:rPr>
            </w:pPr>
            <w:r w:rsidRPr="009B35FF">
              <w:rPr>
                <w:rFonts w:ascii="Calibri" w:hAnsi="Calibri" w:cs="Calibri"/>
                <w:color w:val="000000"/>
                <w:sz w:val="22"/>
                <w:szCs w:val="22"/>
              </w:rPr>
              <w:t>0.063</w:t>
            </w:r>
          </w:p>
        </w:tc>
        <w:tc>
          <w:tcPr>
            <w:tcW w:w="2168" w:type="dxa"/>
            <w:vAlign w:val="bottom"/>
          </w:tcPr>
          <w:p w14:paraId="406BA890" w14:textId="77777777" w:rsidR="009B35FF" w:rsidRPr="009B35FF" w:rsidRDefault="009B35FF" w:rsidP="009B35FF">
            <w:pPr>
              <w:ind w:firstLine="0"/>
              <w:rPr>
                <w:sz w:val="22"/>
                <w:szCs w:val="22"/>
              </w:rPr>
            </w:pPr>
            <w:r w:rsidRPr="009B35FF">
              <w:rPr>
                <w:rFonts w:ascii="Calibri" w:hAnsi="Calibri" w:cs="Calibri"/>
                <w:color w:val="000000"/>
                <w:sz w:val="22"/>
                <w:szCs w:val="22"/>
              </w:rPr>
              <w:t>0.164</w:t>
            </w:r>
          </w:p>
        </w:tc>
        <w:tc>
          <w:tcPr>
            <w:tcW w:w="2168" w:type="dxa"/>
          </w:tcPr>
          <w:p w14:paraId="24271762" w14:textId="09EF0BAD" w:rsidR="009B35FF" w:rsidRPr="009B35FF" w:rsidRDefault="009B35FF" w:rsidP="009B35FF">
            <w:pPr>
              <w:ind w:firstLine="0"/>
              <w:rPr>
                <w:rFonts w:ascii="Calibri" w:hAnsi="Calibri" w:cs="Calibri"/>
                <w:color w:val="000000"/>
                <w:sz w:val="22"/>
                <w:szCs w:val="22"/>
              </w:rPr>
            </w:pPr>
            <w:r w:rsidRPr="00D74017">
              <w:rPr>
                <w:sz w:val="22"/>
                <w:szCs w:val="22"/>
              </w:rPr>
              <w:t>0</w:t>
            </w:r>
          </w:p>
        </w:tc>
      </w:tr>
      <w:tr w:rsidR="009B35FF" w:rsidRPr="009B35FF" w14:paraId="3528DD72" w14:textId="0AB8D6F5" w:rsidTr="00527F82">
        <w:tblPrEx>
          <w:jc w:val="left"/>
        </w:tblPrEx>
        <w:tc>
          <w:tcPr>
            <w:tcW w:w="833" w:type="dxa"/>
          </w:tcPr>
          <w:p w14:paraId="7BFB9661" w14:textId="77777777" w:rsidR="009B35FF" w:rsidRPr="009B35FF" w:rsidRDefault="009B35FF" w:rsidP="009B35FF">
            <w:pPr>
              <w:ind w:firstLine="0"/>
              <w:rPr>
                <w:sz w:val="22"/>
                <w:szCs w:val="22"/>
              </w:rPr>
            </w:pPr>
            <w:r w:rsidRPr="009B35FF">
              <w:rPr>
                <w:sz w:val="22"/>
                <w:szCs w:val="22"/>
              </w:rPr>
              <w:t>F19</w:t>
            </w:r>
          </w:p>
        </w:tc>
        <w:tc>
          <w:tcPr>
            <w:tcW w:w="1053" w:type="dxa"/>
            <w:vAlign w:val="bottom"/>
          </w:tcPr>
          <w:p w14:paraId="7DC4F3CE"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07CA2DAF"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vAlign w:val="bottom"/>
          </w:tcPr>
          <w:p w14:paraId="72475230" w14:textId="77777777" w:rsidR="009B35FF" w:rsidRPr="009B35FF" w:rsidRDefault="009B35FF" w:rsidP="009B35FF">
            <w:pPr>
              <w:ind w:firstLine="0"/>
              <w:rPr>
                <w:sz w:val="22"/>
                <w:szCs w:val="22"/>
              </w:rPr>
            </w:pPr>
            <w:r w:rsidRPr="009B35FF">
              <w:rPr>
                <w:rFonts w:ascii="Calibri" w:hAnsi="Calibri" w:cs="Calibri"/>
                <w:color w:val="000000"/>
                <w:sz w:val="22"/>
                <w:szCs w:val="22"/>
              </w:rPr>
              <w:t>0</w:t>
            </w:r>
          </w:p>
        </w:tc>
        <w:tc>
          <w:tcPr>
            <w:tcW w:w="2168" w:type="dxa"/>
          </w:tcPr>
          <w:p w14:paraId="701B2C00" w14:textId="329FA29F" w:rsidR="009B35FF" w:rsidRPr="009B35FF" w:rsidRDefault="009B35FF" w:rsidP="009B35FF">
            <w:pPr>
              <w:ind w:firstLine="0"/>
              <w:rPr>
                <w:rFonts w:ascii="Calibri" w:hAnsi="Calibri" w:cs="Calibri"/>
                <w:color w:val="000000"/>
                <w:sz w:val="22"/>
                <w:szCs w:val="22"/>
              </w:rPr>
            </w:pPr>
            <w:r w:rsidRPr="00D74017">
              <w:rPr>
                <w:sz w:val="22"/>
                <w:szCs w:val="22"/>
              </w:rPr>
              <w:t>1</w:t>
            </w:r>
          </w:p>
        </w:tc>
      </w:tr>
    </w:tbl>
    <w:p w14:paraId="1EFF2740" w14:textId="77777777" w:rsidR="00A63F42" w:rsidRDefault="00A63F42">
      <w:pPr>
        <w:spacing w:line="240" w:lineRule="auto"/>
        <w:ind w:firstLine="0"/>
        <w:jc w:val="left"/>
      </w:pPr>
    </w:p>
    <w:p w14:paraId="064C93BA" w14:textId="041082FC" w:rsidR="00CA0617" w:rsidRDefault="00CA0617" w:rsidP="005F042C">
      <w:pPr>
        <w:pStyle w:val="Heading2"/>
      </w:pPr>
      <w:bookmarkStart w:id="103" w:name="_Toc521058490"/>
      <w:r>
        <w:t>Penyusunan Model Klasifikasi</w:t>
      </w:r>
      <w:bookmarkEnd w:id="103"/>
    </w:p>
    <w:p w14:paraId="087DC2EF" w14:textId="42D19DD7" w:rsidR="002D4B2B" w:rsidRDefault="002D4B2B" w:rsidP="002D4B2B">
      <w:r>
        <w:t xml:space="preserve">Pada tahap ini data-data pernyataan kebutuhan yang sudah direpresentasikan sebagai vektor fitur akan dibagi menjadi 2 kelompok, yaitu data latih dan data uji. </w:t>
      </w:r>
    </w:p>
    <w:p w14:paraId="3E782058" w14:textId="737958F5" w:rsidR="009B35FF" w:rsidRDefault="009B35FF" w:rsidP="009B35FF">
      <w:pPr>
        <w:pStyle w:val="Heading3"/>
        <w:ind w:left="990"/>
        <w:rPr>
          <w:rFonts w:ascii="Times New Roman" w:hAnsi="Times New Roman" w:cs="Times New Roman"/>
          <w:color w:val="auto"/>
        </w:rPr>
      </w:pPr>
      <w:bookmarkStart w:id="104" w:name="_Toc521058491"/>
      <w:r>
        <w:rPr>
          <w:rFonts w:ascii="Times New Roman" w:hAnsi="Times New Roman" w:cs="Times New Roman"/>
          <w:color w:val="auto"/>
        </w:rPr>
        <w:t>Pemisahan data</w:t>
      </w:r>
      <w:bookmarkEnd w:id="104"/>
    </w:p>
    <w:p w14:paraId="1156B461" w14:textId="068C5D72" w:rsidR="003503FB" w:rsidRPr="003503FB" w:rsidRDefault="002E5EF3" w:rsidP="003503FB">
      <w:r>
        <w:t xml:space="preserve">Pada penelitian ini, pengujian dilakukan dengan menggunakan </w:t>
      </w:r>
      <w:r w:rsidRPr="002E5EF3">
        <w:rPr>
          <w:i/>
        </w:rPr>
        <w:t>10-</w:t>
      </w:r>
      <w:r w:rsidR="009A1320">
        <w:rPr>
          <w:i/>
        </w:rPr>
        <w:t>f</w:t>
      </w:r>
      <w:r w:rsidRPr="002E5EF3">
        <w:rPr>
          <w:i/>
        </w:rPr>
        <w:t xml:space="preserve">olds </w:t>
      </w:r>
      <w:r w:rsidR="009A1320">
        <w:rPr>
          <w:i/>
        </w:rPr>
        <w:t>c</w:t>
      </w:r>
      <w:r w:rsidRPr="002E5EF3">
        <w:rPr>
          <w:i/>
        </w:rPr>
        <w:t>ross validation</w:t>
      </w:r>
      <w:r>
        <w:t xml:space="preserve">. Dalam </w:t>
      </w:r>
      <w:r w:rsidRPr="002E5EF3">
        <w:rPr>
          <w:i/>
        </w:rPr>
        <w:t>10</w:t>
      </w:r>
      <w:r w:rsidR="009A1320">
        <w:rPr>
          <w:i/>
        </w:rPr>
        <w:t>-f</w:t>
      </w:r>
      <w:r w:rsidRPr="002E5EF3">
        <w:rPr>
          <w:i/>
        </w:rPr>
        <w:t>olds cross validation</w:t>
      </w:r>
      <w:r>
        <w:t xml:space="preserve">, dataset dibagi menjadi 10 bagian yang sama rata. Dengan melakukan iterasi sebanyak 10 kali, </w:t>
      </w:r>
      <w:r w:rsidR="00360F79">
        <w:t xml:space="preserve">satu </w:t>
      </w:r>
      <w:r>
        <w:t>bagian dari data digunakan sebagai data uji, dan 9 bagian yang lain digunakan sebagai data latih</w:t>
      </w:r>
      <w:r w:rsidR="00360F79">
        <w:t>. Satu bagian data yang digunakan sebagai data uji pada setiap iterasi adalah bagian data yang berbeda dari iterasi sebelumnya.</w:t>
      </w:r>
    </w:p>
    <w:p w14:paraId="31A0CEC8" w14:textId="77777777" w:rsidR="009B35FF" w:rsidRDefault="009B35FF" w:rsidP="009B35FF">
      <w:pPr>
        <w:pStyle w:val="Heading3"/>
        <w:ind w:left="990"/>
        <w:rPr>
          <w:rFonts w:ascii="Times New Roman" w:hAnsi="Times New Roman" w:cs="Times New Roman"/>
          <w:color w:val="auto"/>
        </w:rPr>
      </w:pPr>
      <w:bookmarkStart w:id="105" w:name="_Toc521058492"/>
      <w:r>
        <w:rPr>
          <w:rFonts w:ascii="Times New Roman" w:hAnsi="Times New Roman" w:cs="Times New Roman"/>
          <w:color w:val="auto"/>
        </w:rPr>
        <w:t>Penyeimbangan Data Menggunakan SMOTE</w:t>
      </w:r>
      <w:bookmarkEnd w:id="105"/>
    </w:p>
    <w:p w14:paraId="0129A49A" w14:textId="74587B68" w:rsidR="009B35FF" w:rsidRPr="000A5271" w:rsidRDefault="009A1320" w:rsidP="009B35FF">
      <w:r>
        <w:t xml:space="preserve">Dalam setiap iterasi pada </w:t>
      </w:r>
      <w:r w:rsidRPr="002E5EF3">
        <w:rPr>
          <w:i/>
        </w:rPr>
        <w:t>10-</w:t>
      </w:r>
      <w:r>
        <w:rPr>
          <w:i/>
        </w:rPr>
        <w:t>f</w:t>
      </w:r>
      <w:r w:rsidRPr="002E5EF3">
        <w:rPr>
          <w:i/>
        </w:rPr>
        <w:t xml:space="preserve">olds </w:t>
      </w:r>
      <w:r>
        <w:rPr>
          <w:i/>
        </w:rPr>
        <w:t>c</w:t>
      </w:r>
      <w:r w:rsidRPr="002E5EF3">
        <w:rPr>
          <w:i/>
        </w:rPr>
        <w:t>ross validation</w:t>
      </w:r>
      <w:r>
        <w:rPr>
          <w:i/>
        </w:rPr>
        <w:t xml:space="preserve">, </w:t>
      </w:r>
      <w:r w:rsidR="009B35FF">
        <w:t xml:space="preserve">akan dilakukan penyeimbangan data derau </w:t>
      </w:r>
      <w:r>
        <w:t xml:space="preserve">pada data latih </w:t>
      </w:r>
      <w:r w:rsidR="009B35FF">
        <w:t>dengan menggunakan algoritma SMOTE. Berikut adalah hasil penyeimbangan data dari</w:t>
      </w:r>
      <w:r w:rsidR="00D81D89">
        <w:t xml:space="preserve"> </w:t>
      </w:r>
      <w:r w:rsidR="00D81D89">
        <w:fldChar w:fldCharType="begin"/>
      </w:r>
      <w:r w:rsidR="00D81D89">
        <w:instrText xml:space="preserve"> REF _Ref521055546 \h </w:instrText>
      </w:r>
      <w:r w:rsidR="00D81D89">
        <w:fldChar w:fldCharType="separate"/>
      </w:r>
      <w:r w:rsidR="00524CAE">
        <w:t xml:space="preserve">Tabel </w:t>
      </w:r>
      <w:r w:rsidR="00524CAE">
        <w:rPr>
          <w:noProof/>
        </w:rPr>
        <w:t>3</w:t>
      </w:r>
      <w:r w:rsidR="00524CAE">
        <w:t>.</w:t>
      </w:r>
      <w:r w:rsidR="00524CAE">
        <w:rPr>
          <w:noProof/>
        </w:rPr>
        <w:t>7</w:t>
      </w:r>
      <w:r w:rsidR="00D81D89">
        <w:fldChar w:fldCharType="end"/>
      </w:r>
      <w:r w:rsidR="009B35FF">
        <w:t>.</w:t>
      </w:r>
    </w:p>
    <w:p w14:paraId="359C6889" w14:textId="7FD57A04" w:rsidR="009B35FF" w:rsidRDefault="009B35FF" w:rsidP="009B35FF">
      <w:pPr>
        <w:pStyle w:val="Caption"/>
        <w:keepNext/>
      </w:pPr>
      <w:bookmarkStart w:id="106" w:name="_Toc520963306"/>
      <w:r>
        <w:t xml:space="preserve">Tabel </w:t>
      </w:r>
      <w:r>
        <w:rPr>
          <w:noProof/>
        </w:rPr>
        <w:fldChar w:fldCharType="begin"/>
      </w:r>
      <w:r>
        <w:rPr>
          <w:noProof/>
        </w:rPr>
        <w:instrText xml:space="preserve"> STYLEREF 1 \s </w:instrText>
      </w:r>
      <w:r>
        <w:rPr>
          <w:noProof/>
        </w:rPr>
        <w:fldChar w:fldCharType="separate"/>
      </w:r>
      <w:r w:rsidR="00524CAE">
        <w:rPr>
          <w:noProof/>
        </w:rPr>
        <w:t>3</w:t>
      </w:r>
      <w:r>
        <w:rPr>
          <w:noProof/>
        </w:rPr>
        <w:fldChar w:fldCharType="end"/>
      </w:r>
      <w:r>
        <w:t>.</w:t>
      </w:r>
      <w:r>
        <w:rPr>
          <w:noProof/>
        </w:rPr>
        <w:fldChar w:fldCharType="begin"/>
      </w:r>
      <w:r>
        <w:rPr>
          <w:noProof/>
        </w:rPr>
        <w:instrText xml:space="preserve"> SEQ Tabel \* ARABIC \s 1 </w:instrText>
      </w:r>
      <w:r>
        <w:rPr>
          <w:noProof/>
        </w:rPr>
        <w:fldChar w:fldCharType="separate"/>
      </w:r>
      <w:r w:rsidR="00524CAE">
        <w:rPr>
          <w:noProof/>
        </w:rPr>
        <w:t>8</w:t>
      </w:r>
      <w:r>
        <w:rPr>
          <w:noProof/>
        </w:rPr>
        <w:fldChar w:fldCharType="end"/>
      </w:r>
      <w:r>
        <w:t xml:space="preserve"> Hasil Balancing Data Menggunakan Algoritma SMOTE dengan N=300</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53"/>
        <w:gridCol w:w="2074"/>
        <w:gridCol w:w="2081"/>
        <w:gridCol w:w="1994"/>
      </w:tblGrid>
      <w:tr w:rsidR="00F56B7F" w:rsidRPr="00B914F1" w14:paraId="1CD3B077" w14:textId="77777777" w:rsidTr="00527F82">
        <w:trPr>
          <w:tblHeader/>
          <w:jc w:val="center"/>
        </w:trPr>
        <w:tc>
          <w:tcPr>
            <w:tcW w:w="1297" w:type="dxa"/>
          </w:tcPr>
          <w:p w14:paraId="514C7816" w14:textId="77777777" w:rsidR="00F56B7F" w:rsidRPr="00B914F1" w:rsidRDefault="00F56B7F" w:rsidP="00527F82">
            <w:pPr>
              <w:ind w:firstLine="0"/>
              <w:rPr>
                <w:b/>
                <w:sz w:val="22"/>
                <w:szCs w:val="22"/>
              </w:rPr>
            </w:pPr>
            <w:r w:rsidRPr="00B914F1">
              <w:rPr>
                <w:b/>
                <w:sz w:val="22"/>
                <w:szCs w:val="22"/>
              </w:rPr>
              <w:t>Kode</w:t>
            </w:r>
          </w:p>
        </w:tc>
        <w:tc>
          <w:tcPr>
            <w:tcW w:w="1053" w:type="dxa"/>
          </w:tcPr>
          <w:p w14:paraId="7DA7C938" w14:textId="77777777" w:rsidR="00F56B7F" w:rsidRPr="00B914F1" w:rsidRDefault="00F56B7F" w:rsidP="00527F82">
            <w:pPr>
              <w:ind w:firstLine="0"/>
              <w:rPr>
                <w:b/>
                <w:sz w:val="22"/>
                <w:szCs w:val="22"/>
              </w:rPr>
            </w:pPr>
            <w:r w:rsidRPr="00B914F1">
              <w:rPr>
                <w:b/>
                <w:sz w:val="22"/>
                <w:szCs w:val="22"/>
              </w:rPr>
              <w:t>Mean</w:t>
            </w:r>
          </w:p>
        </w:tc>
        <w:tc>
          <w:tcPr>
            <w:tcW w:w="2074" w:type="dxa"/>
          </w:tcPr>
          <w:p w14:paraId="28DF5265" w14:textId="77777777" w:rsidR="00F56B7F" w:rsidRPr="00B914F1" w:rsidRDefault="00F56B7F" w:rsidP="00527F82">
            <w:pPr>
              <w:ind w:firstLine="0"/>
              <w:rPr>
                <w:b/>
                <w:sz w:val="22"/>
                <w:szCs w:val="22"/>
              </w:rPr>
            </w:pPr>
            <w:r w:rsidRPr="00B914F1">
              <w:rPr>
                <w:b/>
                <w:sz w:val="22"/>
                <w:szCs w:val="22"/>
              </w:rPr>
              <w:t>Standard Deviation</w:t>
            </w:r>
          </w:p>
        </w:tc>
        <w:tc>
          <w:tcPr>
            <w:tcW w:w="2081" w:type="dxa"/>
          </w:tcPr>
          <w:p w14:paraId="1A68B9A5" w14:textId="77777777" w:rsidR="00F56B7F" w:rsidRPr="00B914F1" w:rsidRDefault="00F56B7F" w:rsidP="00527F82">
            <w:pPr>
              <w:ind w:firstLine="0"/>
              <w:rPr>
                <w:b/>
                <w:sz w:val="22"/>
                <w:szCs w:val="22"/>
              </w:rPr>
            </w:pPr>
            <w:r w:rsidRPr="00B914F1">
              <w:rPr>
                <w:b/>
                <w:sz w:val="22"/>
                <w:szCs w:val="22"/>
              </w:rPr>
              <w:t>Maximum</w:t>
            </w:r>
          </w:p>
        </w:tc>
        <w:tc>
          <w:tcPr>
            <w:tcW w:w="1994" w:type="dxa"/>
          </w:tcPr>
          <w:p w14:paraId="3EA6B753" w14:textId="77777777" w:rsidR="00F56B7F" w:rsidRPr="00B914F1" w:rsidRDefault="00F56B7F" w:rsidP="00527F82">
            <w:pPr>
              <w:ind w:firstLine="0"/>
              <w:rPr>
                <w:b/>
                <w:sz w:val="22"/>
                <w:szCs w:val="22"/>
              </w:rPr>
            </w:pPr>
            <w:r>
              <w:rPr>
                <w:b/>
                <w:sz w:val="22"/>
                <w:szCs w:val="22"/>
              </w:rPr>
              <w:t>Label</w:t>
            </w:r>
          </w:p>
        </w:tc>
      </w:tr>
      <w:tr w:rsidR="00F56B7F" w:rsidRPr="00B914F1" w14:paraId="451F65BD" w14:textId="77777777" w:rsidTr="00527F82">
        <w:trPr>
          <w:jc w:val="center"/>
        </w:trPr>
        <w:tc>
          <w:tcPr>
            <w:tcW w:w="1297" w:type="dxa"/>
          </w:tcPr>
          <w:p w14:paraId="00257963" w14:textId="77777777" w:rsidR="00F56B7F" w:rsidRPr="00B914F1" w:rsidRDefault="00F56B7F" w:rsidP="00527F82">
            <w:pPr>
              <w:ind w:firstLine="0"/>
              <w:rPr>
                <w:sz w:val="22"/>
                <w:szCs w:val="22"/>
              </w:rPr>
            </w:pPr>
            <w:r w:rsidRPr="00B914F1">
              <w:rPr>
                <w:sz w:val="22"/>
                <w:szCs w:val="22"/>
              </w:rPr>
              <w:t>F01</w:t>
            </w:r>
          </w:p>
        </w:tc>
        <w:tc>
          <w:tcPr>
            <w:tcW w:w="1053" w:type="dxa"/>
            <w:vAlign w:val="bottom"/>
          </w:tcPr>
          <w:p w14:paraId="38AE6843" w14:textId="77777777" w:rsidR="00F56B7F" w:rsidRPr="00B914F1" w:rsidRDefault="00F56B7F" w:rsidP="00527F82">
            <w:pPr>
              <w:ind w:firstLine="0"/>
              <w:rPr>
                <w:sz w:val="22"/>
                <w:szCs w:val="22"/>
              </w:rPr>
            </w:pPr>
            <w:r w:rsidRPr="00B914F1">
              <w:rPr>
                <w:rFonts w:ascii="Calibri" w:hAnsi="Calibri" w:cs="Calibri"/>
                <w:color w:val="000000"/>
                <w:sz w:val="22"/>
                <w:szCs w:val="22"/>
              </w:rPr>
              <w:t>0.062</w:t>
            </w:r>
          </w:p>
        </w:tc>
        <w:tc>
          <w:tcPr>
            <w:tcW w:w="2074" w:type="dxa"/>
            <w:vAlign w:val="bottom"/>
          </w:tcPr>
          <w:p w14:paraId="15E2AD02" w14:textId="77777777" w:rsidR="00F56B7F" w:rsidRPr="00B914F1" w:rsidRDefault="00F56B7F" w:rsidP="00527F82">
            <w:pPr>
              <w:ind w:firstLine="0"/>
              <w:rPr>
                <w:sz w:val="22"/>
                <w:szCs w:val="22"/>
              </w:rPr>
            </w:pPr>
            <w:r w:rsidRPr="00B914F1">
              <w:rPr>
                <w:rFonts w:ascii="Calibri" w:hAnsi="Calibri" w:cs="Calibri"/>
                <w:color w:val="000000"/>
                <w:sz w:val="22"/>
                <w:szCs w:val="22"/>
              </w:rPr>
              <w:t>0.119</w:t>
            </w:r>
          </w:p>
        </w:tc>
        <w:tc>
          <w:tcPr>
            <w:tcW w:w="2081" w:type="dxa"/>
            <w:vAlign w:val="bottom"/>
          </w:tcPr>
          <w:p w14:paraId="3413DF59" w14:textId="77777777" w:rsidR="00F56B7F" w:rsidRPr="00B914F1" w:rsidRDefault="00F56B7F" w:rsidP="00527F82">
            <w:pPr>
              <w:ind w:firstLine="0"/>
              <w:rPr>
                <w:sz w:val="22"/>
                <w:szCs w:val="22"/>
              </w:rPr>
            </w:pPr>
            <w:r w:rsidRPr="00B914F1">
              <w:rPr>
                <w:rFonts w:ascii="Calibri" w:hAnsi="Calibri" w:cs="Calibri"/>
                <w:color w:val="000000"/>
                <w:sz w:val="22"/>
                <w:szCs w:val="22"/>
              </w:rPr>
              <w:t>0.3</w:t>
            </w:r>
          </w:p>
        </w:tc>
        <w:tc>
          <w:tcPr>
            <w:tcW w:w="1994" w:type="dxa"/>
          </w:tcPr>
          <w:p w14:paraId="796C26F4"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53061C74" w14:textId="77777777" w:rsidTr="00527F82">
        <w:trPr>
          <w:jc w:val="center"/>
        </w:trPr>
        <w:tc>
          <w:tcPr>
            <w:tcW w:w="1297" w:type="dxa"/>
          </w:tcPr>
          <w:p w14:paraId="608ECA51" w14:textId="77777777" w:rsidR="00F56B7F" w:rsidRPr="00B914F1" w:rsidRDefault="00F56B7F" w:rsidP="00527F82">
            <w:pPr>
              <w:ind w:firstLine="0"/>
              <w:rPr>
                <w:sz w:val="22"/>
                <w:szCs w:val="22"/>
              </w:rPr>
            </w:pPr>
            <w:r w:rsidRPr="00B914F1">
              <w:rPr>
                <w:sz w:val="22"/>
                <w:szCs w:val="22"/>
              </w:rPr>
              <w:t>F02</w:t>
            </w:r>
          </w:p>
        </w:tc>
        <w:tc>
          <w:tcPr>
            <w:tcW w:w="1053" w:type="dxa"/>
            <w:vAlign w:val="bottom"/>
          </w:tcPr>
          <w:p w14:paraId="60F46A47" w14:textId="77777777" w:rsidR="00F56B7F" w:rsidRPr="00B914F1" w:rsidRDefault="00F56B7F" w:rsidP="00527F82">
            <w:pPr>
              <w:ind w:firstLine="0"/>
              <w:rPr>
                <w:sz w:val="22"/>
                <w:szCs w:val="22"/>
              </w:rPr>
            </w:pPr>
            <w:r w:rsidRPr="00B914F1">
              <w:rPr>
                <w:rFonts w:ascii="Calibri" w:hAnsi="Calibri" w:cs="Calibri"/>
                <w:color w:val="000000"/>
                <w:sz w:val="22"/>
                <w:szCs w:val="22"/>
              </w:rPr>
              <w:t>0.03</w:t>
            </w:r>
          </w:p>
        </w:tc>
        <w:tc>
          <w:tcPr>
            <w:tcW w:w="2074" w:type="dxa"/>
            <w:vAlign w:val="bottom"/>
          </w:tcPr>
          <w:p w14:paraId="1B9E125E" w14:textId="77777777" w:rsidR="00F56B7F" w:rsidRPr="00B914F1" w:rsidRDefault="00F56B7F" w:rsidP="00527F82">
            <w:pPr>
              <w:ind w:firstLine="0"/>
              <w:rPr>
                <w:sz w:val="22"/>
                <w:szCs w:val="22"/>
              </w:rPr>
            </w:pPr>
            <w:r w:rsidRPr="00B914F1">
              <w:rPr>
                <w:rFonts w:ascii="Calibri" w:hAnsi="Calibri" w:cs="Calibri"/>
                <w:color w:val="000000"/>
                <w:sz w:val="22"/>
                <w:szCs w:val="22"/>
              </w:rPr>
              <w:t>0.047</w:t>
            </w:r>
          </w:p>
        </w:tc>
        <w:tc>
          <w:tcPr>
            <w:tcW w:w="2081" w:type="dxa"/>
            <w:vAlign w:val="bottom"/>
          </w:tcPr>
          <w:p w14:paraId="1A335B32" w14:textId="77777777" w:rsidR="00F56B7F" w:rsidRPr="00B914F1" w:rsidRDefault="00F56B7F" w:rsidP="00527F82">
            <w:pPr>
              <w:ind w:firstLine="0"/>
              <w:rPr>
                <w:sz w:val="22"/>
                <w:szCs w:val="22"/>
              </w:rPr>
            </w:pPr>
            <w:r w:rsidRPr="00B914F1">
              <w:rPr>
                <w:rFonts w:ascii="Calibri" w:hAnsi="Calibri" w:cs="Calibri"/>
                <w:color w:val="000000"/>
                <w:sz w:val="22"/>
                <w:szCs w:val="22"/>
              </w:rPr>
              <w:t>0.1</w:t>
            </w:r>
          </w:p>
        </w:tc>
        <w:tc>
          <w:tcPr>
            <w:tcW w:w="1994" w:type="dxa"/>
          </w:tcPr>
          <w:p w14:paraId="3F3E45BC"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462805B4" w14:textId="77777777" w:rsidTr="00527F82">
        <w:trPr>
          <w:jc w:val="center"/>
        </w:trPr>
        <w:tc>
          <w:tcPr>
            <w:tcW w:w="1297" w:type="dxa"/>
          </w:tcPr>
          <w:p w14:paraId="2C7E8235" w14:textId="77777777" w:rsidR="00F56B7F" w:rsidRPr="00B914F1" w:rsidRDefault="00F56B7F" w:rsidP="00527F82">
            <w:pPr>
              <w:ind w:firstLine="0"/>
              <w:rPr>
                <w:sz w:val="22"/>
                <w:szCs w:val="22"/>
              </w:rPr>
            </w:pPr>
            <w:r w:rsidRPr="00B914F1">
              <w:rPr>
                <w:sz w:val="22"/>
                <w:szCs w:val="22"/>
              </w:rPr>
              <w:t>F03</w:t>
            </w:r>
          </w:p>
        </w:tc>
        <w:tc>
          <w:tcPr>
            <w:tcW w:w="1053" w:type="dxa"/>
            <w:vAlign w:val="bottom"/>
          </w:tcPr>
          <w:p w14:paraId="0C55EC98" w14:textId="77777777" w:rsidR="00F56B7F" w:rsidRPr="00B914F1" w:rsidRDefault="00F56B7F" w:rsidP="00527F82">
            <w:pPr>
              <w:ind w:firstLine="0"/>
              <w:rPr>
                <w:sz w:val="22"/>
                <w:szCs w:val="22"/>
              </w:rPr>
            </w:pPr>
            <w:r w:rsidRPr="00B914F1">
              <w:rPr>
                <w:rFonts w:ascii="Calibri" w:hAnsi="Calibri" w:cs="Calibri"/>
                <w:color w:val="000000"/>
                <w:sz w:val="22"/>
                <w:szCs w:val="22"/>
              </w:rPr>
              <w:t>0.076</w:t>
            </w:r>
          </w:p>
        </w:tc>
        <w:tc>
          <w:tcPr>
            <w:tcW w:w="2074" w:type="dxa"/>
            <w:vAlign w:val="bottom"/>
          </w:tcPr>
          <w:p w14:paraId="576245AE" w14:textId="77777777" w:rsidR="00F56B7F" w:rsidRPr="00B914F1" w:rsidRDefault="00F56B7F" w:rsidP="00527F82">
            <w:pPr>
              <w:ind w:firstLine="0"/>
              <w:rPr>
                <w:sz w:val="22"/>
                <w:szCs w:val="22"/>
              </w:rPr>
            </w:pPr>
            <w:r w:rsidRPr="00B914F1">
              <w:rPr>
                <w:rFonts w:ascii="Calibri" w:hAnsi="Calibri" w:cs="Calibri"/>
                <w:color w:val="000000"/>
                <w:sz w:val="22"/>
                <w:szCs w:val="22"/>
              </w:rPr>
              <w:t>0.185</w:t>
            </w:r>
          </w:p>
        </w:tc>
        <w:tc>
          <w:tcPr>
            <w:tcW w:w="2081" w:type="dxa"/>
            <w:vAlign w:val="bottom"/>
          </w:tcPr>
          <w:p w14:paraId="70180278" w14:textId="77777777" w:rsidR="00F56B7F" w:rsidRPr="00B914F1" w:rsidRDefault="00F56B7F" w:rsidP="00527F82">
            <w:pPr>
              <w:ind w:firstLine="0"/>
              <w:rPr>
                <w:sz w:val="22"/>
                <w:szCs w:val="22"/>
              </w:rPr>
            </w:pPr>
            <w:r w:rsidRPr="00B914F1">
              <w:rPr>
                <w:rFonts w:ascii="Calibri" w:hAnsi="Calibri" w:cs="Calibri"/>
                <w:color w:val="000000"/>
                <w:sz w:val="22"/>
                <w:szCs w:val="22"/>
              </w:rPr>
              <w:t>0.5</w:t>
            </w:r>
          </w:p>
        </w:tc>
        <w:tc>
          <w:tcPr>
            <w:tcW w:w="1994" w:type="dxa"/>
          </w:tcPr>
          <w:p w14:paraId="6423A2C3"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298218B3" w14:textId="77777777" w:rsidTr="00527F82">
        <w:trPr>
          <w:jc w:val="center"/>
        </w:trPr>
        <w:tc>
          <w:tcPr>
            <w:tcW w:w="1297" w:type="dxa"/>
          </w:tcPr>
          <w:p w14:paraId="086FB5B1" w14:textId="77777777" w:rsidR="00F56B7F" w:rsidRPr="00B914F1" w:rsidRDefault="00F56B7F" w:rsidP="00527F82">
            <w:pPr>
              <w:ind w:firstLine="0"/>
              <w:rPr>
                <w:sz w:val="22"/>
                <w:szCs w:val="22"/>
              </w:rPr>
            </w:pPr>
            <w:r w:rsidRPr="00B914F1">
              <w:rPr>
                <w:sz w:val="22"/>
                <w:szCs w:val="22"/>
              </w:rPr>
              <w:lastRenderedPageBreak/>
              <w:t>F04</w:t>
            </w:r>
          </w:p>
        </w:tc>
        <w:tc>
          <w:tcPr>
            <w:tcW w:w="1053" w:type="dxa"/>
            <w:vAlign w:val="bottom"/>
          </w:tcPr>
          <w:p w14:paraId="4099FEF9" w14:textId="77777777" w:rsidR="00F56B7F" w:rsidRPr="00B914F1" w:rsidRDefault="00F56B7F" w:rsidP="00527F82">
            <w:pPr>
              <w:ind w:firstLine="0"/>
              <w:rPr>
                <w:sz w:val="22"/>
                <w:szCs w:val="22"/>
              </w:rPr>
            </w:pPr>
            <w:r w:rsidRPr="00B914F1">
              <w:rPr>
                <w:rFonts w:ascii="Calibri" w:hAnsi="Calibri" w:cs="Calibri"/>
                <w:color w:val="000000"/>
                <w:sz w:val="22"/>
                <w:szCs w:val="22"/>
              </w:rPr>
              <w:t>0.076</w:t>
            </w:r>
          </w:p>
        </w:tc>
        <w:tc>
          <w:tcPr>
            <w:tcW w:w="2074" w:type="dxa"/>
            <w:vAlign w:val="bottom"/>
          </w:tcPr>
          <w:p w14:paraId="6ED76EB8" w14:textId="77777777" w:rsidR="00F56B7F" w:rsidRPr="00B914F1" w:rsidRDefault="00F56B7F" w:rsidP="00527F82">
            <w:pPr>
              <w:ind w:firstLine="0"/>
              <w:rPr>
                <w:sz w:val="22"/>
                <w:szCs w:val="22"/>
              </w:rPr>
            </w:pPr>
            <w:r w:rsidRPr="00B914F1">
              <w:rPr>
                <w:rFonts w:ascii="Calibri" w:hAnsi="Calibri" w:cs="Calibri"/>
                <w:color w:val="000000"/>
                <w:sz w:val="22"/>
                <w:szCs w:val="22"/>
              </w:rPr>
              <w:t>0.185</w:t>
            </w:r>
          </w:p>
        </w:tc>
        <w:tc>
          <w:tcPr>
            <w:tcW w:w="2081" w:type="dxa"/>
            <w:vAlign w:val="bottom"/>
          </w:tcPr>
          <w:p w14:paraId="59BF87FF" w14:textId="77777777" w:rsidR="00F56B7F" w:rsidRPr="00B914F1" w:rsidRDefault="00F56B7F" w:rsidP="00527F82">
            <w:pPr>
              <w:ind w:firstLine="0"/>
              <w:rPr>
                <w:sz w:val="22"/>
                <w:szCs w:val="22"/>
              </w:rPr>
            </w:pPr>
            <w:r w:rsidRPr="00B914F1">
              <w:rPr>
                <w:rFonts w:ascii="Calibri" w:hAnsi="Calibri" w:cs="Calibri"/>
                <w:color w:val="000000"/>
                <w:sz w:val="22"/>
                <w:szCs w:val="22"/>
              </w:rPr>
              <w:t>0.5</w:t>
            </w:r>
          </w:p>
        </w:tc>
        <w:tc>
          <w:tcPr>
            <w:tcW w:w="1994" w:type="dxa"/>
          </w:tcPr>
          <w:p w14:paraId="23D124EB"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10E1D122" w14:textId="77777777" w:rsidTr="00527F82">
        <w:trPr>
          <w:jc w:val="center"/>
        </w:trPr>
        <w:tc>
          <w:tcPr>
            <w:tcW w:w="1297" w:type="dxa"/>
          </w:tcPr>
          <w:p w14:paraId="7EFA4FE2" w14:textId="77777777" w:rsidR="00F56B7F" w:rsidRPr="00B914F1" w:rsidRDefault="00F56B7F" w:rsidP="00527F82">
            <w:pPr>
              <w:ind w:firstLine="0"/>
              <w:rPr>
                <w:sz w:val="22"/>
                <w:szCs w:val="22"/>
              </w:rPr>
            </w:pPr>
            <w:r w:rsidRPr="00B914F1">
              <w:rPr>
                <w:sz w:val="22"/>
                <w:szCs w:val="22"/>
              </w:rPr>
              <w:t>F05</w:t>
            </w:r>
          </w:p>
        </w:tc>
        <w:tc>
          <w:tcPr>
            <w:tcW w:w="1053" w:type="dxa"/>
            <w:vAlign w:val="bottom"/>
          </w:tcPr>
          <w:p w14:paraId="63D78E88"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74" w:type="dxa"/>
            <w:vAlign w:val="bottom"/>
          </w:tcPr>
          <w:p w14:paraId="5F83D3F1"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81" w:type="dxa"/>
            <w:vAlign w:val="bottom"/>
          </w:tcPr>
          <w:p w14:paraId="5F66AAE7"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1994" w:type="dxa"/>
          </w:tcPr>
          <w:p w14:paraId="00B73E68" w14:textId="77777777" w:rsidR="00F56B7F" w:rsidRPr="00B914F1" w:rsidRDefault="00F56B7F" w:rsidP="00527F82">
            <w:pPr>
              <w:ind w:firstLine="0"/>
              <w:rPr>
                <w:rFonts w:ascii="Calibri" w:hAnsi="Calibri" w:cs="Calibri"/>
                <w:color w:val="000000"/>
                <w:sz w:val="22"/>
                <w:szCs w:val="22"/>
              </w:rPr>
            </w:pPr>
            <w:r w:rsidRPr="00D74017">
              <w:rPr>
                <w:sz w:val="22"/>
                <w:szCs w:val="22"/>
              </w:rPr>
              <w:t>1</w:t>
            </w:r>
          </w:p>
        </w:tc>
      </w:tr>
      <w:tr w:rsidR="00F56B7F" w:rsidRPr="00B914F1" w14:paraId="4C61A497" w14:textId="77777777" w:rsidTr="00527F82">
        <w:trPr>
          <w:jc w:val="center"/>
        </w:trPr>
        <w:tc>
          <w:tcPr>
            <w:tcW w:w="1297" w:type="dxa"/>
          </w:tcPr>
          <w:p w14:paraId="4220C56B" w14:textId="77777777" w:rsidR="00F56B7F" w:rsidRPr="00B914F1" w:rsidRDefault="00F56B7F" w:rsidP="00527F82">
            <w:pPr>
              <w:ind w:firstLine="0"/>
              <w:rPr>
                <w:sz w:val="22"/>
                <w:szCs w:val="22"/>
              </w:rPr>
            </w:pPr>
            <w:r w:rsidRPr="00B914F1">
              <w:rPr>
                <w:sz w:val="22"/>
                <w:szCs w:val="22"/>
              </w:rPr>
              <w:t>F06</w:t>
            </w:r>
          </w:p>
        </w:tc>
        <w:tc>
          <w:tcPr>
            <w:tcW w:w="1053" w:type="dxa"/>
            <w:vAlign w:val="bottom"/>
          </w:tcPr>
          <w:p w14:paraId="7E426475" w14:textId="77777777" w:rsidR="00F56B7F" w:rsidRPr="00B914F1" w:rsidRDefault="00F56B7F" w:rsidP="00527F82">
            <w:pPr>
              <w:ind w:firstLine="0"/>
              <w:rPr>
                <w:sz w:val="22"/>
                <w:szCs w:val="22"/>
              </w:rPr>
            </w:pPr>
            <w:r w:rsidRPr="00B914F1">
              <w:rPr>
                <w:rFonts w:ascii="Calibri" w:hAnsi="Calibri" w:cs="Calibri"/>
                <w:color w:val="000000"/>
                <w:sz w:val="22"/>
                <w:szCs w:val="22"/>
              </w:rPr>
              <w:t>0.066</w:t>
            </w:r>
          </w:p>
        </w:tc>
        <w:tc>
          <w:tcPr>
            <w:tcW w:w="2074" w:type="dxa"/>
            <w:vAlign w:val="bottom"/>
          </w:tcPr>
          <w:p w14:paraId="5414E912" w14:textId="77777777" w:rsidR="00F56B7F" w:rsidRPr="00B914F1" w:rsidRDefault="00F56B7F" w:rsidP="00527F82">
            <w:pPr>
              <w:ind w:firstLine="0"/>
              <w:rPr>
                <w:sz w:val="22"/>
                <w:szCs w:val="22"/>
              </w:rPr>
            </w:pPr>
            <w:r w:rsidRPr="00B914F1">
              <w:rPr>
                <w:rFonts w:ascii="Calibri" w:hAnsi="Calibri" w:cs="Calibri"/>
                <w:color w:val="000000"/>
                <w:sz w:val="22"/>
                <w:szCs w:val="22"/>
              </w:rPr>
              <w:t>0.119</w:t>
            </w:r>
          </w:p>
        </w:tc>
        <w:tc>
          <w:tcPr>
            <w:tcW w:w="2081" w:type="dxa"/>
            <w:vAlign w:val="bottom"/>
          </w:tcPr>
          <w:p w14:paraId="413E2816" w14:textId="77777777" w:rsidR="00F56B7F" w:rsidRPr="00B914F1" w:rsidRDefault="00F56B7F" w:rsidP="00527F82">
            <w:pPr>
              <w:ind w:firstLine="0"/>
              <w:rPr>
                <w:sz w:val="22"/>
                <w:szCs w:val="22"/>
              </w:rPr>
            </w:pPr>
            <w:r w:rsidRPr="00B914F1">
              <w:rPr>
                <w:rFonts w:ascii="Calibri" w:hAnsi="Calibri" w:cs="Calibri"/>
                <w:color w:val="000000"/>
                <w:sz w:val="22"/>
                <w:szCs w:val="22"/>
              </w:rPr>
              <w:t>0.3</w:t>
            </w:r>
          </w:p>
        </w:tc>
        <w:tc>
          <w:tcPr>
            <w:tcW w:w="1994" w:type="dxa"/>
          </w:tcPr>
          <w:p w14:paraId="0894B7F3"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0C8B5B80" w14:textId="77777777" w:rsidTr="00527F82">
        <w:trPr>
          <w:jc w:val="center"/>
        </w:trPr>
        <w:tc>
          <w:tcPr>
            <w:tcW w:w="1297" w:type="dxa"/>
          </w:tcPr>
          <w:p w14:paraId="58F4215A" w14:textId="77777777" w:rsidR="00F56B7F" w:rsidRPr="00B914F1" w:rsidRDefault="00F56B7F" w:rsidP="00527F82">
            <w:pPr>
              <w:ind w:firstLine="0"/>
              <w:rPr>
                <w:sz w:val="22"/>
                <w:szCs w:val="22"/>
              </w:rPr>
            </w:pPr>
            <w:r w:rsidRPr="00B914F1">
              <w:rPr>
                <w:sz w:val="22"/>
                <w:szCs w:val="22"/>
              </w:rPr>
              <w:t>F07</w:t>
            </w:r>
          </w:p>
        </w:tc>
        <w:tc>
          <w:tcPr>
            <w:tcW w:w="1053" w:type="dxa"/>
            <w:vAlign w:val="bottom"/>
          </w:tcPr>
          <w:p w14:paraId="28B05423"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74" w:type="dxa"/>
            <w:vAlign w:val="bottom"/>
          </w:tcPr>
          <w:p w14:paraId="0F987F69"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81" w:type="dxa"/>
            <w:vAlign w:val="bottom"/>
          </w:tcPr>
          <w:p w14:paraId="685C9790"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1994" w:type="dxa"/>
          </w:tcPr>
          <w:p w14:paraId="432F66E6" w14:textId="77777777" w:rsidR="00F56B7F" w:rsidRPr="00B914F1" w:rsidRDefault="00F56B7F" w:rsidP="00527F82">
            <w:pPr>
              <w:ind w:firstLine="0"/>
              <w:rPr>
                <w:rFonts w:ascii="Calibri" w:hAnsi="Calibri" w:cs="Calibri"/>
                <w:color w:val="000000"/>
                <w:sz w:val="22"/>
                <w:szCs w:val="22"/>
              </w:rPr>
            </w:pPr>
            <w:r w:rsidRPr="00D74017">
              <w:rPr>
                <w:sz w:val="22"/>
                <w:szCs w:val="22"/>
              </w:rPr>
              <w:t>1</w:t>
            </w:r>
          </w:p>
        </w:tc>
      </w:tr>
      <w:tr w:rsidR="00F56B7F" w:rsidRPr="00B914F1" w14:paraId="2E336114" w14:textId="77777777" w:rsidTr="00527F82">
        <w:tblPrEx>
          <w:jc w:val="left"/>
        </w:tblPrEx>
        <w:tc>
          <w:tcPr>
            <w:tcW w:w="1297" w:type="dxa"/>
          </w:tcPr>
          <w:p w14:paraId="5941FE16" w14:textId="77777777" w:rsidR="00F56B7F" w:rsidRPr="00B914F1" w:rsidRDefault="00F56B7F" w:rsidP="00527F82">
            <w:pPr>
              <w:ind w:firstLine="0"/>
              <w:rPr>
                <w:sz w:val="22"/>
                <w:szCs w:val="22"/>
              </w:rPr>
            </w:pPr>
            <w:r w:rsidRPr="00B914F1">
              <w:rPr>
                <w:sz w:val="22"/>
                <w:szCs w:val="22"/>
              </w:rPr>
              <w:t>F11</w:t>
            </w:r>
          </w:p>
        </w:tc>
        <w:tc>
          <w:tcPr>
            <w:tcW w:w="1053" w:type="dxa"/>
            <w:vAlign w:val="bottom"/>
          </w:tcPr>
          <w:p w14:paraId="53BD81DC" w14:textId="77777777" w:rsidR="00F56B7F" w:rsidRPr="00B914F1" w:rsidRDefault="00F56B7F" w:rsidP="00527F82">
            <w:pPr>
              <w:ind w:firstLine="0"/>
              <w:rPr>
                <w:sz w:val="22"/>
                <w:szCs w:val="22"/>
              </w:rPr>
            </w:pPr>
            <w:r w:rsidRPr="00B914F1">
              <w:rPr>
                <w:rFonts w:ascii="Calibri" w:hAnsi="Calibri" w:cs="Calibri"/>
                <w:color w:val="000000"/>
                <w:sz w:val="22"/>
                <w:szCs w:val="22"/>
              </w:rPr>
              <w:t>0.049394</w:t>
            </w:r>
          </w:p>
        </w:tc>
        <w:tc>
          <w:tcPr>
            <w:tcW w:w="2074" w:type="dxa"/>
            <w:vAlign w:val="bottom"/>
          </w:tcPr>
          <w:p w14:paraId="282BB608" w14:textId="77777777" w:rsidR="00F56B7F" w:rsidRPr="00B914F1" w:rsidRDefault="00F56B7F" w:rsidP="00527F82">
            <w:pPr>
              <w:ind w:firstLine="0"/>
              <w:rPr>
                <w:sz w:val="22"/>
                <w:szCs w:val="22"/>
              </w:rPr>
            </w:pPr>
            <w:r w:rsidRPr="00B914F1">
              <w:rPr>
                <w:rFonts w:ascii="Calibri" w:hAnsi="Calibri" w:cs="Calibri"/>
                <w:color w:val="000000"/>
                <w:sz w:val="22"/>
                <w:szCs w:val="22"/>
              </w:rPr>
              <w:t>0.075</w:t>
            </w:r>
          </w:p>
        </w:tc>
        <w:tc>
          <w:tcPr>
            <w:tcW w:w="2081" w:type="dxa"/>
            <w:vAlign w:val="bottom"/>
          </w:tcPr>
          <w:p w14:paraId="2FF313F8" w14:textId="77777777" w:rsidR="00F56B7F" w:rsidRPr="00B914F1" w:rsidRDefault="00F56B7F" w:rsidP="00527F82">
            <w:pPr>
              <w:ind w:firstLine="0"/>
              <w:rPr>
                <w:sz w:val="22"/>
                <w:szCs w:val="22"/>
              </w:rPr>
            </w:pPr>
            <w:r w:rsidRPr="00B914F1">
              <w:rPr>
                <w:rFonts w:ascii="Calibri" w:hAnsi="Calibri" w:cs="Calibri"/>
                <w:color w:val="000000"/>
                <w:sz w:val="22"/>
                <w:szCs w:val="22"/>
              </w:rPr>
              <w:t>0.197</w:t>
            </w:r>
          </w:p>
        </w:tc>
        <w:tc>
          <w:tcPr>
            <w:tcW w:w="1994" w:type="dxa"/>
          </w:tcPr>
          <w:p w14:paraId="1B51DA60"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511FEC01" w14:textId="77777777" w:rsidTr="00527F82">
        <w:tblPrEx>
          <w:jc w:val="left"/>
        </w:tblPrEx>
        <w:tc>
          <w:tcPr>
            <w:tcW w:w="1297" w:type="dxa"/>
          </w:tcPr>
          <w:p w14:paraId="04200BB2" w14:textId="77777777" w:rsidR="00F56B7F" w:rsidRPr="00B914F1" w:rsidRDefault="00F56B7F" w:rsidP="00527F82">
            <w:pPr>
              <w:ind w:firstLine="0"/>
              <w:rPr>
                <w:sz w:val="22"/>
                <w:szCs w:val="22"/>
              </w:rPr>
            </w:pPr>
            <w:r w:rsidRPr="00B914F1">
              <w:rPr>
                <w:sz w:val="22"/>
                <w:szCs w:val="22"/>
              </w:rPr>
              <w:t>F12</w:t>
            </w:r>
          </w:p>
        </w:tc>
        <w:tc>
          <w:tcPr>
            <w:tcW w:w="1053" w:type="dxa"/>
            <w:vAlign w:val="bottom"/>
          </w:tcPr>
          <w:p w14:paraId="5C6D4D75" w14:textId="77777777" w:rsidR="00F56B7F" w:rsidRPr="00B914F1" w:rsidRDefault="00F56B7F" w:rsidP="00527F82">
            <w:pPr>
              <w:ind w:firstLine="0"/>
              <w:rPr>
                <w:sz w:val="22"/>
                <w:szCs w:val="22"/>
              </w:rPr>
            </w:pPr>
            <w:r w:rsidRPr="00B914F1">
              <w:rPr>
                <w:rFonts w:ascii="Calibri" w:hAnsi="Calibri" w:cs="Calibri"/>
                <w:color w:val="000000"/>
                <w:sz w:val="22"/>
                <w:szCs w:val="22"/>
              </w:rPr>
              <w:t>0.149962</w:t>
            </w:r>
          </w:p>
        </w:tc>
        <w:tc>
          <w:tcPr>
            <w:tcW w:w="2074" w:type="dxa"/>
            <w:vAlign w:val="bottom"/>
          </w:tcPr>
          <w:p w14:paraId="68415845" w14:textId="77777777" w:rsidR="00F56B7F" w:rsidRPr="00B914F1" w:rsidRDefault="00F56B7F" w:rsidP="00527F82">
            <w:pPr>
              <w:ind w:firstLine="0"/>
              <w:rPr>
                <w:sz w:val="22"/>
                <w:szCs w:val="22"/>
              </w:rPr>
            </w:pPr>
            <w:r w:rsidRPr="00B914F1">
              <w:rPr>
                <w:rFonts w:ascii="Calibri" w:hAnsi="Calibri" w:cs="Calibri"/>
                <w:color w:val="000000"/>
                <w:sz w:val="22"/>
                <w:szCs w:val="22"/>
              </w:rPr>
              <w:t>0.219</w:t>
            </w:r>
          </w:p>
        </w:tc>
        <w:tc>
          <w:tcPr>
            <w:tcW w:w="2081" w:type="dxa"/>
            <w:vAlign w:val="bottom"/>
          </w:tcPr>
          <w:p w14:paraId="2DE435F2" w14:textId="77777777" w:rsidR="00F56B7F" w:rsidRPr="00B914F1" w:rsidRDefault="00F56B7F" w:rsidP="00527F82">
            <w:pPr>
              <w:ind w:firstLine="0"/>
              <w:rPr>
                <w:sz w:val="22"/>
                <w:szCs w:val="22"/>
              </w:rPr>
            </w:pPr>
            <w:r w:rsidRPr="00B914F1">
              <w:rPr>
                <w:rFonts w:ascii="Calibri" w:hAnsi="Calibri" w:cs="Calibri"/>
                <w:color w:val="000000"/>
                <w:sz w:val="22"/>
                <w:szCs w:val="22"/>
              </w:rPr>
              <w:t>0.642</w:t>
            </w:r>
          </w:p>
        </w:tc>
        <w:tc>
          <w:tcPr>
            <w:tcW w:w="1994" w:type="dxa"/>
          </w:tcPr>
          <w:p w14:paraId="26F64774"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2CD86F27" w14:textId="77777777" w:rsidTr="00527F82">
        <w:tblPrEx>
          <w:jc w:val="left"/>
        </w:tblPrEx>
        <w:tc>
          <w:tcPr>
            <w:tcW w:w="1297" w:type="dxa"/>
          </w:tcPr>
          <w:p w14:paraId="50ADCB69" w14:textId="77777777" w:rsidR="00F56B7F" w:rsidRPr="00B914F1" w:rsidRDefault="00F56B7F" w:rsidP="00527F82">
            <w:pPr>
              <w:ind w:firstLine="0"/>
              <w:rPr>
                <w:sz w:val="22"/>
                <w:szCs w:val="22"/>
              </w:rPr>
            </w:pPr>
            <w:r w:rsidRPr="00B914F1">
              <w:rPr>
                <w:sz w:val="22"/>
                <w:szCs w:val="22"/>
              </w:rPr>
              <w:t>F13</w:t>
            </w:r>
          </w:p>
        </w:tc>
        <w:tc>
          <w:tcPr>
            <w:tcW w:w="1053" w:type="dxa"/>
            <w:vAlign w:val="bottom"/>
          </w:tcPr>
          <w:p w14:paraId="36616E4F" w14:textId="77777777" w:rsidR="00F56B7F" w:rsidRPr="00B914F1" w:rsidRDefault="00F56B7F" w:rsidP="00527F82">
            <w:pPr>
              <w:ind w:firstLine="0"/>
              <w:rPr>
                <w:sz w:val="22"/>
                <w:szCs w:val="22"/>
              </w:rPr>
            </w:pPr>
            <w:r w:rsidRPr="00B914F1">
              <w:rPr>
                <w:rFonts w:ascii="Calibri" w:hAnsi="Calibri" w:cs="Calibri"/>
                <w:color w:val="000000"/>
                <w:sz w:val="22"/>
                <w:szCs w:val="22"/>
              </w:rPr>
              <w:t>0.049394</w:t>
            </w:r>
          </w:p>
        </w:tc>
        <w:tc>
          <w:tcPr>
            <w:tcW w:w="2074" w:type="dxa"/>
            <w:vAlign w:val="bottom"/>
          </w:tcPr>
          <w:p w14:paraId="52D1AD81" w14:textId="77777777" w:rsidR="00F56B7F" w:rsidRPr="00B914F1" w:rsidRDefault="00F56B7F" w:rsidP="00527F82">
            <w:pPr>
              <w:ind w:firstLine="0"/>
              <w:rPr>
                <w:sz w:val="22"/>
                <w:szCs w:val="22"/>
              </w:rPr>
            </w:pPr>
            <w:r w:rsidRPr="00B914F1">
              <w:rPr>
                <w:rFonts w:ascii="Calibri" w:hAnsi="Calibri" w:cs="Calibri"/>
                <w:color w:val="000000"/>
                <w:sz w:val="22"/>
                <w:szCs w:val="22"/>
              </w:rPr>
              <w:t>0.075</w:t>
            </w:r>
          </w:p>
        </w:tc>
        <w:tc>
          <w:tcPr>
            <w:tcW w:w="2081" w:type="dxa"/>
            <w:vAlign w:val="bottom"/>
          </w:tcPr>
          <w:p w14:paraId="50FA21C7" w14:textId="77777777" w:rsidR="00F56B7F" w:rsidRPr="00B914F1" w:rsidRDefault="00F56B7F" w:rsidP="00527F82">
            <w:pPr>
              <w:ind w:firstLine="0"/>
              <w:rPr>
                <w:sz w:val="22"/>
                <w:szCs w:val="22"/>
              </w:rPr>
            </w:pPr>
            <w:r w:rsidRPr="00B914F1">
              <w:rPr>
                <w:rFonts w:ascii="Calibri" w:hAnsi="Calibri" w:cs="Calibri"/>
                <w:color w:val="000000"/>
                <w:sz w:val="22"/>
                <w:szCs w:val="22"/>
              </w:rPr>
              <w:t>0.197</w:t>
            </w:r>
          </w:p>
        </w:tc>
        <w:tc>
          <w:tcPr>
            <w:tcW w:w="1994" w:type="dxa"/>
          </w:tcPr>
          <w:p w14:paraId="26EEA90F"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69A5DE45" w14:textId="77777777" w:rsidTr="00527F82">
        <w:tblPrEx>
          <w:jc w:val="left"/>
        </w:tblPrEx>
        <w:tc>
          <w:tcPr>
            <w:tcW w:w="1297" w:type="dxa"/>
          </w:tcPr>
          <w:p w14:paraId="062D08AF" w14:textId="77777777" w:rsidR="00F56B7F" w:rsidRPr="00B914F1" w:rsidRDefault="00F56B7F" w:rsidP="00527F82">
            <w:pPr>
              <w:ind w:firstLine="0"/>
              <w:rPr>
                <w:sz w:val="22"/>
                <w:szCs w:val="22"/>
              </w:rPr>
            </w:pPr>
            <w:r w:rsidRPr="00B914F1">
              <w:rPr>
                <w:sz w:val="22"/>
                <w:szCs w:val="22"/>
              </w:rPr>
              <w:t>F14</w:t>
            </w:r>
          </w:p>
        </w:tc>
        <w:tc>
          <w:tcPr>
            <w:tcW w:w="1053" w:type="dxa"/>
            <w:vAlign w:val="bottom"/>
          </w:tcPr>
          <w:p w14:paraId="08B2C911" w14:textId="77777777" w:rsidR="00F56B7F" w:rsidRPr="00B914F1" w:rsidRDefault="00F56B7F" w:rsidP="00527F82">
            <w:pPr>
              <w:ind w:firstLine="0"/>
              <w:rPr>
                <w:sz w:val="22"/>
                <w:szCs w:val="22"/>
              </w:rPr>
            </w:pPr>
            <w:r w:rsidRPr="00B914F1">
              <w:rPr>
                <w:rFonts w:ascii="Calibri" w:hAnsi="Calibri" w:cs="Calibri"/>
                <w:color w:val="000000"/>
                <w:sz w:val="22"/>
                <w:szCs w:val="22"/>
              </w:rPr>
              <w:t>0.081858</w:t>
            </w:r>
          </w:p>
        </w:tc>
        <w:tc>
          <w:tcPr>
            <w:tcW w:w="2074" w:type="dxa"/>
            <w:vAlign w:val="bottom"/>
          </w:tcPr>
          <w:p w14:paraId="4DD83A16" w14:textId="77777777" w:rsidR="00F56B7F" w:rsidRPr="00B914F1" w:rsidRDefault="00F56B7F" w:rsidP="00527F82">
            <w:pPr>
              <w:ind w:firstLine="0"/>
              <w:rPr>
                <w:sz w:val="22"/>
                <w:szCs w:val="22"/>
              </w:rPr>
            </w:pPr>
            <w:r w:rsidRPr="00B914F1">
              <w:rPr>
                <w:rFonts w:ascii="Calibri" w:hAnsi="Calibri" w:cs="Calibri"/>
                <w:color w:val="000000"/>
                <w:sz w:val="22"/>
                <w:szCs w:val="22"/>
              </w:rPr>
              <w:t>0.117</w:t>
            </w:r>
          </w:p>
        </w:tc>
        <w:tc>
          <w:tcPr>
            <w:tcW w:w="2081" w:type="dxa"/>
            <w:vAlign w:val="bottom"/>
          </w:tcPr>
          <w:p w14:paraId="7B393E92" w14:textId="77777777" w:rsidR="00F56B7F" w:rsidRPr="00B914F1" w:rsidRDefault="00F56B7F" w:rsidP="00527F82">
            <w:pPr>
              <w:ind w:firstLine="0"/>
              <w:rPr>
                <w:sz w:val="22"/>
                <w:szCs w:val="22"/>
              </w:rPr>
            </w:pPr>
            <w:r w:rsidRPr="00B914F1">
              <w:rPr>
                <w:rFonts w:ascii="Calibri" w:hAnsi="Calibri" w:cs="Calibri"/>
                <w:color w:val="000000"/>
                <w:sz w:val="22"/>
                <w:szCs w:val="22"/>
              </w:rPr>
              <w:t>0.281</w:t>
            </w:r>
          </w:p>
        </w:tc>
        <w:tc>
          <w:tcPr>
            <w:tcW w:w="1994" w:type="dxa"/>
          </w:tcPr>
          <w:p w14:paraId="5E226C69"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78DB430E" w14:textId="77777777" w:rsidTr="00527F82">
        <w:tblPrEx>
          <w:jc w:val="left"/>
        </w:tblPrEx>
        <w:tc>
          <w:tcPr>
            <w:tcW w:w="1297" w:type="dxa"/>
          </w:tcPr>
          <w:p w14:paraId="1B4CED03" w14:textId="77777777" w:rsidR="00F56B7F" w:rsidRPr="00B914F1" w:rsidRDefault="00F56B7F" w:rsidP="00527F82">
            <w:pPr>
              <w:ind w:firstLine="0"/>
              <w:rPr>
                <w:sz w:val="22"/>
                <w:szCs w:val="22"/>
              </w:rPr>
            </w:pPr>
            <w:r w:rsidRPr="00B914F1">
              <w:rPr>
                <w:sz w:val="22"/>
                <w:szCs w:val="22"/>
              </w:rPr>
              <w:t>F15</w:t>
            </w:r>
          </w:p>
        </w:tc>
        <w:tc>
          <w:tcPr>
            <w:tcW w:w="1053" w:type="dxa"/>
            <w:vAlign w:val="bottom"/>
          </w:tcPr>
          <w:p w14:paraId="712D4DCD" w14:textId="77777777" w:rsidR="00F56B7F" w:rsidRPr="00B914F1" w:rsidRDefault="00F56B7F" w:rsidP="00527F82">
            <w:pPr>
              <w:ind w:firstLine="0"/>
              <w:rPr>
                <w:sz w:val="22"/>
                <w:szCs w:val="22"/>
              </w:rPr>
            </w:pPr>
            <w:r w:rsidRPr="00B914F1">
              <w:rPr>
                <w:rFonts w:ascii="Calibri" w:hAnsi="Calibri" w:cs="Calibri"/>
                <w:color w:val="000000"/>
                <w:sz w:val="22"/>
                <w:szCs w:val="22"/>
              </w:rPr>
              <w:t>0.081858</w:t>
            </w:r>
          </w:p>
        </w:tc>
        <w:tc>
          <w:tcPr>
            <w:tcW w:w="2074" w:type="dxa"/>
            <w:vAlign w:val="bottom"/>
          </w:tcPr>
          <w:p w14:paraId="720E96C6" w14:textId="77777777" w:rsidR="00F56B7F" w:rsidRPr="00B914F1" w:rsidRDefault="00F56B7F" w:rsidP="00527F82">
            <w:pPr>
              <w:ind w:firstLine="0"/>
              <w:rPr>
                <w:sz w:val="22"/>
                <w:szCs w:val="22"/>
              </w:rPr>
            </w:pPr>
            <w:r w:rsidRPr="00B914F1">
              <w:rPr>
                <w:rFonts w:ascii="Calibri" w:hAnsi="Calibri" w:cs="Calibri"/>
                <w:color w:val="000000"/>
                <w:sz w:val="22"/>
                <w:szCs w:val="22"/>
              </w:rPr>
              <w:t>0.117</w:t>
            </w:r>
          </w:p>
        </w:tc>
        <w:tc>
          <w:tcPr>
            <w:tcW w:w="2081" w:type="dxa"/>
            <w:vAlign w:val="bottom"/>
          </w:tcPr>
          <w:p w14:paraId="34BB19F3" w14:textId="77777777" w:rsidR="00F56B7F" w:rsidRPr="00B914F1" w:rsidRDefault="00F56B7F" w:rsidP="00527F82">
            <w:pPr>
              <w:ind w:firstLine="0"/>
              <w:rPr>
                <w:sz w:val="22"/>
                <w:szCs w:val="22"/>
              </w:rPr>
            </w:pPr>
            <w:r w:rsidRPr="00B914F1">
              <w:rPr>
                <w:rFonts w:ascii="Calibri" w:hAnsi="Calibri" w:cs="Calibri"/>
                <w:color w:val="000000"/>
                <w:sz w:val="22"/>
                <w:szCs w:val="22"/>
              </w:rPr>
              <w:t>0.281</w:t>
            </w:r>
          </w:p>
        </w:tc>
        <w:tc>
          <w:tcPr>
            <w:tcW w:w="1994" w:type="dxa"/>
          </w:tcPr>
          <w:p w14:paraId="08DF4809"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0A6D93C6" w14:textId="77777777" w:rsidTr="00527F82">
        <w:tblPrEx>
          <w:jc w:val="left"/>
        </w:tblPrEx>
        <w:tc>
          <w:tcPr>
            <w:tcW w:w="1297" w:type="dxa"/>
          </w:tcPr>
          <w:p w14:paraId="0EA85C5C" w14:textId="77777777" w:rsidR="00F56B7F" w:rsidRPr="00B914F1" w:rsidRDefault="00F56B7F" w:rsidP="00527F82">
            <w:pPr>
              <w:ind w:firstLine="0"/>
              <w:rPr>
                <w:sz w:val="22"/>
                <w:szCs w:val="22"/>
              </w:rPr>
            </w:pPr>
            <w:r w:rsidRPr="00B914F1">
              <w:rPr>
                <w:sz w:val="22"/>
                <w:szCs w:val="22"/>
              </w:rPr>
              <w:t>F16</w:t>
            </w:r>
          </w:p>
        </w:tc>
        <w:tc>
          <w:tcPr>
            <w:tcW w:w="1053" w:type="dxa"/>
            <w:vAlign w:val="bottom"/>
          </w:tcPr>
          <w:p w14:paraId="6BEBFB07" w14:textId="77777777" w:rsidR="00F56B7F" w:rsidRPr="00B914F1" w:rsidRDefault="00F56B7F" w:rsidP="00527F82">
            <w:pPr>
              <w:ind w:firstLine="0"/>
              <w:rPr>
                <w:sz w:val="22"/>
                <w:szCs w:val="22"/>
              </w:rPr>
            </w:pPr>
            <w:r w:rsidRPr="00B914F1">
              <w:rPr>
                <w:rFonts w:ascii="Calibri" w:hAnsi="Calibri" w:cs="Calibri"/>
                <w:color w:val="000000"/>
                <w:sz w:val="22"/>
                <w:szCs w:val="22"/>
              </w:rPr>
              <w:t>0.17665</w:t>
            </w:r>
          </w:p>
        </w:tc>
        <w:tc>
          <w:tcPr>
            <w:tcW w:w="2074" w:type="dxa"/>
            <w:vAlign w:val="bottom"/>
          </w:tcPr>
          <w:p w14:paraId="570A31EE" w14:textId="77777777" w:rsidR="00F56B7F" w:rsidRPr="00B914F1" w:rsidRDefault="00F56B7F" w:rsidP="00527F82">
            <w:pPr>
              <w:ind w:firstLine="0"/>
              <w:rPr>
                <w:sz w:val="22"/>
                <w:szCs w:val="22"/>
              </w:rPr>
            </w:pPr>
            <w:r w:rsidRPr="00B914F1">
              <w:rPr>
                <w:rFonts w:ascii="Calibri" w:hAnsi="Calibri" w:cs="Calibri"/>
                <w:color w:val="000000"/>
                <w:sz w:val="22"/>
                <w:szCs w:val="22"/>
              </w:rPr>
              <w:t>0.228</w:t>
            </w:r>
          </w:p>
        </w:tc>
        <w:tc>
          <w:tcPr>
            <w:tcW w:w="2081" w:type="dxa"/>
            <w:vAlign w:val="bottom"/>
          </w:tcPr>
          <w:p w14:paraId="3D2A5100" w14:textId="77777777" w:rsidR="00F56B7F" w:rsidRPr="00B914F1" w:rsidRDefault="00F56B7F" w:rsidP="00527F82">
            <w:pPr>
              <w:ind w:firstLine="0"/>
              <w:rPr>
                <w:sz w:val="22"/>
                <w:szCs w:val="22"/>
              </w:rPr>
            </w:pPr>
            <w:r w:rsidRPr="00B914F1">
              <w:rPr>
                <w:rFonts w:ascii="Calibri" w:hAnsi="Calibri" w:cs="Calibri"/>
                <w:color w:val="000000"/>
                <w:sz w:val="22"/>
                <w:szCs w:val="22"/>
              </w:rPr>
              <w:t>0.642</w:t>
            </w:r>
          </w:p>
        </w:tc>
        <w:tc>
          <w:tcPr>
            <w:tcW w:w="1994" w:type="dxa"/>
          </w:tcPr>
          <w:p w14:paraId="1B72492A"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4F9246A8" w14:textId="77777777" w:rsidTr="00527F82">
        <w:tblPrEx>
          <w:jc w:val="left"/>
        </w:tblPrEx>
        <w:tc>
          <w:tcPr>
            <w:tcW w:w="1297" w:type="dxa"/>
          </w:tcPr>
          <w:p w14:paraId="28CAB94B" w14:textId="77777777" w:rsidR="00F56B7F" w:rsidRPr="00B914F1" w:rsidRDefault="00F56B7F" w:rsidP="00527F82">
            <w:pPr>
              <w:ind w:firstLine="0"/>
              <w:rPr>
                <w:sz w:val="22"/>
                <w:szCs w:val="22"/>
              </w:rPr>
            </w:pPr>
            <w:r w:rsidRPr="00B914F1">
              <w:rPr>
                <w:sz w:val="22"/>
                <w:szCs w:val="22"/>
              </w:rPr>
              <w:t>F17</w:t>
            </w:r>
          </w:p>
        </w:tc>
        <w:tc>
          <w:tcPr>
            <w:tcW w:w="1053" w:type="dxa"/>
            <w:vAlign w:val="bottom"/>
          </w:tcPr>
          <w:p w14:paraId="04334C17" w14:textId="77777777" w:rsidR="00F56B7F" w:rsidRPr="00B914F1" w:rsidRDefault="00F56B7F" w:rsidP="00527F82">
            <w:pPr>
              <w:ind w:firstLine="0"/>
              <w:rPr>
                <w:sz w:val="22"/>
                <w:szCs w:val="22"/>
              </w:rPr>
            </w:pPr>
            <w:r w:rsidRPr="00B914F1">
              <w:rPr>
                <w:rFonts w:ascii="Calibri" w:hAnsi="Calibri" w:cs="Calibri"/>
                <w:color w:val="000000"/>
                <w:sz w:val="22"/>
                <w:szCs w:val="22"/>
              </w:rPr>
              <w:t>0.066294</w:t>
            </w:r>
          </w:p>
        </w:tc>
        <w:tc>
          <w:tcPr>
            <w:tcW w:w="2074" w:type="dxa"/>
            <w:vAlign w:val="bottom"/>
          </w:tcPr>
          <w:p w14:paraId="3EFAB9AA" w14:textId="77777777" w:rsidR="00F56B7F" w:rsidRPr="00B914F1" w:rsidRDefault="00F56B7F" w:rsidP="00527F82">
            <w:pPr>
              <w:ind w:firstLine="0"/>
              <w:rPr>
                <w:sz w:val="22"/>
                <w:szCs w:val="22"/>
              </w:rPr>
            </w:pPr>
            <w:r w:rsidRPr="00B914F1">
              <w:rPr>
                <w:rFonts w:ascii="Calibri" w:hAnsi="Calibri" w:cs="Calibri"/>
                <w:color w:val="000000"/>
                <w:sz w:val="22"/>
                <w:szCs w:val="22"/>
              </w:rPr>
              <w:t>0.093</w:t>
            </w:r>
          </w:p>
        </w:tc>
        <w:tc>
          <w:tcPr>
            <w:tcW w:w="2081" w:type="dxa"/>
            <w:vAlign w:val="bottom"/>
          </w:tcPr>
          <w:p w14:paraId="33B18826" w14:textId="77777777" w:rsidR="00F56B7F" w:rsidRPr="00B914F1" w:rsidRDefault="00F56B7F" w:rsidP="00527F82">
            <w:pPr>
              <w:ind w:firstLine="0"/>
              <w:rPr>
                <w:sz w:val="22"/>
                <w:szCs w:val="22"/>
              </w:rPr>
            </w:pPr>
            <w:r w:rsidRPr="00B914F1">
              <w:rPr>
                <w:rFonts w:ascii="Calibri" w:hAnsi="Calibri" w:cs="Calibri"/>
                <w:color w:val="000000"/>
                <w:sz w:val="22"/>
                <w:szCs w:val="22"/>
              </w:rPr>
              <w:t>0.21</w:t>
            </w:r>
          </w:p>
        </w:tc>
        <w:tc>
          <w:tcPr>
            <w:tcW w:w="1994" w:type="dxa"/>
          </w:tcPr>
          <w:p w14:paraId="3CC0E808"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2DF66203" w14:textId="77777777" w:rsidTr="00527F82">
        <w:tblPrEx>
          <w:jc w:val="left"/>
        </w:tblPrEx>
        <w:tc>
          <w:tcPr>
            <w:tcW w:w="1297" w:type="dxa"/>
          </w:tcPr>
          <w:p w14:paraId="39AD8D5F" w14:textId="77777777" w:rsidR="00F56B7F" w:rsidRPr="00B914F1" w:rsidRDefault="00F56B7F" w:rsidP="00527F82">
            <w:pPr>
              <w:ind w:firstLine="0"/>
              <w:rPr>
                <w:sz w:val="22"/>
                <w:szCs w:val="22"/>
              </w:rPr>
            </w:pPr>
            <w:r w:rsidRPr="00B914F1">
              <w:rPr>
                <w:sz w:val="22"/>
                <w:szCs w:val="22"/>
              </w:rPr>
              <w:t>F18</w:t>
            </w:r>
          </w:p>
        </w:tc>
        <w:tc>
          <w:tcPr>
            <w:tcW w:w="1053" w:type="dxa"/>
            <w:vAlign w:val="bottom"/>
          </w:tcPr>
          <w:p w14:paraId="52155665" w14:textId="77777777" w:rsidR="00F56B7F" w:rsidRPr="00B914F1" w:rsidRDefault="00F56B7F" w:rsidP="00527F82">
            <w:pPr>
              <w:ind w:firstLine="0"/>
              <w:rPr>
                <w:sz w:val="22"/>
                <w:szCs w:val="22"/>
              </w:rPr>
            </w:pPr>
            <w:r w:rsidRPr="00B914F1">
              <w:rPr>
                <w:rFonts w:ascii="Calibri" w:hAnsi="Calibri" w:cs="Calibri"/>
                <w:color w:val="000000"/>
                <w:sz w:val="22"/>
                <w:szCs w:val="22"/>
              </w:rPr>
              <w:t>0.042397</w:t>
            </w:r>
          </w:p>
        </w:tc>
        <w:tc>
          <w:tcPr>
            <w:tcW w:w="2074" w:type="dxa"/>
            <w:vAlign w:val="bottom"/>
          </w:tcPr>
          <w:p w14:paraId="17A03537" w14:textId="77777777" w:rsidR="00F56B7F" w:rsidRPr="00B914F1" w:rsidRDefault="00F56B7F" w:rsidP="00527F82">
            <w:pPr>
              <w:ind w:firstLine="0"/>
              <w:rPr>
                <w:sz w:val="22"/>
                <w:szCs w:val="22"/>
              </w:rPr>
            </w:pPr>
            <w:r w:rsidRPr="00B914F1">
              <w:rPr>
                <w:rFonts w:ascii="Calibri" w:hAnsi="Calibri" w:cs="Calibri"/>
                <w:color w:val="000000"/>
                <w:sz w:val="22"/>
                <w:szCs w:val="22"/>
              </w:rPr>
              <w:t>0.063</w:t>
            </w:r>
          </w:p>
        </w:tc>
        <w:tc>
          <w:tcPr>
            <w:tcW w:w="2081" w:type="dxa"/>
            <w:vAlign w:val="bottom"/>
          </w:tcPr>
          <w:p w14:paraId="78262E42" w14:textId="77777777" w:rsidR="00F56B7F" w:rsidRPr="00B914F1" w:rsidRDefault="00F56B7F" w:rsidP="00527F82">
            <w:pPr>
              <w:ind w:firstLine="0"/>
              <w:rPr>
                <w:sz w:val="22"/>
                <w:szCs w:val="22"/>
              </w:rPr>
            </w:pPr>
            <w:r w:rsidRPr="00B914F1">
              <w:rPr>
                <w:rFonts w:ascii="Calibri" w:hAnsi="Calibri" w:cs="Calibri"/>
                <w:color w:val="000000"/>
                <w:sz w:val="22"/>
                <w:szCs w:val="22"/>
              </w:rPr>
              <w:t>0.164</w:t>
            </w:r>
          </w:p>
        </w:tc>
        <w:tc>
          <w:tcPr>
            <w:tcW w:w="1994" w:type="dxa"/>
          </w:tcPr>
          <w:p w14:paraId="6BC98B6A" w14:textId="77777777" w:rsidR="00F56B7F" w:rsidRPr="00B914F1" w:rsidRDefault="00F56B7F" w:rsidP="00527F82">
            <w:pPr>
              <w:ind w:firstLine="0"/>
              <w:rPr>
                <w:rFonts w:ascii="Calibri" w:hAnsi="Calibri" w:cs="Calibri"/>
                <w:color w:val="000000"/>
                <w:sz w:val="22"/>
                <w:szCs w:val="22"/>
              </w:rPr>
            </w:pPr>
            <w:r w:rsidRPr="00D74017">
              <w:rPr>
                <w:sz w:val="22"/>
                <w:szCs w:val="22"/>
              </w:rPr>
              <w:t>0</w:t>
            </w:r>
          </w:p>
        </w:tc>
      </w:tr>
      <w:tr w:rsidR="00F56B7F" w:rsidRPr="00B914F1" w14:paraId="5AB59DB6" w14:textId="77777777" w:rsidTr="00527F82">
        <w:tblPrEx>
          <w:jc w:val="left"/>
        </w:tblPrEx>
        <w:tc>
          <w:tcPr>
            <w:tcW w:w="1297" w:type="dxa"/>
          </w:tcPr>
          <w:p w14:paraId="601AD458" w14:textId="77777777" w:rsidR="00F56B7F" w:rsidRPr="00B914F1" w:rsidRDefault="00F56B7F" w:rsidP="00527F82">
            <w:pPr>
              <w:ind w:firstLine="0"/>
              <w:rPr>
                <w:sz w:val="22"/>
                <w:szCs w:val="22"/>
              </w:rPr>
            </w:pPr>
            <w:r w:rsidRPr="00B914F1">
              <w:rPr>
                <w:sz w:val="22"/>
                <w:szCs w:val="22"/>
              </w:rPr>
              <w:t>F19</w:t>
            </w:r>
          </w:p>
        </w:tc>
        <w:tc>
          <w:tcPr>
            <w:tcW w:w="1053" w:type="dxa"/>
            <w:vAlign w:val="bottom"/>
          </w:tcPr>
          <w:p w14:paraId="00512A36"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74" w:type="dxa"/>
            <w:vAlign w:val="bottom"/>
          </w:tcPr>
          <w:p w14:paraId="44CCFEDB"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2081" w:type="dxa"/>
            <w:vAlign w:val="bottom"/>
          </w:tcPr>
          <w:p w14:paraId="0759FBF8" w14:textId="77777777" w:rsidR="00F56B7F" w:rsidRPr="00B914F1" w:rsidRDefault="00F56B7F" w:rsidP="00527F82">
            <w:pPr>
              <w:ind w:firstLine="0"/>
              <w:rPr>
                <w:sz w:val="22"/>
                <w:szCs w:val="22"/>
              </w:rPr>
            </w:pPr>
            <w:r w:rsidRPr="00B914F1">
              <w:rPr>
                <w:rFonts w:ascii="Calibri" w:hAnsi="Calibri" w:cs="Calibri"/>
                <w:color w:val="000000"/>
                <w:sz w:val="22"/>
                <w:szCs w:val="22"/>
              </w:rPr>
              <w:t>0</w:t>
            </w:r>
          </w:p>
        </w:tc>
        <w:tc>
          <w:tcPr>
            <w:tcW w:w="1994" w:type="dxa"/>
          </w:tcPr>
          <w:p w14:paraId="222403E1" w14:textId="77777777" w:rsidR="00F56B7F" w:rsidRPr="00B914F1" w:rsidRDefault="00F56B7F" w:rsidP="00527F82">
            <w:pPr>
              <w:ind w:firstLine="0"/>
              <w:rPr>
                <w:rFonts w:ascii="Calibri" w:hAnsi="Calibri" w:cs="Calibri"/>
                <w:color w:val="000000"/>
                <w:sz w:val="22"/>
                <w:szCs w:val="22"/>
              </w:rPr>
            </w:pPr>
            <w:r w:rsidRPr="00D74017">
              <w:rPr>
                <w:sz w:val="22"/>
                <w:szCs w:val="22"/>
              </w:rPr>
              <w:t>1</w:t>
            </w:r>
          </w:p>
        </w:tc>
      </w:tr>
      <w:tr w:rsidR="00F56B7F" w:rsidRPr="00B914F1" w14:paraId="6EABE84D" w14:textId="77777777" w:rsidTr="00527F82">
        <w:tblPrEx>
          <w:jc w:val="left"/>
        </w:tblPrEx>
        <w:tc>
          <w:tcPr>
            <w:tcW w:w="1297" w:type="dxa"/>
          </w:tcPr>
          <w:p w14:paraId="04703A32" w14:textId="77777777" w:rsidR="00F56B7F" w:rsidRPr="00B914F1" w:rsidRDefault="00F56B7F" w:rsidP="00527F82">
            <w:pPr>
              <w:ind w:firstLine="0"/>
              <w:rPr>
                <w:sz w:val="22"/>
                <w:szCs w:val="22"/>
              </w:rPr>
            </w:pPr>
            <w:r w:rsidRPr="00B914F1">
              <w:rPr>
                <w:sz w:val="22"/>
                <w:szCs w:val="22"/>
              </w:rPr>
              <w:t>SMOTE 1</w:t>
            </w:r>
          </w:p>
        </w:tc>
        <w:tc>
          <w:tcPr>
            <w:tcW w:w="1053" w:type="dxa"/>
          </w:tcPr>
          <w:p w14:paraId="607532EE"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0B2FB918"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40DC7F06"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6601D096" w14:textId="77777777" w:rsidR="00F56B7F" w:rsidRPr="00B914F1" w:rsidRDefault="00F56B7F" w:rsidP="00527F82">
            <w:pPr>
              <w:ind w:firstLine="0"/>
              <w:rPr>
                <w:sz w:val="22"/>
                <w:szCs w:val="22"/>
              </w:rPr>
            </w:pPr>
            <w:r>
              <w:rPr>
                <w:sz w:val="22"/>
                <w:szCs w:val="22"/>
              </w:rPr>
              <w:t>1</w:t>
            </w:r>
          </w:p>
        </w:tc>
      </w:tr>
      <w:tr w:rsidR="00F56B7F" w:rsidRPr="00B914F1" w14:paraId="5EC3D7E2" w14:textId="77777777" w:rsidTr="00527F82">
        <w:tblPrEx>
          <w:jc w:val="left"/>
        </w:tblPrEx>
        <w:tc>
          <w:tcPr>
            <w:tcW w:w="1297" w:type="dxa"/>
          </w:tcPr>
          <w:p w14:paraId="53FBBBB2" w14:textId="77777777" w:rsidR="00F56B7F" w:rsidRPr="00B914F1" w:rsidRDefault="00F56B7F" w:rsidP="00527F82">
            <w:pPr>
              <w:ind w:firstLine="0"/>
              <w:rPr>
                <w:sz w:val="22"/>
                <w:szCs w:val="22"/>
              </w:rPr>
            </w:pPr>
            <w:r w:rsidRPr="00B914F1">
              <w:rPr>
                <w:sz w:val="22"/>
                <w:szCs w:val="22"/>
              </w:rPr>
              <w:t>SMOTE 2</w:t>
            </w:r>
          </w:p>
        </w:tc>
        <w:tc>
          <w:tcPr>
            <w:tcW w:w="1053" w:type="dxa"/>
          </w:tcPr>
          <w:p w14:paraId="7B5C80E4"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26C993E1"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1E3AEBB1"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5570ADAE" w14:textId="77777777" w:rsidR="00F56B7F" w:rsidRPr="00B914F1" w:rsidRDefault="00F56B7F" w:rsidP="00527F82">
            <w:pPr>
              <w:ind w:firstLine="0"/>
              <w:rPr>
                <w:sz w:val="22"/>
                <w:szCs w:val="22"/>
              </w:rPr>
            </w:pPr>
            <w:r>
              <w:rPr>
                <w:sz w:val="22"/>
                <w:szCs w:val="22"/>
              </w:rPr>
              <w:t>1</w:t>
            </w:r>
          </w:p>
        </w:tc>
      </w:tr>
      <w:tr w:rsidR="00F56B7F" w:rsidRPr="00B914F1" w14:paraId="2BE79447" w14:textId="77777777" w:rsidTr="00527F82">
        <w:tblPrEx>
          <w:jc w:val="left"/>
        </w:tblPrEx>
        <w:tc>
          <w:tcPr>
            <w:tcW w:w="1297" w:type="dxa"/>
          </w:tcPr>
          <w:p w14:paraId="1A3DD39E" w14:textId="77777777" w:rsidR="00F56B7F" w:rsidRPr="00B914F1" w:rsidRDefault="00F56B7F" w:rsidP="00527F82">
            <w:pPr>
              <w:ind w:firstLine="0"/>
              <w:rPr>
                <w:sz w:val="22"/>
                <w:szCs w:val="22"/>
              </w:rPr>
            </w:pPr>
            <w:r w:rsidRPr="00B914F1">
              <w:rPr>
                <w:sz w:val="22"/>
                <w:szCs w:val="22"/>
              </w:rPr>
              <w:t>SMOTE 3</w:t>
            </w:r>
          </w:p>
        </w:tc>
        <w:tc>
          <w:tcPr>
            <w:tcW w:w="1053" w:type="dxa"/>
          </w:tcPr>
          <w:p w14:paraId="50EC180F"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0C63D21E"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6C807421"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16F40EC7" w14:textId="77777777" w:rsidR="00F56B7F" w:rsidRPr="00B914F1" w:rsidRDefault="00F56B7F" w:rsidP="00527F82">
            <w:pPr>
              <w:ind w:firstLine="0"/>
              <w:rPr>
                <w:sz w:val="22"/>
                <w:szCs w:val="22"/>
              </w:rPr>
            </w:pPr>
            <w:r>
              <w:rPr>
                <w:sz w:val="22"/>
                <w:szCs w:val="22"/>
              </w:rPr>
              <w:t>1</w:t>
            </w:r>
          </w:p>
        </w:tc>
      </w:tr>
      <w:tr w:rsidR="00F56B7F" w:rsidRPr="00B914F1" w14:paraId="7C8B8F3D" w14:textId="77777777" w:rsidTr="00527F82">
        <w:tblPrEx>
          <w:jc w:val="left"/>
        </w:tblPrEx>
        <w:tc>
          <w:tcPr>
            <w:tcW w:w="1297" w:type="dxa"/>
          </w:tcPr>
          <w:p w14:paraId="6E30332B" w14:textId="77777777" w:rsidR="00F56B7F" w:rsidRPr="00B914F1" w:rsidRDefault="00F56B7F" w:rsidP="00527F82">
            <w:pPr>
              <w:ind w:firstLine="0"/>
              <w:rPr>
                <w:sz w:val="22"/>
                <w:szCs w:val="22"/>
              </w:rPr>
            </w:pPr>
            <w:r w:rsidRPr="00B914F1">
              <w:rPr>
                <w:sz w:val="22"/>
                <w:szCs w:val="22"/>
              </w:rPr>
              <w:t>SMOTE 4</w:t>
            </w:r>
          </w:p>
        </w:tc>
        <w:tc>
          <w:tcPr>
            <w:tcW w:w="1053" w:type="dxa"/>
          </w:tcPr>
          <w:p w14:paraId="4A27EE7C"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78F4DA3E"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64657C80"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24661DA2" w14:textId="77777777" w:rsidR="00F56B7F" w:rsidRPr="00B914F1" w:rsidRDefault="00F56B7F" w:rsidP="00527F82">
            <w:pPr>
              <w:ind w:firstLine="0"/>
              <w:rPr>
                <w:sz w:val="22"/>
                <w:szCs w:val="22"/>
              </w:rPr>
            </w:pPr>
            <w:r>
              <w:rPr>
                <w:sz w:val="22"/>
                <w:szCs w:val="22"/>
              </w:rPr>
              <w:t>1</w:t>
            </w:r>
          </w:p>
        </w:tc>
      </w:tr>
      <w:tr w:rsidR="00F56B7F" w:rsidRPr="00B914F1" w14:paraId="53522B52" w14:textId="77777777" w:rsidTr="00527F82">
        <w:tblPrEx>
          <w:jc w:val="left"/>
        </w:tblPrEx>
        <w:tc>
          <w:tcPr>
            <w:tcW w:w="1297" w:type="dxa"/>
          </w:tcPr>
          <w:p w14:paraId="11030AA1" w14:textId="77777777" w:rsidR="00F56B7F" w:rsidRPr="00B914F1" w:rsidRDefault="00F56B7F" w:rsidP="00527F82">
            <w:pPr>
              <w:ind w:firstLine="0"/>
              <w:rPr>
                <w:sz w:val="22"/>
                <w:szCs w:val="22"/>
              </w:rPr>
            </w:pPr>
            <w:r w:rsidRPr="00B914F1">
              <w:rPr>
                <w:sz w:val="22"/>
                <w:szCs w:val="22"/>
              </w:rPr>
              <w:t>SMOTE 5</w:t>
            </w:r>
          </w:p>
        </w:tc>
        <w:tc>
          <w:tcPr>
            <w:tcW w:w="1053" w:type="dxa"/>
          </w:tcPr>
          <w:p w14:paraId="3CBB7285"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7E251C59"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70BD7FD6"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30DE182C" w14:textId="77777777" w:rsidR="00F56B7F" w:rsidRPr="00B914F1" w:rsidRDefault="00F56B7F" w:rsidP="00527F82">
            <w:pPr>
              <w:ind w:firstLine="0"/>
              <w:rPr>
                <w:sz w:val="22"/>
                <w:szCs w:val="22"/>
              </w:rPr>
            </w:pPr>
            <w:r>
              <w:rPr>
                <w:sz w:val="22"/>
                <w:szCs w:val="22"/>
              </w:rPr>
              <w:t>1</w:t>
            </w:r>
          </w:p>
        </w:tc>
      </w:tr>
      <w:tr w:rsidR="00F56B7F" w:rsidRPr="00B914F1" w14:paraId="0D1290F2" w14:textId="77777777" w:rsidTr="00527F82">
        <w:tblPrEx>
          <w:jc w:val="left"/>
        </w:tblPrEx>
        <w:tc>
          <w:tcPr>
            <w:tcW w:w="1297" w:type="dxa"/>
          </w:tcPr>
          <w:p w14:paraId="1254D2BE" w14:textId="77777777" w:rsidR="00F56B7F" w:rsidRPr="00B914F1" w:rsidRDefault="00F56B7F" w:rsidP="00527F82">
            <w:pPr>
              <w:ind w:firstLine="0"/>
              <w:rPr>
                <w:sz w:val="22"/>
                <w:szCs w:val="22"/>
              </w:rPr>
            </w:pPr>
            <w:r w:rsidRPr="00B914F1">
              <w:rPr>
                <w:sz w:val="22"/>
                <w:szCs w:val="22"/>
              </w:rPr>
              <w:t>SMOTE 6</w:t>
            </w:r>
          </w:p>
        </w:tc>
        <w:tc>
          <w:tcPr>
            <w:tcW w:w="1053" w:type="dxa"/>
          </w:tcPr>
          <w:p w14:paraId="5B25705B"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465428C7"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25AD2C57"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7F8ADB78" w14:textId="77777777" w:rsidR="00F56B7F" w:rsidRPr="00B914F1" w:rsidRDefault="00F56B7F" w:rsidP="00527F82">
            <w:pPr>
              <w:ind w:firstLine="0"/>
              <w:rPr>
                <w:sz w:val="22"/>
                <w:szCs w:val="22"/>
              </w:rPr>
            </w:pPr>
            <w:r>
              <w:rPr>
                <w:sz w:val="22"/>
                <w:szCs w:val="22"/>
              </w:rPr>
              <w:t>1</w:t>
            </w:r>
          </w:p>
        </w:tc>
      </w:tr>
      <w:tr w:rsidR="00F56B7F" w:rsidRPr="00B914F1" w14:paraId="647025BD" w14:textId="77777777" w:rsidTr="00527F82">
        <w:tblPrEx>
          <w:jc w:val="left"/>
        </w:tblPrEx>
        <w:tc>
          <w:tcPr>
            <w:tcW w:w="1297" w:type="dxa"/>
          </w:tcPr>
          <w:p w14:paraId="1C4F3B41" w14:textId="77777777" w:rsidR="00F56B7F" w:rsidRPr="00B914F1" w:rsidRDefault="00F56B7F" w:rsidP="00527F82">
            <w:pPr>
              <w:ind w:firstLine="0"/>
              <w:rPr>
                <w:sz w:val="22"/>
                <w:szCs w:val="22"/>
              </w:rPr>
            </w:pPr>
            <w:r w:rsidRPr="00B914F1">
              <w:rPr>
                <w:sz w:val="22"/>
                <w:szCs w:val="22"/>
              </w:rPr>
              <w:t>SMOTE 7</w:t>
            </w:r>
          </w:p>
        </w:tc>
        <w:tc>
          <w:tcPr>
            <w:tcW w:w="1053" w:type="dxa"/>
          </w:tcPr>
          <w:p w14:paraId="26A0EDF4"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06D56C1B"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44A0FFB5"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6F7E898F" w14:textId="77777777" w:rsidR="00F56B7F" w:rsidRPr="00B914F1" w:rsidRDefault="00F56B7F" w:rsidP="00527F82">
            <w:pPr>
              <w:ind w:firstLine="0"/>
              <w:rPr>
                <w:sz w:val="22"/>
                <w:szCs w:val="22"/>
              </w:rPr>
            </w:pPr>
            <w:r>
              <w:rPr>
                <w:sz w:val="22"/>
                <w:szCs w:val="22"/>
              </w:rPr>
              <w:t>1</w:t>
            </w:r>
          </w:p>
        </w:tc>
      </w:tr>
      <w:tr w:rsidR="00F56B7F" w:rsidRPr="00B914F1" w14:paraId="3C185B68" w14:textId="77777777" w:rsidTr="00527F82">
        <w:tblPrEx>
          <w:jc w:val="left"/>
        </w:tblPrEx>
        <w:tc>
          <w:tcPr>
            <w:tcW w:w="1297" w:type="dxa"/>
          </w:tcPr>
          <w:p w14:paraId="3D64A7FD" w14:textId="77777777" w:rsidR="00F56B7F" w:rsidRPr="00B914F1" w:rsidRDefault="00F56B7F" w:rsidP="00527F82">
            <w:pPr>
              <w:ind w:firstLine="0"/>
              <w:rPr>
                <w:sz w:val="22"/>
                <w:szCs w:val="22"/>
              </w:rPr>
            </w:pPr>
            <w:r w:rsidRPr="00B914F1">
              <w:rPr>
                <w:sz w:val="22"/>
                <w:szCs w:val="22"/>
              </w:rPr>
              <w:t>SMOTE 8</w:t>
            </w:r>
          </w:p>
        </w:tc>
        <w:tc>
          <w:tcPr>
            <w:tcW w:w="1053" w:type="dxa"/>
          </w:tcPr>
          <w:p w14:paraId="598D7711"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231D9F12"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426C2B7D"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4ACD2BDB" w14:textId="77777777" w:rsidR="00F56B7F" w:rsidRPr="00B914F1" w:rsidRDefault="00F56B7F" w:rsidP="00527F82">
            <w:pPr>
              <w:ind w:firstLine="0"/>
              <w:rPr>
                <w:sz w:val="22"/>
                <w:szCs w:val="22"/>
              </w:rPr>
            </w:pPr>
            <w:r>
              <w:rPr>
                <w:sz w:val="22"/>
                <w:szCs w:val="22"/>
              </w:rPr>
              <w:t>1</w:t>
            </w:r>
          </w:p>
        </w:tc>
      </w:tr>
      <w:tr w:rsidR="00F56B7F" w:rsidRPr="00B914F1" w14:paraId="59098F44" w14:textId="77777777" w:rsidTr="00527F82">
        <w:tblPrEx>
          <w:jc w:val="left"/>
        </w:tblPrEx>
        <w:tc>
          <w:tcPr>
            <w:tcW w:w="1297" w:type="dxa"/>
          </w:tcPr>
          <w:p w14:paraId="0D777F5F" w14:textId="77777777" w:rsidR="00F56B7F" w:rsidRPr="00B914F1" w:rsidRDefault="00F56B7F" w:rsidP="00527F82">
            <w:pPr>
              <w:ind w:firstLine="0"/>
              <w:rPr>
                <w:sz w:val="22"/>
                <w:szCs w:val="22"/>
              </w:rPr>
            </w:pPr>
            <w:r w:rsidRPr="00B914F1">
              <w:rPr>
                <w:sz w:val="22"/>
                <w:szCs w:val="22"/>
              </w:rPr>
              <w:t>SMOTE 9</w:t>
            </w:r>
          </w:p>
        </w:tc>
        <w:tc>
          <w:tcPr>
            <w:tcW w:w="1053" w:type="dxa"/>
          </w:tcPr>
          <w:p w14:paraId="3C5E2A24"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74" w:type="dxa"/>
          </w:tcPr>
          <w:p w14:paraId="03837DA0"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2081" w:type="dxa"/>
          </w:tcPr>
          <w:p w14:paraId="66770EBB" w14:textId="77777777" w:rsidR="00F56B7F" w:rsidRPr="00B914F1" w:rsidRDefault="00F56B7F" w:rsidP="00527F82">
            <w:pPr>
              <w:ind w:firstLine="0"/>
              <w:rPr>
                <w:rFonts w:ascii="Calibri" w:hAnsi="Calibri" w:cs="Calibri"/>
                <w:color w:val="000000"/>
                <w:sz w:val="22"/>
                <w:szCs w:val="22"/>
              </w:rPr>
            </w:pPr>
            <w:r w:rsidRPr="00B914F1">
              <w:rPr>
                <w:sz w:val="22"/>
                <w:szCs w:val="22"/>
              </w:rPr>
              <w:t>0</w:t>
            </w:r>
          </w:p>
        </w:tc>
        <w:tc>
          <w:tcPr>
            <w:tcW w:w="1994" w:type="dxa"/>
          </w:tcPr>
          <w:p w14:paraId="007D1133" w14:textId="77777777" w:rsidR="00F56B7F" w:rsidRPr="00B914F1" w:rsidRDefault="00F56B7F" w:rsidP="00527F82">
            <w:pPr>
              <w:ind w:firstLine="0"/>
              <w:rPr>
                <w:sz w:val="22"/>
                <w:szCs w:val="22"/>
              </w:rPr>
            </w:pPr>
            <w:r>
              <w:rPr>
                <w:sz w:val="22"/>
                <w:szCs w:val="22"/>
              </w:rPr>
              <w:t>1</w:t>
            </w:r>
          </w:p>
        </w:tc>
      </w:tr>
    </w:tbl>
    <w:p w14:paraId="2DE0CD69" w14:textId="77777777" w:rsidR="00F56B7F" w:rsidRDefault="00F56B7F" w:rsidP="00F56B7F">
      <w:pPr>
        <w:ind w:firstLine="0"/>
      </w:pPr>
    </w:p>
    <w:p w14:paraId="09ED6E26" w14:textId="388FF89F" w:rsidR="00F56B7F" w:rsidRPr="00F56B7F" w:rsidRDefault="00F56B7F" w:rsidP="00F56B7F">
      <w:pPr>
        <w:ind w:firstLine="0"/>
      </w:pPr>
      <w:r>
        <w:t xml:space="preserve">Dengan menggunakan data F05, F07, dan F19 </w:t>
      </w:r>
      <w:r w:rsidR="00866A10">
        <w:t xml:space="preserve">serta nilai N=300 dan k = 2 </w:t>
      </w:r>
      <w:r>
        <w:t xml:space="preserve">dihasilkan </w:t>
      </w:r>
      <w:r w:rsidR="00866A10">
        <w:t xml:space="preserve">9 </w:t>
      </w:r>
      <w:r>
        <w:t>data sintesa baru</w:t>
      </w:r>
      <w:r w:rsidR="00866A10">
        <w:t>. Data sintesa dengan kode SMOTE 1, SMOTE 2, dan SMOTE 3 didapatkan dengan memanfaatkan 2 data tetangga terdekat dari F05. Data sintesa dengan kode SMOTE 4, SMOTE 5, dan SMOTE 6 didapatkan dengan memanfaatkan 2 data tetangga terdekat dari F07. Data sintesa dengan kode SMOTE 7, SMOTE 8, dan SMOTE 9 didapatkan dengan memanfaatkan 2 data tetangga terdekat dari F19.</w:t>
      </w:r>
    </w:p>
    <w:p w14:paraId="1A3A64E4" w14:textId="27E58CA3" w:rsidR="009B35FF" w:rsidRDefault="009B35FF" w:rsidP="009B35FF">
      <w:pPr>
        <w:pStyle w:val="Heading3"/>
        <w:ind w:left="990"/>
        <w:rPr>
          <w:rFonts w:ascii="Times New Roman" w:hAnsi="Times New Roman" w:cs="Times New Roman"/>
          <w:color w:val="auto"/>
        </w:rPr>
      </w:pPr>
      <w:bookmarkStart w:id="107" w:name="_Toc521058493"/>
      <w:r>
        <w:rPr>
          <w:rFonts w:ascii="Times New Roman" w:hAnsi="Times New Roman" w:cs="Times New Roman"/>
          <w:color w:val="auto"/>
        </w:rPr>
        <w:lastRenderedPageBreak/>
        <w:t>Training Klasifikasi</w:t>
      </w:r>
      <w:bookmarkEnd w:id="107"/>
    </w:p>
    <w:p w14:paraId="2C51199D" w14:textId="7A8B2B91" w:rsidR="00E5513F" w:rsidRPr="00E5513F" w:rsidRDefault="00E5513F" w:rsidP="00E5513F">
      <w:r>
        <w:t xml:space="preserve">Setelah data latih </w:t>
      </w:r>
      <w:r w:rsidR="00CD7C2D">
        <w:t xml:space="preserve">mempunyai keseimbangan antara data derau dan data normal, maka proses </w:t>
      </w:r>
      <w:r w:rsidR="00CD7C2D" w:rsidRPr="00CD7C2D">
        <w:rPr>
          <w:i/>
        </w:rPr>
        <w:t>training</w:t>
      </w:r>
      <w:r w:rsidR="00CD7C2D">
        <w:t xml:space="preserve"> dilakukan untuk mendapatkan model klasifikasi. Model inilah yang nantinya akan dipakan untuk melakukan klasifikasi pada data uji.</w:t>
      </w:r>
    </w:p>
    <w:p w14:paraId="023D2157" w14:textId="5156663E" w:rsidR="00CA0617" w:rsidRDefault="00CA0617" w:rsidP="005F042C">
      <w:pPr>
        <w:pStyle w:val="Heading2"/>
      </w:pPr>
      <w:bookmarkStart w:id="108" w:name="_Toc521058494"/>
      <w:r>
        <w:t>Pengujian dan Analisis</w:t>
      </w:r>
      <w:bookmarkEnd w:id="108"/>
    </w:p>
    <w:p w14:paraId="542DF11C" w14:textId="32E052EB" w:rsidR="002D4B2B" w:rsidRDefault="008E6818" w:rsidP="002D4B2B">
      <w:r>
        <w:t xml:space="preserve">Tujuan dari pengujian adalah untuk membuktikan bahwa metode yang diajukan dapat mendeteksi derau pada pernyataan kebutuhan dalam dokumen SKPL secara akurat. Data uji yang telah melalui tahap ekstraksi fitur seperti pada tabel 3.6 akan menjadi masukan yang akan diklasifikasi dengan menggunakan model klasifikasi yang sudah dilatih menggunakan data latih. Label output dari hasil klasifikasi ini kemudian akan </w:t>
      </w:r>
      <w:r w:rsidR="00365D7B">
        <w:t xml:space="preserve">dibandingkan dengan label hasil penilaian secara manual untuk kemudian dihitung nilai akurasi, </w:t>
      </w:r>
      <w:r w:rsidR="00162085">
        <w:t>sensitivitas, spesifi</w:t>
      </w:r>
      <w:r w:rsidR="00561116">
        <w:t>s</w:t>
      </w:r>
      <w:r w:rsidR="00162085">
        <w:t>itas</w:t>
      </w:r>
      <w:r w:rsidR="00365D7B">
        <w:t xml:space="preserve">, dan </w:t>
      </w:r>
      <w:r w:rsidR="00162085">
        <w:t>f1 measure</w:t>
      </w:r>
      <w:r w:rsidR="000D341D">
        <w:t xml:space="preserve"> </w:t>
      </w:r>
      <w:r w:rsidR="00162085">
        <w:t>nya</w:t>
      </w:r>
      <w:r w:rsidR="00365D7B">
        <w:t>.</w:t>
      </w:r>
    </w:p>
    <w:p w14:paraId="341CC70B" w14:textId="49D1F569" w:rsidR="00365D7B" w:rsidRDefault="00365D7B" w:rsidP="002D4B2B">
      <w:r>
        <w:t>Skenario uji coba yang akan dilakukan dalam penelitian ini adalah sebagai berikut.</w:t>
      </w:r>
    </w:p>
    <w:p w14:paraId="16C08933" w14:textId="055B7D29" w:rsidR="00365D7B" w:rsidRDefault="00653B76" w:rsidP="00653B76">
      <w:pPr>
        <w:pStyle w:val="ListParagraph"/>
        <w:numPr>
          <w:ilvl w:val="0"/>
          <w:numId w:val="7"/>
        </w:numPr>
        <w:ind w:left="360"/>
      </w:pPr>
      <w:r>
        <w:t xml:space="preserve">Untuk mendapatkan fitur statistik yang baik sangat tergantung pada bagaimana menghitung kemiripan antar pernyataan kebutuhan. </w:t>
      </w:r>
      <w:r w:rsidR="00483E54">
        <w:t xml:space="preserve">Pada skenario ini akan dibandingkan 2 metode penghitungan kemiripan yaitu metode </w:t>
      </w:r>
      <w:r w:rsidR="00483E54" w:rsidRPr="00483E54">
        <w:rPr>
          <w:i/>
        </w:rPr>
        <w:t>Jaccard Similarity</w:t>
      </w:r>
      <w:r w:rsidR="00483E54">
        <w:t xml:space="preserve"> dan metode </w:t>
      </w:r>
      <w:r w:rsidR="00483E54" w:rsidRPr="00483E54">
        <w:rPr>
          <w:i/>
        </w:rPr>
        <w:t>Cosine Similarity</w:t>
      </w:r>
      <w:r w:rsidR="00483E54">
        <w:t>. Hasil dari uji coba ini diharapkan mampu mendapatkan metode penghitungan kemiripan yang paling baik untuk kasus deteksi derau pada dokumen SKPL ini</w:t>
      </w:r>
      <w:r w:rsidR="00365D7B">
        <w:t>.</w:t>
      </w:r>
    </w:p>
    <w:p w14:paraId="1C115BAA" w14:textId="6C95B741" w:rsidR="00365D7B" w:rsidRDefault="00471C82" w:rsidP="00653B76">
      <w:pPr>
        <w:pStyle w:val="ListParagraph"/>
        <w:numPr>
          <w:ilvl w:val="0"/>
          <w:numId w:val="7"/>
        </w:numPr>
        <w:ind w:left="360"/>
      </w:pPr>
      <w:r>
        <w:t xml:space="preserve">Untuk mendapatkan fitur yang terbaik untuk merepresentasikan sebuah kebutuhan, pada pengujian ini akan dilakukan variasi kombinasi dari </w:t>
      </w:r>
      <w:r w:rsidR="00365D7B">
        <w:t>fitur statistik yang</w:t>
      </w:r>
      <w:r>
        <w:t xml:space="preserve"> disebutkan pada bab </w:t>
      </w:r>
      <w:r>
        <w:fldChar w:fldCharType="begin"/>
      </w:r>
      <w:r>
        <w:instrText xml:space="preserve"> REF _Ref521056634 \r \h </w:instrText>
      </w:r>
      <w:r>
        <w:fldChar w:fldCharType="separate"/>
      </w:r>
      <w:r w:rsidR="00524CAE">
        <w:t>3.4.2</w:t>
      </w:r>
      <w:r>
        <w:fldChar w:fldCharType="end"/>
      </w:r>
      <w:r w:rsidR="00365D7B">
        <w:t>.</w:t>
      </w:r>
      <w:r w:rsidR="00D86DC7">
        <w:t xml:space="preserve"> Hasil dari uji coba ini diharapkan mampu mendapatkan kombinasi fitur statistik yang terbaik untuk </w:t>
      </w:r>
      <w:r w:rsidR="00374055">
        <w:t>merepresentasikan sebuah pernyataan kebutuhan untuk deteksi derau pada dokumen SKPL</w:t>
      </w:r>
      <w:r w:rsidR="00D86DC7">
        <w:t>.</w:t>
      </w:r>
    </w:p>
    <w:p w14:paraId="641F3777" w14:textId="3BA02401" w:rsidR="00365D7B" w:rsidRDefault="00F226F2" w:rsidP="00653B76">
      <w:pPr>
        <w:pStyle w:val="ListParagraph"/>
        <w:numPr>
          <w:ilvl w:val="0"/>
          <w:numId w:val="7"/>
        </w:numPr>
        <w:ind w:left="360"/>
      </w:pPr>
      <w:r>
        <w:t xml:space="preserve">Dalam </w:t>
      </w:r>
      <w:r>
        <w:rPr>
          <w:i/>
        </w:rPr>
        <w:t xml:space="preserve">text processing, </w:t>
      </w:r>
      <w:r>
        <w:t xml:space="preserve">metode </w:t>
      </w:r>
      <w:r w:rsidRPr="008E553F">
        <w:t>KNN</w:t>
      </w:r>
      <w:r>
        <w:t xml:space="preserve"> dan </w:t>
      </w:r>
      <w:r w:rsidRPr="00F226F2">
        <w:rPr>
          <w:i/>
        </w:rPr>
        <w:t>Neural Network</w:t>
      </w:r>
      <w:r>
        <w:t xml:space="preserve"> mampu menghasilkan performa yang bagus pada </w:t>
      </w:r>
      <w:sdt>
        <w:sdtPr>
          <w:id w:val="-664242241"/>
          <w:citation/>
        </w:sdtPr>
        <w:sdtEndPr/>
        <w:sdtContent>
          <w:r>
            <w:fldChar w:fldCharType="begin"/>
          </w:r>
          <w:r>
            <w:instrText xml:space="preserve"> CITATION XuH10 \l 1033  \m Trs14</w:instrText>
          </w:r>
          <w:r>
            <w:fldChar w:fldCharType="separate"/>
          </w:r>
          <w:r w:rsidR="000E485A" w:rsidRPr="000E485A">
            <w:rPr>
              <w:noProof/>
            </w:rPr>
            <w:t>[3, 4]</w:t>
          </w:r>
          <w:r>
            <w:fldChar w:fldCharType="end"/>
          </w:r>
        </w:sdtContent>
      </w:sdt>
      <w:r>
        <w:t xml:space="preserve"> untuk mengkategorikan dokumen teks dan untuk menyaring surel spam. </w:t>
      </w:r>
      <w:r w:rsidR="00436974">
        <w:t xml:space="preserve">Uji coba ini dilakukan untuk mendapatkan metode klasifikasi </w:t>
      </w:r>
      <w:r w:rsidR="008E553F">
        <w:t xml:space="preserve">mana diantara SVM, KNN, dan </w:t>
      </w:r>
      <w:r w:rsidR="008E553F" w:rsidRPr="008E553F">
        <w:rPr>
          <w:i/>
        </w:rPr>
        <w:t>Neural Network</w:t>
      </w:r>
      <w:r w:rsidR="008E553F">
        <w:t xml:space="preserve"> </w:t>
      </w:r>
      <w:r w:rsidR="00436974">
        <w:t>yang paling cocok untuk digunakan pada sistem deteksi derau dalam dokumen SKPL ini.</w:t>
      </w:r>
    </w:p>
    <w:p w14:paraId="52B6E93A" w14:textId="0E176EB8" w:rsidR="009F03A3" w:rsidRDefault="00E107EF" w:rsidP="00653B76">
      <w:pPr>
        <w:pStyle w:val="ListParagraph"/>
        <w:numPr>
          <w:ilvl w:val="0"/>
          <w:numId w:val="7"/>
        </w:numPr>
        <w:ind w:left="360"/>
      </w:pPr>
      <w:r>
        <w:t xml:space="preserve">Untuk mengetahui persentase data derau yang terbaik yang digunakan pada saat pelatihan model klasifikasi, dalam uji coba ini digunakan </w:t>
      </w:r>
      <w:r w:rsidR="006314B4">
        <w:t xml:space="preserve">variasi persentase data derau </w:t>
      </w:r>
      <w:r w:rsidR="006314B4">
        <w:lastRenderedPageBreak/>
        <w:t xml:space="preserve">yang digunakan </w:t>
      </w:r>
      <w:r>
        <w:t>pada saat pelatihan model klasifikasi</w:t>
      </w:r>
      <w:r w:rsidR="006314B4">
        <w:t>.</w:t>
      </w:r>
      <w:r w:rsidR="006314B4" w:rsidRPr="006E531B">
        <w:t xml:space="preserve"> </w:t>
      </w:r>
      <w:r w:rsidR="00003ECE">
        <w:t>Hasil dari uji coba ini diharapkan mampu mendapatkan persentase data derau yang paling baik untuk digunakan pada saat proses pelatihan sehingga akan menghasilkan sebuah model klasifikasi yang memiliki performa yang memuaskan.</w:t>
      </w:r>
    </w:p>
    <w:p w14:paraId="33FF520D" w14:textId="02EBCF67" w:rsidR="009F03A3" w:rsidRDefault="009F03A3" w:rsidP="009F03A3">
      <w:pPr>
        <w:ind w:firstLine="0"/>
      </w:pPr>
    </w:p>
    <w:p w14:paraId="6293D1DE" w14:textId="77777777" w:rsidR="009F03A3" w:rsidRDefault="009F03A3" w:rsidP="009F03A3">
      <w:pPr>
        <w:spacing w:line="240" w:lineRule="auto"/>
        <w:ind w:firstLine="0"/>
        <w:jc w:val="left"/>
        <w:rPr>
          <w:rFonts w:eastAsia="Times New Roman"/>
          <w:color w:val="000000"/>
        </w:rPr>
      </w:pPr>
    </w:p>
    <w:p w14:paraId="16CC326E" w14:textId="77777777" w:rsidR="009F03A3" w:rsidRDefault="009F03A3">
      <w:pPr>
        <w:spacing w:line="240" w:lineRule="auto"/>
        <w:ind w:firstLine="0"/>
        <w:jc w:val="left"/>
        <w:rPr>
          <w:i/>
          <w:lang w:val="id-ID"/>
        </w:rPr>
      </w:pPr>
      <w:r>
        <w:rPr>
          <w:i/>
          <w:lang w:val="id-ID"/>
        </w:rPr>
        <w:br w:type="page"/>
      </w:r>
    </w:p>
    <w:p w14:paraId="5BE71381" w14:textId="65C6963B" w:rsidR="00B9037B" w:rsidRDefault="009F03A3" w:rsidP="009F03A3">
      <w:pPr>
        <w:spacing w:line="240" w:lineRule="auto"/>
        <w:ind w:firstLine="0"/>
        <w:jc w:val="center"/>
        <w:rPr>
          <w:i/>
          <w:lang w:val="id-ID"/>
        </w:rPr>
      </w:pPr>
      <w:r w:rsidRPr="004D6325">
        <w:rPr>
          <w:i/>
          <w:lang w:val="id-ID"/>
        </w:rPr>
        <w:lastRenderedPageBreak/>
        <w:t>[Halaman ini sengaja dikosongkan]</w:t>
      </w:r>
    </w:p>
    <w:p w14:paraId="0D5A8C57" w14:textId="1EFE8785" w:rsidR="009F03A3" w:rsidRDefault="00B9037B" w:rsidP="00B9037B">
      <w:pPr>
        <w:spacing w:line="240" w:lineRule="auto"/>
        <w:ind w:firstLine="0"/>
        <w:jc w:val="left"/>
        <w:rPr>
          <w:i/>
          <w:lang w:val="id-ID"/>
        </w:rPr>
      </w:pPr>
      <w:r>
        <w:rPr>
          <w:i/>
          <w:lang w:val="id-ID"/>
        </w:rPr>
        <w:br w:type="page"/>
      </w:r>
    </w:p>
    <w:p w14:paraId="7A41473A" w14:textId="4DEBA949" w:rsidR="003A7DED" w:rsidRDefault="00AC54E1" w:rsidP="00541B88">
      <w:pPr>
        <w:pStyle w:val="Heading1"/>
        <w:ind w:firstLine="0"/>
      </w:pPr>
      <w:bookmarkStart w:id="109" w:name="_Toc521058495"/>
      <w:r w:rsidRPr="004D6325">
        <w:lastRenderedPageBreak/>
        <w:t xml:space="preserve">BAB </w:t>
      </w:r>
      <w:r>
        <w:t>4</w:t>
      </w:r>
      <w:r w:rsidRPr="004D6325">
        <w:br/>
      </w:r>
      <w:r>
        <w:t>HASIL DAN PEMBAHASAN</w:t>
      </w:r>
      <w:bookmarkEnd w:id="109"/>
    </w:p>
    <w:p w14:paraId="64CA32F4" w14:textId="69CE5CFF" w:rsidR="00541B88" w:rsidRPr="00541B88" w:rsidRDefault="00541B88" w:rsidP="00541B88">
      <w:r w:rsidRPr="004D6325">
        <w:t xml:space="preserve">Bab ini akan memaparkan tentang </w:t>
      </w:r>
      <w:r>
        <w:t>hasil uji coba yang sudah dilakukan beserta pembahasan dan analisa dari masing-masing skenario uji coba yang telah dilakukan.</w:t>
      </w:r>
    </w:p>
    <w:p w14:paraId="4EDE8B7D" w14:textId="5E90C21A" w:rsidR="000C4A9F" w:rsidRDefault="000C4A9F" w:rsidP="00541B88">
      <w:pPr>
        <w:pStyle w:val="Heading2"/>
      </w:pPr>
      <w:bookmarkStart w:id="110" w:name="_Toc521058496"/>
      <w:r>
        <w:t>Implementasi Sistem</w:t>
      </w:r>
      <w:bookmarkEnd w:id="110"/>
    </w:p>
    <w:p w14:paraId="727338FB" w14:textId="48C342E1" w:rsidR="008B36B0" w:rsidRPr="008B36B0" w:rsidRDefault="00A85573" w:rsidP="008B36B0">
      <w:r>
        <w:t>Penelitian ini diimplementasikan dengan menggunakan python dan matlab. Proses dari preproses data sampai ekstraksi fitur diimplementasi menggunakan python sedangkan proses balancing data dan proses klasifikasi diimplementasi menggunakan matlab.</w:t>
      </w:r>
    </w:p>
    <w:p w14:paraId="1AA777B1" w14:textId="7E820F45" w:rsidR="008B36B0" w:rsidRDefault="008B36B0" w:rsidP="008B36B0">
      <w:pPr>
        <w:pStyle w:val="Heading3"/>
        <w:rPr>
          <w:rFonts w:ascii="Times New Roman" w:hAnsi="Times New Roman" w:cs="Times New Roman"/>
          <w:color w:val="000000" w:themeColor="text1"/>
        </w:rPr>
      </w:pPr>
      <w:bookmarkStart w:id="111" w:name="_Toc521058497"/>
      <w:r>
        <w:rPr>
          <w:rFonts w:ascii="Times New Roman" w:hAnsi="Times New Roman" w:cs="Times New Roman"/>
          <w:color w:val="000000" w:themeColor="text1"/>
        </w:rPr>
        <w:t>Deskripsi Data Uji</w:t>
      </w:r>
      <w:bookmarkEnd w:id="111"/>
    </w:p>
    <w:p w14:paraId="2749701F" w14:textId="148E7666" w:rsidR="006F1657" w:rsidRDefault="00607D96" w:rsidP="006F1657">
      <w:r>
        <w:t xml:space="preserve">Data yang digunakan dalam penelitian ini terdiri dari 10 dokumen SKPL dengan total 405 pernyataan kebutuhan. Dari 405 pernyataan kebutuhan, 41 diantaranya merupakan pernyataan kebutuhan yang tergolong derau. </w:t>
      </w:r>
      <w:r w:rsidR="00CA3ED0">
        <w:t>Berikut ini persebaran data derau di masing-masing dokumen SKPL.</w:t>
      </w:r>
    </w:p>
    <w:p w14:paraId="2DAEC692" w14:textId="77777777" w:rsidR="00C344BF" w:rsidRDefault="001F1D12" w:rsidP="0048440C">
      <w:pPr>
        <w:keepNext/>
        <w:ind w:firstLine="0"/>
        <w:jc w:val="center"/>
      </w:pPr>
      <w:r>
        <w:rPr>
          <w:noProof/>
        </w:rPr>
        <w:drawing>
          <wp:inline distT="0" distB="0" distL="0" distR="0" wp14:anchorId="659AD4D7" wp14:editId="79D5B226">
            <wp:extent cx="4550735" cy="2739277"/>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386" cy="2759533"/>
                    </a:xfrm>
                    <a:prstGeom prst="rect">
                      <a:avLst/>
                    </a:prstGeom>
                    <a:noFill/>
                  </pic:spPr>
                </pic:pic>
              </a:graphicData>
            </a:graphic>
          </wp:inline>
        </w:drawing>
      </w:r>
    </w:p>
    <w:p w14:paraId="3860D729" w14:textId="5E074ABA" w:rsidR="00CA3ED0" w:rsidRDefault="00C344BF" w:rsidP="008E55CF">
      <w:pPr>
        <w:pStyle w:val="Caption"/>
        <w:ind w:firstLine="810"/>
      </w:pPr>
      <w:bookmarkStart w:id="112" w:name="_Toc520963276"/>
      <w:r>
        <w:t xml:space="preserve">Gambar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524CAE">
        <w:rPr>
          <w:noProof/>
        </w:rPr>
        <w:t>1</w:t>
      </w:r>
      <w:r w:rsidR="009F2B05">
        <w:rPr>
          <w:noProof/>
        </w:rPr>
        <w:fldChar w:fldCharType="end"/>
      </w:r>
      <w:r>
        <w:t xml:space="preserve"> Persebaran Data Derau dalam Dokumen SKPL</w:t>
      </w:r>
      <w:bookmarkEnd w:id="112"/>
    </w:p>
    <w:p w14:paraId="014CDA31" w14:textId="42D82A63" w:rsidR="00C344BF" w:rsidRDefault="00C344BF" w:rsidP="00C344BF">
      <w:r>
        <w:t xml:space="preserve">Derau terbanyak terdapat pada dokumen </w:t>
      </w:r>
      <w:r w:rsidRPr="00C344BF">
        <w:t>7_16hlmnExemplu_cerinte_software -uji7</w:t>
      </w:r>
      <w:r>
        <w:t xml:space="preserve"> dengan </w:t>
      </w:r>
      <w:r w:rsidR="00E74B44">
        <w:t>persentase</w:t>
      </w:r>
      <w:r>
        <w:t xml:space="preserve"> derau sebesar 17% (1 dari 6). Hal ini menujukkan tidak seimbangnya data derau yang ada pada data yang digunakan. Tidak seimbangnya data saat </w:t>
      </w:r>
      <w:r w:rsidRPr="00C344BF">
        <w:rPr>
          <w:i/>
        </w:rPr>
        <w:t>training</w:t>
      </w:r>
      <w:r>
        <w:t xml:space="preserve"> dapat menyebabkan rendahnya performa dari model klasifikasi yang </w:t>
      </w:r>
      <w:r>
        <w:lastRenderedPageBreak/>
        <w:t xml:space="preserve">digunakan. Untuk mengatasi hal ini maka dalam penelitian ini akan digunakan metode SMOTE untuk </w:t>
      </w:r>
      <w:r w:rsidRPr="00C344BF">
        <w:rPr>
          <w:i/>
        </w:rPr>
        <w:t>balancing</w:t>
      </w:r>
      <w:r>
        <w:t xml:space="preserve"> data saat </w:t>
      </w:r>
      <w:r w:rsidRPr="00C344BF">
        <w:rPr>
          <w:i/>
        </w:rPr>
        <w:t>training</w:t>
      </w:r>
      <w:r>
        <w:t xml:space="preserve"> dilakukan.</w:t>
      </w:r>
    </w:p>
    <w:p w14:paraId="01702545" w14:textId="2A1EDA5C" w:rsidR="00047C4F" w:rsidRDefault="00047C4F" w:rsidP="00047C4F">
      <w:pPr>
        <w:pStyle w:val="Heading3"/>
        <w:rPr>
          <w:rFonts w:ascii="Times New Roman" w:hAnsi="Times New Roman" w:cs="Times New Roman"/>
          <w:color w:val="000000" w:themeColor="text1"/>
        </w:rPr>
      </w:pPr>
      <w:bookmarkStart w:id="113" w:name="_Toc521058498"/>
      <w:r>
        <w:rPr>
          <w:rFonts w:ascii="Times New Roman" w:hAnsi="Times New Roman" w:cs="Times New Roman"/>
          <w:color w:val="000000" w:themeColor="text1"/>
        </w:rPr>
        <w:t>Pr</w:t>
      </w:r>
      <w:r w:rsidR="00347B9B">
        <w:rPr>
          <w:rFonts w:ascii="Times New Roman" w:hAnsi="Times New Roman" w:cs="Times New Roman"/>
          <w:color w:val="000000" w:themeColor="text1"/>
        </w:rPr>
        <w:t>a</w:t>
      </w:r>
      <w:r>
        <w:rPr>
          <w:rFonts w:ascii="Times New Roman" w:hAnsi="Times New Roman" w:cs="Times New Roman"/>
          <w:color w:val="000000" w:themeColor="text1"/>
        </w:rPr>
        <w:t>proses Data</w:t>
      </w:r>
      <w:bookmarkEnd w:id="113"/>
    </w:p>
    <w:p w14:paraId="6CF85453" w14:textId="71D9276E" w:rsidR="006466AB" w:rsidRDefault="00E949A9" w:rsidP="006466AB">
      <w:r>
        <w:t>Masing-masing pernyataan kebutuhan akan melalui tahap praproses data terlebih dahulu.</w:t>
      </w:r>
      <w:r w:rsidR="005F20BB">
        <w:t xml:space="preserve"> </w:t>
      </w:r>
      <w:r>
        <w:t xml:space="preserve">Praproses data </w:t>
      </w:r>
      <w:r w:rsidR="003E1D38">
        <w:t xml:space="preserve">terdiri dari 5 tahap yaitu menghapus karakter yang bukan alfabet, mengubah karakter menjadi </w:t>
      </w:r>
      <w:r w:rsidR="003E1D38" w:rsidRPr="003E1D38">
        <w:rPr>
          <w:i/>
        </w:rPr>
        <w:t>lowercase</w:t>
      </w:r>
      <w:r w:rsidR="003E1D38">
        <w:rPr>
          <w:i/>
        </w:rPr>
        <w:t xml:space="preserve">, </w:t>
      </w:r>
      <w:r w:rsidR="003E1D38">
        <w:t xml:space="preserve">tokenisasi, menghapus </w:t>
      </w:r>
      <w:r w:rsidR="003E1D38" w:rsidRPr="003E1D38">
        <w:rPr>
          <w:i/>
        </w:rPr>
        <w:t>stopword</w:t>
      </w:r>
      <w:r w:rsidR="003E1D38">
        <w:t xml:space="preserve">, dan </w:t>
      </w:r>
      <w:r w:rsidR="003E1D38" w:rsidRPr="003E1D38">
        <w:rPr>
          <w:i/>
        </w:rPr>
        <w:t>stemming</w:t>
      </w:r>
      <w:r w:rsidR="003E1D38">
        <w:t>.</w:t>
      </w:r>
      <w:r w:rsidR="006466AB">
        <w:t xml:space="preserve"> Algoritma </w:t>
      </w:r>
      <w:r w:rsidR="006466AB" w:rsidRPr="006466AB">
        <w:rPr>
          <w:i/>
        </w:rPr>
        <w:t>stemming</w:t>
      </w:r>
      <w:r w:rsidR="006466AB">
        <w:t xml:space="preserve"> yang digunakan adalah algoritma porter.</w:t>
      </w:r>
      <w:r w:rsidR="003C5792">
        <w:t xml:space="preserve"> Berikut adalah contoh hasil praproses data yang telah dilakukan</w:t>
      </w:r>
      <w:r w:rsidR="00E44433">
        <w:t xml:space="preserve"> pada </w:t>
      </w:r>
      <w:r w:rsidR="003509B5">
        <w:t xml:space="preserve">dokumen </w:t>
      </w:r>
      <w:r w:rsidR="003509B5" w:rsidRPr="00C344BF">
        <w:t>7_16hlmnExemplu_cerinte_software -uji7</w:t>
      </w:r>
      <w:r w:rsidR="003C5792">
        <w:t>.</w:t>
      </w:r>
    </w:p>
    <w:p w14:paraId="7767EFEA" w14:textId="5AA1D33D" w:rsidR="00BC74DC" w:rsidRDefault="00BC74DC" w:rsidP="00BC74DC">
      <w:pPr>
        <w:pStyle w:val="Caption"/>
        <w:keepNext/>
      </w:pPr>
      <w:bookmarkStart w:id="114" w:name="_Toc520963307"/>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1</w:t>
      </w:r>
      <w:r w:rsidR="009F2B05">
        <w:rPr>
          <w:noProof/>
        </w:rPr>
        <w:fldChar w:fldCharType="end"/>
      </w:r>
      <w:r>
        <w:t xml:space="preserve"> Contoh Hasil Prapropes Data</w:t>
      </w:r>
      <w:bookmarkEnd w:id="114"/>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5"/>
        <w:gridCol w:w="4250"/>
      </w:tblGrid>
      <w:tr w:rsidR="000A5AFB" w:rsidRPr="0009043A" w14:paraId="4319BE0E" w14:textId="77777777" w:rsidTr="00AA67D0">
        <w:trPr>
          <w:tblHeader/>
        </w:trPr>
        <w:tc>
          <w:tcPr>
            <w:tcW w:w="4485" w:type="dxa"/>
            <w:vAlign w:val="center"/>
          </w:tcPr>
          <w:p w14:paraId="637CA23F" w14:textId="419A2DD3" w:rsidR="000A5AFB" w:rsidRPr="0009043A" w:rsidRDefault="000A5AFB" w:rsidP="005063BE">
            <w:pPr>
              <w:ind w:firstLine="0"/>
              <w:jc w:val="left"/>
              <w:rPr>
                <w:b/>
                <w:sz w:val="22"/>
                <w:szCs w:val="22"/>
              </w:rPr>
            </w:pPr>
            <w:r w:rsidRPr="0009043A">
              <w:rPr>
                <w:b/>
                <w:sz w:val="22"/>
                <w:szCs w:val="22"/>
              </w:rPr>
              <w:t>Pernyataan Kebutuhan</w:t>
            </w:r>
          </w:p>
        </w:tc>
        <w:tc>
          <w:tcPr>
            <w:tcW w:w="4250" w:type="dxa"/>
            <w:vAlign w:val="center"/>
          </w:tcPr>
          <w:p w14:paraId="3F693B6E" w14:textId="05309D7A" w:rsidR="000A5AFB" w:rsidRPr="0009043A" w:rsidRDefault="000A5AFB" w:rsidP="005063BE">
            <w:pPr>
              <w:ind w:firstLine="0"/>
              <w:jc w:val="left"/>
              <w:rPr>
                <w:b/>
                <w:sz w:val="22"/>
                <w:szCs w:val="22"/>
              </w:rPr>
            </w:pPr>
            <w:r w:rsidRPr="0009043A">
              <w:rPr>
                <w:b/>
                <w:sz w:val="22"/>
                <w:szCs w:val="22"/>
              </w:rPr>
              <w:t>Hasil Praproses data</w:t>
            </w:r>
          </w:p>
        </w:tc>
      </w:tr>
      <w:tr w:rsidR="000A5AFB" w:rsidRPr="0009043A" w14:paraId="6F91095A" w14:textId="77777777" w:rsidTr="00AA67D0">
        <w:tc>
          <w:tcPr>
            <w:tcW w:w="4485" w:type="dxa"/>
            <w:vAlign w:val="center"/>
          </w:tcPr>
          <w:p w14:paraId="4D9D09C9" w14:textId="5D671D57" w:rsidR="000A5AFB" w:rsidRPr="0009043A" w:rsidRDefault="000A5AFB" w:rsidP="005063BE">
            <w:pPr>
              <w:ind w:firstLine="0"/>
              <w:jc w:val="left"/>
              <w:rPr>
                <w:sz w:val="22"/>
                <w:szCs w:val="22"/>
              </w:rPr>
            </w:pPr>
            <w:r w:rsidRPr="0009043A">
              <w:rPr>
                <w:color w:val="000000"/>
                <w:sz w:val="22"/>
                <w:szCs w:val="22"/>
              </w:rPr>
              <w:t>User can see detailed information about SGP</w:t>
            </w:r>
          </w:p>
        </w:tc>
        <w:tc>
          <w:tcPr>
            <w:tcW w:w="4250" w:type="dxa"/>
            <w:vAlign w:val="center"/>
          </w:tcPr>
          <w:p w14:paraId="1C8D30AC" w14:textId="57DD877E" w:rsidR="000A5AFB" w:rsidRPr="0009043A" w:rsidRDefault="000A5AFB" w:rsidP="005063BE">
            <w:pPr>
              <w:ind w:firstLine="0"/>
              <w:jc w:val="left"/>
              <w:rPr>
                <w:sz w:val="22"/>
                <w:szCs w:val="22"/>
              </w:rPr>
            </w:pPr>
            <w:r w:rsidRPr="0009043A">
              <w:rPr>
                <w:color w:val="000000"/>
                <w:sz w:val="22"/>
                <w:szCs w:val="22"/>
              </w:rPr>
              <w:t>user see detail inform sgp</w:t>
            </w:r>
          </w:p>
        </w:tc>
      </w:tr>
      <w:tr w:rsidR="000A5AFB" w:rsidRPr="0009043A" w14:paraId="7E76223B" w14:textId="77777777" w:rsidTr="00AA67D0">
        <w:tc>
          <w:tcPr>
            <w:tcW w:w="4485" w:type="dxa"/>
            <w:vAlign w:val="center"/>
          </w:tcPr>
          <w:p w14:paraId="2A20BDDA" w14:textId="68A3D466" w:rsidR="000A5AFB" w:rsidRPr="0009043A" w:rsidRDefault="000A5AFB" w:rsidP="005063BE">
            <w:pPr>
              <w:ind w:firstLine="0"/>
              <w:jc w:val="left"/>
              <w:rPr>
                <w:sz w:val="22"/>
                <w:szCs w:val="22"/>
              </w:rPr>
            </w:pPr>
            <w:r w:rsidRPr="0009043A">
              <w:rPr>
                <w:color w:val="000000"/>
                <w:sz w:val="22"/>
                <w:szCs w:val="22"/>
              </w:rPr>
              <w:t>User can apply for SGP</w:t>
            </w:r>
          </w:p>
        </w:tc>
        <w:tc>
          <w:tcPr>
            <w:tcW w:w="4250" w:type="dxa"/>
            <w:vAlign w:val="center"/>
          </w:tcPr>
          <w:p w14:paraId="45202D49" w14:textId="70182EE9" w:rsidR="000A5AFB" w:rsidRPr="0009043A" w:rsidRDefault="000A5AFB" w:rsidP="005063BE">
            <w:pPr>
              <w:ind w:firstLine="0"/>
              <w:jc w:val="left"/>
              <w:rPr>
                <w:sz w:val="22"/>
                <w:szCs w:val="22"/>
              </w:rPr>
            </w:pPr>
            <w:r w:rsidRPr="0009043A">
              <w:rPr>
                <w:color w:val="000000"/>
                <w:sz w:val="22"/>
                <w:szCs w:val="22"/>
              </w:rPr>
              <w:t>user appli sgp</w:t>
            </w:r>
          </w:p>
        </w:tc>
      </w:tr>
      <w:tr w:rsidR="000A5AFB" w:rsidRPr="0009043A" w14:paraId="5D79F93A" w14:textId="77777777" w:rsidTr="00AA67D0">
        <w:tc>
          <w:tcPr>
            <w:tcW w:w="4485" w:type="dxa"/>
            <w:vAlign w:val="center"/>
          </w:tcPr>
          <w:p w14:paraId="150C3409" w14:textId="6ACC8306" w:rsidR="000A5AFB" w:rsidRPr="0009043A" w:rsidRDefault="000A5AFB" w:rsidP="005063BE">
            <w:pPr>
              <w:ind w:firstLine="0"/>
              <w:jc w:val="left"/>
              <w:rPr>
                <w:sz w:val="22"/>
                <w:szCs w:val="22"/>
              </w:rPr>
            </w:pPr>
            <w:r w:rsidRPr="0009043A">
              <w:rPr>
                <w:color w:val="000000"/>
                <w:sz w:val="22"/>
                <w:szCs w:val="22"/>
              </w:rPr>
              <w:t>User can application update form for SGP</w:t>
            </w:r>
          </w:p>
        </w:tc>
        <w:tc>
          <w:tcPr>
            <w:tcW w:w="4250" w:type="dxa"/>
            <w:vAlign w:val="center"/>
          </w:tcPr>
          <w:p w14:paraId="103507D4" w14:textId="42CB6A0D" w:rsidR="000A5AFB" w:rsidRPr="0009043A" w:rsidRDefault="000A5AFB" w:rsidP="005063BE">
            <w:pPr>
              <w:ind w:firstLine="0"/>
              <w:jc w:val="left"/>
              <w:rPr>
                <w:sz w:val="22"/>
                <w:szCs w:val="22"/>
              </w:rPr>
            </w:pPr>
            <w:r w:rsidRPr="0009043A">
              <w:rPr>
                <w:color w:val="000000"/>
                <w:sz w:val="22"/>
                <w:szCs w:val="22"/>
              </w:rPr>
              <w:t>user applic updat form sgp</w:t>
            </w:r>
          </w:p>
        </w:tc>
      </w:tr>
      <w:tr w:rsidR="000A5AFB" w:rsidRPr="0009043A" w14:paraId="014CD149" w14:textId="77777777" w:rsidTr="00AA67D0">
        <w:tc>
          <w:tcPr>
            <w:tcW w:w="4485" w:type="dxa"/>
            <w:vAlign w:val="center"/>
          </w:tcPr>
          <w:p w14:paraId="2B5AFC2A" w14:textId="10B04BB8" w:rsidR="000A5AFB" w:rsidRPr="0009043A" w:rsidRDefault="000A5AFB" w:rsidP="005063BE">
            <w:pPr>
              <w:ind w:firstLine="0"/>
              <w:jc w:val="left"/>
              <w:rPr>
                <w:sz w:val="22"/>
                <w:szCs w:val="22"/>
              </w:rPr>
            </w:pPr>
            <w:r w:rsidRPr="0009043A">
              <w:rPr>
                <w:color w:val="000000"/>
                <w:sz w:val="22"/>
                <w:szCs w:val="22"/>
              </w:rPr>
              <w:t>User can update personal data</w:t>
            </w:r>
          </w:p>
        </w:tc>
        <w:tc>
          <w:tcPr>
            <w:tcW w:w="4250" w:type="dxa"/>
            <w:vAlign w:val="center"/>
          </w:tcPr>
          <w:p w14:paraId="5C88A5C8" w14:textId="565580E6" w:rsidR="000A5AFB" w:rsidRPr="0009043A" w:rsidRDefault="000A5AFB" w:rsidP="005063BE">
            <w:pPr>
              <w:ind w:firstLine="0"/>
              <w:jc w:val="left"/>
              <w:rPr>
                <w:sz w:val="22"/>
                <w:szCs w:val="22"/>
              </w:rPr>
            </w:pPr>
            <w:r w:rsidRPr="0009043A">
              <w:rPr>
                <w:color w:val="000000"/>
                <w:sz w:val="22"/>
                <w:szCs w:val="22"/>
              </w:rPr>
              <w:t>user updat person data</w:t>
            </w:r>
          </w:p>
        </w:tc>
      </w:tr>
      <w:tr w:rsidR="000A5AFB" w:rsidRPr="0009043A" w14:paraId="49EEF601" w14:textId="77777777" w:rsidTr="00AA67D0">
        <w:tc>
          <w:tcPr>
            <w:tcW w:w="4485" w:type="dxa"/>
            <w:vAlign w:val="center"/>
          </w:tcPr>
          <w:p w14:paraId="7B059902" w14:textId="293ED418" w:rsidR="000A5AFB" w:rsidRPr="0009043A" w:rsidRDefault="000A5AFB" w:rsidP="005063BE">
            <w:pPr>
              <w:ind w:firstLine="0"/>
              <w:jc w:val="left"/>
              <w:rPr>
                <w:sz w:val="22"/>
                <w:szCs w:val="22"/>
              </w:rPr>
            </w:pPr>
            <w:r w:rsidRPr="0009043A">
              <w:rPr>
                <w:color w:val="000000"/>
                <w:sz w:val="22"/>
                <w:szCs w:val="22"/>
              </w:rPr>
              <w:t>User can upload application related documents</w:t>
            </w:r>
          </w:p>
        </w:tc>
        <w:tc>
          <w:tcPr>
            <w:tcW w:w="4250" w:type="dxa"/>
            <w:vAlign w:val="center"/>
          </w:tcPr>
          <w:p w14:paraId="20CBEA79" w14:textId="6A5B5CB5" w:rsidR="000A5AFB" w:rsidRPr="0009043A" w:rsidRDefault="000A5AFB" w:rsidP="005063BE">
            <w:pPr>
              <w:ind w:firstLine="0"/>
              <w:jc w:val="left"/>
              <w:rPr>
                <w:sz w:val="22"/>
                <w:szCs w:val="22"/>
              </w:rPr>
            </w:pPr>
            <w:r w:rsidRPr="0009043A">
              <w:rPr>
                <w:color w:val="000000"/>
                <w:sz w:val="22"/>
                <w:szCs w:val="22"/>
              </w:rPr>
              <w:t>user upload applic relat document</w:t>
            </w:r>
          </w:p>
        </w:tc>
      </w:tr>
      <w:tr w:rsidR="000A5AFB" w:rsidRPr="0009043A" w14:paraId="6642FB92" w14:textId="77777777" w:rsidTr="00AA67D0">
        <w:tc>
          <w:tcPr>
            <w:tcW w:w="4485" w:type="dxa"/>
            <w:vAlign w:val="center"/>
          </w:tcPr>
          <w:p w14:paraId="6F605A3B" w14:textId="4E006A3D" w:rsidR="000A5AFB" w:rsidRPr="0009043A" w:rsidRDefault="000A5AFB" w:rsidP="005063BE">
            <w:pPr>
              <w:ind w:firstLine="0"/>
              <w:jc w:val="left"/>
              <w:rPr>
                <w:sz w:val="22"/>
                <w:szCs w:val="22"/>
              </w:rPr>
            </w:pPr>
            <w:r w:rsidRPr="0009043A">
              <w:rPr>
                <w:color w:val="000000"/>
                <w:sz w:val="22"/>
                <w:szCs w:val="22"/>
              </w:rPr>
              <w:t>User can perform psychological test</w:t>
            </w:r>
          </w:p>
        </w:tc>
        <w:tc>
          <w:tcPr>
            <w:tcW w:w="4250" w:type="dxa"/>
            <w:vAlign w:val="center"/>
          </w:tcPr>
          <w:p w14:paraId="5E72696A" w14:textId="00F881E0" w:rsidR="000A5AFB" w:rsidRPr="0009043A" w:rsidRDefault="000A5AFB" w:rsidP="005063BE">
            <w:pPr>
              <w:ind w:firstLine="0"/>
              <w:jc w:val="left"/>
              <w:rPr>
                <w:sz w:val="22"/>
                <w:szCs w:val="22"/>
              </w:rPr>
            </w:pPr>
            <w:r w:rsidRPr="0009043A">
              <w:rPr>
                <w:color w:val="000000"/>
                <w:sz w:val="22"/>
                <w:szCs w:val="22"/>
              </w:rPr>
              <w:t>user perform psycholog test</w:t>
            </w:r>
          </w:p>
        </w:tc>
      </w:tr>
    </w:tbl>
    <w:p w14:paraId="0EE0F89E" w14:textId="23875BC2" w:rsidR="00DA511D" w:rsidRDefault="00DA511D" w:rsidP="00DA511D">
      <w:pPr>
        <w:pStyle w:val="Heading3"/>
        <w:rPr>
          <w:rFonts w:ascii="Times New Roman" w:hAnsi="Times New Roman" w:cs="Times New Roman"/>
          <w:color w:val="000000" w:themeColor="text1"/>
        </w:rPr>
      </w:pPr>
      <w:bookmarkStart w:id="115" w:name="_Toc521058499"/>
      <w:r>
        <w:rPr>
          <w:rFonts w:ascii="Times New Roman" w:hAnsi="Times New Roman" w:cs="Times New Roman"/>
          <w:color w:val="000000" w:themeColor="text1"/>
        </w:rPr>
        <w:t>Ekstraksi Fitur</w:t>
      </w:r>
      <w:bookmarkEnd w:id="115"/>
    </w:p>
    <w:p w14:paraId="1AD7E18B" w14:textId="754368EA" w:rsidR="00B07870" w:rsidRPr="00B07870" w:rsidRDefault="006A6028" w:rsidP="00B07870">
      <w:r>
        <w:t>Hal pertama yang dilakukan untuk mendapatkan fitur statistik dari masing-masing pernyataan kebutuhan adalah dengan melakukan pembobotan term masing-masing kebutuhan dalam dokumen SKPL yang sama.</w:t>
      </w:r>
      <w:r w:rsidR="00BB2722">
        <w:t xml:space="preserve"> Algoritma pembobotan yang digunakan pada penelitian ini adalah algoritma tf-idf. Berikut adalah hasil pembobotan term untuk dokumen </w:t>
      </w:r>
      <w:r w:rsidR="00BB2722" w:rsidRPr="00C344BF">
        <w:t>7_16hlmnExemplu_cerinte_software -uji7</w:t>
      </w:r>
      <w:r w:rsidR="00BB2722">
        <w:t>.</w:t>
      </w:r>
    </w:p>
    <w:p w14:paraId="74E3C3E7" w14:textId="263493B7" w:rsidR="002E2E0D" w:rsidRDefault="002E2E0D" w:rsidP="002E2E0D">
      <w:pPr>
        <w:pStyle w:val="Caption"/>
        <w:keepNext/>
      </w:pPr>
      <w:bookmarkStart w:id="116" w:name="_Toc520963308"/>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2</w:t>
      </w:r>
      <w:r w:rsidR="009F2B05">
        <w:rPr>
          <w:noProof/>
        </w:rPr>
        <w:fldChar w:fldCharType="end"/>
      </w:r>
      <w:r>
        <w:t xml:space="preserve"> </w:t>
      </w:r>
      <w:r w:rsidR="00721A5F">
        <w:t>Contoh Hasil Pembobotan Term</w:t>
      </w:r>
      <w:bookmarkEnd w:id="116"/>
    </w:p>
    <w:tbl>
      <w:tblPr>
        <w:tblStyle w:val="TableGrid"/>
        <w:tblW w:w="5000" w:type="pct"/>
        <w:tblLook w:val="04A0" w:firstRow="1" w:lastRow="0" w:firstColumn="1" w:lastColumn="0" w:noHBand="0" w:noVBand="1"/>
      </w:tblPr>
      <w:tblGrid>
        <w:gridCol w:w="485"/>
        <w:gridCol w:w="8014"/>
      </w:tblGrid>
      <w:tr w:rsidR="00F107EF" w:rsidRPr="0009043A" w14:paraId="3C3D1576" w14:textId="77777777" w:rsidTr="005E6BCD">
        <w:trPr>
          <w:tblHeader/>
        </w:trPr>
        <w:tc>
          <w:tcPr>
            <w:tcW w:w="246" w:type="pct"/>
            <w:vAlign w:val="center"/>
          </w:tcPr>
          <w:p w14:paraId="0863EA15" w14:textId="4D3B85AE" w:rsidR="00F107EF" w:rsidRPr="0009043A" w:rsidRDefault="00F107EF" w:rsidP="00F107EF">
            <w:pPr>
              <w:ind w:firstLine="0"/>
              <w:jc w:val="left"/>
              <w:rPr>
                <w:rFonts w:ascii="Times New Roman" w:hAnsi="Times New Roman" w:cs="Times New Roman"/>
                <w:sz w:val="22"/>
                <w:szCs w:val="22"/>
              </w:rPr>
            </w:pPr>
            <w:r w:rsidRPr="0009043A">
              <w:rPr>
                <w:rFonts w:ascii="Times New Roman" w:hAnsi="Times New Roman" w:cs="Times New Roman"/>
                <w:b/>
                <w:sz w:val="22"/>
                <w:szCs w:val="22"/>
              </w:rPr>
              <w:t>No</w:t>
            </w:r>
          </w:p>
        </w:tc>
        <w:tc>
          <w:tcPr>
            <w:tcW w:w="4754" w:type="pct"/>
            <w:vAlign w:val="center"/>
          </w:tcPr>
          <w:p w14:paraId="7C17E870" w14:textId="1C275502" w:rsidR="00F107EF" w:rsidRPr="0009043A" w:rsidRDefault="00F107EF" w:rsidP="00F107EF">
            <w:pPr>
              <w:ind w:firstLine="0"/>
              <w:jc w:val="left"/>
              <w:rPr>
                <w:rFonts w:ascii="Times New Roman" w:hAnsi="Times New Roman" w:cs="Times New Roman"/>
                <w:sz w:val="22"/>
                <w:szCs w:val="22"/>
              </w:rPr>
            </w:pPr>
            <w:r w:rsidRPr="0009043A">
              <w:rPr>
                <w:rFonts w:ascii="Times New Roman" w:hAnsi="Times New Roman" w:cs="Times New Roman"/>
                <w:b/>
                <w:sz w:val="22"/>
                <w:szCs w:val="22"/>
              </w:rPr>
              <w:t>[appli,</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applic,</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data,</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detail,</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document,</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form,</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inform,</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perform,</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person,</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psycholog,</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relat,</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see,</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sgp,</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test,</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updat,</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upload,</w:t>
            </w:r>
            <w:r w:rsidR="0009043A">
              <w:rPr>
                <w:rFonts w:ascii="Times New Roman" w:hAnsi="Times New Roman" w:cs="Times New Roman"/>
                <w:b/>
                <w:sz w:val="22"/>
                <w:szCs w:val="22"/>
              </w:rPr>
              <w:t xml:space="preserve"> </w:t>
            </w:r>
            <w:r w:rsidRPr="0009043A">
              <w:rPr>
                <w:rFonts w:ascii="Times New Roman" w:hAnsi="Times New Roman" w:cs="Times New Roman"/>
                <w:b/>
                <w:sz w:val="22"/>
                <w:szCs w:val="22"/>
              </w:rPr>
              <w:t>user]</w:t>
            </w:r>
          </w:p>
        </w:tc>
      </w:tr>
      <w:tr w:rsidR="00F107EF" w:rsidRPr="0009043A" w14:paraId="1DABCC6D" w14:textId="77777777" w:rsidTr="00F107EF">
        <w:tc>
          <w:tcPr>
            <w:tcW w:w="246" w:type="pct"/>
          </w:tcPr>
          <w:p w14:paraId="0E6D249D" w14:textId="532E184D"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1</w:t>
            </w:r>
          </w:p>
        </w:tc>
        <w:tc>
          <w:tcPr>
            <w:tcW w:w="4754" w:type="pct"/>
          </w:tcPr>
          <w:p w14:paraId="0C225F39" w14:textId="2A671705"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[0,0,0,0.52,0,0,0.52,0,0,0,0,0.52,0.36,0,0,0,0.23]</w:t>
            </w:r>
          </w:p>
        </w:tc>
      </w:tr>
      <w:tr w:rsidR="00F107EF" w:rsidRPr="0009043A" w14:paraId="75E8B7EE" w14:textId="77777777" w:rsidTr="00F107EF">
        <w:tc>
          <w:tcPr>
            <w:tcW w:w="246" w:type="pct"/>
          </w:tcPr>
          <w:p w14:paraId="62CE2658" w14:textId="4FEAD483"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2</w:t>
            </w:r>
          </w:p>
        </w:tc>
        <w:tc>
          <w:tcPr>
            <w:tcW w:w="4754" w:type="pct"/>
          </w:tcPr>
          <w:p w14:paraId="19A1F961" w14:textId="7EE77A2E"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[0.77,0,0,0,0,0,0,0,0,0,0,0,0.53,0,0,0,0.34]</w:t>
            </w:r>
          </w:p>
        </w:tc>
      </w:tr>
      <w:tr w:rsidR="00F107EF" w:rsidRPr="0009043A" w14:paraId="0E258CF4" w14:textId="77777777" w:rsidTr="00F107EF">
        <w:tc>
          <w:tcPr>
            <w:tcW w:w="246" w:type="pct"/>
          </w:tcPr>
          <w:p w14:paraId="7BE5206A" w14:textId="114739B0"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3</w:t>
            </w:r>
          </w:p>
        </w:tc>
        <w:tc>
          <w:tcPr>
            <w:tcW w:w="4754" w:type="pct"/>
          </w:tcPr>
          <w:p w14:paraId="2019858F" w14:textId="747CDBE4"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[0,0.47,0,0,0,0.58,0,0,0,0,0,0,0.40,0,0.47,0,0.26]</w:t>
            </w:r>
          </w:p>
        </w:tc>
      </w:tr>
      <w:tr w:rsidR="00F107EF" w:rsidRPr="0009043A" w14:paraId="59AB8782" w14:textId="77777777" w:rsidTr="00F107EF">
        <w:tc>
          <w:tcPr>
            <w:tcW w:w="246" w:type="pct"/>
          </w:tcPr>
          <w:p w14:paraId="519D237D" w14:textId="750CBA8D"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4</w:t>
            </w:r>
          </w:p>
        </w:tc>
        <w:tc>
          <w:tcPr>
            <w:tcW w:w="4754" w:type="pct"/>
          </w:tcPr>
          <w:p w14:paraId="14674AC1" w14:textId="045DB5D4"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[0,0,0.59,0,0,0,0,0,0.59,0,0,0,0,0,0.48,0,0.26]</w:t>
            </w:r>
          </w:p>
        </w:tc>
      </w:tr>
      <w:tr w:rsidR="00F107EF" w:rsidRPr="0009043A" w14:paraId="7BC67B91" w14:textId="77777777" w:rsidTr="00F107EF">
        <w:tc>
          <w:tcPr>
            <w:tcW w:w="246" w:type="pct"/>
          </w:tcPr>
          <w:p w14:paraId="247A6550" w14:textId="1A152A35"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5</w:t>
            </w:r>
          </w:p>
        </w:tc>
        <w:tc>
          <w:tcPr>
            <w:tcW w:w="4754" w:type="pct"/>
          </w:tcPr>
          <w:p w14:paraId="068D74CC" w14:textId="390102D4"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[0,0.42,0,0,0.51,0,0,0,0,0,0.51,0,0,0,0,0.51,0.23]</w:t>
            </w:r>
          </w:p>
        </w:tc>
      </w:tr>
      <w:tr w:rsidR="00F107EF" w:rsidRPr="0009043A" w14:paraId="69BD6BEF" w14:textId="77777777" w:rsidTr="00F107EF">
        <w:tc>
          <w:tcPr>
            <w:tcW w:w="246" w:type="pct"/>
          </w:tcPr>
          <w:p w14:paraId="087F5221" w14:textId="76D6551B"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lastRenderedPageBreak/>
              <w:t>6</w:t>
            </w:r>
          </w:p>
        </w:tc>
        <w:tc>
          <w:tcPr>
            <w:tcW w:w="4754" w:type="pct"/>
          </w:tcPr>
          <w:p w14:paraId="177E778F" w14:textId="178BE1B3" w:rsidR="00F107EF" w:rsidRPr="0009043A" w:rsidRDefault="00F107EF" w:rsidP="00F107EF">
            <w:pPr>
              <w:ind w:firstLine="0"/>
              <w:rPr>
                <w:rFonts w:ascii="Times New Roman" w:hAnsi="Times New Roman" w:cs="Times New Roman"/>
                <w:sz w:val="22"/>
                <w:szCs w:val="22"/>
              </w:rPr>
            </w:pPr>
            <w:r w:rsidRPr="0009043A">
              <w:rPr>
                <w:rFonts w:ascii="Times New Roman" w:hAnsi="Times New Roman" w:cs="Times New Roman"/>
                <w:sz w:val="22"/>
                <w:szCs w:val="22"/>
              </w:rPr>
              <w:t>[0,0,0,0,0,0,0,0.56,0,0.56,0,0,0,0.56,0,0,0.25]</w:t>
            </w:r>
          </w:p>
        </w:tc>
      </w:tr>
    </w:tbl>
    <w:p w14:paraId="31F8DDCE" w14:textId="77777777" w:rsidR="00AD70F5" w:rsidRDefault="00BC62FF" w:rsidP="006466AB">
      <w:r>
        <w:t xml:space="preserve"> </w:t>
      </w:r>
    </w:p>
    <w:p w14:paraId="32CA8AB1" w14:textId="7759254C" w:rsidR="00DA37E8" w:rsidRPr="003E1D38" w:rsidRDefault="00EE47FB" w:rsidP="006466AB">
      <w:r>
        <w:t>Setelah pembobotan term, maka akan dihitung kemiripan antar pernyataan kebutuhan dalam dokumen SKPL yang sama</w:t>
      </w:r>
      <w:r w:rsidR="00E32F8D">
        <w:t>.</w:t>
      </w:r>
      <w:r w:rsidR="00E16F2F">
        <w:t xml:space="preserve"> Berikut adalah nilai kemiripan antar pernyataan kebutuhan dengan menggunakan algoritma </w:t>
      </w:r>
      <w:r w:rsidR="00E16F2F" w:rsidRPr="006D667B">
        <w:rPr>
          <w:i/>
        </w:rPr>
        <w:t>cosine similarity</w:t>
      </w:r>
      <w:r w:rsidR="00E16F2F">
        <w:t>.</w:t>
      </w:r>
    </w:p>
    <w:p w14:paraId="0EA0EF75" w14:textId="7A2C012B" w:rsidR="00954629" w:rsidRDefault="00954629" w:rsidP="00954629">
      <w:pPr>
        <w:pStyle w:val="Caption"/>
        <w:keepNext/>
      </w:pPr>
      <w:bookmarkStart w:id="117" w:name="_Ref520215263"/>
      <w:bookmarkStart w:id="118" w:name="_Toc520963309"/>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3</w:t>
      </w:r>
      <w:r w:rsidR="009F2B05">
        <w:rPr>
          <w:noProof/>
        </w:rPr>
        <w:fldChar w:fldCharType="end"/>
      </w:r>
      <w:bookmarkEnd w:id="117"/>
      <w:r>
        <w:t xml:space="preserve"> Kemiripan Masing-Masing Pernyataan Kebutuhan Pada Dokumen </w:t>
      </w:r>
      <w:r w:rsidRPr="00C344BF">
        <w:t>7_16hlmnexemplu_Cerinte_Software -Uji7</w:t>
      </w:r>
      <w:bookmarkEnd w:id="118"/>
    </w:p>
    <w:tbl>
      <w:tblPr>
        <w:tblStyle w:val="MediumGrid3-Accent1"/>
        <w:tblW w:w="7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1304"/>
        <w:gridCol w:w="1053"/>
        <w:gridCol w:w="1053"/>
        <w:gridCol w:w="1053"/>
        <w:gridCol w:w="1053"/>
        <w:gridCol w:w="1053"/>
        <w:gridCol w:w="1053"/>
      </w:tblGrid>
      <w:tr w:rsidR="00E32F8D" w:rsidRPr="00527F82" w14:paraId="5A42DC20" w14:textId="77777777" w:rsidTr="00AA67D0">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E166B09" w14:textId="77777777" w:rsidR="00E32F8D" w:rsidRPr="00527F82" w:rsidRDefault="00E32F8D" w:rsidP="00E32F8D">
            <w:pPr>
              <w:spacing w:line="240" w:lineRule="auto"/>
              <w:ind w:firstLine="0"/>
              <w:jc w:val="left"/>
              <w:rPr>
                <w:rFonts w:eastAsia="Times New Roman"/>
                <w:color w:val="000000"/>
                <w:sz w:val="22"/>
                <w:szCs w:val="22"/>
              </w:rPr>
            </w:pPr>
            <w:r w:rsidRPr="00527F82">
              <w:rPr>
                <w:rFonts w:eastAsia="Times New Roman"/>
                <w:color w:val="000000"/>
                <w:sz w:val="22"/>
                <w:szCs w:val="22"/>
              </w:rPr>
              <w:t>Pernyataan Kebutuhan</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D150FDD"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C0E51BA"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2</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C620823"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3</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7DF1011"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3781EA4"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23C317B" w14:textId="77777777" w:rsidR="00E32F8D" w:rsidRPr="00527F82"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6</w:t>
            </w:r>
          </w:p>
        </w:tc>
      </w:tr>
      <w:tr w:rsidR="002036E0" w:rsidRPr="00527F82" w14:paraId="3C860B59"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203AA6B"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1AD9FD6" w14:textId="77777777" w:rsidR="00E32F8D" w:rsidRPr="00527F82" w:rsidRDefault="00E32F8D" w:rsidP="00E32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CD9D432"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0.272444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BAE5AF4"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0.202941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AE425D9"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0.060668</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D8CBC31"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0.052244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B1C6CC7"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0.057476</w:t>
            </w:r>
          </w:p>
        </w:tc>
      </w:tr>
      <w:tr w:rsidR="00E32F8D" w:rsidRPr="00527F82" w14:paraId="518E03B5"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D6E3550"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2</w:t>
            </w:r>
          </w:p>
        </w:tc>
        <w:tc>
          <w:tcPr>
            <w:tcW w:w="1053" w:type="dxa"/>
            <w:shd w:val="clear" w:color="auto" w:fill="FFFFFF" w:themeFill="background1"/>
            <w:noWrap/>
            <w:hideMark/>
          </w:tcPr>
          <w:p w14:paraId="0800320E"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0.272444</w:t>
            </w:r>
          </w:p>
        </w:tc>
        <w:tc>
          <w:tcPr>
            <w:tcW w:w="1053" w:type="dxa"/>
            <w:shd w:val="clear" w:color="auto" w:fill="FFFFFF" w:themeFill="background1"/>
            <w:noWrap/>
            <w:hideMark/>
          </w:tcPr>
          <w:p w14:paraId="0A8CFD75" w14:textId="77777777" w:rsidR="00E32F8D" w:rsidRPr="00527F82" w:rsidRDefault="00E32F8D" w:rsidP="00E32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shd w:val="clear" w:color="auto" w:fill="FFFFFF" w:themeFill="background1"/>
            <w:noWrap/>
            <w:hideMark/>
          </w:tcPr>
          <w:p w14:paraId="5DE43816"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0.300536</w:t>
            </w:r>
          </w:p>
        </w:tc>
        <w:tc>
          <w:tcPr>
            <w:tcW w:w="1053" w:type="dxa"/>
            <w:shd w:val="clear" w:color="auto" w:fill="FFFFFF" w:themeFill="background1"/>
            <w:noWrap/>
            <w:hideMark/>
          </w:tcPr>
          <w:p w14:paraId="174881E1"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0.089844</w:t>
            </w:r>
          </w:p>
        </w:tc>
        <w:tc>
          <w:tcPr>
            <w:tcW w:w="1053" w:type="dxa"/>
            <w:shd w:val="clear" w:color="auto" w:fill="FFFFFF" w:themeFill="background1"/>
            <w:noWrap/>
            <w:hideMark/>
          </w:tcPr>
          <w:p w14:paraId="53AB5F11"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0.077368</w:t>
            </w:r>
          </w:p>
        </w:tc>
        <w:tc>
          <w:tcPr>
            <w:tcW w:w="1053" w:type="dxa"/>
            <w:shd w:val="clear" w:color="auto" w:fill="FFFFFF" w:themeFill="background1"/>
            <w:noWrap/>
            <w:hideMark/>
          </w:tcPr>
          <w:p w14:paraId="706AF035"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0.085116</w:t>
            </w:r>
          </w:p>
        </w:tc>
      </w:tr>
      <w:tr w:rsidR="002036E0" w:rsidRPr="00527F82" w14:paraId="3F6A42EE"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0312AAB"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3</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93EBBE4"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0.202941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6BABE2B"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0.300536</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51E5523" w14:textId="77777777" w:rsidR="00E32F8D" w:rsidRPr="00527F82" w:rsidRDefault="00E32F8D" w:rsidP="00E32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7B4C733"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0.295301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D4AE52A"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0.254296</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D465CFD"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0.063402</w:t>
            </w:r>
          </w:p>
        </w:tc>
      </w:tr>
      <w:tr w:rsidR="00E32F8D" w:rsidRPr="00527F82" w14:paraId="69D24557"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A968963"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4</w:t>
            </w:r>
          </w:p>
        </w:tc>
        <w:tc>
          <w:tcPr>
            <w:tcW w:w="1053" w:type="dxa"/>
            <w:shd w:val="clear" w:color="auto" w:fill="FFFFFF" w:themeFill="background1"/>
            <w:noWrap/>
            <w:hideMark/>
          </w:tcPr>
          <w:p w14:paraId="2C218E81"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0.060668</w:t>
            </w:r>
          </w:p>
        </w:tc>
        <w:tc>
          <w:tcPr>
            <w:tcW w:w="1053" w:type="dxa"/>
            <w:shd w:val="clear" w:color="auto" w:fill="FFFFFF" w:themeFill="background1"/>
            <w:noWrap/>
            <w:hideMark/>
          </w:tcPr>
          <w:p w14:paraId="1E64C827"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0.089844</w:t>
            </w:r>
          </w:p>
        </w:tc>
        <w:tc>
          <w:tcPr>
            <w:tcW w:w="1053" w:type="dxa"/>
            <w:shd w:val="clear" w:color="auto" w:fill="FFFFFF" w:themeFill="background1"/>
            <w:noWrap/>
            <w:hideMark/>
          </w:tcPr>
          <w:p w14:paraId="1B5F391E"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0.295301</w:t>
            </w:r>
          </w:p>
        </w:tc>
        <w:tc>
          <w:tcPr>
            <w:tcW w:w="1053" w:type="dxa"/>
            <w:shd w:val="clear" w:color="auto" w:fill="FFFFFF" w:themeFill="background1"/>
            <w:noWrap/>
            <w:hideMark/>
          </w:tcPr>
          <w:p w14:paraId="2F1EE92C" w14:textId="77777777" w:rsidR="00E32F8D" w:rsidRPr="00527F82" w:rsidRDefault="00E32F8D" w:rsidP="00E32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shd w:val="clear" w:color="auto" w:fill="FFFFFF" w:themeFill="background1"/>
            <w:noWrap/>
            <w:hideMark/>
          </w:tcPr>
          <w:p w14:paraId="4FE41C71"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0.059135</w:t>
            </w:r>
          </w:p>
        </w:tc>
        <w:tc>
          <w:tcPr>
            <w:tcW w:w="1053" w:type="dxa"/>
            <w:shd w:val="clear" w:color="auto" w:fill="FFFFFF" w:themeFill="background1"/>
            <w:noWrap/>
            <w:hideMark/>
          </w:tcPr>
          <w:p w14:paraId="7D24049F"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0.065057</w:t>
            </w:r>
          </w:p>
        </w:tc>
      </w:tr>
      <w:tr w:rsidR="002036E0" w:rsidRPr="00527F82" w14:paraId="0133C396"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2BB04EE"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BB8EEA3"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0.052244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0A7A454"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0.077368</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A57FE6F"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0.254296</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CC8D2F2"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0.059135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F5179F6" w14:textId="77777777" w:rsidR="00E32F8D" w:rsidRPr="00527F82" w:rsidRDefault="00E32F8D" w:rsidP="00E32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3C0A983" w14:textId="77777777" w:rsidR="00E32F8D" w:rsidRPr="00527F82"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0.056023</w:t>
            </w:r>
          </w:p>
        </w:tc>
      </w:tr>
      <w:tr w:rsidR="00E32F8D" w:rsidRPr="00527F82" w14:paraId="6EAE1E1F"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right w:val="none" w:sz="0" w:space="0" w:color="auto"/>
            </w:tcBorders>
            <w:shd w:val="clear" w:color="auto" w:fill="FFFFFF" w:themeFill="background1"/>
            <w:noWrap/>
            <w:hideMark/>
          </w:tcPr>
          <w:p w14:paraId="39E2FF6D" w14:textId="77777777" w:rsidR="00E32F8D" w:rsidRPr="00527F82" w:rsidRDefault="00E32F8D" w:rsidP="00E32F8D">
            <w:pPr>
              <w:spacing w:line="240" w:lineRule="auto"/>
              <w:ind w:firstLine="0"/>
              <w:jc w:val="right"/>
              <w:rPr>
                <w:rFonts w:eastAsia="Times New Roman"/>
                <w:color w:val="000000"/>
                <w:sz w:val="22"/>
                <w:szCs w:val="22"/>
              </w:rPr>
            </w:pPr>
            <w:r w:rsidRPr="00527F82">
              <w:rPr>
                <w:rFonts w:eastAsia="Times New Roman"/>
                <w:color w:val="000000"/>
                <w:sz w:val="22"/>
                <w:szCs w:val="22"/>
              </w:rPr>
              <w:t>6</w:t>
            </w:r>
          </w:p>
        </w:tc>
        <w:tc>
          <w:tcPr>
            <w:tcW w:w="1053" w:type="dxa"/>
            <w:shd w:val="clear" w:color="auto" w:fill="FFFFFF" w:themeFill="background1"/>
            <w:noWrap/>
            <w:hideMark/>
          </w:tcPr>
          <w:p w14:paraId="546DB956"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0.057476</w:t>
            </w:r>
          </w:p>
        </w:tc>
        <w:tc>
          <w:tcPr>
            <w:tcW w:w="1053" w:type="dxa"/>
            <w:shd w:val="clear" w:color="auto" w:fill="FFFFFF" w:themeFill="background1"/>
            <w:noWrap/>
            <w:hideMark/>
          </w:tcPr>
          <w:p w14:paraId="106BFB27"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0.085116</w:t>
            </w:r>
          </w:p>
        </w:tc>
        <w:tc>
          <w:tcPr>
            <w:tcW w:w="1053" w:type="dxa"/>
            <w:shd w:val="clear" w:color="auto" w:fill="FFFFFF" w:themeFill="background1"/>
            <w:noWrap/>
            <w:hideMark/>
          </w:tcPr>
          <w:p w14:paraId="198EB1A8"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0.063402</w:t>
            </w:r>
          </w:p>
        </w:tc>
        <w:tc>
          <w:tcPr>
            <w:tcW w:w="1053" w:type="dxa"/>
            <w:shd w:val="clear" w:color="auto" w:fill="FFFFFF" w:themeFill="background1"/>
            <w:noWrap/>
            <w:hideMark/>
          </w:tcPr>
          <w:p w14:paraId="12422D23"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0.065057</w:t>
            </w:r>
          </w:p>
        </w:tc>
        <w:tc>
          <w:tcPr>
            <w:tcW w:w="1053" w:type="dxa"/>
            <w:shd w:val="clear" w:color="auto" w:fill="FFFFFF" w:themeFill="background1"/>
            <w:noWrap/>
            <w:hideMark/>
          </w:tcPr>
          <w:p w14:paraId="0FCA468C" w14:textId="77777777" w:rsidR="00E32F8D" w:rsidRPr="00527F82"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0.056023</w:t>
            </w:r>
          </w:p>
        </w:tc>
        <w:tc>
          <w:tcPr>
            <w:tcW w:w="1053" w:type="dxa"/>
            <w:shd w:val="clear" w:color="auto" w:fill="FFFFFF" w:themeFill="background1"/>
            <w:noWrap/>
            <w:hideMark/>
          </w:tcPr>
          <w:p w14:paraId="5E01307D" w14:textId="77777777" w:rsidR="00E32F8D" w:rsidRPr="00527F82" w:rsidRDefault="00E32F8D" w:rsidP="00E32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w:t>
            </w:r>
          </w:p>
        </w:tc>
      </w:tr>
    </w:tbl>
    <w:p w14:paraId="4F85B6F0" w14:textId="77777777" w:rsidR="00AD70F5" w:rsidRDefault="00AD70F5" w:rsidP="00C344BF"/>
    <w:p w14:paraId="67AA0AE0" w14:textId="637CCDDD" w:rsidR="00047C4F" w:rsidRDefault="00FF0DDB" w:rsidP="00C344BF">
      <w:r>
        <w:t xml:space="preserve">Dari </w:t>
      </w:r>
      <w:r w:rsidR="001C651D">
        <w:fldChar w:fldCharType="begin"/>
      </w:r>
      <w:r w:rsidR="001C651D">
        <w:instrText xml:space="preserve"> REF _Ref520215263 \h </w:instrText>
      </w:r>
      <w:r w:rsidR="001C651D">
        <w:fldChar w:fldCharType="separate"/>
      </w:r>
      <w:r w:rsidR="00524CAE">
        <w:t xml:space="preserve">Tabel </w:t>
      </w:r>
      <w:r w:rsidR="00524CAE">
        <w:rPr>
          <w:noProof/>
        </w:rPr>
        <w:t>4</w:t>
      </w:r>
      <w:r w:rsidR="00524CAE">
        <w:t>.</w:t>
      </w:r>
      <w:r w:rsidR="00524CAE">
        <w:rPr>
          <w:noProof/>
        </w:rPr>
        <w:t>3</w:t>
      </w:r>
      <w:r w:rsidR="001C651D">
        <w:fldChar w:fldCharType="end"/>
      </w:r>
      <w:r w:rsidR="001C651D">
        <w:t xml:space="preserve"> </w:t>
      </w:r>
      <w:r>
        <w:t>kemudian dihitung fitur statistiknya untuk merepresentasikan masing-masing pernyataan kebutuhan.</w:t>
      </w:r>
    </w:p>
    <w:p w14:paraId="4B4E7D16" w14:textId="3B6E318C" w:rsidR="00AD70F5" w:rsidRDefault="00AD70F5" w:rsidP="00AD70F5">
      <w:pPr>
        <w:pStyle w:val="Caption"/>
        <w:keepNext/>
      </w:pPr>
      <w:bookmarkStart w:id="119" w:name="_Toc520963310"/>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4</w:t>
      </w:r>
      <w:r w:rsidR="009F2B05">
        <w:rPr>
          <w:noProof/>
        </w:rPr>
        <w:fldChar w:fldCharType="end"/>
      </w:r>
      <w:r>
        <w:t xml:space="preserve"> Hasil Eksraksi Fitur </w:t>
      </w:r>
      <w:r w:rsidR="00D75FB2">
        <w:t>dari D</w:t>
      </w:r>
      <w:r>
        <w:t xml:space="preserve">okumen </w:t>
      </w:r>
      <w:r w:rsidR="00D75FB2" w:rsidRPr="00C344BF">
        <w:t>7_16hlmnexemplu_Cerinte_Software -Uji7</w:t>
      </w:r>
      <w:bookmarkEnd w:id="119"/>
    </w:p>
    <w:tbl>
      <w:tblPr>
        <w:tblStyle w:val="MediumGrid3-Accent1"/>
        <w:tblW w:w="5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1304"/>
        <w:gridCol w:w="1053"/>
        <w:gridCol w:w="1194"/>
        <w:gridCol w:w="2088"/>
      </w:tblGrid>
      <w:tr w:rsidR="00E16F2F" w:rsidRPr="00527F82" w14:paraId="5A2501DD" w14:textId="77777777" w:rsidTr="00EA6D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1D88F7A" w14:textId="77777777" w:rsidR="00E16F2F" w:rsidRPr="00527F82" w:rsidRDefault="00E16F2F" w:rsidP="00083876">
            <w:pPr>
              <w:spacing w:line="240" w:lineRule="auto"/>
              <w:ind w:firstLine="0"/>
              <w:jc w:val="left"/>
              <w:rPr>
                <w:rFonts w:eastAsia="Times New Roman"/>
                <w:color w:val="000000"/>
                <w:sz w:val="22"/>
                <w:szCs w:val="22"/>
              </w:rPr>
            </w:pPr>
            <w:r w:rsidRPr="00527F82">
              <w:rPr>
                <w:rFonts w:eastAsia="Times New Roman"/>
                <w:color w:val="000000"/>
                <w:sz w:val="22"/>
                <w:szCs w:val="22"/>
              </w:rPr>
              <w:t>Pernyataan Kebutuhan</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C05020D" w14:textId="752C5CD2" w:rsidR="00E16F2F" w:rsidRPr="00527F82" w:rsidRDefault="00E16F2F" w:rsidP="00E16F2F">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Mean</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72C988B" w14:textId="28F4679C" w:rsidR="00E16F2F" w:rsidRPr="00527F82" w:rsidRDefault="00E16F2F" w:rsidP="00083876">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Maximum</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4E4F4F3" w14:textId="0CAD810F" w:rsidR="00E16F2F" w:rsidRPr="00527F82" w:rsidRDefault="00E16F2F" w:rsidP="00E16F2F">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rFonts w:eastAsia="Times New Roman"/>
                <w:color w:val="000000"/>
                <w:sz w:val="22"/>
                <w:szCs w:val="22"/>
              </w:rPr>
              <w:t>Standard Deviation</w:t>
            </w:r>
          </w:p>
        </w:tc>
      </w:tr>
      <w:tr w:rsidR="00834605" w:rsidRPr="00527F82" w14:paraId="247A5C77" w14:textId="77777777" w:rsidTr="0083460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8C55187"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24D58482" w14:textId="0064FAE5"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0.129155</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2E492840" w14:textId="58C40340"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0.272444</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4799DB7E" w14:textId="6BC74FC7"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0.091345</w:t>
            </w:r>
          </w:p>
        </w:tc>
      </w:tr>
      <w:tr w:rsidR="00834605" w:rsidRPr="00527F82" w14:paraId="61F46656" w14:textId="77777777" w:rsidTr="00834605">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53A0B0A"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2</w:t>
            </w:r>
          </w:p>
        </w:tc>
        <w:tc>
          <w:tcPr>
            <w:tcW w:w="1053" w:type="dxa"/>
            <w:shd w:val="clear" w:color="auto" w:fill="FFFFFF" w:themeFill="background1"/>
            <w:noWrap/>
            <w:vAlign w:val="center"/>
            <w:hideMark/>
          </w:tcPr>
          <w:p w14:paraId="1EC62EE4" w14:textId="0585A61E"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0.165062</w:t>
            </w:r>
          </w:p>
        </w:tc>
        <w:tc>
          <w:tcPr>
            <w:tcW w:w="1148" w:type="dxa"/>
            <w:shd w:val="clear" w:color="auto" w:fill="FFFFFF" w:themeFill="background1"/>
            <w:noWrap/>
            <w:vAlign w:val="center"/>
            <w:hideMark/>
          </w:tcPr>
          <w:p w14:paraId="34019368" w14:textId="5B62FC1A"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0.300536</w:t>
            </w:r>
          </w:p>
        </w:tc>
        <w:tc>
          <w:tcPr>
            <w:tcW w:w="2088" w:type="dxa"/>
            <w:shd w:val="clear" w:color="auto" w:fill="FFFFFF" w:themeFill="background1"/>
            <w:noWrap/>
            <w:vAlign w:val="center"/>
            <w:hideMark/>
          </w:tcPr>
          <w:p w14:paraId="3B80C78F" w14:textId="493ED3AB"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0.099623</w:t>
            </w:r>
          </w:p>
        </w:tc>
      </w:tr>
      <w:tr w:rsidR="00834605" w:rsidRPr="00527F82" w14:paraId="6B670399" w14:textId="77777777" w:rsidTr="0083460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806E202"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3</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3B194EBA" w14:textId="0044C325"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0.223295</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54EE13E7" w14:textId="1D93E310"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0.300536</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4C7E790E" w14:textId="753A134E"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0.087283</w:t>
            </w:r>
          </w:p>
        </w:tc>
      </w:tr>
      <w:tr w:rsidR="00834605" w:rsidRPr="00527F82" w14:paraId="0FEF680E" w14:textId="77777777" w:rsidTr="00834605">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A01E2C4"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4</w:t>
            </w:r>
          </w:p>
        </w:tc>
        <w:tc>
          <w:tcPr>
            <w:tcW w:w="1053" w:type="dxa"/>
            <w:shd w:val="clear" w:color="auto" w:fill="FFFFFF" w:themeFill="background1"/>
            <w:noWrap/>
            <w:vAlign w:val="center"/>
            <w:hideMark/>
          </w:tcPr>
          <w:p w14:paraId="65655F7A" w14:textId="35241785"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0.114001</w:t>
            </w:r>
          </w:p>
        </w:tc>
        <w:tc>
          <w:tcPr>
            <w:tcW w:w="1148" w:type="dxa"/>
            <w:shd w:val="clear" w:color="auto" w:fill="FFFFFF" w:themeFill="background1"/>
            <w:noWrap/>
            <w:vAlign w:val="center"/>
            <w:hideMark/>
          </w:tcPr>
          <w:p w14:paraId="7D0CC932" w14:textId="57679075"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0.295301</w:t>
            </w:r>
          </w:p>
        </w:tc>
        <w:tc>
          <w:tcPr>
            <w:tcW w:w="2088" w:type="dxa"/>
            <w:shd w:val="clear" w:color="auto" w:fill="FFFFFF" w:themeFill="background1"/>
            <w:noWrap/>
            <w:vAlign w:val="center"/>
            <w:hideMark/>
          </w:tcPr>
          <w:p w14:paraId="6E8F895C" w14:textId="7EC83AB2"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0.091327</w:t>
            </w:r>
          </w:p>
        </w:tc>
      </w:tr>
      <w:tr w:rsidR="00834605" w:rsidRPr="00527F82" w14:paraId="159A1B80" w14:textId="77777777" w:rsidTr="0083460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E77AB1D"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7FEC630E" w14:textId="7FAB81E1"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0.099813</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2AA1031A" w14:textId="02F6ED5F"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0.254296</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14:paraId="7E00CF63" w14:textId="66FE2734" w:rsidR="00834605" w:rsidRPr="00527F82" w:rsidRDefault="00834605" w:rsidP="0083460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27F82">
              <w:rPr>
                <w:color w:val="000000"/>
                <w:sz w:val="22"/>
                <w:szCs w:val="22"/>
              </w:rPr>
              <w:t>0.077722</w:t>
            </w:r>
          </w:p>
        </w:tc>
      </w:tr>
      <w:tr w:rsidR="00834605" w:rsidRPr="00527F82" w14:paraId="4FC387EA" w14:textId="77777777" w:rsidTr="00834605">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right w:val="none" w:sz="0" w:space="0" w:color="auto"/>
            </w:tcBorders>
            <w:shd w:val="clear" w:color="auto" w:fill="FFFFFF" w:themeFill="background1"/>
            <w:noWrap/>
            <w:hideMark/>
          </w:tcPr>
          <w:p w14:paraId="541DB6D2" w14:textId="77777777" w:rsidR="00834605" w:rsidRPr="00527F82" w:rsidRDefault="00834605" w:rsidP="00834605">
            <w:pPr>
              <w:spacing w:line="240" w:lineRule="auto"/>
              <w:ind w:firstLine="0"/>
              <w:jc w:val="right"/>
              <w:rPr>
                <w:rFonts w:eastAsia="Times New Roman"/>
                <w:b w:val="0"/>
                <w:color w:val="000000"/>
                <w:sz w:val="22"/>
                <w:szCs w:val="22"/>
              </w:rPr>
            </w:pPr>
            <w:r w:rsidRPr="00527F82">
              <w:rPr>
                <w:rFonts w:eastAsia="Times New Roman"/>
                <w:b w:val="0"/>
                <w:color w:val="000000"/>
                <w:sz w:val="22"/>
                <w:szCs w:val="22"/>
              </w:rPr>
              <w:t>6</w:t>
            </w:r>
          </w:p>
        </w:tc>
        <w:tc>
          <w:tcPr>
            <w:tcW w:w="1053" w:type="dxa"/>
            <w:shd w:val="clear" w:color="auto" w:fill="FFFFFF" w:themeFill="background1"/>
            <w:noWrap/>
            <w:vAlign w:val="center"/>
            <w:hideMark/>
          </w:tcPr>
          <w:p w14:paraId="12FB6E68" w14:textId="1EC4C32A"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0.065415</w:t>
            </w:r>
          </w:p>
        </w:tc>
        <w:tc>
          <w:tcPr>
            <w:tcW w:w="1148" w:type="dxa"/>
            <w:shd w:val="clear" w:color="auto" w:fill="FFFFFF" w:themeFill="background1"/>
            <w:noWrap/>
            <w:vAlign w:val="center"/>
            <w:hideMark/>
          </w:tcPr>
          <w:p w14:paraId="52C756A2" w14:textId="2D81F019"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0.085116</w:t>
            </w:r>
          </w:p>
        </w:tc>
        <w:tc>
          <w:tcPr>
            <w:tcW w:w="2088" w:type="dxa"/>
            <w:shd w:val="clear" w:color="auto" w:fill="FFFFFF" w:themeFill="background1"/>
            <w:noWrap/>
            <w:vAlign w:val="center"/>
            <w:hideMark/>
          </w:tcPr>
          <w:p w14:paraId="4453704C" w14:textId="1DE62F77" w:rsidR="00834605" w:rsidRPr="00527F82" w:rsidRDefault="00834605" w:rsidP="0083460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27F82">
              <w:rPr>
                <w:color w:val="000000"/>
                <w:sz w:val="22"/>
                <w:szCs w:val="22"/>
              </w:rPr>
              <w:t>0.010426</w:t>
            </w:r>
          </w:p>
        </w:tc>
      </w:tr>
    </w:tbl>
    <w:p w14:paraId="4A054FBD" w14:textId="2A600E35" w:rsidR="009C620E" w:rsidRDefault="009C620E" w:rsidP="009C620E">
      <w:pPr>
        <w:pStyle w:val="Heading3"/>
        <w:rPr>
          <w:rFonts w:ascii="Times New Roman" w:hAnsi="Times New Roman" w:cs="Times New Roman"/>
          <w:color w:val="000000" w:themeColor="text1"/>
        </w:rPr>
      </w:pPr>
      <w:bookmarkStart w:id="120" w:name="_Toc521058500"/>
      <w:r>
        <w:rPr>
          <w:rFonts w:ascii="Times New Roman" w:hAnsi="Times New Roman" w:cs="Times New Roman"/>
          <w:color w:val="000000" w:themeColor="text1"/>
        </w:rPr>
        <w:t>Klasifikasi</w:t>
      </w:r>
      <w:bookmarkEnd w:id="120"/>
    </w:p>
    <w:p w14:paraId="5C9A27E7" w14:textId="4FB3D992" w:rsidR="00E16F2F" w:rsidRDefault="009C620E" w:rsidP="00C344BF">
      <w:r>
        <w:t xml:space="preserve">Klasifikasi terdiri dari dua bagian utama yaitu proses </w:t>
      </w:r>
      <w:r w:rsidRPr="009C620E">
        <w:rPr>
          <w:i/>
        </w:rPr>
        <w:t>training</w:t>
      </w:r>
      <w:r>
        <w:t xml:space="preserve"> dan </w:t>
      </w:r>
      <w:r w:rsidRPr="009C620E">
        <w:rPr>
          <w:i/>
        </w:rPr>
        <w:t>testing</w:t>
      </w:r>
      <w:r>
        <w:t xml:space="preserve">. Proses </w:t>
      </w:r>
      <w:r w:rsidRPr="009C620E">
        <w:rPr>
          <w:i/>
        </w:rPr>
        <w:t>training</w:t>
      </w:r>
      <w:r>
        <w:t xml:space="preserve"> dilakukan untuk mendapatkan model klasifikasi yang nantinya akan dipakai untuk mengklasifikasi data </w:t>
      </w:r>
      <w:r w:rsidRPr="009C620E">
        <w:rPr>
          <w:i/>
        </w:rPr>
        <w:t>testing</w:t>
      </w:r>
      <w:r>
        <w:rPr>
          <w:i/>
        </w:rPr>
        <w:t>.</w:t>
      </w:r>
      <w:r>
        <w:t xml:space="preserve"> Karena data yang digunakan memiliki kelas yang tidak seimbang, maka diperlukan proses penyeimbangan data sebelum proses </w:t>
      </w:r>
      <w:r w:rsidRPr="009C620E">
        <w:rPr>
          <w:i/>
        </w:rPr>
        <w:t>training</w:t>
      </w:r>
      <w:r>
        <w:t xml:space="preserve"> dilakukan.</w:t>
      </w:r>
      <w:r w:rsidR="00337E28">
        <w:t xml:space="preserve"> Dalam uji coba pada penelitian ini, digunakan metode validasi </w:t>
      </w:r>
      <w:r w:rsidR="00337E28" w:rsidRPr="00337E28">
        <w:rPr>
          <w:i/>
        </w:rPr>
        <w:t xml:space="preserve">10-fold cross </w:t>
      </w:r>
      <w:r w:rsidR="00337E28" w:rsidRPr="00337E28">
        <w:rPr>
          <w:i/>
        </w:rPr>
        <w:lastRenderedPageBreak/>
        <w:t>validation</w:t>
      </w:r>
      <w:r w:rsidR="001529CF">
        <w:t xml:space="preserve">. Berikut adalah </w:t>
      </w:r>
      <w:r w:rsidR="00EE1650">
        <w:t xml:space="preserve">sebagian </w:t>
      </w:r>
      <w:r w:rsidR="001529CF">
        <w:t xml:space="preserve">hasil sintesa data dengan menggunakan algoritma SMOTE pada iterasi terakhir dari proses </w:t>
      </w:r>
      <w:r w:rsidR="001529CF" w:rsidRPr="001529CF">
        <w:rPr>
          <w:i/>
        </w:rPr>
        <w:t>10-fold cross validation</w:t>
      </w:r>
      <w:r w:rsidR="001529CF">
        <w:t>.</w:t>
      </w:r>
    </w:p>
    <w:p w14:paraId="6D9DBD0C" w14:textId="0BCE460E" w:rsidR="00441388" w:rsidRDefault="00441388" w:rsidP="00441388">
      <w:pPr>
        <w:pStyle w:val="Caption"/>
        <w:keepNext/>
      </w:pPr>
      <w:bookmarkStart w:id="121" w:name="_Toc520963311"/>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5</w:t>
      </w:r>
      <w:r w:rsidR="009F2B05">
        <w:rPr>
          <w:noProof/>
        </w:rPr>
        <w:fldChar w:fldCharType="end"/>
      </w:r>
      <w:r>
        <w:t xml:space="preserve"> Contoh Sintesa Data</w:t>
      </w:r>
      <w:r w:rsidR="00474B7A">
        <w:t xml:space="preserve"> menggunakan SMOTE</w:t>
      </w:r>
      <w:bookmarkEnd w:id="121"/>
    </w:p>
    <w:tbl>
      <w:tblPr>
        <w:tblStyle w:val="TableGrid1"/>
        <w:tblW w:w="5312" w:type="dxa"/>
        <w:jc w:val="center"/>
        <w:tblLook w:val="04A0" w:firstRow="1" w:lastRow="0" w:firstColumn="1" w:lastColumn="0" w:noHBand="0" w:noVBand="1"/>
      </w:tblPr>
      <w:tblGrid>
        <w:gridCol w:w="1265"/>
        <w:gridCol w:w="1194"/>
        <w:gridCol w:w="2088"/>
        <w:gridCol w:w="811"/>
      </w:tblGrid>
      <w:tr w:rsidR="00EA6DF6" w:rsidRPr="00527F82" w14:paraId="2CF63315" w14:textId="77777777" w:rsidTr="006D62ED">
        <w:trPr>
          <w:trHeight w:val="300"/>
          <w:tblHeader/>
          <w:jc w:val="center"/>
        </w:trPr>
        <w:tc>
          <w:tcPr>
            <w:tcW w:w="1265" w:type="dxa"/>
            <w:noWrap/>
            <w:hideMark/>
          </w:tcPr>
          <w:p w14:paraId="294B6283" w14:textId="75D37975" w:rsidR="00BD6849" w:rsidRPr="00527F82" w:rsidRDefault="00BD6849" w:rsidP="00210A5B">
            <w:pPr>
              <w:spacing w:line="240" w:lineRule="auto"/>
              <w:ind w:firstLine="0"/>
              <w:jc w:val="center"/>
              <w:rPr>
                <w:rFonts w:ascii="Times New Roman" w:eastAsia="Times New Roman" w:hAnsi="Times New Roman"/>
                <w:b/>
                <w:sz w:val="22"/>
                <w:szCs w:val="22"/>
              </w:rPr>
            </w:pPr>
            <w:r w:rsidRPr="00527F82">
              <w:rPr>
                <w:rFonts w:ascii="Times New Roman" w:eastAsia="Times New Roman" w:hAnsi="Times New Roman"/>
                <w:b/>
                <w:sz w:val="22"/>
                <w:szCs w:val="22"/>
              </w:rPr>
              <w:t>Mean</w:t>
            </w:r>
          </w:p>
        </w:tc>
        <w:tc>
          <w:tcPr>
            <w:tcW w:w="1148" w:type="dxa"/>
            <w:noWrap/>
            <w:hideMark/>
          </w:tcPr>
          <w:p w14:paraId="4C0F0E29" w14:textId="74018825" w:rsidR="00BD6849" w:rsidRPr="00527F82" w:rsidRDefault="00BD6849" w:rsidP="00210A5B">
            <w:pPr>
              <w:spacing w:line="240" w:lineRule="auto"/>
              <w:ind w:firstLine="0"/>
              <w:rPr>
                <w:rFonts w:ascii="Times New Roman" w:eastAsia="Times New Roman" w:hAnsi="Times New Roman"/>
                <w:b/>
                <w:sz w:val="22"/>
                <w:szCs w:val="22"/>
              </w:rPr>
            </w:pPr>
            <w:r w:rsidRPr="00527F82">
              <w:rPr>
                <w:rFonts w:ascii="Times New Roman" w:eastAsia="Times New Roman" w:hAnsi="Times New Roman"/>
                <w:b/>
                <w:sz w:val="22"/>
                <w:szCs w:val="22"/>
              </w:rPr>
              <w:t>Maximum</w:t>
            </w:r>
          </w:p>
        </w:tc>
        <w:tc>
          <w:tcPr>
            <w:tcW w:w="2088" w:type="dxa"/>
            <w:noWrap/>
            <w:hideMark/>
          </w:tcPr>
          <w:p w14:paraId="789F1B2D" w14:textId="56ABE6A0" w:rsidR="00BD6849" w:rsidRPr="00527F82" w:rsidRDefault="00BD6849" w:rsidP="00210A5B">
            <w:pPr>
              <w:spacing w:line="240" w:lineRule="auto"/>
              <w:ind w:firstLine="0"/>
              <w:jc w:val="center"/>
              <w:rPr>
                <w:rFonts w:ascii="Times New Roman" w:eastAsia="Times New Roman" w:hAnsi="Times New Roman"/>
                <w:b/>
                <w:sz w:val="22"/>
                <w:szCs w:val="22"/>
              </w:rPr>
            </w:pPr>
            <w:r w:rsidRPr="00527F82">
              <w:rPr>
                <w:rFonts w:ascii="Times New Roman" w:eastAsia="Times New Roman" w:hAnsi="Times New Roman"/>
                <w:b/>
                <w:sz w:val="22"/>
                <w:szCs w:val="22"/>
              </w:rPr>
              <w:t>Standard Deviation</w:t>
            </w:r>
          </w:p>
        </w:tc>
        <w:tc>
          <w:tcPr>
            <w:tcW w:w="811" w:type="dxa"/>
            <w:noWrap/>
            <w:hideMark/>
          </w:tcPr>
          <w:p w14:paraId="0AE276DA" w14:textId="4C488ABD" w:rsidR="00BD6849" w:rsidRPr="00527F82" w:rsidRDefault="00102AE1" w:rsidP="00210A5B">
            <w:pPr>
              <w:spacing w:line="240" w:lineRule="auto"/>
              <w:ind w:firstLine="0"/>
              <w:jc w:val="center"/>
              <w:rPr>
                <w:rFonts w:ascii="Times New Roman" w:eastAsia="Times New Roman" w:hAnsi="Times New Roman"/>
                <w:b/>
                <w:sz w:val="22"/>
                <w:szCs w:val="22"/>
              </w:rPr>
            </w:pPr>
            <w:r w:rsidRPr="00527F82">
              <w:rPr>
                <w:rFonts w:ascii="Times New Roman" w:eastAsia="Times New Roman" w:hAnsi="Times New Roman"/>
                <w:b/>
                <w:sz w:val="22"/>
                <w:szCs w:val="22"/>
              </w:rPr>
              <w:t>Label</w:t>
            </w:r>
          </w:p>
        </w:tc>
      </w:tr>
      <w:tr w:rsidR="00EA6DF6" w:rsidRPr="00527F82" w14:paraId="75F045FA" w14:textId="77777777" w:rsidTr="006D62ED">
        <w:trPr>
          <w:trHeight w:val="300"/>
          <w:tblHeader/>
          <w:jc w:val="center"/>
        </w:trPr>
        <w:tc>
          <w:tcPr>
            <w:tcW w:w="1265" w:type="dxa"/>
            <w:noWrap/>
            <w:hideMark/>
          </w:tcPr>
          <w:p w14:paraId="7C1274B5" w14:textId="1BBB64F7"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0.024</w:t>
            </w:r>
          </w:p>
        </w:tc>
        <w:tc>
          <w:tcPr>
            <w:tcW w:w="1148" w:type="dxa"/>
            <w:noWrap/>
            <w:hideMark/>
          </w:tcPr>
          <w:p w14:paraId="6B1439EA" w14:textId="7F1D0D3A"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0.173</w:t>
            </w:r>
          </w:p>
        </w:tc>
        <w:tc>
          <w:tcPr>
            <w:tcW w:w="2088" w:type="dxa"/>
            <w:noWrap/>
            <w:hideMark/>
          </w:tcPr>
          <w:p w14:paraId="01FEB116" w14:textId="18915E70"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0.039</w:t>
            </w:r>
          </w:p>
        </w:tc>
        <w:tc>
          <w:tcPr>
            <w:tcW w:w="811" w:type="dxa"/>
            <w:noWrap/>
            <w:hideMark/>
          </w:tcPr>
          <w:p w14:paraId="22DC3BD6" w14:textId="16170B74" w:rsidR="00BD6849" w:rsidRPr="00527F82" w:rsidRDefault="00BD6849" w:rsidP="00AC6840">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2952041B" w14:textId="77777777" w:rsidTr="006D62ED">
        <w:trPr>
          <w:trHeight w:val="300"/>
          <w:tblHeader/>
          <w:jc w:val="center"/>
        </w:trPr>
        <w:tc>
          <w:tcPr>
            <w:tcW w:w="1265" w:type="dxa"/>
            <w:noWrap/>
            <w:hideMark/>
          </w:tcPr>
          <w:p w14:paraId="1DB9725F" w14:textId="30E9E8D2"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0.062</w:t>
            </w:r>
          </w:p>
        </w:tc>
        <w:tc>
          <w:tcPr>
            <w:tcW w:w="1148" w:type="dxa"/>
            <w:noWrap/>
            <w:hideMark/>
          </w:tcPr>
          <w:p w14:paraId="6E656560" w14:textId="143E30FC"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0.169</w:t>
            </w:r>
          </w:p>
        </w:tc>
        <w:tc>
          <w:tcPr>
            <w:tcW w:w="2088" w:type="dxa"/>
            <w:noWrap/>
            <w:hideMark/>
          </w:tcPr>
          <w:p w14:paraId="42EEFCED" w14:textId="1680E558"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0.074</w:t>
            </w:r>
          </w:p>
        </w:tc>
        <w:tc>
          <w:tcPr>
            <w:tcW w:w="811" w:type="dxa"/>
            <w:noWrap/>
            <w:hideMark/>
          </w:tcPr>
          <w:p w14:paraId="6569DD0C" w14:textId="0D8A705C" w:rsidR="00BD6849" w:rsidRPr="00527F82" w:rsidRDefault="00BD6849" w:rsidP="00AC6840">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38FCC61E" w14:textId="77777777" w:rsidTr="006D62ED">
        <w:trPr>
          <w:trHeight w:val="300"/>
          <w:tblHeader/>
          <w:jc w:val="center"/>
        </w:trPr>
        <w:tc>
          <w:tcPr>
            <w:tcW w:w="1265" w:type="dxa"/>
            <w:noWrap/>
            <w:hideMark/>
          </w:tcPr>
          <w:p w14:paraId="4A74451E" w14:textId="18959FC0"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0.043</w:t>
            </w:r>
          </w:p>
        </w:tc>
        <w:tc>
          <w:tcPr>
            <w:tcW w:w="1148" w:type="dxa"/>
            <w:noWrap/>
            <w:hideMark/>
          </w:tcPr>
          <w:p w14:paraId="698C6A69" w14:textId="3F1E4BF6"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0.193</w:t>
            </w:r>
          </w:p>
        </w:tc>
        <w:tc>
          <w:tcPr>
            <w:tcW w:w="2088" w:type="dxa"/>
            <w:noWrap/>
            <w:hideMark/>
          </w:tcPr>
          <w:p w14:paraId="4ADB282B" w14:textId="0854F396"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0.059</w:t>
            </w:r>
          </w:p>
        </w:tc>
        <w:tc>
          <w:tcPr>
            <w:tcW w:w="811" w:type="dxa"/>
            <w:noWrap/>
            <w:hideMark/>
          </w:tcPr>
          <w:p w14:paraId="54A0D449" w14:textId="75E95C7F" w:rsidR="00BD6849" w:rsidRPr="00527F82" w:rsidRDefault="00BD6849" w:rsidP="00D64B1A">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4989D08B" w14:textId="77777777" w:rsidTr="006D62ED">
        <w:trPr>
          <w:trHeight w:val="300"/>
          <w:tblHeader/>
          <w:jc w:val="center"/>
        </w:trPr>
        <w:tc>
          <w:tcPr>
            <w:tcW w:w="1265" w:type="dxa"/>
            <w:noWrap/>
            <w:hideMark/>
          </w:tcPr>
          <w:p w14:paraId="54493F52" w14:textId="566F7B8A"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0.020</w:t>
            </w:r>
          </w:p>
        </w:tc>
        <w:tc>
          <w:tcPr>
            <w:tcW w:w="1148" w:type="dxa"/>
            <w:noWrap/>
            <w:hideMark/>
          </w:tcPr>
          <w:p w14:paraId="190EFF23" w14:textId="41398350"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0.154</w:t>
            </w:r>
          </w:p>
        </w:tc>
        <w:tc>
          <w:tcPr>
            <w:tcW w:w="2088" w:type="dxa"/>
            <w:noWrap/>
            <w:hideMark/>
          </w:tcPr>
          <w:p w14:paraId="6F5EAD17" w14:textId="3E118574"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0.033</w:t>
            </w:r>
          </w:p>
        </w:tc>
        <w:tc>
          <w:tcPr>
            <w:tcW w:w="811" w:type="dxa"/>
            <w:noWrap/>
            <w:hideMark/>
          </w:tcPr>
          <w:p w14:paraId="1E234138" w14:textId="5810D13C" w:rsidR="00BD6849" w:rsidRPr="00527F82" w:rsidRDefault="00BD6849" w:rsidP="00D64B1A">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6F2B46CD" w14:textId="77777777" w:rsidTr="006D62ED">
        <w:trPr>
          <w:trHeight w:val="300"/>
          <w:tblHeader/>
          <w:jc w:val="center"/>
        </w:trPr>
        <w:tc>
          <w:tcPr>
            <w:tcW w:w="1265" w:type="dxa"/>
            <w:noWrap/>
            <w:hideMark/>
          </w:tcPr>
          <w:p w14:paraId="47123E1C" w14:textId="0DE3310E"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0.027</w:t>
            </w:r>
          </w:p>
        </w:tc>
        <w:tc>
          <w:tcPr>
            <w:tcW w:w="1148" w:type="dxa"/>
            <w:noWrap/>
            <w:hideMark/>
          </w:tcPr>
          <w:p w14:paraId="21E59B4E" w14:textId="5FDDAA58"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0.169</w:t>
            </w:r>
          </w:p>
        </w:tc>
        <w:tc>
          <w:tcPr>
            <w:tcW w:w="2088" w:type="dxa"/>
            <w:noWrap/>
            <w:hideMark/>
          </w:tcPr>
          <w:p w14:paraId="0083BEBB" w14:textId="55DCDE04"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0.040</w:t>
            </w:r>
          </w:p>
        </w:tc>
        <w:tc>
          <w:tcPr>
            <w:tcW w:w="811" w:type="dxa"/>
            <w:noWrap/>
            <w:hideMark/>
          </w:tcPr>
          <w:p w14:paraId="5938B2AC" w14:textId="5B478B0B" w:rsidR="00BD6849" w:rsidRPr="00527F82" w:rsidRDefault="00BD6849" w:rsidP="009F1A80">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r w:rsidR="00EA6DF6" w:rsidRPr="00527F82" w14:paraId="55C926B2" w14:textId="77777777" w:rsidTr="006D62ED">
        <w:trPr>
          <w:trHeight w:val="300"/>
          <w:tblHeader/>
          <w:jc w:val="center"/>
        </w:trPr>
        <w:tc>
          <w:tcPr>
            <w:tcW w:w="1265" w:type="dxa"/>
            <w:noWrap/>
            <w:hideMark/>
          </w:tcPr>
          <w:p w14:paraId="6A48155D" w14:textId="53C40FEA"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0.030</w:t>
            </w:r>
          </w:p>
        </w:tc>
        <w:tc>
          <w:tcPr>
            <w:tcW w:w="1148" w:type="dxa"/>
            <w:noWrap/>
            <w:hideMark/>
          </w:tcPr>
          <w:p w14:paraId="6A688A64" w14:textId="09EFE8D6"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0.190</w:t>
            </w:r>
          </w:p>
        </w:tc>
        <w:tc>
          <w:tcPr>
            <w:tcW w:w="2088" w:type="dxa"/>
            <w:noWrap/>
            <w:hideMark/>
          </w:tcPr>
          <w:p w14:paraId="479216F6" w14:textId="153E1673" w:rsidR="00BD6849" w:rsidRPr="00527F82" w:rsidRDefault="00BD6849" w:rsidP="00210A5B">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0.046</w:t>
            </w:r>
          </w:p>
        </w:tc>
        <w:tc>
          <w:tcPr>
            <w:tcW w:w="811" w:type="dxa"/>
            <w:noWrap/>
            <w:hideMark/>
          </w:tcPr>
          <w:p w14:paraId="4A87C624" w14:textId="0C32C8CF" w:rsidR="00BD6849" w:rsidRPr="00527F82" w:rsidRDefault="00BD6849" w:rsidP="009F1A80">
            <w:pPr>
              <w:spacing w:line="240" w:lineRule="auto"/>
              <w:ind w:firstLine="0"/>
              <w:jc w:val="center"/>
              <w:rPr>
                <w:rFonts w:ascii="Times New Roman" w:eastAsia="Times New Roman" w:hAnsi="Times New Roman"/>
                <w:sz w:val="22"/>
                <w:szCs w:val="22"/>
              </w:rPr>
            </w:pPr>
            <w:r w:rsidRPr="00527F82">
              <w:rPr>
                <w:rFonts w:ascii="Times New Roman" w:hAnsi="Times New Roman"/>
                <w:sz w:val="22"/>
                <w:szCs w:val="22"/>
              </w:rPr>
              <w:t>1</w:t>
            </w:r>
          </w:p>
        </w:tc>
      </w:tr>
    </w:tbl>
    <w:p w14:paraId="1E40724A" w14:textId="77777777" w:rsidR="006A37DE" w:rsidRPr="001529CF" w:rsidRDefault="006A37DE" w:rsidP="00C344BF"/>
    <w:p w14:paraId="1FE254CA" w14:textId="7846CAC9" w:rsidR="00127D2E" w:rsidRDefault="00127D2E" w:rsidP="00541B88">
      <w:pPr>
        <w:pStyle w:val="Heading2"/>
      </w:pPr>
      <w:bookmarkStart w:id="122" w:name="_Toc521058501"/>
      <w:r>
        <w:t>Hasil Uji Coba</w:t>
      </w:r>
      <w:bookmarkEnd w:id="122"/>
    </w:p>
    <w:p w14:paraId="312715B0" w14:textId="3CA0F6D2" w:rsidR="006D787D" w:rsidRDefault="006D787D" w:rsidP="00127D2E">
      <w:pPr>
        <w:pStyle w:val="Heading3"/>
        <w:rPr>
          <w:rFonts w:ascii="Times New Roman" w:hAnsi="Times New Roman" w:cs="Times New Roman"/>
          <w:color w:val="000000" w:themeColor="text1"/>
        </w:rPr>
      </w:pPr>
      <w:bookmarkStart w:id="123" w:name="_Toc521058502"/>
      <w:r>
        <w:rPr>
          <w:rFonts w:ascii="Times New Roman" w:hAnsi="Times New Roman" w:cs="Times New Roman"/>
          <w:color w:val="000000" w:themeColor="text1"/>
        </w:rPr>
        <w:t>Skenario 1</w:t>
      </w:r>
      <w:bookmarkEnd w:id="123"/>
    </w:p>
    <w:p w14:paraId="0629ADCF" w14:textId="0AF67E7C" w:rsidR="00151026" w:rsidRDefault="00151026" w:rsidP="00151026">
      <w:r>
        <w:t xml:space="preserve">Skenario uji coba 1 dilakukan untuk mendapatkan metode penghitungan kemiripan yang paling cocok digunakan untuk ekstraksi fitur lokal dari masing-masing pernyataan kebutuhan dalam sebuah dokumen SKPL. Metode penghitungan kemiripan yang digunakan adalah </w:t>
      </w:r>
      <w:r w:rsidRPr="007001E2">
        <w:rPr>
          <w:i/>
        </w:rPr>
        <w:t>cosine similarity</w:t>
      </w:r>
      <w:r>
        <w:t xml:space="preserve"> dan </w:t>
      </w:r>
      <w:r w:rsidRPr="007001E2">
        <w:rPr>
          <w:i/>
        </w:rPr>
        <w:t>jaccard similarity</w:t>
      </w:r>
      <w:r>
        <w:t>.</w:t>
      </w:r>
      <w:r w:rsidR="00B46CBA">
        <w:t xml:space="preserve"> Berikut adalah perbandingan performa yang didapatkan dari masing-masing metode.</w:t>
      </w:r>
    </w:p>
    <w:p w14:paraId="0142EA83" w14:textId="3A19CFAD" w:rsidR="003A4880" w:rsidRDefault="003A4880" w:rsidP="003A4880">
      <w:pPr>
        <w:pStyle w:val="Caption"/>
        <w:keepNext/>
      </w:pPr>
      <w:bookmarkStart w:id="124" w:name="_Ref520215284"/>
      <w:bookmarkStart w:id="125" w:name="_Toc520963312"/>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6</w:t>
      </w:r>
      <w:r w:rsidR="009F2B05">
        <w:rPr>
          <w:noProof/>
        </w:rPr>
        <w:fldChar w:fldCharType="end"/>
      </w:r>
      <w:bookmarkEnd w:id="124"/>
      <w:r>
        <w:t xml:space="preserve"> Hasil Uji Coba Skenario 1</w:t>
      </w:r>
      <w:bookmarkEnd w:id="125"/>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065"/>
        <w:gridCol w:w="1260"/>
        <w:gridCol w:w="1620"/>
        <w:gridCol w:w="1620"/>
        <w:gridCol w:w="1944"/>
      </w:tblGrid>
      <w:tr w:rsidR="00EA6DF6" w:rsidRPr="00527F82" w14:paraId="02EFEF4D"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shd w:val="clear" w:color="auto" w:fill="FFFFFF" w:themeFill="background1"/>
          </w:tcPr>
          <w:p w14:paraId="0A3594CE" w14:textId="57183240" w:rsidR="00233A1E" w:rsidRPr="00527F82" w:rsidRDefault="00233A1E" w:rsidP="00151026">
            <w:pPr>
              <w:ind w:firstLine="0"/>
              <w:rPr>
                <w:color w:val="auto"/>
                <w:sz w:val="22"/>
                <w:szCs w:val="22"/>
              </w:rPr>
            </w:pPr>
            <w:r w:rsidRPr="00527F82">
              <w:rPr>
                <w:color w:val="auto"/>
                <w:sz w:val="22"/>
                <w:szCs w:val="22"/>
              </w:rPr>
              <w:t>Metode</w:t>
            </w:r>
          </w:p>
        </w:tc>
        <w:tc>
          <w:tcPr>
            <w:tcW w:w="1260" w:type="dxa"/>
            <w:tcBorders>
              <w:top w:val="none" w:sz="0" w:space="0" w:color="auto"/>
              <w:left w:val="none" w:sz="0" w:space="0" w:color="auto"/>
              <w:bottom w:val="none" w:sz="0" w:space="0" w:color="auto"/>
              <w:right w:val="none" w:sz="0" w:space="0" w:color="auto"/>
            </w:tcBorders>
            <w:shd w:val="clear" w:color="auto" w:fill="FFFFFF" w:themeFill="background1"/>
          </w:tcPr>
          <w:p w14:paraId="449A6A18" w14:textId="0D06DD29" w:rsidR="00233A1E" w:rsidRPr="00527F82" w:rsidRDefault="00233A1E" w:rsidP="0015102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Akurasi</w:t>
            </w:r>
            <w:r w:rsidR="009F3197" w:rsidRPr="00527F82">
              <w:rPr>
                <w:color w:val="auto"/>
                <w:sz w:val="22"/>
                <w:szCs w:val="22"/>
              </w:rPr>
              <w:t xml:space="preserve"> (%)</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tcPr>
          <w:p w14:paraId="72E4EA97" w14:textId="7BDD77EE" w:rsidR="00233A1E" w:rsidRPr="00527F82" w:rsidRDefault="00DF37B9" w:rsidP="0015102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TP Rate</w:t>
            </w:r>
            <w:r w:rsidR="009F3197" w:rsidRPr="00527F82">
              <w:rPr>
                <w:color w:val="auto"/>
                <w:sz w:val="22"/>
                <w:szCs w:val="22"/>
              </w:rPr>
              <w:t xml:space="preserve"> (%)</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tcPr>
          <w:p w14:paraId="530894D2" w14:textId="6DC3C0BA" w:rsidR="00233A1E" w:rsidRPr="00527F82" w:rsidRDefault="004D3D40" w:rsidP="0015102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TN Rate</w:t>
            </w:r>
            <w:r w:rsidR="009F3197" w:rsidRPr="00527F82">
              <w:rPr>
                <w:color w:val="auto"/>
                <w:sz w:val="22"/>
                <w:szCs w:val="22"/>
              </w:rPr>
              <w:t xml:space="preserve"> (%)</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tcPr>
          <w:p w14:paraId="0B4220C5" w14:textId="783E49D7" w:rsidR="00233A1E" w:rsidRPr="00527F82" w:rsidRDefault="00233A1E" w:rsidP="0015102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F1 Measure</w:t>
            </w:r>
            <w:r w:rsidR="009F3197" w:rsidRPr="00527F82">
              <w:rPr>
                <w:color w:val="auto"/>
                <w:sz w:val="22"/>
                <w:szCs w:val="22"/>
              </w:rPr>
              <w:t xml:space="preserve"> (%)</w:t>
            </w:r>
          </w:p>
        </w:tc>
      </w:tr>
      <w:tr w:rsidR="00EA6DF6" w:rsidRPr="00527F82" w14:paraId="1BE65D73"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shd w:val="clear" w:color="auto" w:fill="FFFFFF" w:themeFill="background1"/>
          </w:tcPr>
          <w:p w14:paraId="49BC0642" w14:textId="09F7E20F" w:rsidR="004D3D40" w:rsidRPr="00527F82" w:rsidRDefault="004D3D40" w:rsidP="004D3D40">
            <w:pPr>
              <w:ind w:firstLine="0"/>
              <w:rPr>
                <w:b w:val="0"/>
                <w:color w:val="auto"/>
                <w:sz w:val="22"/>
                <w:szCs w:val="22"/>
              </w:rPr>
            </w:pPr>
            <w:r w:rsidRPr="00527F82">
              <w:rPr>
                <w:b w:val="0"/>
                <w:color w:val="auto"/>
                <w:sz w:val="22"/>
                <w:szCs w:val="22"/>
              </w:rPr>
              <w:t>Jaccard similarity</w:t>
            </w:r>
          </w:p>
        </w:tc>
        <w:tc>
          <w:tcPr>
            <w:tcW w:w="126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4D48EF0A" w14:textId="786B584C"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81.23</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207340B" w14:textId="033CABDE"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63.41</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9644291" w14:textId="39A67F15"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83.24</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465A93D6" w14:textId="3E343F10"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40.63</w:t>
            </w:r>
          </w:p>
        </w:tc>
      </w:tr>
      <w:tr w:rsidR="00EA6DF6" w:rsidRPr="00527F82" w14:paraId="692C9F99" w14:textId="77777777" w:rsidTr="00EA6DF6">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right w:val="none" w:sz="0" w:space="0" w:color="auto"/>
            </w:tcBorders>
            <w:shd w:val="clear" w:color="auto" w:fill="FFFFFF" w:themeFill="background1"/>
          </w:tcPr>
          <w:p w14:paraId="6F9BBD0C" w14:textId="1D4F1764" w:rsidR="004D3D40" w:rsidRPr="00527F82" w:rsidRDefault="004D3D40" w:rsidP="004D3D40">
            <w:pPr>
              <w:ind w:firstLine="0"/>
              <w:rPr>
                <w:b w:val="0"/>
                <w:color w:val="auto"/>
                <w:sz w:val="22"/>
                <w:szCs w:val="22"/>
              </w:rPr>
            </w:pPr>
            <w:r w:rsidRPr="00527F82">
              <w:rPr>
                <w:b w:val="0"/>
                <w:color w:val="auto"/>
                <w:sz w:val="22"/>
                <w:szCs w:val="22"/>
              </w:rPr>
              <w:t>Cosine similarity</w:t>
            </w:r>
          </w:p>
        </w:tc>
        <w:tc>
          <w:tcPr>
            <w:tcW w:w="1260" w:type="dxa"/>
            <w:shd w:val="clear" w:color="auto" w:fill="FFFFFF" w:themeFill="background1"/>
            <w:vAlign w:val="bottom"/>
          </w:tcPr>
          <w:p w14:paraId="44B05F02" w14:textId="1C2802A3"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82.22</w:t>
            </w:r>
          </w:p>
        </w:tc>
        <w:tc>
          <w:tcPr>
            <w:tcW w:w="1620" w:type="dxa"/>
            <w:shd w:val="clear" w:color="auto" w:fill="FFFFFF" w:themeFill="background1"/>
            <w:vAlign w:val="bottom"/>
          </w:tcPr>
          <w:p w14:paraId="3D39AE10" w14:textId="2049E751"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68.29</w:t>
            </w:r>
          </w:p>
        </w:tc>
        <w:tc>
          <w:tcPr>
            <w:tcW w:w="1620" w:type="dxa"/>
            <w:shd w:val="clear" w:color="auto" w:fill="FFFFFF" w:themeFill="background1"/>
            <w:vAlign w:val="bottom"/>
          </w:tcPr>
          <w:p w14:paraId="68D76996" w14:textId="66AFBF66"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83.79</w:t>
            </w:r>
          </w:p>
        </w:tc>
        <w:tc>
          <w:tcPr>
            <w:tcW w:w="1944" w:type="dxa"/>
            <w:shd w:val="clear" w:color="auto" w:fill="FFFFFF" w:themeFill="background1"/>
            <w:vAlign w:val="bottom"/>
          </w:tcPr>
          <w:p w14:paraId="2AFA8E2A" w14:textId="02A171CC"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43.75</w:t>
            </w:r>
          </w:p>
        </w:tc>
      </w:tr>
    </w:tbl>
    <w:p w14:paraId="2350E622" w14:textId="77777777" w:rsidR="00767572" w:rsidRDefault="00767572" w:rsidP="00F209F2">
      <w:pPr>
        <w:ind w:firstLine="0"/>
      </w:pPr>
    </w:p>
    <w:p w14:paraId="6BA90D84" w14:textId="353D26F1" w:rsidR="0013324A" w:rsidRDefault="009C79FF" w:rsidP="00F209F2">
      <w:pPr>
        <w:ind w:firstLine="0"/>
      </w:pPr>
      <w:r>
        <w:t xml:space="preserve">Dari </w:t>
      </w:r>
      <w:r w:rsidR="001C651D">
        <w:fldChar w:fldCharType="begin"/>
      </w:r>
      <w:r w:rsidR="001C651D">
        <w:instrText xml:space="preserve"> REF _Ref520215284 \h </w:instrText>
      </w:r>
      <w:r w:rsidR="001C651D">
        <w:fldChar w:fldCharType="separate"/>
      </w:r>
      <w:r w:rsidR="00524CAE">
        <w:t xml:space="preserve">Tabel </w:t>
      </w:r>
      <w:r w:rsidR="00524CAE">
        <w:rPr>
          <w:noProof/>
        </w:rPr>
        <w:t>4</w:t>
      </w:r>
      <w:r w:rsidR="00524CAE">
        <w:t>.</w:t>
      </w:r>
      <w:r w:rsidR="00524CAE">
        <w:rPr>
          <w:noProof/>
        </w:rPr>
        <w:t>6</w:t>
      </w:r>
      <w:r w:rsidR="001C651D">
        <w:fldChar w:fldCharType="end"/>
      </w:r>
      <w:r w:rsidR="001C651D">
        <w:t xml:space="preserve"> </w:t>
      </w:r>
      <w:r w:rsidR="006A6DB7">
        <w:t xml:space="preserve">terlihat bahwa </w:t>
      </w:r>
      <w:r>
        <w:t xml:space="preserve">metode </w:t>
      </w:r>
      <w:r w:rsidRPr="009C79FF">
        <w:rPr>
          <w:i/>
        </w:rPr>
        <w:t>cosine similarity</w:t>
      </w:r>
      <w:r w:rsidR="006A6DB7">
        <w:rPr>
          <w:i/>
        </w:rPr>
        <w:t xml:space="preserve"> </w:t>
      </w:r>
      <w:r w:rsidR="006A6DB7">
        <w:t xml:space="preserve">memiliki performa yang lebih bagus dibandingkan dengan metode </w:t>
      </w:r>
      <w:r w:rsidR="00091F27" w:rsidRPr="00091F27">
        <w:rPr>
          <w:i/>
        </w:rPr>
        <w:t>jaccard similarity</w:t>
      </w:r>
      <w:r>
        <w:rPr>
          <w:i/>
        </w:rPr>
        <w:t>.</w:t>
      </w:r>
      <w:r w:rsidR="00F209F2">
        <w:rPr>
          <w:i/>
        </w:rPr>
        <w:t xml:space="preserve"> </w:t>
      </w:r>
      <w:r w:rsidR="007B05CB">
        <w:t xml:space="preserve">Keunggulan dari metode </w:t>
      </w:r>
      <w:r w:rsidR="007B05CB" w:rsidRPr="007B05CB">
        <w:rPr>
          <w:i/>
        </w:rPr>
        <w:t>cosine similarity</w:t>
      </w:r>
      <w:r w:rsidR="007B05CB">
        <w:rPr>
          <w:i/>
        </w:rPr>
        <w:t xml:space="preserve"> </w:t>
      </w:r>
      <w:r w:rsidR="007B05CB">
        <w:t xml:space="preserve">didapatkan karena metode ini menghitung kemiripan antara dua vektor berdasarkan nilai kosinus dari sudut yang dibentuk oleh kedua vektor tersebut, sedangkan </w:t>
      </w:r>
      <w:r w:rsidR="007B05CB" w:rsidRPr="007B05CB">
        <w:rPr>
          <w:i/>
        </w:rPr>
        <w:t>jaccard similarity</w:t>
      </w:r>
      <w:r w:rsidR="007B05CB">
        <w:rPr>
          <w:i/>
        </w:rPr>
        <w:t xml:space="preserve"> </w:t>
      </w:r>
      <w:r w:rsidR="007B05CB">
        <w:t xml:space="preserve">menghitung kemiripan </w:t>
      </w:r>
      <w:r w:rsidR="0024537D">
        <w:t>dengan memanfaatkan perbandingan total nilai minimum dan total nilai maksimum dari kedua vektor tersebut.</w:t>
      </w:r>
      <w:r w:rsidR="00013694">
        <w:t xml:space="preserve"> Berikut adalah contoh hasil perhitungan kemiripan masing-masing metode untuk penyataan kebutuhan “</w:t>
      </w:r>
      <w:r w:rsidR="00594400" w:rsidRPr="00594400">
        <w:t>A table with login and password has been set up for each professor in the departments of the College of Engineering and is maintained in the local database</w:t>
      </w:r>
      <w:r w:rsidR="00013694">
        <w:t xml:space="preserve">” </w:t>
      </w:r>
      <w:r w:rsidR="00A56681">
        <w:t xml:space="preserve">yang merupakan sebuah </w:t>
      </w:r>
      <w:r w:rsidR="00D66C64">
        <w:lastRenderedPageBreak/>
        <w:t>pernyataan kebutuhan normal</w:t>
      </w:r>
      <w:r w:rsidR="00A56681">
        <w:t xml:space="preserve"> pada dokumen SKPL </w:t>
      </w:r>
      <w:r w:rsidR="00D66C64" w:rsidRPr="00D66C64">
        <w:t>24_srsv6-uji24</w:t>
      </w:r>
      <w:r w:rsidR="00A56681">
        <w:t xml:space="preserve"> yang membahas tentang spesifikasi kebutuhan aplikasi </w:t>
      </w:r>
      <w:r w:rsidR="00D66C64">
        <w:t>sistem informasi akademik sebuah universitas</w:t>
      </w:r>
      <w:r w:rsidR="00013694">
        <w:t>.</w:t>
      </w:r>
    </w:p>
    <w:p w14:paraId="3FA3C0DA" w14:textId="1620CD86" w:rsidR="0020666A" w:rsidRDefault="00AB2E66" w:rsidP="00AB2E66">
      <w:pPr>
        <w:keepNext/>
        <w:ind w:firstLine="0"/>
      </w:pPr>
      <w:r>
        <w:rPr>
          <w:noProof/>
        </w:rPr>
        <w:drawing>
          <wp:inline distT="0" distB="0" distL="0" distR="0" wp14:anchorId="691379F6" wp14:editId="2E464A43">
            <wp:extent cx="5452159" cy="200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2644" t="5098" r="4091" b="4542"/>
                    <a:stretch/>
                  </pic:blipFill>
                  <pic:spPr bwMode="auto">
                    <a:xfrm>
                      <a:off x="0" y="0"/>
                      <a:ext cx="5490007" cy="2023727"/>
                    </a:xfrm>
                    <a:prstGeom prst="rect">
                      <a:avLst/>
                    </a:prstGeom>
                    <a:noFill/>
                    <a:ln>
                      <a:noFill/>
                    </a:ln>
                    <a:extLst>
                      <a:ext uri="{53640926-AAD7-44D8-BBD7-CCE9431645EC}">
                        <a14:shadowObscured xmlns:a14="http://schemas.microsoft.com/office/drawing/2010/main"/>
                      </a:ext>
                    </a:extLst>
                  </pic:spPr>
                </pic:pic>
              </a:graphicData>
            </a:graphic>
          </wp:inline>
        </w:drawing>
      </w:r>
    </w:p>
    <w:p w14:paraId="063F1646" w14:textId="42781A46" w:rsidR="0020666A" w:rsidRDefault="0020666A" w:rsidP="0020666A">
      <w:pPr>
        <w:pStyle w:val="Caption"/>
      </w:pPr>
      <w:bookmarkStart w:id="126" w:name="_Ref520890468"/>
      <w:bookmarkStart w:id="127" w:name="_Toc520963277"/>
      <w:r>
        <w:t xml:space="preserve">Gambar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t>.</w:t>
      </w:r>
      <w:r w:rsidR="009F2B05">
        <w:rPr>
          <w:noProof/>
        </w:rPr>
        <w:fldChar w:fldCharType="begin"/>
      </w:r>
      <w:r w:rsidR="009F2B05">
        <w:rPr>
          <w:noProof/>
        </w:rPr>
        <w:instrText xml:space="preserve"> SEQ Gambar \* ARABIC \s 1 </w:instrText>
      </w:r>
      <w:r w:rsidR="009F2B05">
        <w:rPr>
          <w:noProof/>
        </w:rPr>
        <w:fldChar w:fldCharType="separate"/>
      </w:r>
      <w:r w:rsidR="00524CAE">
        <w:rPr>
          <w:noProof/>
        </w:rPr>
        <w:t>2</w:t>
      </w:r>
      <w:r w:rsidR="009F2B05">
        <w:rPr>
          <w:noProof/>
        </w:rPr>
        <w:fldChar w:fldCharType="end"/>
      </w:r>
      <w:bookmarkEnd w:id="126"/>
      <w:r>
        <w:t xml:space="preserve"> Contoh Hasil </w:t>
      </w:r>
      <w:r w:rsidR="001B67DC">
        <w:t xml:space="preserve">Metode </w:t>
      </w:r>
      <w:r w:rsidR="004B10ED">
        <w:t xml:space="preserve">(a) </w:t>
      </w:r>
      <w:r>
        <w:t>Jaccard Similarity</w:t>
      </w:r>
      <w:r w:rsidR="004B10ED">
        <w:t xml:space="preserve"> dan (b) Cosine Similarity</w:t>
      </w:r>
      <w:bookmarkEnd w:id="127"/>
    </w:p>
    <w:p w14:paraId="06A68891" w14:textId="57FD6649" w:rsidR="00791652" w:rsidRDefault="0020666A" w:rsidP="0061792B">
      <w:r>
        <w:t xml:space="preserve">Pada </w:t>
      </w:r>
      <w:r>
        <w:fldChar w:fldCharType="begin"/>
      </w:r>
      <w:r>
        <w:instrText xml:space="preserve"> REF _Ref520890468 \h </w:instrText>
      </w:r>
      <w:r>
        <w:fldChar w:fldCharType="separate"/>
      </w:r>
      <w:r w:rsidR="00524CAE">
        <w:t xml:space="preserve">Gambar </w:t>
      </w:r>
      <w:r w:rsidR="00524CAE">
        <w:rPr>
          <w:noProof/>
        </w:rPr>
        <w:t>4</w:t>
      </w:r>
      <w:r w:rsidR="00524CAE">
        <w:t>.</w:t>
      </w:r>
      <w:r w:rsidR="00524CAE">
        <w:rPr>
          <w:noProof/>
        </w:rPr>
        <w:t>2</w:t>
      </w:r>
      <w:r>
        <w:fldChar w:fldCharType="end"/>
      </w:r>
      <w:r>
        <w:t xml:space="preserve"> </w:t>
      </w:r>
      <w:r w:rsidR="009E66FA">
        <w:t xml:space="preserve">(a) </w:t>
      </w:r>
      <w:r>
        <w:t>penyataan kebutuhan “</w:t>
      </w:r>
      <w:r w:rsidRPr="00791652">
        <w:rPr>
          <w:i/>
        </w:rPr>
        <w:t>A table with login and password has been set up for each professor in the departments of the College of Engineering and is maintained in the local database</w:t>
      </w:r>
      <w:r>
        <w:t>”</w:t>
      </w:r>
      <w:r w:rsidR="009E66FA">
        <w:t xml:space="preserve"> yang</w:t>
      </w:r>
      <w:r>
        <w:t xml:space="preserve"> diwakili oleh lingkaran kuning lebih dekat dengan lingkaran merah yang mewakili pernyataan kebutuhan yang tergolong derau dibandingkan dengan lingkaran hijau yang mewakili penyataan kebutuhan yang normal. Karenanya, </w:t>
      </w:r>
      <w:r w:rsidR="003E33C3">
        <w:t xml:space="preserve">model klasifikasi yang digunakan sistem salah mengklasifikasi </w:t>
      </w:r>
      <w:r>
        <w:t>pernyataan kebutuhan tersebut sebagai derau.</w:t>
      </w:r>
    </w:p>
    <w:p w14:paraId="3F9D6008" w14:textId="066FD858" w:rsidR="0061792B" w:rsidRDefault="009E66FA" w:rsidP="0061792B">
      <w:r>
        <w:t xml:space="preserve">Disisi lain, pada </w:t>
      </w:r>
      <w:r>
        <w:fldChar w:fldCharType="begin"/>
      </w:r>
      <w:r>
        <w:instrText xml:space="preserve"> REF _Ref520890468 \h </w:instrText>
      </w:r>
      <w:r>
        <w:fldChar w:fldCharType="separate"/>
      </w:r>
      <w:r w:rsidR="00524CAE">
        <w:t xml:space="preserve">Gambar </w:t>
      </w:r>
      <w:r w:rsidR="00524CAE">
        <w:rPr>
          <w:noProof/>
        </w:rPr>
        <w:t>4</w:t>
      </w:r>
      <w:r w:rsidR="00524CAE">
        <w:t>.</w:t>
      </w:r>
      <w:r w:rsidR="00524CAE">
        <w:rPr>
          <w:noProof/>
        </w:rPr>
        <w:t>2</w:t>
      </w:r>
      <w:r>
        <w:fldChar w:fldCharType="end"/>
      </w:r>
      <w:r>
        <w:t xml:space="preserve"> (b), pernyataan kebutuhan “</w:t>
      </w:r>
      <w:r w:rsidRPr="00791652">
        <w:rPr>
          <w:i/>
        </w:rPr>
        <w:t>A table with login and password has been set up for each professor in the departments of the College of Engineering and is maintained in the local database</w:t>
      </w:r>
      <w:r>
        <w:t>” yang diwakili oleh lingkaran warna kuning lebih dekat dengan lingkaran warna hijau yang mewakili penyataan kebutuhan yang normal dibandingkan dengan lingkaran merah yang mewakili pernyataan kebutuhan yang tergolong derau.</w:t>
      </w:r>
      <w:r w:rsidR="00E70746">
        <w:t xml:space="preserve"> Karenanya, </w:t>
      </w:r>
      <w:r w:rsidR="00527A29">
        <w:t xml:space="preserve">model klasifikasi yang digunakan sistem berhasil melakukan klasifikasi </w:t>
      </w:r>
      <w:r w:rsidR="00E70746">
        <w:t>pernyataan kebutuhan tersebut sebagai bukan derau (normal).</w:t>
      </w:r>
    </w:p>
    <w:p w14:paraId="4184428E" w14:textId="36266684" w:rsidR="00FA7535" w:rsidRPr="00FA7535" w:rsidRDefault="00FA7535" w:rsidP="0061792B">
      <w:r>
        <w:t xml:space="preserve">Dengan memperhatikan fakta-fakta diatas, maka dapat disimpulkan bahwa metode penghitungan kemiripan </w:t>
      </w:r>
      <w:r w:rsidR="00D93B97">
        <w:t>yang cocok untuk digunakan dalam sistem ini adalah metode</w:t>
      </w:r>
      <w:r w:rsidR="00D93B97">
        <w:rPr>
          <w:i/>
        </w:rPr>
        <w:t xml:space="preserve"> </w:t>
      </w:r>
      <w:r>
        <w:rPr>
          <w:i/>
        </w:rPr>
        <w:t>cosine similarity</w:t>
      </w:r>
      <w:r>
        <w:t>.</w:t>
      </w:r>
    </w:p>
    <w:p w14:paraId="4EFC31AF" w14:textId="663B2674" w:rsidR="006D787D" w:rsidRDefault="006D787D" w:rsidP="00127D2E">
      <w:pPr>
        <w:pStyle w:val="Heading3"/>
        <w:rPr>
          <w:rFonts w:ascii="Times New Roman" w:hAnsi="Times New Roman" w:cs="Times New Roman"/>
          <w:color w:val="000000" w:themeColor="text1"/>
        </w:rPr>
      </w:pPr>
      <w:bookmarkStart w:id="128" w:name="_Toc521058503"/>
      <w:r>
        <w:rPr>
          <w:rFonts w:ascii="Times New Roman" w:hAnsi="Times New Roman" w:cs="Times New Roman"/>
          <w:color w:val="000000" w:themeColor="text1"/>
        </w:rPr>
        <w:t>Skenario 2</w:t>
      </w:r>
      <w:bookmarkEnd w:id="128"/>
    </w:p>
    <w:p w14:paraId="051F6378" w14:textId="06430EDC" w:rsidR="00844216" w:rsidRDefault="00C7696D" w:rsidP="00844216">
      <w:r>
        <w:t xml:space="preserve">Skenario uji coba 2 dilakukan untuk mengetahui apakah fitur statistik yang digunakan sudah cukup untuk merepresentasikan fitur lokal dari masing-masing </w:t>
      </w:r>
      <w:r>
        <w:lastRenderedPageBreak/>
        <w:t>pernyataan kebutuhan dalam dokumen SKPL.</w:t>
      </w:r>
      <w:r w:rsidR="00DC5D84">
        <w:t xml:space="preserve"> Uji coba dilakukan dengan menambahkan nilai minimum dan nilai varian dari vektor nilai kemiripan yang didapat secara bergantian dan secara bersamaan. Berikut adalah perbandingan performa sistem dengan variasi fitur yang digunakan.</w:t>
      </w:r>
    </w:p>
    <w:p w14:paraId="7C3556C9" w14:textId="27BAED26" w:rsidR="000E56D2" w:rsidRDefault="000E56D2" w:rsidP="000E56D2">
      <w:pPr>
        <w:pStyle w:val="Caption"/>
        <w:keepNext/>
      </w:pPr>
      <w:bookmarkStart w:id="129" w:name="_Ref520215305"/>
      <w:bookmarkStart w:id="130" w:name="_Toc520963313"/>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7</w:t>
      </w:r>
      <w:r w:rsidR="009F2B05">
        <w:rPr>
          <w:noProof/>
        </w:rPr>
        <w:fldChar w:fldCharType="end"/>
      </w:r>
      <w:bookmarkEnd w:id="129"/>
      <w:r>
        <w:t xml:space="preserve"> Hasil Uji Coba Skenario 2</w:t>
      </w:r>
      <w:bookmarkEnd w:id="130"/>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3595"/>
        <w:gridCol w:w="1170"/>
        <w:gridCol w:w="1080"/>
        <w:gridCol w:w="1170"/>
        <w:gridCol w:w="1494"/>
      </w:tblGrid>
      <w:tr w:rsidR="00EA6DF6" w:rsidRPr="00527F82" w14:paraId="1BFB103C"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66E73D61" w14:textId="2D6A86C9" w:rsidR="00274DE6" w:rsidRPr="00527F82" w:rsidRDefault="00274DE6" w:rsidP="00274DE6">
            <w:pPr>
              <w:ind w:firstLine="0"/>
              <w:rPr>
                <w:color w:val="auto"/>
                <w:sz w:val="22"/>
                <w:szCs w:val="22"/>
              </w:rPr>
            </w:pPr>
            <w:r w:rsidRPr="00527F82">
              <w:rPr>
                <w:color w:val="auto"/>
                <w:sz w:val="22"/>
                <w:szCs w:val="22"/>
              </w:rPr>
              <w:t>Fitur</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502A9645" w14:textId="609E180F" w:rsidR="00274DE6" w:rsidRPr="00527F8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0CD3A6D1" w14:textId="2A7BC60A" w:rsidR="00274DE6" w:rsidRPr="00527F8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EB359EC" w14:textId="01B7BA62" w:rsidR="00274DE6" w:rsidRPr="00527F8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TN Rate (%)</w:t>
            </w:r>
          </w:p>
        </w:tc>
        <w:tc>
          <w:tcPr>
            <w:tcW w:w="1494" w:type="dxa"/>
            <w:tcBorders>
              <w:top w:val="none" w:sz="0" w:space="0" w:color="auto"/>
              <w:left w:val="none" w:sz="0" w:space="0" w:color="auto"/>
              <w:bottom w:val="none" w:sz="0" w:space="0" w:color="auto"/>
              <w:right w:val="none" w:sz="0" w:space="0" w:color="auto"/>
            </w:tcBorders>
            <w:shd w:val="clear" w:color="auto" w:fill="FFFFFF" w:themeFill="background1"/>
          </w:tcPr>
          <w:p w14:paraId="318D7CD7" w14:textId="46146B4A" w:rsidR="00274DE6" w:rsidRPr="00527F8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527F82">
              <w:rPr>
                <w:color w:val="auto"/>
                <w:sz w:val="22"/>
                <w:szCs w:val="22"/>
              </w:rPr>
              <w:t>F1 Measure (%)</w:t>
            </w:r>
          </w:p>
        </w:tc>
      </w:tr>
      <w:tr w:rsidR="00EA6DF6" w:rsidRPr="00527F82" w14:paraId="48D8A281"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09AA9642" w14:textId="66BD2820" w:rsidR="004D3D40" w:rsidRPr="00527F82" w:rsidRDefault="004D3D40" w:rsidP="004D3D40">
            <w:pPr>
              <w:ind w:firstLine="0"/>
              <w:rPr>
                <w:b w:val="0"/>
                <w:color w:val="auto"/>
                <w:sz w:val="22"/>
                <w:szCs w:val="22"/>
              </w:rPr>
            </w:pPr>
            <w:r w:rsidRPr="00527F82">
              <w:rPr>
                <w:b w:val="0"/>
                <w:color w:val="auto"/>
                <w:sz w:val="22"/>
                <w:szCs w:val="22"/>
              </w:rPr>
              <w:t>Proposed</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05307E3" w14:textId="75AB1077"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C628C39" w14:textId="24E67DE7"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2BAA2AD2" w14:textId="6C2571BA"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83.79</w:t>
            </w:r>
          </w:p>
        </w:tc>
        <w:tc>
          <w:tcPr>
            <w:tcW w:w="149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A397209" w14:textId="62BA4A19"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43.75</w:t>
            </w:r>
          </w:p>
        </w:tc>
      </w:tr>
      <w:tr w:rsidR="00EA6DF6" w:rsidRPr="00527F82" w14:paraId="56032B40" w14:textId="77777777" w:rsidTr="00EA6DF6">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39DF0388" w14:textId="6EC822A6" w:rsidR="004D3D40" w:rsidRPr="00527F82" w:rsidRDefault="004D3D40" w:rsidP="004D3D40">
            <w:pPr>
              <w:ind w:firstLine="0"/>
              <w:rPr>
                <w:b w:val="0"/>
                <w:color w:val="auto"/>
                <w:sz w:val="22"/>
                <w:szCs w:val="22"/>
              </w:rPr>
            </w:pPr>
            <w:r w:rsidRPr="00527F82">
              <w:rPr>
                <w:b w:val="0"/>
                <w:color w:val="auto"/>
                <w:sz w:val="22"/>
                <w:szCs w:val="22"/>
              </w:rPr>
              <w:t>Proposed + Minimum</w:t>
            </w:r>
          </w:p>
        </w:tc>
        <w:tc>
          <w:tcPr>
            <w:tcW w:w="1170" w:type="dxa"/>
            <w:shd w:val="clear" w:color="auto" w:fill="FFFFFF" w:themeFill="background1"/>
            <w:vAlign w:val="bottom"/>
          </w:tcPr>
          <w:p w14:paraId="3B975BFD" w14:textId="2B3FEF4D"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81.23</w:t>
            </w:r>
          </w:p>
        </w:tc>
        <w:tc>
          <w:tcPr>
            <w:tcW w:w="1080" w:type="dxa"/>
            <w:shd w:val="clear" w:color="auto" w:fill="FFFFFF" w:themeFill="background1"/>
            <w:vAlign w:val="bottom"/>
          </w:tcPr>
          <w:p w14:paraId="38B0BBBF" w14:textId="0B14DE9A"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65.85</w:t>
            </w:r>
          </w:p>
        </w:tc>
        <w:tc>
          <w:tcPr>
            <w:tcW w:w="1170" w:type="dxa"/>
            <w:shd w:val="clear" w:color="auto" w:fill="FFFFFF" w:themeFill="background1"/>
            <w:vAlign w:val="bottom"/>
          </w:tcPr>
          <w:p w14:paraId="6F1F691F" w14:textId="02ACA865"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82.97</w:t>
            </w:r>
          </w:p>
        </w:tc>
        <w:tc>
          <w:tcPr>
            <w:tcW w:w="1494" w:type="dxa"/>
            <w:shd w:val="clear" w:color="auto" w:fill="FFFFFF" w:themeFill="background1"/>
            <w:vAlign w:val="bottom"/>
          </w:tcPr>
          <w:p w14:paraId="2310C931" w14:textId="7FA8A800"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41.54</w:t>
            </w:r>
          </w:p>
        </w:tc>
      </w:tr>
      <w:tr w:rsidR="00EA6DF6" w:rsidRPr="00527F82" w14:paraId="020F59EA"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555E28E8" w14:textId="2E37A364" w:rsidR="004D3D40" w:rsidRPr="00527F82" w:rsidRDefault="004D3D40" w:rsidP="004D3D40">
            <w:pPr>
              <w:ind w:firstLine="0"/>
              <w:rPr>
                <w:b w:val="0"/>
                <w:color w:val="auto"/>
                <w:sz w:val="22"/>
                <w:szCs w:val="22"/>
              </w:rPr>
            </w:pPr>
            <w:r w:rsidRPr="00527F82">
              <w:rPr>
                <w:b w:val="0"/>
                <w:color w:val="auto"/>
                <w:sz w:val="22"/>
                <w:szCs w:val="22"/>
              </w:rPr>
              <w:t>Proposed + Varian</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8543BA1" w14:textId="7175C4E9"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81.48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2803FD0" w14:textId="5C0ED60F"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D1D14D6" w14:textId="12332BF7"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82.97</w:t>
            </w:r>
          </w:p>
        </w:tc>
        <w:tc>
          <w:tcPr>
            <w:tcW w:w="149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FB51C67" w14:textId="030EE2DF" w:rsidR="004D3D40" w:rsidRPr="00527F8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7F82">
              <w:rPr>
                <w:sz w:val="22"/>
                <w:szCs w:val="22"/>
              </w:rPr>
              <w:t>42.75</w:t>
            </w:r>
          </w:p>
        </w:tc>
      </w:tr>
      <w:tr w:rsidR="00EA6DF6" w:rsidRPr="00527F82" w14:paraId="160FE5F7" w14:textId="77777777" w:rsidTr="00EA6DF6">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right w:val="none" w:sz="0" w:space="0" w:color="auto"/>
            </w:tcBorders>
            <w:shd w:val="clear" w:color="auto" w:fill="FFFFFF" w:themeFill="background1"/>
          </w:tcPr>
          <w:p w14:paraId="2B197C5E" w14:textId="4F77004C" w:rsidR="004D3D40" w:rsidRPr="00527F82" w:rsidRDefault="004D3D40" w:rsidP="004D3D40">
            <w:pPr>
              <w:ind w:firstLine="0"/>
              <w:rPr>
                <w:b w:val="0"/>
                <w:color w:val="auto"/>
                <w:sz w:val="22"/>
                <w:szCs w:val="22"/>
              </w:rPr>
            </w:pPr>
            <w:r w:rsidRPr="00527F82">
              <w:rPr>
                <w:b w:val="0"/>
                <w:color w:val="auto"/>
                <w:sz w:val="22"/>
                <w:szCs w:val="22"/>
              </w:rPr>
              <w:t>Proposed + Varian dan Minimum</w:t>
            </w:r>
          </w:p>
        </w:tc>
        <w:tc>
          <w:tcPr>
            <w:tcW w:w="1170" w:type="dxa"/>
            <w:shd w:val="clear" w:color="auto" w:fill="FFFFFF" w:themeFill="background1"/>
            <w:vAlign w:val="bottom"/>
          </w:tcPr>
          <w:p w14:paraId="0BC4DD45" w14:textId="52909F98"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81.73</w:t>
            </w:r>
          </w:p>
        </w:tc>
        <w:tc>
          <w:tcPr>
            <w:tcW w:w="1080" w:type="dxa"/>
            <w:shd w:val="clear" w:color="auto" w:fill="FFFFFF" w:themeFill="background1"/>
            <w:vAlign w:val="bottom"/>
          </w:tcPr>
          <w:p w14:paraId="1A695F9C" w14:textId="7E573CC5"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63.41</w:t>
            </w:r>
          </w:p>
        </w:tc>
        <w:tc>
          <w:tcPr>
            <w:tcW w:w="1170" w:type="dxa"/>
            <w:shd w:val="clear" w:color="auto" w:fill="FFFFFF" w:themeFill="background1"/>
            <w:vAlign w:val="bottom"/>
          </w:tcPr>
          <w:p w14:paraId="57859858" w14:textId="241CA73C"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83.79</w:t>
            </w:r>
          </w:p>
        </w:tc>
        <w:tc>
          <w:tcPr>
            <w:tcW w:w="1494" w:type="dxa"/>
            <w:shd w:val="clear" w:color="auto" w:fill="FFFFFF" w:themeFill="background1"/>
            <w:vAlign w:val="bottom"/>
          </w:tcPr>
          <w:p w14:paraId="3B325C68" w14:textId="460B6F76" w:rsidR="004D3D40" w:rsidRPr="00527F8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7F82">
              <w:rPr>
                <w:sz w:val="22"/>
                <w:szCs w:val="22"/>
              </w:rPr>
              <w:t>41.27</w:t>
            </w:r>
          </w:p>
        </w:tc>
      </w:tr>
    </w:tbl>
    <w:p w14:paraId="0E188207" w14:textId="77777777" w:rsidR="00767572" w:rsidRDefault="00767572" w:rsidP="00D859BE">
      <w:pPr>
        <w:ind w:firstLine="0"/>
      </w:pPr>
    </w:p>
    <w:p w14:paraId="559DB2A3" w14:textId="432E5493" w:rsidR="00DC5D84" w:rsidRDefault="00EF3403" w:rsidP="00D859BE">
      <w:pPr>
        <w:ind w:firstLine="0"/>
      </w:pPr>
      <w:r>
        <w:t xml:space="preserve">Dari </w:t>
      </w:r>
      <w:r w:rsidR="006F303F">
        <w:fldChar w:fldCharType="begin"/>
      </w:r>
      <w:r w:rsidR="006F303F">
        <w:instrText xml:space="preserve"> REF _Ref520215305 \h </w:instrText>
      </w:r>
      <w:r w:rsidR="006F303F">
        <w:fldChar w:fldCharType="separate"/>
      </w:r>
      <w:r w:rsidR="00524CAE">
        <w:t xml:space="preserve">Tabel </w:t>
      </w:r>
      <w:r w:rsidR="00524CAE">
        <w:rPr>
          <w:noProof/>
        </w:rPr>
        <w:t>4</w:t>
      </w:r>
      <w:r w:rsidR="00524CAE">
        <w:t>.</w:t>
      </w:r>
      <w:r w:rsidR="00524CAE">
        <w:rPr>
          <w:noProof/>
        </w:rPr>
        <w:t>7</w:t>
      </w:r>
      <w:r w:rsidR="006F303F">
        <w:fldChar w:fldCharType="end"/>
      </w:r>
      <w:r w:rsidR="006F303F">
        <w:t xml:space="preserve"> </w:t>
      </w:r>
      <w:r w:rsidR="005B480F">
        <w:t>dapat disimpulkan bahwa fitur statistik yang diajukan</w:t>
      </w:r>
      <w:r w:rsidR="004E11C3">
        <w:t xml:space="preserve"> (</w:t>
      </w:r>
      <w:r w:rsidR="001B7ADD">
        <w:t>rata-rata, maksimum, dan standar deviasi)</w:t>
      </w:r>
      <w:r w:rsidR="005B480F">
        <w:t xml:space="preserve"> </w:t>
      </w:r>
      <w:r w:rsidR="001B7ADD">
        <w:t>adalah kombinasi terbaik</w:t>
      </w:r>
      <w:r w:rsidR="005B480F">
        <w:t xml:space="preserve"> untuk merepresentasikan fitur lokal dari masing-masing pernyataan kebutuhan. Terlihat dari nilai akurasi, </w:t>
      </w:r>
      <w:r w:rsidR="00F37F96">
        <w:t>TP rate</w:t>
      </w:r>
      <w:r w:rsidR="005B480F">
        <w:t xml:space="preserve">, </w:t>
      </w:r>
      <w:r w:rsidR="00F37F96">
        <w:t>TN rate</w:t>
      </w:r>
      <w:r w:rsidR="005B480F">
        <w:t>, dan f1 measure yang lebih tinggi jika dibandingkan dengan kombinasi fitur yang lain.</w:t>
      </w:r>
    </w:p>
    <w:p w14:paraId="1F783FC3" w14:textId="19B904A2" w:rsidR="00D44F43" w:rsidRDefault="00D44F43" w:rsidP="00D44F43">
      <w:pPr>
        <w:ind w:firstLine="810"/>
      </w:pPr>
      <w:r>
        <w:t xml:space="preserve">Selain itu, jika dilihat dari nilai </w:t>
      </w:r>
      <w:r w:rsidRPr="00D44F43">
        <w:rPr>
          <w:i/>
        </w:rPr>
        <w:t>information gain</w:t>
      </w:r>
      <w:r>
        <w:rPr>
          <w:i/>
        </w:rPr>
        <w:t xml:space="preserve"> </w:t>
      </w:r>
      <w:r>
        <w:t xml:space="preserve">dari kelima properti statistik yang diujikan pada skenario ini, 3 properti statistik yang menghasilkan performa klasifikasi tertinggi juga memiliki nilai </w:t>
      </w:r>
      <w:r w:rsidRPr="00D44F43">
        <w:rPr>
          <w:i/>
        </w:rPr>
        <w:t>information gain</w:t>
      </w:r>
      <w:r>
        <w:t xml:space="preserve"> yang paling tinggi.</w:t>
      </w:r>
      <w:r w:rsidR="00880F64">
        <w:t xml:space="preserve"> </w:t>
      </w:r>
      <w:r w:rsidR="00880F64" w:rsidRPr="00880F64">
        <w:rPr>
          <w:i/>
        </w:rPr>
        <w:t>Information gain</w:t>
      </w:r>
      <w:r w:rsidR="00880F64">
        <w:t xml:space="preserve"> menggambarkan berapa banyak informasi yang dibawa oleh masing-masing fitur dalam menentukan kelas atau label dari sebuah pernyataan kebutuhan. Semakin tinggi nilai </w:t>
      </w:r>
      <w:r w:rsidR="00880F64" w:rsidRPr="00880F64">
        <w:rPr>
          <w:i/>
        </w:rPr>
        <w:t>information gain</w:t>
      </w:r>
      <w:r w:rsidR="00880F64">
        <w:t xml:space="preserve"> dari sebuah fitur, maka semakin tinggi pula peran fitur tersebut dalam menentukan hasil klasifikasinya. </w:t>
      </w:r>
      <w:r>
        <w:t xml:space="preserve">Berikut adalah nilai </w:t>
      </w:r>
      <w:r w:rsidRPr="00740F79">
        <w:rPr>
          <w:i/>
        </w:rPr>
        <w:t>information gain</w:t>
      </w:r>
      <w:r>
        <w:t xml:space="preserve"> dari masing-masing properti statistik yang digunakan pada skenario uji coba ini.</w:t>
      </w:r>
    </w:p>
    <w:p w14:paraId="2E6D168D" w14:textId="739C6894" w:rsidR="008F0986" w:rsidRDefault="008F0986" w:rsidP="008F0986">
      <w:pPr>
        <w:pStyle w:val="Caption"/>
        <w:keepNext/>
      </w:pPr>
      <w:bookmarkStart w:id="131" w:name="_Toc520963314"/>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8</w:t>
      </w:r>
      <w:r w:rsidR="009F2B05">
        <w:rPr>
          <w:noProof/>
        </w:rPr>
        <w:fldChar w:fldCharType="end"/>
      </w:r>
      <w:r>
        <w:t xml:space="preserve"> Information Gain Semua Fitur</w:t>
      </w:r>
      <w:bookmarkEnd w:id="131"/>
    </w:p>
    <w:tbl>
      <w:tblPr>
        <w:tblStyle w:val="TableGrid"/>
        <w:tblW w:w="0" w:type="auto"/>
        <w:jc w:val="center"/>
        <w:tblLook w:val="04A0" w:firstRow="1" w:lastRow="0" w:firstColumn="1" w:lastColumn="0" w:noHBand="0" w:noVBand="1"/>
      </w:tblPr>
      <w:tblGrid>
        <w:gridCol w:w="623"/>
        <w:gridCol w:w="4232"/>
        <w:gridCol w:w="2070"/>
      </w:tblGrid>
      <w:tr w:rsidR="00CE4DD5" w:rsidRPr="00527F82" w14:paraId="7D20D8F2" w14:textId="77777777" w:rsidTr="00CE4DD5">
        <w:trPr>
          <w:jc w:val="center"/>
        </w:trPr>
        <w:tc>
          <w:tcPr>
            <w:tcW w:w="623" w:type="dxa"/>
          </w:tcPr>
          <w:p w14:paraId="57627D32" w14:textId="74E0B0C4" w:rsidR="00CE4DD5" w:rsidRPr="00527F82" w:rsidRDefault="00CE4DD5" w:rsidP="00D44F43">
            <w:pPr>
              <w:ind w:firstLine="0"/>
              <w:rPr>
                <w:rFonts w:ascii="Times New Roman" w:hAnsi="Times New Roman" w:cs="Times New Roman"/>
                <w:b/>
                <w:sz w:val="22"/>
                <w:szCs w:val="22"/>
              </w:rPr>
            </w:pPr>
            <w:r w:rsidRPr="00527F82">
              <w:rPr>
                <w:rFonts w:ascii="Times New Roman" w:hAnsi="Times New Roman" w:cs="Times New Roman"/>
                <w:b/>
                <w:sz w:val="22"/>
                <w:szCs w:val="22"/>
              </w:rPr>
              <w:t>No</w:t>
            </w:r>
          </w:p>
        </w:tc>
        <w:tc>
          <w:tcPr>
            <w:tcW w:w="4232" w:type="dxa"/>
          </w:tcPr>
          <w:p w14:paraId="2B3BE4AD" w14:textId="20DCF2FC" w:rsidR="00CE4DD5" w:rsidRPr="00527F82" w:rsidRDefault="00CE4DD5" w:rsidP="00D44F43">
            <w:pPr>
              <w:ind w:firstLine="0"/>
              <w:rPr>
                <w:rFonts w:ascii="Times New Roman" w:hAnsi="Times New Roman" w:cs="Times New Roman"/>
                <w:b/>
                <w:sz w:val="22"/>
                <w:szCs w:val="22"/>
              </w:rPr>
            </w:pPr>
            <w:r w:rsidRPr="00527F82">
              <w:rPr>
                <w:rFonts w:ascii="Times New Roman" w:hAnsi="Times New Roman" w:cs="Times New Roman"/>
                <w:b/>
                <w:sz w:val="22"/>
                <w:szCs w:val="22"/>
              </w:rPr>
              <w:t>Properti Statistik</w:t>
            </w:r>
          </w:p>
        </w:tc>
        <w:tc>
          <w:tcPr>
            <w:tcW w:w="2070" w:type="dxa"/>
          </w:tcPr>
          <w:p w14:paraId="33C08E53" w14:textId="29308127" w:rsidR="00CE4DD5" w:rsidRPr="00527F82" w:rsidRDefault="00CE4DD5" w:rsidP="00D44F43">
            <w:pPr>
              <w:ind w:firstLine="0"/>
              <w:rPr>
                <w:rFonts w:ascii="Times New Roman" w:hAnsi="Times New Roman" w:cs="Times New Roman"/>
                <w:b/>
                <w:sz w:val="22"/>
                <w:szCs w:val="22"/>
              </w:rPr>
            </w:pPr>
            <w:r w:rsidRPr="00527F82">
              <w:rPr>
                <w:rFonts w:ascii="Times New Roman" w:hAnsi="Times New Roman" w:cs="Times New Roman"/>
                <w:b/>
                <w:sz w:val="22"/>
                <w:szCs w:val="22"/>
              </w:rPr>
              <w:t>Information Gain</w:t>
            </w:r>
          </w:p>
        </w:tc>
      </w:tr>
      <w:tr w:rsidR="00CE4DD5" w:rsidRPr="00527F82" w14:paraId="47249893" w14:textId="77777777" w:rsidTr="00CE4DD5">
        <w:trPr>
          <w:jc w:val="center"/>
        </w:trPr>
        <w:tc>
          <w:tcPr>
            <w:tcW w:w="623" w:type="dxa"/>
          </w:tcPr>
          <w:p w14:paraId="0C99AF7A" w14:textId="6AEA3C99"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1</w:t>
            </w:r>
          </w:p>
        </w:tc>
        <w:tc>
          <w:tcPr>
            <w:tcW w:w="4232" w:type="dxa"/>
          </w:tcPr>
          <w:p w14:paraId="702FB119" w14:textId="7869C439"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Mean of Similarity Measure</w:t>
            </w:r>
          </w:p>
        </w:tc>
        <w:tc>
          <w:tcPr>
            <w:tcW w:w="2070" w:type="dxa"/>
          </w:tcPr>
          <w:p w14:paraId="70AA0F94" w14:textId="1E3B2A90"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0.079</w:t>
            </w:r>
          </w:p>
        </w:tc>
      </w:tr>
      <w:tr w:rsidR="00CE4DD5" w:rsidRPr="00527F82" w14:paraId="20F173A0" w14:textId="77777777" w:rsidTr="00CE4DD5">
        <w:trPr>
          <w:jc w:val="center"/>
        </w:trPr>
        <w:tc>
          <w:tcPr>
            <w:tcW w:w="623" w:type="dxa"/>
          </w:tcPr>
          <w:p w14:paraId="7CAE2135" w14:textId="37239AEA"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2</w:t>
            </w:r>
          </w:p>
        </w:tc>
        <w:tc>
          <w:tcPr>
            <w:tcW w:w="4232" w:type="dxa"/>
          </w:tcPr>
          <w:p w14:paraId="61FE2A53" w14:textId="7EED9D07"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Maximum of Similarity Measure</w:t>
            </w:r>
          </w:p>
        </w:tc>
        <w:tc>
          <w:tcPr>
            <w:tcW w:w="2070" w:type="dxa"/>
          </w:tcPr>
          <w:p w14:paraId="6EAA93B5" w14:textId="5EDC915B"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0.060</w:t>
            </w:r>
          </w:p>
        </w:tc>
      </w:tr>
      <w:tr w:rsidR="00CE4DD5" w:rsidRPr="00527F82" w14:paraId="7FA0DBF5" w14:textId="77777777" w:rsidTr="00CE4DD5">
        <w:trPr>
          <w:jc w:val="center"/>
        </w:trPr>
        <w:tc>
          <w:tcPr>
            <w:tcW w:w="623" w:type="dxa"/>
          </w:tcPr>
          <w:p w14:paraId="1D27EC30" w14:textId="6BFADB0C"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3</w:t>
            </w:r>
          </w:p>
        </w:tc>
        <w:tc>
          <w:tcPr>
            <w:tcW w:w="4232" w:type="dxa"/>
          </w:tcPr>
          <w:p w14:paraId="69ED981D" w14:textId="3F3CDE46"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Standar Deviation of Similarity Measure</w:t>
            </w:r>
          </w:p>
        </w:tc>
        <w:tc>
          <w:tcPr>
            <w:tcW w:w="2070" w:type="dxa"/>
          </w:tcPr>
          <w:p w14:paraId="5AF18C51" w14:textId="4EC12EFE"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0.078</w:t>
            </w:r>
          </w:p>
        </w:tc>
      </w:tr>
      <w:tr w:rsidR="00CE4DD5" w:rsidRPr="00527F82" w14:paraId="37DBA0F8" w14:textId="77777777" w:rsidTr="00CE4DD5">
        <w:trPr>
          <w:jc w:val="center"/>
        </w:trPr>
        <w:tc>
          <w:tcPr>
            <w:tcW w:w="623" w:type="dxa"/>
          </w:tcPr>
          <w:p w14:paraId="58FB09FA" w14:textId="11B2459C"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4</w:t>
            </w:r>
          </w:p>
        </w:tc>
        <w:tc>
          <w:tcPr>
            <w:tcW w:w="4232" w:type="dxa"/>
          </w:tcPr>
          <w:p w14:paraId="592352B8" w14:textId="1F9CAF3A"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Minumum of Similarity Measur</w:t>
            </w:r>
          </w:p>
        </w:tc>
        <w:tc>
          <w:tcPr>
            <w:tcW w:w="2070" w:type="dxa"/>
          </w:tcPr>
          <w:p w14:paraId="3B293B7B" w14:textId="633BA9BC"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0.010</w:t>
            </w:r>
          </w:p>
        </w:tc>
      </w:tr>
      <w:tr w:rsidR="00CE4DD5" w:rsidRPr="00527F82" w14:paraId="3F90342F" w14:textId="77777777" w:rsidTr="00CE4DD5">
        <w:trPr>
          <w:jc w:val="center"/>
        </w:trPr>
        <w:tc>
          <w:tcPr>
            <w:tcW w:w="623" w:type="dxa"/>
          </w:tcPr>
          <w:p w14:paraId="60C106E6" w14:textId="7F253B06"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5</w:t>
            </w:r>
          </w:p>
        </w:tc>
        <w:tc>
          <w:tcPr>
            <w:tcW w:w="4232" w:type="dxa"/>
          </w:tcPr>
          <w:p w14:paraId="7FBB2846" w14:textId="31BAA7B8"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Variance of Similarity Measure</w:t>
            </w:r>
          </w:p>
        </w:tc>
        <w:tc>
          <w:tcPr>
            <w:tcW w:w="2070" w:type="dxa"/>
          </w:tcPr>
          <w:p w14:paraId="4A0511FF" w14:textId="02EB75B4" w:rsidR="00CE4DD5" w:rsidRPr="00527F82" w:rsidRDefault="00CE4DD5" w:rsidP="00880F64">
            <w:pPr>
              <w:ind w:firstLine="0"/>
              <w:rPr>
                <w:rFonts w:ascii="Times New Roman" w:hAnsi="Times New Roman" w:cs="Times New Roman"/>
                <w:sz w:val="22"/>
                <w:szCs w:val="22"/>
              </w:rPr>
            </w:pPr>
            <w:r w:rsidRPr="00527F82">
              <w:rPr>
                <w:rFonts w:ascii="Times New Roman" w:hAnsi="Times New Roman" w:cs="Times New Roman"/>
                <w:sz w:val="22"/>
                <w:szCs w:val="22"/>
              </w:rPr>
              <w:t>0.055</w:t>
            </w:r>
          </w:p>
        </w:tc>
      </w:tr>
    </w:tbl>
    <w:p w14:paraId="75B39DDD" w14:textId="36128CBF" w:rsidR="00D44F43" w:rsidRDefault="00D44F43" w:rsidP="00D44F43">
      <w:pPr>
        <w:ind w:firstLine="810"/>
      </w:pPr>
    </w:p>
    <w:p w14:paraId="00AE3A7B" w14:textId="6A9601D1" w:rsidR="00425B32" w:rsidRPr="00D44F43" w:rsidRDefault="00425B32" w:rsidP="00D44F43">
      <w:pPr>
        <w:ind w:firstLine="810"/>
      </w:pPr>
      <w:r>
        <w:t xml:space="preserve">Dengan mempertimbangkan fakta diatas, maka kombinasi fitur yang akan digunakan oleh sistem ini adalah </w:t>
      </w:r>
      <w:r w:rsidRPr="00425B32">
        <w:rPr>
          <w:i/>
        </w:rPr>
        <w:t>Mean of Similarity Measure</w:t>
      </w:r>
      <w:r>
        <w:t xml:space="preserve">, </w:t>
      </w:r>
      <w:r w:rsidRPr="00425B32">
        <w:rPr>
          <w:i/>
        </w:rPr>
        <w:t>Maximum of Similarity Measure</w:t>
      </w:r>
      <w:r>
        <w:t xml:space="preserve">, serta </w:t>
      </w:r>
      <w:r w:rsidRPr="008E0687">
        <w:rPr>
          <w:i/>
        </w:rPr>
        <w:t>Standard</w:t>
      </w:r>
      <w:r>
        <w:t xml:space="preserve"> </w:t>
      </w:r>
      <w:r w:rsidRPr="00425B32">
        <w:rPr>
          <w:i/>
        </w:rPr>
        <w:t>Deviation of Similarity Measure</w:t>
      </w:r>
      <w:r>
        <w:rPr>
          <w:i/>
        </w:rPr>
        <w:t>.</w:t>
      </w:r>
    </w:p>
    <w:p w14:paraId="649C9BB3" w14:textId="7E1CD0B5" w:rsidR="006D787D" w:rsidRDefault="006D787D" w:rsidP="00127D2E">
      <w:pPr>
        <w:pStyle w:val="Heading3"/>
        <w:rPr>
          <w:rFonts w:ascii="Times New Roman" w:hAnsi="Times New Roman" w:cs="Times New Roman"/>
          <w:color w:val="000000" w:themeColor="text1"/>
        </w:rPr>
      </w:pPr>
      <w:bookmarkStart w:id="132" w:name="_Toc521058504"/>
      <w:r>
        <w:rPr>
          <w:rFonts w:ascii="Times New Roman" w:hAnsi="Times New Roman" w:cs="Times New Roman"/>
          <w:color w:val="000000" w:themeColor="text1"/>
        </w:rPr>
        <w:t>Skenario 3</w:t>
      </w:r>
      <w:bookmarkEnd w:id="132"/>
    </w:p>
    <w:p w14:paraId="327FAACA" w14:textId="2ED2C900" w:rsidR="005B480F" w:rsidRDefault="00F335F7" w:rsidP="005B480F">
      <w:r>
        <w:t xml:space="preserve">Skenario uji coba 3 dilakukan untuk </w:t>
      </w:r>
      <w:r w:rsidR="00AF6987">
        <w:t>mengetahui metode klasifikasi yang pal</w:t>
      </w:r>
      <w:r w:rsidR="00A907FE">
        <w:t>ing cocok untuk digunakan pada kasus ini. Metode klasifikasi yang digunakan antara lain adalah SVM, neural network, dan kNN.</w:t>
      </w:r>
      <w:r w:rsidR="005134D7">
        <w:t xml:space="preserve"> Berikut adalah perbandingan performa yang didapat dari masing-masing metode.</w:t>
      </w:r>
    </w:p>
    <w:p w14:paraId="0E24981A" w14:textId="6CB0884A" w:rsidR="005134D7" w:rsidRDefault="005134D7" w:rsidP="005134D7">
      <w:pPr>
        <w:pStyle w:val="Caption"/>
        <w:keepNext/>
      </w:pPr>
      <w:bookmarkStart w:id="133" w:name="_Ref520215325"/>
      <w:bookmarkStart w:id="134" w:name="_Toc520963315"/>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9</w:t>
      </w:r>
      <w:r w:rsidR="009F2B05">
        <w:rPr>
          <w:noProof/>
        </w:rPr>
        <w:fldChar w:fldCharType="end"/>
      </w:r>
      <w:bookmarkEnd w:id="133"/>
      <w:r>
        <w:t xml:space="preserve"> Hasil Uji Coba Skenario 3</w:t>
      </w:r>
      <w:bookmarkEnd w:id="134"/>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335"/>
        <w:gridCol w:w="1980"/>
        <w:gridCol w:w="1080"/>
        <w:gridCol w:w="1170"/>
        <w:gridCol w:w="1944"/>
      </w:tblGrid>
      <w:tr w:rsidR="00EA6DF6" w:rsidRPr="00767572" w14:paraId="5F94E54F"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2E5A8225" w14:textId="78F82E82" w:rsidR="00274DE6" w:rsidRPr="00767572" w:rsidRDefault="00274DE6" w:rsidP="00274DE6">
            <w:pPr>
              <w:ind w:firstLine="0"/>
              <w:rPr>
                <w:color w:val="auto"/>
                <w:sz w:val="22"/>
                <w:szCs w:val="22"/>
              </w:rPr>
            </w:pPr>
            <w:r w:rsidRPr="00767572">
              <w:rPr>
                <w:color w:val="auto"/>
                <w:sz w:val="22"/>
                <w:szCs w:val="22"/>
              </w:rPr>
              <w:t>Metode Klasifikasi</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tcPr>
          <w:p w14:paraId="613F8235" w14:textId="75417143" w:rsidR="00274DE6" w:rsidRPr="0076757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5C731101" w14:textId="0F0FD28F" w:rsidR="00274DE6" w:rsidRPr="0076757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456046D4" w14:textId="3601B03B" w:rsidR="00274DE6" w:rsidRPr="0076757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TN Rate (%)</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tcPr>
          <w:p w14:paraId="198A0956" w14:textId="1C433CFD" w:rsidR="00274DE6" w:rsidRPr="00767572"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F1 Measure (%)</w:t>
            </w:r>
          </w:p>
        </w:tc>
      </w:tr>
      <w:tr w:rsidR="00EA6DF6" w:rsidRPr="00767572" w14:paraId="366CCB14"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6E2DE2F6" w14:textId="309ABF33" w:rsidR="004D3D40" w:rsidRPr="00767572" w:rsidRDefault="004D3D40" w:rsidP="004D3D40">
            <w:pPr>
              <w:ind w:firstLine="0"/>
              <w:rPr>
                <w:b w:val="0"/>
                <w:color w:val="auto"/>
                <w:sz w:val="22"/>
                <w:szCs w:val="22"/>
              </w:rPr>
            </w:pPr>
            <w:r w:rsidRPr="00767572">
              <w:rPr>
                <w:b w:val="0"/>
                <w:color w:val="auto"/>
                <w:sz w:val="22"/>
                <w:szCs w:val="22"/>
              </w:rPr>
              <w:t>SVM</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168DA58" w14:textId="223E17D8"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E8D6039" w14:textId="12941AC1"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0B14717" w14:textId="7CE0424C"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83.79</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C013C22" w14:textId="6ADE5972"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43.75</w:t>
            </w:r>
          </w:p>
        </w:tc>
      </w:tr>
      <w:tr w:rsidR="00EA6DF6" w:rsidRPr="00767572" w14:paraId="645F8598" w14:textId="77777777" w:rsidTr="00EA6DF6">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06B7993B" w14:textId="7B28CC99" w:rsidR="004D3D40" w:rsidRPr="00767572" w:rsidRDefault="004D3D40" w:rsidP="004D3D40">
            <w:pPr>
              <w:ind w:firstLine="0"/>
              <w:rPr>
                <w:b w:val="0"/>
                <w:color w:val="auto"/>
                <w:sz w:val="22"/>
                <w:szCs w:val="22"/>
              </w:rPr>
            </w:pPr>
            <w:r w:rsidRPr="00767572">
              <w:rPr>
                <w:b w:val="0"/>
                <w:color w:val="auto"/>
                <w:sz w:val="22"/>
                <w:szCs w:val="22"/>
              </w:rPr>
              <w:t>Neural Netwok</w:t>
            </w:r>
          </w:p>
        </w:tc>
        <w:tc>
          <w:tcPr>
            <w:tcW w:w="1980" w:type="dxa"/>
            <w:shd w:val="clear" w:color="auto" w:fill="FFFFFF" w:themeFill="background1"/>
            <w:vAlign w:val="bottom"/>
          </w:tcPr>
          <w:p w14:paraId="4C7E338A" w14:textId="63DD9CB1" w:rsidR="004D3D40" w:rsidRPr="0076757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89.63</w:t>
            </w:r>
          </w:p>
        </w:tc>
        <w:tc>
          <w:tcPr>
            <w:tcW w:w="1080" w:type="dxa"/>
            <w:shd w:val="clear" w:color="auto" w:fill="FFFFFF" w:themeFill="background1"/>
            <w:vAlign w:val="bottom"/>
          </w:tcPr>
          <w:p w14:paraId="208C1D6F" w14:textId="3D356B6F" w:rsidR="004D3D40" w:rsidRPr="0076757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9.76</w:t>
            </w:r>
          </w:p>
        </w:tc>
        <w:tc>
          <w:tcPr>
            <w:tcW w:w="1170" w:type="dxa"/>
            <w:shd w:val="clear" w:color="auto" w:fill="FFFFFF" w:themeFill="background1"/>
            <w:vAlign w:val="bottom"/>
          </w:tcPr>
          <w:p w14:paraId="3A51FF2B" w14:textId="2B09D5F2" w:rsidR="004D3D40" w:rsidRPr="0076757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98.63</w:t>
            </w:r>
          </w:p>
        </w:tc>
        <w:tc>
          <w:tcPr>
            <w:tcW w:w="1944" w:type="dxa"/>
            <w:shd w:val="clear" w:color="auto" w:fill="FFFFFF" w:themeFill="background1"/>
            <w:vAlign w:val="bottom"/>
          </w:tcPr>
          <w:p w14:paraId="76B6F846" w14:textId="3CB615E4" w:rsidR="004D3D40" w:rsidRPr="00767572"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16</w:t>
            </w:r>
          </w:p>
        </w:tc>
      </w:tr>
      <w:tr w:rsidR="00EA6DF6" w:rsidRPr="00767572" w14:paraId="5CF3E6EB"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3F951546" w14:textId="7A4392B2" w:rsidR="004D3D40" w:rsidRPr="00767572" w:rsidRDefault="004D3D40" w:rsidP="004D3D40">
            <w:pPr>
              <w:ind w:firstLine="0"/>
              <w:rPr>
                <w:b w:val="0"/>
                <w:color w:val="auto"/>
                <w:sz w:val="22"/>
                <w:szCs w:val="22"/>
              </w:rPr>
            </w:pPr>
            <w:r w:rsidRPr="00767572">
              <w:rPr>
                <w:b w:val="0"/>
                <w:color w:val="auto"/>
                <w:sz w:val="22"/>
                <w:szCs w:val="22"/>
              </w:rPr>
              <w:t>K Nearest Neighbor</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55DFE56" w14:textId="3972A0FC"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87.41</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1F31644" w14:textId="17F572C8"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9.76</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5A9ED32" w14:textId="640050BE"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96.15</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2FD5D5F" w14:textId="0E6B9EC4" w:rsidR="004D3D40" w:rsidRPr="00767572"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13.51</w:t>
            </w:r>
          </w:p>
        </w:tc>
      </w:tr>
    </w:tbl>
    <w:p w14:paraId="6F5D0C74" w14:textId="77777777" w:rsidR="00767572" w:rsidRDefault="00767572" w:rsidP="00B2501F">
      <w:pPr>
        <w:ind w:firstLine="0"/>
      </w:pPr>
    </w:p>
    <w:p w14:paraId="05B46EF0" w14:textId="17BFB144" w:rsidR="00B2501F" w:rsidRPr="005B480F" w:rsidRDefault="00B2501F" w:rsidP="00B2501F">
      <w:pPr>
        <w:ind w:firstLine="0"/>
      </w:pPr>
      <w:r>
        <w:t xml:space="preserve">Dari </w:t>
      </w:r>
      <w:r w:rsidR="002A2DAA">
        <w:fldChar w:fldCharType="begin"/>
      </w:r>
      <w:r w:rsidR="002A2DAA">
        <w:instrText xml:space="preserve"> REF _Ref520215325 \h </w:instrText>
      </w:r>
      <w:r w:rsidR="002A2DAA">
        <w:fldChar w:fldCharType="separate"/>
      </w:r>
      <w:r w:rsidR="00524CAE">
        <w:t xml:space="preserve">Tabel </w:t>
      </w:r>
      <w:r w:rsidR="00524CAE">
        <w:rPr>
          <w:noProof/>
        </w:rPr>
        <w:t>4</w:t>
      </w:r>
      <w:r w:rsidR="00524CAE">
        <w:t>.</w:t>
      </w:r>
      <w:r w:rsidR="00524CAE">
        <w:rPr>
          <w:noProof/>
        </w:rPr>
        <w:t>9</w:t>
      </w:r>
      <w:r w:rsidR="002A2DAA">
        <w:fldChar w:fldCharType="end"/>
      </w:r>
      <w:r w:rsidR="002A2DAA">
        <w:t xml:space="preserve"> </w:t>
      </w:r>
      <w:r>
        <w:t xml:space="preserve">dapat dinyatakan bahwa metode neural network dan knn memiliki nilai akurasi dan presisi yang sedikit lebih baik jika dibandingkan dengan SVM. Namun karena data yang digunakan memiliki ketimpangan jumlah data antara data dengan kelas positif (data yang tergolong derau) dan kelas negatif (data yang bukan derau), perlu diperhatikan juga nilai dari </w:t>
      </w:r>
      <w:r w:rsidRPr="00F37F96">
        <w:rPr>
          <w:i/>
        </w:rPr>
        <w:t>true positive rate</w:t>
      </w:r>
      <w:r>
        <w:t xml:space="preserve"> dan nilai f1 measurenya.</w:t>
      </w:r>
      <w:r w:rsidR="008F2BF0">
        <w:t xml:space="preserve"> </w:t>
      </w:r>
      <w:r w:rsidR="0089024B">
        <w:t>M</w:t>
      </w:r>
      <w:r w:rsidR="007B097A">
        <w:t xml:space="preserve">etode neural network dan knn </w:t>
      </w:r>
      <w:r w:rsidR="0089024B">
        <w:t>memiliki performa yang bagus hanya pada data yang memiliki kelas negatif (normal) saja, sedangkan pada data yang memiliki kelas positif (derau) kedua metode ini memiliki performa yang sangat buruk. Hal ini terlihat pada ketimpangan nilai akurasi dan t</w:t>
      </w:r>
      <w:r w:rsidR="00AE2774">
        <w:t>n</w:t>
      </w:r>
      <w:r w:rsidR="0089024B">
        <w:t xml:space="preserve"> rate yang sangat tinggi jika dibandingkan dengan tp rate dan f1 measurenya. </w:t>
      </w:r>
      <w:r w:rsidR="00CF07D6">
        <w:t xml:space="preserve">Disisi lain, </w:t>
      </w:r>
      <w:r w:rsidR="008F2BF0">
        <w:t>svm memiliki nilai true positive rate dan f1 measure yang jauh lebih tinggi daripada metode neural network dan knn</w:t>
      </w:r>
      <w:r w:rsidR="0070249C">
        <w:t>, sehingga dapat disimpulkan bahwa metode klasifikasi SVM</w:t>
      </w:r>
      <w:r w:rsidR="004E0DDE">
        <w:t xml:space="preserve"> memiliki </w:t>
      </w:r>
      <w:r w:rsidR="00320A2C">
        <w:t xml:space="preserve">keseimbangan yang lebih tinggi </w:t>
      </w:r>
      <w:r w:rsidR="004E0DDE">
        <w:t>dalam memprediksi data kelas positif (derau) dan data kelas negatif (normal) dengan benar</w:t>
      </w:r>
      <w:r w:rsidR="0070249C">
        <w:t>.</w:t>
      </w:r>
    </w:p>
    <w:p w14:paraId="623CB4A9" w14:textId="1B2BA824" w:rsidR="00541B88" w:rsidRDefault="006D787D" w:rsidP="00127D2E">
      <w:pPr>
        <w:pStyle w:val="Heading3"/>
        <w:rPr>
          <w:rFonts w:ascii="Times New Roman" w:hAnsi="Times New Roman" w:cs="Times New Roman"/>
          <w:color w:val="000000" w:themeColor="text1"/>
        </w:rPr>
      </w:pPr>
      <w:bookmarkStart w:id="135" w:name="_Toc521058505"/>
      <w:r>
        <w:rPr>
          <w:rFonts w:ascii="Times New Roman" w:hAnsi="Times New Roman" w:cs="Times New Roman"/>
          <w:color w:val="000000" w:themeColor="text1"/>
        </w:rPr>
        <w:lastRenderedPageBreak/>
        <w:t>Skenario 4</w:t>
      </w:r>
      <w:bookmarkEnd w:id="135"/>
    </w:p>
    <w:p w14:paraId="07FAF77A" w14:textId="5E6381A4" w:rsidR="006D787D" w:rsidRDefault="00A872AF" w:rsidP="006D787D">
      <w:r>
        <w:t xml:space="preserve">Skenario uji coba 4 dilakukan </w:t>
      </w:r>
      <w:r w:rsidR="003C5274">
        <w:t>untuk mengetahui komposisi perbandingan data derau yang tepat untuk digunakan dalam proses training sehingga mendapatkan model klasifikasi yang memiliki performa terbaik. Variasi perbandingan data derau diperoleh dengan memanfaatkan metode SMOTE untuk melakukan sintesis data derau. Berikut performa sistem dengan variasi perbandingan data derau.</w:t>
      </w:r>
    </w:p>
    <w:p w14:paraId="496C215E" w14:textId="77777777" w:rsidR="00470C8B" w:rsidRDefault="00470C8B" w:rsidP="006D787D"/>
    <w:p w14:paraId="03E93326" w14:textId="34BC20DB" w:rsidR="00BE3EED" w:rsidRDefault="00BE3EED" w:rsidP="00BE3EED">
      <w:pPr>
        <w:pStyle w:val="Caption"/>
        <w:keepNext/>
      </w:pPr>
      <w:bookmarkStart w:id="136" w:name="_Ref520215351"/>
      <w:bookmarkStart w:id="137" w:name="_Toc520963316"/>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10</w:t>
      </w:r>
      <w:r w:rsidR="009F2B05">
        <w:rPr>
          <w:noProof/>
        </w:rPr>
        <w:fldChar w:fldCharType="end"/>
      </w:r>
      <w:bookmarkEnd w:id="136"/>
      <w:r>
        <w:t xml:space="preserve"> Hasil Uji Coba Skenario 4</w:t>
      </w:r>
      <w:bookmarkEnd w:id="137"/>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605"/>
        <w:gridCol w:w="1530"/>
        <w:gridCol w:w="1080"/>
        <w:gridCol w:w="1170"/>
        <w:gridCol w:w="2124"/>
      </w:tblGrid>
      <w:tr w:rsidR="00EA6DF6" w:rsidRPr="00767572" w14:paraId="24263898"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tcPr>
          <w:p w14:paraId="6721A896" w14:textId="7AFA65F8" w:rsidR="00750F7E" w:rsidRPr="00767572" w:rsidRDefault="00750F7E" w:rsidP="00750F7E">
            <w:pPr>
              <w:ind w:firstLine="0"/>
              <w:rPr>
                <w:color w:val="auto"/>
                <w:sz w:val="22"/>
                <w:szCs w:val="22"/>
              </w:rPr>
            </w:pPr>
            <w:r w:rsidRPr="00767572">
              <w:rPr>
                <w:color w:val="auto"/>
                <w:sz w:val="22"/>
                <w:szCs w:val="22"/>
              </w:rPr>
              <w:t>Persentase Data Derau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14D5F7B" w14:textId="29BF6288" w:rsidR="00750F7E" w:rsidRPr="00767572"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6054B51E" w14:textId="12E24215" w:rsidR="00750F7E" w:rsidRPr="00767572"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CB52C05" w14:textId="685CADFA" w:rsidR="00750F7E" w:rsidRPr="00767572"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TN Rate (%)</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3D6699C7" w14:textId="657EF668" w:rsidR="00750F7E" w:rsidRPr="00767572"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F1 Measure (%)</w:t>
            </w:r>
          </w:p>
        </w:tc>
      </w:tr>
      <w:tr w:rsidR="00EA6DF6" w:rsidRPr="00767572" w14:paraId="67E772F5"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955D5C4" w14:textId="30C138C6" w:rsidR="004D3D40" w:rsidRPr="00767572" w:rsidRDefault="004D3D40" w:rsidP="004D3D40">
            <w:pPr>
              <w:ind w:firstLine="0"/>
              <w:jc w:val="center"/>
              <w:rPr>
                <w:b w:val="0"/>
                <w:color w:val="auto"/>
                <w:sz w:val="22"/>
                <w:szCs w:val="22"/>
              </w:rPr>
            </w:pPr>
            <w:r w:rsidRPr="00767572">
              <w:rPr>
                <w:b w:val="0"/>
                <w:color w:val="auto"/>
                <w:sz w:val="22"/>
                <w:szCs w:val="22"/>
              </w:rPr>
              <w:t>50</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CF6A309" w14:textId="3585EAF0"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CD95A26" w14:textId="33213773"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70.73</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9644163" w14:textId="20A88605"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83.52</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62D6E26" w14:textId="79FDECE0"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44.62</w:t>
            </w:r>
          </w:p>
        </w:tc>
      </w:tr>
      <w:tr w:rsidR="00EA6DF6" w:rsidRPr="00767572" w14:paraId="059AA317" w14:textId="77777777" w:rsidTr="00EA6DF6">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53201F6" w14:textId="7FABD021" w:rsidR="004514E1" w:rsidRPr="00767572" w:rsidRDefault="004514E1" w:rsidP="004514E1">
            <w:pPr>
              <w:ind w:firstLine="0"/>
              <w:jc w:val="center"/>
              <w:rPr>
                <w:b w:val="0"/>
                <w:color w:val="auto"/>
                <w:sz w:val="22"/>
                <w:szCs w:val="22"/>
              </w:rPr>
            </w:pPr>
            <w:r w:rsidRPr="00767572">
              <w:rPr>
                <w:b w:val="0"/>
                <w:color w:val="auto"/>
                <w:sz w:val="22"/>
                <w:szCs w:val="22"/>
              </w:rPr>
              <w:t>40</w:t>
            </w:r>
          </w:p>
        </w:tc>
        <w:tc>
          <w:tcPr>
            <w:tcW w:w="1530" w:type="dxa"/>
            <w:shd w:val="clear" w:color="auto" w:fill="FFFFFF" w:themeFill="background1"/>
            <w:vAlign w:val="bottom"/>
          </w:tcPr>
          <w:p w14:paraId="5A8215DA" w14:textId="598388BD" w:rsidR="004514E1" w:rsidRPr="00767572"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82.96</w:t>
            </w:r>
          </w:p>
        </w:tc>
        <w:tc>
          <w:tcPr>
            <w:tcW w:w="1080" w:type="dxa"/>
            <w:shd w:val="clear" w:color="auto" w:fill="FFFFFF" w:themeFill="background1"/>
            <w:vAlign w:val="bottom"/>
          </w:tcPr>
          <w:p w14:paraId="4B8D4415" w14:textId="75ABD1BB" w:rsidR="004514E1" w:rsidRPr="00767572"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73.17</w:t>
            </w:r>
          </w:p>
        </w:tc>
        <w:tc>
          <w:tcPr>
            <w:tcW w:w="1170" w:type="dxa"/>
            <w:shd w:val="clear" w:color="auto" w:fill="FFFFFF" w:themeFill="background1"/>
            <w:vAlign w:val="bottom"/>
          </w:tcPr>
          <w:p w14:paraId="0579A516" w14:textId="3C9B5141" w:rsidR="004514E1" w:rsidRPr="00767572"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84.07</w:t>
            </w:r>
          </w:p>
        </w:tc>
        <w:tc>
          <w:tcPr>
            <w:tcW w:w="2124" w:type="dxa"/>
            <w:shd w:val="clear" w:color="auto" w:fill="FFFFFF" w:themeFill="background1"/>
            <w:vAlign w:val="bottom"/>
          </w:tcPr>
          <w:p w14:paraId="26BEED19" w14:textId="7C90C6E7" w:rsidR="004514E1" w:rsidRPr="00767572"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46.51</w:t>
            </w:r>
          </w:p>
        </w:tc>
      </w:tr>
      <w:tr w:rsidR="00EA6DF6" w:rsidRPr="00767572" w14:paraId="39800202"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86F5604" w14:textId="7D5C77C6" w:rsidR="004D3D40" w:rsidRPr="00767572" w:rsidRDefault="004D3D40" w:rsidP="004D3D40">
            <w:pPr>
              <w:ind w:firstLine="0"/>
              <w:jc w:val="center"/>
              <w:rPr>
                <w:b w:val="0"/>
                <w:color w:val="auto"/>
                <w:sz w:val="22"/>
                <w:szCs w:val="22"/>
              </w:rPr>
            </w:pPr>
            <w:r w:rsidRPr="00767572">
              <w:rPr>
                <w:b w:val="0"/>
                <w:color w:val="auto"/>
                <w:sz w:val="22"/>
                <w:szCs w:val="22"/>
              </w:rPr>
              <w:t>30</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24394D3" w14:textId="67E83F15"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82.47</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5B10D0F" w14:textId="5EEC6D03"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70.73</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244EF150" w14:textId="5073011B"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83.79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38C5405" w14:textId="434CCC1B"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44.96</w:t>
            </w:r>
          </w:p>
        </w:tc>
      </w:tr>
      <w:tr w:rsidR="00EA6DF6" w:rsidRPr="00767572" w14:paraId="482560EB" w14:textId="77777777" w:rsidTr="00EA6DF6">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13F3260" w14:textId="5F6BD573" w:rsidR="004D3D40" w:rsidRPr="00767572" w:rsidRDefault="004D3D40" w:rsidP="004D3D40">
            <w:pPr>
              <w:ind w:firstLine="0"/>
              <w:jc w:val="center"/>
              <w:rPr>
                <w:b w:val="0"/>
                <w:color w:val="auto"/>
                <w:sz w:val="22"/>
                <w:szCs w:val="22"/>
              </w:rPr>
            </w:pPr>
            <w:r w:rsidRPr="00767572">
              <w:rPr>
                <w:b w:val="0"/>
                <w:color w:val="auto"/>
                <w:sz w:val="22"/>
                <w:szCs w:val="22"/>
              </w:rPr>
              <w:t>20</w:t>
            </w:r>
          </w:p>
        </w:tc>
        <w:tc>
          <w:tcPr>
            <w:tcW w:w="1530" w:type="dxa"/>
            <w:shd w:val="clear" w:color="auto" w:fill="FFFFFF" w:themeFill="background1"/>
            <w:vAlign w:val="bottom"/>
          </w:tcPr>
          <w:p w14:paraId="607C5C86" w14:textId="30BBE8A4" w:rsidR="004D3D40" w:rsidRPr="00767572"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82.22</w:t>
            </w:r>
          </w:p>
        </w:tc>
        <w:tc>
          <w:tcPr>
            <w:tcW w:w="1080" w:type="dxa"/>
            <w:shd w:val="clear" w:color="auto" w:fill="FFFFFF" w:themeFill="background1"/>
            <w:vAlign w:val="bottom"/>
          </w:tcPr>
          <w:p w14:paraId="1DF65DBE" w14:textId="1A222DA7" w:rsidR="004D3D40" w:rsidRPr="00767572"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70.73</w:t>
            </w:r>
          </w:p>
        </w:tc>
        <w:tc>
          <w:tcPr>
            <w:tcW w:w="1170" w:type="dxa"/>
            <w:shd w:val="clear" w:color="auto" w:fill="FFFFFF" w:themeFill="background1"/>
            <w:vAlign w:val="bottom"/>
          </w:tcPr>
          <w:p w14:paraId="0F770C6E" w14:textId="6499824D" w:rsidR="004D3D40" w:rsidRPr="00767572"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83.52</w:t>
            </w:r>
          </w:p>
        </w:tc>
        <w:tc>
          <w:tcPr>
            <w:tcW w:w="2124" w:type="dxa"/>
            <w:shd w:val="clear" w:color="auto" w:fill="FFFFFF" w:themeFill="background1"/>
            <w:vAlign w:val="bottom"/>
          </w:tcPr>
          <w:p w14:paraId="65249999" w14:textId="6403E629" w:rsidR="004D3D40" w:rsidRPr="00767572"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44.62</w:t>
            </w:r>
          </w:p>
        </w:tc>
      </w:tr>
      <w:tr w:rsidR="00EA6DF6" w:rsidRPr="00767572" w14:paraId="789023F6"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9B7E119" w14:textId="46E8739E" w:rsidR="004D3D40" w:rsidRPr="00767572" w:rsidRDefault="004D3D40" w:rsidP="004D3D40">
            <w:pPr>
              <w:ind w:firstLine="0"/>
              <w:jc w:val="center"/>
              <w:rPr>
                <w:b w:val="0"/>
                <w:color w:val="auto"/>
                <w:sz w:val="22"/>
                <w:szCs w:val="22"/>
              </w:rPr>
            </w:pPr>
            <w:r w:rsidRPr="00767572">
              <w:rPr>
                <w:b w:val="0"/>
                <w:color w:val="auto"/>
                <w:sz w:val="22"/>
                <w:szCs w:val="22"/>
              </w:rPr>
              <w:t>10</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E435FF6" w14:textId="46A642B1"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9C53F13" w14:textId="43E43FC5"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F11AC84" w14:textId="15F45A37"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83.79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4144461" w14:textId="56A452FC" w:rsidR="004D3D40" w:rsidRPr="00767572"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43.75</w:t>
            </w:r>
          </w:p>
        </w:tc>
      </w:tr>
    </w:tbl>
    <w:p w14:paraId="3703D07C" w14:textId="77777777" w:rsidR="00D16E82" w:rsidRDefault="00D16E82" w:rsidP="00AD73DA">
      <w:pPr>
        <w:ind w:firstLine="0"/>
      </w:pPr>
    </w:p>
    <w:p w14:paraId="21FAB8D6" w14:textId="39775023" w:rsidR="003C5274" w:rsidRPr="00083876" w:rsidRDefault="00AD73DA" w:rsidP="00AD73DA">
      <w:pPr>
        <w:ind w:firstLine="0"/>
      </w:pPr>
      <w:r>
        <w:t>Dari</w:t>
      </w:r>
      <w:r w:rsidR="00756802">
        <w:t xml:space="preserve"> </w:t>
      </w:r>
      <w:r w:rsidR="00756802">
        <w:fldChar w:fldCharType="begin"/>
      </w:r>
      <w:r w:rsidR="00756802">
        <w:instrText xml:space="preserve"> REF _Ref520215351 \h </w:instrText>
      </w:r>
      <w:r w:rsidR="00756802">
        <w:fldChar w:fldCharType="separate"/>
      </w:r>
      <w:r w:rsidR="00524CAE">
        <w:t xml:space="preserve">Tabel </w:t>
      </w:r>
      <w:r w:rsidR="00524CAE">
        <w:rPr>
          <w:noProof/>
        </w:rPr>
        <w:t>4</w:t>
      </w:r>
      <w:r w:rsidR="00524CAE">
        <w:t>.</w:t>
      </w:r>
      <w:r w:rsidR="00524CAE">
        <w:rPr>
          <w:noProof/>
        </w:rPr>
        <w:t>10</w:t>
      </w:r>
      <w:r w:rsidR="00756802">
        <w:fldChar w:fldCharType="end"/>
      </w:r>
      <w:r>
        <w:t xml:space="preserve"> terlihat bahwa </w:t>
      </w:r>
      <w:r w:rsidR="00083876">
        <w:t xml:space="preserve">perubahan </w:t>
      </w:r>
      <w:r w:rsidR="00E74B44">
        <w:t>persentase</w:t>
      </w:r>
      <w:r w:rsidR="00083876">
        <w:t xml:space="preserve"> data derau yang digunakan saat </w:t>
      </w:r>
      <w:r w:rsidR="00083876" w:rsidRPr="00083876">
        <w:rPr>
          <w:i/>
        </w:rPr>
        <w:t>training</w:t>
      </w:r>
      <w:r w:rsidR="00083876">
        <w:rPr>
          <w:i/>
        </w:rPr>
        <w:t xml:space="preserve"> </w:t>
      </w:r>
      <w:r w:rsidR="00083876">
        <w:t>memiliki pengaruh yang kecil pada performa klasifikasi.</w:t>
      </w:r>
      <w:r w:rsidR="00904C14">
        <w:t xml:space="preserve"> Hal ini disebabkan karena sintesa data yang dihasilkan oleh algoritma SMOTE hanya memiliki perbedaan yang sedikit dari data asli. Oleh sebab itulah data sintesa ini tidak memberikan dampak yang signifikan terhadap pembentukan model klasifikasi.</w:t>
      </w:r>
      <w:r w:rsidR="00083876">
        <w:t xml:space="preserve"> </w:t>
      </w:r>
      <w:r w:rsidR="0044163F">
        <w:t xml:space="preserve">Dengan mempertimbangkan nilai true positive rate yang relatif cukup tinggi dengan nilai performa lain yang tidak terlalu rendah, maka dapat disimpulkan bahwa </w:t>
      </w:r>
      <w:r w:rsidR="00E74B44">
        <w:t>persentase</w:t>
      </w:r>
      <w:r w:rsidR="0044163F">
        <w:t xml:space="preserve"> data derau yang baik untuk digunakan dalam penelitian ini adalah 40%.</w:t>
      </w:r>
    </w:p>
    <w:p w14:paraId="44317CD3" w14:textId="08063AAA" w:rsidR="00821ACF" w:rsidRDefault="00821ACF" w:rsidP="00821ACF">
      <w:pPr>
        <w:pStyle w:val="Heading2"/>
      </w:pPr>
      <w:bookmarkStart w:id="138" w:name="_Toc521058506"/>
      <w:r>
        <w:t>Analisa Hasil Uji Coba</w:t>
      </w:r>
      <w:bookmarkEnd w:id="138"/>
    </w:p>
    <w:p w14:paraId="230238C3" w14:textId="364CEEBB" w:rsidR="00584898" w:rsidRDefault="00192EC9" w:rsidP="005557EB">
      <w:r>
        <w:t xml:space="preserve">Dengan menggunakan </w:t>
      </w:r>
      <w:r w:rsidR="00801DC8">
        <w:t>algoritma dengan performa terbaik yang didapatkan dari semua skenario uji coba yang digunakan, maka didapatkan akurasi 8</w:t>
      </w:r>
      <w:r w:rsidR="002E6CF8">
        <w:t>2</w:t>
      </w:r>
      <w:r w:rsidR="00801DC8">
        <w:t>.</w:t>
      </w:r>
      <w:r w:rsidR="002E6CF8">
        <w:t>96</w:t>
      </w:r>
      <w:r w:rsidR="00801DC8">
        <w:t>%, true positive rate 73.17%, true negative rate 8</w:t>
      </w:r>
      <w:r w:rsidR="002E6CF8">
        <w:t>4</w:t>
      </w:r>
      <w:r w:rsidR="00801DC8">
        <w:t>.</w:t>
      </w:r>
      <w:r w:rsidR="002E6CF8">
        <w:t>07</w:t>
      </w:r>
      <w:r w:rsidR="00801DC8">
        <w:t>%, serta f1 measure 4</w:t>
      </w:r>
      <w:r w:rsidR="002E6CF8">
        <w:t>6</w:t>
      </w:r>
      <w:r w:rsidR="00801DC8">
        <w:t>.</w:t>
      </w:r>
      <w:r w:rsidR="002E6CF8">
        <w:t>51</w:t>
      </w:r>
      <w:r w:rsidR="00634A04">
        <w:t xml:space="preserve">%. </w:t>
      </w:r>
      <w:r w:rsidR="00C53521">
        <w:t>Berikut adalah hasil pemetaan derau dari hasil klasifikasi yang dilakukan dengan menggunakan skema terbaik.</w:t>
      </w:r>
    </w:p>
    <w:p w14:paraId="0AAB6C3D" w14:textId="77777777" w:rsidR="00712400" w:rsidRDefault="009E2A98" w:rsidP="00712400">
      <w:pPr>
        <w:keepNext/>
        <w:ind w:firstLine="0"/>
        <w:jc w:val="center"/>
      </w:pPr>
      <w:r>
        <w:rPr>
          <w:noProof/>
        </w:rPr>
        <w:lastRenderedPageBreak/>
        <w:drawing>
          <wp:inline distT="0" distB="0" distL="0" distR="0" wp14:anchorId="5FF00BA5" wp14:editId="394521A7">
            <wp:extent cx="4284921" cy="2507112"/>
            <wp:effectExtent l="0" t="0" r="1905" b="7620"/>
            <wp:docPr id="2" name="Chart 2">
              <a:extLst xmlns:a="http://schemas.openxmlformats.org/drawingml/2006/main">
                <a:ext uri="{FF2B5EF4-FFF2-40B4-BE49-F238E27FC236}">
                  <a16:creationId xmlns:a16="http://schemas.microsoft.com/office/drawing/2014/main" id="{F6B73381-6CC1-49EE-8968-D70572F19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6F3B9F" w14:textId="12DE8814" w:rsidR="00C53521" w:rsidRDefault="00712400" w:rsidP="00712400">
      <w:pPr>
        <w:pStyle w:val="Caption"/>
      </w:pPr>
      <w:bookmarkStart w:id="139" w:name="_Toc520963278"/>
      <w:r>
        <w:t xml:space="preserve">Gambar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524CAE">
        <w:rPr>
          <w:noProof/>
        </w:rPr>
        <w:t>3</w:t>
      </w:r>
      <w:r w:rsidR="009F2B05">
        <w:rPr>
          <w:noProof/>
        </w:rPr>
        <w:fldChar w:fldCharType="end"/>
      </w:r>
      <w:r>
        <w:t xml:space="preserve"> Perbandingan Perserbaran Derau</w:t>
      </w:r>
      <w:bookmarkEnd w:id="139"/>
    </w:p>
    <w:p w14:paraId="08A22196" w14:textId="20FAD928" w:rsidR="00B80BF9" w:rsidRPr="00B80BF9" w:rsidRDefault="00B80BF9" w:rsidP="00B80BF9">
      <w:pPr>
        <w:ind w:firstLine="0"/>
      </w:pPr>
      <w:r>
        <w:t xml:space="preserve">Rata-rata perbedaan persentase derau hasil prediksi dengan data asli </w:t>
      </w:r>
      <w:r w:rsidR="0090260D">
        <w:t xml:space="preserve">adalah 8.87% dengan perbedaan tertinggi terdapat pada dokumen </w:t>
      </w:r>
      <w:r w:rsidR="0090260D" w:rsidRPr="0090260D">
        <w:t>18_SoftwareRequirementsSpecification-uji18</w:t>
      </w:r>
      <w:r w:rsidR="0090260D">
        <w:t xml:space="preserve"> yaitu sebesar 30.23%</w:t>
      </w:r>
      <w:r w:rsidR="000749C0">
        <w:t>.</w:t>
      </w:r>
      <w:r w:rsidR="00987926">
        <w:t xml:space="preserve"> </w:t>
      </w:r>
      <w:r w:rsidR="006474B9">
        <w:t xml:space="preserve">Dokumen yang memiliki selisih persentase derau bernilai positif memiliki data false positive yang dominan, sedangkan dokumen yang memiliki selisih persentase derau bernilai </w:t>
      </w:r>
      <w:r w:rsidR="00C20E2C">
        <w:t>negati</w:t>
      </w:r>
      <w:r w:rsidR="00D41762">
        <w:t>f</w:t>
      </w:r>
      <w:r w:rsidR="00C20E2C">
        <w:t xml:space="preserve"> memiliki data false negative yang dominan.</w:t>
      </w:r>
      <w:r w:rsidR="002F07FA">
        <w:t xml:space="preserve"> Pernyataan kebutuhan yang terdeteksi sebagai derau memiliki properti statistik kemiripan yang relatif rendah yaitu </w:t>
      </w:r>
      <w:r w:rsidR="002F07FA" w:rsidRPr="002F07FA">
        <w:rPr>
          <w:lang w:val="en-GB"/>
        </w:rPr>
        <w:t>mean = 0.03 ± 0.02, max = 0.27 ± 0.1, std = 0.05 ± 0.02</w:t>
      </w:r>
      <w:r w:rsidR="002F07FA">
        <w:rPr>
          <w:lang w:val="en-GB"/>
        </w:rPr>
        <w:t xml:space="preserve">. Sedangkan pernyataan kebutuhan yang terdeteksi sebagai bukan derau memiliki properti statistik kemiripan yang relatif tinggi yaitu </w:t>
      </w:r>
      <w:r w:rsidR="002F07FA" w:rsidRPr="002F07FA">
        <w:rPr>
          <w:lang w:val="en-GB"/>
        </w:rPr>
        <w:t>mean = 0.11 ± 0.06, max = 0.49 ± 0.2, std = 0.11 ± 0.04</w:t>
      </w:r>
      <w:r w:rsidR="002F07FA">
        <w:rPr>
          <w:lang w:val="en-GB"/>
        </w:rPr>
        <w:t>.</w:t>
      </w:r>
    </w:p>
    <w:p w14:paraId="2627B2B7" w14:textId="5D4CD9D0" w:rsidR="00FA5880" w:rsidRDefault="00634A04" w:rsidP="005557EB">
      <w:r>
        <w:t>Berikut ini rincian performa sistem saat mendeteksi derau dari masing-masing dokumen SKPL yang digunakan</w:t>
      </w:r>
      <w:r w:rsidR="00CB6BC9">
        <w:t xml:space="preserve"> dengan menggunakan skema terbaik yang didapatkan dari tahap uji coba</w:t>
      </w:r>
      <w:r>
        <w:t>.</w:t>
      </w:r>
    </w:p>
    <w:p w14:paraId="0FDF0C4C" w14:textId="22792A36" w:rsidR="00FF4DC9" w:rsidRDefault="00FF4DC9" w:rsidP="00FF4DC9">
      <w:pPr>
        <w:pStyle w:val="Caption"/>
        <w:keepNext/>
      </w:pPr>
      <w:bookmarkStart w:id="140" w:name="_Toc520963317"/>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11</w:t>
      </w:r>
      <w:r w:rsidR="009F2B05">
        <w:rPr>
          <w:noProof/>
        </w:rPr>
        <w:fldChar w:fldCharType="end"/>
      </w:r>
      <w:r>
        <w:t xml:space="preserve"> Performa Akhir Sistem</w:t>
      </w:r>
      <w:bookmarkEnd w:id="140"/>
    </w:p>
    <w:tbl>
      <w:tblPr>
        <w:tblStyle w:val="MediumGrid3-Accent1"/>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841"/>
        <w:gridCol w:w="1530"/>
        <w:gridCol w:w="1080"/>
        <w:gridCol w:w="1170"/>
        <w:gridCol w:w="2124"/>
      </w:tblGrid>
      <w:tr w:rsidR="00EA6DF6" w:rsidRPr="00767572" w14:paraId="533222C0" w14:textId="77777777" w:rsidTr="00F20F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7E974F07" w14:textId="21B3A46B" w:rsidR="005557EB" w:rsidRPr="00767572" w:rsidRDefault="005557EB" w:rsidP="00D70F31">
            <w:pPr>
              <w:ind w:firstLine="0"/>
              <w:rPr>
                <w:color w:val="auto"/>
                <w:sz w:val="22"/>
                <w:szCs w:val="22"/>
              </w:rPr>
            </w:pPr>
            <w:r w:rsidRPr="00767572">
              <w:rPr>
                <w:color w:val="auto"/>
                <w:sz w:val="22"/>
                <w:szCs w:val="22"/>
              </w:rPr>
              <w:t>Nama File</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0DBFB45C" w14:textId="77777777" w:rsidR="005557EB" w:rsidRPr="00767572"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0E76E7CB" w14:textId="77777777" w:rsidR="005557EB" w:rsidRPr="00767572"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02A71D55" w14:textId="77777777" w:rsidR="005557EB" w:rsidRPr="00767572"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TN Rate (%)</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601CFD66" w14:textId="77777777" w:rsidR="005557EB" w:rsidRPr="00767572"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sz w:val="22"/>
                <w:szCs w:val="22"/>
              </w:rPr>
            </w:pPr>
            <w:r w:rsidRPr="00767572">
              <w:rPr>
                <w:color w:val="auto"/>
                <w:sz w:val="22"/>
                <w:szCs w:val="22"/>
              </w:rPr>
              <w:t>F1 Measure (%)</w:t>
            </w:r>
          </w:p>
        </w:tc>
      </w:tr>
      <w:tr w:rsidR="00EA6DF6" w:rsidRPr="00767572" w14:paraId="15B46D26"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56BF16C" w14:textId="7990B7BA" w:rsidR="003A3FBF" w:rsidRPr="00767572" w:rsidRDefault="003A3FBF" w:rsidP="003A3FBF">
            <w:pPr>
              <w:ind w:firstLine="0"/>
              <w:jc w:val="center"/>
              <w:rPr>
                <w:b w:val="0"/>
                <w:color w:val="auto"/>
                <w:sz w:val="22"/>
                <w:szCs w:val="22"/>
              </w:rPr>
            </w:pPr>
            <w:r w:rsidRPr="00767572">
              <w:rPr>
                <w:b w:val="0"/>
                <w:color w:val="auto"/>
                <w:sz w:val="22"/>
                <w:szCs w:val="22"/>
              </w:rPr>
              <w:t>1_libra_srs-uji1</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5919959F" w14:textId="599F34B8"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100</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458DE95A" w14:textId="2B36C746"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100</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703DED72" w14:textId="41496429"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100</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12CB20C2" w14:textId="5133BC96"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100</w:t>
            </w:r>
          </w:p>
        </w:tc>
      </w:tr>
      <w:tr w:rsidR="00EA6DF6" w:rsidRPr="00767572" w14:paraId="6CD34BE7"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5CC06E6" w14:textId="6FE54B1D" w:rsidR="003A3FBF" w:rsidRPr="00767572" w:rsidRDefault="003A3FBF" w:rsidP="003A3FBF">
            <w:pPr>
              <w:ind w:firstLine="0"/>
              <w:jc w:val="center"/>
              <w:rPr>
                <w:b w:val="0"/>
                <w:color w:val="auto"/>
                <w:sz w:val="22"/>
                <w:szCs w:val="22"/>
              </w:rPr>
            </w:pPr>
            <w:r w:rsidRPr="00767572">
              <w:rPr>
                <w:b w:val="0"/>
                <w:color w:val="auto"/>
                <w:sz w:val="22"/>
                <w:szCs w:val="22"/>
              </w:rPr>
              <w:t>24_srsv6-uji24</w:t>
            </w:r>
          </w:p>
        </w:tc>
        <w:tc>
          <w:tcPr>
            <w:tcW w:w="1530" w:type="dxa"/>
            <w:shd w:val="clear" w:color="auto" w:fill="FFFFFF" w:themeFill="background1"/>
          </w:tcPr>
          <w:p w14:paraId="3F3172F5" w14:textId="1417220A"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w:t>
            </w:r>
            <w:r w:rsidR="00DB37CF" w:rsidRPr="00767572">
              <w:rPr>
                <w:sz w:val="22"/>
                <w:szCs w:val="22"/>
              </w:rPr>
              <w:t>1</w:t>
            </w:r>
            <w:r w:rsidRPr="00767572">
              <w:rPr>
                <w:sz w:val="22"/>
                <w:szCs w:val="22"/>
              </w:rPr>
              <w:t>.</w:t>
            </w:r>
            <w:r w:rsidR="00DB37CF" w:rsidRPr="00767572">
              <w:rPr>
                <w:sz w:val="22"/>
                <w:szCs w:val="22"/>
              </w:rPr>
              <w:t>67</w:t>
            </w:r>
          </w:p>
        </w:tc>
        <w:tc>
          <w:tcPr>
            <w:tcW w:w="1080" w:type="dxa"/>
            <w:shd w:val="clear" w:color="auto" w:fill="FFFFFF" w:themeFill="background1"/>
          </w:tcPr>
          <w:p w14:paraId="6713ECD4" w14:textId="644CD5F3"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c>
          <w:tcPr>
            <w:tcW w:w="1170" w:type="dxa"/>
            <w:shd w:val="clear" w:color="auto" w:fill="FFFFFF" w:themeFill="background1"/>
          </w:tcPr>
          <w:p w14:paraId="02717A54" w14:textId="5175A1A5"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w:t>
            </w:r>
            <w:r w:rsidR="00DB37CF" w:rsidRPr="00767572">
              <w:rPr>
                <w:sz w:val="22"/>
                <w:szCs w:val="22"/>
              </w:rPr>
              <w:t>0</w:t>
            </w:r>
            <w:r w:rsidRPr="00767572">
              <w:rPr>
                <w:sz w:val="22"/>
                <w:szCs w:val="22"/>
              </w:rPr>
              <w:t>.</w:t>
            </w:r>
            <w:r w:rsidR="00DB37CF" w:rsidRPr="00767572">
              <w:rPr>
                <w:sz w:val="22"/>
                <w:szCs w:val="22"/>
              </w:rPr>
              <w:t>48</w:t>
            </w:r>
          </w:p>
        </w:tc>
        <w:tc>
          <w:tcPr>
            <w:tcW w:w="2124" w:type="dxa"/>
            <w:shd w:val="clear" w:color="auto" w:fill="FFFFFF" w:themeFill="background1"/>
          </w:tcPr>
          <w:p w14:paraId="566E9EEA" w14:textId="504FB1BB" w:rsidR="003A3FBF" w:rsidRPr="00767572" w:rsidRDefault="00DB37C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75</w:t>
            </w:r>
          </w:p>
        </w:tc>
      </w:tr>
      <w:tr w:rsidR="00EA6DF6" w:rsidRPr="00767572" w14:paraId="5F287A0D"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0113C60C" w14:textId="6449BD91" w:rsidR="003A3FBF" w:rsidRPr="00767572" w:rsidRDefault="003A3FBF" w:rsidP="003A3FBF">
            <w:pPr>
              <w:ind w:firstLine="0"/>
              <w:jc w:val="center"/>
              <w:rPr>
                <w:b w:val="0"/>
                <w:color w:val="auto"/>
                <w:sz w:val="22"/>
                <w:szCs w:val="22"/>
              </w:rPr>
            </w:pPr>
            <w:r w:rsidRPr="00767572">
              <w:rPr>
                <w:b w:val="0"/>
                <w:color w:val="auto"/>
                <w:sz w:val="22"/>
                <w:szCs w:val="22"/>
              </w:rPr>
              <w:t>18_SoftwareRequirementsSpecification-uji18</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6EA167D7" w14:textId="6A83ECD1"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w:t>
            </w:r>
            <w:r w:rsidR="002D6823" w:rsidRPr="00767572">
              <w:rPr>
                <w:sz w:val="22"/>
                <w:szCs w:val="22"/>
              </w:rPr>
              <w:t>6</w:t>
            </w:r>
            <w:r w:rsidRPr="00767572">
              <w:rPr>
                <w:sz w:val="22"/>
                <w:szCs w:val="22"/>
              </w:rPr>
              <w:t>.</w:t>
            </w:r>
            <w:r w:rsidR="00DB37CF" w:rsidRPr="00767572">
              <w:rPr>
                <w:sz w:val="22"/>
                <w:szCs w:val="22"/>
              </w:rPr>
              <w:t>2</w:t>
            </w:r>
            <w:r w:rsidR="002D6823" w:rsidRPr="00767572">
              <w:rPr>
                <w:sz w:val="22"/>
                <w:szCs w:val="22"/>
              </w:rPr>
              <w:t>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411986C3" w14:textId="6B92B7E0" w:rsidR="003A3FBF" w:rsidRPr="00767572" w:rsidRDefault="00541BAE"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w:t>
            </w:r>
            <w:r w:rsidR="003A3FBF" w:rsidRPr="00767572">
              <w:rPr>
                <w:sz w:val="22"/>
                <w:szCs w:val="22"/>
              </w:rPr>
              <w:t>7.</w:t>
            </w:r>
            <w:r w:rsidRPr="00767572">
              <w:rPr>
                <w:sz w:val="22"/>
                <w:szCs w:val="22"/>
              </w:rPr>
              <w:t>5</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0B53BC30" w14:textId="65E84D3A"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w:t>
            </w:r>
            <w:r w:rsidR="00541BAE" w:rsidRPr="00767572">
              <w:rPr>
                <w:sz w:val="22"/>
                <w:szCs w:val="22"/>
              </w:rPr>
              <w:t>4</w:t>
            </w:r>
            <w:r w:rsidRPr="00767572">
              <w:rPr>
                <w:sz w:val="22"/>
                <w:szCs w:val="22"/>
              </w:rPr>
              <w:t>.</w:t>
            </w:r>
            <w:r w:rsidR="00541BAE" w:rsidRPr="00767572">
              <w:rPr>
                <w:sz w:val="22"/>
                <w:szCs w:val="22"/>
              </w:rPr>
              <w:t>1</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26672CA5" w14:textId="230E6E5F"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3</w:t>
            </w:r>
            <w:r w:rsidR="00541BAE" w:rsidRPr="00767572">
              <w:rPr>
                <w:sz w:val="22"/>
                <w:szCs w:val="22"/>
              </w:rPr>
              <w:t>2</w:t>
            </w:r>
            <w:r w:rsidRPr="00767572">
              <w:rPr>
                <w:sz w:val="22"/>
                <w:szCs w:val="22"/>
              </w:rPr>
              <w:t>.</w:t>
            </w:r>
            <w:r w:rsidR="00541BAE" w:rsidRPr="00767572">
              <w:rPr>
                <w:sz w:val="22"/>
                <w:szCs w:val="22"/>
              </w:rPr>
              <w:t>56</w:t>
            </w:r>
          </w:p>
        </w:tc>
      </w:tr>
      <w:tr w:rsidR="00EA6DF6" w:rsidRPr="00767572" w14:paraId="1101E5FD"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2EDF22D5" w14:textId="0F0D72DA" w:rsidR="003A3FBF" w:rsidRPr="00767572" w:rsidRDefault="003A3FBF" w:rsidP="003A3FBF">
            <w:pPr>
              <w:ind w:firstLine="0"/>
              <w:jc w:val="center"/>
              <w:rPr>
                <w:b w:val="0"/>
                <w:color w:val="auto"/>
                <w:sz w:val="22"/>
                <w:szCs w:val="22"/>
              </w:rPr>
            </w:pPr>
            <w:r w:rsidRPr="00767572">
              <w:rPr>
                <w:b w:val="0"/>
                <w:color w:val="auto"/>
                <w:sz w:val="22"/>
                <w:szCs w:val="22"/>
              </w:rPr>
              <w:lastRenderedPageBreak/>
              <w:t>7_16hlmnExemplu_cerinte_software -uji7</w:t>
            </w:r>
          </w:p>
        </w:tc>
        <w:tc>
          <w:tcPr>
            <w:tcW w:w="1530" w:type="dxa"/>
            <w:shd w:val="clear" w:color="auto" w:fill="FFFFFF" w:themeFill="background1"/>
          </w:tcPr>
          <w:p w14:paraId="4148249D" w14:textId="060E807A"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c>
          <w:tcPr>
            <w:tcW w:w="1080" w:type="dxa"/>
            <w:shd w:val="clear" w:color="auto" w:fill="FFFFFF" w:themeFill="background1"/>
          </w:tcPr>
          <w:p w14:paraId="07B16FB5" w14:textId="02AB48A4"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c>
          <w:tcPr>
            <w:tcW w:w="1170" w:type="dxa"/>
            <w:shd w:val="clear" w:color="auto" w:fill="FFFFFF" w:themeFill="background1"/>
          </w:tcPr>
          <w:p w14:paraId="3D172FF9" w14:textId="459BF431"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c>
          <w:tcPr>
            <w:tcW w:w="2124" w:type="dxa"/>
            <w:shd w:val="clear" w:color="auto" w:fill="FFFFFF" w:themeFill="background1"/>
          </w:tcPr>
          <w:p w14:paraId="3D98264B" w14:textId="4543C6E1"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100</w:t>
            </w:r>
          </w:p>
        </w:tc>
      </w:tr>
      <w:tr w:rsidR="00EA6DF6" w:rsidRPr="00767572" w14:paraId="1A35593F"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3AA9CA23" w14:textId="5431784F" w:rsidR="003A3FBF" w:rsidRPr="00767572" w:rsidRDefault="003A3FBF" w:rsidP="003A3FBF">
            <w:pPr>
              <w:ind w:firstLine="0"/>
              <w:jc w:val="center"/>
              <w:rPr>
                <w:b w:val="0"/>
                <w:color w:val="auto"/>
                <w:sz w:val="22"/>
                <w:szCs w:val="22"/>
              </w:rPr>
            </w:pPr>
            <w:r w:rsidRPr="00767572">
              <w:rPr>
                <w:b w:val="0"/>
                <w:color w:val="auto"/>
                <w:sz w:val="22"/>
                <w:szCs w:val="22"/>
              </w:rPr>
              <w:t xml:space="preserve">12_15hlmnSRS4.0_uji12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EBC6B0C" w14:textId="08E14EFC"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89.62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3D636607" w14:textId="469FDCAF"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92.86</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94DFD00" w14:textId="7DE1F5D2"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89.13</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2FEFB667" w14:textId="60A067BB"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70.27</w:t>
            </w:r>
          </w:p>
        </w:tc>
      </w:tr>
      <w:tr w:rsidR="00EA6DF6" w:rsidRPr="00767572" w14:paraId="0B9CDDC9"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19BAD5D" w14:textId="04B86740" w:rsidR="003A3FBF" w:rsidRPr="00767572" w:rsidRDefault="003A3FBF" w:rsidP="003A3FBF">
            <w:pPr>
              <w:ind w:firstLine="0"/>
              <w:jc w:val="center"/>
              <w:rPr>
                <w:b w:val="0"/>
                <w:color w:val="auto"/>
                <w:sz w:val="22"/>
                <w:szCs w:val="22"/>
              </w:rPr>
            </w:pPr>
            <w:r w:rsidRPr="00767572">
              <w:rPr>
                <w:b w:val="0"/>
                <w:color w:val="auto"/>
                <w:sz w:val="22"/>
                <w:szCs w:val="22"/>
              </w:rPr>
              <w:t xml:space="preserve">4.argos_urd-uji4 </w:t>
            </w:r>
          </w:p>
        </w:tc>
        <w:tc>
          <w:tcPr>
            <w:tcW w:w="1530" w:type="dxa"/>
            <w:shd w:val="clear" w:color="auto" w:fill="FFFFFF" w:themeFill="background1"/>
          </w:tcPr>
          <w:p w14:paraId="0C56AADF" w14:textId="315DAE75"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97.44</w:t>
            </w:r>
          </w:p>
        </w:tc>
        <w:tc>
          <w:tcPr>
            <w:tcW w:w="1080" w:type="dxa"/>
            <w:shd w:val="clear" w:color="auto" w:fill="FFFFFF" w:themeFill="background1"/>
          </w:tcPr>
          <w:p w14:paraId="73E5D791" w14:textId="71FA9EC9"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0</w:t>
            </w:r>
          </w:p>
        </w:tc>
        <w:tc>
          <w:tcPr>
            <w:tcW w:w="1170" w:type="dxa"/>
            <w:shd w:val="clear" w:color="auto" w:fill="FFFFFF" w:themeFill="background1"/>
          </w:tcPr>
          <w:p w14:paraId="538BDC79" w14:textId="1F36FB53"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w:t>
            </w:r>
            <w:r w:rsidR="006A1378" w:rsidRPr="00767572">
              <w:rPr>
                <w:sz w:val="22"/>
                <w:szCs w:val="22"/>
              </w:rPr>
              <w:t>00</w:t>
            </w:r>
          </w:p>
        </w:tc>
        <w:tc>
          <w:tcPr>
            <w:tcW w:w="2124" w:type="dxa"/>
            <w:shd w:val="clear" w:color="auto" w:fill="FFFFFF" w:themeFill="background1"/>
          </w:tcPr>
          <w:p w14:paraId="3795DF1B" w14:textId="435EB491"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NaN</w:t>
            </w:r>
          </w:p>
        </w:tc>
      </w:tr>
      <w:tr w:rsidR="00EA6DF6" w:rsidRPr="00767572" w14:paraId="079FE55B"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5B4F4CB3" w14:textId="2341E6C2" w:rsidR="003A3FBF" w:rsidRPr="00767572" w:rsidRDefault="003A3FBF" w:rsidP="003A3FBF">
            <w:pPr>
              <w:ind w:firstLine="0"/>
              <w:jc w:val="center"/>
              <w:rPr>
                <w:b w:val="0"/>
                <w:color w:val="auto"/>
                <w:sz w:val="22"/>
                <w:szCs w:val="22"/>
              </w:rPr>
            </w:pPr>
            <w:r w:rsidRPr="00767572">
              <w:rPr>
                <w:b w:val="0"/>
                <w:color w:val="auto"/>
                <w:sz w:val="22"/>
                <w:szCs w:val="22"/>
              </w:rPr>
              <w:t xml:space="preserve">13_T1-Req-uji13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0C3E4EA4" w14:textId="6BCE2D67" w:rsidR="003A3FBF" w:rsidRPr="00767572"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71.88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4D5B945D" w14:textId="2066186E"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37.5</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4D5782C2" w14:textId="5C877D72"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7</w:t>
            </w:r>
            <w:r w:rsidR="000E3096" w:rsidRPr="00767572">
              <w:rPr>
                <w:sz w:val="22"/>
                <w:szCs w:val="22"/>
              </w:rPr>
              <w:t>6</w:t>
            </w:r>
            <w:r w:rsidRPr="00767572">
              <w:rPr>
                <w:sz w:val="22"/>
                <w:szCs w:val="22"/>
              </w:rPr>
              <w:t>.</w:t>
            </w:r>
            <w:r w:rsidR="000E3096" w:rsidRPr="00767572">
              <w:rPr>
                <w:sz w:val="22"/>
                <w:szCs w:val="22"/>
              </w:rPr>
              <w:t>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3140378D" w14:textId="37030DD8"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2</w:t>
            </w:r>
            <w:r w:rsidR="000E3096" w:rsidRPr="00767572">
              <w:rPr>
                <w:sz w:val="22"/>
                <w:szCs w:val="22"/>
              </w:rPr>
              <w:t>5</w:t>
            </w:r>
          </w:p>
        </w:tc>
      </w:tr>
      <w:tr w:rsidR="00EA6DF6" w:rsidRPr="00767572" w14:paraId="76095374"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05D644D1" w14:textId="5AFC0661" w:rsidR="003A3FBF" w:rsidRPr="00767572" w:rsidRDefault="003A3FBF" w:rsidP="003A3FBF">
            <w:pPr>
              <w:ind w:firstLine="0"/>
              <w:jc w:val="center"/>
              <w:rPr>
                <w:b w:val="0"/>
                <w:color w:val="auto"/>
                <w:sz w:val="22"/>
                <w:szCs w:val="22"/>
              </w:rPr>
            </w:pPr>
            <w:r w:rsidRPr="00767572">
              <w:rPr>
                <w:b w:val="0"/>
                <w:color w:val="auto"/>
                <w:sz w:val="22"/>
                <w:szCs w:val="22"/>
              </w:rPr>
              <w:t xml:space="preserve">15_bpms-uji15 </w:t>
            </w:r>
          </w:p>
        </w:tc>
        <w:tc>
          <w:tcPr>
            <w:tcW w:w="1530" w:type="dxa"/>
            <w:shd w:val="clear" w:color="auto" w:fill="FFFFFF" w:themeFill="background1"/>
          </w:tcPr>
          <w:p w14:paraId="081AA94C" w14:textId="3A2F8895" w:rsidR="003A3FBF" w:rsidRPr="00767572" w:rsidRDefault="000E3096"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70.59</w:t>
            </w:r>
          </w:p>
        </w:tc>
        <w:tc>
          <w:tcPr>
            <w:tcW w:w="1080" w:type="dxa"/>
            <w:shd w:val="clear" w:color="auto" w:fill="FFFFFF" w:themeFill="background1"/>
          </w:tcPr>
          <w:p w14:paraId="01DD71E6" w14:textId="02873576"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50</w:t>
            </w:r>
          </w:p>
        </w:tc>
        <w:tc>
          <w:tcPr>
            <w:tcW w:w="1170" w:type="dxa"/>
            <w:shd w:val="clear" w:color="auto" w:fill="FFFFFF" w:themeFill="background1"/>
          </w:tcPr>
          <w:p w14:paraId="27673B41" w14:textId="6CBFF92A" w:rsidR="003A3FBF" w:rsidRPr="00767572" w:rsidRDefault="000E3096"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73.33</w:t>
            </w:r>
          </w:p>
        </w:tc>
        <w:tc>
          <w:tcPr>
            <w:tcW w:w="2124" w:type="dxa"/>
            <w:shd w:val="clear" w:color="auto" w:fill="FFFFFF" w:themeFill="background1"/>
          </w:tcPr>
          <w:p w14:paraId="3E58F705" w14:textId="3560FEFF"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2</w:t>
            </w:r>
            <w:r w:rsidR="000E3096" w:rsidRPr="00767572">
              <w:rPr>
                <w:sz w:val="22"/>
                <w:szCs w:val="22"/>
              </w:rPr>
              <w:t>8.57</w:t>
            </w:r>
          </w:p>
        </w:tc>
      </w:tr>
      <w:tr w:rsidR="00EA6DF6" w:rsidRPr="00767572" w14:paraId="6D49C6DE" w14:textId="77777777" w:rsidTr="00F20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C05B2C6" w14:textId="116E3587" w:rsidR="003A3FBF" w:rsidRPr="00767572" w:rsidRDefault="003A3FBF" w:rsidP="003A3FBF">
            <w:pPr>
              <w:ind w:firstLine="0"/>
              <w:jc w:val="center"/>
              <w:rPr>
                <w:b w:val="0"/>
                <w:color w:val="auto"/>
                <w:sz w:val="22"/>
                <w:szCs w:val="22"/>
              </w:rPr>
            </w:pPr>
            <w:r w:rsidRPr="00767572">
              <w:rPr>
                <w:b w:val="0"/>
                <w:color w:val="auto"/>
                <w:sz w:val="22"/>
                <w:szCs w:val="22"/>
              </w:rPr>
              <w:t>2_SRS_sample V1.2</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1A83996" w14:textId="17E6778E" w:rsidR="003A3FBF" w:rsidRPr="00767572"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94.12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7DB5F94B" w14:textId="0D125ABE" w:rsidR="003A3FBF" w:rsidRPr="00767572"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1</w:t>
            </w:r>
            <w:r w:rsidR="006A1378" w:rsidRPr="00767572">
              <w:rPr>
                <w:sz w:val="22"/>
                <w:szCs w:val="22"/>
              </w:rPr>
              <w:t>00</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4929AF3A" w14:textId="07CDD6A4" w:rsidR="003A3FBF" w:rsidRPr="00767572"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93.</w:t>
            </w:r>
            <w:r w:rsidR="003A3FBF" w:rsidRPr="00767572">
              <w:rPr>
                <w:sz w:val="22"/>
                <w:szCs w:val="22"/>
              </w:rPr>
              <w:t>75</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5F341D02" w14:textId="551770B2" w:rsidR="003A3FBF" w:rsidRPr="00767572"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767572">
              <w:rPr>
                <w:sz w:val="22"/>
                <w:szCs w:val="22"/>
              </w:rPr>
              <w:t>66.67</w:t>
            </w:r>
          </w:p>
        </w:tc>
      </w:tr>
      <w:tr w:rsidR="00EA6DF6" w:rsidRPr="00767572" w14:paraId="308B4940" w14:textId="77777777" w:rsidTr="00F20F92">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right w:val="none" w:sz="0" w:space="0" w:color="auto"/>
            </w:tcBorders>
            <w:shd w:val="clear" w:color="auto" w:fill="FFFFFF" w:themeFill="background1"/>
          </w:tcPr>
          <w:p w14:paraId="10E0CD1E" w14:textId="67F6EA40" w:rsidR="003A3FBF" w:rsidRPr="00767572" w:rsidRDefault="003A3FBF" w:rsidP="003A3FBF">
            <w:pPr>
              <w:ind w:firstLine="0"/>
              <w:jc w:val="center"/>
              <w:rPr>
                <w:b w:val="0"/>
                <w:color w:val="auto"/>
                <w:sz w:val="22"/>
                <w:szCs w:val="22"/>
              </w:rPr>
            </w:pPr>
            <w:r w:rsidRPr="00767572">
              <w:rPr>
                <w:b w:val="0"/>
                <w:color w:val="auto"/>
                <w:sz w:val="22"/>
                <w:szCs w:val="22"/>
              </w:rPr>
              <w:t>14_yh-rr-ss-jw1-uji14</w:t>
            </w:r>
          </w:p>
        </w:tc>
        <w:tc>
          <w:tcPr>
            <w:tcW w:w="1530" w:type="dxa"/>
            <w:shd w:val="clear" w:color="auto" w:fill="FFFFFF" w:themeFill="background1"/>
          </w:tcPr>
          <w:p w14:paraId="1B299FD6" w14:textId="4D881262"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96.97</w:t>
            </w:r>
          </w:p>
        </w:tc>
        <w:tc>
          <w:tcPr>
            <w:tcW w:w="1080" w:type="dxa"/>
            <w:shd w:val="clear" w:color="auto" w:fill="FFFFFF" w:themeFill="background1"/>
          </w:tcPr>
          <w:p w14:paraId="26E5A777" w14:textId="4D38ABDC"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0</w:t>
            </w:r>
          </w:p>
        </w:tc>
        <w:tc>
          <w:tcPr>
            <w:tcW w:w="1170" w:type="dxa"/>
            <w:shd w:val="clear" w:color="auto" w:fill="FFFFFF" w:themeFill="background1"/>
          </w:tcPr>
          <w:p w14:paraId="53564816" w14:textId="0A5B12FB"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1</w:t>
            </w:r>
            <w:r w:rsidR="006A1378" w:rsidRPr="00767572">
              <w:rPr>
                <w:sz w:val="22"/>
                <w:szCs w:val="22"/>
              </w:rPr>
              <w:t>00</w:t>
            </w:r>
          </w:p>
        </w:tc>
        <w:tc>
          <w:tcPr>
            <w:tcW w:w="2124" w:type="dxa"/>
            <w:shd w:val="clear" w:color="auto" w:fill="FFFFFF" w:themeFill="background1"/>
          </w:tcPr>
          <w:p w14:paraId="30185540" w14:textId="3F513405" w:rsidR="003A3FBF" w:rsidRPr="00767572"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767572">
              <w:rPr>
                <w:sz w:val="22"/>
                <w:szCs w:val="22"/>
              </w:rPr>
              <w:t>NaN</w:t>
            </w:r>
          </w:p>
        </w:tc>
      </w:tr>
    </w:tbl>
    <w:p w14:paraId="0EDF5902" w14:textId="5E0F7033" w:rsidR="00127D2E" w:rsidRDefault="00127D2E" w:rsidP="00E14650">
      <w:pPr>
        <w:ind w:firstLine="0"/>
        <w:rPr>
          <w:color w:val="000000" w:themeColor="text1"/>
        </w:rPr>
      </w:pPr>
    </w:p>
    <w:p w14:paraId="18A4498A" w14:textId="5B6F5617" w:rsidR="00DC76AA" w:rsidRDefault="006F1BD4" w:rsidP="00DC76AA">
      <w:pPr>
        <w:pStyle w:val="Heading3"/>
        <w:rPr>
          <w:rFonts w:ascii="Times New Roman" w:hAnsi="Times New Roman" w:cs="Times New Roman"/>
          <w:color w:val="000000" w:themeColor="text1"/>
        </w:rPr>
      </w:pPr>
      <w:bookmarkStart w:id="141" w:name="_Toc521058507"/>
      <w:r>
        <w:rPr>
          <w:rFonts w:ascii="Times New Roman" w:hAnsi="Times New Roman" w:cs="Times New Roman"/>
          <w:color w:val="000000" w:themeColor="text1"/>
        </w:rPr>
        <w:t xml:space="preserve">Analisa </w:t>
      </w:r>
      <w:r w:rsidR="00DC76AA">
        <w:rPr>
          <w:rFonts w:ascii="Times New Roman" w:hAnsi="Times New Roman" w:cs="Times New Roman"/>
          <w:color w:val="000000" w:themeColor="text1"/>
        </w:rPr>
        <w:t xml:space="preserve">Dokumen SKPL </w:t>
      </w:r>
      <w:r w:rsidR="00DC76AA" w:rsidRPr="00DC76AA">
        <w:rPr>
          <w:rFonts w:ascii="Times New Roman" w:hAnsi="Times New Roman" w:cs="Times New Roman"/>
          <w:color w:val="000000" w:themeColor="text1"/>
        </w:rPr>
        <w:t>1_libra_srs-uji1</w:t>
      </w:r>
      <w:bookmarkEnd w:id="141"/>
    </w:p>
    <w:p w14:paraId="75472927" w14:textId="77777777" w:rsidR="00D21B46" w:rsidRDefault="00E14650" w:rsidP="00E3241A">
      <w:pPr>
        <w:ind w:firstLine="900"/>
      </w:pPr>
      <w:r>
        <w:t xml:space="preserve">Dokumen SKPL </w:t>
      </w:r>
      <w:r w:rsidR="00DC76AA">
        <w:t>ini</w:t>
      </w:r>
      <w:r>
        <w:t xml:space="preserve"> terdiri dari 13 pernyataan kebutuhan dengan 1 pernyataan yang tergolong derau.</w:t>
      </w:r>
      <w:r w:rsidR="002F2148">
        <w:t xml:space="preserve"> Dokumen ini memiliki performa yang bagus karena pernyataan kebutuhan yang tegolong derau memiliki </w:t>
      </w:r>
      <w:r w:rsidR="00673560">
        <w:t xml:space="preserve">properti statistik </w:t>
      </w:r>
      <w:r w:rsidR="002F2148">
        <w:t xml:space="preserve">kemiripan </w:t>
      </w:r>
      <w:r w:rsidR="00C14442">
        <w:t xml:space="preserve">yang relatif rendah </w:t>
      </w:r>
      <w:r w:rsidR="00673560">
        <w:t xml:space="preserve">jika dibandingkan dengan </w:t>
      </w:r>
      <w:r w:rsidR="002F2148">
        <w:t>pernyataan kebutuhan lain.</w:t>
      </w:r>
      <w:r w:rsidR="00673560">
        <w:t xml:space="preserve"> Hal ini menunjukkan bahwa pernyataan kebutuhan yang tergolong derau pada dokumen ini memiliki kemiripan</w:t>
      </w:r>
      <w:r w:rsidR="006C17D0">
        <w:t xml:space="preserve"> </w:t>
      </w:r>
      <w:r w:rsidR="00673560">
        <w:t>yang rendah dengan pernyataan kebutuhan yang lain</w:t>
      </w:r>
      <w:r w:rsidR="005604C6">
        <w:t xml:space="preserve"> jika ditinjau dari kata penyusun serta frekuensi kata penyusunnya</w:t>
      </w:r>
      <w:r w:rsidR="00673560">
        <w:t>.</w:t>
      </w:r>
      <w:r w:rsidR="005604C6">
        <w:t xml:space="preserve"> </w:t>
      </w:r>
    </w:p>
    <w:p w14:paraId="32214377" w14:textId="79776ABF" w:rsidR="00516B6F" w:rsidRPr="0073358C" w:rsidRDefault="00516B6F" w:rsidP="00E3241A">
      <w:pPr>
        <w:ind w:firstLine="900"/>
      </w:pPr>
      <w:r>
        <w:t>Pernyataan kebutuhan yang tergolong derau pada dokumen ini, “</w:t>
      </w:r>
      <w:r w:rsidRPr="0032344B">
        <w:rPr>
          <w:i/>
        </w:rPr>
        <w:t>check his credit balance</w:t>
      </w:r>
      <w:r>
        <w:t xml:space="preserve">” hanya memiliki 1 </w:t>
      </w:r>
      <w:r w:rsidR="0073358C">
        <w:t>kata</w:t>
      </w:r>
      <w:r>
        <w:t xml:space="preserve"> yang sama dengan </w:t>
      </w:r>
      <w:r w:rsidR="0073358C">
        <w:t xml:space="preserve">pernyataan kebutuhan </w:t>
      </w:r>
      <w:r>
        <w:t>“</w:t>
      </w:r>
      <w:r w:rsidRPr="0032344B">
        <w:rPr>
          <w:i/>
        </w:rPr>
        <w:t>check his usage history</w:t>
      </w:r>
      <w:r>
        <w:t>”, “</w:t>
      </w:r>
      <w:r w:rsidRPr="0032344B">
        <w:rPr>
          <w:i/>
        </w:rPr>
        <w:t>check the status of each node of the cluster</w:t>
      </w:r>
      <w:r>
        <w:rPr>
          <w:i/>
        </w:rPr>
        <w:t>”, “</w:t>
      </w:r>
      <w:r w:rsidRPr="0032344B">
        <w:rPr>
          <w:i/>
        </w:rPr>
        <w:t>check the usage pattern history of the cluster</w:t>
      </w:r>
      <w:r>
        <w:rPr>
          <w:i/>
        </w:rPr>
        <w:t>”, “</w:t>
      </w:r>
      <w:r w:rsidRPr="0032344B">
        <w:rPr>
          <w:i/>
        </w:rPr>
        <w:t>check the status of all submitted jobs</w:t>
      </w:r>
      <w:r>
        <w:rPr>
          <w:i/>
        </w:rPr>
        <w:t xml:space="preserve">”, </w:t>
      </w:r>
      <w:r>
        <w:t>dan “</w:t>
      </w:r>
      <w:r w:rsidRPr="0032344B">
        <w:rPr>
          <w:i/>
        </w:rPr>
        <w:t>check the load on each node of the cluster</w:t>
      </w:r>
      <w:r>
        <w:rPr>
          <w:i/>
        </w:rPr>
        <w:t xml:space="preserve">”, </w:t>
      </w:r>
      <w:r>
        <w:t xml:space="preserve">yaitu </w:t>
      </w:r>
      <w:r w:rsidR="0073358C">
        <w:t>kata</w:t>
      </w:r>
      <w:r>
        <w:t xml:space="preserve"> “</w:t>
      </w:r>
      <w:r w:rsidRPr="00516B6F">
        <w:rPr>
          <w:i/>
        </w:rPr>
        <w:t>check</w:t>
      </w:r>
      <w:r>
        <w:t>”</w:t>
      </w:r>
      <w:r>
        <w:rPr>
          <w:i/>
        </w:rPr>
        <w:t>.</w:t>
      </w:r>
    </w:p>
    <w:p w14:paraId="5864717E" w14:textId="68D5CCC4" w:rsidR="00483D41" w:rsidRDefault="005604C6" w:rsidP="00E3241A">
      <w:pPr>
        <w:ind w:firstLine="900"/>
      </w:pPr>
      <w:r>
        <w:t xml:space="preserve">Di samping itu, jika ditinjau lebih mendalam dari sisi maknanya, pernyataan kebutuhan </w:t>
      </w:r>
      <w:r w:rsidR="0073358C">
        <w:t>tersebut</w:t>
      </w:r>
      <w:r>
        <w:t xml:space="preserve"> juga </w:t>
      </w:r>
      <w:r w:rsidR="0073358C">
        <w:t>tidak memiliki keterkaitan dengan domain dokumen SKPL yang membahas tentang aplikasi penjadwalan pekerjaan</w:t>
      </w:r>
      <w:r w:rsidR="00F135D6">
        <w:t>.</w:t>
      </w:r>
    </w:p>
    <w:p w14:paraId="5E6E0273" w14:textId="091B7184" w:rsidR="00DC76AA" w:rsidRDefault="006F1BD4" w:rsidP="00DC76AA">
      <w:pPr>
        <w:pStyle w:val="Heading3"/>
        <w:rPr>
          <w:rFonts w:ascii="Times New Roman" w:hAnsi="Times New Roman" w:cs="Times New Roman"/>
          <w:color w:val="000000" w:themeColor="text1"/>
        </w:rPr>
      </w:pPr>
      <w:bookmarkStart w:id="142" w:name="_Toc521058508"/>
      <w:r>
        <w:rPr>
          <w:rFonts w:ascii="Times New Roman" w:hAnsi="Times New Roman" w:cs="Times New Roman"/>
          <w:color w:val="000000" w:themeColor="text1"/>
        </w:rPr>
        <w:t xml:space="preserve">Analisa </w:t>
      </w:r>
      <w:r w:rsidR="00DC76AA">
        <w:rPr>
          <w:rFonts w:ascii="Times New Roman" w:hAnsi="Times New Roman" w:cs="Times New Roman"/>
          <w:color w:val="000000" w:themeColor="text1"/>
        </w:rPr>
        <w:t>Dokumen SKPL 24_srsv6_uji24</w:t>
      </w:r>
      <w:bookmarkEnd w:id="142"/>
    </w:p>
    <w:p w14:paraId="115047FF" w14:textId="1B507F2B" w:rsidR="00E14650" w:rsidRDefault="003C39C5" w:rsidP="00F328D2">
      <w:pPr>
        <w:ind w:firstLine="900"/>
      </w:pPr>
      <w:r>
        <w:t xml:space="preserve">Dokumen SKPL </w:t>
      </w:r>
      <w:r w:rsidR="00DC76AA">
        <w:t>ini</w:t>
      </w:r>
      <w:r>
        <w:t xml:space="preserve"> terdiri dari 24 pernyataan kebutuhan dengan 3 pernyataan yang tergolong derau. </w:t>
      </w:r>
      <w:r w:rsidR="004C5F78">
        <w:t>3 pernyataan yang tergolong derau pada dokumen ini, berhasil terdeteksi sebagai derau karena memiliki kemiripan</w:t>
      </w:r>
      <w:r w:rsidR="00196D86">
        <w:t xml:space="preserve"> </w:t>
      </w:r>
      <w:r w:rsidR="004C5F78">
        <w:t xml:space="preserve">yang rendah dengan pernyataan </w:t>
      </w:r>
      <w:r w:rsidR="004C5F78">
        <w:lastRenderedPageBreak/>
        <w:t>kebutuhan yang lain</w:t>
      </w:r>
      <w:r w:rsidR="00196D86" w:rsidRPr="00196D86">
        <w:t xml:space="preserve"> </w:t>
      </w:r>
      <w:r w:rsidR="008300CA">
        <w:t>jika ditinjau dari kata penyusun serta frekuensi kata penyusunnya</w:t>
      </w:r>
      <w:r w:rsidR="004C5F78">
        <w:t xml:space="preserve">. </w:t>
      </w:r>
      <w:r w:rsidR="003A759C">
        <w:t>Selain itu, p</w:t>
      </w:r>
      <w:r w:rsidR="004C5F78">
        <w:t>ada dokumen ini terdapat 2 pernyataan kebutuhan yang bukan derau akan tetapi terdeteksi sebagai derau</w:t>
      </w:r>
      <w:r w:rsidR="00B83C42">
        <w:t xml:space="preserve"> (</w:t>
      </w:r>
      <w:r w:rsidR="00B83C42" w:rsidRPr="00B83C42">
        <w:rPr>
          <w:i/>
        </w:rPr>
        <w:t>false positive</w:t>
      </w:r>
      <w:r w:rsidR="00B83C42">
        <w:t>)</w:t>
      </w:r>
      <w:r w:rsidR="00B038AB">
        <w:t>.</w:t>
      </w:r>
      <w:r w:rsidR="009B2F49">
        <w:t xml:space="preserve"> </w:t>
      </w:r>
      <w:r w:rsidR="00484491">
        <w:t>Pernyataan kebutuhan ini terdeteksi sebagai derau karena memiliki properti kemiripan yang hampir sama dengan pernyataan kebutuhan yang memang tergolong derau.</w:t>
      </w:r>
    </w:p>
    <w:p w14:paraId="1F97814A" w14:textId="37EAB648" w:rsidR="00F72BA4" w:rsidRDefault="001C7C5A" w:rsidP="00297674">
      <w:pPr>
        <w:keepNext/>
        <w:ind w:firstLine="0"/>
        <w:jc w:val="center"/>
      </w:pPr>
      <w:r>
        <w:rPr>
          <w:noProof/>
        </w:rPr>
        <w:drawing>
          <wp:inline distT="0" distB="0" distL="0" distR="0" wp14:anchorId="252D6791" wp14:editId="13BC806F">
            <wp:extent cx="4540102" cy="34050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0987" cy="3435744"/>
                    </a:xfrm>
                    <a:prstGeom prst="rect">
                      <a:avLst/>
                    </a:prstGeom>
                    <a:noFill/>
                    <a:ln>
                      <a:noFill/>
                    </a:ln>
                  </pic:spPr>
                </pic:pic>
              </a:graphicData>
            </a:graphic>
          </wp:inline>
        </w:drawing>
      </w:r>
    </w:p>
    <w:p w14:paraId="3AFDD3C2" w14:textId="37E2E697" w:rsidR="00F72BA4" w:rsidRPr="00127D2E" w:rsidRDefault="00F72BA4" w:rsidP="00F72BA4">
      <w:pPr>
        <w:pStyle w:val="Caption"/>
      </w:pPr>
      <w:bookmarkStart w:id="143" w:name="_Ref520202035"/>
      <w:bookmarkStart w:id="144" w:name="_Toc520963279"/>
      <w:r>
        <w:t xml:space="preserve">Gambar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524CAE">
        <w:rPr>
          <w:noProof/>
        </w:rPr>
        <w:t>4</w:t>
      </w:r>
      <w:r w:rsidR="009F2B05">
        <w:rPr>
          <w:noProof/>
        </w:rPr>
        <w:fldChar w:fldCharType="end"/>
      </w:r>
      <w:bookmarkEnd w:id="143"/>
      <w:r>
        <w:t xml:space="preserve"> Persebaran data Dokumen </w:t>
      </w:r>
      <w:r w:rsidRPr="003C39C5">
        <w:t>24_srsv6-uji24</w:t>
      </w:r>
      <w:bookmarkEnd w:id="144"/>
    </w:p>
    <w:p w14:paraId="74D21C2E" w14:textId="1300E455" w:rsidR="00147247" w:rsidRDefault="00453120" w:rsidP="00147247">
      <w:pPr>
        <w:ind w:firstLine="0"/>
      </w:pPr>
      <w:r>
        <w:t xml:space="preserve">Dari </w:t>
      </w:r>
      <w:r w:rsidR="00883620">
        <w:fldChar w:fldCharType="begin"/>
      </w:r>
      <w:r w:rsidR="00883620">
        <w:instrText xml:space="preserve"> REF _Ref520202035 \h </w:instrText>
      </w:r>
      <w:r w:rsidR="00883620">
        <w:fldChar w:fldCharType="separate"/>
      </w:r>
      <w:r w:rsidR="00524CAE">
        <w:t xml:space="preserve">Gambar </w:t>
      </w:r>
      <w:r w:rsidR="00524CAE">
        <w:rPr>
          <w:noProof/>
        </w:rPr>
        <w:t>4</w:t>
      </w:r>
      <w:r w:rsidR="00524CAE">
        <w:t>.</w:t>
      </w:r>
      <w:r w:rsidR="00524CAE">
        <w:rPr>
          <w:noProof/>
        </w:rPr>
        <w:t>4</w:t>
      </w:r>
      <w:r w:rsidR="00883620">
        <w:fldChar w:fldCharType="end"/>
      </w:r>
      <w:r w:rsidR="00883620">
        <w:t xml:space="preserve"> </w:t>
      </w:r>
      <w:r>
        <w:t>terlihat bahwa pernyataan kebutuhan yang bukan derau namun terdeteksi sebagai derau (lingkaran kuning) lebih dekat pada pernyataan kebutuhan yang merupakan derau</w:t>
      </w:r>
      <w:r w:rsidR="00C31C77">
        <w:t xml:space="preserve"> (lingkaran merah)</w:t>
      </w:r>
      <w:r w:rsidR="00D83123">
        <w:t xml:space="preserve"> daripada pernyataan kebutuhan yang bukan merupakan derau (lingkaran hijau)</w:t>
      </w:r>
      <w:r>
        <w:t>.</w:t>
      </w:r>
      <w:r w:rsidR="00525797">
        <w:t xml:space="preserve"> </w:t>
      </w:r>
      <w:r w:rsidR="00147247">
        <w:t>Kedua p</w:t>
      </w:r>
      <w:r w:rsidR="00525797" w:rsidRPr="00D70F31">
        <w:t xml:space="preserve">ernyataan kebutuhan yang salah terdeteksi sebagai derau </w:t>
      </w:r>
      <w:r w:rsidR="00147247">
        <w:t xml:space="preserve">adalah </w:t>
      </w:r>
      <w:r w:rsidR="00525797" w:rsidRPr="00D70F31">
        <w:t>“</w:t>
      </w:r>
      <w:r w:rsidR="00525797" w:rsidRPr="00D70F31">
        <w:rPr>
          <w:i/>
        </w:rPr>
        <w:t>The timeframe to upload data to the central database is the day that grades are due to the university and one week before the start of the new semester</w:t>
      </w:r>
      <w:r w:rsidR="00525797" w:rsidRPr="00D70F31">
        <w:t xml:space="preserve">” </w:t>
      </w:r>
      <w:r w:rsidR="00D46BA6">
        <w:t>dan “</w:t>
      </w:r>
      <w:r w:rsidR="00D46BA6" w:rsidRPr="00D46BA6">
        <w:rPr>
          <w:i/>
        </w:rPr>
        <w:t>All data transmitted to the central database will be encrypted</w:t>
      </w:r>
      <w:r w:rsidR="00D46BA6">
        <w:t>”</w:t>
      </w:r>
      <w:r w:rsidR="00147247">
        <w:t>.</w:t>
      </w:r>
    </w:p>
    <w:p w14:paraId="149591C4" w14:textId="6453D9C8" w:rsidR="00D21B46" w:rsidRDefault="00147247" w:rsidP="00672B5C">
      <w:pPr>
        <w:ind w:firstLine="810"/>
      </w:pPr>
      <w:bookmarkStart w:id="145" w:name="_Hlk520896077"/>
      <w:r>
        <w:t xml:space="preserve">Pernyataan kebutuhan </w:t>
      </w:r>
      <w:r w:rsidRPr="00D70F31">
        <w:t>“</w:t>
      </w:r>
      <w:r w:rsidRPr="00D70F31">
        <w:rPr>
          <w:i/>
        </w:rPr>
        <w:t>The timeframe to upload data to the central database is the day that grades are due to the university and one week before the start of the new semester</w:t>
      </w:r>
      <w:r w:rsidRPr="00D70F31">
        <w:t>”</w:t>
      </w:r>
      <w:r>
        <w:t xml:space="preserve"> memiliki properti kemiripan </w:t>
      </w:r>
      <w:r w:rsidR="00603E32">
        <w:t xml:space="preserve">mean = </w:t>
      </w:r>
      <w:r w:rsidRPr="00147247">
        <w:t>0.05</w:t>
      </w:r>
      <w:r w:rsidR="00603E32">
        <w:t xml:space="preserve">, </w:t>
      </w:r>
      <w:r w:rsidR="00987234">
        <w:t xml:space="preserve">max = </w:t>
      </w:r>
      <w:r w:rsidRPr="00147247">
        <w:t>0.26</w:t>
      </w:r>
      <w:r w:rsidR="00987234">
        <w:t xml:space="preserve">, std = </w:t>
      </w:r>
      <w:r w:rsidRPr="00147247">
        <w:t>0.07</w:t>
      </w:r>
      <w:r w:rsidR="00987234">
        <w:t>. Nilai properti kemiripan ini masih berada pada area properti kemiripan pernyataan kebutuhan yang tergolong derau (</w:t>
      </w:r>
      <w:r w:rsidR="00987234" w:rsidRPr="002F07FA">
        <w:rPr>
          <w:lang w:val="en-GB"/>
        </w:rPr>
        <w:t>mean = 0.03 ± 0.02, max = 0.27 ± 0.1, std = 0.05 ± 0.02</w:t>
      </w:r>
      <w:r w:rsidR="00987234">
        <w:rPr>
          <w:lang w:val="en-GB"/>
        </w:rPr>
        <w:t xml:space="preserve">). </w:t>
      </w:r>
      <w:r w:rsidR="00F73660">
        <w:rPr>
          <w:lang w:val="en-GB"/>
        </w:rPr>
        <w:t xml:space="preserve">Hal ini </w:t>
      </w:r>
      <w:r w:rsidR="00F73660">
        <w:rPr>
          <w:lang w:val="en-GB"/>
        </w:rPr>
        <w:lastRenderedPageBreak/>
        <w:t xml:space="preserve">menunjukkan bahwa pernyataan kebutuhan ini </w:t>
      </w:r>
      <w:r w:rsidR="00525797" w:rsidRPr="00D70F31">
        <w:t>memiliki kemiripan</w:t>
      </w:r>
      <w:r w:rsidR="00E27FEC">
        <w:t xml:space="preserve"> </w:t>
      </w:r>
      <w:r w:rsidR="00525797" w:rsidRPr="00D70F31">
        <w:t>yang rendah</w:t>
      </w:r>
      <w:r w:rsidR="003273F9">
        <w:t xml:space="preserve"> </w:t>
      </w:r>
      <w:r w:rsidR="00525797" w:rsidRPr="00D70F31">
        <w:t>dengan pernyataan kebutuhan yang lain</w:t>
      </w:r>
      <w:r>
        <w:t xml:space="preserve"> jika ditinjau dari kata penyusun serta frekuensi kata penyusunnya</w:t>
      </w:r>
      <w:r w:rsidR="00732600">
        <w:t>, karenanya sistem melabeli pernyataan kebutuhan ini sebagai derau.</w:t>
      </w:r>
    </w:p>
    <w:p w14:paraId="7A9F4788" w14:textId="1A5A4855" w:rsidR="0069148E" w:rsidRDefault="00672B5C" w:rsidP="00672B5C">
      <w:pPr>
        <w:ind w:firstLine="810"/>
      </w:pPr>
      <w:r>
        <w:t>Akan tetapi</w:t>
      </w:r>
      <w:r w:rsidR="00147247">
        <w:t xml:space="preserve"> jika ditinjau lebih dalam</w:t>
      </w:r>
      <w:r w:rsidR="00F73660">
        <w:t xml:space="preserve"> dari sisi maknanya, pernyataan kebutuhan ini </w:t>
      </w:r>
      <w:r w:rsidR="00525797" w:rsidRPr="00D70F31">
        <w:t xml:space="preserve">masih </w:t>
      </w:r>
      <w:r w:rsidR="00F73660">
        <w:t xml:space="preserve">berada </w:t>
      </w:r>
      <w:r w:rsidR="00525797" w:rsidRPr="00D70F31">
        <w:t xml:space="preserve">dalam konteks yang </w:t>
      </w:r>
      <w:r w:rsidR="00F73660">
        <w:t xml:space="preserve">dibahas dalam dokumen </w:t>
      </w:r>
      <w:r w:rsidR="00525797" w:rsidRPr="00D70F31">
        <w:t xml:space="preserve"> </w:t>
      </w:r>
      <w:r w:rsidR="00F73660">
        <w:rPr>
          <w:color w:val="000000" w:themeColor="text1"/>
        </w:rPr>
        <w:t xml:space="preserve">24_srsv6_uji24, yaitu </w:t>
      </w:r>
      <w:r w:rsidR="00525797" w:rsidRPr="00D70F31">
        <w:t>tentang Sistem Informasi Akademik sebuah Universitas</w:t>
      </w:r>
      <w:r>
        <w:t>, sehingga anotator melabeli pernyataan kebutuhan ini sebagai pernyataan kebutuhan yang normal</w:t>
      </w:r>
      <w:r w:rsidR="00525797" w:rsidRPr="00D70F31">
        <w:t>.</w:t>
      </w:r>
      <w:bookmarkEnd w:id="145"/>
    </w:p>
    <w:p w14:paraId="5B94DD65" w14:textId="77777777" w:rsidR="00D56AE9" w:rsidRDefault="005C5F31" w:rsidP="00147247">
      <w:pPr>
        <w:ind w:firstLine="810"/>
      </w:pPr>
      <w:r>
        <w:t xml:space="preserve">Hal yang sama juga terjadi pada pernyataan kebutuhan </w:t>
      </w:r>
      <w:r w:rsidRPr="00D70F31">
        <w:t>“</w:t>
      </w:r>
      <w:r w:rsidRPr="00D46BA6">
        <w:rPr>
          <w:i/>
        </w:rPr>
        <w:t>All data transmitted to the central database will be encrypted</w:t>
      </w:r>
      <w:r>
        <w:rPr>
          <w:i/>
        </w:rPr>
        <w:t>.</w:t>
      </w:r>
      <w:r>
        <w:t xml:space="preserve">”. Pernyataan kebutuhan ini memiliki properti kemiripan mean = </w:t>
      </w:r>
      <w:r w:rsidRPr="00147247">
        <w:t>0.0</w:t>
      </w:r>
      <w:r>
        <w:t xml:space="preserve">4, max = </w:t>
      </w:r>
      <w:r w:rsidRPr="00147247">
        <w:t>0.26</w:t>
      </w:r>
      <w:r>
        <w:t xml:space="preserve">, std = </w:t>
      </w:r>
      <w:r w:rsidRPr="00147247">
        <w:t>0.07</w:t>
      </w:r>
      <w:r>
        <w:t>. Nilai properti kemiripan ini masih berada pada area properti kemiripan pernyataan kebutuhan yang tergolong derau (</w:t>
      </w:r>
      <w:r w:rsidRPr="002F07FA">
        <w:rPr>
          <w:lang w:val="en-GB"/>
        </w:rPr>
        <w:t>mean = 0.03 ± 0.02, max = 0.27 ± 0.1, std = 0.05 ± 0.02</w:t>
      </w:r>
      <w:r>
        <w:rPr>
          <w:lang w:val="en-GB"/>
        </w:rPr>
        <w:t xml:space="preserve">). </w:t>
      </w:r>
      <w:r w:rsidR="00A92856">
        <w:rPr>
          <w:lang w:val="en-GB"/>
        </w:rPr>
        <w:t xml:space="preserve">Hal ini menunjukkan bahwa pernyataan kebutuhan ini </w:t>
      </w:r>
      <w:r w:rsidR="00A92856" w:rsidRPr="00D70F31">
        <w:t>memiliki kemiripan</w:t>
      </w:r>
      <w:r w:rsidR="00A92856">
        <w:t xml:space="preserve"> </w:t>
      </w:r>
      <w:r w:rsidR="00A92856" w:rsidRPr="00D70F31">
        <w:t>yang rendah</w:t>
      </w:r>
      <w:r w:rsidR="00A92856">
        <w:t xml:space="preserve"> </w:t>
      </w:r>
      <w:r w:rsidR="00A92856" w:rsidRPr="00D70F31">
        <w:t>dengan pernyataan kebutuhan yang lain</w:t>
      </w:r>
      <w:r w:rsidR="00A92856">
        <w:t xml:space="preserve"> jika ditinjau dari kata penyusun serta frekuensi kata penyusunnya, karenanya sistem melabeli pernyataan kebutuhan ini sebagai derau. </w:t>
      </w:r>
    </w:p>
    <w:p w14:paraId="4BB7D3B8" w14:textId="2B4A470F" w:rsidR="005C5F31" w:rsidRDefault="00A92856" w:rsidP="00147247">
      <w:pPr>
        <w:ind w:firstLine="810"/>
      </w:pPr>
      <w:r>
        <w:t xml:space="preserve">Akan tetapi jika ditinjau lebih dalam dari sisi maknanya, pernyataan kebutuhan ini </w:t>
      </w:r>
      <w:r w:rsidRPr="00D70F31">
        <w:t xml:space="preserve">masih </w:t>
      </w:r>
      <w:r>
        <w:t xml:space="preserve">berada </w:t>
      </w:r>
      <w:r w:rsidRPr="00D70F31">
        <w:t xml:space="preserve">dalam konteks yang </w:t>
      </w:r>
      <w:r>
        <w:t xml:space="preserve">dibahas dalam dokumen </w:t>
      </w:r>
      <w:r w:rsidRPr="00D70F31">
        <w:t xml:space="preserve"> </w:t>
      </w:r>
      <w:r>
        <w:rPr>
          <w:color w:val="000000" w:themeColor="text1"/>
        </w:rPr>
        <w:t xml:space="preserve">24_srsv6_uji24, yaitu </w:t>
      </w:r>
      <w:r w:rsidRPr="00D70F31">
        <w:t>tentang Sistem Informasi Akademik sebuah Universitas</w:t>
      </w:r>
      <w:r>
        <w:t>, sehingga anotator melabeli pernyataan kebutuhan ini sebagai pernyataan kebutuhan yang normal</w:t>
      </w:r>
      <w:r w:rsidR="005C5F31" w:rsidRPr="00D70F31">
        <w:t>.</w:t>
      </w:r>
    </w:p>
    <w:p w14:paraId="508F49B2" w14:textId="2FED90AD" w:rsidR="00D82BE6" w:rsidRDefault="006F1BD4" w:rsidP="00D82BE6">
      <w:pPr>
        <w:pStyle w:val="Heading3"/>
        <w:rPr>
          <w:rFonts w:ascii="Times New Roman" w:hAnsi="Times New Roman" w:cs="Times New Roman"/>
          <w:color w:val="000000" w:themeColor="text1"/>
        </w:rPr>
      </w:pPr>
      <w:bookmarkStart w:id="146" w:name="_Toc521058509"/>
      <w:r>
        <w:rPr>
          <w:rFonts w:ascii="Times New Roman" w:hAnsi="Times New Roman" w:cs="Times New Roman"/>
          <w:color w:val="000000" w:themeColor="text1"/>
        </w:rPr>
        <w:t xml:space="preserve">Analisa </w:t>
      </w:r>
      <w:r w:rsidR="00D82BE6">
        <w:rPr>
          <w:rFonts w:ascii="Times New Roman" w:hAnsi="Times New Roman" w:cs="Times New Roman"/>
          <w:color w:val="000000" w:themeColor="text1"/>
        </w:rPr>
        <w:t xml:space="preserve">Dokumen SKPL </w:t>
      </w:r>
      <w:r w:rsidR="00D82BE6" w:rsidRPr="00D82BE6">
        <w:rPr>
          <w:rFonts w:ascii="Times New Roman" w:hAnsi="Times New Roman" w:cs="Times New Roman"/>
          <w:color w:val="000000" w:themeColor="text1"/>
        </w:rPr>
        <w:t>18_SoftwareRequirementsSpecification-uji18</w:t>
      </w:r>
      <w:bookmarkEnd w:id="146"/>
    </w:p>
    <w:p w14:paraId="05EE1689" w14:textId="655C1846" w:rsidR="00BB448C" w:rsidRDefault="00A911E9" w:rsidP="0069148E">
      <w:pPr>
        <w:ind w:firstLine="900"/>
      </w:pPr>
      <w:r>
        <w:t xml:space="preserve">Pada dokumen </w:t>
      </w:r>
      <w:r w:rsidR="00D44338">
        <w:t>yang membahas tentang spesifikasi kebutuhan perangkat lunak perpustakaan online pada sebuah universitas</w:t>
      </w:r>
      <w:r w:rsidR="00D82BE6">
        <w:t xml:space="preserve"> ini</w:t>
      </w:r>
      <w:r w:rsidR="00D44338">
        <w:t xml:space="preserve">, </w:t>
      </w:r>
      <w:r>
        <w:t xml:space="preserve">terdapat </w:t>
      </w:r>
      <w:r w:rsidR="00453D64">
        <w:t xml:space="preserve">satu </w:t>
      </w:r>
      <w:r>
        <w:t>pernyataan kebutuhan yang tergolong derau namun terdeteksi sebagai pernyataan kebutuhan yang bukan derau (</w:t>
      </w:r>
      <w:r w:rsidRPr="00A911E9">
        <w:rPr>
          <w:i/>
        </w:rPr>
        <w:t>false negative</w:t>
      </w:r>
      <w:r>
        <w:t>).</w:t>
      </w:r>
    </w:p>
    <w:p w14:paraId="262D9DCC" w14:textId="0184597F" w:rsidR="00A911E9" w:rsidRDefault="001113AC" w:rsidP="00D56AE9">
      <w:pPr>
        <w:keepNext/>
        <w:ind w:firstLine="0"/>
        <w:jc w:val="center"/>
      </w:pPr>
      <w:r>
        <w:rPr>
          <w:noProof/>
        </w:rPr>
        <w:lastRenderedPageBreak/>
        <w:drawing>
          <wp:inline distT="0" distB="0" distL="0" distR="0" wp14:anchorId="69875B4D" wp14:editId="55013314">
            <wp:extent cx="4104168" cy="307812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3835" cy="3122875"/>
                    </a:xfrm>
                    <a:prstGeom prst="rect">
                      <a:avLst/>
                    </a:prstGeom>
                    <a:noFill/>
                    <a:ln>
                      <a:noFill/>
                    </a:ln>
                  </pic:spPr>
                </pic:pic>
              </a:graphicData>
            </a:graphic>
          </wp:inline>
        </w:drawing>
      </w:r>
    </w:p>
    <w:p w14:paraId="02A27ED2" w14:textId="04EDC033" w:rsidR="00A911E9" w:rsidRDefault="00A911E9" w:rsidP="00A911E9">
      <w:pPr>
        <w:pStyle w:val="Caption"/>
      </w:pPr>
      <w:bookmarkStart w:id="147" w:name="_Ref520202969"/>
      <w:bookmarkStart w:id="148" w:name="_Toc520963280"/>
      <w:r>
        <w:t xml:space="preserve">Gambar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20666A">
        <w:t>.</w:t>
      </w:r>
      <w:r w:rsidR="009F2B05">
        <w:rPr>
          <w:noProof/>
        </w:rPr>
        <w:fldChar w:fldCharType="begin"/>
      </w:r>
      <w:r w:rsidR="009F2B05">
        <w:rPr>
          <w:noProof/>
        </w:rPr>
        <w:instrText xml:space="preserve"> SEQ Gambar \* ARABIC \s 1 </w:instrText>
      </w:r>
      <w:r w:rsidR="009F2B05">
        <w:rPr>
          <w:noProof/>
        </w:rPr>
        <w:fldChar w:fldCharType="separate"/>
      </w:r>
      <w:r w:rsidR="00524CAE">
        <w:rPr>
          <w:noProof/>
        </w:rPr>
        <w:t>5</w:t>
      </w:r>
      <w:r w:rsidR="009F2B05">
        <w:rPr>
          <w:noProof/>
        </w:rPr>
        <w:fldChar w:fldCharType="end"/>
      </w:r>
      <w:bookmarkEnd w:id="147"/>
      <w:r>
        <w:t xml:space="preserve"> Persebaran data</w:t>
      </w:r>
      <w:r w:rsidR="00A83FE0">
        <w:t xml:space="preserve"> </w:t>
      </w:r>
      <w:r w:rsidR="00A83FE0" w:rsidRPr="00A83FE0">
        <w:rPr>
          <w:i/>
        </w:rPr>
        <w:t>false negative</w:t>
      </w:r>
      <w:r>
        <w:t xml:space="preserve"> </w:t>
      </w:r>
      <w:r w:rsidR="0090083B">
        <w:t xml:space="preserve">pada </w:t>
      </w:r>
      <w:r>
        <w:t xml:space="preserve">Dokumen </w:t>
      </w:r>
      <w:r w:rsidR="008C0E50" w:rsidRPr="003A3FBF">
        <w:t>18_SoftwareRequirementsSpecification-uji18</w:t>
      </w:r>
      <w:bookmarkEnd w:id="148"/>
    </w:p>
    <w:p w14:paraId="2249C60C" w14:textId="78C72C39" w:rsidR="002A791C" w:rsidRDefault="00A911E9" w:rsidP="00F328D2">
      <w:pPr>
        <w:ind w:firstLine="0"/>
      </w:pPr>
      <w:r>
        <w:t xml:space="preserve">Pada </w:t>
      </w:r>
      <w:r w:rsidR="0080583C">
        <w:fldChar w:fldCharType="begin"/>
      </w:r>
      <w:r w:rsidR="0080583C">
        <w:instrText xml:space="preserve"> REF _Ref520202969 \h </w:instrText>
      </w:r>
      <w:r w:rsidR="0080583C">
        <w:fldChar w:fldCharType="separate"/>
      </w:r>
      <w:r w:rsidR="00524CAE">
        <w:t xml:space="preserve">Gambar </w:t>
      </w:r>
      <w:r w:rsidR="00524CAE">
        <w:rPr>
          <w:noProof/>
        </w:rPr>
        <w:t>4</w:t>
      </w:r>
      <w:r w:rsidR="00524CAE">
        <w:t>.</w:t>
      </w:r>
      <w:r w:rsidR="00524CAE">
        <w:rPr>
          <w:noProof/>
        </w:rPr>
        <w:t>5</w:t>
      </w:r>
      <w:r w:rsidR="0080583C">
        <w:fldChar w:fldCharType="end"/>
      </w:r>
      <w:r w:rsidR="0080583C">
        <w:t xml:space="preserve"> </w:t>
      </w:r>
      <w:r>
        <w:t>terlihat dengan jelas bahwa pernyataan kebutuhan yang tergolong derau tapi terdeteksi sebagai normal (lingkaran hitam) memiliki kedekatan dengan data-data pernyataan kebutuhan yang tergolong normal (lingkaran hijau).</w:t>
      </w:r>
      <w:r w:rsidR="001C5B4B">
        <w:t xml:space="preserve"> </w:t>
      </w:r>
    </w:p>
    <w:p w14:paraId="45E7CA33" w14:textId="77777777" w:rsidR="00D56AE9" w:rsidRDefault="002A791C" w:rsidP="002A791C">
      <w:pPr>
        <w:ind w:firstLine="810"/>
      </w:pPr>
      <w:r>
        <w:t xml:space="preserve">Pernyataan kebutuhan </w:t>
      </w:r>
      <w:r w:rsidRPr="00D70F31">
        <w:t>“</w:t>
      </w:r>
      <w:r w:rsidRPr="002D6947">
        <w:rPr>
          <w:i/>
        </w:rPr>
        <w:t>The university information security system must be compatible with the Internet applications</w:t>
      </w:r>
      <w:r w:rsidRPr="00D70F31">
        <w:t>”</w:t>
      </w:r>
      <w:r>
        <w:t xml:space="preserve"> memiliki properti kemiripan mean = </w:t>
      </w:r>
      <w:r w:rsidRPr="00147247">
        <w:t>0.0</w:t>
      </w:r>
      <w:r w:rsidR="006C26D6">
        <w:t>6</w:t>
      </w:r>
      <w:r>
        <w:t xml:space="preserve">, max = </w:t>
      </w:r>
      <w:r w:rsidRPr="00147247">
        <w:t>0.</w:t>
      </w:r>
      <w:r w:rsidR="006C26D6">
        <w:t>38</w:t>
      </w:r>
      <w:r>
        <w:t xml:space="preserve">, std = </w:t>
      </w:r>
      <w:r w:rsidRPr="00147247">
        <w:t>0.0</w:t>
      </w:r>
      <w:r w:rsidR="006C26D6">
        <w:t>8</w:t>
      </w:r>
      <w:r>
        <w:t xml:space="preserve">. Nilai properti kemiripan ini masih berada pada area properti kemiripan pernyataan kebutuhan yang </w:t>
      </w:r>
      <w:r w:rsidR="006C26D6">
        <w:t xml:space="preserve">normal </w:t>
      </w:r>
      <w:r>
        <w:t>(</w:t>
      </w:r>
      <w:r w:rsidR="006C26D6" w:rsidRPr="002F07FA">
        <w:rPr>
          <w:lang w:val="en-GB"/>
        </w:rPr>
        <w:t>mean = 0.11 ± 0.06, max = 0.49 ± 0.2, std = 0.11 ± 0.04</w:t>
      </w:r>
      <w:r>
        <w:rPr>
          <w:lang w:val="en-GB"/>
        </w:rPr>
        <w:t>).</w:t>
      </w:r>
      <w:r w:rsidR="00DC1784">
        <w:rPr>
          <w:lang w:val="en-GB"/>
        </w:rPr>
        <w:t xml:space="preserve"> </w:t>
      </w:r>
      <w:r>
        <w:rPr>
          <w:lang w:val="en-GB"/>
        </w:rPr>
        <w:t xml:space="preserve">Hal ini menunjukkan bahwa pernyataan kebutuhan ini </w:t>
      </w:r>
      <w:r w:rsidRPr="00D70F31">
        <w:t>memiliki kemiripan</w:t>
      </w:r>
      <w:r>
        <w:t xml:space="preserve"> </w:t>
      </w:r>
      <w:r w:rsidRPr="00D70F31">
        <w:t xml:space="preserve">yang </w:t>
      </w:r>
      <w:r w:rsidR="006C26D6">
        <w:t>tinggi</w:t>
      </w:r>
      <w:r>
        <w:t xml:space="preserve"> </w:t>
      </w:r>
      <w:r w:rsidRPr="00D70F31">
        <w:t>dengan pernyataan kebutuhan yang lain</w:t>
      </w:r>
      <w:r>
        <w:t xml:space="preserve"> jika ditinjau dari kata penyusun serta frekuensi kata penyusunnya</w:t>
      </w:r>
      <w:r w:rsidR="00C7754C">
        <w:t>, karenanya sistem melabeli pernyataan kebutuhan ini sebagai pernyataan kebutuhan yang normal</w:t>
      </w:r>
      <w:r>
        <w:t xml:space="preserve">. </w:t>
      </w:r>
    </w:p>
    <w:p w14:paraId="34990E94" w14:textId="38B65501" w:rsidR="002A791C" w:rsidRDefault="00C7754C" w:rsidP="002A791C">
      <w:pPr>
        <w:ind w:firstLine="810"/>
      </w:pPr>
      <w:r>
        <w:t xml:space="preserve">Akan tetapi jika ditinjau </w:t>
      </w:r>
      <w:r w:rsidR="002A791C">
        <w:t xml:space="preserve">lebih dalam dari sisi maknanya, pernyataan kebutuhan ini </w:t>
      </w:r>
      <w:r w:rsidR="006C26D6">
        <w:t xml:space="preserve">sudah </w:t>
      </w:r>
      <w:r w:rsidR="002A791C">
        <w:t xml:space="preserve">berada </w:t>
      </w:r>
      <w:r w:rsidR="006C26D6">
        <w:t>diluar</w:t>
      </w:r>
      <w:r w:rsidR="002A791C" w:rsidRPr="00D70F31">
        <w:t xml:space="preserve"> konteks yang </w:t>
      </w:r>
      <w:r w:rsidR="002A791C">
        <w:t xml:space="preserve">dibahas dalam dokumen </w:t>
      </w:r>
      <w:r w:rsidR="002A791C" w:rsidRPr="00D70F31">
        <w:t xml:space="preserve"> </w:t>
      </w:r>
      <w:r w:rsidR="006C26D6" w:rsidRPr="003A3FBF">
        <w:t>18_SoftwareRequirementsSpecification-uji18</w:t>
      </w:r>
      <w:r w:rsidR="002A791C">
        <w:rPr>
          <w:color w:val="000000" w:themeColor="text1"/>
        </w:rPr>
        <w:t xml:space="preserve">, yaitu </w:t>
      </w:r>
      <w:r w:rsidR="002A791C" w:rsidRPr="00D70F31">
        <w:t xml:space="preserve">tentang </w:t>
      </w:r>
      <w:r w:rsidR="0015473F">
        <w:t xml:space="preserve">perpustakaan online </w:t>
      </w:r>
      <w:r w:rsidR="002A791C" w:rsidRPr="00D70F31">
        <w:t xml:space="preserve">sebuah </w:t>
      </w:r>
      <w:r w:rsidR="008525F5">
        <w:t>u</w:t>
      </w:r>
      <w:r w:rsidR="002A791C" w:rsidRPr="00D70F31">
        <w:t>niversitas</w:t>
      </w:r>
      <w:r>
        <w:t>, sehingga anotator melabeli pernyataan kebutuhan ini sebagai derau</w:t>
      </w:r>
      <w:r w:rsidR="002A791C" w:rsidRPr="00D70F31">
        <w:t>.</w:t>
      </w:r>
    </w:p>
    <w:p w14:paraId="20DB7082" w14:textId="53A3B39A" w:rsidR="006F4E1D" w:rsidRDefault="00C207C8" w:rsidP="00120A02">
      <w:pPr>
        <w:ind w:firstLine="810"/>
      </w:pPr>
      <w:r>
        <w:t xml:space="preserve">Dalam dokumen ini juga terdapat </w:t>
      </w:r>
      <w:r w:rsidR="00A83FE0">
        <w:t>28 pernyataan kebutuhan bukan derau yang terdeteksi sebagai derau (</w:t>
      </w:r>
      <w:r w:rsidR="00A83FE0" w:rsidRPr="00A83FE0">
        <w:rPr>
          <w:i/>
        </w:rPr>
        <w:t xml:space="preserve">false </w:t>
      </w:r>
      <w:r w:rsidR="001B02A6">
        <w:rPr>
          <w:i/>
        </w:rPr>
        <w:t>positive</w:t>
      </w:r>
      <w:r w:rsidR="00A83FE0">
        <w:t>)</w:t>
      </w:r>
      <w:r w:rsidR="001B02A6">
        <w:t>.</w:t>
      </w:r>
      <w:r w:rsidR="00885165">
        <w:t xml:space="preserve"> </w:t>
      </w:r>
      <w:r w:rsidR="001567FB">
        <w:t xml:space="preserve">Berikut adalah </w:t>
      </w:r>
      <w:r w:rsidR="001B7956">
        <w:t>3</w:t>
      </w:r>
      <w:r w:rsidR="001567FB">
        <w:t xml:space="preserve"> contoh dari 28 pernyataan kebutuhan yang tergolong </w:t>
      </w:r>
      <w:r w:rsidR="001567FB" w:rsidRPr="001567FB">
        <w:rPr>
          <w:i/>
        </w:rPr>
        <w:t>false positive</w:t>
      </w:r>
      <w:r w:rsidR="001567FB">
        <w:t xml:space="preserve"> pada dokumen</w:t>
      </w:r>
      <w:r w:rsidR="0084557A">
        <w:t xml:space="preserve"> ini</w:t>
      </w:r>
      <w:r w:rsidR="001567FB">
        <w:t>.</w:t>
      </w:r>
    </w:p>
    <w:p w14:paraId="75D8FA2B" w14:textId="2A09A5FA" w:rsidR="00EE004B" w:rsidRPr="00EE004B" w:rsidRDefault="00EE004B" w:rsidP="00EE004B">
      <w:pPr>
        <w:pStyle w:val="Caption"/>
        <w:keepNext/>
      </w:pPr>
      <w:bookmarkStart w:id="149" w:name="_Ref520896178"/>
      <w:bookmarkStart w:id="150" w:name="_Toc520963318"/>
      <w:r>
        <w:lastRenderedPageBreak/>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4</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12</w:t>
      </w:r>
      <w:r w:rsidR="009F2B05">
        <w:rPr>
          <w:noProof/>
        </w:rPr>
        <w:fldChar w:fldCharType="end"/>
      </w:r>
      <w:bookmarkEnd w:id="149"/>
      <w:r>
        <w:t xml:space="preserve"> Sampel </w:t>
      </w:r>
      <w:r>
        <w:rPr>
          <w:i/>
        </w:rPr>
        <w:t>F</w:t>
      </w:r>
      <w:r w:rsidRPr="00EE004B">
        <w:rPr>
          <w:i/>
        </w:rPr>
        <w:t xml:space="preserve">alse </w:t>
      </w:r>
      <w:r>
        <w:rPr>
          <w:i/>
        </w:rPr>
        <w:t>P</w:t>
      </w:r>
      <w:r w:rsidRPr="00EE004B">
        <w:rPr>
          <w:i/>
        </w:rPr>
        <w:t>ositive</w:t>
      </w:r>
      <w:r>
        <w:rPr>
          <w:i/>
        </w:rPr>
        <w:t xml:space="preserve"> </w:t>
      </w:r>
      <w:r>
        <w:t xml:space="preserve">pada Dokumen </w:t>
      </w:r>
      <w:r w:rsidRPr="003A3FBF">
        <w:t>18_SoftwareRequirementsSpecification-uji18</w:t>
      </w:r>
      <w:bookmarkEnd w:id="150"/>
    </w:p>
    <w:tbl>
      <w:tblPr>
        <w:tblStyle w:val="TableGrid"/>
        <w:tblW w:w="0" w:type="auto"/>
        <w:tblLook w:val="04A0" w:firstRow="1" w:lastRow="0" w:firstColumn="1" w:lastColumn="0" w:noHBand="0" w:noVBand="1"/>
      </w:tblPr>
      <w:tblGrid>
        <w:gridCol w:w="510"/>
        <w:gridCol w:w="5852"/>
        <w:gridCol w:w="803"/>
        <w:gridCol w:w="683"/>
        <w:gridCol w:w="651"/>
      </w:tblGrid>
      <w:tr w:rsidR="00D22434" w:rsidRPr="00767572" w14:paraId="678E5251" w14:textId="77777777" w:rsidTr="003E6965">
        <w:tc>
          <w:tcPr>
            <w:tcW w:w="510" w:type="dxa"/>
            <w:vAlign w:val="center"/>
          </w:tcPr>
          <w:p w14:paraId="4699EAD7" w14:textId="60A74B2E"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No</w:t>
            </w:r>
          </w:p>
        </w:tc>
        <w:tc>
          <w:tcPr>
            <w:tcW w:w="5852" w:type="dxa"/>
            <w:vAlign w:val="center"/>
          </w:tcPr>
          <w:p w14:paraId="1911B854" w14:textId="2738BC3B"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Pernyataan Kebutuhan</w:t>
            </w:r>
          </w:p>
        </w:tc>
        <w:tc>
          <w:tcPr>
            <w:tcW w:w="803" w:type="dxa"/>
            <w:vAlign w:val="center"/>
          </w:tcPr>
          <w:p w14:paraId="57D920CB" w14:textId="138EF93B"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Mean</w:t>
            </w:r>
          </w:p>
        </w:tc>
        <w:tc>
          <w:tcPr>
            <w:tcW w:w="683" w:type="dxa"/>
            <w:vAlign w:val="center"/>
          </w:tcPr>
          <w:p w14:paraId="3FCBE104" w14:textId="62B65AAA"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Max</w:t>
            </w:r>
          </w:p>
        </w:tc>
        <w:tc>
          <w:tcPr>
            <w:tcW w:w="651" w:type="dxa"/>
            <w:vAlign w:val="center"/>
          </w:tcPr>
          <w:p w14:paraId="0B84250E" w14:textId="798398F0" w:rsidR="00D22434" w:rsidRPr="00767572" w:rsidRDefault="00D22434" w:rsidP="003E6965">
            <w:pPr>
              <w:ind w:firstLine="0"/>
              <w:jc w:val="center"/>
              <w:rPr>
                <w:rFonts w:ascii="Times New Roman" w:hAnsi="Times New Roman" w:cs="Times New Roman"/>
                <w:b/>
                <w:sz w:val="22"/>
                <w:szCs w:val="22"/>
              </w:rPr>
            </w:pPr>
            <w:r w:rsidRPr="00767572">
              <w:rPr>
                <w:rFonts w:ascii="Times New Roman" w:hAnsi="Times New Roman" w:cs="Times New Roman"/>
                <w:b/>
                <w:sz w:val="22"/>
                <w:szCs w:val="22"/>
              </w:rPr>
              <w:t>Std</w:t>
            </w:r>
          </w:p>
        </w:tc>
      </w:tr>
      <w:tr w:rsidR="00D22434" w:rsidRPr="00767572" w14:paraId="6FC71866" w14:textId="77777777" w:rsidTr="003E6965">
        <w:tc>
          <w:tcPr>
            <w:tcW w:w="510" w:type="dxa"/>
            <w:vAlign w:val="center"/>
          </w:tcPr>
          <w:p w14:paraId="524955BB" w14:textId="0CFC12E8" w:rsidR="00D22434" w:rsidRPr="00767572" w:rsidRDefault="00D22434" w:rsidP="003E6965">
            <w:pPr>
              <w:spacing w:line="240" w:lineRule="auto"/>
              <w:ind w:firstLine="0"/>
              <w:jc w:val="center"/>
              <w:rPr>
                <w:rFonts w:ascii="Times New Roman" w:hAnsi="Times New Roman" w:cs="Times New Roman"/>
                <w:color w:val="000000"/>
                <w:sz w:val="22"/>
                <w:szCs w:val="22"/>
              </w:rPr>
            </w:pPr>
            <w:r w:rsidRPr="00767572">
              <w:rPr>
                <w:rFonts w:ascii="Times New Roman" w:hAnsi="Times New Roman" w:cs="Times New Roman"/>
                <w:color w:val="000000"/>
                <w:sz w:val="22"/>
                <w:szCs w:val="22"/>
              </w:rPr>
              <w:t>1</w:t>
            </w:r>
          </w:p>
        </w:tc>
        <w:tc>
          <w:tcPr>
            <w:tcW w:w="5852" w:type="dxa"/>
            <w:vAlign w:val="center"/>
          </w:tcPr>
          <w:p w14:paraId="59F8CB29" w14:textId="19D317EB" w:rsidR="00D22434" w:rsidRPr="00767572" w:rsidRDefault="00D22434" w:rsidP="003E6965">
            <w:pPr>
              <w:spacing w:line="240" w:lineRule="auto"/>
              <w:ind w:firstLine="0"/>
              <w:jc w:val="center"/>
              <w:rPr>
                <w:rFonts w:ascii="Times New Roman" w:eastAsia="Times New Roman" w:hAnsi="Times New Roman" w:cs="Times New Roman"/>
                <w:color w:val="000000"/>
                <w:sz w:val="22"/>
                <w:szCs w:val="22"/>
              </w:rPr>
            </w:pPr>
            <w:r w:rsidRPr="00767572">
              <w:rPr>
                <w:rFonts w:ascii="Times New Roman" w:hAnsi="Times New Roman" w:cs="Times New Roman"/>
                <w:color w:val="000000"/>
                <w:sz w:val="22"/>
                <w:szCs w:val="22"/>
              </w:rPr>
              <w:t>The system shall be comply with the TCP/IP protocol standards and shall be designed accordingly.</w:t>
            </w:r>
          </w:p>
        </w:tc>
        <w:tc>
          <w:tcPr>
            <w:tcW w:w="803" w:type="dxa"/>
            <w:vAlign w:val="center"/>
          </w:tcPr>
          <w:p w14:paraId="3896C6A7" w14:textId="7C821E16" w:rsidR="00D22434" w:rsidRPr="00767572" w:rsidRDefault="00D22434"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0.03</w:t>
            </w:r>
          </w:p>
        </w:tc>
        <w:tc>
          <w:tcPr>
            <w:tcW w:w="683" w:type="dxa"/>
            <w:vAlign w:val="center"/>
          </w:tcPr>
          <w:p w14:paraId="0B4FB795" w14:textId="26C936C4" w:rsidR="00D22434" w:rsidRPr="00767572" w:rsidRDefault="00D22434"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0.20</w:t>
            </w:r>
          </w:p>
        </w:tc>
        <w:tc>
          <w:tcPr>
            <w:tcW w:w="651" w:type="dxa"/>
            <w:vAlign w:val="center"/>
          </w:tcPr>
          <w:p w14:paraId="0C428A7A" w14:textId="1046D1F3" w:rsidR="00D22434" w:rsidRPr="00767572" w:rsidRDefault="00D22434"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0.05</w:t>
            </w:r>
          </w:p>
        </w:tc>
      </w:tr>
      <w:tr w:rsidR="00C64C78" w:rsidRPr="00767572" w14:paraId="49122A01" w14:textId="77777777" w:rsidTr="003E6965">
        <w:trPr>
          <w:trHeight w:val="595"/>
        </w:trPr>
        <w:tc>
          <w:tcPr>
            <w:tcW w:w="510" w:type="dxa"/>
            <w:vAlign w:val="center"/>
          </w:tcPr>
          <w:p w14:paraId="36244A13" w14:textId="3D6E1709" w:rsidR="00C64C78" w:rsidRPr="00767572" w:rsidRDefault="00C64C78" w:rsidP="003E6965">
            <w:pPr>
              <w:spacing w:line="240" w:lineRule="auto"/>
              <w:ind w:firstLine="0"/>
              <w:jc w:val="center"/>
              <w:rPr>
                <w:rFonts w:ascii="Times New Roman" w:hAnsi="Times New Roman" w:cs="Times New Roman"/>
                <w:color w:val="000000"/>
                <w:sz w:val="22"/>
                <w:szCs w:val="22"/>
              </w:rPr>
            </w:pPr>
            <w:r w:rsidRPr="00767572">
              <w:rPr>
                <w:rFonts w:ascii="Times New Roman" w:hAnsi="Times New Roman" w:cs="Times New Roman"/>
                <w:color w:val="000000"/>
                <w:sz w:val="22"/>
                <w:szCs w:val="22"/>
              </w:rPr>
              <w:t>2</w:t>
            </w:r>
          </w:p>
        </w:tc>
        <w:tc>
          <w:tcPr>
            <w:tcW w:w="5852" w:type="dxa"/>
            <w:vAlign w:val="center"/>
          </w:tcPr>
          <w:p w14:paraId="43FFF618" w14:textId="20057F69" w:rsidR="00C64C78" w:rsidRPr="00767572" w:rsidRDefault="00C64C78" w:rsidP="003E6965">
            <w:pPr>
              <w:spacing w:line="240" w:lineRule="auto"/>
              <w:ind w:firstLine="0"/>
              <w:jc w:val="center"/>
              <w:rPr>
                <w:rFonts w:ascii="Times New Roman" w:eastAsia="Times New Roman" w:hAnsi="Times New Roman" w:cs="Times New Roman"/>
                <w:color w:val="000000"/>
                <w:sz w:val="22"/>
                <w:szCs w:val="22"/>
              </w:rPr>
            </w:pPr>
            <w:r w:rsidRPr="00767572">
              <w:rPr>
                <w:rFonts w:ascii="Times New Roman" w:hAnsi="Times New Roman" w:cs="Times New Roman"/>
                <w:color w:val="000000"/>
                <w:sz w:val="22"/>
                <w:szCs w:val="22"/>
              </w:rPr>
              <w:t>The product can access the university student database</w:t>
            </w:r>
          </w:p>
        </w:tc>
        <w:tc>
          <w:tcPr>
            <w:tcW w:w="803" w:type="dxa"/>
            <w:vAlign w:val="center"/>
          </w:tcPr>
          <w:p w14:paraId="4D90C611" w14:textId="24342AD6" w:rsidR="00C64C78" w:rsidRPr="00767572" w:rsidRDefault="00C64C78"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0.03</w:t>
            </w:r>
          </w:p>
        </w:tc>
        <w:tc>
          <w:tcPr>
            <w:tcW w:w="683" w:type="dxa"/>
            <w:vAlign w:val="center"/>
          </w:tcPr>
          <w:p w14:paraId="460B61BA" w14:textId="68EEFA16" w:rsidR="00C64C78" w:rsidRPr="00767572" w:rsidRDefault="00C64C78"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0.33</w:t>
            </w:r>
          </w:p>
        </w:tc>
        <w:tc>
          <w:tcPr>
            <w:tcW w:w="651" w:type="dxa"/>
            <w:vAlign w:val="center"/>
          </w:tcPr>
          <w:p w14:paraId="3DB0F775" w14:textId="317F7B1D" w:rsidR="00C64C78" w:rsidRPr="00767572" w:rsidRDefault="00C64C78"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0.06</w:t>
            </w:r>
          </w:p>
        </w:tc>
      </w:tr>
      <w:tr w:rsidR="003E6965" w:rsidRPr="00767572" w14:paraId="37265E20" w14:textId="77777777" w:rsidTr="003E6965">
        <w:tc>
          <w:tcPr>
            <w:tcW w:w="510" w:type="dxa"/>
            <w:vAlign w:val="center"/>
          </w:tcPr>
          <w:p w14:paraId="4612FE16" w14:textId="43769C6C" w:rsidR="003E6965" w:rsidRPr="00767572" w:rsidRDefault="003E6965" w:rsidP="003E6965">
            <w:pPr>
              <w:ind w:firstLine="0"/>
              <w:jc w:val="center"/>
              <w:rPr>
                <w:rFonts w:ascii="Times New Roman" w:hAnsi="Times New Roman" w:cs="Times New Roman"/>
                <w:color w:val="000000"/>
                <w:sz w:val="22"/>
                <w:szCs w:val="22"/>
              </w:rPr>
            </w:pPr>
            <w:r w:rsidRPr="00767572">
              <w:rPr>
                <w:rFonts w:ascii="Times New Roman" w:hAnsi="Times New Roman" w:cs="Times New Roman"/>
                <w:color w:val="000000"/>
                <w:sz w:val="22"/>
                <w:szCs w:val="22"/>
              </w:rPr>
              <w:t>3</w:t>
            </w:r>
          </w:p>
        </w:tc>
        <w:tc>
          <w:tcPr>
            <w:tcW w:w="5852" w:type="dxa"/>
            <w:vAlign w:val="center"/>
          </w:tcPr>
          <w:p w14:paraId="1420A9D6" w14:textId="4BB74998" w:rsidR="003E6965" w:rsidRPr="00767572" w:rsidRDefault="003E6965"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The system can alert the Librarian or the administrator in case of any problems.</w:t>
            </w:r>
          </w:p>
        </w:tc>
        <w:tc>
          <w:tcPr>
            <w:tcW w:w="803" w:type="dxa"/>
            <w:vAlign w:val="center"/>
          </w:tcPr>
          <w:p w14:paraId="442035D5" w14:textId="7AF90786" w:rsidR="003E6965" w:rsidRPr="00767572" w:rsidRDefault="003E6965"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0.03</w:t>
            </w:r>
          </w:p>
        </w:tc>
        <w:tc>
          <w:tcPr>
            <w:tcW w:w="683" w:type="dxa"/>
            <w:vAlign w:val="center"/>
          </w:tcPr>
          <w:p w14:paraId="22BE03F9" w14:textId="7FB154B6" w:rsidR="003E6965" w:rsidRPr="00767572" w:rsidRDefault="003E6965"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0.27</w:t>
            </w:r>
          </w:p>
        </w:tc>
        <w:tc>
          <w:tcPr>
            <w:tcW w:w="651" w:type="dxa"/>
            <w:vAlign w:val="center"/>
          </w:tcPr>
          <w:p w14:paraId="6EAB27E5" w14:textId="4A10381F" w:rsidR="003E6965" w:rsidRPr="00767572" w:rsidRDefault="003E6965" w:rsidP="003E6965">
            <w:pPr>
              <w:ind w:firstLine="0"/>
              <w:jc w:val="center"/>
              <w:rPr>
                <w:rFonts w:ascii="Times New Roman" w:hAnsi="Times New Roman" w:cs="Times New Roman"/>
                <w:sz w:val="22"/>
                <w:szCs w:val="22"/>
              </w:rPr>
            </w:pPr>
            <w:r w:rsidRPr="00767572">
              <w:rPr>
                <w:rFonts w:ascii="Times New Roman" w:hAnsi="Times New Roman" w:cs="Times New Roman"/>
                <w:color w:val="000000"/>
                <w:sz w:val="22"/>
                <w:szCs w:val="22"/>
              </w:rPr>
              <w:t>0.04</w:t>
            </w:r>
          </w:p>
        </w:tc>
      </w:tr>
    </w:tbl>
    <w:p w14:paraId="08FD95C3" w14:textId="4E2DEC2C" w:rsidR="00AD1EA2" w:rsidRDefault="00AD1EA2" w:rsidP="00AD1EA2"/>
    <w:p w14:paraId="3582C645" w14:textId="70AC8A14" w:rsidR="00D56AE9" w:rsidRDefault="00AD1EA2" w:rsidP="00AD1EA2">
      <w:r>
        <w:t xml:space="preserve">Pernyataan-pernyataan kebutuhan pada </w:t>
      </w:r>
      <w:r>
        <w:fldChar w:fldCharType="begin"/>
      </w:r>
      <w:r>
        <w:instrText xml:space="preserve"> REF _Ref520896178 \h </w:instrText>
      </w:r>
      <w:r>
        <w:fldChar w:fldCharType="separate"/>
      </w:r>
      <w:r w:rsidR="00524CAE">
        <w:t xml:space="preserve">Tabel </w:t>
      </w:r>
      <w:r w:rsidR="00524CAE">
        <w:rPr>
          <w:noProof/>
        </w:rPr>
        <w:t>4</w:t>
      </w:r>
      <w:r w:rsidR="00524CAE">
        <w:t>.</w:t>
      </w:r>
      <w:r w:rsidR="00524CAE">
        <w:rPr>
          <w:noProof/>
        </w:rPr>
        <w:t>12</w:t>
      </w:r>
      <w:r>
        <w:fldChar w:fldCharType="end"/>
      </w:r>
      <w:r>
        <w:t xml:space="preserve"> memiliki nilai properti kemiripan yang masih berada pada area properti kemiripan pernyataan kebutuhan yang tergolong derau (</w:t>
      </w:r>
      <w:r w:rsidRPr="002F07FA">
        <w:rPr>
          <w:lang w:val="en-GB"/>
        </w:rPr>
        <w:t>mean = 0.03 ± 0.02, max = 0.27 ± 0.1, std = 0.05 ± 0.02</w:t>
      </w:r>
      <w:r>
        <w:rPr>
          <w:lang w:val="en-GB"/>
        </w:rPr>
        <w:t>). Hal ini menunjukkan bahwa pernyataan</w:t>
      </w:r>
      <w:r w:rsidR="00830210">
        <w:rPr>
          <w:lang w:val="en-GB"/>
        </w:rPr>
        <w:t>-pernyataan</w:t>
      </w:r>
      <w:r>
        <w:rPr>
          <w:lang w:val="en-GB"/>
        </w:rPr>
        <w:t xml:space="preserve"> kebutuhan </w:t>
      </w:r>
      <w:r w:rsidR="00830210">
        <w:rPr>
          <w:lang w:val="en-GB"/>
        </w:rPr>
        <w:t xml:space="preserve">tersebut </w:t>
      </w:r>
      <w:r w:rsidRPr="00D70F31">
        <w:t>memiliki kemiripan</w:t>
      </w:r>
      <w:r>
        <w:t xml:space="preserve"> </w:t>
      </w:r>
      <w:r w:rsidRPr="00D70F31">
        <w:t>yang rendah</w:t>
      </w:r>
      <w:r>
        <w:t xml:space="preserve"> </w:t>
      </w:r>
      <w:r w:rsidRPr="00D70F31">
        <w:t>dengan pernyataan kebutuhan yang lain</w:t>
      </w:r>
      <w:r>
        <w:t xml:space="preserve"> jika ditinjau dari kata penyusun serta frekuensi kata penyusunnya</w:t>
      </w:r>
      <w:r w:rsidR="00C97368">
        <w:t>, karenanya sistem melabeli pernyataan</w:t>
      </w:r>
      <w:r w:rsidR="00BB2278">
        <w:t>-pernyataan</w:t>
      </w:r>
      <w:r w:rsidR="00C97368">
        <w:t xml:space="preserve"> kebutuhan </w:t>
      </w:r>
      <w:r w:rsidR="00725D73">
        <w:t>tersebut</w:t>
      </w:r>
      <w:r w:rsidR="00C97368">
        <w:t xml:space="preserve"> sebagai derau</w:t>
      </w:r>
      <w:r>
        <w:t>.</w:t>
      </w:r>
      <w:r w:rsidR="003E6965">
        <w:t xml:space="preserve"> </w:t>
      </w:r>
    </w:p>
    <w:p w14:paraId="63293CAF" w14:textId="6844E143" w:rsidR="003E6965" w:rsidRPr="00AD1EA2" w:rsidRDefault="00C97368" w:rsidP="00AD1EA2">
      <w:r>
        <w:t xml:space="preserve">Akan tetapi </w:t>
      </w:r>
      <w:r w:rsidR="003E6965">
        <w:t xml:space="preserve">jika ditinjau </w:t>
      </w:r>
      <w:r>
        <w:t xml:space="preserve">lebih dalam dari sisi </w:t>
      </w:r>
      <w:r w:rsidR="003E6965">
        <w:t>makna</w:t>
      </w:r>
      <w:r>
        <w:t>nya</w:t>
      </w:r>
      <w:r w:rsidR="003E6965">
        <w:t>, pernyataan-pernyataan kebutuhan tersebut masih memiliki keterkaitan dengan konteks sistem perpustakaan online</w:t>
      </w:r>
      <w:r w:rsidR="003C7C28">
        <w:t>, sehingga annotator melabeli pernyataan</w:t>
      </w:r>
      <w:r w:rsidR="004C5113">
        <w:t>-pernyataan</w:t>
      </w:r>
      <w:r w:rsidR="003C7C28">
        <w:t xml:space="preserve"> kebutuhan </w:t>
      </w:r>
      <w:r w:rsidR="004C5113">
        <w:t>tersebut</w:t>
      </w:r>
      <w:r w:rsidR="003C7C28">
        <w:t xml:space="preserve"> sebagai pernyataan kebutuhan yang normal</w:t>
      </w:r>
      <w:r w:rsidR="003E6965">
        <w:t>.</w:t>
      </w:r>
    </w:p>
    <w:p w14:paraId="2724BEB0" w14:textId="2EA4F2A6" w:rsidR="00EB1FBC" w:rsidRDefault="006F1BD4" w:rsidP="00EB1FBC">
      <w:pPr>
        <w:pStyle w:val="Heading3"/>
        <w:rPr>
          <w:rFonts w:ascii="Times New Roman" w:hAnsi="Times New Roman" w:cs="Times New Roman"/>
          <w:color w:val="000000" w:themeColor="text1"/>
        </w:rPr>
      </w:pPr>
      <w:bookmarkStart w:id="151" w:name="_Toc521058510"/>
      <w:r>
        <w:rPr>
          <w:rFonts w:ascii="Times New Roman" w:hAnsi="Times New Roman" w:cs="Times New Roman"/>
          <w:color w:val="000000" w:themeColor="text1"/>
        </w:rPr>
        <w:t xml:space="preserve">Analisa </w:t>
      </w:r>
      <w:r w:rsidR="00EB1FBC">
        <w:rPr>
          <w:rFonts w:ascii="Times New Roman" w:hAnsi="Times New Roman" w:cs="Times New Roman"/>
          <w:color w:val="000000" w:themeColor="text1"/>
        </w:rPr>
        <w:t xml:space="preserve">Dokumen SKPL </w:t>
      </w:r>
      <w:r w:rsidR="00EB1FBC" w:rsidRPr="00EB1FBC">
        <w:rPr>
          <w:rFonts w:ascii="Times New Roman" w:hAnsi="Times New Roman" w:cs="Times New Roman"/>
          <w:color w:val="000000" w:themeColor="text1"/>
        </w:rPr>
        <w:t>4.argos_urd-uji4</w:t>
      </w:r>
      <w:bookmarkEnd w:id="151"/>
    </w:p>
    <w:p w14:paraId="2BDCCFDF" w14:textId="77777777" w:rsidR="00D56AE9" w:rsidRDefault="000D3F78" w:rsidP="007C3BA0">
      <w:r>
        <w:t xml:space="preserve">Pada dokumen </w:t>
      </w:r>
      <w:r w:rsidR="00856252">
        <w:t>yang terdiri dari 39 pernyataan kebutuhan</w:t>
      </w:r>
      <w:r w:rsidR="00EB1FBC">
        <w:t xml:space="preserve"> ini</w:t>
      </w:r>
      <w:r w:rsidR="00856252">
        <w:t>, terdapat 1 pernyataan kebutuhan yang tergolong derau. Pernyataan kebutuhan yang tergolong derau ini dideteksi sebagai pernyataan kebutuhan yang normal oleh sistem</w:t>
      </w:r>
      <w:r w:rsidR="00324050">
        <w:t xml:space="preserve"> (</w:t>
      </w:r>
      <w:r w:rsidR="00324050" w:rsidRPr="00324050">
        <w:rPr>
          <w:i/>
        </w:rPr>
        <w:t>false negative</w:t>
      </w:r>
      <w:r w:rsidR="00324050">
        <w:t>)</w:t>
      </w:r>
      <w:r w:rsidR="00856252">
        <w:t>.</w:t>
      </w:r>
      <w:r w:rsidR="00D96A31">
        <w:t xml:space="preserve"> Pernyataan kebutuhan </w:t>
      </w:r>
      <w:r w:rsidR="00041D79">
        <w:t>“</w:t>
      </w:r>
      <w:r w:rsidR="00041D79" w:rsidRPr="00041D79">
        <w:rPr>
          <w:i/>
        </w:rPr>
        <w:t>A role can chat with other person with the same role</w:t>
      </w:r>
      <w:r w:rsidR="00041D79">
        <w:t xml:space="preserve">” memiliki </w:t>
      </w:r>
      <w:r w:rsidR="00D96A31">
        <w:t xml:space="preserve">nilai properti </w:t>
      </w:r>
      <w:r w:rsidR="00041D79">
        <w:t>kemiripan</w:t>
      </w:r>
      <w:r w:rsidR="00C212F4">
        <w:t xml:space="preserve"> </w:t>
      </w:r>
      <w:r w:rsidR="00D96A31">
        <w:t xml:space="preserve">mean = </w:t>
      </w:r>
      <w:r w:rsidR="00D96A31" w:rsidRPr="00D96A31">
        <w:t>0.14</w:t>
      </w:r>
      <w:r w:rsidR="00D96A31">
        <w:t xml:space="preserve">, max = </w:t>
      </w:r>
      <w:r w:rsidR="00D96A31" w:rsidRPr="00D96A31">
        <w:t>0.44</w:t>
      </w:r>
      <w:r w:rsidR="00D96A31">
        <w:t xml:space="preserve">, std = </w:t>
      </w:r>
      <w:r w:rsidR="00D96A31" w:rsidRPr="00D96A31">
        <w:t>0.11</w:t>
      </w:r>
      <w:r w:rsidR="00D96A31">
        <w:t>. Nilai properti kemiripan ini masih berada pada area properti kemiripan pernyataan kebutuhan yang normal (</w:t>
      </w:r>
      <w:r w:rsidR="00D96A31" w:rsidRPr="002F07FA">
        <w:rPr>
          <w:lang w:val="en-GB"/>
        </w:rPr>
        <w:t>mean = 0.11 ± 0.06, max = 0.49 ± 0.2, std = 0.11 ± 0.04</w:t>
      </w:r>
      <w:r w:rsidR="00D96A31">
        <w:rPr>
          <w:lang w:val="en-GB"/>
        </w:rPr>
        <w:t xml:space="preserve">). Hal ini menunjukkan bahwa pernyataan kebutuhan ini </w:t>
      </w:r>
      <w:r w:rsidR="00D96A31" w:rsidRPr="00D70F31">
        <w:t>memiliki kemiripan</w:t>
      </w:r>
      <w:r w:rsidR="00D96A31">
        <w:t xml:space="preserve"> </w:t>
      </w:r>
      <w:r w:rsidR="00D96A31" w:rsidRPr="00D70F31">
        <w:t xml:space="preserve">yang </w:t>
      </w:r>
      <w:r w:rsidR="00D96A31">
        <w:t xml:space="preserve">tinggi </w:t>
      </w:r>
      <w:r w:rsidR="00D96A31" w:rsidRPr="00D70F31">
        <w:t>dengan pernyataan kebutuhan yang lain</w:t>
      </w:r>
      <w:r w:rsidR="00D96A31">
        <w:t xml:space="preserve"> jika ditinjau dari kata penyusun serta frekuensi kata penyusunnya, karenanya sistem melabeli pernyataan kebutuhan ini sebagai pernyataan kebutuhan yang normal. </w:t>
      </w:r>
    </w:p>
    <w:p w14:paraId="43A5A9B9" w14:textId="74FD135D" w:rsidR="00D96A31" w:rsidRDefault="00D96A31" w:rsidP="007C3BA0">
      <w:r>
        <w:lastRenderedPageBreak/>
        <w:t>Akan tetapi jika ditinjau lebih dalam dari sisi maknanya, pernyataan kebutuhan ini sudah berada diluar</w:t>
      </w:r>
      <w:r w:rsidRPr="00D70F31">
        <w:t xml:space="preserve"> konteks yang </w:t>
      </w:r>
      <w:r>
        <w:t xml:space="preserve">dibahas dalam dokumen </w:t>
      </w:r>
      <w:r w:rsidRPr="00EB1FBC">
        <w:rPr>
          <w:color w:val="000000" w:themeColor="text1"/>
        </w:rPr>
        <w:t>4.argos_urd-uji4</w:t>
      </w:r>
      <w:r>
        <w:rPr>
          <w:color w:val="000000" w:themeColor="text1"/>
        </w:rPr>
        <w:t xml:space="preserve">, yaitu </w:t>
      </w:r>
      <w:r w:rsidRPr="00D70F31">
        <w:t xml:space="preserve">tentang </w:t>
      </w:r>
      <w:r>
        <w:t>arsip digital sebuah universitas, sehingga anotator melabeli pernyataan kebutuhan ini sebagai derau</w:t>
      </w:r>
      <w:r w:rsidRPr="00D70F31">
        <w:t>.</w:t>
      </w:r>
    </w:p>
    <w:p w14:paraId="248E396F" w14:textId="642D13A5" w:rsidR="007C3BA0" w:rsidRDefault="007C3BA0" w:rsidP="007C3BA0">
      <w:pPr>
        <w:pStyle w:val="Heading3"/>
        <w:rPr>
          <w:rFonts w:ascii="Times New Roman" w:hAnsi="Times New Roman" w:cs="Times New Roman"/>
          <w:color w:val="000000" w:themeColor="text1"/>
        </w:rPr>
      </w:pPr>
      <w:bookmarkStart w:id="152" w:name="_Toc521058511"/>
      <w:r>
        <w:rPr>
          <w:rFonts w:ascii="Times New Roman" w:hAnsi="Times New Roman" w:cs="Times New Roman"/>
          <w:color w:val="000000" w:themeColor="text1"/>
        </w:rPr>
        <w:t>Analisa Umum</w:t>
      </w:r>
      <w:bookmarkEnd w:id="152"/>
    </w:p>
    <w:p w14:paraId="4B3E8234" w14:textId="77777777" w:rsidR="003F7A3D" w:rsidRDefault="006A2FDA" w:rsidP="003F7A3D">
      <w:r>
        <w:t xml:space="preserve">Dari </w:t>
      </w:r>
      <w:r w:rsidR="006F1F34">
        <w:t>penjelasan</w:t>
      </w:r>
      <w:r>
        <w:t xml:space="preserve"> </w:t>
      </w:r>
      <w:r w:rsidR="008E4992">
        <w:t>sampel beberapa dokumen pada subbab sebelumnya</w:t>
      </w:r>
      <w:r>
        <w:t>, dapat disimpulkan bahwa k</w:t>
      </w:r>
      <w:r w:rsidR="002F21CD">
        <w:t xml:space="preserve">esalahan klasifikasi </w:t>
      </w:r>
      <w:r w:rsidR="00C03CEC">
        <w:t xml:space="preserve">yang dilakukan oleh sistem terjadi karena gagalnya sistem dalam memperhatikan </w:t>
      </w:r>
      <w:r w:rsidR="009930C3">
        <w:t xml:space="preserve">makna </w:t>
      </w:r>
      <w:r w:rsidR="00B571B0">
        <w:t>dari sebuah</w:t>
      </w:r>
      <w:r w:rsidR="009930C3">
        <w:t xml:space="preserve"> </w:t>
      </w:r>
      <w:r w:rsidR="00C03CEC">
        <w:t>penyataan kebutuhan.</w:t>
      </w:r>
      <w:r w:rsidR="009930C3">
        <w:t xml:space="preserve"> Hal ini terjadi karena metode pembobotan TF-iDF</w:t>
      </w:r>
      <w:r w:rsidR="00776BB6">
        <w:t xml:space="preserve"> </w:t>
      </w:r>
      <w:r w:rsidR="009930C3">
        <w:t>tidak memperhatikan informasi semanti</w:t>
      </w:r>
      <w:r w:rsidR="00864CB1">
        <w:t>k</w:t>
      </w:r>
      <w:r w:rsidR="009930C3">
        <w:t xml:space="preserve"> dari masing-masing </w:t>
      </w:r>
      <w:r w:rsidR="003F7A3D">
        <w:t>term-nya</w:t>
      </w:r>
      <w:r w:rsidR="009930C3">
        <w:t>.</w:t>
      </w:r>
    </w:p>
    <w:p w14:paraId="0EBA9072" w14:textId="77777777" w:rsidR="0096122C" w:rsidRDefault="003F7A3D" w:rsidP="003F7A3D">
      <w:r>
        <w:t xml:space="preserve">Pada pernyataan kebutuhan yang tergolong </w:t>
      </w:r>
      <w:r w:rsidRPr="003F7A3D">
        <w:rPr>
          <w:i/>
        </w:rPr>
        <w:t>false positive</w:t>
      </w:r>
      <w:r>
        <w:t>, sistem gagal mendeteksi kesamaan makna pernyataan kebutuhan tersebut dengan pernyataan kebutuhan yang lain yang bukan derau. Sebagai contoh, pernyataan kebutuhan “</w:t>
      </w:r>
      <w:r w:rsidRPr="00D70F31">
        <w:rPr>
          <w:i/>
        </w:rPr>
        <w:t>The timeframe to upload data to the central database is the day that grades are due to the university and one week before the start of the new semester</w:t>
      </w:r>
      <w:r>
        <w:t xml:space="preserve"> “ memiliki kemiripan makna dengan pernyataan kebutuhan lain yang bukan </w:t>
      </w:r>
      <w:r w:rsidR="0086631D">
        <w:t>derau seperti “</w:t>
      </w:r>
      <w:r w:rsidR="0086631D" w:rsidRPr="0086631D">
        <w:rPr>
          <w:i/>
        </w:rPr>
        <w:t>Manage course information: the general user can use the system to enter and modify course information. The local database maintains the information.</w:t>
      </w:r>
      <w:r w:rsidR="0086631D">
        <w:t>“ dan “</w:t>
      </w:r>
      <w:r w:rsidR="0086631D" w:rsidRPr="0086631D">
        <w:rPr>
          <w:i/>
        </w:rPr>
        <w:t>Manage student information: the general user can use the system to enter and modify student information, or to download student information from the university database. In addition, the user can delete a student from a course. The local database maintains the information.</w:t>
      </w:r>
      <w:r w:rsidR="0086631D" w:rsidRPr="0086631D">
        <w:t xml:space="preserve"> </w:t>
      </w:r>
      <w:r w:rsidR="0086631D">
        <w:t>“ yang membahas tentang kebutuhan perangkat lunak sebuah sistem informasi akademik.</w:t>
      </w:r>
      <w:r w:rsidR="00C23632">
        <w:t xml:space="preserve"> Akan tetapi karena pernyataan kebutuhan “</w:t>
      </w:r>
      <w:r w:rsidR="00C23632" w:rsidRPr="00D70F31">
        <w:rPr>
          <w:i/>
        </w:rPr>
        <w:t>The timeframe to upload data to the central database is the day that grades are due to the university and one week before the start of the new semester</w:t>
      </w:r>
      <w:r w:rsidR="00C23632">
        <w:t xml:space="preserve"> “ memiliki term-term yang unik, maka nilai kemiripan dari bobot TF-iDF nya dengan pernyataan kebutuhan yang lain tergolong rendah. Rendahnya nilai kemiripan inilah yang membuat sistem melabeli pernyataan kebutuhan ini sebagai pernyataan kebutuhan yang tergolong derau.</w:t>
      </w:r>
    </w:p>
    <w:p w14:paraId="04C77421" w14:textId="77777777" w:rsidR="00AF3FEC" w:rsidRDefault="00EE1AF3" w:rsidP="003F7A3D">
      <w:r>
        <w:t>Pada pernyat</w:t>
      </w:r>
      <w:r w:rsidR="00005BAE">
        <w:t>a</w:t>
      </w:r>
      <w:r>
        <w:t xml:space="preserve">an kebutuhan yang tergolong </w:t>
      </w:r>
      <w:r w:rsidRPr="00EE1AF3">
        <w:rPr>
          <w:i/>
        </w:rPr>
        <w:t>false negative</w:t>
      </w:r>
      <w:r>
        <w:t>,  sistem gagal mendeteksi perbedaan makna pernyataan kebutuhan tersebut dengan pernyataan kebutuhan lain yang bukan derau.</w:t>
      </w:r>
      <w:r w:rsidR="00005BAE">
        <w:t xml:space="preserve"> Sebagai contoh, pernyataan kebutuhan </w:t>
      </w:r>
      <w:r w:rsidR="00005BAE" w:rsidRPr="00D70F31">
        <w:t>“</w:t>
      </w:r>
      <w:r w:rsidR="00005BAE" w:rsidRPr="002D6947">
        <w:rPr>
          <w:i/>
        </w:rPr>
        <w:t xml:space="preserve">The university </w:t>
      </w:r>
      <w:r w:rsidR="00005BAE" w:rsidRPr="002D6947">
        <w:rPr>
          <w:i/>
        </w:rPr>
        <w:lastRenderedPageBreak/>
        <w:t>information security system must be compatible with the Internet applications</w:t>
      </w:r>
      <w:r w:rsidR="00005BAE" w:rsidRPr="00D70F31">
        <w:t>”</w:t>
      </w:r>
      <w:r w:rsidR="00005BAE">
        <w:t xml:space="preserve"> memiliki kata penyusun yang mirip dengan pernyataan kebutuhan </w:t>
      </w:r>
      <w:r w:rsidR="00263123">
        <w:t>“</w:t>
      </w:r>
      <w:r w:rsidR="00263123" w:rsidRPr="00263123">
        <w:rPr>
          <w:i/>
        </w:rPr>
        <w:t>The information of all the users must be stored in a database that is accessible by the Online Library System.</w:t>
      </w:r>
      <w:r w:rsidR="00263123">
        <w:t>”, “</w:t>
      </w:r>
      <w:r w:rsidR="00263123" w:rsidRPr="00263123">
        <w:rPr>
          <w:i/>
        </w:rPr>
        <w:t>The Online Library System is connected to the university computer and is running all 24 hours a day.</w:t>
      </w:r>
      <w:r w:rsidR="00263123">
        <w:t>”, dan “</w:t>
      </w:r>
      <w:r w:rsidR="00263123" w:rsidRPr="00263123">
        <w:rPr>
          <w:i/>
        </w:rPr>
        <w:t>The users access the Online Library System from any computer that has Internet browsing capabilities and an Internet connection.</w:t>
      </w:r>
      <w:r w:rsidR="00263123">
        <w:t>”.</w:t>
      </w:r>
      <w:r w:rsidR="00570228">
        <w:t xml:space="preserve"> Akan tetapi jika </w:t>
      </w:r>
      <w:r w:rsidR="00C03D71">
        <w:t>diperhatikan</w:t>
      </w:r>
      <w:r w:rsidR="00570228">
        <w:t xml:space="preserve"> dari maknanya, pernyataan kebutuhan </w:t>
      </w:r>
      <w:r w:rsidR="00570228" w:rsidRPr="00D70F31">
        <w:t>“</w:t>
      </w:r>
      <w:r w:rsidR="00570228" w:rsidRPr="002D6947">
        <w:rPr>
          <w:i/>
        </w:rPr>
        <w:t>The university information security system must be compatible with the Internet applications</w:t>
      </w:r>
      <w:r w:rsidR="00570228" w:rsidRPr="00D70F31">
        <w:t>”</w:t>
      </w:r>
      <w:r w:rsidR="00570228">
        <w:t xml:space="preserve"> sama sekali tidak berhubungan dengan sistem perpustakaan online yang menjadi domain masalahnya.</w:t>
      </w:r>
    </w:p>
    <w:p w14:paraId="7EBE4BD8" w14:textId="7A88815F" w:rsidR="00585056" w:rsidRDefault="00AF3FEC" w:rsidP="00AF3FEC">
      <w:pPr>
        <w:spacing w:line="240" w:lineRule="auto"/>
        <w:ind w:firstLine="0"/>
        <w:jc w:val="center"/>
      </w:pPr>
      <w:r>
        <w:br w:type="page"/>
      </w:r>
    </w:p>
    <w:p w14:paraId="76EAE02A" w14:textId="7A90063E" w:rsidR="00BD6D5D" w:rsidRDefault="00BD6D5D" w:rsidP="00BD6D5D">
      <w:pPr>
        <w:pStyle w:val="Heading1"/>
        <w:ind w:firstLine="0"/>
      </w:pPr>
      <w:bookmarkStart w:id="153" w:name="_Toc521058512"/>
      <w:r w:rsidRPr="004D6325">
        <w:lastRenderedPageBreak/>
        <w:t xml:space="preserve">BAB </w:t>
      </w:r>
      <w:r w:rsidR="008F3F86">
        <w:t>5</w:t>
      </w:r>
      <w:r w:rsidRPr="004D6325">
        <w:br/>
      </w:r>
      <w:r w:rsidR="008F3F86">
        <w:t>PENUTUP</w:t>
      </w:r>
      <w:bookmarkEnd w:id="153"/>
    </w:p>
    <w:p w14:paraId="024C6998" w14:textId="3ED22EF3" w:rsidR="00DE1F0A" w:rsidRDefault="00DE1F0A" w:rsidP="00DE1F0A">
      <w:r>
        <w:t>Berdasarkan skenario pengujian yang telah dilakukan, dapat ditarik beberapa kesimpulan dan saran penelitian yang akan dilakukan selanjutnya.</w:t>
      </w:r>
    </w:p>
    <w:p w14:paraId="3CFFE290" w14:textId="1A4DE982" w:rsidR="007B2326" w:rsidRDefault="007B2326" w:rsidP="007B2326">
      <w:pPr>
        <w:pStyle w:val="Heading2"/>
      </w:pPr>
      <w:bookmarkStart w:id="154" w:name="_Toc521058513"/>
      <w:r>
        <w:t>Kesimpulan</w:t>
      </w:r>
      <w:bookmarkEnd w:id="154"/>
    </w:p>
    <w:p w14:paraId="3A03D7AD" w14:textId="0360C52F" w:rsidR="006351EE" w:rsidRPr="006351EE" w:rsidRDefault="006351EE" w:rsidP="006351EE">
      <w:r>
        <w:t>Berdasarkan hasil uji coba yang telah dilakukan, dapat ditarik kesimpulan sebagai berikut:</w:t>
      </w:r>
    </w:p>
    <w:p w14:paraId="7631B564" w14:textId="10E80DE7" w:rsidR="00040886" w:rsidRDefault="00040886" w:rsidP="00425919">
      <w:pPr>
        <w:pStyle w:val="ListParagraph"/>
        <w:numPr>
          <w:ilvl w:val="7"/>
          <w:numId w:val="8"/>
        </w:numPr>
        <w:ind w:left="990"/>
      </w:pPr>
      <w:r>
        <w:t xml:space="preserve">Ekstraksi fitur lokal dari pernyataan kebutuhan dalam dokumen SKPL dapat dilakukan dengan cara menghitung kemiripan antar pernyataan kebutuhan dan kemudian dihitung fitur statistiknya. </w:t>
      </w:r>
    </w:p>
    <w:p w14:paraId="0D2E8E6B" w14:textId="33891EE4" w:rsidR="00040886" w:rsidRDefault="00040886" w:rsidP="00425919">
      <w:pPr>
        <w:pStyle w:val="ListParagraph"/>
        <w:numPr>
          <w:ilvl w:val="7"/>
          <w:numId w:val="8"/>
        </w:numPr>
        <w:ind w:left="990"/>
      </w:pPr>
      <w:r>
        <w:t>Fitur statistik yang dapat digunakan untuk merepresentasikan masing-masing pernyataan kebutuhan untuk deteksi derau pada dokumen SKPL adalah nilai rata-rata, nilai maksimum, dan standar deviasi dari kemiripan masing-masing pernyataan kebutuhan dalam dokumen SKPL yang sama.</w:t>
      </w:r>
      <w:r w:rsidR="008D360B">
        <w:t xml:space="preserve"> Performa terbaik didapat dengan menggunakan metode kemiripan </w:t>
      </w:r>
      <w:r w:rsidR="008D360B" w:rsidRPr="008D360B">
        <w:rPr>
          <w:i/>
        </w:rPr>
        <w:t>Cosine Similarity</w:t>
      </w:r>
      <w:r w:rsidR="008D360B">
        <w:t xml:space="preserve"> dan metode klasifikasi SVM.</w:t>
      </w:r>
    </w:p>
    <w:p w14:paraId="201A8ED7" w14:textId="2546967C" w:rsidR="00A059D0" w:rsidRDefault="00A059D0" w:rsidP="00425919">
      <w:pPr>
        <w:pStyle w:val="ListParagraph"/>
        <w:numPr>
          <w:ilvl w:val="7"/>
          <w:numId w:val="8"/>
        </w:numPr>
        <w:ind w:left="990"/>
      </w:pPr>
      <w:r>
        <w:t>Performa maksimal didapat jika data latih yang digunakan memiliki keseimbangan antara data yang tergolong derau dengan yang tidak.</w:t>
      </w:r>
    </w:p>
    <w:p w14:paraId="406FCAD8" w14:textId="56E1D706" w:rsidR="007B2326" w:rsidRDefault="007B2326" w:rsidP="007B2326">
      <w:pPr>
        <w:pStyle w:val="Heading2"/>
      </w:pPr>
      <w:bookmarkStart w:id="155" w:name="_Toc521058514"/>
      <w:r>
        <w:t>Saran</w:t>
      </w:r>
      <w:bookmarkEnd w:id="155"/>
    </w:p>
    <w:p w14:paraId="3102D2B4" w14:textId="3BE57150" w:rsidR="006351EE" w:rsidRPr="006351EE" w:rsidRDefault="006351EE" w:rsidP="006351EE">
      <w:r>
        <w:t>Beberapa saran yang dapat dilakukan untuk penelitian selanjutnya adalah sebagai berikut:</w:t>
      </w:r>
      <w:r w:rsidRPr="006351EE">
        <w:t xml:space="preserve"> </w:t>
      </w:r>
    </w:p>
    <w:p w14:paraId="2FCC5901" w14:textId="70977473" w:rsidR="00163836" w:rsidRDefault="00772CBD" w:rsidP="00425919">
      <w:pPr>
        <w:pStyle w:val="ListParagraph"/>
        <w:numPr>
          <w:ilvl w:val="0"/>
          <w:numId w:val="10"/>
        </w:numPr>
        <w:ind w:left="990"/>
      </w:pPr>
      <w:r>
        <w:t xml:space="preserve">Mempertimbangkan jarak antar </w:t>
      </w:r>
      <w:r w:rsidR="00471A16">
        <w:t>kata</w:t>
      </w:r>
      <w:r>
        <w:t xml:space="preserve"> dalam melakukan pembobotan</w:t>
      </w:r>
      <w:r w:rsidR="00EC6328">
        <w:t xml:space="preserve"> </w:t>
      </w:r>
      <w:r w:rsidR="006950D0">
        <w:t xml:space="preserve">agar bisa membedakan dua kalimat yang memiliki </w:t>
      </w:r>
      <w:r w:rsidR="002718D9">
        <w:t>kata-kata</w:t>
      </w:r>
      <w:r w:rsidR="0057471C">
        <w:t xml:space="preserve"> penyusun yang</w:t>
      </w:r>
      <w:r w:rsidR="006950D0">
        <w:t xml:space="preserve"> sama dengan </w:t>
      </w:r>
      <w:r w:rsidR="00B87C3A">
        <w:t>letak</w:t>
      </w:r>
      <w:r w:rsidR="006950D0">
        <w:t xml:space="preserve"> yang berbeda</w:t>
      </w:r>
      <w:r>
        <w:t>.</w:t>
      </w:r>
    </w:p>
    <w:p w14:paraId="645C05F1" w14:textId="638A8BBC" w:rsidR="00BD03C0" w:rsidRDefault="00BD03C0" w:rsidP="00425919">
      <w:pPr>
        <w:pStyle w:val="ListParagraph"/>
        <w:numPr>
          <w:ilvl w:val="0"/>
          <w:numId w:val="10"/>
        </w:numPr>
        <w:ind w:left="990"/>
      </w:pPr>
      <w:r>
        <w:t>Memanfaakan informasi semantik kata untuk mengidentifikasi perbedaan konteks dari kalimat.</w:t>
      </w:r>
    </w:p>
    <w:p w14:paraId="551F9C36" w14:textId="2DE6DBFA" w:rsidR="005C4373" w:rsidRPr="00DE1F0A" w:rsidRDefault="007D0D4E" w:rsidP="00425919">
      <w:pPr>
        <w:pStyle w:val="ListParagraph"/>
        <w:numPr>
          <w:ilvl w:val="0"/>
          <w:numId w:val="10"/>
        </w:numPr>
        <w:ind w:left="990"/>
      </w:pPr>
      <w:r w:rsidRPr="007D0D4E">
        <w:rPr>
          <w:lang w:val="en-GB"/>
        </w:rPr>
        <w:t>Memanfaatkan thesaurus untuk mengidentifikasi 2 kata yang berbeda akan tetapi memiliki makna yang sama.</w:t>
      </w:r>
    </w:p>
    <w:p w14:paraId="24B0934A" w14:textId="32D0E603" w:rsidR="00AF4B63" w:rsidRDefault="00094F23" w:rsidP="0076277F">
      <w:pPr>
        <w:spacing w:line="240" w:lineRule="auto"/>
        <w:ind w:firstLine="0"/>
        <w:jc w:val="center"/>
      </w:pPr>
      <w:r>
        <w:br w:type="page"/>
      </w:r>
      <w:r w:rsidR="0076277F" w:rsidRPr="004D6325">
        <w:rPr>
          <w:i/>
          <w:lang w:val="id-ID"/>
        </w:rPr>
        <w:lastRenderedPageBreak/>
        <w:t>[Halaman ini sengaja dikosongkan]</w:t>
      </w:r>
      <w:r w:rsidR="00AF4B63">
        <w:br w:type="page"/>
      </w:r>
    </w:p>
    <w:bookmarkStart w:id="156" w:name="_Toc521058515" w:displacedByCustomXml="next"/>
    <w:sdt>
      <w:sdtPr>
        <w:rPr>
          <w:rFonts w:eastAsiaTheme="minorHAnsi"/>
          <w:b w:val="0"/>
          <w:bCs w:val="0"/>
          <w:sz w:val="24"/>
          <w:szCs w:val="24"/>
        </w:rPr>
        <w:id w:val="1652860782"/>
        <w:docPartObj>
          <w:docPartGallery w:val="Bibliographies"/>
          <w:docPartUnique/>
        </w:docPartObj>
      </w:sdtPr>
      <w:sdtEndPr/>
      <w:sdtContent>
        <w:p w14:paraId="7EF4A169" w14:textId="77777777" w:rsidR="00A52D2F" w:rsidRDefault="00B339EB">
          <w:pPr>
            <w:pStyle w:val="Heading1"/>
          </w:pPr>
          <w:r>
            <w:t>DAFTAR PUSTAKA</w:t>
          </w:r>
          <w:bookmarkEnd w:id="156"/>
        </w:p>
        <w:sdt>
          <w:sdtPr>
            <w:id w:val="111145805"/>
            <w:bibliography/>
          </w:sdtPr>
          <w:sdtEndPr/>
          <w:sdtContent>
            <w:p w14:paraId="1C6C8643" w14:textId="77777777" w:rsidR="000E485A" w:rsidRDefault="00A52D2F" w:rsidP="00547C78">
              <w:pPr>
                <w:spacing w:line="240" w:lineRule="auto"/>
                <w:ind w:firstLine="0"/>
                <w:jc w:val="center"/>
                <w:rPr>
                  <w:rFonts w:eastAsia="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5"/>
                <w:gridCol w:w="7674"/>
              </w:tblGrid>
              <w:tr w:rsidR="000E485A" w14:paraId="1104F071" w14:textId="77777777">
                <w:trPr>
                  <w:divId w:val="2050108582"/>
                  <w:tblCellSpacing w:w="15" w:type="dxa"/>
                </w:trPr>
                <w:tc>
                  <w:tcPr>
                    <w:tcW w:w="50" w:type="pct"/>
                    <w:hideMark/>
                  </w:tcPr>
                  <w:p w14:paraId="79B8CBEA" w14:textId="056F5DC2" w:rsidR="000E485A" w:rsidRDefault="000E485A">
                    <w:pPr>
                      <w:pStyle w:val="Bibliography"/>
                      <w:rPr>
                        <w:noProof/>
                      </w:rPr>
                    </w:pPr>
                    <w:r>
                      <w:rPr>
                        <w:noProof/>
                      </w:rPr>
                      <w:t xml:space="preserve">[1] </w:t>
                    </w:r>
                  </w:p>
                </w:tc>
                <w:tc>
                  <w:tcPr>
                    <w:tcW w:w="0" w:type="auto"/>
                    <w:hideMark/>
                  </w:tcPr>
                  <w:p w14:paraId="4173C2CC" w14:textId="77777777" w:rsidR="000E485A" w:rsidRDefault="000E485A">
                    <w:pPr>
                      <w:pStyle w:val="Bibliography"/>
                      <w:rPr>
                        <w:noProof/>
                      </w:rPr>
                    </w:pPr>
                    <w:r>
                      <w:rPr>
                        <w:noProof/>
                      </w:rPr>
                      <w:t xml:space="preserve">B. Meyer, "On Formalism in Specification," </w:t>
                    </w:r>
                    <w:r>
                      <w:rPr>
                        <w:i/>
                        <w:iCs/>
                        <w:noProof/>
                      </w:rPr>
                      <w:t xml:space="preserve">IEEE Software, </w:t>
                    </w:r>
                    <w:r>
                      <w:rPr>
                        <w:noProof/>
                      </w:rPr>
                      <w:t xml:space="preserve">1985. </w:t>
                    </w:r>
                  </w:p>
                </w:tc>
              </w:tr>
              <w:tr w:rsidR="000E485A" w14:paraId="37F06DBC" w14:textId="77777777">
                <w:trPr>
                  <w:divId w:val="2050108582"/>
                  <w:tblCellSpacing w:w="15" w:type="dxa"/>
                </w:trPr>
                <w:tc>
                  <w:tcPr>
                    <w:tcW w:w="50" w:type="pct"/>
                    <w:hideMark/>
                  </w:tcPr>
                  <w:p w14:paraId="0588DAD9" w14:textId="77777777" w:rsidR="000E485A" w:rsidRDefault="000E485A">
                    <w:pPr>
                      <w:pStyle w:val="Bibliography"/>
                      <w:rPr>
                        <w:noProof/>
                      </w:rPr>
                    </w:pPr>
                    <w:r>
                      <w:rPr>
                        <w:noProof/>
                      </w:rPr>
                      <w:t xml:space="preserve">[2] </w:t>
                    </w:r>
                  </w:p>
                </w:tc>
                <w:tc>
                  <w:tcPr>
                    <w:tcW w:w="0" w:type="auto"/>
                    <w:hideMark/>
                  </w:tcPr>
                  <w:p w14:paraId="6E40685B" w14:textId="77777777" w:rsidR="000E485A" w:rsidRDefault="000E485A">
                    <w:pPr>
                      <w:pStyle w:val="Bibliography"/>
                      <w:rPr>
                        <w:noProof/>
                      </w:rPr>
                    </w:pPr>
                    <w:r>
                      <w:rPr>
                        <w:noProof/>
                      </w:rPr>
                      <w:t xml:space="preserve">D. M. Berry and E. Kamsties, "Ambiguity in Requirements Specification," in </w:t>
                    </w:r>
                    <w:r>
                      <w:rPr>
                        <w:i/>
                        <w:iCs/>
                        <w:noProof/>
                      </w:rPr>
                      <w:t>Perspectives on Software Requirements</w:t>
                    </w:r>
                    <w:r>
                      <w:rPr>
                        <w:noProof/>
                      </w:rPr>
                      <w:t>, Kluwer Academic Publishers, 2004, pp. 7-44.</w:t>
                    </w:r>
                  </w:p>
                </w:tc>
              </w:tr>
              <w:tr w:rsidR="000E485A" w14:paraId="3ABB029A" w14:textId="77777777">
                <w:trPr>
                  <w:divId w:val="2050108582"/>
                  <w:tblCellSpacing w:w="15" w:type="dxa"/>
                </w:trPr>
                <w:tc>
                  <w:tcPr>
                    <w:tcW w:w="50" w:type="pct"/>
                    <w:hideMark/>
                  </w:tcPr>
                  <w:p w14:paraId="1DAE96BF" w14:textId="77777777" w:rsidR="000E485A" w:rsidRDefault="000E485A">
                    <w:pPr>
                      <w:pStyle w:val="Bibliography"/>
                      <w:rPr>
                        <w:noProof/>
                      </w:rPr>
                    </w:pPr>
                    <w:r>
                      <w:rPr>
                        <w:noProof/>
                      </w:rPr>
                      <w:t xml:space="preserve">[3] </w:t>
                    </w:r>
                  </w:p>
                </w:tc>
                <w:tc>
                  <w:tcPr>
                    <w:tcW w:w="0" w:type="auto"/>
                    <w:hideMark/>
                  </w:tcPr>
                  <w:p w14:paraId="4DD9E1DF" w14:textId="77777777" w:rsidR="000E485A" w:rsidRDefault="000E485A">
                    <w:pPr>
                      <w:pStyle w:val="Bibliography"/>
                      <w:rPr>
                        <w:noProof/>
                      </w:rPr>
                    </w:pPr>
                    <w:r>
                      <w:rPr>
                        <w:noProof/>
                      </w:rPr>
                      <w:t xml:space="preserve">H. Xu and B. Yu, "Automatic thesaurus construction for spam filtering using revised back propagation neural network," </w:t>
                    </w:r>
                    <w:r>
                      <w:rPr>
                        <w:i/>
                        <w:iCs/>
                        <w:noProof/>
                      </w:rPr>
                      <w:t xml:space="preserve">Expert Systems with Applications, </w:t>
                    </w:r>
                    <w:r>
                      <w:rPr>
                        <w:noProof/>
                      </w:rPr>
                      <w:t xml:space="preserve">no. 37, pp. 18-23, 2010. </w:t>
                    </w:r>
                  </w:p>
                </w:tc>
              </w:tr>
              <w:tr w:rsidR="000E485A" w14:paraId="74EFB6E2" w14:textId="77777777">
                <w:trPr>
                  <w:divId w:val="2050108582"/>
                  <w:tblCellSpacing w:w="15" w:type="dxa"/>
                </w:trPr>
                <w:tc>
                  <w:tcPr>
                    <w:tcW w:w="50" w:type="pct"/>
                    <w:hideMark/>
                  </w:tcPr>
                  <w:p w14:paraId="335F9893" w14:textId="77777777" w:rsidR="000E485A" w:rsidRDefault="000E485A">
                    <w:pPr>
                      <w:pStyle w:val="Bibliography"/>
                      <w:rPr>
                        <w:noProof/>
                      </w:rPr>
                    </w:pPr>
                    <w:r>
                      <w:rPr>
                        <w:noProof/>
                      </w:rPr>
                      <w:t xml:space="preserve">[4] </w:t>
                    </w:r>
                  </w:p>
                </w:tc>
                <w:tc>
                  <w:tcPr>
                    <w:tcW w:w="0" w:type="auto"/>
                    <w:hideMark/>
                  </w:tcPr>
                  <w:p w14:paraId="756D15F1" w14:textId="77777777" w:rsidR="000E485A" w:rsidRDefault="000E485A">
                    <w:pPr>
                      <w:pStyle w:val="Bibliography"/>
                      <w:rPr>
                        <w:noProof/>
                      </w:rPr>
                    </w:pPr>
                    <w:r>
                      <w:rPr>
                        <w:noProof/>
                      </w:rPr>
                      <w:t xml:space="preserve">B. Trstenjak, S. Mikac and D. Donko, "KNN with TF-IDF Based Framework for Text Categorization," </w:t>
                    </w:r>
                    <w:r>
                      <w:rPr>
                        <w:i/>
                        <w:iCs/>
                        <w:noProof/>
                      </w:rPr>
                      <w:t xml:space="preserve">Procedia Engineering, </w:t>
                    </w:r>
                    <w:r>
                      <w:rPr>
                        <w:noProof/>
                      </w:rPr>
                      <w:t xml:space="preserve">no. 69, pp. 1356-1364, 2014. </w:t>
                    </w:r>
                  </w:p>
                </w:tc>
              </w:tr>
              <w:tr w:rsidR="000E485A" w14:paraId="33388BBB" w14:textId="77777777">
                <w:trPr>
                  <w:divId w:val="2050108582"/>
                  <w:tblCellSpacing w:w="15" w:type="dxa"/>
                </w:trPr>
                <w:tc>
                  <w:tcPr>
                    <w:tcW w:w="50" w:type="pct"/>
                    <w:hideMark/>
                  </w:tcPr>
                  <w:p w14:paraId="2B47F184" w14:textId="77777777" w:rsidR="000E485A" w:rsidRDefault="000E485A">
                    <w:pPr>
                      <w:pStyle w:val="Bibliography"/>
                      <w:rPr>
                        <w:noProof/>
                      </w:rPr>
                    </w:pPr>
                    <w:r>
                      <w:rPr>
                        <w:noProof/>
                      </w:rPr>
                      <w:t xml:space="preserve">[5] </w:t>
                    </w:r>
                  </w:p>
                </w:tc>
                <w:tc>
                  <w:tcPr>
                    <w:tcW w:w="0" w:type="auto"/>
                    <w:hideMark/>
                  </w:tcPr>
                  <w:p w14:paraId="020920B6" w14:textId="77777777" w:rsidR="000E485A" w:rsidRDefault="000E485A">
                    <w:pPr>
                      <w:pStyle w:val="Bibliography"/>
                      <w:rPr>
                        <w:noProof/>
                      </w:rPr>
                    </w:pPr>
                    <w:r>
                      <w:rPr>
                        <w:noProof/>
                      </w:rPr>
                      <w:t xml:space="preserve">B. Chandra and M. Gupta, "An efficient statistical feature selection approach for classification of gene," </w:t>
                    </w:r>
                    <w:r>
                      <w:rPr>
                        <w:i/>
                        <w:iCs/>
                        <w:noProof/>
                      </w:rPr>
                      <w:t xml:space="preserve">Journal of Biomedical Informatics, </w:t>
                    </w:r>
                    <w:r>
                      <w:rPr>
                        <w:noProof/>
                      </w:rPr>
                      <w:t xml:space="preserve">vol. 44, pp. 529-535, 2011. </w:t>
                    </w:r>
                  </w:p>
                </w:tc>
              </w:tr>
              <w:tr w:rsidR="000E485A" w14:paraId="67DB7E5A" w14:textId="77777777">
                <w:trPr>
                  <w:divId w:val="2050108582"/>
                  <w:tblCellSpacing w:w="15" w:type="dxa"/>
                </w:trPr>
                <w:tc>
                  <w:tcPr>
                    <w:tcW w:w="50" w:type="pct"/>
                    <w:hideMark/>
                  </w:tcPr>
                  <w:p w14:paraId="1B5565D2" w14:textId="77777777" w:rsidR="000E485A" w:rsidRDefault="000E485A">
                    <w:pPr>
                      <w:pStyle w:val="Bibliography"/>
                      <w:rPr>
                        <w:noProof/>
                      </w:rPr>
                    </w:pPr>
                    <w:r>
                      <w:rPr>
                        <w:noProof/>
                      </w:rPr>
                      <w:t xml:space="preserve">[6] </w:t>
                    </w:r>
                  </w:p>
                </w:tc>
                <w:tc>
                  <w:tcPr>
                    <w:tcW w:w="0" w:type="auto"/>
                    <w:hideMark/>
                  </w:tcPr>
                  <w:p w14:paraId="362FEE73" w14:textId="77777777" w:rsidR="000E485A" w:rsidRDefault="000E485A">
                    <w:pPr>
                      <w:pStyle w:val="Bibliography"/>
                      <w:rPr>
                        <w:noProof/>
                      </w:rPr>
                    </w:pPr>
                    <w:r>
                      <w:rPr>
                        <w:noProof/>
                      </w:rPr>
                      <w:t xml:space="preserve">W. Zhou, L. Yu, W. Qiu, Y. Zhou and M. Wu, " Local Gradient Patterns (LGP): An Effective Local-Statistical-Feature Extraction Scheme for No-Reference Image Quality Assessment," </w:t>
                    </w:r>
                    <w:r>
                      <w:rPr>
                        <w:i/>
                        <w:iCs/>
                        <w:noProof/>
                      </w:rPr>
                      <w:t xml:space="preserve">Information Sciences, </w:t>
                    </w:r>
                    <w:r>
                      <w:rPr>
                        <w:noProof/>
                      </w:rPr>
                      <w:t xml:space="preserve">Vols. 397-398, pp. 1-14, 2017. </w:t>
                    </w:r>
                  </w:p>
                </w:tc>
              </w:tr>
              <w:tr w:rsidR="000E485A" w14:paraId="1600F1CD" w14:textId="77777777">
                <w:trPr>
                  <w:divId w:val="2050108582"/>
                  <w:tblCellSpacing w:w="15" w:type="dxa"/>
                </w:trPr>
                <w:tc>
                  <w:tcPr>
                    <w:tcW w:w="50" w:type="pct"/>
                    <w:hideMark/>
                  </w:tcPr>
                  <w:p w14:paraId="6A8B34F5" w14:textId="77777777" w:rsidR="000E485A" w:rsidRDefault="000E485A">
                    <w:pPr>
                      <w:pStyle w:val="Bibliography"/>
                      <w:rPr>
                        <w:noProof/>
                      </w:rPr>
                    </w:pPr>
                    <w:r>
                      <w:rPr>
                        <w:noProof/>
                      </w:rPr>
                      <w:t xml:space="preserve">[7] </w:t>
                    </w:r>
                  </w:p>
                </w:tc>
                <w:tc>
                  <w:tcPr>
                    <w:tcW w:w="0" w:type="auto"/>
                    <w:hideMark/>
                  </w:tcPr>
                  <w:p w14:paraId="797B9B47" w14:textId="77777777" w:rsidR="000E485A" w:rsidRDefault="000E485A">
                    <w:pPr>
                      <w:pStyle w:val="Bibliography"/>
                      <w:rPr>
                        <w:noProof/>
                      </w:rPr>
                    </w:pPr>
                    <w:r>
                      <w:rPr>
                        <w:noProof/>
                      </w:rPr>
                      <w:t xml:space="preserve">D. Siahaan, Analisa Kebutuhan Dalam Rekayasa Perangkat Lunak, Jogjakarta: Andi Publisher, 2012. </w:t>
                    </w:r>
                  </w:p>
                </w:tc>
              </w:tr>
              <w:tr w:rsidR="000E485A" w14:paraId="77B79939" w14:textId="77777777">
                <w:trPr>
                  <w:divId w:val="2050108582"/>
                  <w:tblCellSpacing w:w="15" w:type="dxa"/>
                </w:trPr>
                <w:tc>
                  <w:tcPr>
                    <w:tcW w:w="50" w:type="pct"/>
                    <w:hideMark/>
                  </w:tcPr>
                  <w:p w14:paraId="3D48F474" w14:textId="77777777" w:rsidR="000E485A" w:rsidRDefault="000E485A">
                    <w:pPr>
                      <w:pStyle w:val="Bibliography"/>
                      <w:rPr>
                        <w:noProof/>
                      </w:rPr>
                    </w:pPr>
                    <w:r>
                      <w:rPr>
                        <w:noProof/>
                      </w:rPr>
                      <w:t xml:space="preserve">[8] </w:t>
                    </w:r>
                  </w:p>
                </w:tc>
                <w:tc>
                  <w:tcPr>
                    <w:tcW w:w="0" w:type="auto"/>
                    <w:hideMark/>
                  </w:tcPr>
                  <w:p w14:paraId="32D6DBB6" w14:textId="77777777" w:rsidR="000E485A" w:rsidRDefault="000E485A">
                    <w:pPr>
                      <w:pStyle w:val="Bibliography"/>
                      <w:rPr>
                        <w:noProof/>
                      </w:rPr>
                    </w:pPr>
                    <w:r>
                      <w:rPr>
                        <w:noProof/>
                      </w:rPr>
                      <w:t>A. Singhal, "Modern Information Retrieval: A Brief Overview," Bulletin of the IEEE Computer Society Technical Committee on Data Engineering, 2001.</w:t>
                    </w:r>
                  </w:p>
                </w:tc>
              </w:tr>
              <w:tr w:rsidR="000E485A" w14:paraId="20EF3396" w14:textId="77777777">
                <w:trPr>
                  <w:divId w:val="2050108582"/>
                  <w:tblCellSpacing w:w="15" w:type="dxa"/>
                </w:trPr>
                <w:tc>
                  <w:tcPr>
                    <w:tcW w:w="50" w:type="pct"/>
                    <w:hideMark/>
                  </w:tcPr>
                  <w:p w14:paraId="597E242E" w14:textId="77777777" w:rsidR="000E485A" w:rsidRDefault="000E485A">
                    <w:pPr>
                      <w:pStyle w:val="Bibliography"/>
                      <w:rPr>
                        <w:noProof/>
                      </w:rPr>
                    </w:pPr>
                    <w:r>
                      <w:rPr>
                        <w:noProof/>
                      </w:rPr>
                      <w:t xml:space="preserve">[9] </w:t>
                    </w:r>
                  </w:p>
                </w:tc>
                <w:tc>
                  <w:tcPr>
                    <w:tcW w:w="0" w:type="auto"/>
                    <w:hideMark/>
                  </w:tcPr>
                  <w:p w14:paraId="573ED7F2" w14:textId="77777777" w:rsidR="000E485A" w:rsidRDefault="000E485A">
                    <w:pPr>
                      <w:pStyle w:val="Bibliography"/>
                      <w:rPr>
                        <w:noProof/>
                      </w:rPr>
                    </w:pPr>
                    <w:r>
                      <w:rPr>
                        <w:noProof/>
                      </w:rPr>
                      <w:t>J. C. Platt, "Sequential Minimal Optimization : A Fast Algorithm for Training Support Vector Machines," Technical Report MSR-TR-98-14, 1998.</w:t>
                    </w:r>
                  </w:p>
                </w:tc>
              </w:tr>
              <w:tr w:rsidR="000E485A" w14:paraId="4EB18161" w14:textId="77777777">
                <w:trPr>
                  <w:divId w:val="2050108582"/>
                  <w:tblCellSpacing w:w="15" w:type="dxa"/>
                </w:trPr>
                <w:tc>
                  <w:tcPr>
                    <w:tcW w:w="50" w:type="pct"/>
                    <w:hideMark/>
                  </w:tcPr>
                  <w:p w14:paraId="139ABEB6" w14:textId="77777777" w:rsidR="000E485A" w:rsidRDefault="000E485A">
                    <w:pPr>
                      <w:pStyle w:val="Bibliography"/>
                      <w:rPr>
                        <w:noProof/>
                      </w:rPr>
                    </w:pPr>
                    <w:r>
                      <w:rPr>
                        <w:noProof/>
                      </w:rPr>
                      <w:t xml:space="preserve">[10] </w:t>
                    </w:r>
                  </w:p>
                </w:tc>
                <w:tc>
                  <w:tcPr>
                    <w:tcW w:w="0" w:type="auto"/>
                    <w:hideMark/>
                  </w:tcPr>
                  <w:p w14:paraId="32930EF4" w14:textId="77777777" w:rsidR="000E485A" w:rsidRDefault="000E485A">
                    <w:pPr>
                      <w:pStyle w:val="Bibliography"/>
                      <w:rPr>
                        <w:noProof/>
                      </w:rPr>
                    </w:pPr>
                    <w:r>
                      <w:rPr>
                        <w:noProof/>
                      </w:rPr>
                      <w:t xml:space="preserve">N. V. Chawla, K. W. Bowyer, L. O. Hall and P. W. Kegelmeyer, "SMOTE: Synthetic Minority Over-sampling Technique," </w:t>
                    </w:r>
                    <w:r>
                      <w:rPr>
                        <w:i/>
                        <w:iCs/>
                        <w:noProof/>
                      </w:rPr>
                      <w:t xml:space="preserve">Journal of Artificial Intelligence, </w:t>
                    </w:r>
                    <w:r>
                      <w:rPr>
                        <w:noProof/>
                      </w:rPr>
                      <w:t xml:space="preserve">no. 16, pp. 321-357, 2002. </w:t>
                    </w:r>
                  </w:p>
                </w:tc>
              </w:tr>
              <w:tr w:rsidR="000E485A" w14:paraId="5CF9986F" w14:textId="77777777">
                <w:trPr>
                  <w:divId w:val="2050108582"/>
                  <w:tblCellSpacing w:w="15" w:type="dxa"/>
                </w:trPr>
                <w:tc>
                  <w:tcPr>
                    <w:tcW w:w="50" w:type="pct"/>
                    <w:hideMark/>
                  </w:tcPr>
                  <w:p w14:paraId="0ABD3ECF" w14:textId="77777777" w:rsidR="000E485A" w:rsidRDefault="000E485A">
                    <w:pPr>
                      <w:pStyle w:val="Bibliography"/>
                      <w:rPr>
                        <w:noProof/>
                      </w:rPr>
                    </w:pPr>
                    <w:r>
                      <w:rPr>
                        <w:noProof/>
                      </w:rPr>
                      <w:lastRenderedPageBreak/>
                      <w:t xml:space="preserve">[11] </w:t>
                    </w:r>
                  </w:p>
                </w:tc>
                <w:tc>
                  <w:tcPr>
                    <w:tcW w:w="0" w:type="auto"/>
                    <w:hideMark/>
                  </w:tcPr>
                  <w:p w14:paraId="191F3324" w14:textId="77777777" w:rsidR="000E485A" w:rsidRDefault="000E485A">
                    <w:pPr>
                      <w:pStyle w:val="Bibliography"/>
                      <w:rPr>
                        <w:noProof/>
                      </w:rPr>
                    </w:pPr>
                    <w:r>
                      <w:rPr>
                        <w:noProof/>
                      </w:rPr>
                      <w:t>D. M. W. Powers, "Evaluation: From Precision, Recall and F-Factor to ROC, Informedness, Markedness &amp; Correlation," School of Informatics and Engineering Flinders University, Adelaide, 2007.</w:t>
                    </w:r>
                  </w:p>
                </w:tc>
              </w:tr>
            </w:tbl>
            <w:p w14:paraId="6E59C88B" w14:textId="77777777" w:rsidR="000E485A" w:rsidRDefault="000E485A">
              <w:pPr>
                <w:divId w:val="2050108582"/>
                <w:rPr>
                  <w:rFonts w:eastAsia="Times New Roman"/>
                  <w:noProof/>
                </w:rPr>
              </w:pPr>
            </w:p>
            <w:p w14:paraId="2A4554AA" w14:textId="4DF3BA75" w:rsidR="000307FA" w:rsidRDefault="00A52D2F" w:rsidP="000E485A">
              <w:pPr>
                <w:spacing w:line="240" w:lineRule="auto"/>
                <w:ind w:firstLine="0"/>
              </w:pPr>
              <w:r>
                <w:rPr>
                  <w:b/>
                  <w:bCs/>
                  <w:noProof/>
                </w:rPr>
                <w:fldChar w:fldCharType="end"/>
              </w:r>
              <w:r w:rsidR="000307FA">
                <w:br w:type="page"/>
              </w:r>
            </w:p>
          </w:sdtContent>
        </w:sdt>
      </w:sdtContent>
    </w:sdt>
    <w:p w14:paraId="0F9824A7" w14:textId="195BECBA" w:rsidR="000251D6" w:rsidRDefault="000251D6" w:rsidP="000251D6">
      <w:pPr>
        <w:pStyle w:val="Heading1"/>
      </w:pPr>
      <w:bookmarkStart w:id="157" w:name="_Toc521058516"/>
      <w:r>
        <w:lastRenderedPageBreak/>
        <w:t>LAMPIRAN</w:t>
      </w:r>
      <w:bookmarkEnd w:id="157"/>
    </w:p>
    <w:p w14:paraId="552A6F90" w14:textId="03C0715A" w:rsidR="00736E5F" w:rsidRDefault="00D07DC1" w:rsidP="00D07DC1">
      <w:pPr>
        <w:pStyle w:val="ListParagraph"/>
        <w:ind w:left="0" w:firstLine="900"/>
      </w:pPr>
      <w:r>
        <w:t>Berikut ini adalah hasil deteksi derau dengan menggunakan skema terbaik yang didapatkan dari semua skenario uji coba yang dilakukan</w:t>
      </w:r>
      <w:r w:rsidR="00F62BD7">
        <w:t>.</w:t>
      </w:r>
    </w:p>
    <w:p w14:paraId="1BBE54BE" w14:textId="125FE586" w:rsidR="00256A05" w:rsidRDefault="00256A05" w:rsidP="00256A05">
      <w:pPr>
        <w:pStyle w:val="Caption"/>
        <w:keepNext/>
      </w:pPr>
      <w:bookmarkStart w:id="158" w:name="_Toc520963319"/>
      <w:r>
        <w:t xml:space="preserve">Tabel </w:t>
      </w:r>
      <w:r w:rsidR="009F2B05">
        <w:rPr>
          <w:noProof/>
        </w:rPr>
        <w:fldChar w:fldCharType="begin"/>
      </w:r>
      <w:r w:rsidR="009F2B05">
        <w:rPr>
          <w:noProof/>
        </w:rPr>
        <w:instrText xml:space="preserve"> STYLEREF 1 \s </w:instrText>
      </w:r>
      <w:r w:rsidR="009F2B05">
        <w:rPr>
          <w:noProof/>
        </w:rPr>
        <w:fldChar w:fldCharType="separate"/>
      </w:r>
      <w:r w:rsidR="00524CAE">
        <w:rPr>
          <w:noProof/>
        </w:rPr>
        <w:t>7</w:t>
      </w:r>
      <w:r w:rsidR="009F2B05">
        <w:rPr>
          <w:noProof/>
        </w:rPr>
        <w:fldChar w:fldCharType="end"/>
      </w:r>
      <w:r w:rsidR="008F0986">
        <w:t>.</w:t>
      </w:r>
      <w:r w:rsidR="009F2B05">
        <w:rPr>
          <w:noProof/>
        </w:rPr>
        <w:fldChar w:fldCharType="begin"/>
      </w:r>
      <w:r w:rsidR="009F2B05">
        <w:rPr>
          <w:noProof/>
        </w:rPr>
        <w:instrText xml:space="preserve"> SEQ Tabel \* ARABIC \s 1 </w:instrText>
      </w:r>
      <w:r w:rsidR="009F2B05">
        <w:rPr>
          <w:noProof/>
        </w:rPr>
        <w:fldChar w:fldCharType="separate"/>
      </w:r>
      <w:r w:rsidR="00524CAE">
        <w:rPr>
          <w:noProof/>
        </w:rPr>
        <w:t>1</w:t>
      </w:r>
      <w:r w:rsidR="009F2B05">
        <w:rPr>
          <w:noProof/>
        </w:rPr>
        <w:fldChar w:fldCharType="end"/>
      </w:r>
      <w:r>
        <w:t xml:space="preserve"> Hasil Deteksi Derau dengan Skenario Terbaik</w:t>
      </w:r>
      <w:bookmarkEnd w:id="158"/>
    </w:p>
    <w:tbl>
      <w:tblPr>
        <w:tblStyle w:val="TableGrid1"/>
        <w:tblW w:w="8505" w:type="dxa"/>
        <w:tblLayout w:type="fixed"/>
        <w:tblLook w:val="04A0" w:firstRow="1" w:lastRow="0" w:firstColumn="1" w:lastColumn="0" w:noHBand="0" w:noVBand="1"/>
      </w:tblPr>
      <w:tblGrid>
        <w:gridCol w:w="900"/>
        <w:gridCol w:w="3600"/>
        <w:gridCol w:w="630"/>
        <w:gridCol w:w="900"/>
        <w:gridCol w:w="900"/>
        <w:gridCol w:w="630"/>
        <w:gridCol w:w="945"/>
      </w:tblGrid>
      <w:tr w:rsidR="00256A05" w:rsidRPr="00256A05" w14:paraId="50260378" w14:textId="77777777" w:rsidTr="00256A05">
        <w:tc>
          <w:tcPr>
            <w:tcW w:w="900" w:type="dxa"/>
            <w:vAlign w:val="center"/>
          </w:tcPr>
          <w:p w14:paraId="1757CE37" w14:textId="3E3A5DF4" w:rsidR="00626673" w:rsidRPr="00256A05" w:rsidRDefault="00626673" w:rsidP="00256A05">
            <w:pPr>
              <w:ind w:firstLine="0"/>
              <w:jc w:val="center"/>
              <w:rPr>
                <w:b/>
                <w:sz w:val="16"/>
              </w:rPr>
            </w:pPr>
            <w:r w:rsidRPr="00256A05">
              <w:rPr>
                <w:rFonts w:ascii="Calibri" w:hAnsi="Calibri" w:cs="Calibri"/>
                <w:b/>
                <w:color w:val="000000"/>
                <w:sz w:val="16"/>
                <w:szCs w:val="22"/>
              </w:rPr>
              <w:t>No Dokumen</w:t>
            </w:r>
          </w:p>
        </w:tc>
        <w:tc>
          <w:tcPr>
            <w:tcW w:w="3600" w:type="dxa"/>
            <w:vAlign w:val="center"/>
          </w:tcPr>
          <w:p w14:paraId="1E8ED3F9" w14:textId="60332F5B" w:rsidR="00626673" w:rsidRPr="00256A05" w:rsidRDefault="00626673" w:rsidP="00256A05">
            <w:pPr>
              <w:ind w:firstLine="0"/>
              <w:jc w:val="center"/>
              <w:rPr>
                <w:b/>
                <w:sz w:val="16"/>
              </w:rPr>
            </w:pPr>
            <w:r w:rsidRPr="00256A05">
              <w:rPr>
                <w:rFonts w:ascii="Calibri" w:hAnsi="Calibri" w:cs="Calibri"/>
                <w:b/>
                <w:color w:val="000000"/>
                <w:sz w:val="16"/>
                <w:szCs w:val="22"/>
              </w:rPr>
              <w:t>Pernyataan kebutuhan</w:t>
            </w:r>
          </w:p>
        </w:tc>
        <w:tc>
          <w:tcPr>
            <w:tcW w:w="630" w:type="dxa"/>
            <w:vAlign w:val="center"/>
          </w:tcPr>
          <w:p w14:paraId="6866AF94" w14:textId="26ACAE78" w:rsidR="00626673" w:rsidRPr="00256A05" w:rsidRDefault="00626673" w:rsidP="00256A05">
            <w:pPr>
              <w:ind w:firstLine="0"/>
              <w:jc w:val="center"/>
              <w:rPr>
                <w:b/>
                <w:sz w:val="16"/>
              </w:rPr>
            </w:pPr>
            <w:r w:rsidRPr="00256A05">
              <w:rPr>
                <w:rFonts w:ascii="Calibri" w:hAnsi="Calibri" w:cs="Calibri"/>
                <w:b/>
                <w:color w:val="000000"/>
                <w:sz w:val="16"/>
                <w:szCs w:val="22"/>
              </w:rPr>
              <w:t>Mean</w:t>
            </w:r>
          </w:p>
        </w:tc>
        <w:tc>
          <w:tcPr>
            <w:tcW w:w="900" w:type="dxa"/>
            <w:vAlign w:val="center"/>
          </w:tcPr>
          <w:p w14:paraId="466A9C7A" w14:textId="49AE0776" w:rsidR="00626673" w:rsidRPr="00256A05" w:rsidRDefault="00626673" w:rsidP="00256A05">
            <w:pPr>
              <w:ind w:firstLine="0"/>
              <w:jc w:val="center"/>
              <w:rPr>
                <w:b/>
                <w:sz w:val="16"/>
              </w:rPr>
            </w:pPr>
            <w:r w:rsidRPr="00256A05">
              <w:rPr>
                <w:rFonts w:ascii="Calibri" w:hAnsi="Calibri" w:cs="Calibri"/>
                <w:b/>
                <w:color w:val="000000"/>
                <w:sz w:val="16"/>
                <w:szCs w:val="22"/>
              </w:rPr>
              <w:t>Maximum</w:t>
            </w:r>
          </w:p>
        </w:tc>
        <w:tc>
          <w:tcPr>
            <w:tcW w:w="900" w:type="dxa"/>
            <w:vAlign w:val="center"/>
          </w:tcPr>
          <w:p w14:paraId="0301DAC0" w14:textId="346119DA" w:rsidR="00626673" w:rsidRPr="00256A05" w:rsidRDefault="00626673" w:rsidP="00256A05">
            <w:pPr>
              <w:ind w:firstLine="0"/>
              <w:jc w:val="center"/>
              <w:rPr>
                <w:b/>
                <w:sz w:val="16"/>
              </w:rPr>
            </w:pPr>
            <w:r w:rsidRPr="00256A05">
              <w:rPr>
                <w:rFonts w:ascii="Calibri" w:hAnsi="Calibri" w:cs="Calibri"/>
                <w:b/>
                <w:color w:val="000000"/>
                <w:sz w:val="16"/>
                <w:szCs w:val="22"/>
              </w:rPr>
              <w:t>Standard Deviation</w:t>
            </w:r>
          </w:p>
        </w:tc>
        <w:tc>
          <w:tcPr>
            <w:tcW w:w="630" w:type="dxa"/>
            <w:vAlign w:val="center"/>
          </w:tcPr>
          <w:p w14:paraId="7931B6D6" w14:textId="0C298DD3" w:rsidR="00626673" w:rsidRPr="00256A05" w:rsidRDefault="00626673" w:rsidP="00256A05">
            <w:pPr>
              <w:ind w:firstLine="0"/>
              <w:jc w:val="center"/>
              <w:rPr>
                <w:b/>
                <w:sz w:val="16"/>
              </w:rPr>
            </w:pPr>
            <w:r w:rsidRPr="00256A05">
              <w:rPr>
                <w:rFonts w:ascii="Calibri" w:hAnsi="Calibri" w:cs="Calibri"/>
                <w:b/>
                <w:color w:val="000000"/>
                <w:sz w:val="16"/>
                <w:szCs w:val="22"/>
              </w:rPr>
              <w:t>Label</w:t>
            </w:r>
          </w:p>
        </w:tc>
        <w:tc>
          <w:tcPr>
            <w:tcW w:w="945" w:type="dxa"/>
            <w:vAlign w:val="center"/>
          </w:tcPr>
          <w:p w14:paraId="03402DB4" w14:textId="31329206" w:rsidR="00626673" w:rsidRPr="00256A05" w:rsidRDefault="00626673" w:rsidP="00256A05">
            <w:pPr>
              <w:ind w:firstLine="0"/>
              <w:jc w:val="center"/>
              <w:rPr>
                <w:b/>
                <w:sz w:val="16"/>
              </w:rPr>
            </w:pPr>
            <w:r w:rsidRPr="00256A05">
              <w:rPr>
                <w:rFonts w:ascii="Calibri" w:hAnsi="Calibri" w:cs="Calibri"/>
                <w:b/>
                <w:color w:val="000000"/>
                <w:sz w:val="16"/>
                <w:szCs w:val="22"/>
              </w:rPr>
              <w:t>Prediction</w:t>
            </w:r>
          </w:p>
        </w:tc>
      </w:tr>
      <w:tr w:rsidR="00D563EE" w:rsidRPr="00D563EE" w14:paraId="03885E14" w14:textId="77777777" w:rsidTr="00256A05">
        <w:trPr>
          <w:trHeight w:val="300"/>
        </w:trPr>
        <w:tc>
          <w:tcPr>
            <w:tcW w:w="900" w:type="dxa"/>
            <w:noWrap/>
            <w:vAlign w:val="center"/>
            <w:hideMark/>
          </w:tcPr>
          <w:p w14:paraId="5193E8E6" w14:textId="3F4262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25A9EB7" w14:textId="514C64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submit jobs with the associated deadline, cost, and execution time</w:t>
            </w:r>
          </w:p>
        </w:tc>
        <w:tc>
          <w:tcPr>
            <w:tcW w:w="630" w:type="dxa"/>
            <w:noWrap/>
            <w:vAlign w:val="center"/>
            <w:hideMark/>
          </w:tcPr>
          <w:p w14:paraId="5987A02E" w14:textId="33BE9F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4318EC69" w14:textId="63A602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2E3260F8" w14:textId="2CFCDC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DBEE85A" w14:textId="7204C2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FE4B1DD" w14:textId="588601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3A0DE7F8" w14:textId="77777777" w:rsidTr="00256A05">
        <w:trPr>
          <w:trHeight w:val="300"/>
        </w:trPr>
        <w:tc>
          <w:tcPr>
            <w:tcW w:w="900" w:type="dxa"/>
            <w:noWrap/>
            <w:vAlign w:val="center"/>
            <w:hideMark/>
          </w:tcPr>
          <w:p w14:paraId="218DE33C" w14:textId="047E0D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5B533097" w14:textId="6B6AFF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query the cluster to establish the current cost per unit time for submitting new jobs</w:t>
            </w:r>
          </w:p>
        </w:tc>
        <w:tc>
          <w:tcPr>
            <w:tcW w:w="630" w:type="dxa"/>
            <w:noWrap/>
            <w:vAlign w:val="center"/>
            <w:hideMark/>
          </w:tcPr>
          <w:p w14:paraId="217BE8C0" w14:textId="7CADD2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299CC3B3" w14:textId="1A43B5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7E0C7B79" w14:textId="29D091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FE9BBCE" w14:textId="54AAD7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D6A894" w14:textId="03E6DC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27F981DB" w14:textId="77777777" w:rsidTr="00256A05">
        <w:trPr>
          <w:trHeight w:val="300"/>
        </w:trPr>
        <w:tc>
          <w:tcPr>
            <w:tcW w:w="900" w:type="dxa"/>
            <w:noWrap/>
            <w:vAlign w:val="center"/>
            <w:hideMark/>
          </w:tcPr>
          <w:p w14:paraId="4288E365" w14:textId="46F5C1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18886C6A" w14:textId="09D8D9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monitor the status of submitted jobs</w:t>
            </w:r>
          </w:p>
        </w:tc>
        <w:tc>
          <w:tcPr>
            <w:tcW w:w="630" w:type="dxa"/>
            <w:noWrap/>
            <w:vAlign w:val="center"/>
            <w:hideMark/>
          </w:tcPr>
          <w:p w14:paraId="44B3E65D" w14:textId="0C4B09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44995F0B" w14:textId="58F7EB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0.67</w:t>
            </w:r>
          </w:p>
        </w:tc>
        <w:tc>
          <w:tcPr>
            <w:tcW w:w="900" w:type="dxa"/>
            <w:noWrap/>
            <w:vAlign w:val="center"/>
            <w:hideMark/>
          </w:tcPr>
          <w:p w14:paraId="4ADFF9FE" w14:textId="0E1D8E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0D866CAE" w14:textId="09DBEC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03F5CC" w14:textId="46C41E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76AE1CB0" w14:textId="77777777" w:rsidTr="00256A05">
        <w:trPr>
          <w:trHeight w:val="300"/>
        </w:trPr>
        <w:tc>
          <w:tcPr>
            <w:tcW w:w="900" w:type="dxa"/>
            <w:noWrap/>
            <w:vAlign w:val="center"/>
            <w:hideMark/>
          </w:tcPr>
          <w:p w14:paraId="29F77405" w14:textId="47F9AA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152AA5E8" w14:textId="64B423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cancel jobs submitted by him</w:t>
            </w:r>
          </w:p>
        </w:tc>
        <w:tc>
          <w:tcPr>
            <w:tcW w:w="630" w:type="dxa"/>
            <w:noWrap/>
            <w:vAlign w:val="center"/>
            <w:hideMark/>
          </w:tcPr>
          <w:p w14:paraId="202B70B4" w14:textId="61DECF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3D8F5E71" w14:textId="05AB70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4026DF9B" w14:textId="3A56B8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2E5D0CE2" w14:textId="632F88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2C41032" w14:textId="25949E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26F4F9BD" w14:textId="77777777" w:rsidTr="00256A05">
        <w:trPr>
          <w:trHeight w:val="300"/>
        </w:trPr>
        <w:tc>
          <w:tcPr>
            <w:tcW w:w="900" w:type="dxa"/>
            <w:noWrap/>
            <w:vAlign w:val="center"/>
            <w:hideMark/>
          </w:tcPr>
          <w:p w14:paraId="108F7391" w14:textId="208C5B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6A513D3E" w14:textId="056300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his credit balance</w:t>
            </w:r>
          </w:p>
        </w:tc>
        <w:tc>
          <w:tcPr>
            <w:tcW w:w="630" w:type="dxa"/>
            <w:noWrap/>
            <w:vAlign w:val="center"/>
            <w:hideMark/>
          </w:tcPr>
          <w:p w14:paraId="49A75CDF" w14:textId="0E614C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4A2BFB0" w14:textId="53D81F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62A09342" w14:textId="54553E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53E4064" w14:textId="410225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0390803" w14:textId="305748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D563EE" w:rsidRPr="00D563EE" w14:paraId="2C8DB75A" w14:textId="77777777" w:rsidTr="00256A05">
        <w:trPr>
          <w:trHeight w:val="300"/>
        </w:trPr>
        <w:tc>
          <w:tcPr>
            <w:tcW w:w="900" w:type="dxa"/>
            <w:noWrap/>
            <w:vAlign w:val="center"/>
            <w:hideMark/>
          </w:tcPr>
          <w:p w14:paraId="1F1D864E" w14:textId="6E1CE3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4AB61A81" w14:textId="3A6229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his usage history</w:t>
            </w:r>
          </w:p>
        </w:tc>
        <w:tc>
          <w:tcPr>
            <w:tcW w:w="630" w:type="dxa"/>
            <w:noWrap/>
            <w:vAlign w:val="center"/>
            <w:hideMark/>
          </w:tcPr>
          <w:p w14:paraId="47239B3C" w14:textId="13C99E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3C071481" w14:textId="715863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76AA6C2E" w14:textId="6042C3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630" w:type="dxa"/>
            <w:noWrap/>
            <w:vAlign w:val="center"/>
            <w:hideMark/>
          </w:tcPr>
          <w:p w14:paraId="03052051" w14:textId="0245B2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6B583C9" w14:textId="7EAACD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08A9D0EE" w14:textId="77777777" w:rsidTr="00256A05">
        <w:trPr>
          <w:trHeight w:val="300"/>
        </w:trPr>
        <w:tc>
          <w:tcPr>
            <w:tcW w:w="900" w:type="dxa"/>
            <w:noWrap/>
            <w:vAlign w:val="center"/>
            <w:hideMark/>
          </w:tcPr>
          <w:p w14:paraId="53BFAF84" w14:textId="2DCCC6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7BBD4127" w14:textId="793B30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status of each node of the cluster</w:t>
            </w:r>
          </w:p>
        </w:tc>
        <w:tc>
          <w:tcPr>
            <w:tcW w:w="630" w:type="dxa"/>
            <w:noWrap/>
            <w:vAlign w:val="center"/>
            <w:hideMark/>
          </w:tcPr>
          <w:p w14:paraId="26796C15" w14:textId="3C54A6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1B341F4C" w14:textId="2DA480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39A16CE5" w14:textId="44AE72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630" w:type="dxa"/>
            <w:noWrap/>
            <w:vAlign w:val="center"/>
            <w:hideMark/>
          </w:tcPr>
          <w:p w14:paraId="00DB4F35" w14:textId="4249D7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87A58B3" w14:textId="2945D2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1EE24853" w14:textId="77777777" w:rsidTr="00256A05">
        <w:trPr>
          <w:trHeight w:val="300"/>
        </w:trPr>
        <w:tc>
          <w:tcPr>
            <w:tcW w:w="900" w:type="dxa"/>
            <w:noWrap/>
            <w:vAlign w:val="center"/>
            <w:hideMark/>
          </w:tcPr>
          <w:p w14:paraId="75C0E9E3" w14:textId="33CC0F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04D9A8D9" w14:textId="7194D3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usage pattern history of the cluster</w:t>
            </w:r>
          </w:p>
        </w:tc>
        <w:tc>
          <w:tcPr>
            <w:tcW w:w="630" w:type="dxa"/>
            <w:noWrap/>
            <w:vAlign w:val="center"/>
            <w:hideMark/>
          </w:tcPr>
          <w:p w14:paraId="2D2F3838" w14:textId="0AE62D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078C7658" w14:textId="0B5308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32A4B1B6" w14:textId="756852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73425F3E" w14:textId="64EFEE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4CBC57" w14:textId="6C8CC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176ED000" w14:textId="77777777" w:rsidTr="00256A05">
        <w:trPr>
          <w:trHeight w:val="300"/>
        </w:trPr>
        <w:tc>
          <w:tcPr>
            <w:tcW w:w="900" w:type="dxa"/>
            <w:noWrap/>
            <w:vAlign w:val="center"/>
            <w:hideMark/>
          </w:tcPr>
          <w:p w14:paraId="69FD4F26" w14:textId="63DF2E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5D24B15" w14:textId="01A81F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status of all submitted jobs</w:t>
            </w:r>
          </w:p>
        </w:tc>
        <w:tc>
          <w:tcPr>
            <w:tcW w:w="630" w:type="dxa"/>
            <w:noWrap/>
            <w:vAlign w:val="center"/>
            <w:hideMark/>
          </w:tcPr>
          <w:p w14:paraId="5F973C25" w14:textId="1FEC6E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47EB3746" w14:textId="7E761E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0.67</w:t>
            </w:r>
          </w:p>
        </w:tc>
        <w:tc>
          <w:tcPr>
            <w:tcW w:w="900" w:type="dxa"/>
            <w:noWrap/>
            <w:vAlign w:val="center"/>
            <w:hideMark/>
          </w:tcPr>
          <w:p w14:paraId="25B45E7C" w14:textId="13F726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13997DA9" w14:textId="5B1EBB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276823B" w14:textId="1FEB5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030A1CDE" w14:textId="77777777" w:rsidTr="00256A05">
        <w:trPr>
          <w:trHeight w:val="300"/>
        </w:trPr>
        <w:tc>
          <w:tcPr>
            <w:tcW w:w="900" w:type="dxa"/>
            <w:noWrap/>
            <w:vAlign w:val="center"/>
            <w:hideMark/>
          </w:tcPr>
          <w:p w14:paraId="112E5D2F" w14:textId="6252CF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AB97BA3" w14:textId="57EB9B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load on each node of the cluster</w:t>
            </w:r>
          </w:p>
        </w:tc>
        <w:tc>
          <w:tcPr>
            <w:tcW w:w="630" w:type="dxa"/>
            <w:noWrap/>
            <w:vAlign w:val="center"/>
            <w:hideMark/>
          </w:tcPr>
          <w:p w14:paraId="78C8F274" w14:textId="3F59C8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500A4EF7" w14:textId="5ECC30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36843944" w14:textId="670534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0995AFE3" w14:textId="6C0F4B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894432" w14:textId="66BB4F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591E5DD7" w14:textId="77777777" w:rsidTr="00256A05">
        <w:trPr>
          <w:trHeight w:val="300"/>
        </w:trPr>
        <w:tc>
          <w:tcPr>
            <w:tcW w:w="900" w:type="dxa"/>
            <w:noWrap/>
            <w:vAlign w:val="center"/>
            <w:hideMark/>
          </w:tcPr>
          <w:p w14:paraId="360216F0" w14:textId="304C33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0936C810" w14:textId="15BA02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alter the cost structure of the cluster</w:t>
            </w:r>
          </w:p>
        </w:tc>
        <w:tc>
          <w:tcPr>
            <w:tcW w:w="630" w:type="dxa"/>
            <w:noWrap/>
            <w:vAlign w:val="center"/>
            <w:hideMark/>
          </w:tcPr>
          <w:p w14:paraId="15A5D43F" w14:textId="6ED2DD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5CC44D7" w14:textId="603387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58799850" w14:textId="666D37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4BD51558" w14:textId="5584FA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8A0BA78" w14:textId="2570F2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289AAD63" w14:textId="77777777" w:rsidTr="00256A05">
        <w:trPr>
          <w:trHeight w:val="300"/>
        </w:trPr>
        <w:tc>
          <w:tcPr>
            <w:tcW w:w="900" w:type="dxa"/>
            <w:noWrap/>
            <w:vAlign w:val="center"/>
            <w:hideMark/>
          </w:tcPr>
          <w:p w14:paraId="7D02EF8C" w14:textId="52BFC0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74ACC405" w14:textId="0C9A34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alter the scheduling policy of the cluster</w:t>
            </w:r>
          </w:p>
        </w:tc>
        <w:tc>
          <w:tcPr>
            <w:tcW w:w="630" w:type="dxa"/>
            <w:noWrap/>
            <w:vAlign w:val="center"/>
            <w:hideMark/>
          </w:tcPr>
          <w:p w14:paraId="22E8DEE4" w14:textId="3F535C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ABB9A08" w14:textId="0B3354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6A111080" w14:textId="42B5D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BB2F869" w14:textId="3DC303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BF09BEE" w14:textId="619E58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3AD96A26" w14:textId="77777777" w:rsidTr="00256A05">
        <w:trPr>
          <w:trHeight w:val="300"/>
        </w:trPr>
        <w:tc>
          <w:tcPr>
            <w:tcW w:w="900" w:type="dxa"/>
            <w:noWrap/>
            <w:vAlign w:val="center"/>
            <w:hideMark/>
          </w:tcPr>
          <w:p w14:paraId="50FA8415" w14:textId="3BA8BC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5AA00A8" w14:textId="0B48A1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cancel, suspend, and resume any job</w:t>
            </w:r>
          </w:p>
        </w:tc>
        <w:tc>
          <w:tcPr>
            <w:tcW w:w="630" w:type="dxa"/>
            <w:noWrap/>
            <w:vAlign w:val="center"/>
            <w:hideMark/>
          </w:tcPr>
          <w:p w14:paraId="55E7FD81" w14:textId="37F47F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FF51ADA" w14:textId="3229F2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3913E0A2" w14:textId="06B3E5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A9D6C9C" w14:textId="158307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5C7AA3" w14:textId="6A5D2E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488A6B4F" w14:textId="77777777" w:rsidTr="00256A05">
        <w:trPr>
          <w:trHeight w:val="300"/>
        </w:trPr>
        <w:tc>
          <w:tcPr>
            <w:tcW w:w="900" w:type="dxa"/>
            <w:noWrap/>
            <w:vAlign w:val="center"/>
            <w:hideMark/>
          </w:tcPr>
          <w:p w14:paraId="41CA10B7" w14:textId="13D59C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FF01F4F" w14:textId="1E3892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Manage course information: the general user can use the system to enter and modify course information. The local database maintains the information.</w:t>
            </w:r>
          </w:p>
        </w:tc>
        <w:tc>
          <w:tcPr>
            <w:tcW w:w="630" w:type="dxa"/>
            <w:noWrap/>
            <w:vAlign w:val="center"/>
            <w:hideMark/>
          </w:tcPr>
          <w:p w14:paraId="39EE09F1" w14:textId="79EB36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C004048" w14:textId="31A904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30AF1347" w14:textId="27C8E3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47834DDB" w14:textId="462E74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34E93D7" w14:textId="3D9A48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64B6387D" w14:textId="77777777" w:rsidTr="00256A05">
        <w:trPr>
          <w:trHeight w:val="300"/>
        </w:trPr>
        <w:tc>
          <w:tcPr>
            <w:tcW w:w="900" w:type="dxa"/>
            <w:noWrap/>
            <w:vAlign w:val="center"/>
            <w:hideMark/>
          </w:tcPr>
          <w:p w14:paraId="01438521" w14:textId="49C71B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1656E4C9" w14:textId="7F972C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Manage student information: the general user can use the system to enter and modify student information, or to download student information from the university database. In addition, the user can delete a student from a course. The local database maintains the information.</w:t>
            </w:r>
          </w:p>
        </w:tc>
        <w:tc>
          <w:tcPr>
            <w:tcW w:w="630" w:type="dxa"/>
            <w:noWrap/>
            <w:vAlign w:val="center"/>
            <w:hideMark/>
          </w:tcPr>
          <w:p w14:paraId="1E93A36D" w14:textId="7150F5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20F1589D" w14:textId="3BC860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65E15038" w14:textId="40DBC3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0FCF59FD" w14:textId="4F92FE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BBEE6B" w14:textId="6FF964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14CE21D2" w14:textId="77777777" w:rsidTr="00256A05">
        <w:trPr>
          <w:trHeight w:val="300"/>
        </w:trPr>
        <w:tc>
          <w:tcPr>
            <w:tcW w:w="900" w:type="dxa"/>
            <w:noWrap/>
            <w:vAlign w:val="center"/>
            <w:hideMark/>
          </w:tcPr>
          <w:p w14:paraId="3DA20766" w14:textId="423B21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0C02B4CA" w14:textId="12C950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outcomes: the general user can use the system to enter course outcomes. The user can assign a ranking to each course outcome. The local database maintains the information.</w:t>
            </w:r>
          </w:p>
        </w:tc>
        <w:tc>
          <w:tcPr>
            <w:tcW w:w="630" w:type="dxa"/>
            <w:noWrap/>
            <w:vAlign w:val="center"/>
            <w:hideMark/>
          </w:tcPr>
          <w:p w14:paraId="5EDE6FF7" w14:textId="75D3B8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167A349E" w14:textId="5971DA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69415BBA" w14:textId="575997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0B68CF9B" w14:textId="147ACA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F12967" w14:textId="42777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4172897E" w14:textId="77777777" w:rsidTr="00256A05">
        <w:trPr>
          <w:trHeight w:val="300"/>
        </w:trPr>
        <w:tc>
          <w:tcPr>
            <w:tcW w:w="900" w:type="dxa"/>
            <w:noWrap/>
            <w:vAlign w:val="center"/>
            <w:hideMark/>
          </w:tcPr>
          <w:p w14:paraId="42F4411E" w14:textId="2F9D55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F72EED8" w14:textId="6BB529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targeted competency: the general user can use the system to select one of two types of targeted competencies that can be used to automatically check progress toward achieving course outcomes the user can enter values associated with the different types. The user can enter a description of a targeted competency that can be used for manual checking. The local database maintains the information.""</w:t>
            </w:r>
          </w:p>
        </w:tc>
        <w:tc>
          <w:tcPr>
            <w:tcW w:w="630" w:type="dxa"/>
            <w:noWrap/>
            <w:vAlign w:val="center"/>
            <w:hideMark/>
          </w:tcPr>
          <w:p w14:paraId="6741B13A" w14:textId="4610AE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5E38F953" w14:textId="54A8A4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AC1DDA3" w14:textId="142A90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A60930E" w14:textId="585935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F63596" w14:textId="2230C0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715472B1" w14:textId="77777777" w:rsidTr="00256A05">
        <w:trPr>
          <w:trHeight w:val="300"/>
        </w:trPr>
        <w:tc>
          <w:tcPr>
            <w:tcW w:w="900" w:type="dxa"/>
            <w:noWrap/>
            <w:vAlign w:val="center"/>
            <w:hideMark/>
          </w:tcPr>
          <w:p w14:paraId="621183FC" w14:textId="2658FF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550132E3" w14:textId="143604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Map entities: the general user can use the system to map course outcomes to program outcomes to map AIUs to course outcomes and to map course outcomes to targeted competencies. The local database maintains the information.""</w:t>
            </w:r>
          </w:p>
        </w:tc>
        <w:tc>
          <w:tcPr>
            <w:tcW w:w="630" w:type="dxa"/>
            <w:noWrap/>
            <w:vAlign w:val="center"/>
            <w:hideMark/>
          </w:tcPr>
          <w:p w14:paraId="2A0A0E3A" w14:textId="27B1C9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5ED07FCA" w14:textId="66C827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7FC3557A" w14:textId="281DC4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03B31525" w14:textId="0B223C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3EEE9B" w14:textId="052AE2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5B7B7FC1" w14:textId="77777777" w:rsidTr="00256A05">
        <w:trPr>
          <w:trHeight w:val="300"/>
        </w:trPr>
        <w:tc>
          <w:tcPr>
            <w:tcW w:w="900" w:type="dxa"/>
            <w:noWrap/>
            <w:vAlign w:val="center"/>
            <w:hideMark/>
          </w:tcPr>
          <w:p w14:paraId="4FC0EDF4" w14:textId="376109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7759B02" w14:textId="76915F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Define AIs: the general user can use the system to enter information related to an AI. For each instrument, the stored information includes such items as description, category, assessment instrument part (AIP) label and description, AIU </w:t>
            </w:r>
            <w:r w:rsidRPr="00D563EE">
              <w:rPr>
                <w:rFonts w:ascii="Calibri" w:hAnsi="Calibri" w:cs="Calibri"/>
                <w:color w:val="000000"/>
                <w:sz w:val="16"/>
                <w:szCs w:val="22"/>
              </w:rPr>
              <w:lastRenderedPageBreak/>
              <w:t>label and description, AIU point value. For each student, the user can enter the points earned for each assessment unit. The local database maintains the information.</w:t>
            </w:r>
          </w:p>
        </w:tc>
        <w:tc>
          <w:tcPr>
            <w:tcW w:w="630" w:type="dxa"/>
            <w:noWrap/>
            <w:vAlign w:val="center"/>
            <w:hideMark/>
          </w:tcPr>
          <w:p w14:paraId="35C86EC0" w14:textId="72C9A0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0.12</w:t>
            </w:r>
          </w:p>
        </w:tc>
        <w:tc>
          <w:tcPr>
            <w:tcW w:w="900" w:type="dxa"/>
            <w:noWrap/>
            <w:vAlign w:val="center"/>
            <w:hideMark/>
          </w:tcPr>
          <w:p w14:paraId="654D791D" w14:textId="27ACD0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682C44AB" w14:textId="23523A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05534CFC" w14:textId="7BF6C2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BD127F" w14:textId="31D617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097B9748" w14:textId="77777777" w:rsidTr="00256A05">
        <w:trPr>
          <w:trHeight w:val="300"/>
        </w:trPr>
        <w:tc>
          <w:tcPr>
            <w:tcW w:w="900" w:type="dxa"/>
            <w:noWrap/>
            <w:vAlign w:val="center"/>
            <w:hideMark/>
          </w:tcPr>
          <w:p w14:paraId="2BE1055A" w14:textId="1E188D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297194C" w14:textId="1483BA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Modify AIs: the general user can use the system to modify information related to an AI. The local database maintains the information.</w:t>
            </w:r>
          </w:p>
        </w:tc>
        <w:tc>
          <w:tcPr>
            <w:tcW w:w="630" w:type="dxa"/>
            <w:noWrap/>
            <w:vAlign w:val="center"/>
            <w:hideMark/>
          </w:tcPr>
          <w:p w14:paraId="29B25D04" w14:textId="004F8D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3AA72537" w14:textId="5EFBA5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0.59</w:t>
            </w:r>
          </w:p>
        </w:tc>
        <w:tc>
          <w:tcPr>
            <w:tcW w:w="900" w:type="dxa"/>
            <w:noWrap/>
            <w:vAlign w:val="center"/>
            <w:hideMark/>
          </w:tcPr>
          <w:p w14:paraId="394B82C0" w14:textId="29FFAA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20E3DC70" w14:textId="19FD83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08C829C" w14:textId="45ECFE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5EBF4E1" w14:textId="77777777" w:rsidTr="00256A05">
        <w:trPr>
          <w:trHeight w:val="300"/>
        </w:trPr>
        <w:tc>
          <w:tcPr>
            <w:tcW w:w="900" w:type="dxa"/>
            <w:noWrap/>
            <w:vAlign w:val="center"/>
            <w:hideMark/>
          </w:tcPr>
          <w:p w14:paraId="65675B41" w14:textId="6AC4E9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4924ABFF" w14:textId="7F83F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grades: the general user can use the system to enter student grades related to an AI and to enter formulae for calculating grades. The local database maintains the information.</w:t>
            </w:r>
          </w:p>
        </w:tc>
        <w:tc>
          <w:tcPr>
            <w:tcW w:w="630" w:type="dxa"/>
            <w:noWrap/>
            <w:vAlign w:val="center"/>
            <w:hideMark/>
          </w:tcPr>
          <w:p w14:paraId="1EE7383F" w14:textId="6127A5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27657DDD" w14:textId="5FACE2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7B9A4ADE" w14:textId="63985F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693720B4" w14:textId="563817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2EE958D" w14:textId="703C66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4DEE1A3" w14:textId="77777777" w:rsidTr="00256A05">
        <w:trPr>
          <w:trHeight w:val="300"/>
        </w:trPr>
        <w:tc>
          <w:tcPr>
            <w:tcW w:w="900" w:type="dxa"/>
            <w:noWrap/>
            <w:vAlign w:val="center"/>
            <w:hideMark/>
          </w:tcPr>
          <w:p w14:paraId="181E0720" w14:textId="7A5D89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5304279F" w14:textId="17FB55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Archive course and student information: the general user can use the system to archive course and student information to the central database from the local database at the end of the semester.</w:t>
            </w:r>
          </w:p>
        </w:tc>
        <w:tc>
          <w:tcPr>
            <w:tcW w:w="630" w:type="dxa"/>
            <w:noWrap/>
            <w:vAlign w:val="center"/>
            <w:hideMark/>
          </w:tcPr>
          <w:p w14:paraId="6170E629" w14:textId="38CEEB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33AA636" w14:textId="6E09D6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3C072E00" w14:textId="1DCD23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7A7C7B4E" w14:textId="167DA1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936037" w14:textId="175645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01F9BA5" w14:textId="77777777" w:rsidTr="00256A05">
        <w:trPr>
          <w:trHeight w:val="300"/>
        </w:trPr>
        <w:tc>
          <w:tcPr>
            <w:tcW w:w="900" w:type="dxa"/>
            <w:noWrap/>
            <w:vAlign w:val="center"/>
            <w:hideMark/>
          </w:tcPr>
          <w:p w14:paraId="25832B3E" w14:textId="7A679A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41EBB45" w14:textId="4FA405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Access the system: the general user can access the system through a unique login name and password.</w:t>
            </w:r>
          </w:p>
        </w:tc>
        <w:tc>
          <w:tcPr>
            <w:tcW w:w="630" w:type="dxa"/>
            <w:noWrap/>
            <w:vAlign w:val="center"/>
            <w:hideMark/>
          </w:tcPr>
          <w:p w14:paraId="1A03266D" w14:textId="6F19BD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05E5EDB5" w14:textId="44391F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60DCDE84" w14:textId="16DADE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4515CC6" w14:textId="47964B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060E436" w14:textId="1FC1F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D0C7F7" w14:textId="77777777" w:rsidTr="00256A05">
        <w:trPr>
          <w:trHeight w:val="300"/>
        </w:trPr>
        <w:tc>
          <w:tcPr>
            <w:tcW w:w="900" w:type="dxa"/>
            <w:noWrap/>
            <w:vAlign w:val="center"/>
            <w:hideMark/>
          </w:tcPr>
          <w:p w14:paraId="07A2F358" w14:textId="30B847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115E27C0" w14:textId="313062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Open course: the general user can select a course from the list of courses that s/he owns.</w:t>
            </w:r>
          </w:p>
        </w:tc>
        <w:tc>
          <w:tcPr>
            <w:tcW w:w="630" w:type="dxa"/>
            <w:noWrap/>
            <w:vAlign w:val="center"/>
            <w:hideMark/>
          </w:tcPr>
          <w:p w14:paraId="6427ADBD" w14:textId="1262D8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61412651" w14:textId="1D8482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1B67D888" w14:textId="3DF87D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9EA8A7B" w14:textId="7E5181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CF8FEA" w14:textId="48CB35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39C53D" w14:textId="77777777" w:rsidTr="00256A05">
        <w:trPr>
          <w:trHeight w:val="300"/>
        </w:trPr>
        <w:tc>
          <w:tcPr>
            <w:tcW w:w="900" w:type="dxa"/>
            <w:noWrap/>
            <w:vAlign w:val="center"/>
            <w:hideMark/>
          </w:tcPr>
          <w:p w14:paraId="42944544" w14:textId="41D6C8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4D322954" w14:textId="3CE0EE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Set password - The user can set the password for accessing and entering information on the course.</w:t>
            </w:r>
          </w:p>
        </w:tc>
        <w:tc>
          <w:tcPr>
            <w:tcW w:w="630" w:type="dxa"/>
            <w:noWrap/>
            <w:vAlign w:val="center"/>
            <w:hideMark/>
          </w:tcPr>
          <w:p w14:paraId="18685D60" w14:textId="1B107D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76D2E7E4" w14:textId="07A88D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141702A1" w14:textId="0CA000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1CC8413" w14:textId="5059A2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F39F7A" w14:textId="781F0F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791556" w14:textId="77777777" w:rsidTr="00256A05">
        <w:trPr>
          <w:trHeight w:val="300"/>
        </w:trPr>
        <w:tc>
          <w:tcPr>
            <w:tcW w:w="900" w:type="dxa"/>
            <w:noWrap/>
            <w:vAlign w:val="center"/>
            <w:hideMark/>
          </w:tcPr>
          <w:p w14:paraId="21509EA9" w14:textId="0B9038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CE389A5" w14:textId="0736D8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Set property list </w:t>
            </w:r>
            <w:r w:rsidRPr="00D563EE">
              <w:rPr>
                <w:rFonts w:ascii="Tahoma" w:hAnsi="Tahoma" w:cs="Tahoma"/>
                <w:color w:val="000000"/>
                <w:sz w:val="16"/>
                <w:szCs w:val="22"/>
              </w:rPr>
              <w:t>�</w:t>
            </w:r>
            <w:r w:rsidRPr="00D563EE">
              <w:rPr>
                <w:rFonts w:ascii="Calibri" w:hAnsi="Calibri" w:cs="Calibri"/>
                <w:color w:val="000000"/>
                <w:sz w:val="16"/>
                <w:szCs w:val="22"/>
              </w:rPr>
              <w:t xml:space="preserve"> The user can set the property list that gives the login names for the users who can access a course.</w:t>
            </w:r>
          </w:p>
        </w:tc>
        <w:tc>
          <w:tcPr>
            <w:tcW w:w="630" w:type="dxa"/>
            <w:noWrap/>
            <w:vAlign w:val="center"/>
            <w:hideMark/>
          </w:tcPr>
          <w:p w14:paraId="30244706" w14:textId="3DE485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AC580FA" w14:textId="74B5F0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05F1E1D2" w14:textId="63BFDD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B70F774" w14:textId="045450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D1DF87" w14:textId="6C1982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F599AA8" w14:textId="77777777" w:rsidTr="00256A05">
        <w:trPr>
          <w:trHeight w:val="300"/>
        </w:trPr>
        <w:tc>
          <w:tcPr>
            <w:tcW w:w="900" w:type="dxa"/>
            <w:noWrap/>
            <w:vAlign w:val="center"/>
            <w:hideMark/>
          </w:tcPr>
          <w:p w14:paraId="75344F2B" w14:textId="5967D1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2CE1709" w14:textId="71F446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formula: the general user can define the formulas that will be used to calculate students</w:t>
            </w:r>
            <w:r w:rsidRPr="00D563EE">
              <w:rPr>
                <w:rFonts w:ascii="Tahoma" w:hAnsi="Tahoma" w:cs="Tahoma"/>
                <w:color w:val="000000"/>
                <w:sz w:val="16"/>
                <w:szCs w:val="22"/>
              </w:rPr>
              <w:t>�</w:t>
            </w:r>
            <w:r w:rsidRPr="00D563EE">
              <w:rPr>
                <w:rFonts w:ascii="Calibri" w:hAnsi="Calibri" w:cs="Calibri"/>
                <w:color w:val="000000"/>
                <w:sz w:val="16"/>
                <w:szCs w:val="22"/>
              </w:rPr>
              <w:t xml:space="preserve"> grades on an AI, assessment category, or course.</w:t>
            </w:r>
          </w:p>
        </w:tc>
        <w:tc>
          <w:tcPr>
            <w:tcW w:w="630" w:type="dxa"/>
            <w:noWrap/>
            <w:vAlign w:val="center"/>
            <w:hideMark/>
          </w:tcPr>
          <w:p w14:paraId="67569C31" w14:textId="58D9B2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00B3019C" w14:textId="28F01E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6E51702C" w14:textId="360531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5493229" w14:textId="3F3CCA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4161CBF" w14:textId="76696F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3351CC4" w14:textId="77777777" w:rsidTr="00256A05">
        <w:trPr>
          <w:trHeight w:val="300"/>
        </w:trPr>
        <w:tc>
          <w:tcPr>
            <w:tcW w:w="900" w:type="dxa"/>
            <w:noWrap/>
            <w:vAlign w:val="center"/>
            <w:hideMark/>
          </w:tcPr>
          <w:p w14:paraId="2B8F25FB" w14:textId="33AB9D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DB0C6E8" w14:textId="5663E7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will not be accessible to unauthorized users.</w:t>
            </w:r>
          </w:p>
        </w:tc>
        <w:tc>
          <w:tcPr>
            <w:tcW w:w="630" w:type="dxa"/>
            <w:noWrap/>
            <w:vAlign w:val="center"/>
            <w:hideMark/>
          </w:tcPr>
          <w:p w14:paraId="71CB7903" w14:textId="5FD262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25EE53EA" w14:textId="1E79A9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4315FA2B" w14:textId="685FC7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D2B2C5F" w14:textId="363F67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C520FCE" w14:textId="5B82F5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439275" w14:textId="77777777" w:rsidTr="00256A05">
        <w:trPr>
          <w:trHeight w:val="300"/>
        </w:trPr>
        <w:tc>
          <w:tcPr>
            <w:tcW w:w="900" w:type="dxa"/>
            <w:noWrap/>
            <w:vAlign w:val="center"/>
            <w:hideMark/>
          </w:tcPr>
          <w:p w14:paraId="179D5742" w14:textId="5AB8AE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0A294078" w14:textId="51249A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data transmitted to the central database will be encrypted.</w:t>
            </w:r>
          </w:p>
        </w:tc>
        <w:tc>
          <w:tcPr>
            <w:tcW w:w="630" w:type="dxa"/>
            <w:noWrap/>
            <w:vAlign w:val="center"/>
            <w:hideMark/>
          </w:tcPr>
          <w:p w14:paraId="6B9AE5A0" w14:textId="14F76A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0682782" w14:textId="0EB6BB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26C06DC9" w14:textId="20C094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F407D67" w14:textId="733362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817B9E7" w14:textId="087C5D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011DEEA" w14:textId="77777777" w:rsidTr="00256A05">
        <w:trPr>
          <w:trHeight w:val="300"/>
        </w:trPr>
        <w:tc>
          <w:tcPr>
            <w:tcW w:w="900" w:type="dxa"/>
            <w:noWrap/>
            <w:vAlign w:val="center"/>
            <w:hideMark/>
          </w:tcPr>
          <w:p w14:paraId="08566D8C" w14:textId="378D18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6B53B92" w14:textId="5F1CA1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will be completed by the end of April 2001.</w:t>
            </w:r>
          </w:p>
        </w:tc>
        <w:tc>
          <w:tcPr>
            <w:tcW w:w="630" w:type="dxa"/>
            <w:noWrap/>
            <w:vAlign w:val="center"/>
            <w:hideMark/>
          </w:tcPr>
          <w:p w14:paraId="21BB3438" w14:textId="5698D8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5CF1CA4" w14:textId="2DDF7D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158A8052" w14:textId="003A2D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7D697ADD" w14:textId="6520E0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29B6F83" w14:textId="71F6E4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57DE321" w14:textId="77777777" w:rsidTr="00256A05">
        <w:trPr>
          <w:trHeight w:val="300"/>
        </w:trPr>
        <w:tc>
          <w:tcPr>
            <w:tcW w:w="900" w:type="dxa"/>
            <w:noWrap/>
            <w:vAlign w:val="center"/>
            <w:hideMark/>
          </w:tcPr>
          <w:p w14:paraId="38A1872F" w14:textId="2F2596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7CBD730" w14:textId="18095D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university database is the Banner system.</w:t>
            </w:r>
          </w:p>
        </w:tc>
        <w:tc>
          <w:tcPr>
            <w:tcW w:w="630" w:type="dxa"/>
            <w:noWrap/>
            <w:vAlign w:val="center"/>
            <w:hideMark/>
          </w:tcPr>
          <w:p w14:paraId="520B205B" w14:textId="6C7A41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FE52DAF" w14:textId="37CA5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66165841" w14:textId="1635C7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244B2F9" w14:textId="38F595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2092A984" w14:textId="1CBD49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0AC69B9" w14:textId="77777777" w:rsidTr="00256A05">
        <w:trPr>
          <w:trHeight w:val="300"/>
        </w:trPr>
        <w:tc>
          <w:tcPr>
            <w:tcW w:w="900" w:type="dxa"/>
            <w:noWrap/>
            <w:vAlign w:val="center"/>
            <w:hideMark/>
          </w:tcPr>
          <w:p w14:paraId="397F3FFB" w14:textId="192BB0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61C6559A" w14:textId="22968A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professor has access to a desktop computer.</w:t>
            </w:r>
          </w:p>
        </w:tc>
        <w:tc>
          <w:tcPr>
            <w:tcW w:w="630" w:type="dxa"/>
            <w:noWrap/>
            <w:vAlign w:val="center"/>
            <w:hideMark/>
          </w:tcPr>
          <w:p w14:paraId="10CED17C" w14:textId="1EFBD5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69474209" w14:textId="4C8E58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6DBD31C0" w14:textId="3A4F29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E2A94D4" w14:textId="65BB1B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129C4915" w14:textId="204918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4C147F6" w14:textId="77777777" w:rsidTr="00256A05">
        <w:trPr>
          <w:trHeight w:val="300"/>
        </w:trPr>
        <w:tc>
          <w:tcPr>
            <w:tcW w:w="900" w:type="dxa"/>
            <w:noWrap/>
            <w:vAlign w:val="center"/>
            <w:hideMark/>
          </w:tcPr>
          <w:p w14:paraId="41608F6F" w14:textId="0B157C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06B7C21" w14:textId="11A6D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table with login and password has been set up for each professor in the departments of the College of Engineering and is maintained in the local database.</w:t>
            </w:r>
          </w:p>
        </w:tc>
        <w:tc>
          <w:tcPr>
            <w:tcW w:w="630" w:type="dxa"/>
            <w:noWrap/>
            <w:vAlign w:val="center"/>
            <w:hideMark/>
          </w:tcPr>
          <w:p w14:paraId="2685B98F" w14:textId="6F812D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732C65EF" w14:textId="78C7DD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094F6A81" w14:textId="303FD8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6B580E6" w14:textId="0136B2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C1ECD93" w14:textId="5029D0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8CBCEBF" w14:textId="77777777" w:rsidTr="00256A05">
        <w:trPr>
          <w:trHeight w:val="300"/>
        </w:trPr>
        <w:tc>
          <w:tcPr>
            <w:tcW w:w="900" w:type="dxa"/>
            <w:noWrap/>
            <w:vAlign w:val="center"/>
            <w:hideMark/>
          </w:tcPr>
          <w:p w14:paraId="05F26DC1" w14:textId="702422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4069403B" w14:textId="14F38A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initial login and password for general users will be encrypted.</w:t>
            </w:r>
          </w:p>
        </w:tc>
        <w:tc>
          <w:tcPr>
            <w:tcW w:w="630" w:type="dxa"/>
            <w:noWrap/>
            <w:vAlign w:val="center"/>
            <w:hideMark/>
          </w:tcPr>
          <w:p w14:paraId="20D1FD57" w14:textId="3467BB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2F0A748" w14:textId="666CA5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54E433B" w14:textId="53DE15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676129D" w14:textId="64A076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B4E541" w14:textId="71C5A4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A911F0C" w14:textId="77777777" w:rsidTr="00256A05">
        <w:trPr>
          <w:trHeight w:val="300"/>
        </w:trPr>
        <w:tc>
          <w:tcPr>
            <w:tcW w:w="900" w:type="dxa"/>
            <w:noWrap/>
            <w:vAlign w:val="center"/>
            <w:hideMark/>
          </w:tcPr>
          <w:p w14:paraId="7DC750F2" w14:textId="209D29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627952C4" w14:textId="216CEA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timeframe to upload data to the central database is the day that grades are due to the university and one week before the start of the new semester.</w:t>
            </w:r>
          </w:p>
        </w:tc>
        <w:tc>
          <w:tcPr>
            <w:tcW w:w="630" w:type="dxa"/>
            <w:noWrap/>
            <w:vAlign w:val="center"/>
            <w:hideMark/>
          </w:tcPr>
          <w:p w14:paraId="636916F9" w14:textId="688CDA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1A32C44" w14:textId="4AAC02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BE6166C" w14:textId="664F75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4F738C0" w14:textId="7C724A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48FFFB" w14:textId="047698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7A756A7" w14:textId="77777777" w:rsidTr="00256A05">
        <w:trPr>
          <w:trHeight w:val="300"/>
        </w:trPr>
        <w:tc>
          <w:tcPr>
            <w:tcW w:w="900" w:type="dxa"/>
            <w:noWrap/>
            <w:vAlign w:val="center"/>
            <w:hideMark/>
          </w:tcPr>
          <w:p w14:paraId="4C60C130" w14:textId="7FAC48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6E02043" w14:textId="1139A1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Program outcomes that include ABET outcomes a-k and additional program outcomes are stored in the local database.</w:t>
            </w:r>
          </w:p>
        </w:tc>
        <w:tc>
          <w:tcPr>
            <w:tcW w:w="630" w:type="dxa"/>
            <w:noWrap/>
            <w:vAlign w:val="center"/>
            <w:hideMark/>
          </w:tcPr>
          <w:p w14:paraId="4F426B4D" w14:textId="20E17F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21B5552" w14:textId="13CF59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2DA4F74B" w14:textId="40A468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CAFBD2E" w14:textId="3818B3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CF96BBE" w14:textId="715834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005885C" w14:textId="77777777" w:rsidTr="00256A05">
        <w:trPr>
          <w:trHeight w:val="300"/>
        </w:trPr>
        <w:tc>
          <w:tcPr>
            <w:tcW w:w="900" w:type="dxa"/>
            <w:noWrap/>
            <w:vAlign w:val="center"/>
            <w:hideMark/>
          </w:tcPr>
          <w:p w14:paraId="29B41D9C" w14:textId="1136BE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DE0B472" w14:textId="76EF50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Once a student is dropped, the information associated with the student cannot be removed or modified.</w:t>
            </w:r>
          </w:p>
        </w:tc>
        <w:tc>
          <w:tcPr>
            <w:tcW w:w="630" w:type="dxa"/>
            <w:noWrap/>
            <w:vAlign w:val="center"/>
            <w:hideMark/>
          </w:tcPr>
          <w:p w14:paraId="30778442" w14:textId="1070ED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419A1C7" w14:textId="7B5624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16604C47" w14:textId="14700F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075AF260" w14:textId="6B172A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710F14A" w14:textId="454DAE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3F96415" w14:textId="77777777" w:rsidTr="00256A05">
        <w:trPr>
          <w:trHeight w:val="300"/>
        </w:trPr>
        <w:tc>
          <w:tcPr>
            <w:tcW w:w="900" w:type="dxa"/>
            <w:noWrap/>
            <w:vAlign w:val="center"/>
            <w:hideMark/>
          </w:tcPr>
          <w:p w14:paraId="1F4D2184" w14:textId="1B0B8B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D0B9499" w14:textId="00F75D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provides the members with online blocking of books capabilities and the Online Library System is up and running all day.</w:t>
            </w:r>
          </w:p>
        </w:tc>
        <w:tc>
          <w:tcPr>
            <w:tcW w:w="630" w:type="dxa"/>
            <w:noWrap/>
            <w:vAlign w:val="center"/>
            <w:hideMark/>
          </w:tcPr>
          <w:p w14:paraId="7050B501" w14:textId="092B37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633CD847" w14:textId="2C24DA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304211CE" w14:textId="561820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1B1E8E5" w14:textId="18236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14089F5" w14:textId="1DEF0A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00BE6B8" w14:textId="77777777" w:rsidTr="00256A05">
        <w:trPr>
          <w:trHeight w:val="300"/>
        </w:trPr>
        <w:tc>
          <w:tcPr>
            <w:tcW w:w="900" w:type="dxa"/>
            <w:noWrap/>
            <w:vAlign w:val="center"/>
            <w:hideMark/>
          </w:tcPr>
          <w:p w14:paraId="01813893" w14:textId="2CBCAD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56402B1" w14:textId="10A386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provides logon facility to the users.</w:t>
            </w:r>
          </w:p>
        </w:tc>
        <w:tc>
          <w:tcPr>
            <w:tcW w:w="630" w:type="dxa"/>
            <w:noWrap/>
            <w:vAlign w:val="center"/>
            <w:hideMark/>
          </w:tcPr>
          <w:p w14:paraId="78C82F58" w14:textId="6B3AB4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2CD2F9E" w14:textId="3B067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04A88290" w14:textId="77EFF3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FA590B3" w14:textId="6DCE32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DACFA52" w14:textId="1E80A2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8C60660" w14:textId="77777777" w:rsidTr="00256A05">
        <w:trPr>
          <w:trHeight w:val="300"/>
        </w:trPr>
        <w:tc>
          <w:tcPr>
            <w:tcW w:w="900" w:type="dxa"/>
            <w:noWrap/>
            <w:vAlign w:val="center"/>
            <w:hideMark/>
          </w:tcPr>
          <w:p w14:paraId="339EECE6" w14:textId="1A376A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2F2F50A" w14:textId="6D17D3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provides the members with the option to check their account and/or change their options like password of the account whenever needed all through the day during the library hours.</w:t>
            </w:r>
          </w:p>
        </w:tc>
        <w:tc>
          <w:tcPr>
            <w:tcW w:w="630" w:type="dxa"/>
            <w:noWrap/>
            <w:vAlign w:val="center"/>
            <w:hideMark/>
          </w:tcPr>
          <w:p w14:paraId="6DAF7764" w14:textId="117770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F8433C8" w14:textId="39407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0DC3749F" w14:textId="336C30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E5DC012" w14:textId="6D73B9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D9E30E2" w14:textId="512032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020E97E" w14:textId="77777777" w:rsidTr="00256A05">
        <w:trPr>
          <w:trHeight w:val="300"/>
        </w:trPr>
        <w:tc>
          <w:tcPr>
            <w:tcW w:w="900" w:type="dxa"/>
            <w:noWrap/>
            <w:vAlign w:val="center"/>
            <w:hideMark/>
          </w:tcPr>
          <w:p w14:paraId="2FEF5429" w14:textId="571E8F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B7C8715" w14:textId="5430E3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allows the members to block the books 24 hours a day and all the through the semester.</w:t>
            </w:r>
          </w:p>
        </w:tc>
        <w:tc>
          <w:tcPr>
            <w:tcW w:w="630" w:type="dxa"/>
            <w:noWrap/>
            <w:vAlign w:val="center"/>
            <w:hideMark/>
          </w:tcPr>
          <w:p w14:paraId="4356F078" w14:textId="74D34A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7953FC23" w14:textId="035351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25FCD509" w14:textId="5AE378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F8579BB" w14:textId="1F354D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9BF55D" w14:textId="34FE16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AE774FB" w14:textId="77777777" w:rsidTr="00256A05">
        <w:trPr>
          <w:trHeight w:val="300"/>
        </w:trPr>
        <w:tc>
          <w:tcPr>
            <w:tcW w:w="900" w:type="dxa"/>
            <w:noWrap/>
            <w:vAlign w:val="center"/>
            <w:hideMark/>
          </w:tcPr>
          <w:p w14:paraId="39AA7897" w14:textId="13B1DE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BE10F65" w14:textId="569362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lets the library staff to check which all members have blocked the books and whether they can borrow any more books or not.</w:t>
            </w:r>
          </w:p>
        </w:tc>
        <w:tc>
          <w:tcPr>
            <w:tcW w:w="630" w:type="dxa"/>
            <w:noWrap/>
            <w:vAlign w:val="center"/>
            <w:hideMark/>
          </w:tcPr>
          <w:p w14:paraId="64188E06" w14:textId="4ECC0C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D0D7172" w14:textId="1DA132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27C5E028" w14:textId="686D6B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6D352BC8" w14:textId="16DBED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BDD7BE9" w14:textId="55CA4F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F64C48E" w14:textId="77777777" w:rsidTr="00256A05">
        <w:trPr>
          <w:trHeight w:val="300"/>
        </w:trPr>
        <w:tc>
          <w:tcPr>
            <w:tcW w:w="900" w:type="dxa"/>
            <w:noWrap/>
            <w:vAlign w:val="center"/>
            <w:hideMark/>
          </w:tcPr>
          <w:p w14:paraId="4C7FAB22" w14:textId="20F063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58D50B32" w14:textId="552460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allows the Librarian to create the books catalog, add/delete books and maintain the books catalog.</w:t>
            </w:r>
          </w:p>
        </w:tc>
        <w:tc>
          <w:tcPr>
            <w:tcW w:w="630" w:type="dxa"/>
            <w:noWrap/>
            <w:vAlign w:val="center"/>
            <w:hideMark/>
          </w:tcPr>
          <w:p w14:paraId="001B60D3" w14:textId="7DD601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55E2218" w14:textId="1C21C1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774EC956" w14:textId="6AEBE3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48ECF92" w14:textId="2D2BAF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BDDA1A" w14:textId="784E30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D93608" w14:textId="77777777" w:rsidTr="00256A05">
        <w:trPr>
          <w:trHeight w:val="300"/>
        </w:trPr>
        <w:tc>
          <w:tcPr>
            <w:tcW w:w="900" w:type="dxa"/>
            <w:noWrap/>
            <w:vAlign w:val="center"/>
            <w:hideMark/>
          </w:tcPr>
          <w:p w14:paraId="47D53C66" w14:textId="5223AE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A7AF377" w14:textId="3C2245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updates the billing system as and when the member borrows or returns a book.</w:t>
            </w:r>
          </w:p>
        </w:tc>
        <w:tc>
          <w:tcPr>
            <w:tcW w:w="630" w:type="dxa"/>
            <w:noWrap/>
            <w:vAlign w:val="center"/>
            <w:hideMark/>
          </w:tcPr>
          <w:p w14:paraId="39DAF0FA" w14:textId="480B86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F5B6B02" w14:textId="5D0FEE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1124EA72" w14:textId="5E1B37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042CC2A" w14:textId="2742D8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9F3C4E" w14:textId="3DA492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C67D775" w14:textId="77777777" w:rsidTr="00256A05">
        <w:trPr>
          <w:trHeight w:val="300"/>
        </w:trPr>
        <w:tc>
          <w:tcPr>
            <w:tcW w:w="900" w:type="dxa"/>
            <w:noWrap/>
            <w:vAlign w:val="center"/>
            <w:hideMark/>
          </w:tcPr>
          <w:p w14:paraId="37FAA580" w14:textId="34B63D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ABFC1D" w14:textId="2A0D57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book catalog is automated and the decision of offering the book based on the category of the book is automatically decided.</w:t>
            </w:r>
          </w:p>
        </w:tc>
        <w:tc>
          <w:tcPr>
            <w:tcW w:w="630" w:type="dxa"/>
            <w:noWrap/>
            <w:vAlign w:val="center"/>
            <w:hideMark/>
          </w:tcPr>
          <w:p w14:paraId="51F3AB7E" w14:textId="0A06F8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C06DB24" w14:textId="750E49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7E11A9CC" w14:textId="409836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6AC0062" w14:textId="696EA0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975A17" w14:textId="051B83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BE54DDA" w14:textId="77777777" w:rsidTr="00256A05">
        <w:trPr>
          <w:trHeight w:val="300"/>
        </w:trPr>
        <w:tc>
          <w:tcPr>
            <w:tcW w:w="900" w:type="dxa"/>
            <w:noWrap/>
            <w:vAlign w:val="center"/>
            <w:hideMark/>
          </w:tcPr>
          <w:p w14:paraId="76C178B2" w14:textId="22EC8C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74032A8" w14:textId="636180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We also have an order department, which manages to add or remove a book from the Library.</w:t>
            </w:r>
          </w:p>
        </w:tc>
        <w:tc>
          <w:tcPr>
            <w:tcW w:w="630" w:type="dxa"/>
            <w:noWrap/>
            <w:vAlign w:val="center"/>
            <w:hideMark/>
          </w:tcPr>
          <w:p w14:paraId="74E449BE" w14:textId="519A97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4EE01D2" w14:textId="16F849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69C8C29B" w14:textId="6C005C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55DEB51C" w14:textId="64C122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D6D63A" w14:textId="4C3EA0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6B6759F" w14:textId="77777777" w:rsidTr="00256A05">
        <w:trPr>
          <w:trHeight w:val="300"/>
        </w:trPr>
        <w:tc>
          <w:tcPr>
            <w:tcW w:w="900" w:type="dxa"/>
            <w:noWrap/>
            <w:vAlign w:val="center"/>
            <w:hideMark/>
          </w:tcPr>
          <w:p w14:paraId="06E89BC9" w14:textId="247FCE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4AD1D9A" w14:textId="1CF52A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 should be provided with the updated information about the books catalog.</w:t>
            </w:r>
          </w:p>
        </w:tc>
        <w:tc>
          <w:tcPr>
            <w:tcW w:w="630" w:type="dxa"/>
            <w:noWrap/>
            <w:vAlign w:val="center"/>
            <w:hideMark/>
          </w:tcPr>
          <w:p w14:paraId="20555D89" w14:textId="2A19B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5F21A47" w14:textId="060FD7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33E6D08A" w14:textId="64ED83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8DB0132" w14:textId="1A824D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4C9A472" w14:textId="7F89A9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5B28331" w14:textId="77777777" w:rsidTr="00256A05">
        <w:trPr>
          <w:trHeight w:val="300"/>
        </w:trPr>
        <w:tc>
          <w:tcPr>
            <w:tcW w:w="900" w:type="dxa"/>
            <w:noWrap/>
            <w:vAlign w:val="center"/>
            <w:hideMark/>
          </w:tcPr>
          <w:p w14:paraId="20CAFDD3" w14:textId="0EF0C5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6784FCF" w14:textId="35A745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Provisions for the members to borrow the books they want, if all the other required rules hold good.</w:t>
            </w:r>
          </w:p>
        </w:tc>
        <w:tc>
          <w:tcPr>
            <w:tcW w:w="630" w:type="dxa"/>
            <w:noWrap/>
            <w:vAlign w:val="center"/>
            <w:hideMark/>
          </w:tcPr>
          <w:p w14:paraId="709A8EF7" w14:textId="666AC7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746B809B" w14:textId="040111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5B31A348" w14:textId="090006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A51ED6E" w14:textId="2AB4B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0E5A7E" w14:textId="34F14F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57D6FA1" w14:textId="77777777" w:rsidTr="00256A05">
        <w:trPr>
          <w:trHeight w:val="300"/>
        </w:trPr>
        <w:tc>
          <w:tcPr>
            <w:tcW w:w="900" w:type="dxa"/>
            <w:noWrap/>
            <w:vAlign w:val="center"/>
            <w:hideMark/>
          </w:tcPr>
          <w:p w14:paraId="6C5FCC75" w14:textId="6DE22E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233A6A8" w14:textId="5DD719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 is given a provision to check his account information and change the account information any time in the given valid period.</w:t>
            </w:r>
          </w:p>
        </w:tc>
        <w:tc>
          <w:tcPr>
            <w:tcW w:w="630" w:type="dxa"/>
            <w:noWrap/>
            <w:vAlign w:val="center"/>
            <w:hideMark/>
          </w:tcPr>
          <w:p w14:paraId="028D4224" w14:textId="7F1DDB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02F2105" w14:textId="3C8BDC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2B126A4D" w14:textId="44623E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C84E042" w14:textId="738F1A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109C412F" w14:textId="394635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3EA102B" w14:textId="77777777" w:rsidTr="00256A05">
        <w:trPr>
          <w:trHeight w:val="300"/>
        </w:trPr>
        <w:tc>
          <w:tcPr>
            <w:tcW w:w="900" w:type="dxa"/>
            <w:noWrap/>
            <w:vAlign w:val="center"/>
            <w:hideMark/>
          </w:tcPr>
          <w:p w14:paraId="48305F3C" w14:textId="28A594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2C26248" w14:textId="496F74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members are provided with the books available roster and allowed to choose the books, which they want to use in the coming up days.</w:t>
            </w:r>
          </w:p>
        </w:tc>
        <w:tc>
          <w:tcPr>
            <w:tcW w:w="630" w:type="dxa"/>
            <w:noWrap/>
            <w:vAlign w:val="center"/>
            <w:hideMark/>
          </w:tcPr>
          <w:p w14:paraId="764123B1" w14:textId="2D4063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3C033EB4" w14:textId="2CC51D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63896478" w14:textId="575C6B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8E02AB5" w14:textId="6A6D73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AD336CC" w14:textId="61698D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6D20EE" w14:textId="77777777" w:rsidTr="00256A05">
        <w:trPr>
          <w:trHeight w:val="300"/>
        </w:trPr>
        <w:tc>
          <w:tcPr>
            <w:tcW w:w="900" w:type="dxa"/>
            <w:noWrap/>
            <w:vAlign w:val="center"/>
            <w:hideMark/>
          </w:tcPr>
          <w:p w14:paraId="557B1637" w14:textId="77C348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E101897" w14:textId="5A444A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librarian can get the information about the members who have borrowed or returned the books.</w:t>
            </w:r>
          </w:p>
        </w:tc>
        <w:tc>
          <w:tcPr>
            <w:tcW w:w="630" w:type="dxa"/>
            <w:noWrap/>
            <w:vAlign w:val="center"/>
            <w:hideMark/>
          </w:tcPr>
          <w:p w14:paraId="7A8C462C" w14:textId="03EACB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26D06C9" w14:textId="73BA99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5BAA3026" w14:textId="7989B7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2B0607A2" w14:textId="0C0C81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15FA5EC" w14:textId="314CB5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D04C180" w14:textId="77777777" w:rsidTr="00256A05">
        <w:trPr>
          <w:trHeight w:val="300"/>
        </w:trPr>
        <w:tc>
          <w:tcPr>
            <w:tcW w:w="900" w:type="dxa"/>
            <w:noWrap/>
            <w:vAlign w:val="center"/>
            <w:hideMark/>
          </w:tcPr>
          <w:p w14:paraId="0E952E45" w14:textId="2D1698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C1CBE73" w14:textId="046859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librarian is provided with interfaces to add/delete the books available in the book catalog.</w:t>
            </w:r>
          </w:p>
        </w:tc>
        <w:tc>
          <w:tcPr>
            <w:tcW w:w="630" w:type="dxa"/>
            <w:noWrap/>
            <w:vAlign w:val="center"/>
            <w:hideMark/>
          </w:tcPr>
          <w:p w14:paraId="45C2E9CA" w14:textId="7F9E9A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618FC412" w14:textId="0F5201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6361D0A3" w14:textId="5ACB93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A8DDED9" w14:textId="33CC53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AAF84E" w14:textId="4B14AA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E2E9F23" w14:textId="77777777" w:rsidTr="00256A05">
        <w:trPr>
          <w:trHeight w:val="300"/>
        </w:trPr>
        <w:tc>
          <w:tcPr>
            <w:tcW w:w="900" w:type="dxa"/>
            <w:noWrap/>
            <w:vAlign w:val="center"/>
            <w:hideMark/>
          </w:tcPr>
          <w:p w14:paraId="0A7FF40A" w14:textId="4B16D0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9C1E15F" w14:textId="06B811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members when complete the book borrowing or returning process, the due to be paid by the member must be calculated and the information about the member and the due amount is sent to the university billing system.</w:t>
            </w:r>
          </w:p>
        </w:tc>
        <w:tc>
          <w:tcPr>
            <w:tcW w:w="630" w:type="dxa"/>
            <w:noWrap/>
            <w:vAlign w:val="center"/>
            <w:hideMark/>
          </w:tcPr>
          <w:p w14:paraId="4DEFED20" w14:textId="498E55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868C8E2" w14:textId="2E4E8C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6EF3AED" w14:textId="05E6D2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2B4721D" w14:textId="12BB22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8A781C" w14:textId="17E090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14EB97A" w14:textId="77777777" w:rsidTr="00256A05">
        <w:trPr>
          <w:trHeight w:val="300"/>
        </w:trPr>
        <w:tc>
          <w:tcPr>
            <w:tcW w:w="900" w:type="dxa"/>
            <w:noWrap/>
            <w:vAlign w:val="center"/>
            <w:hideMark/>
          </w:tcPr>
          <w:p w14:paraId="0D9C012C" w14:textId="05485E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4E5A76A" w14:textId="211AC6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uses the University information security requirements to provide the login facility to the users.</w:t>
            </w:r>
          </w:p>
        </w:tc>
        <w:tc>
          <w:tcPr>
            <w:tcW w:w="630" w:type="dxa"/>
            <w:noWrap/>
            <w:vAlign w:val="center"/>
            <w:hideMark/>
          </w:tcPr>
          <w:p w14:paraId="69544A59" w14:textId="3DC465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1B5250D" w14:textId="0376BD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7D5B5310" w14:textId="625EA5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38E89DE" w14:textId="5A83B1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E4BE9A1" w14:textId="70FCF1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494DF2" w14:textId="77777777" w:rsidTr="00256A05">
        <w:trPr>
          <w:trHeight w:val="300"/>
        </w:trPr>
        <w:tc>
          <w:tcPr>
            <w:tcW w:w="900" w:type="dxa"/>
            <w:noWrap/>
            <w:vAlign w:val="center"/>
            <w:hideMark/>
          </w:tcPr>
          <w:p w14:paraId="042E5E0F" w14:textId="6584ED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1DB05AC" w14:textId="661C8E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information of all the users must be stored in a database that is accessible by the Online Library System.</w:t>
            </w:r>
          </w:p>
        </w:tc>
        <w:tc>
          <w:tcPr>
            <w:tcW w:w="630" w:type="dxa"/>
            <w:noWrap/>
            <w:vAlign w:val="center"/>
            <w:hideMark/>
          </w:tcPr>
          <w:p w14:paraId="4A754F02" w14:textId="61D2C8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164CA10" w14:textId="4503CD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62A8731F" w14:textId="797B07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35545A6" w14:textId="7CC392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5DE5E5" w14:textId="75ADB1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2F0773F" w14:textId="77777777" w:rsidTr="00256A05">
        <w:trPr>
          <w:trHeight w:val="300"/>
        </w:trPr>
        <w:tc>
          <w:tcPr>
            <w:tcW w:w="900" w:type="dxa"/>
            <w:noWrap/>
            <w:vAlign w:val="center"/>
            <w:hideMark/>
          </w:tcPr>
          <w:p w14:paraId="214008E5" w14:textId="2D3D15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0A1F3B6" w14:textId="1C7E55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university information security system must be compatible with the Internet applications.</w:t>
            </w:r>
          </w:p>
        </w:tc>
        <w:tc>
          <w:tcPr>
            <w:tcW w:w="630" w:type="dxa"/>
            <w:noWrap/>
            <w:vAlign w:val="center"/>
            <w:hideMark/>
          </w:tcPr>
          <w:p w14:paraId="500F61A3" w14:textId="25A8D1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79217FDB" w14:textId="777174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1532E601" w14:textId="007379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CAE6823" w14:textId="58BB85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29DDF443" w14:textId="04CB62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325B0B" w14:textId="77777777" w:rsidTr="00256A05">
        <w:trPr>
          <w:trHeight w:val="300"/>
        </w:trPr>
        <w:tc>
          <w:tcPr>
            <w:tcW w:w="900" w:type="dxa"/>
            <w:noWrap/>
            <w:vAlign w:val="center"/>
            <w:hideMark/>
          </w:tcPr>
          <w:p w14:paraId="1E1B7B9D" w14:textId="2B9796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F61F3B4" w14:textId="6A748D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Library System is connected to the university computer and is running all 24 hours a day.</w:t>
            </w:r>
          </w:p>
        </w:tc>
        <w:tc>
          <w:tcPr>
            <w:tcW w:w="630" w:type="dxa"/>
            <w:noWrap/>
            <w:vAlign w:val="center"/>
            <w:hideMark/>
          </w:tcPr>
          <w:p w14:paraId="0BCF06AD" w14:textId="75A53B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203FDCDD" w14:textId="123B98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4D08BEBC" w14:textId="01DE5A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38A11D4" w14:textId="051BF1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2DAE28F" w14:textId="179A8B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6CDEAA9" w14:textId="77777777" w:rsidTr="00256A05">
        <w:trPr>
          <w:trHeight w:val="300"/>
        </w:trPr>
        <w:tc>
          <w:tcPr>
            <w:tcW w:w="900" w:type="dxa"/>
            <w:noWrap/>
            <w:vAlign w:val="center"/>
            <w:hideMark/>
          </w:tcPr>
          <w:p w14:paraId="40DB9FB2" w14:textId="61351D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48A3C51" w14:textId="0D8423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access the Online Library System from any computer that has Internet browsing capabilities and an Internet connection.</w:t>
            </w:r>
          </w:p>
        </w:tc>
        <w:tc>
          <w:tcPr>
            <w:tcW w:w="630" w:type="dxa"/>
            <w:noWrap/>
            <w:vAlign w:val="center"/>
            <w:hideMark/>
          </w:tcPr>
          <w:p w14:paraId="0638C24D" w14:textId="36687A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A82B367" w14:textId="0CEB81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13294F70" w14:textId="741E00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2D92712" w14:textId="501643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FBCBDE5" w14:textId="6472EA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29374F" w14:textId="77777777" w:rsidTr="00256A05">
        <w:trPr>
          <w:trHeight w:val="300"/>
        </w:trPr>
        <w:tc>
          <w:tcPr>
            <w:tcW w:w="900" w:type="dxa"/>
            <w:noWrap/>
            <w:vAlign w:val="center"/>
            <w:hideMark/>
          </w:tcPr>
          <w:p w14:paraId="74B02185" w14:textId="504120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402DA23" w14:textId="7F3C0E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billing system is connected to the Online Library System and the database used by the billing system must be compatible with the interface of the Online Library System.</w:t>
            </w:r>
          </w:p>
        </w:tc>
        <w:tc>
          <w:tcPr>
            <w:tcW w:w="630" w:type="dxa"/>
            <w:noWrap/>
            <w:vAlign w:val="center"/>
            <w:hideMark/>
          </w:tcPr>
          <w:p w14:paraId="1C773D12" w14:textId="2C9DC6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256E928A" w14:textId="58E311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1DF8780D" w14:textId="692F0A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0223BE0" w14:textId="40A942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5FE036" w14:textId="122C4C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4AB59BB" w14:textId="77777777" w:rsidTr="00256A05">
        <w:trPr>
          <w:trHeight w:val="300"/>
        </w:trPr>
        <w:tc>
          <w:tcPr>
            <w:tcW w:w="900" w:type="dxa"/>
            <w:noWrap/>
            <w:vAlign w:val="center"/>
            <w:hideMark/>
          </w:tcPr>
          <w:p w14:paraId="393B9450" w14:textId="0E94ED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DB586E5" w14:textId="4230B8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must have their correct usernames and passwords to enter into the Online Library System.</w:t>
            </w:r>
          </w:p>
        </w:tc>
        <w:tc>
          <w:tcPr>
            <w:tcW w:w="630" w:type="dxa"/>
            <w:noWrap/>
            <w:vAlign w:val="center"/>
            <w:hideMark/>
          </w:tcPr>
          <w:p w14:paraId="7804E41E" w14:textId="1B8DF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EB0466F" w14:textId="192D57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7B8B141F" w14:textId="2E69BE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18FD696" w14:textId="623988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27EC92" w14:textId="4CF095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DF07F0" w14:textId="77777777" w:rsidTr="00256A05">
        <w:trPr>
          <w:trHeight w:val="300"/>
        </w:trPr>
        <w:tc>
          <w:tcPr>
            <w:tcW w:w="900" w:type="dxa"/>
            <w:noWrap/>
            <w:vAlign w:val="center"/>
            <w:hideMark/>
          </w:tcPr>
          <w:p w14:paraId="1C9E39B8" w14:textId="784889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D191910" w14:textId="0B3928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have sufficient knowledge of computers.</w:t>
            </w:r>
          </w:p>
        </w:tc>
        <w:tc>
          <w:tcPr>
            <w:tcW w:w="630" w:type="dxa"/>
            <w:noWrap/>
            <w:vAlign w:val="center"/>
            <w:hideMark/>
          </w:tcPr>
          <w:p w14:paraId="46E3771E" w14:textId="4F6902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1F5DA0ED" w14:textId="5DA4AE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65F37492" w14:textId="322211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47CBE206" w14:textId="54D71E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3AAE9FA" w14:textId="2B561C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8469FA9" w14:textId="77777777" w:rsidTr="00256A05">
        <w:trPr>
          <w:trHeight w:val="300"/>
        </w:trPr>
        <w:tc>
          <w:tcPr>
            <w:tcW w:w="900" w:type="dxa"/>
            <w:noWrap/>
            <w:vAlign w:val="center"/>
            <w:hideMark/>
          </w:tcPr>
          <w:p w14:paraId="4D408696" w14:textId="73E60F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F7800D5" w14:textId="4557FA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University computer should have Internet connection and Internet server capabilities.</w:t>
            </w:r>
          </w:p>
        </w:tc>
        <w:tc>
          <w:tcPr>
            <w:tcW w:w="630" w:type="dxa"/>
            <w:noWrap/>
            <w:vAlign w:val="center"/>
            <w:hideMark/>
          </w:tcPr>
          <w:p w14:paraId="79C4CB22" w14:textId="3866EB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0DB1DCCD" w14:textId="3D9EC7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7B706B47" w14:textId="029D13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2D07596" w14:textId="3C06D7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3BB976" w14:textId="7982A4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801D654" w14:textId="77777777" w:rsidTr="00256A05">
        <w:trPr>
          <w:trHeight w:val="300"/>
        </w:trPr>
        <w:tc>
          <w:tcPr>
            <w:tcW w:w="900" w:type="dxa"/>
            <w:noWrap/>
            <w:vAlign w:val="center"/>
            <w:hideMark/>
          </w:tcPr>
          <w:p w14:paraId="0867EE4A" w14:textId="47F7F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62D42D6" w14:textId="4CED2D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know the English language, as the user interface will be provided in English</w:t>
            </w:r>
          </w:p>
        </w:tc>
        <w:tc>
          <w:tcPr>
            <w:tcW w:w="630" w:type="dxa"/>
            <w:noWrap/>
            <w:vAlign w:val="center"/>
            <w:hideMark/>
          </w:tcPr>
          <w:p w14:paraId="6169B6D3" w14:textId="090B2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F97A780" w14:textId="561AA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6801B416" w14:textId="4C066E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466A0FC" w14:textId="3D9AD5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03ABA18" w14:textId="3B4D54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3FDAFC" w14:textId="77777777" w:rsidTr="00256A05">
        <w:trPr>
          <w:trHeight w:val="300"/>
        </w:trPr>
        <w:tc>
          <w:tcPr>
            <w:tcW w:w="900" w:type="dxa"/>
            <w:noWrap/>
            <w:vAlign w:val="center"/>
            <w:hideMark/>
          </w:tcPr>
          <w:p w14:paraId="3988236A" w14:textId="269823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6C37D9D" w14:textId="29D592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can access the university student database</w:t>
            </w:r>
          </w:p>
        </w:tc>
        <w:tc>
          <w:tcPr>
            <w:tcW w:w="630" w:type="dxa"/>
            <w:noWrap/>
            <w:vAlign w:val="center"/>
            <w:hideMark/>
          </w:tcPr>
          <w:p w14:paraId="04B6BD4A" w14:textId="278E4C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71887DC5" w14:textId="530711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C4DF01F" w14:textId="75D52D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5018AFB" w14:textId="6C2534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3DC873" w14:textId="765013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875B5DA" w14:textId="77777777" w:rsidTr="00256A05">
        <w:trPr>
          <w:trHeight w:val="300"/>
        </w:trPr>
        <w:tc>
          <w:tcPr>
            <w:tcW w:w="900" w:type="dxa"/>
            <w:noWrap/>
            <w:vAlign w:val="center"/>
            <w:hideMark/>
          </w:tcPr>
          <w:p w14:paraId="44C0F560" w14:textId="559FCD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9923938" w14:textId="3E98E3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the users with logon capabilities.</w:t>
            </w:r>
          </w:p>
        </w:tc>
        <w:tc>
          <w:tcPr>
            <w:tcW w:w="630" w:type="dxa"/>
            <w:noWrap/>
            <w:vAlign w:val="center"/>
            <w:hideMark/>
          </w:tcPr>
          <w:p w14:paraId="39A9EEEA" w14:textId="6036CB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73F4B1E" w14:textId="2276FB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62319C02" w14:textId="0BAF0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243AD7F6" w14:textId="5AB18F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7BCD0A" w14:textId="7FF1E0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0925BA7" w14:textId="77777777" w:rsidTr="00256A05">
        <w:trPr>
          <w:trHeight w:val="300"/>
        </w:trPr>
        <w:tc>
          <w:tcPr>
            <w:tcW w:w="900" w:type="dxa"/>
            <w:noWrap/>
            <w:vAlign w:val="center"/>
            <w:hideMark/>
          </w:tcPr>
          <w:p w14:paraId="46CE2F08" w14:textId="13EB31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EEF2C25" w14:textId="426447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Library System is also supported on mobile devices such as cell phones.</w:t>
            </w:r>
          </w:p>
        </w:tc>
        <w:tc>
          <w:tcPr>
            <w:tcW w:w="630" w:type="dxa"/>
            <w:noWrap/>
            <w:vAlign w:val="center"/>
            <w:hideMark/>
          </w:tcPr>
          <w:p w14:paraId="687D6EB1" w14:textId="3481AB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F0C61D4" w14:textId="153231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0911E094" w14:textId="3276AE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DE14A16" w14:textId="492408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6E3E9F0" w14:textId="44D56A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F6FEDFD" w14:textId="77777777" w:rsidTr="00256A05">
        <w:trPr>
          <w:trHeight w:val="300"/>
        </w:trPr>
        <w:tc>
          <w:tcPr>
            <w:tcW w:w="900" w:type="dxa"/>
            <w:noWrap/>
            <w:vAlign w:val="center"/>
            <w:hideMark/>
          </w:tcPr>
          <w:p w14:paraId="49D2E9BD" w14:textId="7B75D1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B5DC9DB" w14:textId="3A1389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can alert the Librarian or the administrator in case of any problems.</w:t>
            </w:r>
          </w:p>
        </w:tc>
        <w:tc>
          <w:tcPr>
            <w:tcW w:w="630" w:type="dxa"/>
            <w:noWrap/>
            <w:vAlign w:val="center"/>
            <w:hideMark/>
          </w:tcPr>
          <w:p w14:paraId="1815BA5E" w14:textId="157A54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149B5987" w14:textId="61D13F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26C65E6B" w14:textId="6FF1B4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23210890" w14:textId="1939B3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552400C" w14:textId="040E6E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E476DC9" w14:textId="77777777" w:rsidTr="00256A05">
        <w:trPr>
          <w:trHeight w:val="300"/>
        </w:trPr>
        <w:tc>
          <w:tcPr>
            <w:tcW w:w="900" w:type="dxa"/>
            <w:noWrap/>
            <w:vAlign w:val="center"/>
            <w:hideMark/>
          </w:tcPr>
          <w:p w14:paraId="0409F6C1" w14:textId="2290191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0D4BF6B3" w14:textId="7DB162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the users to access the system from the Internet using HTML or it</w:t>
            </w:r>
            <w:r w:rsidRPr="00D563EE">
              <w:rPr>
                <w:rFonts w:ascii="Tahoma" w:hAnsi="Tahoma" w:cs="Tahoma"/>
                <w:color w:val="000000"/>
                <w:sz w:val="16"/>
                <w:szCs w:val="22"/>
              </w:rPr>
              <w:t>�</w:t>
            </w:r>
            <w:r w:rsidRPr="00D563EE">
              <w:rPr>
                <w:rFonts w:ascii="Calibri" w:hAnsi="Calibri" w:cs="Calibri"/>
                <w:color w:val="000000"/>
                <w:sz w:val="16"/>
                <w:szCs w:val="22"/>
              </w:rPr>
              <w:t>s derivative technologies.</w:t>
            </w:r>
          </w:p>
        </w:tc>
        <w:tc>
          <w:tcPr>
            <w:tcW w:w="630" w:type="dxa"/>
            <w:noWrap/>
            <w:vAlign w:val="center"/>
            <w:hideMark/>
          </w:tcPr>
          <w:p w14:paraId="3643E76D" w14:textId="608F09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612157D" w14:textId="2B036F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5ECF54E5" w14:textId="54399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2F8B207" w14:textId="573887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D29268" w14:textId="6FA366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790753C" w14:textId="77777777" w:rsidTr="00256A05">
        <w:trPr>
          <w:trHeight w:val="300"/>
        </w:trPr>
        <w:tc>
          <w:tcPr>
            <w:tcW w:w="900" w:type="dxa"/>
            <w:noWrap/>
            <w:vAlign w:val="center"/>
            <w:hideMark/>
          </w:tcPr>
          <w:p w14:paraId="654B6EDD" w14:textId="16C76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9E912FE" w14:textId="2E6B9C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uses a web browser as an interface.</w:t>
            </w:r>
          </w:p>
        </w:tc>
        <w:tc>
          <w:tcPr>
            <w:tcW w:w="630" w:type="dxa"/>
            <w:noWrap/>
            <w:vAlign w:val="center"/>
            <w:hideMark/>
          </w:tcPr>
          <w:p w14:paraId="1D8A53AC" w14:textId="4086A0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EB8A634" w14:textId="5E7C41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6CCD05FC" w14:textId="61D76D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06B805F" w14:textId="5DF042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287EAD" w14:textId="3B3C3B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893248" w14:textId="77777777" w:rsidTr="00256A05">
        <w:trPr>
          <w:trHeight w:val="300"/>
        </w:trPr>
        <w:tc>
          <w:tcPr>
            <w:tcW w:w="900" w:type="dxa"/>
            <w:noWrap/>
            <w:vAlign w:val="center"/>
            <w:hideMark/>
          </w:tcPr>
          <w:p w14:paraId="3BEE5617" w14:textId="779659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1697B49" w14:textId="69C603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Since all users are familiar with the general usage of browsers, no specific training is required.</w:t>
            </w:r>
          </w:p>
        </w:tc>
        <w:tc>
          <w:tcPr>
            <w:tcW w:w="630" w:type="dxa"/>
            <w:noWrap/>
            <w:vAlign w:val="center"/>
            <w:hideMark/>
          </w:tcPr>
          <w:p w14:paraId="06AB6B93" w14:textId="72AB8E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794AA7E3" w14:textId="15E84B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017A63A" w14:textId="2920F1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650D529" w14:textId="41E2F9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60E7AC8" w14:textId="570FF2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3020B19" w14:textId="77777777" w:rsidTr="00256A05">
        <w:trPr>
          <w:trHeight w:val="300"/>
        </w:trPr>
        <w:tc>
          <w:tcPr>
            <w:tcW w:w="900" w:type="dxa"/>
            <w:noWrap/>
            <w:vAlign w:val="center"/>
            <w:hideMark/>
          </w:tcPr>
          <w:p w14:paraId="0E5AD604" w14:textId="0C3E57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DD11378" w14:textId="640B62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is user friendly and self-explanatory.</w:t>
            </w:r>
          </w:p>
        </w:tc>
        <w:tc>
          <w:tcPr>
            <w:tcW w:w="630" w:type="dxa"/>
            <w:noWrap/>
            <w:vAlign w:val="center"/>
            <w:hideMark/>
          </w:tcPr>
          <w:p w14:paraId="68E4CF63" w14:textId="478291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CF4FF47" w14:textId="71BA4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4DF2195D" w14:textId="1DCEF9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5BC3E511" w14:textId="59FA21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537A6AE" w14:textId="3961A0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9DD70EF" w14:textId="77777777" w:rsidTr="00256A05">
        <w:trPr>
          <w:trHeight w:val="300"/>
        </w:trPr>
        <w:tc>
          <w:tcPr>
            <w:tcW w:w="900" w:type="dxa"/>
            <w:noWrap/>
            <w:vAlign w:val="center"/>
            <w:hideMark/>
          </w:tcPr>
          <w:p w14:paraId="4070862A" w14:textId="1F647F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7D7C90F" w14:textId="5A62B7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has to be very reliable due to the importance of data and the damages incorrect or incomplete data can do.</w:t>
            </w:r>
          </w:p>
        </w:tc>
        <w:tc>
          <w:tcPr>
            <w:tcW w:w="630" w:type="dxa"/>
            <w:noWrap/>
            <w:vAlign w:val="center"/>
            <w:hideMark/>
          </w:tcPr>
          <w:p w14:paraId="6C490915" w14:textId="415825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48EE5327" w14:textId="18D3C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9F8E7FD" w14:textId="02BA02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5CE8D988" w14:textId="2492EB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EE23B9" w14:textId="5D8598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551B0E4" w14:textId="77777777" w:rsidTr="00256A05">
        <w:trPr>
          <w:trHeight w:val="300"/>
        </w:trPr>
        <w:tc>
          <w:tcPr>
            <w:tcW w:w="900" w:type="dxa"/>
            <w:noWrap/>
            <w:vAlign w:val="center"/>
            <w:hideMark/>
          </w:tcPr>
          <w:p w14:paraId="2F425D10" w14:textId="31CF54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FF8F94B" w14:textId="0D0DFA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is available 100% for the user and is used 24 hrs a day and 365 days a year.</w:t>
            </w:r>
          </w:p>
        </w:tc>
        <w:tc>
          <w:tcPr>
            <w:tcW w:w="630" w:type="dxa"/>
            <w:noWrap/>
            <w:vAlign w:val="center"/>
            <w:hideMark/>
          </w:tcPr>
          <w:p w14:paraId="2D807ADA" w14:textId="22CB82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4F5D769" w14:textId="20BE4A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5655A54B" w14:textId="2DB77E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EB31965" w14:textId="7FD16C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E207CB" w14:textId="7F8999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96A382B" w14:textId="77777777" w:rsidTr="00256A05">
        <w:trPr>
          <w:trHeight w:val="300"/>
        </w:trPr>
        <w:tc>
          <w:tcPr>
            <w:tcW w:w="900" w:type="dxa"/>
            <w:noWrap/>
            <w:vAlign w:val="center"/>
            <w:hideMark/>
          </w:tcPr>
          <w:p w14:paraId="49FBF2DE" w14:textId="615D2F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1A118E5" w14:textId="01827B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operational 24 hours a day and 7 days a week.</w:t>
            </w:r>
          </w:p>
        </w:tc>
        <w:tc>
          <w:tcPr>
            <w:tcW w:w="630" w:type="dxa"/>
            <w:noWrap/>
            <w:vAlign w:val="center"/>
            <w:hideMark/>
          </w:tcPr>
          <w:p w14:paraId="7C44F8C2" w14:textId="4A6F5F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D081612" w14:textId="2716A3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3A43AA73" w14:textId="01153C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0EEC5A2" w14:textId="614602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320B91B" w14:textId="093673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800F017" w14:textId="77777777" w:rsidTr="00256A05">
        <w:trPr>
          <w:trHeight w:val="300"/>
        </w:trPr>
        <w:tc>
          <w:tcPr>
            <w:tcW w:w="900" w:type="dxa"/>
            <w:noWrap/>
            <w:vAlign w:val="center"/>
            <w:hideMark/>
          </w:tcPr>
          <w:p w14:paraId="0AF9B11A" w14:textId="1C7577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80BE001" w14:textId="629ECF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will be developed in such a way that it may fail once in a year.</w:t>
            </w:r>
          </w:p>
        </w:tc>
        <w:tc>
          <w:tcPr>
            <w:tcW w:w="630" w:type="dxa"/>
            <w:noWrap/>
            <w:vAlign w:val="center"/>
            <w:hideMark/>
          </w:tcPr>
          <w:p w14:paraId="6A9D4A9F" w14:textId="66AD08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F44A1CF" w14:textId="2E3090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77005930" w14:textId="30F7A7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36A8238" w14:textId="3C412F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127AE2" w14:textId="15B190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5ACACBD" w14:textId="77777777" w:rsidTr="00256A05">
        <w:trPr>
          <w:trHeight w:val="300"/>
        </w:trPr>
        <w:tc>
          <w:tcPr>
            <w:tcW w:w="900" w:type="dxa"/>
            <w:noWrap/>
            <w:vAlign w:val="center"/>
            <w:hideMark/>
          </w:tcPr>
          <w:p w14:paraId="670780D7" w14:textId="325958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E693D2" w14:textId="6D513D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Even if the system fails, the system will be recovered back up within an hour or less.</w:t>
            </w:r>
          </w:p>
        </w:tc>
        <w:tc>
          <w:tcPr>
            <w:tcW w:w="630" w:type="dxa"/>
            <w:noWrap/>
            <w:vAlign w:val="center"/>
            <w:hideMark/>
          </w:tcPr>
          <w:p w14:paraId="19C19F5B" w14:textId="6EA4B2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40B2526" w14:textId="2DB01E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2A9CFA66" w14:textId="0CA8D1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33EDB7E" w14:textId="714D3E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D7752B4" w14:textId="6880DE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C039887" w14:textId="77777777" w:rsidTr="00256A05">
        <w:trPr>
          <w:trHeight w:val="300"/>
        </w:trPr>
        <w:tc>
          <w:tcPr>
            <w:tcW w:w="900" w:type="dxa"/>
            <w:noWrap/>
            <w:vAlign w:val="center"/>
            <w:hideMark/>
          </w:tcPr>
          <w:p w14:paraId="2C6BB77D" w14:textId="633CAD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B6AEE4F" w14:textId="248B56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accuracy of the system is limited by the accuracy of the speed at which the employees of the library and users of the library use the system.</w:t>
            </w:r>
          </w:p>
        </w:tc>
        <w:tc>
          <w:tcPr>
            <w:tcW w:w="630" w:type="dxa"/>
            <w:noWrap/>
            <w:vAlign w:val="center"/>
            <w:hideMark/>
          </w:tcPr>
          <w:p w14:paraId="10451382" w14:textId="7FBA39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50A2EA7" w14:textId="529C5F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32ACA100" w14:textId="157CA3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3A938CB" w14:textId="3D2F1F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F49BA3" w14:textId="45A757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ACBA22" w14:textId="77777777" w:rsidTr="00256A05">
        <w:trPr>
          <w:trHeight w:val="300"/>
        </w:trPr>
        <w:tc>
          <w:tcPr>
            <w:tcW w:w="900" w:type="dxa"/>
            <w:noWrap/>
            <w:vAlign w:val="center"/>
            <w:hideMark/>
          </w:tcPr>
          <w:p w14:paraId="50FF447D" w14:textId="318298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BF35A41" w14:textId="528935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100% access reliability.</w:t>
            </w:r>
          </w:p>
        </w:tc>
        <w:tc>
          <w:tcPr>
            <w:tcW w:w="630" w:type="dxa"/>
            <w:noWrap/>
            <w:vAlign w:val="center"/>
            <w:hideMark/>
          </w:tcPr>
          <w:p w14:paraId="71DA7090" w14:textId="205044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641D3561" w14:textId="4657EE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F95A7D3" w14:textId="28B4CD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B541E79" w14:textId="086F45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521D31D" w14:textId="32214C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7F71F0" w14:textId="77777777" w:rsidTr="00256A05">
        <w:trPr>
          <w:trHeight w:val="300"/>
        </w:trPr>
        <w:tc>
          <w:tcPr>
            <w:tcW w:w="900" w:type="dxa"/>
            <w:noWrap/>
            <w:vAlign w:val="center"/>
            <w:hideMark/>
          </w:tcPr>
          <w:p w14:paraId="066D5F7B" w14:textId="5720B2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CF49CD8" w14:textId="6BEEF0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Splash Page or Information page should be able to be downloaded within a minute using a 56K modem.</w:t>
            </w:r>
          </w:p>
        </w:tc>
        <w:tc>
          <w:tcPr>
            <w:tcW w:w="630" w:type="dxa"/>
            <w:noWrap/>
            <w:vAlign w:val="center"/>
            <w:hideMark/>
          </w:tcPr>
          <w:p w14:paraId="3F31D5EC" w14:textId="570331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75E89533" w14:textId="665A60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6B0B6E4" w14:textId="2ED40E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4654249" w14:textId="591767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ACD54A" w14:textId="524227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27BEBD7" w14:textId="77777777" w:rsidTr="00256A05">
        <w:trPr>
          <w:trHeight w:val="300"/>
        </w:trPr>
        <w:tc>
          <w:tcPr>
            <w:tcW w:w="900" w:type="dxa"/>
            <w:noWrap/>
            <w:vAlign w:val="center"/>
            <w:hideMark/>
          </w:tcPr>
          <w:p w14:paraId="14430059" w14:textId="73BE33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97108FB" w14:textId="612931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information is refreshed every two minutes.</w:t>
            </w:r>
          </w:p>
        </w:tc>
        <w:tc>
          <w:tcPr>
            <w:tcW w:w="630" w:type="dxa"/>
            <w:noWrap/>
            <w:vAlign w:val="center"/>
            <w:hideMark/>
          </w:tcPr>
          <w:p w14:paraId="30727D4B" w14:textId="131B60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33D869B" w14:textId="690FED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5A61B269" w14:textId="6F5341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10658A2" w14:textId="06635E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B832DAC" w14:textId="09BC8E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1EA0604" w14:textId="77777777" w:rsidTr="00256A05">
        <w:trPr>
          <w:trHeight w:val="300"/>
        </w:trPr>
        <w:tc>
          <w:tcPr>
            <w:tcW w:w="900" w:type="dxa"/>
            <w:noWrap/>
            <w:vAlign w:val="center"/>
            <w:hideMark/>
          </w:tcPr>
          <w:p w14:paraId="37134E1B" w14:textId="41B605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AA821B8" w14:textId="2BB9A1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access time for a mobile device should be less than a minute.</w:t>
            </w:r>
          </w:p>
        </w:tc>
        <w:tc>
          <w:tcPr>
            <w:tcW w:w="630" w:type="dxa"/>
            <w:noWrap/>
            <w:vAlign w:val="center"/>
            <w:hideMark/>
          </w:tcPr>
          <w:p w14:paraId="1F228DBA" w14:textId="51EA6E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BA3D20B" w14:textId="217124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26BDAFB0" w14:textId="06EAE5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609B58C" w14:textId="128F44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86A80E" w14:textId="7BD5B2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F903956" w14:textId="77777777" w:rsidTr="00256A05">
        <w:trPr>
          <w:trHeight w:val="300"/>
        </w:trPr>
        <w:tc>
          <w:tcPr>
            <w:tcW w:w="900" w:type="dxa"/>
            <w:noWrap/>
            <w:vAlign w:val="center"/>
            <w:hideMark/>
          </w:tcPr>
          <w:p w14:paraId="49F594A1" w14:textId="3FE2D2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D53C1C6" w14:textId="092FF7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respond to the member in not less than two seconds from the time of the request submittal.</w:t>
            </w:r>
          </w:p>
        </w:tc>
        <w:tc>
          <w:tcPr>
            <w:tcW w:w="630" w:type="dxa"/>
            <w:noWrap/>
            <w:vAlign w:val="center"/>
            <w:hideMark/>
          </w:tcPr>
          <w:p w14:paraId="413DA83D" w14:textId="232604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56C07CB" w14:textId="26871C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4C73FC91" w14:textId="6C649F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8AD3067" w14:textId="3CCBD0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7269E35" w14:textId="679AAD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5B4F28E" w14:textId="77777777" w:rsidTr="00256A05">
        <w:trPr>
          <w:trHeight w:val="300"/>
        </w:trPr>
        <w:tc>
          <w:tcPr>
            <w:tcW w:w="900" w:type="dxa"/>
            <w:noWrap/>
            <w:vAlign w:val="center"/>
            <w:hideMark/>
          </w:tcPr>
          <w:p w14:paraId="4AF4692A" w14:textId="32A415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D7350B1" w14:textId="213A0D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allowed to take more time when doing large processing jobs.</w:t>
            </w:r>
          </w:p>
        </w:tc>
        <w:tc>
          <w:tcPr>
            <w:tcW w:w="630" w:type="dxa"/>
            <w:noWrap/>
            <w:vAlign w:val="center"/>
            <w:hideMark/>
          </w:tcPr>
          <w:p w14:paraId="6BEB675F" w14:textId="3B347C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0E995E2" w14:textId="41828A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5C27C801" w14:textId="3395E2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D30C472" w14:textId="2AA226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ED53CE" w14:textId="6F4085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461D96" w14:textId="77777777" w:rsidTr="00256A05">
        <w:trPr>
          <w:trHeight w:val="300"/>
        </w:trPr>
        <w:tc>
          <w:tcPr>
            <w:tcW w:w="900" w:type="dxa"/>
            <w:noWrap/>
            <w:vAlign w:val="center"/>
            <w:hideMark/>
          </w:tcPr>
          <w:p w14:paraId="39CA20EE" w14:textId="11A215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A5E214E" w14:textId="77497C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take as less time as possible to provide service to the administrator or the librarian.</w:t>
            </w:r>
          </w:p>
        </w:tc>
        <w:tc>
          <w:tcPr>
            <w:tcW w:w="630" w:type="dxa"/>
            <w:noWrap/>
            <w:vAlign w:val="center"/>
            <w:hideMark/>
          </w:tcPr>
          <w:p w14:paraId="283074D2" w14:textId="6D4EBB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5FE5AB4" w14:textId="7C97EF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69EA90FE" w14:textId="57FFAA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6C945CD" w14:textId="160CC3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87A808" w14:textId="797430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A4A5D10" w14:textId="77777777" w:rsidTr="00256A05">
        <w:trPr>
          <w:trHeight w:val="300"/>
        </w:trPr>
        <w:tc>
          <w:tcPr>
            <w:tcW w:w="900" w:type="dxa"/>
            <w:noWrap/>
            <w:vAlign w:val="center"/>
            <w:hideMark/>
          </w:tcPr>
          <w:p w14:paraId="51E9E5CC" w14:textId="4E48F3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521A8F1" w14:textId="38F29F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number of transactions is directly dependent on the number of users, the users may be the Librarian, employees of the Library and also the people who use the Library for checking-out books, returning books and checking online library account.</w:t>
            </w:r>
          </w:p>
        </w:tc>
        <w:tc>
          <w:tcPr>
            <w:tcW w:w="630" w:type="dxa"/>
            <w:noWrap/>
            <w:vAlign w:val="center"/>
            <w:hideMark/>
          </w:tcPr>
          <w:p w14:paraId="475AD342" w14:textId="2E6D17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2675D2D" w14:textId="501DA8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526E44CA" w14:textId="50DEE0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B51D120" w14:textId="25B691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CD09E01" w14:textId="2E64E9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C1AE12" w14:textId="77777777" w:rsidTr="00256A05">
        <w:trPr>
          <w:trHeight w:val="300"/>
        </w:trPr>
        <w:tc>
          <w:tcPr>
            <w:tcW w:w="900" w:type="dxa"/>
            <w:noWrap/>
            <w:vAlign w:val="center"/>
            <w:hideMark/>
          </w:tcPr>
          <w:p w14:paraId="01E0FA58" w14:textId="0682B3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EF0B90B" w14:textId="16E87B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is capable of handling 250 users at a time.</w:t>
            </w:r>
          </w:p>
        </w:tc>
        <w:tc>
          <w:tcPr>
            <w:tcW w:w="630" w:type="dxa"/>
            <w:noWrap/>
            <w:vAlign w:val="center"/>
            <w:hideMark/>
          </w:tcPr>
          <w:p w14:paraId="63F7A1E1" w14:textId="6E10DC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2E0A1F23" w14:textId="757DFF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555958DB" w14:textId="29CB36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FB2ACE9" w14:textId="64589A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4A0614D" w14:textId="78B2DA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20099C" w14:textId="77777777" w:rsidTr="00256A05">
        <w:trPr>
          <w:trHeight w:val="300"/>
        </w:trPr>
        <w:tc>
          <w:tcPr>
            <w:tcW w:w="900" w:type="dxa"/>
            <w:noWrap/>
            <w:vAlign w:val="center"/>
            <w:hideMark/>
          </w:tcPr>
          <w:p w14:paraId="5C3FE658" w14:textId="25DC72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A7496E9" w14:textId="5D9207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resources are modified according the user requirements and also according to the books requested by the users.</w:t>
            </w:r>
          </w:p>
        </w:tc>
        <w:tc>
          <w:tcPr>
            <w:tcW w:w="630" w:type="dxa"/>
            <w:noWrap/>
            <w:vAlign w:val="center"/>
            <w:hideMark/>
          </w:tcPr>
          <w:p w14:paraId="05CE336D" w14:textId="031307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52979AB6" w14:textId="3F64BA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1D172836" w14:textId="4A6AE5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C6E6F45" w14:textId="4748C3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3AF60C3" w14:textId="6EF24C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06DE224" w14:textId="77777777" w:rsidTr="00256A05">
        <w:trPr>
          <w:trHeight w:val="300"/>
        </w:trPr>
        <w:tc>
          <w:tcPr>
            <w:tcW w:w="900" w:type="dxa"/>
            <w:noWrap/>
            <w:vAlign w:val="center"/>
            <w:hideMark/>
          </w:tcPr>
          <w:p w14:paraId="0A1D6750" w14:textId="496967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112009" w14:textId="53FA35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designers shall take in to considerations the following supportability and technical limitations.</w:t>
            </w:r>
          </w:p>
        </w:tc>
        <w:tc>
          <w:tcPr>
            <w:tcW w:w="630" w:type="dxa"/>
            <w:noWrap/>
            <w:vAlign w:val="center"/>
            <w:hideMark/>
          </w:tcPr>
          <w:p w14:paraId="1D06C70C" w14:textId="4427CC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80EDFAB" w14:textId="5FACFA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5DA76176" w14:textId="5F6000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952CA80" w14:textId="27B723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82F7A25" w14:textId="0A730C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058E9FD" w14:textId="77777777" w:rsidTr="00256A05">
        <w:trPr>
          <w:trHeight w:val="300"/>
        </w:trPr>
        <w:tc>
          <w:tcPr>
            <w:tcW w:w="900" w:type="dxa"/>
            <w:noWrap/>
            <w:vAlign w:val="center"/>
            <w:hideMark/>
          </w:tcPr>
          <w:p w14:paraId="22894CEE" w14:textId="6BBA3E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85915BD" w14:textId="150694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comply with the TCP/IP protocol standards and shall be designed accordingly.</w:t>
            </w:r>
          </w:p>
        </w:tc>
        <w:tc>
          <w:tcPr>
            <w:tcW w:w="630" w:type="dxa"/>
            <w:noWrap/>
            <w:vAlign w:val="center"/>
            <w:hideMark/>
          </w:tcPr>
          <w:p w14:paraId="5CA3ADE1" w14:textId="5DBA6A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E526FC0" w14:textId="334041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0B95D884" w14:textId="10FB6A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0EA00989" w14:textId="30C650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9A8E7C" w14:textId="2C072E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7CB1DC5" w14:textId="77777777" w:rsidTr="00256A05">
        <w:trPr>
          <w:trHeight w:val="300"/>
        </w:trPr>
        <w:tc>
          <w:tcPr>
            <w:tcW w:w="900" w:type="dxa"/>
            <w:noWrap/>
            <w:vAlign w:val="center"/>
            <w:hideMark/>
          </w:tcPr>
          <w:p w14:paraId="2E155891" w14:textId="258F02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3F37B5C" w14:textId="4A5AD6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support the UHCL information security requirements and use the same standard as the UHCL information security requirements.</w:t>
            </w:r>
          </w:p>
        </w:tc>
        <w:tc>
          <w:tcPr>
            <w:tcW w:w="630" w:type="dxa"/>
            <w:noWrap/>
            <w:vAlign w:val="center"/>
            <w:hideMark/>
          </w:tcPr>
          <w:p w14:paraId="2ED0333E" w14:textId="31094C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044A9B8E" w14:textId="0673EC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3D3E5BBF" w14:textId="70910D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C527AF7" w14:textId="013A9C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4421A3" w14:textId="6E8D1A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A8D61D" w14:textId="77777777" w:rsidTr="00256A05">
        <w:trPr>
          <w:trHeight w:val="300"/>
        </w:trPr>
        <w:tc>
          <w:tcPr>
            <w:tcW w:w="900" w:type="dxa"/>
            <w:noWrap/>
            <w:vAlign w:val="center"/>
            <w:hideMark/>
          </w:tcPr>
          <w:p w14:paraId="1641C0D9" w14:textId="5FC7DF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38FF3BC" w14:textId="15CB68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 balance amount that will be calculated and sent to the billing system shall be compatible with the data types and design constraints of the billing system.</w:t>
            </w:r>
          </w:p>
        </w:tc>
        <w:tc>
          <w:tcPr>
            <w:tcW w:w="630" w:type="dxa"/>
            <w:noWrap/>
            <w:vAlign w:val="center"/>
            <w:hideMark/>
          </w:tcPr>
          <w:p w14:paraId="74866842" w14:textId="0C96CC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35A9AA5" w14:textId="553582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25EB90B9" w14:textId="434E2F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91BC872" w14:textId="0D3FB5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E5A2F2" w14:textId="0E48BB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F2438F2" w14:textId="77777777" w:rsidTr="00256A05">
        <w:trPr>
          <w:trHeight w:val="300"/>
        </w:trPr>
        <w:tc>
          <w:tcPr>
            <w:tcW w:w="900" w:type="dxa"/>
            <w:noWrap/>
            <w:vAlign w:val="center"/>
            <w:hideMark/>
          </w:tcPr>
          <w:p w14:paraId="7D2AD2D9" w14:textId="3394B6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EE7D780" w14:textId="2ECE37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maintenance of the system shall be done as per the maintenance contract.</w:t>
            </w:r>
          </w:p>
        </w:tc>
        <w:tc>
          <w:tcPr>
            <w:tcW w:w="630" w:type="dxa"/>
            <w:noWrap/>
            <w:vAlign w:val="center"/>
            <w:hideMark/>
          </w:tcPr>
          <w:p w14:paraId="4F432F54" w14:textId="2CEF3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F7B7DA9" w14:textId="0A2097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1F909590" w14:textId="589815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8C66EA3" w14:textId="5A4F83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F8F14F8" w14:textId="2AE9AF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4AD1AC6" w14:textId="77777777" w:rsidTr="00256A05">
        <w:trPr>
          <w:trHeight w:val="300"/>
        </w:trPr>
        <w:tc>
          <w:tcPr>
            <w:tcW w:w="900" w:type="dxa"/>
            <w:noWrap/>
            <w:vAlign w:val="center"/>
            <w:hideMark/>
          </w:tcPr>
          <w:p w14:paraId="5BA9875C" w14:textId="26B81E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11BAC08C" w14:textId="1B803C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coding standards and naming conventions will be as per the American standards.</w:t>
            </w:r>
          </w:p>
        </w:tc>
        <w:tc>
          <w:tcPr>
            <w:tcW w:w="630" w:type="dxa"/>
            <w:noWrap/>
            <w:vAlign w:val="center"/>
            <w:hideMark/>
          </w:tcPr>
          <w:p w14:paraId="44797275" w14:textId="227F71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0228C3CE" w14:textId="6AE336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70EC6C62" w14:textId="455B57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3906CE6F" w14:textId="0C5950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2A5935" w14:textId="51A9ED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7354F3E" w14:textId="77777777" w:rsidTr="00256A05">
        <w:trPr>
          <w:trHeight w:val="300"/>
        </w:trPr>
        <w:tc>
          <w:tcPr>
            <w:tcW w:w="900" w:type="dxa"/>
            <w:noWrap/>
            <w:vAlign w:val="center"/>
            <w:hideMark/>
          </w:tcPr>
          <w:p w14:paraId="0FE8F393" w14:textId="777862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6D5197A" w14:textId="5EBB49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languages that shall be used for coding the Online Library System are Active Server Pages (ASP), Java Servlets, Java Server Pages (JSP), HTML, JavaScript, and VBScript.</w:t>
            </w:r>
          </w:p>
        </w:tc>
        <w:tc>
          <w:tcPr>
            <w:tcW w:w="630" w:type="dxa"/>
            <w:noWrap/>
            <w:vAlign w:val="center"/>
            <w:hideMark/>
          </w:tcPr>
          <w:p w14:paraId="683F5DAC" w14:textId="6E8D83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1F96F2B" w14:textId="6A8D20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392A9CBD" w14:textId="2B1C55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2CBC984" w14:textId="7AC670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FE9209" w14:textId="7CEF6A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5095103" w14:textId="77777777" w:rsidTr="00256A05">
        <w:trPr>
          <w:trHeight w:val="300"/>
        </w:trPr>
        <w:tc>
          <w:tcPr>
            <w:tcW w:w="900" w:type="dxa"/>
            <w:noWrap/>
            <w:vAlign w:val="center"/>
            <w:hideMark/>
          </w:tcPr>
          <w:p w14:paraId="732DCD8B" w14:textId="4577EE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F334D66" w14:textId="4A767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For working on the coding phase of the Online Library System, the Internet Information Services (IIS) Server needs to be installed.</w:t>
            </w:r>
          </w:p>
        </w:tc>
        <w:tc>
          <w:tcPr>
            <w:tcW w:w="630" w:type="dxa"/>
            <w:noWrap/>
            <w:vAlign w:val="center"/>
            <w:hideMark/>
          </w:tcPr>
          <w:p w14:paraId="2E2D1E4B" w14:textId="69CD4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3EFEDBA" w14:textId="569BE2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767FC12C" w14:textId="6BDD1F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E22B590" w14:textId="497F07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49C2377" w14:textId="7E4C1F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293F6FC" w14:textId="77777777" w:rsidTr="00256A05">
        <w:trPr>
          <w:trHeight w:val="300"/>
        </w:trPr>
        <w:tc>
          <w:tcPr>
            <w:tcW w:w="900" w:type="dxa"/>
            <w:noWrap/>
            <w:vAlign w:val="center"/>
            <w:hideMark/>
          </w:tcPr>
          <w:p w14:paraId="3175D68D" w14:textId="48B549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0B4BFBC" w14:textId="5D64B9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Will make use of the available Java Development Tool kits for working with Java Beans and Java Server Pages.</w:t>
            </w:r>
          </w:p>
        </w:tc>
        <w:tc>
          <w:tcPr>
            <w:tcW w:w="630" w:type="dxa"/>
            <w:noWrap/>
            <w:vAlign w:val="center"/>
            <w:hideMark/>
          </w:tcPr>
          <w:p w14:paraId="012C40FA" w14:textId="43E4F2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19C57AB5" w14:textId="63FDBB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48013AF6" w14:textId="0BDA8A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23FC01A" w14:textId="413965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B9879B" w14:textId="4D599C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95BA7DD" w14:textId="77777777" w:rsidTr="00256A05">
        <w:trPr>
          <w:trHeight w:val="300"/>
        </w:trPr>
        <w:tc>
          <w:tcPr>
            <w:tcW w:w="900" w:type="dxa"/>
            <w:noWrap/>
            <w:vAlign w:val="center"/>
            <w:hideMark/>
          </w:tcPr>
          <w:p w14:paraId="31770BCC" w14:textId="2CEB5C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F0C5A77" w14:textId="2C843C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will make use of the online references available for developing programs in ASP, HTML and the two scripting languages, JavaScript and VBScript.</w:t>
            </w:r>
          </w:p>
        </w:tc>
        <w:tc>
          <w:tcPr>
            <w:tcW w:w="630" w:type="dxa"/>
            <w:noWrap/>
            <w:vAlign w:val="center"/>
            <w:hideMark/>
          </w:tcPr>
          <w:p w14:paraId="57F75A66" w14:textId="4E80E2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753ECB9" w14:textId="10014A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79AD3DBC" w14:textId="6B19C3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6264EE9" w14:textId="7B8011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ADECA2" w14:textId="35AFD9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A52B0AD" w14:textId="77777777" w:rsidTr="00256A05">
        <w:trPr>
          <w:trHeight w:val="300"/>
        </w:trPr>
        <w:tc>
          <w:tcPr>
            <w:tcW w:w="900" w:type="dxa"/>
            <w:noWrap/>
            <w:vAlign w:val="center"/>
            <w:hideMark/>
          </w:tcPr>
          <w:p w14:paraId="2C43BF26" w14:textId="443729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E08E3EE" w14:textId="0D71A1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Will make use of the existing Java libraries available for JSP and Servlets.</w:t>
            </w:r>
          </w:p>
        </w:tc>
        <w:tc>
          <w:tcPr>
            <w:tcW w:w="630" w:type="dxa"/>
            <w:noWrap/>
            <w:vAlign w:val="center"/>
            <w:hideMark/>
          </w:tcPr>
          <w:p w14:paraId="761CF41B" w14:textId="3BA243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FCD970F" w14:textId="045B11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1D28FFFB" w14:textId="4B7917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8F0F861" w14:textId="0E6501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F7583EB" w14:textId="01084E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FBB8D8B" w14:textId="77777777" w:rsidTr="00256A05">
        <w:trPr>
          <w:trHeight w:val="300"/>
        </w:trPr>
        <w:tc>
          <w:tcPr>
            <w:tcW w:w="900" w:type="dxa"/>
            <w:noWrap/>
            <w:vAlign w:val="center"/>
            <w:hideMark/>
          </w:tcPr>
          <w:p w14:paraId="1150C2AE" w14:textId="47F411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2493AEA" w14:textId="0AF771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we need to develop some new libraries for the web-based application.</w:t>
            </w:r>
          </w:p>
        </w:tc>
        <w:tc>
          <w:tcPr>
            <w:tcW w:w="630" w:type="dxa"/>
            <w:noWrap/>
            <w:vAlign w:val="center"/>
            <w:hideMark/>
          </w:tcPr>
          <w:p w14:paraId="2E661B92" w14:textId="46F33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E3C6D7C" w14:textId="0E818A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0F40DF6E" w14:textId="2C95B3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6C826F9" w14:textId="03B273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8BF826" w14:textId="4B80C4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3C9EBA" w14:textId="77777777" w:rsidTr="00256A05">
        <w:trPr>
          <w:trHeight w:val="300"/>
        </w:trPr>
        <w:tc>
          <w:tcPr>
            <w:tcW w:w="900" w:type="dxa"/>
            <w:noWrap/>
            <w:vAlign w:val="center"/>
            <w:hideMark/>
          </w:tcPr>
          <w:p w14:paraId="7931C8C3" w14:textId="22B3B4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5EFD4AF" w14:textId="08CAA1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will develop new programs using ASP and scripting languages.</w:t>
            </w:r>
          </w:p>
        </w:tc>
        <w:tc>
          <w:tcPr>
            <w:tcW w:w="630" w:type="dxa"/>
            <w:noWrap/>
            <w:vAlign w:val="center"/>
            <w:hideMark/>
          </w:tcPr>
          <w:p w14:paraId="5CBEEA28" w14:textId="51CE56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329DD4B" w14:textId="385FD3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181B5B25" w14:textId="081F03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6C844632" w14:textId="72BA0D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85EF5D" w14:textId="22EE72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B65B798" w14:textId="77777777" w:rsidTr="00256A05">
        <w:trPr>
          <w:trHeight w:val="300"/>
        </w:trPr>
        <w:tc>
          <w:tcPr>
            <w:tcW w:w="900" w:type="dxa"/>
            <w:noWrap/>
            <w:vAlign w:val="center"/>
            <w:hideMark/>
          </w:tcPr>
          <w:p w14:paraId="3AA1F42D" w14:textId="77A03A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2213B6F" w14:textId="1C6A8E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Online help is provided for each of the feature available with the Online Library System.</w:t>
            </w:r>
          </w:p>
        </w:tc>
        <w:tc>
          <w:tcPr>
            <w:tcW w:w="630" w:type="dxa"/>
            <w:noWrap/>
            <w:vAlign w:val="center"/>
            <w:hideMark/>
          </w:tcPr>
          <w:p w14:paraId="7FF21066" w14:textId="38856E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46C1BA9" w14:textId="5F46F8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426DC696" w14:textId="48A564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8683812" w14:textId="28D18E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13BBA45" w14:textId="04E161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5A8CDB" w14:textId="77777777" w:rsidTr="00256A05">
        <w:trPr>
          <w:trHeight w:val="300"/>
        </w:trPr>
        <w:tc>
          <w:tcPr>
            <w:tcW w:w="900" w:type="dxa"/>
            <w:noWrap/>
            <w:vAlign w:val="center"/>
            <w:hideMark/>
          </w:tcPr>
          <w:p w14:paraId="5841037B" w14:textId="7FED02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12F678A" w14:textId="79660A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the applications provide an on-line help system to assist the user.</w:t>
            </w:r>
          </w:p>
        </w:tc>
        <w:tc>
          <w:tcPr>
            <w:tcW w:w="630" w:type="dxa"/>
            <w:noWrap/>
            <w:vAlign w:val="center"/>
            <w:hideMark/>
          </w:tcPr>
          <w:p w14:paraId="22A3FB84" w14:textId="25FB14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7F4BD64" w14:textId="2A7671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53124EEA" w14:textId="1BADEA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06A3995" w14:textId="117BC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2FC30D" w14:textId="793A3B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FE99655" w14:textId="77777777" w:rsidTr="00256A05">
        <w:trPr>
          <w:trHeight w:val="300"/>
        </w:trPr>
        <w:tc>
          <w:tcPr>
            <w:tcW w:w="900" w:type="dxa"/>
            <w:noWrap/>
            <w:vAlign w:val="center"/>
            <w:hideMark/>
          </w:tcPr>
          <w:p w14:paraId="39DAAFAB" w14:textId="21678C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5920253" w14:textId="3A625D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nature of these systems is unique to application development as they combine aspects of programming (hyperlinks, etc) with aspects of technical writing (organization, presentation).</w:t>
            </w:r>
          </w:p>
        </w:tc>
        <w:tc>
          <w:tcPr>
            <w:tcW w:w="630" w:type="dxa"/>
            <w:noWrap/>
            <w:vAlign w:val="center"/>
            <w:hideMark/>
          </w:tcPr>
          <w:p w14:paraId="1D6FDD68" w14:textId="22DC51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78D9B8C" w14:textId="55F7E3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3E952F9D" w14:textId="0CAE2F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7C506722" w14:textId="0E14D6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3918009" w14:textId="4AEBD2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30DC06E" w14:textId="77777777" w:rsidTr="00256A05">
        <w:trPr>
          <w:trHeight w:val="300"/>
        </w:trPr>
        <w:tc>
          <w:tcPr>
            <w:tcW w:w="900" w:type="dxa"/>
            <w:noWrap/>
            <w:vAlign w:val="center"/>
            <w:hideMark/>
          </w:tcPr>
          <w:p w14:paraId="6F393C81" w14:textId="2E69C0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1D303FF" w14:textId="2C168A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Online help is provided for each and every feature provided by the system.</w:t>
            </w:r>
          </w:p>
        </w:tc>
        <w:tc>
          <w:tcPr>
            <w:tcW w:w="630" w:type="dxa"/>
            <w:noWrap/>
            <w:vAlign w:val="center"/>
            <w:hideMark/>
          </w:tcPr>
          <w:p w14:paraId="174D0D1B" w14:textId="71A5F9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1FC7285" w14:textId="43707F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4CC21B27" w14:textId="375143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4D9881E8" w14:textId="79D2FF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BC90D9" w14:textId="218B6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74540D" w14:textId="77777777" w:rsidTr="00256A05">
        <w:trPr>
          <w:trHeight w:val="300"/>
        </w:trPr>
        <w:tc>
          <w:tcPr>
            <w:tcW w:w="900" w:type="dxa"/>
            <w:noWrap/>
            <w:vAlign w:val="center"/>
            <w:hideMark/>
          </w:tcPr>
          <w:p w14:paraId="519C0F81" w14:textId="1DF23A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B0BB601" w14:textId="1FE674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Manual describes the use of the system to Librarian and Employees.</w:t>
            </w:r>
          </w:p>
        </w:tc>
        <w:tc>
          <w:tcPr>
            <w:tcW w:w="630" w:type="dxa"/>
            <w:noWrap/>
            <w:vAlign w:val="center"/>
            <w:hideMark/>
          </w:tcPr>
          <w:p w14:paraId="3B524504" w14:textId="6DD74A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E2E7FA5" w14:textId="1E2844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8E3CAF0" w14:textId="33F6E3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5ED258B" w14:textId="08F34C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5C5FC7E" w14:textId="758CEC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6A489A" w14:textId="77777777" w:rsidTr="00256A05">
        <w:trPr>
          <w:trHeight w:val="300"/>
        </w:trPr>
        <w:tc>
          <w:tcPr>
            <w:tcW w:w="900" w:type="dxa"/>
            <w:noWrap/>
            <w:vAlign w:val="center"/>
            <w:hideMark/>
          </w:tcPr>
          <w:p w14:paraId="24C94E3E" w14:textId="79E3D8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9CB59FE" w14:textId="57621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 describes the use of the system on mobile systems.</w:t>
            </w:r>
          </w:p>
        </w:tc>
        <w:tc>
          <w:tcPr>
            <w:tcW w:w="630" w:type="dxa"/>
            <w:noWrap/>
            <w:vAlign w:val="center"/>
            <w:hideMark/>
          </w:tcPr>
          <w:p w14:paraId="69484B53" w14:textId="6CEF3F1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57E9821" w14:textId="056CC5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49EEFD3" w14:textId="113D43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0633037" w14:textId="41596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3DA186" w14:textId="694184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6399031" w14:textId="77777777" w:rsidTr="00256A05">
        <w:trPr>
          <w:trHeight w:val="300"/>
        </w:trPr>
        <w:tc>
          <w:tcPr>
            <w:tcW w:w="900" w:type="dxa"/>
            <w:noWrap/>
            <w:vAlign w:val="center"/>
            <w:hideMark/>
          </w:tcPr>
          <w:p w14:paraId="6B701B40" w14:textId="28E133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6D26840" w14:textId="3DEBB5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manual should be available as a hard copy and also as online help.</w:t>
            </w:r>
          </w:p>
        </w:tc>
        <w:tc>
          <w:tcPr>
            <w:tcW w:w="630" w:type="dxa"/>
            <w:noWrap/>
            <w:vAlign w:val="center"/>
            <w:hideMark/>
          </w:tcPr>
          <w:p w14:paraId="10F63EC9" w14:textId="233F91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1D36F33" w14:textId="59C025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375DCAA0" w14:textId="54B4A5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4332076" w14:textId="4119E4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8711B85" w14:textId="077B14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AF51961" w14:textId="77777777" w:rsidTr="00256A05">
        <w:trPr>
          <w:trHeight w:val="300"/>
        </w:trPr>
        <w:tc>
          <w:tcPr>
            <w:tcW w:w="900" w:type="dxa"/>
            <w:noWrap/>
            <w:vAlign w:val="center"/>
            <w:hideMark/>
          </w:tcPr>
          <w:p w14:paraId="695D573A" w14:textId="52591C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CE84B73" w14:textId="3510E5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installation document will be provided that includes the installation instructions and configuration guidelines, which is important to a full solution offering.</w:t>
            </w:r>
          </w:p>
        </w:tc>
        <w:tc>
          <w:tcPr>
            <w:tcW w:w="630" w:type="dxa"/>
            <w:noWrap/>
            <w:vAlign w:val="center"/>
            <w:hideMark/>
          </w:tcPr>
          <w:p w14:paraId="36A34C86" w14:textId="7CF68B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1BB910A" w14:textId="2DA606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03B7F6BE" w14:textId="3987F6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3817CCA" w14:textId="06433F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9D19D6" w14:textId="0ADF91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12C6D19" w14:textId="77777777" w:rsidTr="00256A05">
        <w:trPr>
          <w:trHeight w:val="300"/>
        </w:trPr>
        <w:tc>
          <w:tcPr>
            <w:tcW w:w="900" w:type="dxa"/>
            <w:noWrap/>
            <w:vAlign w:val="center"/>
            <w:hideMark/>
          </w:tcPr>
          <w:p w14:paraId="27DB9AFF" w14:textId="4C32AD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ED5ECBF" w14:textId="4E510A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a Read Me file is typically included as a standard component.</w:t>
            </w:r>
          </w:p>
        </w:tc>
        <w:tc>
          <w:tcPr>
            <w:tcW w:w="630" w:type="dxa"/>
            <w:noWrap/>
            <w:vAlign w:val="center"/>
            <w:hideMark/>
          </w:tcPr>
          <w:p w14:paraId="5FE8397F" w14:textId="0792E2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AF29C5E" w14:textId="18BCF5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865BD2D" w14:textId="56FD56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2177170" w14:textId="740EDD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67CCE7" w14:textId="18C0CD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7F94C07" w14:textId="77777777" w:rsidTr="00256A05">
        <w:trPr>
          <w:trHeight w:val="300"/>
        </w:trPr>
        <w:tc>
          <w:tcPr>
            <w:tcW w:w="900" w:type="dxa"/>
            <w:noWrap/>
            <w:vAlign w:val="center"/>
            <w:hideMark/>
          </w:tcPr>
          <w:p w14:paraId="70620DE1" w14:textId="50EC2E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CBB5A9C" w14:textId="64C5DF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Read Me includes a ""What's New With This Release"" section</w:t>
            </w:r>
          </w:p>
        </w:tc>
        <w:tc>
          <w:tcPr>
            <w:tcW w:w="630" w:type="dxa"/>
            <w:noWrap/>
            <w:vAlign w:val="center"/>
            <w:hideMark/>
          </w:tcPr>
          <w:p w14:paraId="3A9005D6" w14:textId="0549D1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423CC3A0" w14:textId="46BF26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3029A5A5" w14:textId="6F1056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48C48096" w14:textId="539FDE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85C592" w14:textId="15EC92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ACF0064" w14:textId="77777777" w:rsidTr="00256A05">
        <w:trPr>
          <w:trHeight w:val="300"/>
        </w:trPr>
        <w:tc>
          <w:tcPr>
            <w:tcW w:w="900" w:type="dxa"/>
            <w:noWrap/>
            <w:vAlign w:val="center"/>
            <w:hideMark/>
          </w:tcPr>
          <w:p w14:paraId="61E68826" w14:textId="2196E7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4021150" w14:textId="1C07A6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Most users also appreciate documentation defining any known bugs and workarounds in the Read Me file.</w:t>
            </w:r>
          </w:p>
        </w:tc>
        <w:tc>
          <w:tcPr>
            <w:tcW w:w="630" w:type="dxa"/>
            <w:noWrap/>
            <w:vAlign w:val="center"/>
            <w:hideMark/>
          </w:tcPr>
          <w:p w14:paraId="3E5F1F67" w14:textId="489276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2447720" w14:textId="76F433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79AF61D" w14:textId="521ECC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EE0C188" w14:textId="6F0152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F6D2FC8" w14:textId="5262EB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3B485C7" w14:textId="77777777" w:rsidTr="00256A05">
        <w:trPr>
          <w:trHeight w:val="300"/>
        </w:trPr>
        <w:tc>
          <w:tcPr>
            <w:tcW w:w="900" w:type="dxa"/>
            <w:noWrap/>
            <w:vAlign w:val="center"/>
            <w:hideMark/>
          </w:tcPr>
          <w:p w14:paraId="724EFC61" w14:textId="150B36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B34FF69" w14:textId="5027F0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Since the installation of Online Library System is a complex process, our experts will do it.</w:t>
            </w:r>
          </w:p>
        </w:tc>
        <w:tc>
          <w:tcPr>
            <w:tcW w:w="630" w:type="dxa"/>
            <w:noWrap/>
            <w:vAlign w:val="center"/>
            <w:hideMark/>
          </w:tcPr>
          <w:p w14:paraId="1B3747D2" w14:textId="7F8422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2CB139D" w14:textId="2A10D6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33BC3D16" w14:textId="092D64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78040AB" w14:textId="2F5906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3DCB7E" w14:textId="0CA68E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BA7191E" w14:textId="77777777" w:rsidTr="00256A05">
        <w:trPr>
          <w:trHeight w:val="300"/>
        </w:trPr>
        <w:tc>
          <w:tcPr>
            <w:tcW w:w="900" w:type="dxa"/>
            <w:noWrap/>
            <w:vAlign w:val="center"/>
            <w:hideMark/>
          </w:tcPr>
          <w:p w14:paraId="4F7CF770" w14:textId="211142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82D5CDB" w14:textId="2703E7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So an installation Guide will not be provided to the user.</w:t>
            </w:r>
          </w:p>
        </w:tc>
        <w:tc>
          <w:tcPr>
            <w:tcW w:w="630" w:type="dxa"/>
            <w:noWrap/>
            <w:vAlign w:val="center"/>
            <w:hideMark/>
          </w:tcPr>
          <w:p w14:paraId="4F4FF6E1" w14:textId="1D386E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9BEEDDB" w14:textId="7BC412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3CB7B56A" w14:textId="1C5344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EB76897" w14:textId="0527A0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D3454D5" w14:textId="37203E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B86C670" w14:textId="77777777" w:rsidTr="00256A05">
        <w:trPr>
          <w:trHeight w:val="300"/>
        </w:trPr>
        <w:tc>
          <w:tcPr>
            <w:tcW w:w="900" w:type="dxa"/>
            <w:noWrap/>
            <w:vAlign w:val="center"/>
            <w:hideMark/>
          </w:tcPr>
          <w:p w14:paraId="447B4E0B" w14:textId="231C65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96DD409" w14:textId="5B4164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will need to purchase the license for IIS Server.</w:t>
            </w:r>
          </w:p>
        </w:tc>
        <w:tc>
          <w:tcPr>
            <w:tcW w:w="630" w:type="dxa"/>
            <w:noWrap/>
            <w:vAlign w:val="center"/>
            <w:hideMark/>
          </w:tcPr>
          <w:p w14:paraId="156C4785" w14:textId="16605A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6008285" w14:textId="77455C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0C9C13EB" w14:textId="7EAD30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AB4CB8D" w14:textId="1A0B77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4F1CE5E" w14:textId="014F81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91CA26A" w14:textId="77777777" w:rsidTr="00256A05">
        <w:trPr>
          <w:trHeight w:val="300"/>
        </w:trPr>
        <w:tc>
          <w:tcPr>
            <w:tcW w:w="900" w:type="dxa"/>
            <w:noWrap/>
            <w:vAlign w:val="center"/>
            <w:hideMark/>
          </w:tcPr>
          <w:p w14:paraId="6C778BCE" w14:textId="741B64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13B44DD" w14:textId="797CF3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Mostly it is available with Windows Environment.</w:t>
            </w:r>
          </w:p>
        </w:tc>
        <w:tc>
          <w:tcPr>
            <w:tcW w:w="630" w:type="dxa"/>
            <w:noWrap/>
            <w:vAlign w:val="center"/>
            <w:hideMark/>
          </w:tcPr>
          <w:p w14:paraId="19CDA2D6" w14:textId="3B7882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00ECA956" w14:textId="164F69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1229078F" w14:textId="18ACBC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4B13BF15" w14:textId="6416FD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F966E91" w14:textId="7FBFD2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D839AF3" w14:textId="77777777" w:rsidTr="00256A05">
        <w:trPr>
          <w:trHeight w:val="300"/>
        </w:trPr>
        <w:tc>
          <w:tcPr>
            <w:tcW w:w="900" w:type="dxa"/>
            <w:noWrap/>
            <w:vAlign w:val="center"/>
            <w:hideMark/>
          </w:tcPr>
          <w:p w14:paraId="3A8FB25F" w14:textId="3B2F20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5BAB5A3" w14:textId="3B2C87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So the system need not purchase any licensing products.</w:t>
            </w:r>
          </w:p>
        </w:tc>
        <w:tc>
          <w:tcPr>
            <w:tcW w:w="630" w:type="dxa"/>
            <w:noWrap/>
            <w:vAlign w:val="center"/>
            <w:hideMark/>
          </w:tcPr>
          <w:p w14:paraId="56D700DC" w14:textId="2E55C2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1148DF2D" w14:textId="1E42B6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33A6805D" w14:textId="208EE3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5974069" w14:textId="320AD4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668EC0B4" w14:textId="043333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A887114" w14:textId="77777777" w:rsidTr="00256A05">
        <w:trPr>
          <w:trHeight w:val="300"/>
        </w:trPr>
        <w:tc>
          <w:tcPr>
            <w:tcW w:w="900" w:type="dxa"/>
            <w:noWrap/>
            <w:vAlign w:val="center"/>
            <w:hideMark/>
          </w:tcPr>
          <w:p w14:paraId="0CDC22CA" w14:textId="2240F0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42F4FEF" w14:textId="19A71F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Will make use of the existing Web Browsers such as Microsoft Internet Explorer or Netscape.</w:t>
            </w:r>
          </w:p>
        </w:tc>
        <w:tc>
          <w:tcPr>
            <w:tcW w:w="630" w:type="dxa"/>
            <w:noWrap/>
            <w:vAlign w:val="center"/>
            <w:hideMark/>
          </w:tcPr>
          <w:p w14:paraId="561A78A3" w14:textId="41BB60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092E5F2" w14:textId="6FBA2D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2E8C61DC" w14:textId="7924FC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A9312CE" w14:textId="07DE6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455987" w14:textId="6534A3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FFA7B0E" w14:textId="77777777" w:rsidTr="00256A05">
        <w:trPr>
          <w:trHeight w:val="300"/>
        </w:trPr>
        <w:tc>
          <w:tcPr>
            <w:tcW w:w="900" w:type="dxa"/>
            <w:noWrap/>
            <w:vAlign w:val="center"/>
            <w:hideMark/>
          </w:tcPr>
          <w:p w14:paraId="7F66C85B" w14:textId="576093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213ED3" w14:textId="68236A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user-interface of the system shall be designed as shown in the user-interface prototypes.</w:t>
            </w:r>
          </w:p>
        </w:tc>
        <w:tc>
          <w:tcPr>
            <w:tcW w:w="630" w:type="dxa"/>
            <w:noWrap/>
            <w:vAlign w:val="center"/>
            <w:hideMark/>
          </w:tcPr>
          <w:p w14:paraId="0773F08F" w14:textId="126B0B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5E05181" w14:textId="5D3E6A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09A37425" w14:textId="74B391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EAB5E58" w14:textId="2C7C82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4F4AEE" w14:textId="3BF3B2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F6622BE" w14:textId="77777777" w:rsidTr="00256A05">
        <w:trPr>
          <w:trHeight w:val="300"/>
        </w:trPr>
        <w:tc>
          <w:tcPr>
            <w:tcW w:w="900" w:type="dxa"/>
            <w:noWrap/>
            <w:vAlign w:val="center"/>
            <w:hideMark/>
          </w:tcPr>
          <w:p w14:paraId="574FA5D2" w14:textId="62D40A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994C0C" w14:textId="54648A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existing Local Area Network (LAN) will be used for collecting data from the users and also for updating the Library Catalogue.</w:t>
            </w:r>
          </w:p>
        </w:tc>
        <w:tc>
          <w:tcPr>
            <w:tcW w:w="630" w:type="dxa"/>
            <w:noWrap/>
            <w:vAlign w:val="center"/>
            <w:hideMark/>
          </w:tcPr>
          <w:p w14:paraId="05072B46" w14:textId="2C9176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F13D7C5" w14:textId="4521F0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37499B60" w14:textId="338EAA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1DDA80A1" w14:textId="75C2D0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285504A" w14:textId="6A5012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2441BE4" w14:textId="77777777" w:rsidTr="00256A05">
        <w:trPr>
          <w:trHeight w:val="300"/>
        </w:trPr>
        <w:tc>
          <w:tcPr>
            <w:tcW w:w="900" w:type="dxa"/>
            <w:noWrap/>
            <w:vAlign w:val="center"/>
            <w:hideMark/>
          </w:tcPr>
          <w:p w14:paraId="7C4F9029" w14:textId="244657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135A7D7E" w14:textId="1F29BE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firewall will be used with the server to prevent unauthorized access to the system.</w:t>
            </w:r>
          </w:p>
        </w:tc>
        <w:tc>
          <w:tcPr>
            <w:tcW w:w="630" w:type="dxa"/>
            <w:noWrap/>
            <w:vAlign w:val="center"/>
            <w:hideMark/>
          </w:tcPr>
          <w:p w14:paraId="118D0359" w14:textId="0915E7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9C62620" w14:textId="78B311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71B18DB0" w14:textId="60FD16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39580A3" w14:textId="7D7745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74D60A" w14:textId="3EF074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73A55C0" w14:textId="77777777" w:rsidTr="00256A05">
        <w:trPr>
          <w:trHeight w:val="300"/>
        </w:trPr>
        <w:tc>
          <w:tcPr>
            <w:tcW w:w="900" w:type="dxa"/>
            <w:noWrap/>
            <w:vAlign w:val="center"/>
            <w:hideMark/>
          </w:tcPr>
          <w:p w14:paraId="39EEE700" w14:textId="03B7D0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D20B781" w14:textId="2034CA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Library System will be connected to the World Wide Web.</w:t>
            </w:r>
          </w:p>
        </w:tc>
        <w:tc>
          <w:tcPr>
            <w:tcW w:w="630" w:type="dxa"/>
            <w:noWrap/>
            <w:vAlign w:val="center"/>
            <w:hideMark/>
          </w:tcPr>
          <w:p w14:paraId="0B2C94CD" w14:textId="336E96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8553425" w14:textId="0B0CA7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07BE47B6" w14:textId="6448BF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9D1C38C" w14:textId="4AA245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478EB3" w14:textId="6104F1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6ADB63" w14:textId="77777777" w:rsidTr="00256A05">
        <w:trPr>
          <w:trHeight w:val="300"/>
        </w:trPr>
        <w:tc>
          <w:tcPr>
            <w:tcW w:w="900" w:type="dxa"/>
            <w:noWrap/>
            <w:vAlign w:val="center"/>
            <w:hideMark/>
          </w:tcPr>
          <w:p w14:paraId="03F86FCF" w14:textId="10F73D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CE60F7E" w14:textId="3C3198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usage is restricted to only University of Houston-Clearlake Library who is purchasing the Online Library System from Library InfoSys and signs the maintenance contract.</w:t>
            </w:r>
          </w:p>
        </w:tc>
        <w:tc>
          <w:tcPr>
            <w:tcW w:w="630" w:type="dxa"/>
            <w:noWrap/>
            <w:vAlign w:val="center"/>
            <w:hideMark/>
          </w:tcPr>
          <w:p w14:paraId="50ED56EC" w14:textId="2E9285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C2C8935" w14:textId="404422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13987832" w14:textId="062AE5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B47C3A5" w14:textId="0AEC0B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297498" w14:textId="43655D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DF8788" w14:textId="77777777" w:rsidTr="00256A05">
        <w:trPr>
          <w:trHeight w:val="300"/>
        </w:trPr>
        <w:tc>
          <w:tcPr>
            <w:tcW w:w="900" w:type="dxa"/>
            <w:noWrap/>
            <w:vAlign w:val="center"/>
            <w:hideMark/>
          </w:tcPr>
          <w:p w14:paraId="0E6F3BA9" w14:textId="147676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C507BF0" w14:textId="7A905A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Online Library System is a trademark of Library InfoSys and cannot be used without its consent.</w:t>
            </w:r>
          </w:p>
        </w:tc>
        <w:tc>
          <w:tcPr>
            <w:tcW w:w="630" w:type="dxa"/>
            <w:noWrap/>
            <w:vAlign w:val="center"/>
            <w:hideMark/>
          </w:tcPr>
          <w:p w14:paraId="16AF9336" w14:textId="33908E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8AF3D1B" w14:textId="3CE12A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25C82162" w14:textId="1A376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9B567A6" w14:textId="22AB3E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5603E1" w14:textId="6D3F3B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FC39CC2" w14:textId="77777777" w:rsidTr="00256A05">
        <w:trPr>
          <w:trHeight w:val="300"/>
        </w:trPr>
        <w:tc>
          <w:tcPr>
            <w:tcW w:w="900" w:type="dxa"/>
            <w:noWrap/>
            <w:vAlign w:val="center"/>
            <w:hideMark/>
          </w:tcPr>
          <w:p w14:paraId="275F6079" w14:textId="234315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1104C35F" w14:textId="703B9D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see detailed information about SGP</w:t>
            </w:r>
          </w:p>
        </w:tc>
        <w:tc>
          <w:tcPr>
            <w:tcW w:w="630" w:type="dxa"/>
            <w:noWrap/>
            <w:vAlign w:val="center"/>
            <w:hideMark/>
          </w:tcPr>
          <w:p w14:paraId="7EC7DCF0" w14:textId="2F0D8F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5473E3B0" w14:textId="059098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7CF2C48E" w14:textId="4C47D3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86B71D4" w14:textId="530E0D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FA7768" w14:textId="30994E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D289F8" w14:textId="77777777" w:rsidTr="00256A05">
        <w:trPr>
          <w:trHeight w:val="300"/>
        </w:trPr>
        <w:tc>
          <w:tcPr>
            <w:tcW w:w="900" w:type="dxa"/>
            <w:noWrap/>
            <w:vAlign w:val="center"/>
            <w:hideMark/>
          </w:tcPr>
          <w:p w14:paraId="1E619F5C" w14:textId="62C96A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222B60F1" w14:textId="3AB5D0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apply for SGP</w:t>
            </w:r>
          </w:p>
        </w:tc>
        <w:tc>
          <w:tcPr>
            <w:tcW w:w="630" w:type="dxa"/>
            <w:noWrap/>
            <w:vAlign w:val="center"/>
            <w:hideMark/>
          </w:tcPr>
          <w:p w14:paraId="7532D331" w14:textId="23C953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39DCF03E" w14:textId="074BDF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6BF954A9" w14:textId="388DFA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731C4F0" w14:textId="737630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B5D1A9C" w14:textId="6C5D53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23F50D" w14:textId="77777777" w:rsidTr="00256A05">
        <w:trPr>
          <w:trHeight w:val="300"/>
        </w:trPr>
        <w:tc>
          <w:tcPr>
            <w:tcW w:w="900" w:type="dxa"/>
            <w:noWrap/>
            <w:vAlign w:val="center"/>
            <w:hideMark/>
          </w:tcPr>
          <w:p w14:paraId="0103CAE3" w14:textId="0D6118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098B0723" w14:textId="6C4E33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application update form for SGP</w:t>
            </w:r>
          </w:p>
        </w:tc>
        <w:tc>
          <w:tcPr>
            <w:tcW w:w="630" w:type="dxa"/>
            <w:noWrap/>
            <w:vAlign w:val="center"/>
            <w:hideMark/>
          </w:tcPr>
          <w:p w14:paraId="359D84AF" w14:textId="483B13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6F8110A" w14:textId="0AE74E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25B29E87" w14:textId="7A522D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078581D" w14:textId="19D23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3D93DC8" w14:textId="14139B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A372796" w14:textId="77777777" w:rsidTr="00256A05">
        <w:trPr>
          <w:trHeight w:val="300"/>
        </w:trPr>
        <w:tc>
          <w:tcPr>
            <w:tcW w:w="900" w:type="dxa"/>
            <w:noWrap/>
            <w:vAlign w:val="center"/>
            <w:hideMark/>
          </w:tcPr>
          <w:p w14:paraId="6E7CD3EE" w14:textId="31C8F3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45DB33FE" w14:textId="152EC3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update personal data</w:t>
            </w:r>
          </w:p>
        </w:tc>
        <w:tc>
          <w:tcPr>
            <w:tcW w:w="630" w:type="dxa"/>
            <w:noWrap/>
            <w:vAlign w:val="center"/>
            <w:hideMark/>
          </w:tcPr>
          <w:p w14:paraId="05666BB9" w14:textId="1957B0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453F4085" w14:textId="404951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269AFD84" w14:textId="5A938D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2FC8A92" w14:textId="1C51E8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5CBFCE" w14:textId="3F604E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F99E3B" w14:textId="77777777" w:rsidTr="00256A05">
        <w:trPr>
          <w:trHeight w:val="300"/>
        </w:trPr>
        <w:tc>
          <w:tcPr>
            <w:tcW w:w="900" w:type="dxa"/>
            <w:noWrap/>
            <w:vAlign w:val="center"/>
            <w:hideMark/>
          </w:tcPr>
          <w:p w14:paraId="30F698F5" w14:textId="6A6FF3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7F56C565" w14:textId="649FFC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upload application related documents</w:t>
            </w:r>
          </w:p>
        </w:tc>
        <w:tc>
          <w:tcPr>
            <w:tcW w:w="630" w:type="dxa"/>
            <w:noWrap/>
            <w:vAlign w:val="center"/>
            <w:hideMark/>
          </w:tcPr>
          <w:p w14:paraId="3EDF9E17" w14:textId="02BFF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23C0AF80" w14:textId="68E4A5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32197E7E" w14:textId="6AD662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7167C12" w14:textId="10FEBE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A27F47" w14:textId="5F95EF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7320F6" w14:textId="77777777" w:rsidTr="00256A05">
        <w:trPr>
          <w:trHeight w:val="300"/>
        </w:trPr>
        <w:tc>
          <w:tcPr>
            <w:tcW w:w="900" w:type="dxa"/>
            <w:noWrap/>
            <w:vAlign w:val="center"/>
            <w:hideMark/>
          </w:tcPr>
          <w:p w14:paraId="1B383CAA" w14:textId="1E314F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577C09B7" w14:textId="62D452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perform psychological test</w:t>
            </w:r>
          </w:p>
        </w:tc>
        <w:tc>
          <w:tcPr>
            <w:tcW w:w="630" w:type="dxa"/>
            <w:noWrap/>
            <w:vAlign w:val="center"/>
            <w:hideMark/>
          </w:tcPr>
          <w:p w14:paraId="4C8DA804" w14:textId="4E8114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17388ED" w14:textId="220E21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858E661" w14:textId="62833B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630" w:type="dxa"/>
            <w:noWrap/>
            <w:vAlign w:val="center"/>
            <w:hideMark/>
          </w:tcPr>
          <w:p w14:paraId="058B01DD" w14:textId="39540B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0D3410B" w14:textId="2305B7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61FD5F7" w14:textId="77777777" w:rsidTr="00256A05">
        <w:trPr>
          <w:trHeight w:val="300"/>
        </w:trPr>
        <w:tc>
          <w:tcPr>
            <w:tcW w:w="900" w:type="dxa"/>
            <w:noWrap/>
            <w:vAlign w:val="center"/>
            <w:hideMark/>
          </w:tcPr>
          <w:p w14:paraId="72C4284C" w14:textId="14EB81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A4AEEE2" w14:textId="7BB6BF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detailed product categorization to the user.</w:t>
            </w:r>
          </w:p>
        </w:tc>
        <w:tc>
          <w:tcPr>
            <w:tcW w:w="630" w:type="dxa"/>
            <w:noWrap/>
            <w:vAlign w:val="center"/>
            <w:hideMark/>
          </w:tcPr>
          <w:p w14:paraId="57BB36EE" w14:textId="09DF7F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443738B4" w14:textId="3C823A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15872EFB" w14:textId="72BD22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E2201A3" w14:textId="3D41B5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A5BBBA" w14:textId="6716D4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AC15A5" w14:textId="77777777" w:rsidTr="00256A05">
        <w:trPr>
          <w:trHeight w:val="300"/>
        </w:trPr>
        <w:tc>
          <w:tcPr>
            <w:tcW w:w="900" w:type="dxa"/>
            <w:noWrap/>
            <w:vAlign w:val="center"/>
            <w:hideMark/>
          </w:tcPr>
          <w:p w14:paraId="6E604742" w14:textId="3CED6F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E9AA9B5" w14:textId="669AA8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enter the search text on the screen.</w:t>
            </w:r>
          </w:p>
        </w:tc>
        <w:tc>
          <w:tcPr>
            <w:tcW w:w="630" w:type="dxa"/>
            <w:noWrap/>
            <w:vAlign w:val="center"/>
            <w:hideMark/>
          </w:tcPr>
          <w:p w14:paraId="0E6D72FA" w14:textId="552B4F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7E09BCB" w14:textId="764906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1EC56C5A" w14:textId="49BF2A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16DA759D" w14:textId="03BD6D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DED55C" w14:textId="18B6D4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4D3BA9" w14:textId="77777777" w:rsidTr="00256A05">
        <w:trPr>
          <w:trHeight w:val="300"/>
        </w:trPr>
        <w:tc>
          <w:tcPr>
            <w:tcW w:w="900" w:type="dxa"/>
            <w:noWrap/>
            <w:vAlign w:val="center"/>
            <w:hideMark/>
          </w:tcPr>
          <w:p w14:paraId="44C73202" w14:textId="712C5A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8D6531D" w14:textId="469A3F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select multiple options on the screen to search.</w:t>
            </w:r>
          </w:p>
        </w:tc>
        <w:tc>
          <w:tcPr>
            <w:tcW w:w="630" w:type="dxa"/>
            <w:noWrap/>
            <w:vAlign w:val="center"/>
            <w:hideMark/>
          </w:tcPr>
          <w:p w14:paraId="413F57F3" w14:textId="383EB2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61DEC01" w14:textId="58720D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34F3BD54" w14:textId="2B7805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05B306A0" w14:textId="764B50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11EA10" w14:textId="2B886A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0D26A1" w14:textId="77777777" w:rsidTr="00256A05">
        <w:trPr>
          <w:trHeight w:val="300"/>
        </w:trPr>
        <w:tc>
          <w:tcPr>
            <w:tcW w:w="900" w:type="dxa"/>
            <w:noWrap/>
            <w:vAlign w:val="center"/>
            <w:hideMark/>
          </w:tcPr>
          <w:p w14:paraId="4FF67FAF" w14:textId="16DD0F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E8D4CBE" w14:textId="564A32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all the matching products based on the search.</w:t>
            </w:r>
          </w:p>
        </w:tc>
        <w:tc>
          <w:tcPr>
            <w:tcW w:w="630" w:type="dxa"/>
            <w:noWrap/>
            <w:vAlign w:val="center"/>
            <w:hideMark/>
          </w:tcPr>
          <w:p w14:paraId="4DC5EBA4" w14:textId="6CF787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CEDCB85" w14:textId="67C05C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09A57819" w14:textId="3BAE2C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2BFD1533" w14:textId="371D6D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230F42" w14:textId="3A1776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4D5BB5C" w14:textId="77777777" w:rsidTr="00256A05">
        <w:trPr>
          <w:trHeight w:val="300"/>
        </w:trPr>
        <w:tc>
          <w:tcPr>
            <w:tcW w:w="900" w:type="dxa"/>
            <w:noWrap/>
            <w:vAlign w:val="center"/>
            <w:hideMark/>
          </w:tcPr>
          <w:p w14:paraId="1E8FA530" w14:textId="60B6BB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7C0ECD8" w14:textId="04684E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only 10 matching result on the current screen.</w:t>
            </w:r>
          </w:p>
        </w:tc>
        <w:tc>
          <w:tcPr>
            <w:tcW w:w="630" w:type="dxa"/>
            <w:noWrap/>
            <w:vAlign w:val="center"/>
            <w:hideMark/>
          </w:tcPr>
          <w:p w14:paraId="0F4ADC1C" w14:textId="1DF533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5EAD625" w14:textId="3B7300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5D261737" w14:textId="6A2B1C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95587A7" w14:textId="05CC53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141D003" w14:textId="773C4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886384F" w14:textId="77777777" w:rsidTr="00256A05">
        <w:trPr>
          <w:trHeight w:val="300"/>
        </w:trPr>
        <w:tc>
          <w:tcPr>
            <w:tcW w:w="900" w:type="dxa"/>
            <w:noWrap/>
            <w:vAlign w:val="center"/>
            <w:hideMark/>
          </w:tcPr>
          <w:p w14:paraId="2681A213" w14:textId="22C4D1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6337630" w14:textId="455352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navigate between the search results.</w:t>
            </w:r>
          </w:p>
        </w:tc>
        <w:tc>
          <w:tcPr>
            <w:tcW w:w="630" w:type="dxa"/>
            <w:noWrap/>
            <w:vAlign w:val="center"/>
            <w:hideMark/>
          </w:tcPr>
          <w:p w14:paraId="0F49EDA0" w14:textId="78195B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22DD2F7" w14:textId="23DA0C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53031E47" w14:textId="703F8F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9AD6DBF" w14:textId="166690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581E10" w14:textId="0703E5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33B955A" w14:textId="77777777" w:rsidTr="00256A05">
        <w:trPr>
          <w:trHeight w:val="300"/>
        </w:trPr>
        <w:tc>
          <w:tcPr>
            <w:tcW w:w="900" w:type="dxa"/>
            <w:noWrap/>
            <w:vAlign w:val="center"/>
            <w:hideMark/>
          </w:tcPr>
          <w:p w14:paraId="602B0923" w14:textId="47444B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E0A66C4" w14:textId="553B6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notify the user when no matching product is found on the search.</w:t>
            </w:r>
          </w:p>
        </w:tc>
        <w:tc>
          <w:tcPr>
            <w:tcW w:w="630" w:type="dxa"/>
            <w:noWrap/>
            <w:vAlign w:val="center"/>
            <w:hideMark/>
          </w:tcPr>
          <w:p w14:paraId="2015725A" w14:textId="522DD7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1D0B7FD" w14:textId="422F7C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6F2F682F" w14:textId="648C39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8BCB5E9" w14:textId="00BADD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9B4F3C" w14:textId="69A8CE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F05DA06" w14:textId="77777777" w:rsidTr="00256A05">
        <w:trPr>
          <w:trHeight w:val="300"/>
        </w:trPr>
        <w:tc>
          <w:tcPr>
            <w:tcW w:w="900" w:type="dxa"/>
            <w:noWrap/>
            <w:vAlign w:val="center"/>
            <w:hideMark/>
          </w:tcPr>
          <w:p w14:paraId="5FDD6E64" w14:textId="56BA90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CE0E438" w14:textId="5D2FAE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create profile and set his credential.</w:t>
            </w:r>
          </w:p>
        </w:tc>
        <w:tc>
          <w:tcPr>
            <w:tcW w:w="630" w:type="dxa"/>
            <w:noWrap/>
            <w:vAlign w:val="center"/>
            <w:hideMark/>
          </w:tcPr>
          <w:p w14:paraId="6AA015C7" w14:textId="6818D4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A70608B" w14:textId="749D9A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64346187" w14:textId="3303ED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88E5840" w14:textId="2DA513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DC71C9" w14:textId="6303C7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0DB435" w14:textId="77777777" w:rsidTr="00256A05">
        <w:trPr>
          <w:trHeight w:val="300"/>
        </w:trPr>
        <w:tc>
          <w:tcPr>
            <w:tcW w:w="900" w:type="dxa"/>
            <w:noWrap/>
            <w:vAlign w:val="center"/>
            <w:hideMark/>
          </w:tcPr>
          <w:p w14:paraId="1E8A0640" w14:textId="16EB28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01E98A6" w14:textId="06022D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authenticate user credentials to view the profile.</w:t>
            </w:r>
          </w:p>
        </w:tc>
        <w:tc>
          <w:tcPr>
            <w:tcW w:w="630" w:type="dxa"/>
            <w:noWrap/>
            <w:vAlign w:val="center"/>
            <w:hideMark/>
          </w:tcPr>
          <w:p w14:paraId="20D2D227" w14:textId="67FBE2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2D4DE56" w14:textId="227351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4B625D9C" w14:textId="267E10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7AE17BF" w14:textId="698F97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CD1A759" w14:textId="0B47B3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347F439" w14:textId="77777777" w:rsidTr="00256A05">
        <w:trPr>
          <w:trHeight w:val="300"/>
        </w:trPr>
        <w:tc>
          <w:tcPr>
            <w:tcW w:w="900" w:type="dxa"/>
            <w:noWrap/>
            <w:vAlign w:val="center"/>
            <w:hideMark/>
          </w:tcPr>
          <w:p w14:paraId="42C73BE8" w14:textId="1A7F5E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0520746" w14:textId="69E19A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update the profile information.</w:t>
            </w:r>
          </w:p>
        </w:tc>
        <w:tc>
          <w:tcPr>
            <w:tcW w:w="630" w:type="dxa"/>
            <w:noWrap/>
            <w:vAlign w:val="center"/>
            <w:hideMark/>
          </w:tcPr>
          <w:p w14:paraId="15EDFA06" w14:textId="5760E7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659D79BD" w14:textId="65EE17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65544563" w14:textId="304266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CF6DF39" w14:textId="20DFBE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DE7C00" w14:textId="769677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E9B11D3" w14:textId="77777777" w:rsidTr="00256A05">
        <w:trPr>
          <w:trHeight w:val="300"/>
        </w:trPr>
        <w:tc>
          <w:tcPr>
            <w:tcW w:w="900" w:type="dxa"/>
            <w:noWrap/>
            <w:vAlign w:val="center"/>
            <w:hideMark/>
          </w:tcPr>
          <w:p w14:paraId="0A7121F3" w14:textId="6EDC42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13028B1" w14:textId="3FBCED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both the active and completed order history in the customer profile.</w:t>
            </w:r>
          </w:p>
        </w:tc>
        <w:tc>
          <w:tcPr>
            <w:tcW w:w="630" w:type="dxa"/>
            <w:noWrap/>
            <w:vAlign w:val="center"/>
            <w:hideMark/>
          </w:tcPr>
          <w:p w14:paraId="1F95D7BC" w14:textId="5F629D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281FB12" w14:textId="25F444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5F89CF15" w14:textId="45659B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4DA47E6" w14:textId="0A2C48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5051248" w14:textId="5A30A8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9AE4F90" w14:textId="77777777" w:rsidTr="00256A05">
        <w:trPr>
          <w:trHeight w:val="300"/>
        </w:trPr>
        <w:tc>
          <w:tcPr>
            <w:tcW w:w="900" w:type="dxa"/>
            <w:noWrap/>
            <w:vAlign w:val="center"/>
            <w:hideMark/>
          </w:tcPr>
          <w:p w14:paraId="0E0791F0" w14:textId="58A8A9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3766633" w14:textId="21565F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order from the order history.</w:t>
            </w:r>
          </w:p>
        </w:tc>
        <w:tc>
          <w:tcPr>
            <w:tcW w:w="630" w:type="dxa"/>
            <w:noWrap/>
            <w:vAlign w:val="center"/>
            <w:hideMark/>
          </w:tcPr>
          <w:p w14:paraId="003B8D58" w14:textId="26C024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07AA2225" w14:textId="19AD10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0.66</w:t>
            </w:r>
          </w:p>
        </w:tc>
        <w:tc>
          <w:tcPr>
            <w:tcW w:w="900" w:type="dxa"/>
            <w:noWrap/>
            <w:vAlign w:val="center"/>
            <w:hideMark/>
          </w:tcPr>
          <w:p w14:paraId="24EC8943" w14:textId="1106E1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215A8A73" w14:textId="17016D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7E346F" w14:textId="6617E7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39C3AB3" w14:textId="77777777" w:rsidTr="00256A05">
        <w:trPr>
          <w:trHeight w:val="300"/>
        </w:trPr>
        <w:tc>
          <w:tcPr>
            <w:tcW w:w="900" w:type="dxa"/>
            <w:noWrap/>
            <w:vAlign w:val="center"/>
            <w:hideMark/>
          </w:tcPr>
          <w:p w14:paraId="5F2F4993" w14:textId="1F5954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426711B" w14:textId="6527BC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detailed information about the selected order.</w:t>
            </w:r>
          </w:p>
        </w:tc>
        <w:tc>
          <w:tcPr>
            <w:tcW w:w="630" w:type="dxa"/>
            <w:noWrap/>
            <w:vAlign w:val="center"/>
            <w:hideMark/>
          </w:tcPr>
          <w:p w14:paraId="41CDF771" w14:textId="2DC0B7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59A93B4" w14:textId="0FAA19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0.55</w:t>
            </w:r>
          </w:p>
        </w:tc>
        <w:tc>
          <w:tcPr>
            <w:tcW w:w="900" w:type="dxa"/>
            <w:noWrap/>
            <w:vAlign w:val="center"/>
            <w:hideMark/>
          </w:tcPr>
          <w:p w14:paraId="66211836" w14:textId="6DBAA7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EAAB5D2" w14:textId="3F74CA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60E09D7" w14:textId="7D907F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3AE423" w14:textId="77777777" w:rsidTr="00256A05">
        <w:trPr>
          <w:trHeight w:val="300"/>
        </w:trPr>
        <w:tc>
          <w:tcPr>
            <w:tcW w:w="900" w:type="dxa"/>
            <w:noWrap/>
            <w:vAlign w:val="center"/>
            <w:hideMark/>
          </w:tcPr>
          <w:p w14:paraId="0B84A458" w14:textId="7EEC84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AA18A19" w14:textId="1C6BE6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most frequently searched items by the user in the profile.</w:t>
            </w:r>
          </w:p>
        </w:tc>
        <w:tc>
          <w:tcPr>
            <w:tcW w:w="630" w:type="dxa"/>
            <w:noWrap/>
            <w:vAlign w:val="center"/>
            <w:hideMark/>
          </w:tcPr>
          <w:p w14:paraId="223BE1E3" w14:textId="75D8BA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E557E3B" w14:textId="51D9E8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60D8832F" w14:textId="537E80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D2D95B0" w14:textId="435F40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D46532" w14:textId="14B50D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93A186" w14:textId="77777777" w:rsidTr="00256A05">
        <w:trPr>
          <w:trHeight w:val="300"/>
        </w:trPr>
        <w:tc>
          <w:tcPr>
            <w:tcW w:w="900" w:type="dxa"/>
            <w:noWrap/>
            <w:vAlign w:val="center"/>
            <w:hideMark/>
          </w:tcPr>
          <w:p w14:paraId="094EFCAB" w14:textId="45EFE2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63FD974" w14:textId="0FE469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register for newsletters and surveys in the profile.</w:t>
            </w:r>
          </w:p>
        </w:tc>
        <w:tc>
          <w:tcPr>
            <w:tcW w:w="630" w:type="dxa"/>
            <w:noWrap/>
            <w:vAlign w:val="center"/>
            <w:hideMark/>
          </w:tcPr>
          <w:p w14:paraId="4A860CDC" w14:textId="498042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3A825F9" w14:textId="763AE1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34C570F6" w14:textId="2D9CBD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58B6D5A" w14:textId="602CAE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EEE353" w14:textId="592B8D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1FEC148" w14:textId="77777777" w:rsidTr="00256A05">
        <w:trPr>
          <w:trHeight w:val="300"/>
        </w:trPr>
        <w:tc>
          <w:tcPr>
            <w:tcW w:w="900" w:type="dxa"/>
            <w:noWrap/>
            <w:vAlign w:val="center"/>
            <w:hideMark/>
          </w:tcPr>
          <w:p w14:paraId="45A85843" w14:textId="01E1CF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64EE039" w14:textId="072EE0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online help, FAQ</w:t>
            </w:r>
            <w:r w:rsidRPr="00D563EE">
              <w:rPr>
                <w:rFonts w:ascii="Tahoma" w:hAnsi="Tahoma" w:cs="Tahoma"/>
                <w:color w:val="000000"/>
                <w:sz w:val="16"/>
                <w:szCs w:val="22"/>
              </w:rPr>
              <w:t>�</w:t>
            </w:r>
            <w:r w:rsidRPr="00D563EE">
              <w:rPr>
                <w:rFonts w:ascii="Calibri" w:hAnsi="Calibri" w:cs="Calibri"/>
                <w:color w:val="000000"/>
                <w:sz w:val="16"/>
                <w:szCs w:val="22"/>
              </w:rPr>
              <w:t>s customer support, and sitemap options for customer support.</w:t>
            </w:r>
          </w:p>
        </w:tc>
        <w:tc>
          <w:tcPr>
            <w:tcW w:w="630" w:type="dxa"/>
            <w:noWrap/>
            <w:vAlign w:val="center"/>
            <w:hideMark/>
          </w:tcPr>
          <w:p w14:paraId="7AFCDB65" w14:textId="05900D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179B916" w14:textId="4648BD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45BE6386" w14:textId="371DF2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3FCE00D" w14:textId="174446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2C1A6F" w14:textId="287C2C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98E4C03" w14:textId="77777777" w:rsidTr="00256A05">
        <w:trPr>
          <w:trHeight w:val="300"/>
        </w:trPr>
        <w:tc>
          <w:tcPr>
            <w:tcW w:w="900" w:type="dxa"/>
            <w:noWrap/>
            <w:vAlign w:val="center"/>
            <w:hideMark/>
          </w:tcPr>
          <w:p w14:paraId="6549C065" w14:textId="4F4114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966C958" w14:textId="70336A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support type he wants.</w:t>
            </w:r>
          </w:p>
        </w:tc>
        <w:tc>
          <w:tcPr>
            <w:tcW w:w="630" w:type="dxa"/>
            <w:noWrap/>
            <w:vAlign w:val="center"/>
            <w:hideMark/>
          </w:tcPr>
          <w:p w14:paraId="574708F6" w14:textId="493CF9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B2FB6F5" w14:textId="434D1D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508ABCEE" w14:textId="21B5AE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757ECDD3" w14:textId="4397E5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AB0FEA" w14:textId="10F1A6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D63E04" w14:textId="77777777" w:rsidTr="00256A05">
        <w:trPr>
          <w:trHeight w:val="300"/>
        </w:trPr>
        <w:tc>
          <w:tcPr>
            <w:tcW w:w="900" w:type="dxa"/>
            <w:noWrap/>
            <w:vAlign w:val="center"/>
            <w:hideMark/>
          </w:tcPr>
          <w:p w14:paraId="1306FE49" w14:textId="656A51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E55FF47" w14:textId="748386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enter the customer and product information for the support.</w:t>
            </w:r>
          </w:p>
        </w:tc>
        <w:tc>
          <w:tcPr>
            <w:tcW w:w="630" w:type="dxa"/>
            <w:noWrap/>
            <w:vAlign w:val="center"/>
            <w:hideMark/>
          </w:tcPr>
          <w:p w14:paraId="142F0895" w14:textId="6CD714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6B690209" w14:textId="0266F8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0.58</w:t>
            </w:r>
          </w:p>
        </w:tc>
        <w:tc>
          <w:tcPr>
            <w:tcW w:w="900" w:type="dxa"/>
            <w:noWrap/>
            <w:vAlign w:val="center"/>
            <w:hideMark/>
          </w:tcPr>
          <w:p w14:paraId="367FFF2B" w14:textId="133B3B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76CDDAD" w14:textId="1544E2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6811382" w14:textId="5B844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3F52107" w14:textId="77777777" w:rsidTr="00256A05">
        <w:trPr>
          <w:trHeight w:val="300"/>
        </w:trPr>
        <w:tc>
          <w:tcPr>
            <w:tcW w:w="900" w:type="dxa"/>
            <w:noWrap/>
            <w:vAlign w:val="center"/>
            <w:hideMark/>
          </w:tcPr>
          <w:p w14:paraId="2615E67D" w14:textId="3F3BF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1380461" w14:textId="426676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customer support contact numbers on the screen.</w:t>
            </w:r>
          </w:p>
        </w:tc>
        <w:tc>
          <w:tcPr>
            <w:tcW w:w="630" w:type="dxa"/>
            <w:noWrap/>
            <w:vAlign w:val="center"/>
            <w:hideMark/>
          </w:tcPr>
          <w:p w14:paraId="4D0CD534" w14:textId="663873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05C0F2D" w14:textId="356048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66BED84F" w14:textId="2F9A11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27D39EC" w14:textId="7E8EE0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23F830" w14:textId="117114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9D2D7C" w14:textId="77777777" w:rsidTr="00256A05">
        <w:trPr>
          <w:trHeight w:val="300"/>
        </w:trPr>
        <w:tc>
          <w:tcPr>
            <w:tcW w:w="900" w:type="dxa"/>
            <w:noWrap/>
            <w:vAlign w:val="center"/>
            <w:hideMark/>
          </w:tcPr>
          <w:p w14:paraId="7E00F057" w14:textId="2816B1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51141E7" w14:textId="4A6B4A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enter the contact number for support personnel to call.</w:t>
            </w:r>
          </w:p>
        </w:tc>
        <w:tc>
          <w:tcPr>
            <w:tcW w:w="630" w:type="dxa"/>
            <w:noWrap/>
            <w:vAlign w:val="center"/>
            <w:hideMark/>
          </w:tcPr>
          <w:p w14:paraId="0219FDFC" w14:textId="5F353F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3A314F77" w14:textId="084E01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10C25470" w14:textId="6BC9A3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A2E0CC1" w14:textId="65108E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AC0734" w14:textId="301732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C4E82F8" w14:textId="77777777" w:rsidTr="00256A05">
        <w:trPr>
          <w:trHeight w:val="300"/>
        </w:trPr>
        <w:tc>
          <w:tcPr>
            <w:tcW w:w="900" w:type="dxa"/>
            <w:noWrap/>
            <w:vAlign w:val="center"/>
            <w:hideMark/>
          </w:tcPr>
          <w:p w14:paraId="3DE6AE7C" w14:textId="0FE9C3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5C0ACFA" w14:textId="62E546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online help upon request.</w:t>
            </w:r>
          </w:p>
        </w:tc>
        <w:tc>
          <w:tcPr>
            <w:tcW w:w="630" w:type="dxa"/>
            <w:noWrap/>
            <w:vAlign w:val="center"/>
            <w:hideMark/>
          </w:tcPr>
          <w:p w14:paraId="5BB8DC2B" w14:textId="0D1F21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DE3464B" w14:textId="035C49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730CA1EE" w14:textId="70EF28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6AD1CE0" w14:textId="3E1DC2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398920" w14:textId="267682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ADF111E" w14:textId="77777777" w:rsidTr="00256A05">
        <w:trPr>
          <w:trHeight w:val="300"/>
        </w:trPr>
        <w:tc>
          <w:tcPr>
            <w:tcW w:w="900" w:type="dxa"/>
            <w:noWrap/>
            <w:vAlign w:val="center"/>
            <w:hideMark/>
          </w:tcPr>
          <w:p w14:paraId="3B031EC3" w14:textId="16300E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1C0014D" w14:textId="4C5BA7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FAQ</w:t>
            </w:r>
            <w:r w:rsidRPr="00D563EE">
              <w:rPr>
                <w:rFonts w:ascii="Tahoma" w:hAnsi="Tahoma" w:cs="Tahoma"/>
                <w:color w:val="000000"/>
                <w:sz w:val="16"/>
                <w:szCs w:val="22"/>
              </w:rPr>
              <w:t>�</w:t>
            </w:r>
            <w:r w:rsidRPr="00D563EE">
              <w:rPr>
                <w:rFonts w:ascii="Calibri" w:hAnsi="Calibri" w:cs="Calibri"/>
                <w:color w:val="000000"/>
                <w:sz w:val="16"/>
                <w:szCs w:val="22"/>
              </w:rPr>
              <w:t>s upon request.</w:t>
            </w:r>
          </w:p>
        </w:tc>
        <w:tc>
          <w:tcPr>
            <w:tcW w:w="630" w:type="dxa"/>
            <w:noWrap/>
            <w:vAlign w:val="center"/>
            <w:hideMark/>
          </w:tcPr>
          <w:p w14:paraId="3DFE8E03" w14:textId="004A71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99AD4EB" w14:textId="36E2EB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73E72551" w14:textId="23B0A8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58F8E7D" w14:textId="2D96B3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5A00D6" w14:textId="6E78C3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B21DFF" w14:textId="77777777" w:rsidTr="00256A05">
        <w:trPr>
          <w:trHeight w:val="300"/>
        </w:trPr>
        <w:tc>
          <w:tcPr>
            <w:tcW w:w="900" w:type="dxa"/>
            <w:noWrap/>
            <w:vAlign w:val="center"/>
            <w:hideMark/>
          </w:tcPr>
          <w:p w14:paraId="0AA0A403" w14:textId="337FDE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5</w:t>
            </w:r>
          </w:p>
        </w:tc>
        <w:tc>
          <w:tcPr>
            <w:tcW w:w="3600" w:type="dxa"/>
            <w:noWrap/>
            <w:vAlign w:val="center"/>
            <w:hideMark/>
          </w:tcPr>
          <w:p w14:paraId="4FC0C129" w14:textId="7BA583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maintain customer email information as a required part of customer profile.</w:t>
            </w:r>
          </w:p>
        </w:tc>
        <w:tc>
          <w:tcPr>
            <w:tcW w:w="630" w:type="dxa"/>
            <w:noWrap/>
            <w:vAlign w:val="center"/>
            <w:hideMark/>
          </w:tcPr>
          <w:p w14:paraId="30BF12F8" w14:textId="6991A7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2D477C1A" w14:textId="116BDA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2A70BA47" w14:textId="5120D7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1A6FE8C" w14:textId="626269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802903" w14:textId="43B5E8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7B5E39F" w14:textId="77777777" w:rsidTr="00256A05">
        <w:trPr>
          <w:trHeight w:val="300"/>
        </w:trPr>
        <w:tc>
          <w:tcPr>
            <w:tcW w:w="900" w:type="dxa"/>
            <w:noWrap/>
            <w:vAlign w:val="center"/>
            <w:hideMark/>
          </w:tcPr>
          <w:p w14:paraId="2D35AB89" w14:textId="29BBA1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F026FD2" w14:textId="378DE7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send an order confirmation to the user through email.</w:t>
            </w:r>
          </w:p>
        </w:tc>
        <w:tc>
          <w:tcPr>
            <w:tcW w:w="630" w:type="dxa"/>
            <w:noWrap/>
            <w:vAlign w:val="center"/>
            <w:hideMark/>
          </w:tcPr>
          <w:p w14:paraId="1B88CF51" w14:textId="7BB477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6A860BFF" w14:textId="58F8CF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338730F8" w14:textId="0C8A34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46E732E" w14:textId="34E91A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C45AAC9" w14:textId="44A39B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F2FEBA" w14:textId="77777777" w:rsidTr="00256A05">
        <w:trPr>
          <w:trHeight w:val="300"/>
        </w:trPr>
        <w:tc>
          <w:tcPr>
            <w:tcW w:w="900" w:type="dxa"/>
            <w:noWrap/>
            <w:vAlign w:val="center"/>
            <w:hideMark/>
          </w:tcPr>
          <w:p w14:paraId="37EA1551" w14:textId="60039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A409400" w14:textId="35D0CB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detailed invoice for current order once it is confirmed.</w:t>
            </w:r>
          </w:p>
        </w:tc>
        <w:tc>
          <w:tcPr>
            <w:tcW w:w="630" w:type="dxa"/>
            <w:noWrap/>
            <w:vAlign w:val="center"/>
            <w:hideMark/>
          </w:tcPr>
          <w:p w14:paraId="0A7A9A19" w14:textId="5914B5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C76593F" w14:textId="776E25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034A8727" w14:textId="4348CA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D2F9EA9" w14:textId="733672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E69BC8" w14:textId="25980E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FC7B1A" w14:textId="77777777" w:rsidTr="00256A05">
        <w:trPr>
          <w:trHeight w:val="300"/>
        </w:trPr>
        <w:tc>
          <w:tcPr>
            <w:tcW w:w="900" w:type="dxa"/>
            <w:noWrap/>
            <w:vAlign w:val="center"/>
            <w:hideMark/>
          </w:tcPr>
          <w:p w14:paraId="202312D1" w14:textId="21F09E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C95AF51" w14:textId="2AFB07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optionally allow user to print the invoice.</w:t>
            </w:r>
          </w:p>
        </w:tc>
        <w:tc>
          <w:tcPr>
            <w:tcW w:w="630" w:type="dxa"/>
            <w:noWrap/>
            <w:vAlign w:val="center"/>
            <w:hideMark/>
          </w:tcPr>
          <w:p w14:paraId="1573BD00" w14:textId="74AB8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426652C" w14:textId="2659DE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2003F6FE" w14:textId="528EEC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32735FB" w14:textId="099221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24EB182" w14:textId="6FB0DB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B6E162E" w14:textId="77777777" w:rsidTr="00256A05">
        <w:trPr>
          <w:trHeight w:val="300"/>
        </w:trPr>
        <w:tc>
          <w:tcPr>
            <w:tcW w:w="900" w:type="dxa"/>
            <w:noWrap/>
            <w:vAlign w:val="center"/>
            <w:hideMark/>
          </w:tcPr>
          <w:p w14:paraId="540B7B19" w14:textId="7F208B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77E4213" w14:textId="741F66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shopping cart during online purchase.</w:t>
            </w:r>
          </w:p>
        </w:tc>
        <w:tc>
          <w:tcPr>
            <w:tcW w:w="630" w:type="dxa"/>
            <w:noWrap/>
            <w:vAlign w:val="center"/>
            <w:hideMark/>
          </w:tcPr>
          <w:p w14:paraId="21B9C47F" w14:textId="18541C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EB3FDB2" w14:textId="17F15E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A189366" w14:textId="4181D4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BDB5BBC" w14:textId="45F3C0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5B3787" w14:textId="4744C0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B6D893" w14:textId="77777777" w:rsidTr="00256A05">
        <w:trPr>
          <w:trHeight w:val="300"/>
        </w:trPr>
        <w:tc>
          <w:tcPr>
            <w:tcW w:w="900" w:type="dxa"/>
            <w:noWrap/>
            <w:vAlign w:val="center"/>
            <w:hideMark/>
          </w:tcPr>
          <w:p w14:paraId="695597E8" w14:textId="7CF87D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3B19E23" w14:textId="612330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add/remove products in the shopping cart.</w:t>
            </w:r>
          </w:p>
        </w:tc>
        <w:tc>
          <w:tcPr>
            <w:tcW w:w="630" w:type="dxa"/>
            <w:noWrap/>
            <w:vAlign w:val="center"/>
            <w:hideMark/>
          </w:tcPr>
          <w:p w14:paraId="200C6C0D" w14:textId="67B451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799DF34" w14:textId="1FEDD6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5149560" w14:textId="0374AC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1B3424B" w14:textId="7719F9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02F67C" w14:textId="2BC856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DBBC77E" w14:textId="77777777" w:rsidTr="00256A05">
        <w:trPr>
          <w:trHeight w:val="300"/>
        </w:trPr>
        <w:tc>
          <w:tcPr>
            <w:tcW w:w="900" w:type="dxa"/>
            <w:noWrap/>
            <w:vAlign w:val="center"/>
            <w:hideMark/>
          </w:tcPr>
          <w:p w14:paraId="1A9F74F8" w14:textId="509EA2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257016B" w14:textId="014545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different shipping options provided by shipping department.</w:t>
            </w:r>
          </w:p>
        </w:tc>
        <w:tc>
          <w:tcPr>
            <w:tcW w:w="630" w:type="dxa"/>
            <w:noWrap/>
            <w:vAlign w:val="center"/>
            <w:hideMark/>
          </w:tcPr>
          <w:p w14:paraId="0EDE4FF9" w14:textId="4D2518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1AEBEBB" w14:textId="43CB46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27D7B30C" w14:textId="2AF7ED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8FCA629" w14:textId="1B3555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7F325C" w14:textId="0A3AE4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B14520" w14:textId="77777777" w:rsidTr="00256A05">
        <w:trPr>
          <w:trHeight w:val="300"/>
        </w:trPr>
        <w:tc>
          <w:tcPr>
            <w:tcW w:w="900" w:type="dxa"/>
            <w:noWrap/>
            <w:vAlign w:val="center"/>
            <w:hideMark/>
          </w:tcPr>
          <w:p w14:paraId="67E0FEF8" w14:textId="7AB935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DA253E6" w14:textId="55B020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select the shipping method during payment process.</w:t>
            </w:r>
          </w:p>
        </w:tc>
        <w:tc>
          <w:tcPr>
            <w:tcW w:w="630" w:type="dxa"/>
            <w:noWrap/>
            <w:vAlign w:val="center"/>
            <w:hideMark/>
          </w:tcPr>
          <w:p w14:paraId="1779764C" w14:textId="272113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29BC0FFC" w14:textId="142248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2EBE103D" w14:textId="655276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4C81B7E5" w14:textId="3078D8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78ADD3" w14:textId="0572CC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EE00F65" w14:textId="77777777" w:rsidTr="00256A05">
        <w:trPr>
          <w:trHeight w:val="300"/>
        </w:trPr>
        <w:tc>
          <w:tcPr>
            <w:tcW w:w="900" w:type="dxa"/>
            <w:noWrap/>
            <w:vAlign w:val="center"/>
            <w:hideMark/>
          </w:tcPr>
          <w:p w14:paraId="3AB5D5C9" w14:textId="28734F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CD74ED7" w14:textId="5FAE8F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shipping charges.</w:t>
            </w:r>
          </w:p>
        </w:tc>
        <w:tc>
          <w:tcPr>
            <w:tcW w:w="630" w:type="dxa"/>
            <w:noWrap/>
            <w:vAlign w:val="center"/>
            <w:hideMark/>
          </w:tcPr>
          <w:p w14:paraId="1AF8919B" w14:textId="154EC2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4CF6B8C1" w14:textId="792480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01AAEF6" w14:textId="583887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AB6EDF6" w14:textId="12C9DE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D39AA2" w14:textId="40888C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74D5EA3" w14:textId="77777777" w:rsidTr="00256A05">
        <w:trPr>
          <w:trHeight w:val="300"/>
        </w:trPr>
        <w:tc>
          <w:tcPr>
            <w:tcW w:w="900" w:type="dxa"/>
            <w:noWrap/>
            <w:vAlign w:val="center"/>
            <w:hideMark/>
          </w:tcPr>
          <w:p w14:paraId="14BB67AA" w14:textId="450B2A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484B3A8" w14:textId="13CEBC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tentative duration for shipping.</w:t>
            </w:r>
          </w:p>
        </w:tc>
        <w:tc>
          <w:tcPr>
            <w:tcW w:w="630" w:type="dxa"/>
            <w:noWrap/>
            <w:vAlign w:val="center"/>
            <w:hideMark/>
          </w:tcPr>
          <w:p w14:paraId="21ED1823" w14:textId="1AC19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FC3C3F8" w14:textId="07A0F6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3441BEFC" w14:textId="68A664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948A4BC" w14:textId="7BD448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E49C4F" w14:textId="0CD926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EC696C" w14:textId="77777777" w:rsidTr="00256A05">
        <w:trPr>
          <w:trHeight w:val="300"/>
        </w:trPr>
        <w:tc>
          <w:tcPr>
            <w:tcW w:w="900" w:type="dxa"/>
            <w:noWrap/>
            <w:vAlign w:val="center"/>
            <w:hideMark/>
          </w:tcPr>
          <w:p w14:paraId="5E34682F" w14:textId="68A4F4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B8DAC2B" w14:textId="0FEBF1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enter the order information for tracking.</w:t>
            </w:r>
          </w:p>
        </w:tc>
        <w:tc>
          <w:tcPr>
            <w:tcW w:w="630" w:type="dxa"/>
            <w:noWrap/>
            <w:vAlign w:val="center"/>
            <w:hideMark/>
          </w:tcPr>
          <w:p w14:paraId="25129FFA" w14:textId="09F27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568FEFB1" w14:textId="44059B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6AEB4A24" w14:textId="6CA8FB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5F88360C" w14:textId="7E4308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8E44A7" w14:textId="42057F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C35489" w14:textId="77777777" w:rsidTr="00256A05">
        <w:trPr>
          <w:trHeight w:val="300"/>
        </w:trPr>
        <w:tc>
          <w:tcPr>
            <w:tcW w:w="900" w:type="dxa"/>
            <w:noWrap/>
            <w:vAlign w:val="center"/>
            <w:hideMark/>
          </w:tcPr>
          <w:p w14:paraId="43953B43" w14:textId="6554E5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F0F49E3" w14:textId="12C37D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current tracking information about the order.</w:t>
            </w:r>
          </w:p>
        </w:tc>
        <w:tc>
          <w:tcPr>
            <w:tcW w:w="630" w:type="dxa"/>
            <w:noWrap/>
            <w:vAlign w:val="center"/>
            <w:hideMark/>
          </w:tcPr>
          <w:p w14:paraId="18926D6C" w14:textId="5F1047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447C878D" w14:textId="2B967A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7868F25A" w14:textId="3B544D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D26677F" w14:textId="1DCD2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55D5644" w14:textId="1A01FB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6C96275" w14:textId="77777777" w:rsidTr="00256A05">
        <w:trPr>
          <w:trHeight w:val="300"/>
        </w:trPr>
        <w:tc>
          <w:tcPr>
            <w:tcW w:w="900" w:type="dxa"/>
            <w:noWrap/>
            <w:vAlign w:val="center"/>
            <w:hideMark/>
          </w:tcPr>
          <w:p w14:paraId="188EB98E" w14:textId="0789FE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6712F63" w14:textId="33409C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calculate tax for the order.</w:t>
            </w:r>
          </w:p>
        </w:tc>
        <w:tc>
          <w:tcPr>
            <w:tcW w:w="630" w:type="dxa"/>
            <w:noWrap/>
            <w:vAlign w:val="center"/>
            <w:hideMark/>
          </w:tcPr>
          <w:p w14:paraId="2F33C8A6" w14:textId="36159A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0A5606B" w14:textId="4E416C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1370DA17" w14:textId="44111B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B6B6983" w14:textId="1C53D8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BBB988" w14:textId="4F17EC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D915940" w14:textId="77777777" w:rsidTr="00256A05">
        <w:trPr>
          <w:trHeight w:val="300"/>
        </w:trPr>
        <w:tc>
          <w:tcPr>
            <w:tcW w:w="900" w:type="dxa"/>
            <w:noWrap/>
            <w:vAlign w:val="center"/>
            <w:hideMark/>
          </w:tcPr>
          <w:p w14:paraId="36D30A5B" w14:textId="7AFD5E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9411575" w14:textId="1C5A38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tax information for the order.</w:t>
            </w:r>
          </w:p>
        </w:tc>
        <w:tc>
          <w:tcPr>
            <w:tcW w:w="630" w:type="dxa"/>
            <w:noWrap/>
            <w:vAlign w:val="center"/>
            <w:hideMark/>
          </w:tcPr>
          <w:p w14:paraId="30E0FF86" w14:textId="33AD7A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42B77F3D" w14:textId="6532D1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14990C8C" w14:textId="19277A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4E8311FA" w14:textId="45B198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5589BA" w14:textId="639CF5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203F0F1" w14:textId="77777777" w:rsidTr="00256A05">
        <w:trPr>
          <w:trHeight w:val="300"/>
        </w:trPr>
        <w:tc>
          <w:tcPr>
            <w:tcW w:w="900" w:type="dxa"/>
            <w:noWrap/>
            <w:vAlign w:val="center"/>
            <w:hideMark/>
          </w:tcPr>
          <w:p w14:paraId="1C1993F7" w14:textId="2D7390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C4E288C" w14:textId="1709B1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available payment methods for payment.</w:t>
            </w:r>
          </w:p>
        </w:tc>
        <w:tc>
          <w:tcPr>
            <w:tcW w:w="630" w:type="dxa"/>
            <w:noWrap/>
            <w:vAlign w:val="center"/>
            <w:hideMark/>
          </w:tcPr>
          <w:p w14:paraId="7D765713" w14:textId="3E213A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FF77A66" w14:textId="386D1A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0.73</w:t>
            </w:r>
          </w:p>
        </w:tc>
        <w:tc>
          <w:tcPr>
            <w:tcW w:w="900" w:type="dxa"/>
            <w:noWrap/>
            <w:vAlign w:val="center"/>
            <w:hideMark/>
          </w:tcPr>
          <w:p w14:paraId="141F76B2" w14:textId="6883EF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61943C3" w14:textId="0CFFED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249530C" w14:textId="022A5A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522EA3" w14:textId="77777777" w:rsidTr="00256A05">
        <w:trPr>
          <w:trHeight w:val="300"/>
        </w:trPr>
        <w:tc>
          <w:tcPr>
            <w:tcW w:w="900" w:type="dxa"/>
            <w:noWrap/>
            <w:vAlign w:val="center"/>
            <w:hideMark/>
          </w:tcPr>
          <w:p w14:paraId="5C3F1182" w14:textId="0C6A01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A8F9EC3" w14:textId="61388C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payment method for order.</w:t>
            </w:r>
          </w:p>
        </w:tc>
        <w:tc>
          <w:tcPr>
            <w:tcW w:w="630" w:type="dxa"/>
            <w:noWrap/>
            <w:vAlign w:val="center"/>
            <w:hideMark/>
          </w:tcPr>
          <w:p w14:paraId="72CA8650" w14:textId="777663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5E8FA56B" w14:textId="6B2E96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47C9EB8A" w14:textId="73D53E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285DD5AA" w14:textId="54CAAA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DAAE01" w14:textId="7E1853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E8118C" w14:textId="77777777" w:rsidTr="00256A05">
        <w:trPr>
          <w:trHeight w:val="300"/>
        </w:trPr>
        <w:tc>
          <w:tcPr>
            <w:tcW w:w="900" w:type="dxa"/>
            <w:noWrap/>
            <w:vAlign w:val="center"/>
            <w:hideMark/>
          </w:tcPr>
          <w:p w14:paraId="0DD3E7A1" w14:textId="069ECA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569B8BF" w14:textId="63AA9D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orders that are eligible to change.</w:t>
            </w:r>
          </w:p>
        </w:tc>
        <w:tc>
          <w:tcPr>
            <w:tcW w:w="630" w:type="dxa"/>
            <w:noWrap/>
            <w:vAlign w:val="center"/>
            <w:hideMark/>
          </w:tcPr>
          <w:p w14:paraId="13E14624" w14:textId="0C8A62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44C82E2" w14:textId="26CB4F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4645ED98" w14:textId="6898A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3B8C3BA" w14:textId="7620DD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2397270" w14:textId="5B5E26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ECBB1C8" w14:textId="77777777" w:rsidTr="00256A05">
        <w:trPr>
          <w:trHeight w:val="300"/>
        </w:trPr>
        <w:tc>
          <w:tcPr>
            <w:tcW w:w="900" w:type="dxa"/>
            <w:noWrap/>
            <w:vAlign w:val="center"/>
            <w:hideMark/>
          </w:tcPr>
          <w:p w14:paraId="71F6000C" w14:textId="00E189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56CC48C" w14:textId="0A2138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order to be changed.</w:t>
            </w:r>
          </w:p>
        </w:tc>
        <w:tc>
          <w:tcPr>
            <w:tcW w:w="630" w:type="dxa"/>
            <w:noWrap/>
            <w:vAlign w:val="center"/>
            <w:hideMark/>
          </w:tcPr>
          <w:p w14:paraId="38BCEFD3" w14:textId="403E81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434937A3" w14:textId="4594B3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0.66</w:t>
            </w:r>
          </w:p>
        </w:tc>
        <w:tc>
          <w:tcPr>
            <w:tcW w:w="900" w:type="dxa"/>
            <w:noWrap/>
            <w:vAlign w:val="center"/>
            <w:hideMark/>
          </w:tcPr>
          <w:p w14:paraId="6AE834B7" w14:textId="15B368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693B3BC7" w14:textId="717F3D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711F55" w14:textId="57236F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003AD27" w14:textId="77777777" w:rsidTr="00256A05">
        <w:trPr>
          <w:trHeight w:val="300"/>
        </w:trPr>
        <w:tc>
          <w:tcPr>
            <w:tcW w:w="900" w:type="dxa"/>
            <w:noWrap/>
            <w:vAlign w:val="center"/>
            <w:hideMark/>
          </w:tcPr>
          <w:p w14:paraId="57701E72" w14:textId="10A352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34CDEA0" w14:textId="7A46E6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cancel the order.</w:t>
            </w:r>
          </w:p>
        </w:tc>
        <w:tc>
          <w:tcPr>
            <w:tcW w:w="630" w:type="dxa"/>
            <w:noWrap/>
            <w:vAlign w:val="center"/>
            <w:hideMark/>
          </w:tcPr>
          <w:p w14:paraId="3705401F" w14:textId="11F2C9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5F79AE3E" w14:textId="593197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5A1E6E38" w14:textId="34F440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C77312F" w14:textId="210F69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3A6C5EB" w14:textId="08E223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58A9C7" w14:textId="77777777" w:rsidTr="00256A05">
        <w:trPr>
          <w:trHeight w:val="300"/>
        </w:trPr>
        <w:tc>
          <w:tcPr>
            <w:tcW w:w="900" w:type="dxa"/>
            <w:noWrap/>
            <w:vAlign w:val="center"/>
            <w:hideMark/>
          </w:tcPr>
          <w:p w14:paraId="78167068" w14:textId="5D5B50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FE32B50" w14:textId="711D3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change shipping, payment method.</w:t>
            </w:r>
          </w:p>
        </w:tc>
        <w:tc>
          <w:tcPr>
            <w:tcW w:w="630" w:type="dxa"/>
            <w:noWrap/>
            <w:vAlign w:val="center"/>
            <w:hideMark/>
          </w:tcPr>
          <w:p w14:paraId="19015456" w14:textId="599233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630D2A87" w14:textId="63F548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0B255B3B" w14:textId="2DABA9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3329A646" w14:textId="0CAB13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FDC9BFA" w14:textId="6D8082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E699F90" w14:textId="77777777" w:rsidTr="00256A05">
        <w:trPr>
          <w:trHeight w:val="300"/>
        </w:trPr>
        <w:tc>
          <w:tcPr>
            <w:tcW w:w="900" w:type="dxa"/>
            <w:noWrap/>
            <w:vAlign w:val="center"/>
            <w:hideMark/>
          </w:tcPr>
          <w:p w14:paraId="3D75F69C" w14:textId="3F0807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18284CD" w14:textId="427751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notify the user about any changes made to the order.</w:t>
            </w:r>
          </w:p>
        </w:tc>
        <w:tc>
          <w:tcPr>
            <w:tcW w:w="630" w:type="dxa"/>
            <w:noWrap/>
            <w:vAlign w:val="center"/>
            <w:hideMark/>
          </w:tcPr>
          <w:p w14:paraId="372DAD46" w14:textId="2D8033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E5D398F" w14:textId="32BFE6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097608B5" w14:textId="6F24F3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038AEA5" w14:textId="13F320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990ADD4" w14:textId="751586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BF98DDF" w14:textId="77777777" w:rsidTr="00256A05">
        <w:trPr>
          <w:trHeight w:val="300"/>
        </w:trPr>
        <w:tc>
          <w:tcPr>
            <w:tcW w:w="900" w:type="dxa"/>
            <w:noWrap/>
            <w:vAlign w:val="center"/>
            <w:hideMark/>
          </w:tcPr>
          <w:p w14:paraId="651B59B0" w14:textId="525D99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54C90DF" w14:textId="6E5770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reviews and ratings of each product, when it is selected.</w:t>
            </w:r>
          </w:p>
        </w:tc>
        <w:tc>
          <w:tcPr>
            <w:tcW w:w="630" w:type="dxa"/>
            <w:noWrap/>
            <w:vAlign w:val="center"/>
            <w:hideMark/>
          </w:tcPr>
          <w:p w14:paraId="455EB658" w14:textId="1360FA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D86270F" w14:textId="7B26AD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7E954329" w14:textId="525A29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F3E7E7F" w14:textId="70F71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8798B0" w14:textId="368E78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4398EB" w14:textId="77777777" w:rsidTr="00256A05">
        <w:trPr>
          <w:trHeight w:val="300"/>
        </w:trPr>
        <w:tc>
          <w:tcPr>
            <w:tcW w:w="900" w:type="dxa"/>
            <w:noWrap/>
            <w:vAlign w:val="center"/>
            <w:hideMark/>
          </w:tcPr>
          <w:p w14:paraId="2FC4A078" w14:textId="440D0F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54CEA32" w14:textId="33DBE0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the user to enter their reviews and ratings.</w:t>
            </w:r>
          </w:p>
        </w:tc>
        <w:tc>
          <w:tcPr>
            <w:tcW w:w="630" w:type="dxa"/>
            <w:noWrap/>
            <w:vAlign w:val="center"/>
            <w:hideMark/>
          </w:tcPr>
          <w:p w14:paraId="12C14866" w14:textId="72E78F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C03286E" w14:textId="3E32FE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4032C05A" w14:textId="35857E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60A25F7" w14:textId="2AF4D4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E5F7CCC" w14:textId="137470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E3E04C" w14:textId="77777777" w:rsidTr="00256A05">
        <w:trPr>
          <w:trHeight w:val="300"/>
        </w:trPr>
        <w:tc>
          <w:tcPr>
            <w:tcW w:w="900" w:type="dxa"/>
            <w:noWrap/>
            <w:vAlign w:val="center"/>
            <w:hideMark/>
          </w:tcPr>
          <w:p w14:paraId="2C4E3E1F" w14:textId="67BD5D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0B2016E" w14:textId="62986F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all the available financing options.</w:t>
            </w:r>
          </w:p>
        </w:tc>
        <w:tc>
          <w:tcPr>
            <w:tcW w:w="630" w:type="dxa"/>
            <w:noWrap/>
            <w:vAlign w:val="center"/>
            <w:hideMark/>
          </w:tcPr>
          <w:p w14:paraId="57EDAE74" w14:textId="7D0D9D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44A7BA5" w14:textId="086CE8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48764B2C" w14:textId="287EFD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D2EB5D7" w14:textId="73E5E8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02F7AA" w14:textId="0FE44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D54845" w14:textId="77777777" w:rsidTr="00256A05">
        <w:trPr>
          <w:trHeight w:val="300"/>
        </w:trPr>
        <w:tc>
          <w:tcPr>
            <w:tcW w:w="900" w:type="dxa"/>
            <w:noWrap/>
            <w:vAlign w:val="center"/>
            <w:hideMark/>
          </w:tcPr>
          <w:p w14:paraId="4120652D" w14:textId="36BF84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2D65794" w14:textId="6C2294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financing option.</w:t>
            </w:r>
          </w:p>
        </w:tc>
        <w:tc>
          <w:tcPr>
            <w:tcW w:w="630" w:type="dxa"/>
            <w:noWrap/>
            <w:vAlign w:val="center"/>
            <w:hideMark/>
          </w:tcPr>
          <w:p w14:paraId="43EA7ABE" w14:textId="6B73F7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573AAC9" w14:textId="2F4189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116B99BE" w14:textId="5CF945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67F5D4C1" w14:textId="2EE125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CEFDBEF" w14:textId="46FA86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BD4313" w14:textId="77777777" w:rsidTr="00256A05">
        <w:trPr>
          <w:trHeight w:val="300"/>
        </w:trPr>
        <w:tc>
          <w:tcPr>
            <w:tcW w:w="900" w:type="dxa"/>
            <w:noWrap/>
            <w:vAlign w:val="center"/>
            <w:hideMark/>
          </w:tcPr>
          <w:p w14:paraId="29428736" w14:textId="0B4B26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849FE1A" w14:textId="76B66D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notify the use about the financing request.</w:t>
            </w:r>
          </w:p>
        </w:tc>
        <w:tc>
          <w:tcPr>
            <w:tcW w:w="630" w:type="dxa"/>
            <w:noWrap/>
            <w:vAlign w:val="center"/>
            <w:hideMark/>
          </w:tcPr>
          <w:p w14:paraId="49A62355" w14:textId="110762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5A63F56" w14:textId="0964A2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5D87658" w14:textId="5D50D5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C40FF55" w14:textId="745D71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905944" w14:textId="5580FB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6198A2A" w14:textId="77777777" w:rsidTr="00256A05">
        <w:trPr>
          <w:trHeight w:val="300"/>
        </w:trPr>
        <w:tc>
          <w:tcPr>
            <w:tcW w:w="900" w:type="dxa"/>
            <w:noWrap/>
            <w:vAlign w:val="center"/>
            <w:hideMark/>
          </w:tcPr>
          <w:p w14:paraId="77C2DA4F" w14:textId="7A772A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93E0190" w14:textId="71E999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view detailed sitemap.</w:t>
            </w:r>
          </w:p>
        </w:tc>
        <w:tc>
          <w:tcPr>
            <w:tcW w:w="630" w:type="dxa"/>
            <w:noWrap/>
            <w:vAlign w:val="center"/>
            <w:hideMark/>
          </w:tcPr>
          <w:p w14:paraId="2ACEAFE1" w14:textId="25A3E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63E17EA" w14:textId="6BAE11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2728494C" w14:textId="5AE11A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F90A18E" w14:textId="269B14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92A038" w14:textId="018DC7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BC730A" w14:textId="77777777" w:rsidTr="00256A05">
        <w:trPr>
          <w:trHeight w:val="300"/>
        </w:trPr>
        <w:tc>
          <w:tcPr>
            <w:tcW w:w="900" w:type="dxa"/>
            <w:noWrap/>
            <w:vAlign w:val="center"/>
            <w:hideMark/>
          </w:tcPr>
          <w:p w14:paraId="7CD656FA" w14:textId="31B7DB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5D3C056" w14:textId="4616F9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all the available promotions to the user.</w:t>
            </w:r>
          </w:p>
        </w:tc>
        <w:tc>
          <w:tcPr>
            <w:tcW w:w="630" w:type="dxa"/>
            <w:noWrap/>
            <w:vAlign w:val="center"/>
            <w:hideMark/>
          </w:tcPr>
          <w:p w14:paraId="67868579" w14:textId="70080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2EBB51D1" w14:textId="4CE799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633E971D" w14:textId="3DE754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3382BB8" w14:textId="7CCE4F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CF2192B" w14:textId="3BCF66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151CCD" w14:textId="77777777" w:rsidTr="00256A05">
        <w:trPr>
          <w:trHeight w:val="300"/>
        </w:trPr>
        <w:tc>
          <w:tcPr>
            <w:tcW w:w="900" w:type="dxa"/>
            <w:noWrap/>
            <w:vAlign w:val="center"/>
            <w:hideMark/>
          </w:tcPr>
          <w:p w14:paraId="1E964078" w14:textId="3DDCF6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533FC8F" w14:textId="791AE5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available promotion.</w:t>
            </w:r>
          </w:p>
        </w:tc>
        <w:tc>
          <w:tcPr>
            <w:tcW w:w="630" w:type="dxa"/>
            <w:noWrap/>
            <w:vAlign w:val="center"/>
            <w:hideMark/>
          </w:tcPr>
          <w:p w14:paraId="366CBFEF" w14:textId="5C91E7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050C0054" w14:textId="07F2AD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38755B73" w14:textId="26873E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94228D1" w14:textId="0DD244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248BD4" w14:textId="131DD3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9BBC23" w14:textId="77777777" w:rsidTr="00256A05">
        <w:trPr>
          <w:trHeight w:val="300"/>
        </w:trPr>
        <w:tc>
          <w:tcPr>
            <w:tcW w:w="900" w:type="dxa"/>
            <w:noWrap/>
            <w:vAlign w:val="center"/>
            <w:hideMark/>
          </w:tcPr>
          <w:p w14:paraId="7FFEEE0A" w14:textId="71FF6B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1FEE25A" w14:textId="78D0C3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confirm the purchase.</w:t>
            </w:r>
          </w:p>
        </w:tc>
        <w:tc>
          <w:tcPr>
            <w:tcW w:w="630" w:type="dxa"/>
            <w:noWrap/>
            <w:vAlign w:val="center"/>
            <w:hideMark/>
          </w:tcPr>
          <w:p w14:paraId="5A3E861D" w14:textId="23D4A8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2BABE446" w14:textId="0B6DE1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7C610DD2" w14:textId="0C332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25C1A91" w14:textId="2FAB4B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73E819" w14:textId="7E972A1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4B99A1D" w14:textId="77777777" w:rsidTr="00256A05">
        <w:trPr>
          <w:trHeight w:val="300"/>
        </w:trPr>
        <w:tc>
          <w:tcPr>
            <w:tcW w:w="900" w:type="dxa"/>
            <w:noWrap/>
            <w:vAlign w:val="center"/>
            <w:hideMark/>
          </w:tcPr>
          <w:p w14:paraId="088D2EE9" w14:textId="2FAF29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B4D49DB" w14:textId="421157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enter the payment information.</w:t>
            </w:r>
          </w:p>
        </w:tc>
        <w:tc>
          <w:tcPr>
            <w:tcW w:w="630" w:type="dxa"/>
            <w:noWrap/>
            <w:vAlign w:val="center"/>
            <w:hideMark/>
          </w:tcPr>
          <w:p w14:paraId="4F172CA7" w14:textId="0C873C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4718D131" w14:textId="5614C5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1E1E2C6E" w14:textId="3545D7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69B3375" w14:textId="2193FA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B11CB86" w14:textId="781FFC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799F6F" w14:textId="77777777" w:rsidTr="00256A05">
        <w:trPr>
          <w:trHeight w:val="300"/>
        </w:trPr>
        <w:tc>
          <w:tcPr>
            <w:tcW w:w="900" w:type="dxa"/>
            <w:noWrap/>
            <w:vAlign w:val="center"/>
            <w:hideMark/>
          </w:tcPr>
          <w:p w14:paraId="1F5A1A7C" w14:textId="4C8090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EB6D99E" w14:textId="664F04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uniform look and feel between all the web pages.</w:t>
            </w:r>
          </w:p>
        </w:tc>
        <w:tc>
          <w:tcPr>
            <w:tcW w:w="630" w:type="dxa"/>
            <w:noWrap/>
            <w:vAlign w:val="center"/>
            <w:hideMark/>
          </w:tcPr>
          <w:p w14:paraId="27C762AF" w14:textId="557B33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72196B6" w14:textId="1482C4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4E9F945D" w14:textId="4D654A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5B0BA23A" w14:textId="08ABA9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85B813B" w14:textId="6A40A0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EFD9DE4" w14:textId="77777777" w:rsidTr="00256A05">
        <w:trPr>
          <w:trHeight w:val="300"/>
        </w:trPr>
        <w:tc>
          <w:tcPr>
            <w:tcW w:w="900" w:type="dxa"/>
            <w:noWrap/>
            <w:vAlign w:val="center"/>
            <w:hideMark/>
          </w:tcPr>
          <w:p w14:paraId="69E6277C" w14:textId="19BC8D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D85A8CC" w14:textId="66C4D0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digital image for each product in the product catalog.</w:t>
            </w:r>
          </w:p>
        </w:tc>
        <w:tc>
          <w:tcPr>
            <w:tcW w:w="630" w:type="dxa"/>
            <w:noWrap/>
            <w:vAlign w:val="center"/>
            <w:hideMark/>
          </w:tcPr>
          <w:p w14:paraId="4BA97167" w14:textId="2D350D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E704759" w14:textId="598C9B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46DED62" w14:textId="49B024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3838B074" w14:textId="05AA0C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1D622B0" w14:textId="030C3E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8802521" w14:textId="77777777" w:rsidTr="00256A05">
        <w:trPr>
          <w:trHeight w:val="300"/>
        </w:trPr>
        <w:tc>
          <w:tcPr>
            <w:tcW w:w="900" w:type="dxa"/>
            <w:noWrap/>
            <w:vAlign w:val="center"/>
            <w:hideMark/>
          </w:tcPr>
          <w:p w14:paraId="229F19A8" w14:textId="488F71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5</w:t>
            </w:r>
          </w:p>
        </w:tc>
        <w:tc>
          <w:tcPr>
            <w:tcW w:w="3600" w:type="dxa"/>
            <w:noWrap/>
            <w:vAlign w:val="center"/>
            <w:hideMark/>
          </w:tcPr>
          <w:p w14:paraId="4CA8161A" w14:textId="1A3E83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use of icons and toolbars.</w:t>
            </w:r>
          </w:p>
        </w:tc>
        <w:tc>
          <w:tcPr>
            <w:tcW w:w="630" w:type="dxa"/>
            <w:noWrap/>
            <w:vAlign w:val="center"/>
            <w:hideMark/>
          </w:tcPr>
          <w:p w14:paraId="6764B5A4" w14:textId="1D4D70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D993863" w14:textId="5E1AED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1A14DF58" w14:textId="6AAA90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2DC90158" w14:textId="1D3037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34566A9" w14:textId="1541BC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79D6CD" w14:textId="77777777" w:rsidTr="00256A05">
        <w:trPr>
          <w:trHeight w:val="300"/>
        </w:trPr>
        <w:tc>
          <w:tcPr>
            <w:tcW w:w="900" w:type="dxa"/>
            <w:noWrap/>
            <w:vAlign w:val="center"/>
            <w:hideMark/>
          </w:tcPr>
          <w:p w14:paraId="171D449F" w14:textId="78A2C1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8DE553D" w14:textId="29327C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handicap access.</w:t>
            </w:r>
          </w:p>
        </w:tc>
        <w:tc>
          <w:tcPr>
            <w:tcW w:w="630" w:type="dxa"/>
            <w:noWrap/>
            <w:vAlign w:val="center"/>
            <w:hideMark/>
          </w:tcPr>
          <w:p w14:paraId="6478D7F4" w14:textId="5A2C6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B01A0D5" w14:textId="7628DA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5883C226" w14:textId="2D6A91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1BC238A" w14:textId="2C7A2B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9AC4903" w14:textId="04A55C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21CF3F7" w14:textId="77777777" w:rsidTr="00256A05">
        <w:trPr>
          <w:trHeight w:val="300"/>
        </w:trPr>
        <w:tc>
          <w:tcPr>
            <w:tcW w:w="900" w:type="dxa"/>
            <w:noWrap/>
            <w:vAlign w:val="center"/>
            <w:hideMark/>
          </w:tcPr>
          <w:p w14:paraId="5A3240BA" w14:textId="0C1EF4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4E9F9A2" w14:textId="1CAD96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multi language support.</w:t>
            </w:r>
          </w:p>
        </w:tc>
        <w:tc>
          <w:tcPr>
            <w:tcW w:w="630" w:type="dxa"/>
            <w:noWrap/>
            <w:vAlign w:val="center"/>
            <w:hideMark/>
          </w:tcPr>
          <w:p w14:paraId="2F1AA26E" w14:textId="5C271E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BD622FD" w14:textId="0E10F6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1091342" w14:textId="60503C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434B287" w14:textId="132EAE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B1BFEE" w14:textId="06FC05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EE744DD" w14:textId="77777777" w:rsidTr="00256A05">
        <w:trPr>
          <w:trHeight w:val="300"/>
        </w:trPr>
        <w:tc>
          <w:tcPr>
            <w:tcW w:w="900" w:type="dxa"/>
            <w:noWrap/>
            <w:vAlign w:val="center"/>
            <w:hideMark/>
          </w:tcPr>
          <w:p w14:paraId="6BC810C9" w14:textId="24FB12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538E8DA" w14:textId="12B564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storage of all databases on redundant computers with automatic switchover.</w:t>
            </w:r>
          </w:p>
        </w:tc>
        <w:tc>
          <w:tcPr>
            <w:tcW w:w="630" w:type="dxa"/>
            <w:noWrap/>
            <w:vAlign w:val="center"/>
            <w:hideMark/>
          </w:tcPr>
          <w:p w14:paraId="2349DA86" w14:textId="665376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3510CBC" w14:textId="690308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37628222" w14:textId="5C5843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927132A" w14:textId="75697F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B1710AB" w14:textId="1AB5E4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BC0CDE2" w14:textId="77777777" w:rsidTr="00256A05">
        <w:trPr>
          <w:trHeight w:val="300"/>
        </w:trPr>
        <w:tc>
          <w:tcPr>
            <w:tcW w:w="900" w:type="dxa"/>
            <w:noWrap/>
            <w:vAlign w:val="center"/>
            <w:hideMark/>
          </w:tcPr>
          <w:p w14:paraId="1949BCD6" w14:textId="3C50C5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CDE1C75" w14:textId="01153E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for replication of databases to off-site storage locations.</w:t>
            </w:r>
          </w:p>
        </w:tc>
        <w:tc>
          <w:tcPr>
            <w:tcW w:w="630" w:type="dxa"/>
            <w:noWrap/>
            <w:vAlign w:val="center"/>
            <w:hideMark/>
          </w:tcPr>
          <w:p w14:paraId="2FF68F9E" w14:textId="45F730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0F07572" w14:textId="4B3FE9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43D6501C" w14:textId="4E2B6D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0FCC16C5" w14:textId="43FB49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9239D1" w14:textId="68E875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158D8B" w14:textId="77777777" w:rsidTr="00256A05">
        <w:trPr>
          <w:trHeight w:val="300"/>
        </w:trPr>
        <w:tc>
          <w:tcPr>
            <w:tcW w:w="900" w:type="dxa"/>
            <w:noWrap/>
            <w:vAlign w:val="center"/>
            <w:hideMark/>
          </w:tcPr>
          <w:p w14:paraId="6EA73176" w14:textId="5E590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F217E52" w14:textId="33CFDD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RAID V Disk Stripping on all database storage disks.</w:t>
            </w:r>
          </w:p>
        </w:tc>
        <w:tc>
          <w:tcPr>
            <w:tcW w:w="630" w:type="dxa"/>
            <w:noWrap/>
            <w:vAlign w:val="center"/>
            <w:hideMark/>
          </w:tcPr>
          <w:p w14:paraId="62F7CC67" w14:textId="6621C6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7698999" w14:textId="2996DB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06D087EE" w14:textId="58E83E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8FB64AB" w14:textId="7903BA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51B83B" w14:textId="271305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E81F765" w14:textId="77777777" w:rsidTr="00256A05">
        <w:trPr>
          <w:trHeight w:val="300"/>
        </w:trPr>
        <w:tc>
          <w:tcPr>
            <w:tcW w:w="900" w:type="dxa"/>
            <w:noWrap/>
            <w:vAlign w:val="center"/>
            <w:hideMark/>
          </w:tcPr>
          <w:p w14:paraId="6EE3ECBA" w14:textId="105C84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8FD96AE" w14:textId="62B793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contractual agreement with an internet service provider for T3 access with 99.9999% availability.</w:t>
            </w:r>
          </w:p>
        </w:tc>
        <w:tc>
          <w:tcPr>
            <w:tcW w:w="630" w:type="dxa"/>
            <w:noWrap/>
            <w:vAlign w:val="center"/>
            <w:hideMark/>
          </w:tcPr>
          <w:p w14:paraId="738A5578" w14:textId="47938F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CFDC8A5" w14:textId="3EF0DC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4F0712B8" w14:textId="7C23B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D660032" w14:textId="1D2B95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2278D3" w14:textId="53853F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8CB4336" w14:textId="77777777" w:rsidTr="00256A05">
        <w:trPr>
          <w:trHeight w:val="300"/>
        </w:trPr>
        <w:tc>
          <w:tcPr>
            <w:tcW w:w="900" w:type="dxa"/>
            <w:noWrap/>
            <w:vAlign w:val="center"/>
            <w:hideMark/>
          </w:tcPr>
          <w:p w14:paraId="7AFC8EC4" w14:textId="7C1590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5FDF46E" w14:textId="34B671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contractual agreement with an internet service provider who can provide 99.999% availability through their network facilities onto the internet.</w:t>
            </w:r>
          </w:p>
        </w:tc>
        <w:tc>
          <w:tcPr>
            <w:tcW w:w="630" w:type="dxa"/>
            <w:noWrap/>
            <w:vAlign w:val="center"/>
            <w:hideMark/>
          </w:tcPr>
          <w:p w14:paraId="3A970A49" w14:textId="19CB27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F7262B1" w14:textId="1FF1D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724107C6" w14:textId="3AB69E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3D43136" w14:textId="0C5355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70CF3E" w14:textId="0BEB2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3886172" w14:textId="77777777" w:rsidTr="00256A05">
        <w:trPr>
          <w:trHeight w:val="300"/>
        </w:trPr>
        <w:tc>
          <w:tcPr>
            <w:tcW w:w="900" w:type="dxa"/>
            <w:noWrap/>
            <w:vAlign w:val="center"/>
            <w:hideMark/>
          </w:tcPr>
          <w:p w14:paraId="78DE1F3E" w14:textId="4F9D5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C61894D" w14:textId="475A46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shall be based on web and has to be run from a web server.</w:t>
            </w:r>
          </w:p>
        </w:tc>
        <w:tc>
          <w:tcPr>
            <w:tcW w:w="630" w:type="dxa"/>
            <w:noWrap/>
            <w:vAlign w:val="center"/>
            <w:hideMark/>
          </w:tcPr>
          <w:p w14:paraId="44DD51DF" w14:textId="2E16EE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99ABE6F" w14:textId="5E5480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088B424" w14:textId="69E8D5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773A0D1" w14:textId="424968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9ED66AB" w14:textId="2A8F88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A07233" w14:textId="77777777" w:rsidTr="00256A05">
        <w:trPr>
          <w:trHeight w:val="300"/>
        </w:trPr>
        <w:tc>
          <w:tcPr>
            <w:tcW w:w="900" w:type="dxa"/>
            <w:noWrap/>
            <w:vAlign w:val="center"/>
            <w:hideMark/>
          </w:tcPr>
          <w:p w14:paraId="520F3C83" w14:textId="41A99D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D914F39" w14:textId="47F60C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shall take initial load time depending on internet connection strength which also depends on the media from which the product is run.</w:t>
            </w:r>
          </w:p>
        </w:tc>
        <w:tc>
          <w:tcPr>
            <w:tcW w:w="630" w:type="dxa"/>
            <w:noWrap/>
            <w:vAlign w:val="center"/>
            <w:hideMark/>
          </w:tcPr>
          <w:p w14:paraId="3A990B2F" w14:textId="496A9A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1C4EDCDF" w14:textId="52DDF1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87C25D7" w14:textId="582866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6DC45FE0" w14:textId="79C5F6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19F0C1D" w14:textId="5AD4C3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53D4B20" w14:textId="77777777" w:rsidTr="00256A05">
        <w:trPr>
          <w:trHeight w:val="300"/>
        </w:trPr>
        <w:tc>
          <w:tcPr>
            <w:tcW w:w="900" w:type="dxa"/>
            <w:noWrap/>
            <w:vAlign w:val="center"/>
            <w:hideMark/>
          </w:tcPr>
          <w:p w14:paraId="3F49FB2C" w14:textId="62A8B6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435AF83" w14:textId="1B7DD5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performance shall depend upon hardware components of the client/customer.</w:t>
            </w:r>
          </w:p>
        </w:tc>
        <w:tc>
          <w:tcPr>
            <w:tcW w:w="630" w:type="dxa"/>
            <w:noWrap/>
            <w:vAlign w:val="center"/>
            <w:hideMark/>
          </w:tcPr>
          <w:p w14:paraId="6A9AF6F9" w14:textId="5E7015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601AC1C" w14:textId="3A319D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19349F77" w14:textId="402A64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2D66449" w14:textId="3B10E3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5D20602" w14:textId="499E3C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943201E" w14:textId="77777777" w:rsidTr="00256A05">
        <w:trPr>
          <w:trHeight w:val="300"/>
        </w:trPr>
        <w:tc>
          <w:tcPr>
            <w:tcW w:w="900" w:type="dxa"/>
            <w:noWrap/>
            <w:vAlign w:val="center"/>
            <w:hideMark/>
          </w:tcPr>
          <w:p w14:paraId="3B77E0A5" w14:textId="5C5CAC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0F1E181" w14:textId="7F8950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use secure sockets in all transactions that include any confidential customer information.</w:t>
            </w:r>
          </w:p>
        </w:tc>
        <w:tc>
          <w:tcPr>
            <w:tcW w:w="630" w:type="dxa"/>
            <w:noWrap/>
            <w:vAlign w:val="center"/>
            <w:hideMark/>
          </w:tcPr>
          <w:p w14:paraId="5A64B0E2" w14:textId="34A4B7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3E2AF95" w14:textId="2763F7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0A76D880" w14:textId="0B45F9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C5C5329" w14:textId="60B40B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CEF0943" w14:textId="11C292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B1BDCD1" w14:textId="77777777" w:rsidTr="00256A05">
        <w:trPr>
          <w:trHeight w:val="300"/>
        </w:trPr>
        <w:tc>
          <w:tcPr>
            <w:tcW w:w="900" w:type="dxa"/>
            <w:noWrap/>
            <w:vAlign w:val="center"/>
            <w:hideMark/>
          </w:tcPr>
          <w:p w14:paraId="6F33CB07" w14:textId="6FE059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100CB39" w14:textId="1EA8C0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automatically log out all customers after a period of inactivity.</w:t>
            </w:r>
          </w:p>
        </w:tc>
        <w:tc>
          <w:tcPr>
            <w:tcW w:w="630" w:type="dxa"/>
            <w:noWrap/>
            <w:vAlign w:val="center"/>
            <w:hideMark/>
          </w:tcPr>
          <w:p w14:paraId="068110F8" w14:textId="7E3DDC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074A39B" w14:textId="5A0BC2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35B53CEA" w14:textId="2AF732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4EE9B0D" w14:textId="1238C1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BF047C" w14:textId="2DD5AC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A8A47A3" w14:textId="77777777" w:rsidTr="00256A05">
        <w:trPr>
          <w:trHeight w:val="300"/>
        </w:trPr>
        <w:tc>
          <w:tcPr>
            <w:tcW w:w="900" w:type="dxa"/>
            <w:noWrap/>
            <w:vAlign w:val="center"/>
            <w:hideMark/>
          </w:tcPr>
          <w:p w14:paraId="06F31A9E" w14:textId="07DD0E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50C6F6" w14:textId="049638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confirm all transactions with the customer</w:t>
            </w:r>
            <w:r w:rsidRPr="00D563EE">
              <w:rPr>
                <w:rFonts w:ascii="Tahoma" w:hAnsi="Tahoma" w:cs="Tahoma"/>
                <w:color w:val="000000"/>
                <w:sz w:val="16"/>
                <w:szCs w:val="22"/>
              </w:rPr>
              <w:t>�</w:t>
            </w:r>
            <w:r w:rsidRPr="00D563EE">
              <w:rPr>
                <w:rFonts w:ascii="Calibri" w:hAnsi="Calibri" w:cs="Calibri"/>
                <w:color w:val="000000"/>
                <w:sz w:val="16"/>
                <w:szCs w:val="22"/>
              </w:rPr>
              <w:t>s web browser.</w:t>
            </w:r>
          </w:p>
        </w:tc>
        <w:tc>
          <w:tcPr>
            <w:tcW w:w="630" w:type="dxa"/>
            <w:noWrap/>
            <w:vAlign w:val="center"/>
            <w:hideMark/>
          </w:tcPr>
          <w:p w14:paraId="30EDA19C" w14:textId="011068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275DBA23" w14:textId="748F62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1BA89BC" w14:textId="7108C2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C42D3E6" w14:textId="0F4580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AC82042" w14:textId="445C1B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E86525" w14:textId="77777777" w:rsidTr="00256A05">
        <w:trPr>
          <w:trHeight w:val="300"/>
        </w:trPr>
        <w:tc>
          <w:tcPr>
            <w:tcW w:w="900" w:type="dxa"/>
            <w:noWrap/>
            <w:vAlign w:val="center"/>
            <w:hideMark/>
          </w:tcPr>
          <w:p w14:paraId="05EB12E2" w14:textId="7D50EE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6401356" w14:textId="5A2D33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 leave any cookies on the customer</w:t>
            </w:r>
            <w:r w:rsidRPr="00D563EE">
              <w:rPr>
                <w:rFonts w:ascii="Tahoma" w:hAnsi="Tahoma" w:cs="Tahoma"/>
                <w:color w:val="000000"/>
                <w:sz w:val="16"/>
                <w:szCs w:val="22"/>
              </w:rPr>
              <w:t>�</w:t>
            </w:r>
            <w:r w:rsidRPr="00D563EE">
              <w:rPr>
                <w:rFonts w:ascii="Calibri" w:hAnsi="Calibri" w:cs="Calibri"/>
                <w:color w:val="000000"/>
                <w:sz w:val="16"/>
                <w:szCs w:val="22"/>
              </w:rPr>
              <w:t>s computer containing the user</w:t>
            </w:r>
            <w:r w:rsidRPr="00D563EE">
              <w:rPr>
                <w:rFonts w:ascii="Tahoma" w:hAnsi="Tahoma" w:cs="Tahoma"/>
                <w:color w:val="000000"/>
                <w:sz w:val="16"/>
                <w:szCs w:val="22"/>
              </w:rPr>
              <w:t>�</w:t>
            </w:r>
            <w:r w:rsidRPr="00D563EE">
              <w:rPr>
                <w:rFonts w:ascii="Calibri" w:hAnsi="Calibri" w:cs="Calibri"/>
                <w:color w:val="000000"/>
                <w:sz w:val="16"/>
                <w:szCs w:val="22"/>
              </w:rPr>
              <w:t>s password.</w:t>
            </w:r>
          </w:p>
        </w:tc>
        <w:tc>
          <w:tcPr>
            <w:tcW w:w="630" w:type="dxa"/>
            <w:noWrap/>
            <w:vAlign w:val="center"/>
            <w:hideMark/>
          </w:tcPr>
          <w:p w14:paraId="03329CAB" w14:textId="0B747B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7B0F81B" w14:textId="7FCCA1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0.79</w:t>
            </w:r>
          </w:p>
        </w:tc>
        <w:tc>
          <w:tcPr>
            <w:tcW w:w="900" w:type="dxa"/>
            <w:noWrap/>
            <w:vAlign w:val="center"/>
            <w:hideMark/>
          </w:tcPr>
          <w:p w14:paraId="6B2AEF30" w14:textId="78E5CD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6926EAF0" w14:textId="155EB4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0FE59D" w14:textId="115D53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9F9CFE" w14:textId="77777777" w:rsidTr="00256A05">
        <w:trPr>
          <w:trHeight w:val="300"/>
        </w:trPr>
        <w:tc>
          <w:tcPr>
            <w:tcW w:w="900" w:type="dxa"/>
            <w:noWrap/>
            <w:vAlign w:val="center"/>
            <w:hideMark/>
          </w:tcPr>
          <w:p w14:paraId="777CFD40" w14:textId="4F231A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10C8507" w14:textId="703201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 leave any cookies on the customer</w:t>
            </w:r>
            <w:r w:rsidRPr="00D563EE">
              <w:rPr>
                <w:rFonts w:ascii="Tahoma" w:hAnsi="Tahoma" w:cs="Tahoma"/>
                <w:color w:val="000000"/>
                <w:sz w:val="16"/>
                <w:szCs w:val="22"/>
              </w:rPr>
              <w:t>�</w:t>
            </w:r>
            <w:r w:rsidRPr="00D563EE">
              <w:rPr>
                <w:rFonts w:ascii="Calibri" w:hAnsi="Calibri" w:cs="Calibri"/>
                <w:color w:val="000000"/>
                <w:sz w:val="16"/>
                <w:szCs w:val="22"/>
              </w:rPr>
              <w:t>s computer containing any of the user</w:t>
            </w:r>
            <w:r w:rsidRPr="00D563EE">
              <w:rPr>
                <w:rFonts w:ascii="Tahoma" w:hAnsi="Tahoma" w:cs="Tahoma"/>
                <w:color w:val="000000"/>
                <w:sz w:val="16"/>
                <w:szCs w:val="22"/>
              </w:rPr>
              <w:t>�</w:t>
            </w:r>
            <w:r w:rsidRPr="00D563EE">
              <w:rPr>
                <w:rFonts w:ascii="Calibri" w:hAnsi="Calibri" w:cs="Calibri"/>
                <w:color w:val="000000"/>
                <w:sz w:val="16"/>
                <w:szCs w:val="22"/>
              </w:rPr>
              <w:t>s confidential information.</w:t>
            </w:r>
          </w:p>
        </w:tc>
        <w:tc>
          <w:tcPr>
            <w:tcW w:w="630" w:type="dxa"/>
            <w:noWrap/>
            <w:vAlign w:val="center"/>
            <w:hideMark/>
          </w:tcPr>
          <w:p w14:paraId="28580BED" w14:textId="3B3410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4CE4748" w14:textId="7EB2D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0.79</w:t>
            </w:r>
          </w:p>
        </w:tc>
        <w:tc>
          <w:tcPr>
            <w:tcW w:w="900" w:type="dxa"/>
            <w:noWrap/>
            <w:vAlign w:val="center"/>
            <w:hideMark/>
          </w:tcPr>
          <w:p w14:paraId="08917A3D" w14:textId="5CD1EC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00B2AE9" w14:textId="245856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7A01B0" w14:textId="1B9BCB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02C0F4" w14:textId="77777777" w:rsidTr="00256A05">
        <w:trPr>
          <w:trHeight w:val="300"/>
        </w:trPr>
        <w:tc>
          <w:tcPr>
            <w:tcW w:w="900" w:type="dxa"/>
            <w:noWrap/>
            <w:vAlign w:val="center"/>
            <w:hideMark/>
          </w:tcPr>
          <w:p w14:paraId="4C56B73B" w14:textId="757152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5C02F1F" w14:textId="4AB913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customer</w:t>
            </w:r>
            <w:r w:rsidRPr="00D563EE">
              <w:rPr>
                <w:rFonts w:ascii="Tahoma" w:hAnsi="Tahoma" w:cs="Tahoma"/>
                <w:color w:val="000000"/>
                <w:sz w:val="16"/>
                <w:szCs w:val="22"/>
              </w:rPr>
              <w:t>�</w:t>
            </w:r>
            <w:r w:rsidRPr="00D563EE">
              <w:rPr>
                <w:rFonts w:ascii="Calibri" w:hAnsi="Calibri" w:cs="Calibri"/>
                <w:color w:val="000000"/>
                <w:sz w:val="16"/>
                <w:szCs w:val="22"/>
              </w:rPr>
              <w:t>s web browser shall never display a customer</w:t>
            </w:r>
            <w:r w:rsidRPr="00D563EE">
              <w:rPr>
                <w:rFonts w:ascii="Tahoma" w:hAnsi="Tahoma" w:cs="Tahoma"/>
                <w:color w:val="000000"/>
                <w:sz w:val="16"/>
                <w:szCs w:val="22"/>
              </w:rPr>
              <w:t>�</w:t>
            </w:r>
            <w:r w:rsidRPr="00D563EE">
              <w:rPr>
                <w:rFonts w:ascii="Calibri" w:hAnsi="Calibri" w:cs="Calibri"/>
                <w:color w:val="000000"/>
                <w:sz w:val="16"/>
                <w:szCs w:val="22"/>
              </w:rPr>
              <w:t>s password.  It shall always be echoed with special characters representing typed characters.</w:t>
            </w:r>
          </w:p>
        </w:tc>
        <w:tc>
          <w:tcPr>
            <w:tcW w:w="630" w:type="dxa"/>
            <w:noWrap/>
            <w:vAlign w:val="center"/>
            <w:hideMark/>
          </w:tcPr>
          <w:p w14:paraId="28DC8630" w14:textId="2973A8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F14B5AE" w14:textId="63CAF6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488AB0AC" w14:textId="6B89E0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BA895DF" w14:textId="6B2156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8A4841" w14:textId="6111B4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D74B3FC" w14:textId="77777777" w:rsidTr="00256A05">
        <w:trPr>
          <w:trHeight w:val="300"/>
        </w:trPr>
        <w:tc>
          <w:tcPr>
            <w:tcW w:w="900" w:type="dxa"/>
            <w:noWrap/>
            <w:vAlign w:val="center"/>
            <w:hideMark/>
          </w:tcPr>
          <w:p w14:paraId="0DB1143B" w14:textId="25474D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D61C8C4" w14:textId="56E269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customer</w:t>
            </w:r>
            <w:r w:rsidRPr="00D563EE">
              <w:rPr>
                <w:rFonts w:ascii="Tahoma" w:hAnsi="Tahoma" w:cs="Tahoma"/>
                <w:color w:val="000000"/>
                <w:sz w:val="16"/>
                <w:szCs w:val="22"/>
              </w:rPr>
              <w:t>�</w:t>
            </w:r>
            <w:r w:rsidRPr="00D563EE">
              <w:rPr>
                <w:rFonts w:ascii="Calibri" w:hAnsi="Calibri" w:cs="Calibri"/>
                <w:color w:val="000000"/>
                <w:sz w:val="16"/>
                <w:szCs w:val="22"/>
              </w:rPr>
              <w:t>s web browser shall never display a customer</w:t>
            </w:r>
            <w:r w:rsidRPr="00D563EE">
              <w:rPr>
                <w:rFonts w:ascii="Tahoma" w:hAnsi="Tahoma" w:cs="Tahoma"/>
                <w:color w:val="000000"/>
                <w:sz w:val="16"/>
                <w:szCs w:val="22"/>
              </w:rPr>
              <w:t>�</w:t>
            </w:r>
            <w:r w:rsidRPr="00D563EE">
              <w:rPr>
                <w:rFonts w:ascii="Calibri" w:hAnsi="Calibri" w:cs="Calibri"/>
                <w:color w:val="000000"/>
                <w:sz w:val="16"/>
                <w:szCs w:val="22"/>
              </w:rPr>
              <w:t>s credit card number after retrieving from the database.  It shall always be shown with just the last 4 digits of the credit card number.</w:t>
            </w:r>
          </w:p>
        </w:tc>
        <w:tc>
          <w:tcPr>
            <w:tcW w:w="630" w:type="dxa"/>
            <w:noWrap/>
            <w:vAlign w:val="center"/>
            <w:hideMark/>
          </w:tcPr>
          <w:p w14:paraId="0B5FDCED" w14:textId="65C0C1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7AB1BC7" w14:textId="63E28D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A559D85" w14:textId="0DF578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4188FDD0" w14:textId="4009CD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F7DF033" w14:textId="580F5A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B711061" w14:textId="77777777" w:rsidTr="00256A05">
        <w:trPr>
          <w:trHeight w:val="300"/>
        </w:trPr>
        <w:tc>
          <w:tcPr>
            <w:tcW w:w="900" w:type="dxa"/>
            <w:noWrap/>
            <w:vAlign w:val="center"/>
            <w:hideMark/>
          </w:tcPr>
          <w:p w14:paraId="6129B41E" w14:textId="6665FC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7EFE07B" w14:textId="674861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w:t>
            </w:r>
            <w:r w:rsidRPr="00D563EE">
              <w:rPr>
                <w:rFonts w:ascii="Tahoma" w:hAnsi="Tahoma" w:cs="Tahoma"/>
                <w:color w:val="000000"/>
                <w:sz w:val="16"/>
                <w:szCs w:val="22"/>
              </w:rPr>
              <w:t>�</w:t>
            </w:r>
            <w:r w:rsidRPr="00D563EE">
              <w:rPr>
                <w:rFonts w:ascii="Calibri" w:hAnsi="Calibri" w:cs="Calibri"/>
                <w:color w:val="000000"/>
                <w:sz w:val="16"/>
                <w:szCs w:val="22"/>
              </w:rPr>
              <w:t>s back-end servers shall never display a customer</w:t>
            </w:r>
            <w:r w:rsidRPr="00D563EE">
              <w:rPr>
                <w:rFonts w:ascii="Tahoma" w:hAnsi="Tahoma" w:cs="Tahoma"/>
                <w:color w:val="000000"/>
                <w:sz w:val="16"/>
                <w:szCs w:val="22"/>
              </w:rPr>
              <w:t>�</w:t>
            </w:r>
            <w:r w:rsidRPr="00D563EE">
              <w:rPr>
                <w:rFonts w:ascii="Calibri" w:hAnsi="Calibri" w:cs="Calibri"/>
                <w:color w:val="000000"/>
                <w:sz w:val="16"/>
                <w:szCs w:val="22"/>
              </w:rPr>
              <w:t>s password.  The customer</w:t>
            </w:r>
            <w:r w:rsidRPr="00D563EE">
              <w:rPr>
                <w:rFonts w:ascii="Tahoma" w:hAnsi="Tahoma" w:cs="Tahoma"/>
                <w:color w:val="000000"/>
                <w:sz w:val="16"/>
                <w:szCs w:val="22"/>
              </w:rPr>
              <w:t>�</w:t>
            </w:r>
            <w:r w:rsidRPr="00D563EE">
              <w:rPr>
                <w:rFonts w:ascii="Calibri" w:hAnsi="Calibri" w:cs="Calibri"/>
                <w:color w:val="000000"/>
                <w:sz w:val="16"/>
                <w:szCs w:val="22"/>
              </w:rPr>
              <w:t>s password may be reset but never shown.</w:t>
            </w:r>
          </w:p>
        </w:tc>
        <w:tc>
          <w:tcPr>
            <w:tcW w:w="630" w:type="dxa"/>
            <w:noWrap/>
            <w:vAlign w:val="center"/>
            <w:hideMark/>
          </w:tcPr>
          <w:p w14:paraId="688392A4" w14:textId="323F3E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A9D941E" w14:textId="0147BF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2A480403" w14:textId="0951BB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7CEBB03" w14:textId="1D906C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E9265A" w14:textId="4421DF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5048DB" w14:textId="77777777" w:rsidTr="00256A05">
        <w:trPr>
          <w:trHeight w:val="300"/>
        </w:trPr>
        <w:tc>
          <w:tcPr>
            <w:tcW w:w="900" w:type="dxa"/>
            <w:noWrap/>
            <w:vAlign w:val="center"/>
            <w:hideMark/>
          </w:tcPr>
          <w:p w14:paraId="4B8E303B" w14:textId="1C4A83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8DD1CDB" w14:textId="4DC7FD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w:t>
            </w:r>
            <w:r w:rsidRPr="00D563EE">
              <w:rPr>
                <w:rFonts w:ascii="Tahoma" w:hAnsi="Tahoma" w:cs="Tahoma"/>
                <w:color w:val="000000"/>
                <w:sz w:val="16"/>
                <w:szCs w:val="22"/>
              </w:rPr>
              <w:t>�</w:t>
            </w:r>
            <w:r w:rsidRPr="00D563EE">
              <w:rPr>
                <w:rFonts w:ascii="Calibri" w:hAnsi="Calibri" w:cs="Calibri"/>
                <w:color w:val="000000"/>
                <w:sz w:val="16"/>
                <w:szCs w:val="22"/>
              </w:rPr>
              <w:t>s back-end servers shall only be accessible to authenticated administrators.</w:t>
            </w:r>
          </w:p>
        </w:tc>
        <w:tc>
          <w:tcPr>
            <w:tcW w:w="630" w:type="dxa"/>
            <w:noWrap/>
            <w:vAlign w:val="center"/>
            <w:hideMark/>
          </w:tcPr>
          <w:p w14:paraId="45A8B3BB" w14:textId="31DB6B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403F348" w14:textId="5A039D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56991601" w14:textId="1A818E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49EE0026" w14:textId="0E84F6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889F33" w14:textId="685B52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2301014" w14:textId="77777777" w:rsidTr="00256A05">
        <w:trPr>
          <w:trHeight w:val="300"/>
        </w:trPr>
        <w:tc>
          <w:tcPr>
            <w:tcW w:w="900" w:type="dxa"/>
            <w:noWrap/>
            <w:vAlign w:val="center"/>
            <w:hideMark/>
          </w:tcPr>
          <w:p w14:paraId="0107F7E4" w14:textId="441838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9BDA2E5" w14:textId="0AE7F6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w:t>
            </w:r>
            <w:r w:rsidRPr="00D563EE">
              <w:rPr>
                <w:rFonts w:ascii="Tahoma" w:hAnsi="Tahoma" w:cs="Tahoma"/>
                <w:color w:val="000000"/>
                <w:sz w:val="16"/>
                <w:szCs w:val="22"/>
              </w:rPr>
              <w:t>�</w:t>
            </w:r>
            <w:r w:rsidRPr="00D563EE">
              <w:rPr>
                <w:rFonts w:ascii="Calibri" w:hAnsi="Calibri" w:cs="Calibri"/>
                <w:color w:val="000000"/>
                <w:sz w:val="16"/>
                <w:szCs w:val="22"/>
              </w:rPr>
              <w:t>s back-end databases shall be encrypted.</w:t>
            </w:r>
          </w:p>
        </w:tc>
        <w:tc>
          <w:tcPr>
            <w:tcW w:w="630" w:type="dxa"/>
            <w:noWrap/>
            <w:vAlign w:val="center"/>
            <w:hideMark/>
          </w:tcPr>
          <w:p w14:paraId="6B1F0674" w14:textId="3BA5CC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0477EA0" w14:textId="674F12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71D18056" w14:textId="37E465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0D3556A3" w14:textId="1DBECB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495433" w14:textId="1EDAEE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EA76F3" w14:textId="77777777" w:rsidTr="00256A05">
        <w:trPr>
          <w:trHeight w:val="300"/>
        </w:trPr>
        <w:tc>
          <w:tcPr>
            <w:tcW w:w="900" w:type="dxa"/>
            <w:noWrap/>
            <w:vAlign w:val="center"/>
            <w:hideMark/>
          </w:tcPr>
          <w:p w14:paraId="68E5AA27" w14:textId="4463B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DBD80AB" w14:textId="3F293D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source code developed for this system shall be maintained in configuration management tool.</w:t>
            </w:r>
          </w:p>
        </w:tc>
        <w:tc>
          <w:tcPr>
            <w:tcW w:w="630" w:type="dxa"/>
            <w:noWrap/>
            <w:vAlign w:val="center"/>
            <w:hideMark/>
          </w:tcPr>
          <w:p w14:paraId="79FE0C8A" w14:textId="40887D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23403F8" w14:textId="38BEDC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4089020F" w14:textId="0C53CD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320BF6E" w14:textId="40DB42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5CD1D3" w14:textId="09B686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3720F8F" w14:textId="77777777" w:rsidTr="00256A05">
        <w:trPr>
          <w:trHeight w:val="300"/>
        </w:trPr>
        <w:tc>
          <w:tcPr>
            <w:tcW w:w="900" w:type="dxa"/>
            <w:noWrap/>
            <w:vAlign w:val="center"/>
            <w:hideMark/>
          </w:tcPr>
          <w:p w14:paraId="1EE22651" w14:textId="00D1BA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4E4A353" w14:textId="261200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built using a standard web page development tool that conforms to either IBM</w:t>
            </w:r>
            <w:r w:rsidRPr="00D563EE">
              <w:rPr>
                <w:rFonts w:ascii="Tahoma" w:hAnsi="Tahoma" w:cs="Tahoma"/>
                <w:color w:val="000000"/>
                <w:sz w:val="16"/>
                <w:szCs w:val="22"/>
              </w:rPr>
              <w:t>�</w:t>
            </w:r>
            <w:r w:rsidRPr="00D563EE">
              <w:rPr>
                <w:rFonts w:ascii="Calibri" w:hAnsi="Calibri" w:cs="Calibri"/>
                <w:color w:val="000000"/>
                <w:sz w:val="16"/>
                <w:szCs w:val="22"/>
              </w:rPr>
              <w:t>s CUA standards or Microsoft</w:t>
            </w:r>
            <w:r w:rsidRPr="00D563EE">
              <w:rPr>
                <w:rFonts w:ascii="Tahoma" w:hAnsi="Tahoma" w:cs="Tahoma"/>
                <w:color w:val="000000"/>
                <w:sz w:val="16"/>
                <w:szCs w:val="22"/>
              </w:rPr>
              <w:t>�</w:t>
            </w:r>
            <w:r w:rsidRPr="00D563EE">
              <w:rPr>
                <w:rFonts w:ascii="Calibri" w:hAnsi="Calibri" w:cs="Calibri"/>
                <w:color w:val="000000"/>
                <w:sz w:val="16"/>
                <w:szCs w:val="22"/>
              </w:rPr>
              <w:t>s GUI standards.</w:t>
            </w:r>
          </w:p>
        </w:tc>
        <w:tc>
          <w:tcPr>
            <w:tcW w:w="630" w:type="dxa"/>
            <w:noWrap/>
            <w:vAlign w:val="center"/>
            <w:hideMark/>
          </w:tcPr>
          <w:p w14:paraId="325AA64F" w14:textId="059C1E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AAAE18A" w14:textId="673B39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689B57DA" w14:textId="126D7F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2A86358A" w14:textId="464E20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C0C5D2" w14:textId="0CF2CE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F0B65D5" w14:textId="77777777" w:rsidTr="00256A05">
        <w:trPr>
          <w:trHeight w:val="300"/>
        </w:trPr>
        <w:tc>
          <w:tcPr>
            <w:tcW w:w="900" w:type="dxa"/>
            <w:noWrap/>
            <w:vAlign w:val="center"/>
            <w:hideMark/>
          </w:tcPr>
          <w:p w14:paraId="79CBCDF7" w14:textId="32F171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AA98806" w14:textId="08B628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There are no memory requirements.</w:t>
            </w:r>
          </w:p>
        </w:tc>
        <w:tc>
          <w:tcPr>
            <w:tcW w:w="630" w:type="dxa"/>
            <w:noWrap/>
            <w:vAlign w:val="center"/>
            <w:hideMark/>
          </w:tcPr>
          <w:p w14:paraId="74D41B6E" w14:textId="28A4B7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082D2F38" w14:textId="662EAA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48792C51" w14:textId="5853EE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6BA6095F" w14:textId="7F0A10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BC27B92" w14:textId="701DD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9B1D77F" w14:textId="77777777" w:rsidTr="00256A05">
        <w:trPr>
          <w:trHeight w:val="300"/>
        </w:trPr>
        <w:tc>
          <w:tcPr>
            <w:tcW w:w="900" w:type="dxa"/>
            <w:noWrap/>
            <w:vAlign w:val="center"/>
            <w:hideMark/>
          </w:tcPr>
          <w:p w14:paraId="034E7566" w14:textId="4338DB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3FA756F" w14:textId="4C6793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computers must be equipped with web browsers such as Internet explorer.</w:t>
            </w:r>
          </w:p>
        </w:tc>
        <w:tc>
          <w:tcPr>
            <w:tcW w:w="630" w:type="dxa"/>
            <w:noWrap/>
            <w:vAlign w:val="center"/>
            <w:hideMark/>
          </w:tcPr>
          <w:p w14:paraId="6A782A0C" w14:textId="5FC5D6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1EF1EF8B" w14:textId="631FD5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427F7187" w14:textId="44C3C4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E330D34" w14:textId="330AC0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78E5077" w14:textId="787ECC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3420E2B" w14:textId="77777777" w:rsidTr="00256A05">
        <w:trPr>
          <w:trHeight w:val="300"/>
        </w:trPr>
        <w:tc>
          <w:tcPr>
            <w:tcW w:w="900" w:type="dxa"/>
            <w:noWrap/>
            <w:vAlign w:val="center"/>
            <w:hideMark/>
          </w:tcPr>
          <w:p w14:paraId="26A4FD21" w14:textId="6ED57D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28F943C" w14:textId="059448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must be stored in such a way that allows the client easy access to it.</w:t>
            </w:r>
          </w:p>
        </w:tc>
        <w:tc>
          <w:tcPr>
            <w:tcW w:w="630" w:type="dxa"/>
            <w:noWrap/>
            <w:vAlign w:val="center"/>
            <w:hideMark/>
          </w:tcPr>
          <w:p w14:paraId="793692F1" w14:textId="58D56F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DB01CE4" w14:textId="75FDCF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28511BB0" w14:textId="59D7F6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AA00601" w14:textId="12E5E8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81330BF" w14:textId="53EFAC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56D3581" w14:textId="77777777" w:rsidTr="00256A05">
        <w:trPr>
          <w:trHeight w:val="300"/>
        </w:trPr>
        <w:tc>
          <w:tcPr>
            <w:tcW w:w="900" w:type="dxa"/>
            <w:noWrap/>
            <w:vAlign w:val="center"/>
            <w:hideMark/>
          </w:tcPr>
          <w:p w14:paraId="682647FB" w14:textId="18F8D4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5</w:t>
            </w:r>
          </w:p>
        </w:tc>
        <w:tc>
          <w:tcPr>
            <w:tcW w:w="3600" w:type="dxa"/>
            <w:noWrap/>
            <w:vAlign w:val="center"/>
            <w:hideMark/>
          </w:tcPr>
          <w:p w14:paraId="1FA46983" w14:textId="63431D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Response time for loading the product should take no longer than five minutes.</w:t>
            </w:r>
          </w:p>
        </w:tc>
        <w:tc>
          <w:tcPr>
            <w:tcW w:w="630" w:type="dxa"/>
            <w:noWrap/>
            <w:vAlign w:val="center"/>
            <w:hideMark/>
          </w:tcPr>
          <w:p w14:paraId="01708DB3" w14:textId="40CC51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55F8CDF7" w14:textId="76D0A0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5025094" w14:textId="615AAB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4DA0686" w14:textId="743866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B390478" w14:textId="5B0BA8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ACFF16D" w14:textId="77777777" w:rsidTr="00256A05">
        <w:trPr>
          <w:trHeight w:val="300"/>
        </w:trPr>
        <w:tc>
          <w:tcPr>
            <w:tcW w:w="900" w:type="dxa"/>
            <w:noWrap/>
            <w:vAlign w:val="center"/>
            <w:hideMark/>
          </w:tcPr>
          <w:p w14:paraId="19AA5B66" w14:textId="7F6C3F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81211C" w14:textId="6DE4B8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general knowledge of basic computer skills is required to use the product.</w:t>
            </w:r>
          </w:p>
        </w:tc>
        <w:tc>
          <w:tcPr>
            <w:tcW w:w="630" w:type="dxa"/>
            <w:noWrap/>
            <w:vAlign w:val="center"/>
            <w:hideMark/>
          </w:tcPr>
          <w:p w14:paraId="6FE00CD4" w14:textId="11D780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0159232C" w14:textId="27B031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53A6EFBA" w14:textId="5987D5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46479ADF" w14:textId="20C9A7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40D3C52" w14:textId="63042B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3AEDBD5" w14:textId="77777777" w:rsidTr="00256A05">
        <w:trPr>
          <w:trHeight w:val="300"/>
        </w:trPr>
        <w:tc>
          <w:tcPr>
            <w:tcW w:w="900" w:type="dxa"/>
            <w:noWrap/>
            <w:vAlign w:val="center"/>
            <w:hideMark/>
          </w:tcPr>
          <w:p w14:paraId="266DC20F" w14:textId="2A5835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BBA7CA9" w14:textId="5327DF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As the product is E-store, On-line help system becomes a critical component of the system which shall provide </w:t>
            </w:r>
            <w:r w:rsidRPr="00D563EE">
              <w:rPr>
                <w:rFonts w:ascii="Tahoma" w:hAnsi="Tahoma" w:cs="Tahoma"/>
                <w:color w:val="000000"/>
                <w:sz w:val="16"/>
                <w:szCs w:val="22"/>
              </w:rPr>
              <w:t>�</w:t>
            </w:r>
            <w:r w:rsidRPr="00D563EE">
              <w:rPr>
                <w:rFonts w:ascii="Calibri" w:hAnsi="Calibri" w:cs="Calibri"/>
                <w:color w:val="000000"/>
                <w:sz w:val="16"/>
                <w:szCs w:val="22"/>
              </w:rPr>
              <w:t>.</w:t>
            </w:r>
          </w:p>
        </w:tc>
        <w:tc>
          <w:tcPr>
            <w:tcW w:w="630" w:type="dxa"/>
            <w:noWrap/>
            <w:vAlign w:val="center"/>
            <w:hideMark/>
          </w:tcPr>
          <w:p w14:paraId="1C4D369D" w14:textId="6A71BA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934E8FE" w14:textId="1330F7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5DDB4ECF" w14:textId="7F050A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16B42AD" w14:textId="35F1DF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E9BAC4" w14:textId="5A6E87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65D10E" w14:textId="77777777" w:rsidTr="00256A05">
        <w:trPr>
          <w:trHeight w:val="300"/>
        </w:trPr>
        <w:tc>
          <w:tcPr>
            <w:tcW w:w="900" w:type="dxa"/>
            <w:noWrap/>
            <w:vAlign w:val="center"/>
            <w:hideMark/>
          </w:tcPr>
          <w:p w14:paraId="663419B2" w14:textId="646BF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7CABF04" w14:textId="7900A6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 shall provide specific guidelines to a user for using the E-Store system and within the system.</w:t>
            </w:r>
          </w:p>
        </w:tc>
        <w:tc>
          <w:tcPr>
            <w:tcW w:w="630" w:type="dxa"/>
            <w:noWrap/>
            <w:vAlign w:val="center"/>
            <w:hideMark/>
          </w:tcPr>
          <w:p w14:paraId="380EF83C" w14:textId="219560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155F256" w14:textId="045DE6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493E8D3B" w14:textId="2BC96E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FBCEEEA" w14:textId="6CE90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E268916" w14:textId="5DCB4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02D107D" w14:textId="77777777" w:rsidTr="00256A05">
        <w:trPr>
          <w:trHeight w:val="300"/>
        </w:trPr>
        <w:tc>
          <w:tcPr>
            <w:tcW w:w="900" w:type="dxa"/>
            <w:noWrap/>
            <w:vAlign w:val="center"/>
            <w:hideMark/>
          </w:tcPr>
          <w:p w14:paraId="1811EB8B" w14:textId="27957C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285E4E1" w14:textId="6495F8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To implement online user help, link and search fields shall be provided.</w:t>
            </w:r>
          </w:p>
        </w:tc>
        <w:tc>
          <w:tcPr>
            <w:tcW w:w="630" w:type="dxa"/>
            <w:noWrap/>
            <w:vAlign w:val="center"/>
            <w:hideMark/>
          </w:tcPr>
          <w:p w14:paraId="65AA33BF" w14:textId="52DDB3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D902671" w14:textId="7E6789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2E1F97CA" w14:textId="26A8CD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D0EF8F4" w14:textId="4424DF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715095" w14:textId="4631C1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687A3ED" w14:textId="77777777" w:rsidTr="00256A05">
        <w:trPr>
          <w:trHeight w:val="300"/>
        </w:trPr>
        <w:tc>
          <w:tcPr>
            <w:tcW w:w="900" w:type="dxa"/>
            <w:noWrap/>
            <w:vAlign w:val="center"/>
            <w:hideMark/>
          </w:tcPr>
          <w:p w14:paraId="7BDE5343" w14:textId="7A02E1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B2D38F6" w14:textId="5C2A2E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There are many types of interfaces as such supported by the E-Store software system namely User Interface</w:t>
            </w:r>
          </w:p>
        </w:tc>
        <w:tc>
          <w:tcPr>
            <w:tcW w:w="630" w:type="dxa"/>
            <w:noWrap/>
            <w:vAlign w:val="center"/>
            <w:hideMark/>
          </w:tcPr>
          <w:p w14:paraId="30EF0684" w14:textId="19CC82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CD9C4ED" w14:textId="621A36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2964A32C" w14:textId="6E4EF8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4D4981E" w14:textId="59349E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ADC752A" w14:textId="0E2E27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0AA55A0" w14:textId="77777777" w:rsidTr="00256A05">
        <w:trPr>
          <w:trHeight w:val="300"/>
        </w:trPr>
        <w:tc>
          <w:tcPr>
            <w:tcW w:w="900" w:type="dxa"/>
            <w:noWrap/>
            <w:vAlign w:val="center"/>
            <w:hideMark/>
          </w:tcPr>
          <w:p w14:paraId="0CA88282" w14:textId="217237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A36CAD" w14:textId="6AFF8E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protocol used shall be HTTP.</w:t>
            </w:r>
          </w:p>
        </w:tc>
        <w:tc>
          <w:tcPr>
            <w:tcW w:w="630" w:type="dxa"/>
            <w:noWrap/>
            <w:vAlign w:val="center"/>
            <w:hideMark/>
          </w:tcPr>
          <w:p w14:paraId="138CEC36" w14:textId="6EB7DB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04E9269" w14:textId="6BF769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015381DE" w14:textId="4359C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BA9CC34" w14:textId="0B030D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C0BEDB0" w14:textId="2A46D0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CF9D7E5" w14:textId="77777777" w:rsidTr="00256A05">
        <w:trPr>
          <w:trHeight w:val="300"/>
        </w:trPr>
        <w:tc>
          <w:tcPr>
            <w:tcW w:w="900" w:type="dxa"/>
            <w:noWrap/>
            <w:vAlign w:val="center"/>
            <w:hideMark/>
          </w:tcPr>
          <w:p w14:paraId="11A3A90E" w14:textId="68D68C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E992DF7" w14:textId="4114A2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Port number used will be 80.</w:t>
            </w:r>
          </w:p>
        </w:tc>
        <w:tc>
          <w:tcPr>
            <w:tcW w:w="630" w:type="dxa"/>
            <w:noWrap/>
            <w:vAlign w:val="center"/>
            <w:hideMark/>
          </w:tcPr>
          <w:p w14:paraId="65853931" w14:textId="587D37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42EFEC2F" w14:textId="79D276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0944A9AF" w14:textId="38FECE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2A2E538D" w14:textId="6D9F6E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E480BCF" w14:textId="6C9895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4403D4B" w14:textId="77777777" w:rsidTr="00256A05">
        <w:trPr>
          <w:trHeight w:val="300"/>
        </w:trPr>
        <w:tc>
          <w:tcPr>
            <w:tcW w:w="900" w:type="dxa"/>
            <w:noWrap/>
            <w:vAlign w:val="center"/>
            <w:hideMark/>
          </w:tcPr>
          <w:p w14:paraId="57DC41E9" w14:textId="2D5DB9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D959B1" w14:textId="446370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There shall be logical address of the system in IPv4 format.</w:t>
            </w:r>
          </w:p>
        </w:tc>
        <w:tc>
          <w:tcPr>
            <w:tcW w:w="630" w:type="dxa"/>
            <w:noWrap/>
            <w:vAlign w:val="center"/>
            <w:hideMark/>
          </w:tcPr>
          <w:p w14:paraId="2852B12C" w14:textId="5F9E92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07639E9C" w14:textId="643E04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3C86DF0" w14:textId="012EC0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630" w:type="dxa"/>
            <w:noWrap/>
            <w:vAlign w:val="center"/>
            <w:hideMark/>
          </w:tcPr>
          <w:p w14:paraId="0B2E4A8F" w14:textId="36FF07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9EF1689" w14:textId="2618E8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37D14DE" w14:textId="77777777" w:rsidTr="00256A05">
        <w:trPr>
          <w:trHeight w:val="300"/>
        </w:trPr>
        <w:tc>
          <w:tcPr>
            <w:tcW w:w="900" w:type="dxa"/>
            <w:noWrap/>
            <w:vAlign w:val="center"/>
            <w:hideMark/>
          </w:tcPr>
          <w:p w14:paraId="1F7C3094" w14:textId="2A9E44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A60586E" w14:textId="49BB82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interface for the software shall be compatible to any browser such as Internet Explorer, Mozilla or Netscape Navigator by which user can access to the system.</w:t>
            </w:r>
          </w:p>
        </w:tc>
        <w:tc>
          <w:tcPr>
            <w:tcW w:w="630" w:type="dxa"/>
            <w:noWrap/>
            <w:vAlign w:val="center"/>
            <w:hideMark/>
          </w:tcPr>
          <w:p w14:paraId="5D2D7CC7" w14:textId="1C6F66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518D235" w14:textId="4306FC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14451505" w14:textId="3F14A5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39442B85" w14:textId="1A1473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7466AD5" w14:textId="46C134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D532EA4" w14:textId="77777777" w:rsidTr="00256A05">
        <w:trPr>
          <w:trHeight w:val="300"/>
        </w:trPr>
        <w:tc>
          <w:tcPr>
            <w:tcW w:w="900" w:type="dxa"/>
            <w:noWrap/>
            <w:vAlign w:val="center"/>
            <w:hideMark/>
          </w:tcPr>
          <w:p w14:paraId="609657EC" w14:textId="7CB89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2B7D952" w14:textId="67DCE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interface shall be implemented using any tool or software package like Java Applet, MS Front Page, EJB etc.</w:t>
            </w:r>
          </w:p>
        </w:tc>
        <w:tc>
          <w:tcPr>
            <w:tcW w:w="630" w:type="dxa"/>
            <w:noWrap/>
            <w:vAlign w:val="center"/>
            <w:hideMark/>
          </w:tcPr>
          <w:p w14:paraId="6218D76F" w14:textId="0F53C8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6E0DA374" w14:textId="7DF0B5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1C4479BA" w14:textId="10D088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9FE8D4B" w14:textId="2ECD3D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57F3CFB" w14:textId="6AFAB6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2E6957A" w14:textId="77777777" w:rsidTr="00256A05">
        <w:trPr>
          <w:trHeight w:val="300"/>
        </w:trPr>
        <w:tc>
          <w:tcPr>
            <w:tcW w:w="900" w:type="dxa"/>
            <w:noWrap/>
            <w:vAlign w:val="center"/>
            <w:hideMark/>
          </w:tcPr>
          <w:p w14:paraId="7B313206" w14:textId="134078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959187A" w14:textId="0284FC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Since the application must run over the internet, all the hardware shall require to connect internet will be hardware interface for the system. As for e.g. Modem, WAN </w:t>
            </w:r>
            <w:r w:rsidRPr="00D563EE">
              <w:rPr>
                <w:rFonts w:ascii="Tahoma" w:hAnsi="Tahoma" w:cs="Tahoma"/>
                <w:color w:val="000000"/>
                <w:sz w:val="16"/>
                <w:szCs w:val="22"/>
              </w:rPr>
              <w:t>�</w:t>
            </w:r>
            <w:r w:rsidRPr="00D563EE">
              <w:rPr>
                <w:rFonts w:ascii="Calibri" w:hAnsi="Calibri" w:cs="Calibri"/>
                <w:color w:val="000000"/>
                <w:sz w:val="16"/>
                <w:szCs w:val="22"/>
              </w:rPr>
              <w:t xml:space="preserve"> LAN, Ethernet Cross-Cable.</w:t>
            </w:r>
          </w:p>
        </w:tc>
        <w:tc>
          <w:tcPr>
            <w:tcW w:w="630" w:type="dxa"/>
            <w:noWrap/>
            <w:vAlign w:val="center"/>
            <w:hideMark/>
          </w:tcPr>
          <w:p w14:paraId="5A0CC361" w14:textId="14A08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36B04FE2" w14:textId="47EBE2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24F55D4E" w14:textId="17F9D1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740948C2" w14:textId="1315E5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233928FF" w14:textId="6111C6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B9DB13D" w14:textId="77777777" w:rsidTr="00256A05">
        <w:trPr>
          <w:trHeight w:val="300"/>
        </w:trPr>
        <w:tc>
          <w:tcPr>
            <w:tcW w:w="900" w:type="dxa"/>
            <w:noWrap/>
            <w:vAlign w:val="center"/>
            <w:hideMark/>
          </w:tcPr>
          <w:p w14:paraId="4301572A" w14:textId="1859C7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579CB0A" w14:textId="3724D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the Configurator to identify all the available components to configure the product.</w:t>
            </w:r>
          </w:p>
        </w:tc>
        <w:tc>
          <w:tcPr>
            <w:tcW w:w="630" w:type="dxa"/>
            <w:noWrap/>
            <w:vAlign w:val="center"/>
            <w:hideMark/>
          </w:tcPr>
          <w:p w14:paraId="4C6EFDDF" w14:textId="6CE846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90E398A" w14:textId="6A2890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11C241B2" w14:textId="4B7BF0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45F05FB" w14:textId="35B7F7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75507E" w14:textId="0CAF53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CED5154" w14:textId="77777777" w:rsidTr="00256A05">
        <w:trPr>
          <w:trHeight w:val="300"/>
        </w:trPr>
        <w:tc>
          <w:tcPr>
            <w:tcW w:w="900" w:type="dxa"/>
            <w:noWrap/>
            <w:vAlign w:val="center"/>
            <w:hideMark/>
          </w:tcPr>
          <w:p w14:paraId="5BA5453A" w14:textId="401FF8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E5DBAA1" w14:textId="1A9F03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shall communicate with the content manager to get the product specifications, offerings and promotions.</w:t>
            </w:r>
          </w:p>
        </w:tc>
        <w:tc>
          <w:tcPr>
            <w:tcW w:w="630" w:type="dxa"/>
            <w:noWrap/>
            <w:vAlign w:val="center"/>
            <w:hideMark/>
          </w:tcPr>
          <w:p w14:paraId="1CCD964C" w14:textId="2FAA63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160B92FD" w14:textId="3FE7CB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5512C249" w14:textId="51EBAA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4BB44435" w14:textId="7F11DE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A98F5A" w14:textId="5E7259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AFF690" w14:textId="77777777" w:rsidTr="00256A05">
        <w:trPr>
          <w:trHeight w:val="300"/>
        </w:trPr>
        <w:tc>
          <w:tcPr>
            <w:tcW w:w="900" w:type="dxa"/>
            <w:noWrap/>
            <w:vAlign w:val="center"/>
            <w:hideMark/>
          </w:tcPr>
          <w:p w14:paraId="4755D0FE" w14:textId="12A1CD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23F7312" w14:textId="2D6B04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billPay system to identify available payment methods , validate the payments and process payment.</w:t>
            </w:r>
          </w:p>
        </w:tc>
        <w:tc>
          <w:tcPr>
            <w:tcW w:w="630" w:type="dxa"/>
            <w:noWrap/>
            <w:vAlign w:val="center"/>
            <w:hideMark/>
          </w:tcPr>
          <w:p w14:paraId="172E485E" w14:textId="1CC1DE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59AF4EB" w14:textId="48BF2A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0.73</w:t>
            </w:r>
          </w:p>
        </w:tc>
        <w:tc>
          <w:tcPr>
            <w:tcW w:w="900" w:type="dxa"/>
            <w:noWrap/>
            <w:vAlign w:val="center"/>
            <w:hideMark/>
          </w:tcPr>
          <w:p w14:paraId="04B2D31C" w14:textId="4B6806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B5996B0" w14:textId="7DC607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6F6BCA6" w14:textId="5E11F8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65023C0" w14:textId="77777777" w:rsidTr="00256A05">
        <w:trPr>
          <w:trHeight w:val="300"/>
        </w:trPr>
        <w:tc>
          <w:tcPr>
            <w:tcW w:w="900" w:type="dxa"/>
            <w:noWrap/>
            <w:vAlign w:val="center"/>
            <w:hideMark/>
          </w:tcPr>
          <w:p w14:paraId="0392A604" w14:textId="246D78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BF7A7AB" w14:textId="1CB517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to credit management system for handling financing options.</w:t>
            </w:r>
          </w:p>
        </w:tc>
        <w:tc>
          <w:tcPr>
            <w:tcW w:w="630" w:type="dxa"/>
            <w:noWrap/>
            <w:vAlign w:val="center"/>
            <w:hideMark/>
          </w:tcPr>
          <w:p w14:paraId="56E81825" w14:textId="3388C4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0F33928" w14:textId="6A8D4B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2DE474B8" w14:textId="27B685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05E91BC" w14:textId="20C993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7099970" w14:textId="398A3E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C7C7DA6" w14:textId="77777777" w:rsidTr="00256A05">
        <w:trPr>
          <w:trHeight w:val="300"/>
        </w:trPr>
        <w:tc>
          <w:tcPr>
            <w:tcW w:w="900" w:type="dxa"/>
            <w:noWrap/>
            <w:vAlign w:val="center"/>
            <w:hideMark/>
          </w:tcPr>
          <w:p w14:paraId="4B7829DB" w14:textId="035F32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BEA9DBC" w14:textId="472742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CRM system to provide support.</w:t>
            </w:r>
          </w:p>
        </w:tc>
        <w:tc>
          <w:tcPr>
            <w:tcW w:w="630" w:type="dxa"/>
            <w:noWrap/>
            <w:vAlign w:val="center"/>
            <w:hideMark/>
          </w:tcPr>
          <w:p w14:paraId="52B213B5" w14:textId="5E1AE1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4AADB80" w14:textId="699559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79B381AE" w14:textId="10C6D1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682FBA6" w14:textId="07407C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FD10DC" w14:textId="0B9AF6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2780A4E" w14:textId="77777777" w:rsidTr="00256A05">
        <w:trPr>
          <w:trHeight w:val="300"/>
        </w:trPr>
        <w:tc>
          <w:tcPr>
            <w:tcW w:w="900" w:type="dxa"/>
            <w:noWrap/>
            <w:vAlign w:val="center"/>
            <w:hideMark/>
          </w:tcPr>
          <w:p w14:paraId="6EED05D8" w14:textId="3A9158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60626AF" w14:textId="04F338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Sales system for order management.</w:t>
            </w:r>
          </w:p>
        </w:tc>
        <w:tc>
          <w:tcPr>
            <w:tcW w:w="630" w:type="dxa"/>
            <w:noWrap/>
            <w:vAlign w:val="center"/>
            <w:hideMark/>
          </w:tcPr>
          <w:p w14:paraId="0506BAC1" w14:textId="1FF231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E3733E9" w14:textId="7753D6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56CF5B84" w14:textId="38E866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6BF6CA1E" w14:textId="79869F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5B4C1B4" w14:textId="731A7D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05B02B" w14:textId="77777777" w:rsidTr="00256A05">
        <w:trPr>
          <w:trHeight w:val="300"/>
        </w:trPr>
        <w:tc>
          <w:tcPr>
            <w:tcW w:w="900" w:type="dxa"/>
            <w:noWrap/>
            <w:vAlign w:val="center"/>
            <w:hideMark/>
          </w:tcPr>
          <w:p w14:paraId="42302C2D" w14:textId="4700FB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D1B8C05" w14:textId="0B16F7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shipping system for tracking orders and updating of shipping methods.</w:t>
            </w:r>
          </w:p>
        </w:tc>
        <w:tc>
          <w:tcPr>
            <w:tcW w:w="630" w:type="dxa"/>
            <w:noWrap/>
            <w:vAlign w:val="center"/>
            <w:hideMark/>
          </w:tcPr>
          <w:p w14:paraId="34D77535" w14:textId="6C2C87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8B8407B" w14:textId="2E0A29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5F8E7A6F" w14:textId="69082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7FBE6A9" w14:textId="54E5C8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CCE8A5" w14:textId="0178ED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462953A" w14:textId="77777777" w:rsidTr="00256A05">
        <w:trPr>
          <w:trHeight w:val="300"/>
        </w:trPr>
        <w:tc>
          <w:tcPr>
            <w:tcW w:w="900" w:type="dxa"/>
            <w:noWrap/>
            <w:vAlign w:val="center"/>
            <w:hideMark/>
          </w:tcPr>
          <w:p w14:paraId="0244649A" w14:textId="7565C4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4D4088B" w14:textId="26F529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external Tax system to calculate tax.</w:t>
            </w:r>
          </w:p>
        </w:tc>
        <w:tc>
          <w:tcPr>
            <w:tcW w:w="630" w:type="dxa"/>
            <w:noWrap/>
            <w:vAlign w:val="center"/>
            <w:hideMark/>
          </w:tcPr>
          <w:p w14:paraId="25587080" w14:textId="0A6D98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CE0AB3A" w14:textId="01157A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6215A9E8" w14:textId="7F3B13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74242150" w14:textId="786754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1EF9D1" w14:textId="77A50D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85F45BB" w14:textId="77777777" w:rsidTr="00256A05">
        <w:trPr>
          <w:trHeight w:val="300"/>
        </w:trPr>
        <w:tc>
          <w:tcPr>
            <w:tcW w:w="900" w:type="dxa"/>
            <w:noWrap/>
            <w:vAlign w:val="center"/>
            <w:hideMark/>
          </w:tcPr>
          <w:p w14:paraId="7503A4CA" w14:textId="47314C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7D5C79B" w14:textId="6F2375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export regulation system to validate export regulations.</w:t>
            </w:r>
          </w:p>
        </w:tc>
        <w:tc>
          <w:tcPr>
            <w:tcW w:w="630" w:type="dxa"/>
            <w:noWrap/>
            <w:vAlign w:val="center"/>
            <w:hideMark/>
          </w:tcPr>
          <w:p w14:paraId="4F574047" w14:textId="6215B4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149BBC2" w14:textId="451E9F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64B4E4C1" w14:textId="14D5BA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AB8B3CE" w14:textId="206DF4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D6AAB1" w14:textId="21E26A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BB5189F" w14:textId="77777777" w:rsidTr="00256A05">
        <w:trPr>
          <w:trHeight w:val="300"/>
        </w:trPr>
        <w:tc>
          <w:tcPr>
            <w:tcW w:w="900" w:type="dxa"/>
            <w:noWrap/>
            <w:vAlign w:val="center"/>
            <w:hideMark/>
          </w:tcPr>
          <w:p w14:paraId="0A02F379" w14:textId="504A63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E4328F2" w14:textId="5B970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verisign like software which shall allow the users to complete secured transaction. This usually shall be the third party software system which is widely used for internet transaction.</w:t>
            </w:r>
          </w:p>
        </w:tc>
        <w:tc>
          <w:tcPr>
            <w:tcW w:w="630" w:type="dxa"/>
            <w:noWrap/>
            <w:vAlign w:val="center"/>
            <w:hideMark/>
          </w:tcPr>
          <w:p w14:paraId="6186AA66" w14:textId="7A12DC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643E6C5" w14:textId="1435D1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75F8D3A1" w14:textId="5E538D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65DBACF0" w14:textId="53F980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786714B" w14:textId="0F47D8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89C631" w14:textId="77777777" w:rsidTr="00256A05">
        <w:trPr>
          <w:trHeight w:val="300"/>
        </w:trPr>
        <w:tc>
          <w:tcPr>
            <w:tcW w:w="900" w:type="dxa"/>
            <w:noWrap/>
            <w:vAlign w:val="center"/>
            <w:hideMark/>
          </w:tcPr>
          <w:p w14:paraId="2D7E6574" w14:textId="558E04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506D6E0" w14:textId="539BB4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use the HTTP protocol for communication over the internet and for the intranet communication will be through TCP/IP protocol suite.</w:t>
            </w:r>
          </w:p>
        </w:tc>
        <w:tc>
          <w:tcPr>
            <w:tcW w:w="630" w:type="dxa"/>
            <w:noWrap/>
            <w:vAlign w:val="center"/>
            <w:hideMark/>
          </w:tcPr>
          <w:p w14:paraId="526E3101" w14:textId="7AC916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85AE733" w14:textId="0FFFB8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026488B1" w14:textId="2101E8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5DC96C3" w14:textId="0E92A0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A9093FA" w14:textId="32A532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E2B4565" w14:textId="77777777" w:rsidTr="00256A05">
        <w:trPr>
          <w:trHeight w:val="300"/>
        </w:trPr>
        <w:tc>
          <w:tcPr>
            <w:tcW w:w="900" w:type="dxa"/>
            <w:noWrap/>
            <w:vAlign w:val="center"/>
            <w:hideMark/>
          </w:tcPr>
          <w:p w14:paraId="7B8546F9" w14:textId="7C5BE6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300C45B" w14:textId="61555D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E-store should display the disclaimers, copyright, word mark, trademark and product warranties of the Marvel electronics and home entertainment.</w:t>
            </w:r>
          </w:p>
        </w:tc>
        <w:tc>
          <w:tcPr>
            <w:tcW w:w="630" w:type="dxa"/>
            <w:noWrap/>
            <w:vAlign w:val="center"/>
            <w:hideMark/>
          </w:tcPr>
          <w:p w14:paraId="0F79A151" w14:textId="2F8DE3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482E5420" w14:textId="1C0769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45E3634" w14:textId="0BEA43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1D5235EB" w14:textId="1CE22E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5EB47B8" w14:textId="5035C8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233E7B4" w14:textId="77777777" w:rsidTr="00256A05">
        <w:trPr>
          <w:trHeight w:val="300"/>
        </w:trPr>
        <w:tc>
          <w:tcPr>
            <w:tcW w:w="900" w:type="dxa"/>
            <w:noWrap/>
            <w:vAlign w:val="center"/>
            <w:hideMark/>
          </w:tcPr>
          <w:p w14:paraId="3D120EBB" w14:textId="28E10B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8CBEA01" w14:textId="2B538D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 shall be as per the industry standard.</w:t>
            </w:r>
          </w:p>
        </w:tc>
        <w:tc>
          <w:tcPr>
            <w:tcW w:w="630" w:type="dxa"/>
            <w:noWrap/>
            <w:vAlign w:val="center"/>
            <w:hideMark/>
          </w:tcPr>
          <w:p w14:paraId="41DD32E8" w14:textId="0BE3CB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5DF6C293" w14:textId="059683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5E936881" w14:textId="3D2BA3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581CF44E" w14:textId="6F6207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69D52D33" w14:textId="3537DA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C67E535" w14:textId="77777777" w:rsidTr="00256A05">
        <w:trPr>
          <w:trHeight w:val="300"/>
        </w:trPr>
        <w:tc>
          <w:tcPr>
            <w:tcW w:w="900" w:type="dxa"/>
            <w:noWrap/>
            <w:vAlign w:val="center"/>
            <w:hideMark/>
          </w:tcPr>
          <w:p w14:paraId="0C4CA6A1" w14:textId="3B457A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6</w:t>
            </w:r>
          </w:p>
        </w:tc>
        <w:tc>
          <w:tcPr>
            <w:tcW w:w="3600" w:type="dxa"/>
            <w:noWrap/>
            <w:vAlign w:val="center"/>
            <w:hideMark/>
          </w:tcPr>
          <w:p w14:paraId="73A137D7" w14:textId="12B4DD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archive administrator can create a new client space.</w:t>
            </w:r>
          </w:p>
        </w:tc>
        <w:tc>
          <w:tcPr>
            <w:tcW w:w="630" w:type="dxa"/>
            <w:noWrap/>
            <w:vAlign w:val="center"/>
            <w:hideMark/>
          </w:tcPr>
          <w:p w14:paraId="0AE82CA5" w14:textId="21DFA3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8055B09" w14:textId="0F7324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5082185F" w14:textId="6E06C0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29EDE5E1" w14:textId="2C689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98BBC3" w14:textId="7088BD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A7787AE" w14:textId="77777777" w:rsidTr="00256A05">
        <w:trPr>
          <w:trHeight w:val="300"/>
        </w:trPr>
        <w:tc>
          <w:tcPr>
            <w:tcW w:w="900" w:type="dxa"/>
            <w:noWrap/>
            <w:vAlign w:val="center"/>
            <w:hideMark/>
          </w:tcPr>
          <w:p w14:paraId="48D0F307" w14:textId="6D183E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308260B" w14:textId="7F67A3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 manage roles for its client.</w:t>
            </w:r>
          </w:p>
        </w:tc>
        <w:tc>
          <w:tcPr>
            <w:tcW w:w="630" w:type="dxa"/>
            <w:noWrap/>
            <w:vAlign w:val="center"/>
            <w:hideMark/>
          </w:tcPr>
          <w:p w14:paraId="3AA826F3" w14:textId="3AFAC2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5FEAFF88" w14:textId="18CCE5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5559FAA4" w14:textId="4DAE47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77F1578A" w14:textId="02A2C2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B853E7" w14:textId="054665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04DAA56" w14:textId="77777777" w:rsidTr="00256A05">
        <w:trPr>
          <w:trHeight w:val="300"/>
        </w:trPr>
        <w:tc>
          <w:tcPr>
            <w:tcW w:w="900" w:type="dxa"/>
            <w:noWrap/>
            <w:vAlign w:val="center"/>
            <w:hideMark/>
          </w:tcPr>
          <w:p w14:paraId="169CF1FC" w14:textId="1045F6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DFC1256" w14:textId="071CF5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archive administrator cannot access documents.</w:t>
            </w:r>
          </w:p>
        </w:tc>
        <w:tc>
          <w:tcPr>
            <w:tcW w:w="630" w:type="dxa"/>
            <w:noWrap/>
            <w:vAlign w:val="center"/>
            <w:hideMark/>
          </w:tcPr>
          <w:p w14:paraId="6A583326" w14:textId="4799D6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4AF24B3" w14:textId="69CC87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5E1FD672" w14:textId="3D84D6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672B114" w14:textId="4D4430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0001B0" w14:textId="1A4AA6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F3C8D0" w14:textId="77777777" w:rsidTr="00256A05">
        <w:trPr>
          <w:trHeight w:val="300"/>
        </w:trPr>
        <w:tc>
          <w:tcPr>
            <w:tcW w:w="900" w:type="dxa"/>
            <w:noWrap/>
            <w:vAlign w:val="center"/>
            <w:hideMark/>
          </w:tcPr>
          <w:p w14:paraId="0E8C6037" w14:textId="0A1D96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A53CF95" w14:textId="02F1AF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 view all roles.</w:t>
            </w:r>
          </w:p>
        </w:tc>
        <w:tc>
          <w:tcPr>
            <w:tcW w:w="630" w:type="dxa"/>
            <w:noWrap/>
            <w:vAlign w:val="center"/>
            <w:hideMark/>
          </w:tcPr>
          <w:p w14:paraId="3C4F6A69" w14:textId="67E881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4DB20B78" w14:textId="58986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426EE5D1" w14:textId="3F1582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337359FE" w14:textId="68F2DA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5041A8" w14:textId="65AE66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38E757" w14:textId="77777777" w:rsidTr="00256A05">
        <w:trPr>
          <w:trHeight w:val="300"/>
        </w:trPr>
        <w:tc>
          <w:tcPr>
            <w:tcW w:w="900" w:type="dxa"/>
            <w:noWrap/>
            <w:vAlign w:val="center"/>
            <w:hideMark/>
          </w:tcPr>
          <w:p w14:paraId="236B93EE" w14:textId="3BE4BD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7116C60F" w14:textId="65AB3D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w:t>
            </w:r>
            <w:r w:rsidRPr="00D563EE">
              <w:rPr>
                <w:rFonts w:ascii="Tahoma" w:hAnsi="Tahoma" w:cs="Tahoma"/>
                <w:color w:val="000000"/>
                <w:sz w:val="16"/>
                <w:szCs w:val="22"/>
              </w:rPr>
              <w:t>�</w:t>
            </w:r>
            <w:r w:rsidRPr="00D563EE">
              <w:rPr>
                <w:rFonts w:ascii="Calibri" w:hAnsi="Calibri" w:cs="Calibri"/>
                <w:color w:val="000000"/>
                <w:sz w:val="16"/>
                <w:szCs w:val="22"/>
              </w:rPr>
              <w:t>t read the contents of documents.</w:t>
            </w:r>
          </w:p>
        </w:tc>
        <w:tc>
          <w:tcPr>
            <w:tcW w:w="630" w:type="dxa"/>
            <w:noWrap/>
            <w:vAlign w:val="center"/>
            <w:hideMark/>
          </w:tcPr>
          <w:p w14:paraId="11B9266D" w14:textId="38BB91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703CDF0" w14:textId="29575A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3800155A" w14:textId="0C45C1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763FFB21" w14:textId="61E6D3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920E3D" w14:textId="28827B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F459351" w14:textId="77777777" w:rsidTr="00256A05">
        <w:trPr>
          <w:trHeight w:val="300"/>
        </w:trPr>
        <w:tc>
          <w:tcPr>
            <w:tcW w:w="900" w:type="dxa"/>
            <w:noWrap/>
            <w:vAlign w:val="center"/>
            <w:hideMark/>
          </w:tcPr>
          <w:p w14:paraId="2F0FE2C0" w14:textId="6DF34F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F7ABA31" w14:textId="70D8C7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cannot be deleted.</w:t>
            </w:r>
          </w:p>
        </w:tc>
        <w:tc>
          <w:tcPr>
            <w:tcW w:w="630" w:type="dxa"/>
            <w:noWrap/>
            <w:vAlign w:val="center"/>
            <w:hideMark/>
          </w:tcPr>
          <w:p w14:paraId="7245A67D" w14:textId="2F2CCB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75110E8E" w14:textId="6D9E1D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2A685540" w14:textId="011612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7F9B2EDF" w14:textId="667685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F620ACF" w14:textId="0A0C7C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ECACF77" w14:textId="77777777" w:rsidTr="00256A05">
        <w:trPr>
          <w:trHeight w:val="300"/>
        </w:trPr>
        <w:tc>
          <w:tcPr>
            <w:tcW w:w="900" w:type="dxa"/>
            <w:noWrap/>
            <w:vAlign w:val="center"/>
            <w:hideMark/>
          </w:tcPr>
          <w:p w14:paraId="5B318ED3" w14:textId="6E49D1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7410CFF" w14:textId="090F74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end user can have multiple roles at the same time.</w:t>
            </w:r>
          </w:p>
        </w:tc>
        <w:tc>
          <w:tcPr>
            <w:tcW w:w="630" w:type="dxa"/>
            <w:noWrap/>
            <w:vAlign w:val="center"/>
            <w:hideMark/>
          </w:tcPr>
          <w:p w14:paraId="359C4C08" w14:textId="55E11A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481DADFD" w14:textId="4EA29E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35A8B002" w14:textId="473F51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3750230" w14:textId="3427F7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AE1AD86" w14:textId="2618A4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29E9DA3" w14:textId="77777777" w:rsidTr="00256A05">
        <w:trPr>
          <w:trHeight w:val="300"/>
        </w:trPr>
        <w:tc>
          <w:tcPr>
            <w:tcW w:w="900" w:type="dxa"/>
            <w:noWrap/>
            <w:vAlign w:val="center"/>
            <w:hideMark/>
          </w:tcPr>
          <w:p w14:paraId="6585BD47" w14:textId="49894B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56BB3DB5" w14:textId="3FA520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end user has a person role.</w:t>
            </w:r>
          </w:p>
        </w:tc>
        <w:tc>
          <w:tcPr>
            <w:tcW w:w="630" w:type="dxa"/>
            <w:noWrap/>
            <w:vAlign w:val="center"/>
            <w:hideMark/>
          </w:tcPr>
          <w:p w14:paraId="683B3EB0" w14:textId="781064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43E0E265" w14:textId="1621BA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255A0B38" w14:textId="4CE0F8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0A6D249C" w14:textId="0C6191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822302B" w14:textId="129739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935B031" w14:textId="77777777" w:rsidTr="00256A05">
        <w:trPr>
          <w:trHeight w:val="300"/>
        </w:trPr>
        <w:tc>
          <w:tcPr>
            <w:tcW w:w="900" w:type="dxa"/>
            <w:noWrap/>
            <w:vAlign w:val="center"/>
            <w:hideMark/>
          </w:tcPr>
          <w:p w14:paraId="4A126303" w14:textId="591C93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E6D3A0A" w14:textId="4214B4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Only authenticated end users at the client server can access (as phrased in URCAR 45-48 and URCAR50) the document space.</w:t>
            </w:r>
          </w:p>
        </w:tc>
        <w:tc>
          <w:tcPr>
            <w:tcW w:w="630" w:type="dxa"/>
            <w:noWrap/>
            <w:vAlign w:val="center"/>
            <w:hideMark/>
          </w:tcPr>
          <w:p w14:paraId="7F586433" w14:textId="5E6C1F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D08FF2C" w14:textId="69FF5F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0.84</w:t>
            </w:r>
          </w:p>
        </w:tc>
        <w:tc>
          <w:tcPr>
            <w:tcW w:w="900" w:type="dxa"/>
            <w:noWrap/>
            <w:vAlign w:val="center"/>
            <w:hideMark/>
          </w:tcPr>
          <w:p w14:paraId="5D32248F" w14:textId="74F125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67B1593D" w14:textId="7D5297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B96A74" w14:textId="0040C5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5CA5CF0" w14:textId="77777777" w:rsidTr="00256A05">
        <w:trPr>
          <w:trHeight w:val="300"/>
        </w:trPr>
        <w:tc>
          <w:tcPr>
            <w:tcW w:w="900" w:type="dxa"/>
            <w:noWrap/>
            <w:vAlign w:val="center"/>
            <w:hideMark/>
          </w:tcPr>
          <w:p w14:paraId="1BB52FA7" w14:textId="57E64A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0F1EA38" w14:textId="3FA531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End user cannot access (as phrased in URCAR 45-48 and URCAR50) the document spaces of other clients.</w:t>
            </w:r>
          </w:p>
        </w:tc>
        <w:tc>
          <w:tcPr>
            <w:tcW w:w="630" w:type="dxa"/>
            <w:noWrap/>
            <w:vAlign w:val="center"/>
            <w:hideMark/>
          </w:tcPr>
          <w:p w14:paraId="2BB323F0" w14:textId="6AB22F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2766D81" w14:textId="0FF908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0.84</w:t>
            </w:r>
          </w:p>
        </w:tc>
        <w:tc>
          <w:tcPr>
            <w:tcW w:w="900" w:type="dxa"/>
            <w:noWrap/>
            <w:vAlign w:val="center"/>
            <w:hideMark/>
          </w:tcPr>
          <w:p w14:paraId="6453B3FF" w14:textId="2ED67E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7A2D1812" w14:textId="3C1DE4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0173F5" w14:textId="62C5E6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322D77" w14:textId="77777777" w:rsidTr="00256A05">
        <w:trPr>
          <w:trHeight w:val="300"/>
        </w:trPr>
        <w:tc>
          <w:tcPr>
            <w:tcW w:w="900" w:type="dxa"/>
            <w:noWrap/>
            <w:vAlign w:val="center"/>
            <w:hideMark/>
          </w:tcPr>
          <w:p w14:paraId="1F5C4259" w14:textId="0FA78C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16A1E09" w14:textId="2C6BB8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end user can view assigned rights that are assigned to his role.</w:t>
            </w:r>
          </w:p>
        </w:tc>
        <w:tc>
          <w:tcPr>
            <w:tcW w:w="630" w:type="dxa"/>
            <w:noWrap/>
            <w:vAlign w:val="center"/>
            <w:hideMark/>
          </w:tcPr>
          <w:p w14:paraId="4F0F009B" w14:textId="291703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0D972323" w14:textId="14304C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7A2BAD9C" w14:textId="263095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78B026D7" w14:textId="041F89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8CEF8F9" w14:textId="45DB21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B6D5AA0" w14:textId="77777777" w:rsidTr="00256A05">
        <w:trPr>
          <w:trHeight w:val="300"/>
        </w:trPr>
        <w:tc>
          <w:tcPr>
            <w:tcW w:w="900" w:type="dxa"/>
            <w:noWrap/>
            <w:vAlign w:val="center"/>
            <w:hideMark/>
          </w:tcPr>
          <w:p w14:paraId="3B07133C" w14:textId="555333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979B8F2" w14:textId="78C14B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is managed by at most one other role.</w:t>
            </w:r>
          </w:p>
        </w:tc>
        <w:tc>
          <w:tcPr>
            <w:tcW w:w="630" w:type="dxa"/>
            <w:noWrap/>
            <w:vAlign w:val="center"/>
            <w:hideMark/>
          </w:tcPr>
          <w:p w14:paraId="6DB8CEB7" w14:textId="6C32A8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65DF2229" w14:textId="749B7D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C2E7D73" w14:textId="69BA9A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E8F7699" w14:textId="372BCE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C5B2E9" w14:textId="21186A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31CC024" w14:textId="77777777" w:rsidTr="00256A05">
        <w:trPr>
          <w:trHeight w:val="300"/>
        </w:trPr>
        <w:tc>
          <w:tcPr>
            <w:tcW w:w="900" w:type="dxa"/>
            <w:noWrap/>
            <w:vAlign w:val="center"/>
            <w:hideMark/>
          </w:tcPr>
          <w:p w14:paraId="2D3A9EFE" w14:textId="2070BE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CF23B48" w14:textId="62CB39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inherits all static rights from the roles it manages.</w:t>
            </w:r>
          </w:p>
        </w:tc>
        <w:tc>
          <w:tcPr>
            <w:tcW w:w="630" w:type="dxa"/>
            <w:noWrap/>
            <w:vAlign w:val="center"/>
            <w:hideMark/>
          </w:tcPr>
          <w:p w14:paraId="33D91E29" w14:textId="059764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2B66DF0A" w14:textId="7590EC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24875BCD" w14:textId="602E24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77D980CA" w14:textId="308C4A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2EC3DC" w14:textId="187A32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6882CE8" w14:textId="77777777" w:rsidTr="00256A05">
        <w:trPr>
          <w:trHeight w:val="300"/>
        </w:trPr>
        <w:tc>
          <w:tcPr>
            <w:tcW w:w="900" w:type="dxa"/>
            <w:noWrap/>
            <w:vAlign w:val="center"/>
            <w:hideMark/>
          </w:tcPr>
          <w:p w14:paraId="5103EA3C" w14:textId="43190F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E3DF2BD" w14:textId="790706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has a set (possibly empty) of person roles assigned to it.</w:t>
            </w:r>
          </w:p>
        </w:tc>
        <w:tc>
          <w:tcPr>
            <w:tcW w:w="630" w:type="dxa"/>
            <w:noWrap/>
            <w:vAlign w:val="center"/>
            <w:hideMark/>
          </w:tcPr>
          <w:p w14:paraId="49960890" w14:textId="79DB3E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1BD3563B" w14:textId="5FCEDE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0.55</w:t>
            </w:r>
          </w:p>
        </w:tc>
        <w:tc>
          <w:tcPr>
            <w:tcW w:w="900" w:type="dxa"/>
            <w:noWrap/>
            <w:vAlign w:val="center"/>
            <w:hideMark/>
          </w:tcPr>
          <w:p w14:paraId="159FC7B7" w14:textId="0C227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DBD6663" w14:textId="086137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60DB290" w14:textId="186FBB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303AA99" w14:textId="77777777" w:rsidTr="00256A05">
        <w:trPr>
          <w:trHeight w:val="300"/>
        </w:trPr>
        <w:tc>
          <w:tcPr>
            <w:tcW w:w="900" w:type="dxa"/>
            <w:noWrap/>
            <w:vAlign w:val="center"/>
            <w:hideMark/>
          </w:tcPr>
          <w:p w14:paraId="112F9E05" w14:textId="2157C0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ACDE235" w14:textId="0DCCC4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owns a set of documents in the SDA.</w:t>
            </w:r>
          </w:p>
        </w:tc>
        <w:tc>
          <w:tcPr>
            <w:tcW w:w="630" w:type="dxa"/>
            <w:noWrap/>
            <w:vAlign w:val="center"/>
            <w:hideMark/>
          </w:tcPr>
          <w:p w14:paraId="776BF486" w14:textId="297E48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0390C0D4" w14:textId="5A9E04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0.58</w:t>
            </w:r>
          </w:p>
        </w:tc>
        <w:tc>
          <w:tcPr>
            <w:tcW w:w="900" w:type="dxa"/>
            <w:noWrap/>
            <w:vAlign w:val="center"/>
            <w:hideMark/>
          </w:tcPr>
          <w:p w14:paraId="63423A23" w14:textId="18B4E5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7EBD4899" w14:textId="4A8DAD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970766" w14:textId="100581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CC3D47B" w14:textId="77777777" w:rsidTr="00256A05">
        <w:trPr>
          <w:trHeight w:val="300"/>
        </w:trPr>
        <w:tc>
          <w:tcPr>
            <w:tcW w:w="900" w:type="dxa"/>
            <w:noWrap/>
            <w:vAlign w:val="center"/>
            <w:hideMark/>
          </w:tcPr>
          <w:p w14:paraId="7EB4818D" w14:textId="58DE49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DDAF37C" w14:textId="069F4F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has a set of rights assigned to it.</w:t>
            </w:r>
          </w:p>
        </w:tc>
        <w:tc>
          <w:tcPr>
            <w:tcW w:w="630" w:type="dxa"/>
            <w:noWrap/>
            <w:vAlign w:val="center"/>
            <w:hideMark/>
          </w:tcPr>
          <w:p w14:paraId="03BBC03B" w14:textId="7BAEA1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54CA455D" w14:textId="6E07C0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6ED3E7E2" w14:textId="222AE1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5273C6E8" w14:textId="06FBBC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A28B39" w14:textId="20E8E1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F71952B" w14:textId="77777777" w:rsidTr="00256A05">
        <w:trPr>
          <w:trHeight w:val="300"/>
        </w:trPr>
        <w:tc>
          <w:tcPr>
            <w:tcW w:w="900" w:type="dxa"/>
            <w:noWrap/>
            <w:vAlign w:val="center"/>
            <w:hideMark/>
          </w:tcPr>
          <w:p w14:paraId="7FBB7D86" w14:textId="5F1EA7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56CB6DD9" w14:textId="73892C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archive administrator can limit the available client space.</w:t>
            </w:r>
          </w:p>
        </w:tc>
        <w:tc>
          <w:tcPr>
            <w:tcW w:w="630" w:type="dxa"/>
            <w:noWrap/>
            <w:vAlign w:val="center"/>
            <w:hideMark/>
          </w:tcPr>
          <w:p w14:paraId="5541F486" w14:textId="46A2F5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E4E9896" w14:textId="5051A6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08409F84" w14:textId="7EA754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32344972" w14:textId="6CEAC8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AF260A0" w14:textId="2B6BA5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11F6BDB" w14:textId="77777777" w:rsidTr="00256A05">
        <w:trPr>
          <w:trHeight w:val="300"/>
        </w:trPr>
        <w:tc>
          <w:tcPr>
            <w:tcW w:w="900" w:type="dxa"/>
            <w:noWrap/>
            <w:vAlign w:val="center"/>
            <w:hideMark/>
          </w:tcPr>
          <w:p w14:paraId="2374718F" w14:textId="38A8C4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53533BF" w14:textId="4FDF58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w:t>
            </w:r>
            <w:r w:rsidRPr="00D563EE">
              <w:rPr>
                <w:rFonts w:ascii="Tahoma" w:hAnsi="Tahoma" w:cs="Tahoma"/>
                <w:color w:val="000000"/>
                <w:sz w:val="16"/>
                <w:szCs w:val="22"/>
              </w:rPr>
              <w:t>�</w:t>
            </w:r>
            <w:r w:rsidRPr="00D563EE">
              <w:rPr>
                <w:rFonts w:ascii="Calibri" w:hAnsi="Calibri" w:cs="Calibri"/>
                <w:color w:val="000000"/>
                <w:sz w:val="16"/>
                <w:szCs w:val="22"/>
              </w:rPr>
              <w:t>t be deleted when there exists documents that are owned by that role.</w:t>
            </w:r>
          </w:p>
        </w:tc>
        <w:tc>
          <w:tcPr>
            <w:tcW w:w="630" w:type="dxa"/>
            <w:noWrap/>
            <w:vAlign w:val="center"/>
            <w:hideMark/>
          </w:tcPr>
          <w:p w14:paraId="250EF417" w14:textId="7F2EFB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9B6D7B1" w14:textId="7DCFE1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067D8A21" w14:textId="22CB64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1928CBE3" w14:textId="3773ED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228A46" w14:textId="65A2A6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A0D024" w14:textId="77777777" w:rsidTr="00256A05">
        <w:trPr>
          <w:trHeight w:val="300"/>
        </w:trPr>
        <w:tc>
          <w:tcPr>
            <w:tcW w:w="900" w:type="dxa"/>
            <w:noWrap/>
            <w:vAlign w:val="center"/>
            <w:hideMark/>
          </w:tcPr>
          <w:p w14:paraId="6D7994E3" w14:textId="43A378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C51AA9E" w14:textId="044D04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end user can for a predefined period of time delegate a role to another person role.</w:t>
            </w:r>
          </w:p>
        </w:tc>
        <w:tc>
          <w:tcPr>
            <w:tcW w:w="630" w:type="dxa"/>
            <w:noWrap/>
            <w:vAlign w:val="center"/>
            <w:hideMark/>
          </w:tcPr>
          <w:p w14:paraId="140B6DCE" w14:textId="7F3272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15803BCC" w14:textId="2A1978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7382D148" w14:textId="0D86F9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7CA39EA1" w14:textId="1B7D5C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0980D9" w14:textId="1B94B6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7DC9D1" w14:textId="77777777" w:rsidTr="00256A05">
        <w:trPr>
          <w:trHeight w:val="300"/>
        </w:trPr>
        <w:tc>
          <w:tcPr>
            <w:tcW w:w="900" w:type="dxa"/>
            <w:noWrap/>
            <w:vAlign w:val="center"/>
            <w:hideMark/>
          </w:tcPr>
          <w:p w14:paraId="4B5D973F" w14:textId="4FFD11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0801F21" w14:textId="06BB8F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has a log in which the assignment of rights and the expiration of rights are logged.</w:t>
            </w:r>
          </w:p>
        </w:tc>
        <w:tc>
          <w:tcPr>
            <w:tcW w:w="630" w:type="dxa"/>
            <w:noWrap/>
            <w:vAlign w:val="center"/>
            <w:hideMark/>
          </w:tcPr>
          <w:p w14:paraId="2E372DA0" w14:textId="3E7DC0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15DE178A" w14:textId="3C9EB3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0439B665" w14:textId="5FEF45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3516E914" w14:textId="318C9A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F87A6F" w14:textId="78C123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C7564B4" w14:textId="77777777" w:rsidTr="00256A05">
        <w:trPr>
          <w:trHeight w:val="300"/>
        </w:trPr>
        <w:tc>
          <w:tcPr>
            <w:tcW w:w="900" w:type="dxa"/>
            <w:noWrap/>
            <w:vAlign w:val="center"/>
            <w:hideMark/>
          </w:tcPr>
          <w:p w14:paraId="29B43A6F" w14:textId="6145B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2327032" w14:textId="1F75EE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has a log in which delegations and the expiration of delegations are logged.</w:t>
            </w:r>
          </w:p>
        </w:tc>
        <w:tc>
          <w:tcPr>
            <w:tcW w:w="630" w:type="dxa"/>
            <w:noWrap/>
            <w:vAlign w:val="center"/>
            <w:hideMark/>
          </w:tcPr>
          <w:p w14:paraId="6406E6A8" w14:textId="52CD64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7CBB996" w14:textId="53BA14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5D9B9851" w14:textId="4BF48F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52F39C3" w14:textId="76FA61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C7BB9D" w14:textId="75D562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25182DB" w14:textId="77777777" w:rsidTr="00256A05">
        <w:trPr>
          <w:trHeight w:val="300"/>
        </w:trPr>
        <w:tc>
          <w:tcPr>
            <w:tcW w:w="900" w:type="dxa"/>
            <w:noWrap/>
            <w:vAlign w:val="center"/>
            <w:hideMark/>
          </w:tcPr>
          <w:p w14:paraId="1EA5322C" w14:textId="404FC7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2828139" w14:textId="43864B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assign a role-right to a subordinate role.</w:t>
            </w:r>
          </w:p>
        </w:tc>
        <w:tc>
          <w:tcPr>
            <w:tcW w:w="630" w:type="dxa"/>
            <w:noWrap/>
            <w:vAlign w:val="center"/>
            <w:hideMark/>
          </w:tcPr>
          <w:p w14:paraId="23A44D3D" w14:textId="35933F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7133D55B" w14:textId="63670D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0.74</w:t>
            </w:r>
          </w:p>
        </w:tc>
        <w:tc>
          <w:tcPr>
            <w:tcW w:w="900" w:type="dxa"/>
            <w:noWrap/>
            <w:vAlign w:val="center"/>
            <w:hideMark/>
          </w:tcPr>
          <w:p w14:paraId="6C8CE6BD" w14:textId="21353B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630" w:type="dxa"/>
            <w:noWrap/>
            <w:vAlign w:val="center"/>
            <w:hideMark/>
          </w:tcPr>
          <w:p w14:paraId="747CC30A" w14:textId="4338D7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1534380" w14:textId="667EAC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0F94B3C" w14:textId="77777777" w:rsidTr="00256A05">
        <w:trPr>
          <w:trHeight w:val="300"/>
        </w:trPr>
        <w:tc>
          <w:tcPr>
            <w:tcW w:w="900" w:type="dxa"/>
            <w:noWrap/>
            <w:vAlign w:val="center"/>
            <w:hideMark/>
          </w:tcPr>
          <w:p w14:paraId="2C15E10E" w14:textId="7A862E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5E67933A" w14:textId="4597A2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remove a role-right from a subordinate role.</w:t>
            </w:r>
          </w:p>
        </w:tc>
        <w:tc>
          <w:tcPr>
            <w:tcW w:w="630" w:type="dxa"/>
            <w:noWrap/>
            <w:vAlign w:val="center"/>
            <w:hideMark/>
          </w:tcPr>
          <w:p w14:paraId="4687FA4D" w14:textId="3AE9E2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699A3AD4" w14:textId="5F3ACB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0.74</w:t>
            </w:r>
          </w:p>
        </w:tc>
        <w:tc>
          <w:tcPr>
            <w:tcW w:w="900" w:type="dxa"/>
            <w:noWrap/>
            <w:vAlign w:val="center"/>
            <w:hideMark/>
          </w:tcPr>
          <w:p w14:paraId="5CCFD591" w14:textId="7ECA90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2C4113DD" w14:textId="6454FA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A3C63F" w14:textId="10200B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988B9F2" w14:textId="77777777" w:rsidTr="00256A05">
        <w:trPr>
          <w:trHeight w:val="300"/>
        </w:trPr>
        <w:tc>
          <w:tcPr>
            <w:tcW w:w="900" w:type="dxa"/>
            <w:noWrap/>
            <w:vAlign w:val="center"/>
            <w:hideMark/>
          </w:tcPr>
          <w:p w14:paraId="36C8094D" w14:textId="5543A8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31993E8" w14:textId="552538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create subordinate roles.</w:t>
            </w:r>
          </w:p>
        </w:tc>
        <w:tc>
          <w:tcPr>
            <w:tcW w:w="630" w:type="dxa"/>
            <w:noWrap/>
            <w:vAlign w:val="center"/>
            <w:hideMark/>
          </w:tcPr>
          <w:p w14:paraId="774C0950" w14:textId="3BE1E8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3B0E40B1" w14:textId="1B5DC2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2CD49F3E" w14:textId="322BD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73EDD84D" w14:textId="7095BF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8FE675" w14:textId="32B827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45DC7C0" w14:textId="77777777" w:rsidTr="00256A05">
        <w:trPr>
          <w:trHeight w:val="300"/>
        </w:trPr>
        <w:tc>
          <w:tcPr>
            <w:tcW w:w="900" w:type="dxa"/>
            <w:noWrap/>
            <w:vAlign w:val="center"/>
            <w:hideMark/>
          </w:tcPr>
          <w:p w14:paraId="6D524F87" w14:textId="15C7D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9C1ED5A" w14:textId="3E29D9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Any role has the right to read (view) all roles.</w:t>
            </w:r>
          </w:p>
        </w:tc>
        <w:tc>
          <w:tcPr>
            <w:tcW w:w="630" w:type="dxa"/>
            <w:noWrap/>
            <w:vAlign w:val="center"/>
            <w:hideMark/>
          </w:tcPr>
          <w:p w14:paraId="6FBB3A2F" w14:textId="575D3D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7CB40885" w14:textId="2CFF15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21B7C271" w14:textId="1F8422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21AB20BA" w14:textId="0D7450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D133179" w14:textId="1E0A3D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C499B8E" w14:textId="77777777" w:rsidTr="00256A05">
        <w:trPr>
          <w:trHeight w:val="300"/>
        </w:trPr>
        <w:tc>
          <w:tcPr>
            <w:tcW w:w="900" w:type="dxa"/>
            <w:noWrap/>
            <w:vAlign w:val="center"/>
            <w:hideMark/>
          </w:tcPr>
          <w:p w14:paraId="3CC4CD98" w14:textId="33123D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5100693" w14:textId="701E4F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update subordinate roles.</w:t>
            </w:r>
          </w:p>
        </w:tc>
        <w:tc>
          <w:tcPr>
            <w:tcW w:w="630" w:type="dxa"/>
            <w:noWrap/>
            <w:vAlign w:val="center"/>
            <w:hideMark/>
          </w:tcPr>
          <w:p w14:paraId="32D924BF" w14:textId="2467B4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4F638A14" w14:textId="7B97B4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38B5012D" w14:textId="4A3969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12FAE202" w14:textId="6DA799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DBD2538" w14:textId="174F7D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D7569F5" w14:textId="77777777" w:rsidTr="00256A05">
        <w:trPr>
          <w:trHeight w:val="300"/>
        </w:trPr>
        <w:tc>
          <w:tcPr>
            <w:tcW w:w="900" w:type="dxa"/>
            <w:noWrap/>
            <w:vAlign w:val="center"/>
            <w:hideMark/>
          </w:tcPr>
          <w:p w14:paraId="4EE151A1" w14:textId="424F6B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5056C6C" w14:textId="02A94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delete subordinate roles.</w:t>
            </w:r>
          </w:p>
        </w:tc>
        <w:tc>
          <w:tcPr>
            <w:tcW w:w="630" w:type="dxa"/>
            <w:noWrap/>
            <w:vAlign w:val="center"/>
            <w:hideMark/>
          </w:tcPr>
          <w:p w14:paraId="2C1D4A65" w14:textId="5C06D1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7ABBD264" w14:textId="067D76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0.70</w:t>
            </w:r>
          </w:p>
        </w:tc>
        <w:tc>
          <w:tcPr>
            <w:tcW w:w="900" w:type="dxa"/>
            <w:noWrap/>
            <w:vAlign w:val="center"/>
            <w:hideMark/>
          </w:tcPr>
          <w:p w14:paraId="12832E08" w14:textId="44C5E4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630" w:type="dxa"/>
            <w:noWrap/>
            <w:vAlign w:val="center"/>
            <w:hideMark/>
          </w:tcPr>
          <w:p w14:paraId="4D89AB5E" w14:textId="0B37F9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801369" w14:textId="383533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0D1E193" w14:textId="77777777" w:rsidTr="00256A05">
        <w:trPr>
          <w:trHeight w:val="300"/>
        </w:trPr>
        <w:tc>
          <w:tcPr>
            <w:tcW w:w="900" w:type="dxa"/>
            <w:noWrap/>
            <w:vAlign w:val="center"/>
            <w:hideMark/>
          </w:tcPr>
          <w:p w14:paraId="6C6E8211" w14:textId="4FAB8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680AA81" w14:textId="39C858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cannot be deleted when it manages subordinate roles.</w:t>
            </w:r>
          </w:p>
        </w:tc>
        <w:tc>
          <w:tcPr>
            <w:tcW w:w="630" w:type="dxa"/>
            <w:noWrap/>
            <w:vAlign w:val="center"/>
            <w:hideMark/>
          </w:tcPr>
          <w:p w14:paraId="7119F917" w14:textId="16DDDE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0C75EC95" w14:textId="01E24B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0.66</w:t>
            </w:r>
          </w:p>
        </w:tc>
        <w:tc>
          <w:tcPr>
            <w:tcW w:w="900" w:type="dxa"/>
            <w:noWrap/>
            <w:vAlign w:val="center"/>
            <w:hideMark/>
          </w:tcPr>
          <w:p w14:paraId="2301C21C" w14:textId="1B3648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15806592" w14:textId="45AC37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C54AC2" w14:textId="0950EF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67D8F69" w14:textId="77777777" w:rsidTr="00256A05">
        <w:trPr>
          <w:trHeight w:val="300"/>
        </w:trPr>
        <w:tc>
          <w:tcPr>
            <w:tcW w:w="900" w:type="dxa"/>
            <w:noWrap/>
            <w:vAlign w:val="center"/>
            <w:hideMark/>
          </w:tcPr>
          <w:p w14:paraId="2EC789DD" w14:textId="5F2688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800A55F" w14:textId="612FE5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couple a person role to a subordinate role.</w:t>
            </w:r>
          </w:p>
        </w:tc>
        <w:tc>
          <w:tcPr>
            <w:tcW w:w="630" w:type="dxa"/>
            <w:noWrap/>
            <w:vAlign w:val="center"/>
            <w:hideMark/>
          </w:tcPr>
          <w:p w14:paraId="0BD50F4C" w14:textId="25FAF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07B88BAA" w14:textId="5C3F18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4DD29CF3" w14:textId="59C128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23DBE5DA" w14:textId="09B47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60DB24A" w14:textId="24C7F1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1A9F4C" w14:textId="77777777" w:rsidTr="00256A05">
        <w:trPr>
          <w:trHeight w:val="300"/>
        </w:trPr>
        <w:tc>
          <w:tcPr>
            <w:tcW w:w="900" w:type="dxa"/>
            <w:noWrap/>
            <w:vAlign w:val="center"/>
            <w:hideMark/>
          </w:tcPr>
          <w:p w14:paraId="69F37068" w14:textId="0A8AE8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B2C27A3" w14:textId="39DE6D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decouple a person role from a subordinate role.</w:t>
            </w:r>
          </w:p>
        </w:tc>
        <w:tc>
          <w:tcPr>
            <w:tcW w:w="630" w:type="dxa"/>
            <w:noWrap/>
            <w:vAlign w:val="center"/>
            <w:hideMark/>
          </w:tcPr>
          <w:p w14:paraId="27F97A99" w14:textId="2E2A27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28E10604" w14:textId="255E4E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5BB09766" w14:textId="5CEC96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20AD1CFE" w14:textId="7A5A39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3DF632" w14:textId="76E33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8999C34" w14:textId="77777777" w:rsidTr="00256A05">
        <w:trPr>
          <w:trHeight w:val="300"/>
        </w:trPr>
        <w:tc>
          <w:tcPr>
            <w:tcW w:w="900" w:type="dxa"/>
            <w:noWrap/>
            <w:vAlign w:val="center"/>
            <w:hideMark/>
          </w:tcPr>
          <w:p w14:paraId="785E1D38" w14:textId="44CA91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D93DBCA" w14:textId="4EA44D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assign a document right of a document he owns to another role.</w:t>
            </w:r>
          </w:p>
        </w:tc>
        <w:tc>
          <w:tcPr>
            <w:tcW w:w="630" w:type="dxa"/>
            <w:noWrap/>
            <w:vAlign w:val="center"/>
            <w:hideMark/>
          </w:tcPr>
          <w:p w14:paraId="3C63A455" w14:textId="224601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55A42373" w14:textId="73A28C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0.82</w:t>
            </w:r>
          </w:p>
        </w:tc>
        <w:tc>
          <w:tcPr>
            <w:tcW w:w="900" w:type="dxa"/>
            <w:noWrap/>
            <w:vAlign w:val="center"/>
            <w:hideMark/>
          </w:tcPr>
          <w:p w14:paraId="14F0D310" w14:textId="1B86CE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75DDCFF2" w14:textId="5E13F9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7F6D86" w14:textId="54E7C2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A25E79" w14:textId="77777777" w:rsidTr="00256A05">
        <w:trPr>
          <w:trHeight w:val="300"/>
        </w:trPr>
        <w:tc>
          <w:tcPr>
            <w:tcW w:w="900" w:type="dxa"/>
            <w:noWrap/>
            <w:vAlign w:val="center"/>
            <w:hideMark/>
          </w:tcPr>
          <w:p w14:paraId="080A274C" w14:textId="64B6F6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8924F20" w14:textId="2183C0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take a document right of a document he owns from another role.</w:t>
            </w:r>
          </w:p>
        </w:tc>
        <w:tc>
          <w:tcPr>
            <w:tcW w:w="630" w:type="dxa"/>
            <w:noWrap/>
            <w:vAlign w:val="center"/>
            <w:hideMark/>
          </w:tcPr>
          <w:p w14:paraId="6FF24129" w14:textId="622189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3BBAA720" w14:textId="2CEB2F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0.82</w:t>
            </w:r>
          </w:p>
        </w:tc>
        <w:tc>
          <w:tcPr>
            <w:tcW w:w="900" w:type="dxa"/>
            <w:noWrap/>
            <w:vAlign w:val="center"/>
            <w:hideMark/>
          </w:tcPr>
          <w:p w14:paraId="02AA3964" w14:textId="5CBCB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57685EBC" w14:textId="2E805A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A072EFC" w14:textId="2CCFCD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A9C97C4" w14:textId="77777777" w:rsidTr="00256A05">
        <w:trPr>
          <w:trHeight w:val="300"/>
        </w:trPr>
        <w:tc>
          <w:tcPr>
            <w:tcW w:w="900" w:type="dxa"/>
            <w:noWrap/>
            <w:vAlign w:val="center"/>
            <w:hideMark/>
          </w:tcPr>
          <w:p w14:paraId="500F3B7F" w14:textId="29923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736A546B" w14:textId="4EAB3C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upload files into the document space associated with that role.</w:t>
            </w:r>
          </w:p>
        </w:tc>
        <w:tc>
          <w:tcPr>
            <w:tcW w:w="630" w:type="dxa"/>
            <w:noWrap/>
            <w:vAlign w:val="center"/>
            <w:hideMark/>
          </w:tcPr>
          <w:p w14:paraId="5135928B" w14:textId="4A814E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0F43BA23" w14:textId="5B660F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344889D0" w14:textId="0C08CA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5DDBB3C6" w14:textId="319BC9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8C8A25" w14:textId="4E31EE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10CE52" w14:textId="77777777" w:rsidTr="00256A05">
        <w:trPr>
          <w:trHeight w:val="300"/>
        </w:trPr>
        <w:tc>
          <w:tcPr>
            <w:tcW w:w="900" w:type="dxa"/>
            <w:noWrap/>
            <w:vAlign w:val="center"/>
            <w:hideMark/>
          </w:tcPr>
          <w:p w14:paraId="24770A61" w14:textId="6C063B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6</w:t>
            </w:r>
          </w:p>
        </w:tc>
        <w:tc>
          <w:tcPr>
            <w:tcW w:w="3600" w:type="dxa"/>
            <w:noWrap/>
            <w:vAlign w:val="center"/>
            <w:hideMark/>
          </w:tcPr>
          <w:p w14:paraId="05D5EC5B" w14:textId="1E457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download files from the document space associated with that role.</w:t>
            </w:r>
          </w:p>
        </w:tc>
        <w:tc>
          <w:tcPr>
            <w:tcW w:w="630" w:type="dxa"/>
            <w:noWrap/>
            <w:vAlign w:val="center"/>
            <w:hideMark/>
          </w:tcPr>
          <w:p w14:paraId="7AD90C9D" w14:textId="193042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73C5CDA8" w14:textId="458B29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066F9228" w14:textId="5F6F9A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0146C035" w14:textId="653025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486329" w14:textId="5026C5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8F855C7" w14:textId="77777777" w:rsidTr="00256A05">
        <w:trPr>
          <w:trHeight w:val="300"/>
        </w:trPr>
        <w:tc>
          <w:tcPr>
            <w:tcW w:w="900" w:type="dxa"/>
            <w:noWrap/>
            <w:vAlign w:val="center"/>
            <w:hideMark/>
          </w:tcPr>
          <w:p w14:paraId="65C80E7E" w14:textId="06E849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6E0F32E" w14:textId="23FCD7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with the update right can update files in the document space associated with that role.</w:t>
            </w:r>
          </w:p>
        </w:tc>
        <w:tc>
          <w:tcPr>
            <w:tcW w:w="630" w:type="dxa"/>
            <w:noWrap/>
            <w:vAlign w:val="center"/>
            <w:hideMark/>
          </w:tcPr>
          <w:p w14:paraId="3EDE0BC5" w14:textId="4700E5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67765929" w14:textId="6A5E81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42475682" w14:textId="617DD0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45CE802F" w14:textId="4FF089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E186571" w14:textId="0782A3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832242" w14:textId="77777777" w:rsidTr="00256A05">
        <w:trPr>
          <w:trHeight w:val="300"/>
        </w:trPr>
        <w:tc>
          <w:tcPr>
            <w:tcW w:w="900" w:type="dxa"/>
            <w:noWrap/>
            <w:vAlign w:val="center"/>
            <w:hideMark/>
          </w:tcPr>
          <w:p w14:paraId="59FF6FD5" w14:textId="0FE4C2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7723597" w14:textId="7D4370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with the delete right can delete files in the document space associated with that role.</w:t>
            </w:r>
          </w:p>
        </w:tc>
        <w:tc>
          <w:tcPr>
            <w:tcW w:w="630" w:type="dxa"/>
            <w:noWrap/>
            <w:vAlign w:val="center"/>
            <w:hideMark/>
          </w:tcPr>
          <w:p w14:paraId="337EBB52" w14:textId="25C9CF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1FE50DFC" w14:textId="0A358E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3156442E" w14:textId="7D8CF7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55826510" w14:textId="6A8C4A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6BF42D" w14:textId="50C331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7D8891" w14:textId="77777777" w:rsidTr="00256A05">
        <w:trPr>
          <w:trHeight w:val="300"/>
        </w:trPr>
        <w:tc>
          <w:tcPr>
            <w:tcW w:w="900" w:type="dxa"/>
            <w:noWrap/>
            <w:vAlign w:val="center"/>
            <w:hideMark/>
          </w:tcPr>
          <w:p w14:paraId="1FC63BDC" w14:textId="741DEF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2F32065" w14:textId="2AC565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document in the SDA is owned by exactly one role.</w:t>
            </w:r>
          </w:p>
        </w:tc>
        <w:tc>
          <w:tcPr>
            <w:tcW w:w="630" w:type="dxa"/>
            <w:noWrap/>
            <w:vAlign w:val="center"/>
            <w:hideMark/>
          </w:tcPr>
          <w:p w14:paraId="142E8262" w14:textId="09A2AB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574CAC36" w14:textId="199FAC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0.58</w:t>
            </w:r>
          </w:p>
        </w:tc>
        <w:tc>
          <w:tcPr>
            <w:tcW w:w="900" w:type="dxa"/>
            <w:noWrap/>
            <w:vAlign w:val="center"/>
            <w:hideMark/>
          </w:tcPr>
          <w:p w14:paraId="33777FD1" w14:textId="00A582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A6F337F" w14:textId="65F75F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1735F3" w14:textId="5F1FAE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556997D" w14:textId="77777777" w:rsidTr="00256A05">
        <w:trPr>
          <w:trHeight w:val="300"/>
        </w:trPr>
        <w:tc>
          <w:tcPr>
            <w:tcW w:w="900" w:type="dxa"/>
            <w:noWrap/>
            <w:vAlign w:val="center"/>
            <w:hideMark/>
          </w:tcPr>
          <w:p w14:paraId="6AECDB9E" w14:textId="6BE3E7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BB23E67" w14:textId="175E08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that owns a document can hand over that ownership to another role.</w:t>
            </w:r>
          </w:p>
        </w:tc>
        <w:tc>
          <w:tcPr>
            <w:tcW w:w="630" w:type="dxa"/>
            <w:noWrap/>
            <w:vAlign w:val="center"/>
            <w:hideMark/>
          </w:tcPr>
          <w:p w14:paraId="2010BA21" w14:textId="2BF3AB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3CC14D1E" w14:textId="63ABF0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5EB85C87" w14:textId="3CEF53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1C27EB5" w14:textId="096959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D83D385" w14:textId="2C08CC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1F986E" w14:textId="77777777" w:rsidTr="00256A05">
        <w:trPr>
          <w:trHeight w:val="300"/>
        </w:trPr>
        <w:tc>
          <w:tcPr>
            <w:tcW w:w="900" w:type="dxa"/>
            <w:noWrap/>
            <w:vAlign w:val="center"/>
            <w:hideMark/>
          </w:tcPr>
          <w:p w14:paraId="264B3A23" w14:textId="3101AF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2F020F82" w14:textId="0202F5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chat with other person with the same role</w:t>
            </w:r>
          </w:p>
        </w:tc>
        <w:tc>
          <w:tcPr>
            <w:tcW w:w="630" w:type="dxa"/>
            <w:noWrap/>
            <w:vAlign w:val="center"/>
            <w:hideMark/>
          </w:tcPr>
          <w:p w14:paraId="7D19A9F1" w14:textId="109250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5C9979D6" w14:textId="316BE2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6E3E72E" w14:textId="6D6E52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70287A6B" w14:textId="2764A4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BED493D" w14:textId="7B3F25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2CE19B" w14:textId="77777777" w:rsidTr="00256A05">
        <w:trPr>
          <w:trHeight w:val="300"/>
        </w:trPr>
        <w:tc>
          <w:tcPr>
            <w:tcW w:w="900" w:type="dxa"/>
            <w:noWrap/>
            <w:vAlign w:val="center"/>
            <w:hideMark/>
          </w:tcPr>
          <w:p w14:paraId="0C2783B0" w14:textId="4C3BEB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2F3B49A" w14:textId="44D71F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only requirements besides having an iPhone will be having a Twitter account and internet acces</w:t>
            </w:r>
          </w:p>
        </w:tc>
        <w:tc>
          <w:tcPr>
            <w:tcW w:w="630" w:type="dxa"/>
            <w:noWrap/>
            <w:vAlign w:val="center"/>
            <w:hideMark/>
          </w:tcPr>
          <w:p w14:paraId="3A646498" w14:textId="721F99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873DD3B" w14:textId="525448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4FFAFB3F" w14:textId="7538A0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A857F6B" w14:textId="4B33CC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1E761C6A" w14:textId="7E783C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2E882CC" w14:textId="77777777" w:rsidTr="00256A05">
        <w:trPr>
          <w:trHeight w:val="300"/>
        </w:trPr>
        <w:tc>
          <w:tcPr>
            <w:tcW w:w="900" w:type="dxa"/>
            <w:noWrap/>
            <w:vAlign w:val="center"/>
            <w:hideMark/>
          </w:tcPr>
          <w:p w14:paraId="38D7BBA5" w14:textId="10A947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7467598" w14:textId="62D87C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use several different data objects while in operation.</w:t>
            </w:r>
          </w:p>
        </w:tc>
        <w:tc>
          <w:tcPr>
            <w:tcW w:w="630" w:type="dxa"/>
            <w:noWrap/>
            <w:vAlign w:val="center"/>
            <w:hideMark/>
          </w:tcPr>
          <w:p w14:paraId="751A1B16" w14:textId="6A4B59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58E1727" w14:textId="7D5340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371AE5E5" w14:textId="1E8FC0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DF25AE9" w14:textId="18AD1F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5965284" w14:textId="654EA9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FE49C3D" w14:textId="77777777" w:rsidTr="00256A05">
        <w:trPr>
          <w:trHeight w:val="300"/>
        </w:trPr>
        <w:tc>
          <w:tcPr>
            <w:tcW w:w="900" w:type="dxa"/>
            <w:noWrap/>
            <w:vAlign w:val="center"/>
            <w:hideMark/>
          </w:tcPr>
          <w:p w14:paraId="4CEE94DD" w14:textId="268997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7D1CA6F" w14:textId="4CCCDB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data objects that are while used inside the Application will be the main driving force of the client.</w:t>
            </w:r>
          </w:p>
        </w:tc>
        <w:tc>
          <w:tcPr>
            <w:tcW w:w="630" w:type="dxa"/>
            <w:noWrap/>
            <w:vAlign w:val="center"/>
            <w:hideMark/>
          </w:tcPr>
          <w:p w14:paraId="464FF098" w14:textId="62E2B2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03CDE332" w14:textId="7EC950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0C919ED4" w14:textId="316E2C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986DE31" w14:textId="173459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606D9F6" w14:textId="2AFFA1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9B3ACB" w14:textId="77777777" w:rsidTr="00256A05">
        <w:trPr>
          <w:trHeight w:val="300"/>
        </w:trPr>
        <w:tc>
          <w:tcPr>
            <w:tcW w:w="900" w:type="dxa"/>
            <w:noWrap/>
            <w:vAlign w:val="center"/>
            <w:hideMark/>
          </w:tcPr>
          <w:p w14:paraId="604AC340" w14:textId="119833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F314817" w14:textId="2ED7B9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will provide all the information the user wants to see based on what he or she inputs</w:t>
            </w:r>
          </w:p>
        </w:tc>
        <w:tc>
          <w:tcPr>
            <w:tcW w:w="630" w:type="dxa"/>
            <w:noWrap/>
            <w:vAlign w:val="center"/>
            <w:hideMark/>
          </w:tcPr>
          <w:p w14:paraId="10A76C08" w14:textId="736E43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1E821F0" w14:textId="5F5CF8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416A9C0D" w14:textId="33B1B7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1F16A7B" w14:textId="2056E0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8EAD4E" w14:textId="750BBF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1201E37" w14:textId="77777777" w:rsidTr="00256A05">
        <w:trPr>
          <w:trHeight w:val="300"/>
        </w:trPr>
        <w:tc>
          <w:tcPr>
            <w:tcW w:w="900" w:type="dxa"/>
            <w:noWrap/>
            <w:vAlign w:val="center"/>
            <w:hideMark/>
          </w:tcPr>
          <w:p w14:paraId="672B2CB9" w14:textId="0E5C04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E5FB123" w14:textId="7A77FA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is the main data object of the client</w:t>
            </w:r>
            <w:r w:rsidRPr="00D563EE">
              <w:rPr>
                <w:rFonts w:ascii="Tahoma" w:hAnsi="Tahoma" w:cs="Tahoma"/>
                <w:color w:val="000000"/>
                <w:sz w:val="16"/>
                <w:szCs w:val="22"/>
              </w:rPr>
              <w:t>�</w:t>
            </w:r>
            <w:r w:rsidRPr="00D563EE">
              <w:rPr>
                <w:rFonts w:ascii="Calibri" w:hAnsi="Calibri" w:cs="Calibri"/>
                <w:color w:val="000000"/>
                <w:sz w:val="16"/>
                <w:szCs w:val="22"/>
              </w:rPr>
              <w:t>s system.</w:t>
            </w:r>
          </w:p>
        </w:tc>
        <w:tc>
          <w:tcPr>
            <w:tcW w:w="630" w:type="dxa"/>
            <w:noWrap/>
            <w:vAlign w:val="center"/>
            <w:hideMark/>
          </w:tcPr>
          <w:p w14:paraId="381B7630" w14:textId="0C2E26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091EDA0" w14:textId="39B7B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4955D2F7" w14:textId="1DE14A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7C8B1E46" w14:textId="586F6A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156DC0" w14:textId="721B22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9166D1" w14:textId="77777777" w:rsidTr="00256A05">
        <w:trPr>
          <w:trHeight w:val="300"/>
        </w:trPr>
        <w:tc>
          <w:tcPr>
            <w:tcW w:w="900" w:type="dxa"/>
            <w:noWrap/>
            <w:vAlign w:val="center"/>
            <w:hideMark/>
          </w:tcPr>
          <w:p w14:paraId="5833F80D" w14:textId="5CE386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CBFEA8E" w14:textId="7A3BFC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log into the client by supplying a username and password.</w:t>
            </w:r>
          </w:p>
        </w:tc>
        <w:tc>
          <w:tcPr>
            <w:tcW w:w="630" w:type="dxa"/>
            <w:noWrap/>
            <w:vAlign w:val="center"/>
            <w:hideMark/>
          </w:tcPr>
          <w:p w14:paraId="49962FA3" w14:textId="54234D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1AE6931" w14:textId="4286A3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3B0642A2" w14:textId="195BBB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A3725C7" w14:textId="1CDEA4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0B136D5" w14:textId="17E47F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A2AB04" w14:textId="77777777" w:rsidTr="00256A05">
        <w:trPr>
          <w:trHeight w:val="300"/>
        </w:trPr>
        <w:tc>
          <w:tcPr>
            <w:tcW w:w="900" w:type="dxa"/>
            <w:noWrap/>
            <w:vAlign w:val="center"/>
            <w:hideMark/>
          </w:tcPr>
          <w:p w14:paraId="7A2226CE" w14:textId="593508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B37A699" w14:textId="4E4D1C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does not already have a Twitter account, then they will have to create one in order to log into the client</w:t>
            </w:r>
          </w:p>
        </w:tc>
        <w:tc>
          <w:tcPr>
            <w:tcW w:w="630" w:type="dxa"/>
            <w:noWrap/>
            <w:vAlign w:val="center"/>
            <w:hideMark/>
          </w:tcPr>
          <w:p w14:paraId="70FEF580" w14:textId="2A36FD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01D1901" w14:textId="20A63A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7754E53F" w14:textId="4F4370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EEB9056" w14:textId="08A583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E0CEB0F" w14:textId="66EA7B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D62F9FC" w14:textId="77777777" w:rsidTr="00256A05">
        <w:trPr>
          <w:trHeight w:val="300"/>
        </w:trPr>
        <w:tc>
          <w:tcPr>
            <w:tcW w:w="900" w:type="dxa"/>
            <w:noWrap/>
            <w:vAlign w:val="center"/>
            <w:hideMark/>
          </w:tcPr>
          <w:p w14:paraId="0B878901" w14:textId="011B69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99FA8F4" w14:textId="5C2B5B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After logging in, the user will then be able to use a search box for any anything they may want to search for, or they can enter a new Tweet for their own account.</w:t>
            </w:r>
          </w:p>
        </w:tc>
        <w:tc>
          <w:tcPr>
            <w:tcW w:w="630" w:type="dxa"/>
            <w:noWrap/>
            <w:vAlign w:val="center"/>
            <w:hideMark/>
          </w:tcPr>
          <w:p w14:paraId="2D217E52" w14:textId="78BCF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78F7D5EB" w14:textId="5F8481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56D6992C" w14:textId="0AB7F2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1BF101E" w14:textId="5BB2C0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DA0E4A" w14:textId="5A7624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A709C46" w14:textId="77777777" w:rsidTr="00256A05">
        <w:trPr>
          <w:trHeight w:val="300"/>
        </w:trPr>
        <w:tc>
          <w:tcPr>
            <w:tcW w:w="900" w:type="dxa"/>
            <w:noWrap/>
            <w:vAlign w:val="center"/>
            <w:hideMark/>
          </w:tcPr>
          <w:p w14:paraId="391D25DE" w14:textId="2EEB5C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E429003" w14:textId="0ADF16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also be able to select who to follow, and whether or not to allow someone to follow them.</w:t>
            </w:r>
          </w:p>
        </w:tc>
        <w:tc>
          <w:tcPr>
            <w:tcW w:w="630" w:type="dxa"/>
            <w:noWrap/>
            <w:vAlign w:val="center"/>
            <w:hideMark/>
          </w:tcPr>
          <w:p w14:paraId="4A9B9F2D" w14:textId="289C43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F366441" w14:textId="2E0B8E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74B0E275" w14:textId="3A582D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0ECA255" w14:textId="4C6CF1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11C6C39" w14:textId="3E3B02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4EB5267" w14:textId="77777777" w:rsidTr="00256A05">
        <w:trPr>
          <w:trHeight w:val="300"/>
        </w:trPr>
        <w:tc>
          <w:tcPr>
            <w:tcW w:w="900" w:type="dxa"/>
            <w:noWrap/>
            <w:vAlign w:val="center"/>
            <w:hideMark/>
          </w:tcPr>
          <w:p w14:paraId="5D2813E7" w14:textId="18A235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5906307" w14:textId="274678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w:t>
            </w:r>
            <w:r w:rsidRPr="00D563EE">
              <w:rPr>
                <w:rFonts w:ascii="Tahoma" w:hAnsi="Tahoma" w:cs="Tahoma"/>
                <w:color w:val="000000"/>
                <w:sz w:val="16"/>
                <w:szCs w:val="22"/>
              </w:rPr>
              <w:t>�</w:t>
            </w:r>
            <w:r w:rsidRPr="00D563EE">
              <w:rPr>
                <w:rFonts w:ascii="Calibri" w:hAnsi="Calibri" w:cs="Calibri"/>
                <w:color w:val="000000"/>
                <w:sz w:val="16"/>
                <w:szCs w:val="22"/>
              </w:rPr>
              <w:t>s Twitter page is an important data object in regards to the client.</w:t>
            </w:r>
          </w:p>
        </w:tc>
        <w:tc>
          <w:tcPr>
            <w:tcW w:w="630" w:type="dxa"/>
            <w:noWrap/>
            <w:vAlign w:val="center"/>
            <w:hideMark/>
          </w:tcPr>
          <w:p w14:paraId="6F33E2C6" w14:textId="5B32E1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348FC0F7" w14:textId="72B5ED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09EA811A" w14:textId="4F65D7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04676CDC" w14:textId="26F4A7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EC7E00F" w14:textId="7E4B90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A920B5" w14:textId="77777777" w:rsidTr="00256A05">
        <w:trPr>
          <w:trHeight w:val="300"/>
        </w:trPr>
        <w:tc>
          <w:tcPr>
            <w:tcW w:w="900" w:type="dxa"/>
            <w:noWrap/>
            <w:vAlign w:val="center"/>
            <w:hideMark/>
          </w:tcPr>
          <w:p w14:paraId="72C500AC" w14:textId="45F76D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AB7BCBA" w14:textId="6303F5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is where all the users Tweets are displayed and also the list of whom he or she is following or who is following them.</w:t>
            </w:r>
          </w:p>
        </w:tc>
        <w:tc>
          <w:tcPr>
            <w:tcW w:w="630" w:type="dxa"/>
            <w:noWrap/>
            <w:vAlign w:val="center"/>
            <w:hideMark/>
          </w:tcPr>
          <w:p w14:paraId="45CFD0F6" w14:textId="5D300A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0903958" w14:textId="12DBE4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47F4C5DA" w14:textId="251E25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145710B8" w14:textId="2B8BFE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29121F" w14:textId="3750A3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955984" w14:textId="77777777" w:rsidTr="00256A05">
        <w:trPr>
          <w:trHeight w:val="300"/>
        </w:trPr>
        <w:tc>
          <w:tcPr>
            <w:tcW w:w="900" w:type="dxa"/>
            <w:noWrap/>
            <w:vAlign w:val="center"/>
            <w:hideMark/>
          </w:tcPr>
          <w:p w14:paraId="70587387" w14:textId="39796E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C54EF97" w14:textId="626646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As the user enters new Tweets or someone tags his or her name in a Tweet, the page will change.</w:t>
            </w:r>
          </w:p>
        </w:tc>
        <w:tc>
          <w:tcPr>
            <w:tcW w:w="630" w:type="dxa"/>
            <w:noWrap/>
            <w:vAlign w:val="center"/>
            <w:hideMark/>
          </w:tcPr>
          <w:p w14:paraId="31783CE9" w14:textId="03E0EB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CC5944D" w14:textId="7AF264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72D7501F" w14:textId="32E797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4929A2BB" w14:textId="0BC1A9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54C84F" w14:textId="45A8F6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5D8E96" w14:textId="77777777" w:rsidTr="00256A05">
        <w:trPr>
          <w:trHeight w:val="300"/>
        </w:trPr>
        <w:tc>
          <w:tcPr>
            <w:tcW w:w="900" w:type="dxa"/>
            <w:noWrap/>
            <w:vAlign w:val="center"/>
            <w:hideMark/>
          </w:tcPr>
          <w:p w14:paraId="3497D620" w14:textId="08247F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FFE53CE" w14:textId="079DE2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new page must be updated every time a change occurs.</w:t>
            </w:r>
          </w:p>
        </w:tc>
        <w:tc>
          <w:tcPr>
            <w:tcW w:w="630" w:type="dxa"/>
            <w:noWrap/>
            <w:vAlign w:val="center"/>
            <w:hideMark/>
          </w:tcPr>
          <w:p w14:paraId="1AE1D8EF" w14:textId="7DE5A5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54C0D28" w14:textId="1F825A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31A1AA8C" w14:textId="21374E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22188FBB" w14:textId="77E547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4ECEBB" w14:textId="3EC907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16B6D6C" w14:textId="77777777" w:rsidTr="00256A05">
        <w:trPr>
          <w:trHeight w:val="300"/>
        </w:trPr>
        <w:tc>
          <w:tcPr>
            <w:tcW w:w="900" w:type="dxa"/>
            <w:noWrap/>
            <w:vAlign w:val="center"/>
            <w:hideMark/>
          </w:tcPr>
          <w:p w14:paraId="1D33E23E" w14:textId="5E24D4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A7B1E84" w14:textId="71ECB1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Tweet is another data object.</w:t>
            </w:r>
          </w:p>
        </w:tc>
        <w:tc>
          <w:tcPr>
            <w:tcW w:w="630" w:type="dxa"/>
            <w:noWrap/>
            <w:vAlign w:val="center"/>
            <w:hideMark/>
          </w:tcPr>
          <w:p w14:paraId="104E9E6C" w14:textId="715B9B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320615D" w14:textId="519656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7C43F53D" w14:textId="10520C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62417CD" w14:textId="01FE5E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1B1EA04" w14:textId="4E7A15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B8F8FD2" w14:textId="77777777" w:rsidTr="00256A05">
        <w:trPr>
          <w:trHeight w:val="300"/>
        </w:trPr>
        <w:tc>
          <w:tcPr>
            <w:tcW w:w="900" w:type="dxa"/>
            <w:noWrap/>
            <w:vAlign w:val="center"/>
            <w:hideMark/>
          </w:tcPr>
          <w:p w14:paraId="7151BD7F" w14:textId="4F71B1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7DF953D" w14:textId="6545B5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Tweet will be input by the user of the client.</w:t>
            </w:r>
          </w:p>
        </w:tc>
        <w:tc>
          <w:tcPr>
            <w:tcW w:w="630" w:type="dxa"/>
            <w:noWrap/>
            <w:vAlign w:val="center"/>
            <w:hideMark/>
          </w:tcPr>
          <w:p w14:paraId="076D38C7" w14:textId="5D2D72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427E830" w14:textId="41D387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0A032E44" w14:textId="4A65F7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7129C5A" w14:textId="4275E8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00504A1" w14:textId="5A9A88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601E41" w14:textId="77777777" w:rsidTr="00256A05">
        <w:trPr>
          <w:trHeight w:val="300"/>
        </w:trPr>
        <w:tc>
          <w:tcPr>
            <w:tcW w:w="900" w:type="dxa"/>
            <w:noWrap/>
            <w:vAlign w:val="center"/>
            <w:hideMark/>
          </w:tcPr>
          <w:p w14:paraId="0D8D4462" w14:textId="4657D8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F8515F3" w14:textId="3F9C31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Tweet can be any sort of text as long as it is under the maximum number of characters allowed per Tweet.</w:t>
            </w:r>
          </w:p>
        </w:tc>
        <w:tc>
          <w:tcPr>
            <w:tcW w:w="630" w:type="dxa"/>
            <w:noWrap/>
            <w:vAlign w:val="center"/>
            <w:hideMark/>
          </w:tcPr>
          <w:p w14:paraId="2FA80DE1" w14:textId="09E35A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D293B4A" w14:textId="2A3302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11D47BD3" w14:textId="388F78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F9EFD62" w14:textId="68A382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16B6721" w14:textId="1B4E7B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265580F" w14:textId="77777777" w:rsidTr="00256A05">
        <w:trPr>
          <w:trHeight w:val="300"/>
        </w:trPr>
        <w:tc>
          <w:tcPr>
            <w:tcW w:w="900" w:type="dxa"/>
            <w:noWrap/>
            <w:vAlign w:val="center"/>
            <w:hideMark/>
          </w:tcPr>
          <w:p w14:paraId="02755F1C" w14:textId="52231B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BCE7130" w14:textId="7E6E0E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newly entered Tweet will appear on the user</w:t>
            </w:r>
            <w:r w:rsidRPr="00D563EE">
              <w:rPr>
                <w:rFonts w:ascii="Tahoma" w:hAnsi="Tahoma" w:cs="Tahoma"/>
                <w:color w:val="000000"/>
                <w:sz w:val="16"/>
                <w:szCs w:val="22"/>
              </w:rPr>
              <w:t>�</w:t>
            </w:r>
            <w:r w:rsidRPr="00D563EE">
              <w:rPr>
                <w:rFonts w:ascii="Calibri" w:hAnsi="Calibri" w:cs="Calibri"/>
                <w:color w:val="000000"/>
                <w:sz w:val="16"/>
                <w:szCs w:val="22"/>
              </w:rPr>
              <w:t>s Twitter page upon submission.</w:t>
            </w:r>
          </w:p>
        </w:tc>
        <w:tc>
          <w:tcPr>
            <w:tcW w:w="630" w:type="dxa"/>
            <w:noWrap/>
            <w:vAlign w:val="center"/>
            <w:hideMark/>
          </w:tcPr>
          <w:p w14:paraId="69D9399B" w14:textId="458FE5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4D83E0F9" w14:textId="62D862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75A9F5A" w14:textId="3B931F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AA012F1" w14:textId="6D1F43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0379D2" w14:textId="437FFC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60A390" w14:textId="77777777" w:rsidTr="00256A05">
        <w:trPr>
          <w:trHeight w:val="300"/>
        </w:trPr>
        <w:tc>
          <w:tcPr>
            <w:tcW w:w="900" w:type="dxa"/>
            <w:noWrap/>
            <w:vAlign w:val="center"/>
            <w:hideMark/>
          </w:tcPr>
          <w:p w14:paraId="34F03182" w14:textId="77ACDB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DA81E04" w14:textId="1FBAD0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Other pages on Twitter are also data objects.</w:t>
            </w:r>
          </w:p>
        </w:tc>
        <w:tc>
          <w:tcPr>
            <w:tcW w:w="630" w:type="dxa"/>
            <w:noWrap/>
            <w:vAlign w:val="center"/>
            <w:hideMark/>
          </w:tcPr>
          <w:p w14:paraId="35947ED5" w14:textId="2705DB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CD28321" w14:textId="77F144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52FD42FB" w14:textId="4CAA5E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8FF87A6" w14:textId="79025A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E03DDCB" w14:textId="6F6F7C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2405ACD" w14:textId="77777777" w:rsidTr="00256A05">
        <w:trPr>
          <w:trHeight w:val="300"/>
        </w:trPr>
        <w:tc>
          <w:tcPr>
            <w:tcW w:w="900" w:type="dxa"/>
            <w:noWrap/>
            <w:vAlign w:val="center"/>
            <w:hideMark/>
          </w:tcPr>
          <w:p w14:paraId="776FBDF3" w14:textId="1193D3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4D71009" w14:textId="4BE24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able to access other pages by either searching or clicking a linked page on their page.</w:t>
            </w:r>
          </w:p>
        </w:tc>
        <w:tc>
          <w:tcPr>
            <w:tcW w:w="630" w:type="dxa"/>
            <w:noWrap/>
            <w:vAlign w:val="center"/>
            <w:hideMark/>
          </w:tcPr>
          <w:p w14:paraId="198EED62" w14:textId="57D50F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B35805A" w14:textId="5EDBB5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6E89B590" w14:textId="04FDF3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4075059" w14:textId="450680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A223B3" w14:textId="63E82A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125C83" w14:textId="77777777" w:rsidTr="00256A05">
        <w:trPr>
          <w:trHeight w:val="300"/>
        </w:trPr>
        <w:tc>
          <w:tcPr>
            <w:tcW w:w="900" w:type="dxa"/>
            <w:noWrap/>
            <w:vAlign w:val="center"/>
            <w:hideMark/>
          </w:tcPr>
          <w:p w14:paraId="39E83CF8" w14:textId="634E4A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D77CF69" w14:textId="537EE2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would not be appealing if only the user</w:t>
            </w:r>
            <w:r w:rsidRPr="00D563EE">
              <w:rPr>
                <w:rFonts w:ascii="Tahoma" w:hAnsi="Tahoma" w:cs="Tahoma"/>
                <w:color w:val="000000"/>
                <w:sz w:val="16"/>
                <w:szCs w:val="22"/>
              </w:rPr>
              <w:t>�</w:t>
            </w:r>
            <w:r w:rsidRPr="00D563EE">
              <w:rPr>
                <w:rFonts w:ascii="Calibri" w:hAnsi="Calibri" w:cs="Calibri"/>
                <w:color w:val="000000"/>
                <w:sz w:val="16"/>
                <w:szCs w:val="22"/>
              </w:rPr>
              <w:t>s page could be accessed, so ability to access other pages is essential.</w:t>
            </w:r>
          </w:p>
        </w:tc>
        <w:tc>
          <w:tcPr>
            <w:tcW w:w="630" w:type="dxa"/>
            <w:noWrap/>
            <w:vAlign w:val="center"/>
            <w:hideMark/>
          </w:tcPr>
          <w:p w14:paraId="185CB667" w14:textId="7AAA6D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7CE5D4B" w14:textId="3CBFDE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2DDD1DA" w14:textId="5E0C5F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2C8563D" w14:textId="298DBF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AA124ED" w14:textId="366DF7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162E34" w14:textId="77777777" w:rsidTr="00256A05">
        <w:trPr>
          <w:trHeight w:val="300"/>
        </w:trPr>
        <w:tc>
          <w:tcPr>
            <w:tcW w:w="900" w:type="dxa"/>
            <w:noWrap/>
            <w:vAlign w:val="center"/>
            <w:hideMark/>
          </w:tcPr>
          <w:p w14:paraId="7273BAD8" w14:textId="6E3994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CD3E595" w14:textId="6356B3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trending topics page will be very useful to the user because it will keep them up to date on what is popular.</w:t>
            </w:r>
          </w:p>
        </w:tc>
        <w:tc>
          <w:tcPr>
            <w:tcW w:w="630" w:type="dxa"/>
            <w:noWrap/>
            <w:vAlign w:val="center"/>
            <w:hideMark/>
          </w:tcPr>
          <w:p w14:paraId="481B724D" w14:textId="49A5B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FFCC066" w14:textId="00099A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7E6DED61" w14:textId="448B4C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A38AAC2" w14:textId="730BDB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FBAC84" w14:textId="3D75FA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225ED2" w14:textId="77777777" w:rsidTr="00256A05">
        <w:trPr>
          <w:trHeight w:val="300"/>
        </w:trPr>
        <w:tc>
          <w:tcPr>
            <w:tcW w:w="900" w:type="dxa"/>
            <w:noWrap/>
            <w:vAlign w:val="center"/>
            <w:hideMark/>
          </w:tcPr>
          <w:p w14:paraId="51F74A18" w14:textId="7B60F3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6E26652" w14:textId="7B290F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enter a Tweet that can be seen by themselves and anyone who is following them.</w:t>
            </w:r>
          </w:p>
        </w:tc>
        <w:tc>
          <w:tcPr>
            <w:tcW w:w="630" w:type="dxa"/>
            <w:noWrap/>
            <w:vAlign w:val="center"/>
            <w:hideMark/>
          </w:tcPr>
          <w:p w14:paraId="067C04FA" w14:textId="3E213D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ED78C3D" w14:textId="3817F8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0E2BDA74" w14:textId="46CFE0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36842E5" w14:textId="146CF0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1DB3239" w14:textId="160B3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90BD41" w14:textId="77777777" w:rsidTr="00256A05">
        <w:trPr>
          <w:trHeight w:val="300"/>
        </w:trPr>
        <w:tc>
          <w:tcPr>
            <w:tcW w:w="900" w:type="dxa"/>
            <w:noWrap/>
            <w:vAlign w:val="center"/>
            <w:hideMark/>
          </w:tcPr>
          <w:p w14:paraId="3E9C54EA" w14:textId="2FC693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7</w:t>
            </w:r>
          </w:p>
        </w:tc>
        <w:tc>
          <w:tcPr>
            <w:tcW w:w="3600" w:type="dxa"/>
            <w:noWrap/>
            <w:vAlign w:val="center"/>
            <w:hideMark/>
          </w:tcPr>
          <w:p w14:paraId="0E725872" w14:textId="2FC49E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is tagged in a tweet it will immediately be viewable by the user.</w:t>
            </w:r>
          </w:p>
        </w:tc>
        <w:tc>
          <w:tcPr>
            <w:tcW w:w="630" w:type="dxa"/>
            <w:noWrap/>
            <w:vAlign w:val="center"/>
            <w:hideMark/>
          </w:tcPr>
          <w:p w14:paraId="53B7D32C" w14:textId="45A5EF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4E2D1CF2" w14:textId="28FC13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33BC4136" w14:textId="2C8B26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81E9187" w14:textId="5F59AC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C1CAE0" w14:textId="694B1A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727DCE1" w14:textId="77777777" w:rsidTr="00256A05">
        <w:trPr>
          <w:trHeight w:val="300"/>
        </w:trPr>
        <w:tc>
          <w:tcPr>
            <w:tcW w:w="900" w:type="dxa"/>
            <w:noWrap/>
            <w:vAlign w:val="center"/>
            <w:hideMark/>
          </w:tcPr>
          <w:p w14:paraId="5BB94433" w14:textId="39E02F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D7A2D58" w14:textId="32A3D2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has the ability to search for other Twitter pages by using a search box.</w:t>
            </w:r>
          </w:p>
        </w:tc>
        <w:tc>
          <w:tcPr>
            <w:tcW w:w="630" w:type="dxa"/>
            <w:noWrap/>
            <w:vAlign w:val="center"/>
            <w:hideMark/>
          </w:tcPr>
          <w:p w14:paraId="032A7A7D" w14:textId="0F00C8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FA9C815" w14:textId="4071E2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7F6D89B8" w14:textId="21B36E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849629D" w14:textId="740D19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258E3CC" w14:textId="47F1B7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3B3D19F" w14:textId="77777777" w:rsidTr="00256A05">
        <w:trPr>
          <w:trHeight w:val="300"/>
        </w:trPr>
        <w:tc>
          <w:tcPr>
            <w:tcW w:w="900" w:type="dxa"/>
            <w:noWrap/>
            <w:vAlign w:val="center"/>
            <w:hideMark/>
          </w:tcPr>
          <w:p w14:paraId="5F51806C" w14:textId="5C67A0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4B8A386" w14:textId="7EDB38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store data only in one location.</w:t>
            </w:r>
          </w:p>
        </w:tc>
        <w:tc>
          <w:tcPr>
            <w:tcW w:w="630" w:type="dxa"/>
            <w:noWrap/>
            <w:vAlign w:val="center"/>
            <w:hideMark/>
          </w:tcPr>
          <w:p w14:paraId="4A6621EC" w14:textId="54026B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B303732" w14:textId="20478D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13C2588D" w14:textId="54E40F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21CBD578" w14:textId="00057D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C91192" w14:textId="06E159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4A8E755" w14:textId="77777777" w:rsidTr="00256A05">
        <w:trPr>
          <w:trHeight w:val="300"/>
        </w:trPr>
        <w:tc>
          <w:tcPr>
            <w:tcW w:w="900" w:type="dxa"/>
            <w:noWrap/>
            <w:vAlign w:val="center"/>
            <w:hideMark/>
          </w:tcPr>
          <w:p w14:paraId="547DBAD2" w14:textId="1B206D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674E014" w14:textId="0D17B3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only data that will be stored will be the user</w:t>
            </w:r>
            <w:r w:rsidRPr="00D563EE">
              <w:rPr>
                <w:rFonts w:ascii="Tahoma" w:hAnsi="Tahoma" w:cs="Tahoma"/>
                <w:color w:val="000000"/>
                <w:sz w:val="16"/>
                <w:szCs w:val="22"/>
              </w:rPr>
              <w:t>�</w:t>
            </w:r>
            <w:r w:rsidRPr="00D563EE">
              <w:rPr>
                <w:rFonts w:ascii="Calibri" w:hAnsi="Calibri" w:cs="Calibri"/>
                <w:color w:val="000000"/>
                <w:sz w:val="16"/>
                <w:szCs w:val="22"/>
              </w:rPr>
              <w:t>s username and password to increase ease of access.</w:t>
            </w:r>
          </w:p>
        </w:tc>
        <w:tc>
          <w:tcPr>
            <w:tcW w:w="630" w:type="dxa"/>
            <w:noWrap/>
            <w:vAlign w:val="center"/>
            <w:hideMark/>
          </w:tcPr>
          <w:p w14:paraId="7CC55EA4" w14:textId="059B3F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ACCB1B0" w14:textId="115C62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59C98D5E" w14:textId="0BF91A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4414696" w14:textId="30F88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73DB07F" w14:textId="4B33C8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2634CFF" w14:textId="77777777" w:rsidTr="00256A05">
        <w:trPr>
          <w:trHeight w:val="300"/>
        </w:trPr>
        <w:tc>
          <w:tcPr>
            <w:tcW w:w="900" w:type="dxa"/>
            <w:noWrap/>
            <w:vAlign w:val="center"/>
            <w:hideMark/>
          </w:tcPr>
          <w:p w14:paraId="2EBF70A3" w14:textId="4ED49D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150DF02" w14:textId="06D0E9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tweets that the user enters and the tweets that the user is tagged in will all be handled by the Twitter API that we will be working with.</w:t>
            </w:r>
          </w:p>
        </w:tc>
        <w:tc>
          <w:tcPr>
            <w:tcW w:w="630" w:type="dxa"/>
            <w:noWrap/>
            <w:vAlign w:val="center"/>
            <w:hideMark/>
          </w:tcPr>
          <w:p w14:paraId="1687EF46" w14:textId="7045BE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77F315F6" w14:textId="3896AE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439E794A" w14:textId="2CA8A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19FD1F1" w14:textId="6A67BF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45DE05" w14:textId="7C9F99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62B5518" w14:textId="77777777" w:rsidTr="00256A05">
        <w:trPr>
          <w:trHeight w:val="300"/>
        </w:trPr>
        <w:tc>
          <w:tcPr>
            <w:tcW w:w="900" w:type="dxa"/>
            <w:noWrap/>
            <w:vAlign w:val="center"/>
            <w:hideMark/>
          </w:tcPr>
          <w:p w14:paraId="568D8AAF" w14:textId="51F8DB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F0E3052" w14:textId="0C69FE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searches that the user submits do not need to be saved, so they will not be.</w:t>
            </w:r>
          </w:p>
        </w:tc>
        <w:tc>
          <w:tcPr>
            <w:tcW w:w="630" w:type="dxa"/>
            <w:noWrap/>
            <w:vAlign w:val="center"/>
            <w:hideMark/>
          </w:tcPr>
          <w:p w14:paraId="2E607DFA" w14:textId="18470F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6CD9E89" w14:textId="420764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5947C8E2" w14:textId="0E110E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1F25B25" w14:textId="052E6C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99F7A80" w14:textId="15B692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60274A" w14:textId="77777777" w:rsidTr="00256A05">
        <w:trPr>
          <w:trHeight w:val="300"/>
        </w:trPr>
        <w:tc>
          <w:tcPr>
            <w:tcW w:w="900" w:type="dxa"/>
            <w:noWrap/>
            <w:vAlign w:val="center"/>
            <w:hideMark/>
          </w:tcPr>
          <w:p w14:paraId="376C5655" w14:textId="584FA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238C1D6" w14:textId="7EE232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user will enter his/her credentials into the proper fields and the user will be logged into the Twitter system.</w:t>
            </w:r>
          </w:p>
        </w:tc>
        <w:tc>
          <w:tcPr>
            <w:tcW w:w="630" w:type="dxa"/>
            <w:noWrap/>
            <w:vAlign w:val="center"/>
            <w:hideMark/>
          </w:tcPr>
          <w:p w14:paraId="6671091B" w14:textId="1A7AF5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9772CE6" w14:textId="647E19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0C02301A" w14:textId="2A5A6B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AFBFFEE" w14:textId="6A869B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9626ED" w14:textId="6F9CC0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DD58F19" w14:textId="77777777" w:rsidTr="00256A05">
        <w:trPr>
          <w:trHeight w:val="300"/>
        </w:trPr>
        <w:tc>
          <w:tcPr>
            <w:tcW w:w="900" w:type="dxa"/>
            <w:noWrap/>
            <w:vAlign w:val="center"/>
            <w:hideMark/>
          </w:tcPr>
          <w:p w14:paraId="12D02FE1" w14:textId="11C5A8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7C99717" w14:textId="001DA8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will be given option to remember credentials so further input at startup is not necessary.</w:t>
            </w:r>
          </w:p>
        </w:tc>
        <w:tc>
          <w:tcPr>
            <w:tcW w:w="630" w:type="dxa"/>
            <w:noWrap/>
            <w:vAlign w:val="center"/>
            <w:hideMark/>
          </w:tcPr>
          <w:p w14:paraId="6BB62AB7" w14:textId="03EB0A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69194C2" w14:textId="2996C7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5A04AE11" w14:textId="49B9CE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096A8FB" w14:textId="185A24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EDD60C1" w14:textId="748896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1C6A58" w14:textId="77777777" w:rsidTr="00256A05">
        <w:trPr>
          <w:trHeight w:val="300"/>
        </w:trPr>
        <w:tc>
          <w:tcPr>
            <w:tcW w:w="900" w:type="dxa"/>
            <w:noWrap/>
            <w:vAlign w:val="center"/>
            <w:hideMark/>
          </w:tcPr>
          <w:p w14:paraId="04DFA643" w14:textId="3E8395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2FA1110" w14:textId="0CC85B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When the user clicks logout all personal data will be removed and all program data will be wiped.</w:t>
            </w:r>
          </w:p>
        </w:tc>
        <w:tc>
          <w:tcPr>
            <w:tcW w:w="630" w:type="dxa"/>
            <w:noWrap/>
            <w:vAlign w:val="center"/>
            <w:hideMark/>
          </w:tcPr>
          <w:p w14:paraId="1E6D598C" w14:textId="42351D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4111551" w14:textId="2AA2EC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7E6BACDF" w14:textId="460503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3D3EF29" w14:textId="4F4AFE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48AAD04" w14:textId="3E5558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26DD40B" w14:textId="77777777" w:rsidTr="00256A05">
        <w:trPr>
          <w:trHeight w:val="300"/>
        </w:trPr>
        <w:tc>
          <w:tcPr>
            <w:tcW w:w="900" w:type="dxa"/>
            <w:noWrap/>
            <w:vAlign w:val="center"/>
            <w:hideMark/>
          </w:tcPr>
          <w:p w14:paraId="6828570E" w14:textId="66B334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EA0B0EA" w14:textId="7B79EF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w:t>
            </w:r>
            <w:r w:rsidRPr="00D563EE">
              <w:rPr>
                <w:rFonts w:ascii="Tahoma" w:hAnsi="Tahoma" w:cs="Tahoma"/>
                <w:color w:val="000000"/>
                <w:sz w:val="16"/>
                <w:szCs w:val="22"/>
              </w:rPr>
              <w:t>�</w:t>
            </w:r>
            <w:r w:rsidRPr="00D563EE">
              <w:rPr>
                <w:rFonts w:ascii="Calibri" w:hAnsi="Calibri" w:cs="Calibri"/>
                <w:color w:val="000000"/>
                <w:sz w:val="16"/>
                <w:szCs w:val="22"/>
              </w:rPr>
              <w:t>s password will be removed and the user will be forced to re-enter their credentials at next startup.</w:t>
            </w:r>
          </w:p>
        </w:tc>
        <w:tc>
          <w:tcPr>
            <w:tcW w:w="630" w:type="dxa"/>
            <w:noWrap/>
            <w:vAlign w:val="center"/>
            <w:hideMark/>
          </w:tcPr>
          <w:p w14:paraId="25AFF260" w14:textId="156600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9F21FF8" w14:textId="202AE1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08C157CC" w14:textId="2A09A9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C51D365" w14:textId="54096B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27C2EC" w14:textId="08FA3F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7038A8" w14:textId="77777777" w:rsidTr="00256A05">
        <w:trPr>
          <w:trHeight w:val="300"/>
        </w:trPr>
        <w:tc>
          <w:tcPr>
            <w:tcW w:w="900" w:type="dxa"/>
            <w:noWrap/>
            <w:vAlign w:val="center"/>
            <w:hideMark/>
          </w:tcPr>
          <w:p w14:paraId="1A6C6A96" w14:textId="3E427C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C41C5FF" w14:textId="79C645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Once the user has successfully logged into the Twitter system, the users Twitter feed will be displayed on the screen.</w:t>
            </w:r>
          </w:p>
        </w:tc>
        <w:tc>
          <w:tcPr>
            <w:tcW w:w="630" w:type="dxa"/>
            <w:noWrap/>
            <w:vAlign w:val="center"/>
            <w:hideMark/>
          </w:tcPr>
          <w:p w14:paraId="1255A8BF" w14:textId="176FA3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B376A72" w14:textId="5DF696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17FB870F" w14:textId="6FE29B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77916CE" w14:textId="7B2254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6C93D5" w14:textId="7F96DB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7AA8302" w14:textId="77777777" w:rsidTr="00256A05">
        <w:trPr>
          <w:trHeight w:val="300"/>
        </w:trPr>
        <w:tc>
          <w:tcPr>
            <w:tcW w:w="900" w:type="dxa"/>
            <w:noWrap/>
            <w:vAlign w:val="center"/>
            <w:hideMark/>
          </w:tcPr>
          <w:p w14:paraId="4F3A5C9F" w14:textId="222851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D002691" w14:textId="488130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number of previous data displayed will be preset by the user in the preferences pane.</w:t>
            </w:r>
          </w:p>
        </w:tc>
        <w:tc>
          <w:tcPr>
            <w:tcW w:w="630" w:type="dxa"/>
            <w:noWrap/>
            <w:vAlign w:val="center"/>
            <w:hideMark/>
          </w:tcPr>
          <w:p w14:paraId="59D4443E" w14:textId="51FB95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F4AE7DF" w14:textId="6CF4B3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37AE3EB0" w14:textId="00327D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2A7B643" w14:textId="694E0C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07F763" w14:textId="2F92D6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B29B0AF" w14:textId="77777777" w:rsidTr="00256A05">
        <w:trPr>
          <w:trHeight w:val="300"/>
        </w:trPr>
        <w:tc>
          <w:tcPr>
            <w:tcW w:w="900" w:type="dxa"/>
            <w:noWrap/>
            <w:vAlign w:val="center"/>
            <w:hideMark/>
          </w:tcPr>
          <w:p w14:paraId="2370A8BD" w14:textId="51B3AD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406194D" w14:textId="15C929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new view will display and show a composition window with various rich text and multimedia options.</w:t>
            </w:r>
          </w:p>
        </w:tc>
        <w:tc>
          <w:tcPr>
            <w:tcW w:w="630" w:type="dxa"/>
            <w:noWrap/>
            <w:vAlign w:val="center"/>
            <w:hideMark/>
          </w:tcPr>
          <w:p w14:paraId="6905731D" w14:textId="4CE553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111E1F11" w14:textId="4C25BF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4B9A887F" w14:textId="7070AC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2734842" w14:textId="3D77E2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BA7B078" w14:textId="6EBCCD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DC450A0" w14:textId="77777777" w:rsidTr="00256A05">
        <w:trPr>
          <w:trHeight w:val="300"/>
        </w:trPr>
        <w:tc>
          <w:tcPr>
            <w:tcW w:w="900" w:type="dxa"/>
            <w:noWrap/>
            <w:vAlign w:val="center"/>
            <w:hideMark/>
          </w:tcPr>
          <w:p w14:paraId="596BDFD2" w14:textId="65414D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A76689D" w14:textId="7C8ECD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can then enter his/her tweet and submit it to the Twitter system.</w:t>
            </w:r>
          </w:p>
        </w:tc>
        <w:tc>
          <w:tcPr>
            <w:tcW w:w="630" w:type="dxa"/>
            <w:noWrap/>
            <w:vAlign w:val="center"/>
            <w:hideMark/>
          </w:tcPr>
          <w:p w14:paraId="4B980309" w14:textId="7C8434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21B94C5C" w14:textId="4D4317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5CB321F6" w14:textId="7FC15D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F2AD194" w14:textId="32FF29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B6F43C" w14:textId="2145A0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4DCDFB" w14:textId="77777777" w:rsidTr="00256A05">
        <w:trPr>
          <w:trHeight w:val="300"/>
        </w:trPr>
        <w:tc>
          <w:tcPr>
            <w:tcW w:w="900" w:type="dxa"/>
            <w:noWrap/>
            <w:vAlign w:val="center"/>
            <w:hideMark/>
          </w:tcPr>
          <w:p w14:paraId="1F55F81F" w14:textId="3DADEC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01C899D" w14:textId="130B63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tweet will be immediately displayed on the users feed.</w:t>
            </w:r>
          </w:p>
        </w:tc>
        <w:tc>
          <w:tcPr>
            <w:tcW w:w="630" w:type="dxa"/>
            <w:noWrap/>
            <w:vAlign w:val="center"/>
            <w:hideMark/>
          </w:tcPr>
          <w:p w14:paraId="21D82966" w14:textId="46631D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CB8EDF7" w14:textId="279761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5D8E1A9C" w14:textId="5706B4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F9FB282" w14:textId="1CA657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8FE4EB" w14:textId="47D8C2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F6E4CC" w14:textId="77777777" w:rsidTr="00256A05">
        <w:trPr>
          <w:trHeight w:val="300"/>
        </w:trPr>
        <w:tc>
          <w:tcPr>
            <w:tcW w:w="900" w:type="dxa"/>
            <w:noWrap/>
            <w:vAlign w:val="center"/>
            <w:hideMark/>
          </w:tcPr>
          <w:p w14:paraId="5EE40261" w14:textId="184C53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C3C282A" w14:textId="7A1AF9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When in the composition window, the user will be prompted with an image picker which will allow the user to insert an image from the users device.</w:t>
            </w:r>
          </w:p>
        </w:tc>
        <w:tc>
          <w:tcPr>
            <w:tcW w:w="630" w:type="dxa"/>
            <w:noWrap/>
            <w:vAlign w:val="center"/>
            <w:hideMark/>
          </w:tcPr>
          <w:p w14:paraId="5ADDC6CC" w14:textId="7C4D59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9205D8C" w14:textId="65BBC2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39B18ABE" w14:textId="6C4C42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B246E6B" w14:textId="6FE3E2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ACDF14" w14:textId="0D08E7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F1ED17" w14:textId="77777777" w:rsidTr="00256A05">
        <w:trPr>
          <w:trHeight w:val="300"/>
        </w:trPr>
        <w:tc>
          <w:tcPr>
            <w:tcW w:w="900" w:type="dxa"/>
            <w:noWrap/>
            <w:vAlign w:val="center"/>
            <w:hideMark/>
          </w:tcPr>
          <w:p w14:paraId="7BB43A8D" w14:textId="23D7E0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C372843" w14:textId="6A8350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When in the composition windows, the camera display will be shown and once the image is taken, the user will be given the option to keep re-taking.</w:t>
            </w:r>
          </w:p>
        </w:tc>
        <w:tc>
          <w:tcPr>
            <w:tcW w:w="630" w:type="dxa"/>
            <w:noWrap/>
            <w:vAlign w:val="center"/>
            <w:hideMark/>
          </w:tcPr>
          <w:p w14:paraId="7B1061B0" w14:textId="4CE874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E80847D" w14:textId="628C43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63678A72" w14:textId="37C0B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6372BDB" w14:textId="3568A8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9A2E5F" w14:textId="736C7C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E5DD3B" w14:textId="77777777" w:rsidTr="00256A05">
        <w:trPr>
          <w:trHeight w:val="300"/>
        </w:trPr>
        <w:tc>
          <w:tcPr>
            <w:tcW w:w="900" w:type="dxa"/>
            <w:noWrap/>
            <w:vAlign w:val="center"/>
            <w:hideMark/>
          </w:tcPr>
          <w:p w14:paraId="222191DB" w14:textId="2A0161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CE533D4" w14:textId="2B628A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keeps the photo it will be used in the composition window, if the user selects re-take, the photo will be deleted and the camera display will be shown again.</w:t>
            </w:r>
          </w:p>
        </w:tc>
        <w:tc>
          <w:tcPr>
            <w:tcW w:w="630" w:type="dxa"/>
            <w:noWrap/>
            <w:vAlign w:val="center"/>
            <w:hideMark/>
          </w:tcPr>
          <w:p w14:paraId="000251D7" w14:textId="6092FD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740A6877" w14:textId="4B7570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4E568262" w14:textId="0966F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67D4D99E" w14:textId="6403BF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AD7171" w14:textId="377523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4070E14" w14:textId="77777777" w:rsidTr="00256A05">
        <w:trPr>
          <w:trHeight w:val="300"/>
        </w:trPr>
        <w:tc>
          <w:tcPr>
            <w:tcW w:w="900" w:type="dxa"/>
            <w:noWrap/>
            <w:vAlign w:val="center"/>
            <w:hideMark/>
          </w:tcPr>
          <w:p w14:paraId="486510E7" w14:textId="1E44EB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8463A1E" w14:textId="6501BE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prompted to insert existing voice memo or take a new voice memo.</w:t>
            </w:r>
          </w:p>
        </w:tc>
        <w:tc>
          <w:tcPr>
            <w:tcW w:w="630" w:type="dxa"/>
            <w:noWrap/>
            <w:vAlign w:val="center"/>
            <w:hideMark/>
          </w:tcPr>
          <w:p w14:paraId="693086AF" w14:textId="449DDC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5ABD619" w14:textId="1D8D5F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0.68</w:t>
            </w:r>
          </w:p>
        </w:tc>
        <w:tc>
          <w:tcPr>
            <w:tcW w:w="900" w:type="dxa"/>
            <w:noWrap/>
            <w:vAlign w:val="center"/>
            <w:hideMark/>
          </w:tcPr>
          <w:p w14:paraId="2C412D7D" w14:textId="51E154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5B7AD4EC" w14:textId="5ADF3F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474AA3" w14:textId="5F455D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9B68F38" w14:textId="77777777" w:rsidTr="00256A05">
        <w:trPr>
          <w:trHeight w:val="300"/>
        </w:trPr>
        <w:tc>
          <w:tcPr>
            <w:tcW w:w="900" w:type="dxa"/>
            <w:noWrap/>
            <w:vAlign w:val="center"/>
            <w:hideMark/>
          </w:tcPr>
          <w:p w14:paraId="2DB3FE51" w14:textId="7F785C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D30363A" w14:textId="38E12B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prompted with a clip picker so the user may select a pre-existing clip on their device.</w:t>
            </w:r>
          </w:p>
        </w:tc>
        <w:tc>
          <w:tcPr>
            <w:tcW w:w="630" w:type="dxa"/>
            <w:noWrap/>
            <w:vAlign w:val="center"/>
            <w:hideMark/>
          </w:tcPr>
          <w:p w14:paraId="6D9D2FE0" w14:textId="0EE03B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242984A" w14:textId="7A5441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0FD928BA" w14:textId="36C9C7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8FC12E2" w14:textId="45D980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6D1B21" w14:textId="418CA3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F9E116" w14:textId="77777777" w:rsidTr="00256A05">
        <w:trPr>
          <w:trHeight w:val="300"/>
        </w:trPr>
        <w:tc>
          <w:tcPr>
            <w:tcW w:w="900" w:type="dxa"/>
            <w:noWrap/>
            <w:vAlign w:val="center"/>
            <w:hideMark/>
          </w:tcPr>
          <w:p w14:paraId="3BA0FCBC" w14:textId="66AD15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A0C8447" w14:textId="514B94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shown the voice memo window in which he/she may record a new voice memo.</w:t>
            </w:r>
          </w:p>
        </w:tc>
        <w:tc>
          <w:tcPr>
            <w:tcW w:w="630" w:type="dxa"/>
            <w:noWrap/>
            <w:vAlign w:val="center"/>
            <w:hideMark/>
          </w:tcPr>
          <w:p w14:paraId="3D3B5250" w14:textId="735093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7D19B95" w14:textId="15A808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2F4A78C6" w14:textId="077533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57080F02" w14:textId="46874E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3499B7" w14:textId="78E7A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4C3102C" w14:textId="77777777" w:rsidTr="00256A05">
        <w:trPr>
          <w:trHeight w:val="300"/>
        </w:trPr>
        <w:tc>
          <w:tcPr>
            <w:tcW w:w="900" w:type="dxa"/>
            <w:noWrap/>
            <w:vAlign w:val="center"/>
            <w:hideMark/>
          </w:tcPr>
          <w:p w14:paraId="1C3D0081" w14:textId="7C04B1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B4923D6" w14:textId="2148AB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then have the option to hear the voice memo before submitting.</w:t>
            </w:r>
          </w:p>
        </w:tc>
        <w:tc>
          <w:tcPr>
            <w:tcW w:w="630" w:type="dxa"/>
            <w:noWrap/>
            <w:vAlign w:val="center"/>
            <w:hideMark/>
          </w:tcPr>
          <w:p w14:paraId="6FF0B3D0" w14:textId="40909E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002F2223" w14:textId="741086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2B3D37A9" w14:textId="4F91DA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68D28E8" w14:textId="0C2CFA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6744B1" w14:textId="16027D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01497D" w14:textId="77777777" w:rsidTr="00256A05">
        <w:trPr>
          <w:trHeight w:val="300"/>
        </w:trPr>
        <w:tc>
          <w:tcPr>
            <w:tcW w:w="900" w:type="dxa"/>
            <w:noWrap/>
            <w:vAlign w:val="center"/>
            <w:hideMark/>
          </w:tcPr>
          <w:p w14:paraId="6A50219A" w14:textId="3AC937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F2604F0" w14:textId="06B9B2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Once listened to, the user may select keep or re-record.</w:t>
            </w:r>
          </w:p>
        </w:tc>
        <w:tc>
          <w:tcPr>
            <w:tcW w:w="630" w:type="dxa"/>
            <w:noWrap/>
            <w:vAlign w:val="center"/>
            <w:hideMark/>
          </w:tcPr>
          <w:p w14:paraId="1098258F" w14:textId="53BB44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7E5A588" w14:textId="46E692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000C304C" w14:textId="00600A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EA57793" w14:textId="14C63C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CE9236F" w14:textId="111985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4B4E198" w14:textId="77777777" w:rsidTr="00256A05">
        <w:trPr>
          <w:trHeight w:val="300"/>
        </w:trPr>
        <w:tc>
          <w:tcPr>
            <w:tcW w:w="900" w:type="dxa"/>
            <w:noWrap/>
            <w:vAlign w:val="center"/>
            <w:hideMark/>
          </w:tcPr>
          <w:p w14:paraId="076D3D65" w14:textId="05066C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4D8FE46" w14:textId="3D8204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decides to keep the memo, the memo will be inserted into the composition window.</w:t>
            </w:r>
          </w:p>
        </w:tc>
        <w:tc>
          <w:tcPr>
            <w:tcW w:w="630" w:type="dxa"/>
            <w:noWrap/>
            <w:vAlign w:val="center"/>
            <w:hideMark/>
          </w:tcPr>
          <w:p w14:paraId="139F67D9" w14:textId="221E1D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55FADF2" w14:textId="62EE5A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22A10D02" w14:textId="793B11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77CD561" w14:textId="3300C5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B12A0F0" w14:textId="3E4547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E53759" w14:textId="77777777" w:rsidTr="00256A05">
        <w:trPr>
          <w:trHeight w:val="300"/>
        </w:trPr>
        <w:tc>
          <w:tcPr>
            <w:tcW w:w="900" w:type="dxa"/>
            <w:noWrap/>
            <w:vAlign w:val="center"/>
            <w:hideMark/>
          </w:tcPr>
          <w:p w14:paraId="2A3F45DC" w14:textId="3559D2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867C0E4" w14:textId="42EB73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decided to re-record, the memo will be removed and the user will be shown the voice memo window again.</w:t>
            </w:r>
          </w:p>
        </w:tc>
        <w:tc>
          <w:tcPr>
            <w:tcW w:w="630" w:type="dxa"/>
            <w:noWrap/>
            <w:vAlign w:val="center"/>
            <w:hideMark/>
          </w:tcPr>
          <w:p w14:paraId="1F5FDEF8" w14:textId="37CDB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BF99866" w14:textId="3D1B01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715865C1" w14:textId="0B98DB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6744A21C" w14:textId="4EE32D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F0BF5E5" w14:textId="6688B4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F7E6156" w14:textId="77777777" w:rsidTr="00256A05">
        <w:trPr>
          <w:trHeight w:val="300"/>
        </w:trPr>
        <w:tc>
          <w:tcPr>
            <w:tcW w:w="900" w:type="dxa"/>
            <w:noWrap/>
            <w:vAlign w:val="center"/>
            <w:hideMark/>
          </w:tcPr>
          <w:p w14:paraId="2C890D0D" w14:textId="7F556D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0C67CA6" w14:textId="6B3B47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all mentions of the users handle (or username) in the Twitter system.</w:t>
            </w:r>
          </w:p>
        </w:tc>
        <w:tc>
          <w:tcPr>
            <w:tcW w:w="630" w:type="dxa"/>
            <w:noWrap/>
            <w:vAlign w:val="center"/>
            <w:hideMark/>
          </w:tcPr>
          <w:p w14:paraId="79A8A65F" w14:textId="4FBDAB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60381F2" w14:textId="19167B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F9D0F6F" w14:textId="683DF5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2765EC18" w14:textId="08C8C0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C1F153C" w14:textId="364C52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2DFFD1" w14:textId="77777777" w:rsidTr="00256A05">
        <w:trPr>
          <w:trHeight w:val="300"/>
        </w:trPr>
        <w:tc>
          <w:tcPr>
            <w:tcW w:w="900" w:type="dxa"/>
            <w:noWrap/>
            <w:vAlign w:val="center"/>
            <w:hideMark/>
          </w:tcPr>
          <w:p w14:paraId="4E68DF1B" w14:textId="6ACF4A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843F7DC" w14:textId="48C86F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a search window in which the user can search for specific words in Tweets.</w:t>
            </w:r>
          </w:p>
        </w:tc>
        <w:tc>
          <w:tcPr>
            <w:tcW w:w="630" w:type="dxa"/>
            <w:noWrap/>
            <w:vAlign w:val="center"/>
            <w:hideMark/>
          </w:tcPr>
          <w:p w14:paraId="52887FB9" w14:textId="34182F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998BD03" w14:textId="1D06AA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53981001" w14:textId="41176A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BAAD022" w14:textId="647C09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FF4CB1" w14:textId="07602C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00B33B" w14:textId="77777777" w:rsidTr="00256A05">
        <w:trPr>
          <w:trHeight w:val="300"/>
        </w:trPr>
        <w:tc>
          <w:tcPr>
            <w:tcW w:w="900" w:type="dxa"/>
            <w:noWrap/>
            <w:vAlign w:val="center"/>
            <w:hideMark/>
          </w:tcPr>
          <w:p w14:paraId="0ABB9C6B" w14:textId="57BB58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7</w:t>
            </w:r>
          </w:p>
        </w:tc>
        <w:tc>
          <w:tcPr>
            <w:tcW w:w="3600" w:type="dxa"/>
            <w:noWrap/>
            <w:vAlign w:val="center"/>
            <w:hideMark/>
          </w:tcPr>
          <w:p w14:paraId="5A6C5DC8" w14:textId="009041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window will also offer the ability to search for users on Twitter.</w:t>
            </w:r>
          </w:p>
        </w:tc>
        <w:tc>
          <w:tcPr>
            <w:tcW w:w="630" w:type="dxa"/>
            <w:noWrap/>
            <w:vAlign w:val="center"/>
            <w:hideMark/>
          </w:tcPr>
          <w:p w14:paraId="0A56A23E" w14:textId="0C8D5E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89ADD2C" w14:textId="6DDF69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2823A0C0" w14:textId="37AA2E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79DAAF54" w14:textId="3C6A6C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851197" w14:textId="74D91D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BB9881C" w14:textId="77777777" w:rsidTr="00256A05">
        <w:trPr>
          <w:trHeight w:val="300"/>
        </w:trPr>
        <w:tc>
          <w:tcPr>
            <w:tcW w:w="900" w:type="dxa"/>
            <w:noWrap/>
            <w:vAlign w:val="center"/>
            <w:hideMark/>
          </w:tcPr>
          <w:p w14:paraId="4EE8D56B" w14:textId="3DDACF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55054CB" w14:textId="303A86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window will display the users Direct Message (or DM) inbox.</w:t>
            </w:r>
          </w:p>
        </w:tc>
        <w:tc>
          <w:tcPr>
            <w:tcW w:w="630" w:type="dxa"/>
            <w:noWrap/>
            <w:vAlign w:val="center"/>
            <w:hideMark/>
          </w:tcPr>
          <w:p w14:paraId="05D1D14E" w14:textId="733EB6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5D5763D8" w14:textId="722F6C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C9E2C62" w14:textId="5F1FB3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5B19A06A" w14:textId="140566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12BE33F" w14:textId="24DAD8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AC5620" w14:textId="77777777" w:rsidTr="00256A05">
        <w:trPr>
          <w:trHeight w:val="300"/>
        </w:trPr>
        <w:tc>
          <w:tcPr>
            <w:tcW w:w="900" w:type="dxa"/>
            <w:noWrap/>
            <w:vAlign w:val="center"/>
            <w:hideMark/>
          </w:tcPr>
          <w:p w14:paraId="67A751B1" w14:textId="2BF2CC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8F5EF7F" w14:textId="75AAB3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also allow the user to compose a new message, delete current messages, and read existing messages in greater detail.</w:t>
            </w:r>
          </w:p>
        </w:tc>
        <w:tc>
          <w:tcPr>
            <w:tcW w:w="630" w:type="dxa"/>
            <w:noWrap/>
            <w:vAlign w:val="center"/>
            <w:hideMark/>
          </w:tcPr>
          <w:p w14:paraId="2DF1A46B" w14:textId="017790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A3D6913" w14:textId="033B70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10F4CD54" w14:textId="581974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A75D7AD" w14:textId="1E1775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DFB841" w14:textId="244C8A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BC71365" w14:textId="77777777" w:rsidTr="00256A05">
        <w:trPr>
          <w:trHeight w:val="300"/>
        </w:trPr>
        <w:tc>
          <w:tcPr>
            <w:tcW w:w="900" w:type="dxa"/>
            <w:noWrap/>
            <w:vAlign w:val="center"/>
            <w:hideMark/>
          </w:tcPr>
          <w:p w14:paraId="0870F287" w14:textId="4C817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014E3E8" w14:textId="4FC2A1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topics which are currently trending on twitter.</w:t>
            </w:r>
          </w:p>
        </w:tc>
        <w:tc>
          <w:tcPr>
            <w:tcW w:w="630" w:type="dxa"/>
            <w:noWrap/>
            <w:vAlign w:val="center"/>
            <w:hideMark/>
          </w:tcPr>
          <w:p w14:paraId="6C782454" w14:textId="4B1631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8169DD4" w14:textId="4D8613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76B1BCD5" w14:textId="1AB98D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BA62A06" w14:textId="232848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A6D85C" w14:textId="570943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7B5992A" w14:textId="77777777" w:rsidTr="00256A05">
        <w:trPr>
          <w:trHeight w:val="300"/>
        </w:trPr>
        <w:tc>
          <w:tcPr>
            <w:tcW w:w="900" w:type="dxa"/>
            <w:noWrap/>
            <w:vAlign w:val="center"/>
            <w:hideMark/>
          </w:tcPr>
          <w:p w14:paraId="0F3FD898" w14:textId="4D59B1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F64FCF6" w14:textId="28D938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order of the topics will be determined by the items rise in popularity over a given timeline.</w:t>
            </w:r>
          </w:p>
        </w:tc>
        <w:tc>
          <w:tcPr>
            <w:tcW w:w="630" w:type="dxa"/>
            <w:noWrap/>
            <w:vAlign w:val="center"/>
            <w:hideMark/>
          </w:tcPr>
          <w:p w14:paraId="0049369F" w14:textId="48E032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13C12FA8" w14:textId="5BCC13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54DF4DB" w14:textId="222AD9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4AB75FF0" w14:textId="5A37E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7E85945" w14:textId="614B9C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27F9397" w14:textId="77777777" w:rsidTr="00256A05">
        <w:trPr>
          <w:trHeight w:val="300"/>
        </w:trPr>
        <w:tc>
          <w:tcPr>
            <w:tcW w:w="900" w:type="dxa"/>
            <w:noWrap/>
            <w:vAlign w:val="center"/>
            <w:hideMark/>
          </w:tcPr>
          <w:p w14:paraId="7CC1A5B7" w14:textId="1679AD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BFF45EF" w14:textId="6DECB9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a preferences view which will contain various settings which the user may change based on preference.</w:t>
            </w:r>
          </w:p>
        </w:tc>
        <w:tc>
          <w:tcPr>
            <w:tcW w:w="630" w:type="dxa"/>
            <w:noWrap/>
            <w:vAlign w:val="center"/>
            <w:hideMark/>
          </w:tcPr>
          <w:p w14:paraId="7B2A9D64" w14:textId="4DF8E4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CE4EEAE" w14:textId="135A29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65A54BAC" w14:textId="1C5F4E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154E3BF" w14:textId="4E38E8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B1DD33" w14:textId="0E7CA8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EF307E1" w14:textId="77777777" w:rsidTr="00256A05">
        <w:trPr>
          <w:trHeight w:val="300"/>
        </w:trPr>
        <w:tc>
          <w:tcPr>
            <w:tcW w:w="900" w:type="dxa"/>
            <w:noWrap/>
            <w:vAlign w:val="center"/>
            <w:hideMark/>
          </w:tcPr>
          <w:p w14:paraId="334DEC30" w14:textId="4669D8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F6AB4B2" w14:textId="45FC9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run natively on all iOS devices, including the iPod touch and iPad.</w:t>
            </w:r>
          </w:p>
        </w:tc>
        <w:tc>
          <w:tcPr>
            <w:tcW w:w="630" w:type="dxa"/>
            <w:noWrap/>
            <w:vAlign w:val="center"/>
            <w:hideMark/>
          </w:tcPr>
          <w:p w14:paraId="4BA2E08A" w14:textId="427B04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28CD9BC" w14:textId="72C0B1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3089E5B4" w14:textId="740FD5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53DED27" w14:textId="1347EE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BFC4F1" w14:textId="59FC7D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AA44259" w14:textId="77777777" w:rsidTr="00256A05">
        <w:trPr>
          <w:trHeight w:val="300"/>
        </w:trPr>
        <w:tc>
          <w:tcPr>
            <w:tcW w:w="900" w:type="dxa"/>
            <w:noWrap/>
            <w:vAlign w:val="center"/>
            <w:hideMark/>
          </w:tcPr>
          <w:p w14:paraId="1C81EA4E" w14:textId="507B91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F066237" w14:textId="3E940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will be designed specifically for the iPhone/iPod Touch but it will retain the same functionality on the iPad.</w:t>
            </w:r>
          </w:p>
        </w:tc>
        <w:tc>
          <w:tcPr>
            <w:tcW w:w="630" w:type="dxa"/>
            <w:noWrap/>
            <w:vAlign w:val="center"/>
            <w:hideMark/>
          </w:tcPr>
          <w:p w14:paraId="72F2B470" w14:textId="7CB7B0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6401326F" w14:textId="554AB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1CF8AF02" w14:textId="32DC3A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B5E9BAC" w14:textId="2C2796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786D4F3" w14:textId="3F3F5E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CB250DC" w14:textId="77777777" w:rsidTr="00256A05">
        <w:trPr>
          <w:trHeight w:val="300"/>
        </w:trPr>
        <w:tc>
          <w:tcPr>
            <w:tcW w:w="900" w:type="dxa"/>
            <w:noWrap/>
            <w:vAlign w:val="center"/>
            <w:hideMark/>
          </w:tcPr>
          <w:p w14:paraId="2A922288" w14:textId="3A392C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34378D9" w14:textId="4F51DD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rely heavily on the Twitter API for retrieval of user data.</w:t>
            </w:r>
          </w:p>
        </w:tc>
        <w:tc>
          <w:tcPr>
            <w:tcW w:w="630" w:type="dxa"/>
            <w:noWrap/>
            <w:vAlign w:val="center"/>
            <w:hideMark/>
          </w:tcPr>
          <w:p w14:paraId="0E7FF494" w14:textId="25D86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DD679C7" w14:textId="69B505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080AA0FC" w14:textId="53B4EF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ACEA749" w14:textId="3E05B3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F456CB" w14:textId="37B804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B69011D" w14:textId="77777777" w:rsidTr="00256A05">
        <w:trPr>
          <w:trHeight w:val="300"/>
        </w:trPr>
        <w:tc>
          <w:tcPr>
            <w:tcW w:w="900" w:type="dxa"/>
            <w:noWrap/>
            <w:vAlign w:val="center"/>
            <w:hideMark/>
          </w:tcPr>
          <w:p w14:paraId="4FD4DAB8" w14:textId="3E8854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3D793AB" w14:textId="7F0C8E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must work closely with the Twitter systems to authenticate and deliver content.</w:t>
            </w:r>
          </w:p>
        </w:tc>
        <w:tc>
          <w:tcPr>
            <w:tcW w:w="630" w:type="dxa"/>
            <w:noWrap/>
            <w:vAlign w:val="center"/>
            <w:hideMark/>
          </w:tcPr>
          <w:p w14:paraId="7048E441" w14:textId="71618B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7698959" w14:textId="162485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66C6FF5C" w14:textId="7DE67F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B3F5911" w14:textId="1BA6CC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848C98D" w14:textId="567CD4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62C2290" w14:textId="77777777" w:rsidTr="00256A05">
        <w:trPr>
          <w:trHeight w:val="300"/>
        </w:trPr>
        <w:tc>
          <w:tcPr>
            <w:tcW w:w="900" w:type="dxa"/>
            <w:noWrap/>
            <w:vAlign w:val="center"/>
            <w:hideMark/>
          </w:tcPr>
          <w:p w14:paraId="765C75AC" w14:textId="12976E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41B33E8" w14:textId="452FBB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will be designed to work with the latest API available and compatibility is guaranteed with and iOS device running the latest version of iOS.</w:t>
            </w:r>
          </w:p>
        </w:tc>
        <w:tc>
          <w:tcPr>
            <w:tcW w:w="630" w:type="dxa"/>
            <w:noWrap/>
            <w:vAlign w:val="center"/>
            <w:hideMark/>
          </w:tcPr>
          <w:p w14:paraId="32A31ED4" w14:textId="0A3C6E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6E272CC" w14:textId="1EDDA0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285AD666" w14:textId="03E971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FDFDC2C" w14:textId="6BAADE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A0E6B04" w14:textId="6E4E5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7450074" w14:textId="77777777" w:rsidTr="00256A05">
        <w:trPr>
          <w:trHeight w:val="300"/>
        </w:trPr>
        <w:tc>
          <w:tcPr>
            <w:tcW w:w="900" w:type="dxa"/>
            <w:noWrap/>
            <w:vAlign w:val="center"/>
            <w:hideMark/>
          </w:tcPr>
          <w:p w14:paraId="4636CB4C" w14:textId="256AA3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F220C69" w14:textId="0D25C9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will utilize a common design theme throughout the entire system.</w:t>
            </w:r>
          </w:p>
        </w:tc>
        <w:tc>
          <w:tcPr>
            <w:tcW w:w="630" w:type="dxa"/>
            <w:noWrap/>
            <w:vAlign w:val="center"/>
            <w:hideMark/>
          </w:tcPr>
          <w:p w14:paraId="1842DDE8" w14:textId="2EADAA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847C4E0" w14:textId="090055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5458BD09" w14:textId="63EB1A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6B58DF2E" w14:textId="73D9BB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B76CA8A" w14:textId="2B8575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13D2D3E" w14:textId="77777777" w:rsidTr="00256A05">
        <w:trPr>
          <w:trHeight w:val="300"/>
        </w:trPr>
        <w:tc>
          <w:tcPr>
            <w:tcW w:w="900" w:type="dxa"/>
            <w:noWrap/>
            <w:vAlign w:val="center"/>
            <w:hideMark/>
          </w:tcPr>
          <w:p w14:paraId="1D2F2055" w14:textId="3072C3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3F82D94" w14:textId="1116F8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application will contain multiple views, each of which will serve some primary function.</w:t>
            </w:r>
          </w:p>
        </w:tc>
        <w:tc>
          <w:tcPr>
            <w:tcW w:w="630" w:type="dxa"/>
            <w:noWrap/>
            <w:vAlign w:val="center"/>
            <w:hideMark/>
          </w:tcPr>
          <w:p w14:paraId="52F9524B" w14:textId="76C784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41D6E4AF" w14:textId="6AF554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6C0FD474" w14:textId="4182BF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36565FE6" w14:textId="1E6856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AA9DAD7" w14:textId="5FBA50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E14BE57" w14:textId="77777777" w:rsidTr="00256A05">
        <w:trPr>
          <w:trHeight w:val="300"/>
        </w:trPr>
        <w:tc>
          <w:tcPr>
            <w:tcW w:w="900" w:type="dxa"/>
            <w:noWrap/>
            <w:vAlign w:val="center"/>
            <w:hideMark/>
          </w:tcPr>
          <w:p w14:paraId="32FD73C6" w14:textId="0CC82E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04F3B03" w14:textId="66BCF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of these interfaces will differ only in content, but will maintain similar design themes.</w:t>
            </w:r>
          </w:p>
        </w:tc>
        <w:tc>
          <w:tcPr>
            <w:tcW w:w="630" w:type="dxa"/>
            <w:noWrap/>
            <w:vAlign w:val="center"/>
            <w:hideMark/>
          </w:tcPr>
          <w:p w14:paraId="3A97B1E4" w14:textId="237FC1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68903C76" w14:textId="24BB48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006C6365" w14:textId="69B7B7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592DDC14" w14:textId="73497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F60C28F" w14:textId="50BA85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123C9C4" w14:textId="77777777" w:rsidTr="00256A05">
        <w:trPr>
          <w:trHeight w:val="300"/>
        </w:trPr>
        <w:tc>
          <w:tcPr>
            <w:tcW w:w="900" w:type="dxa"/>
            <w:noWrap/>
            <w:vAlign w:val="center"/>
            <w:hideMark/>
          </w:tcPr>
          <w:p w14:paraId="0CD6FA02" w14:textId="24CD8B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E41CF82" w14:textId="5287E0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interface will utilize a fluid and robust interface, it will be easy to understand and will not require a tutorial for first-use (although one will be provided).</w:t>
            </w:r>
          </w:p>
        </w:tc>
        <w:tc>
          <w:tcPr>
            <w:tcW w:w="630" w:type="dxa"/>
            <w:noWrap/>
            <w:vAlign w:val="center"/>
            <w:hideMark/>
          </w:tcPr>
          <w:p w14:paraId="2DC26B38" w14:textId="0E32BC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169817A4" w14:textId="617580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63CFAF50" w14:textId="1F32A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31858DDE" w14:textId="3601CF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A05683" w14:textId="019982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702BA63" w14:textId="77777777" w:rsidTr="00256A05">
        <w:trPr>
          <w:trHeight w:val="300"/>
        </w:trPr>
        <w:tc>
          <w:tcPr>
            <w:tcW w:w="900" w:type="dxa"/>
            <w:noWrap/>
            <w:vAlign w:val="center"/>
            <w:hideMark/>
          </w:tcPr>
          <w:p w14:paraId="55002684" w14:textId="28985D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01D26648" w14:textId="2763D4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Items are bought from various vendors located in or outside United States.</w:t>
            </w:r>
          </w:p>
        </w:tc>
        <w:tc>
          <w:tcPr>
            <w:tcW w:w="630" w:type="dxa"/>
            <w:noWrap/>
            <w:vAlign w:val="center"/>
            <w:hideMark/>
          </w:tcPr>
          <w:p w14:paraId="7FAA8C4E" w14:textId="7933BA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CD5765D" w14:textId="081C93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342A9917" w14:textId="292742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13FCFE2" w14:textId="39ED4B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8170AB5" w14:textId="28CD93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F3CDEC" w14:textId="77777777" w:rsidTr="00256A05">
        <w:trPr>
          <w:trHeight w:val="300"/>
        </w:trPr>
        <w:tc>
          <w:tcPr>
            <w:tcW w:w="900" w:type="dxa"/>
            <w:noWrap/>
            <w:vAlign w:val="center"/>
            <w:hideMark/>
          </w:tcPr>
          <w:p w14:paraId="1EB552BD" w14:textId="758407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D33F048" w14:textId="4F353A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buyer get in contact with various vendors and create catalog (list of items) from where the Store Managers of every store buy items for their store.</w:t>
            </w:r>
          </w:p>
        </w:tc>
        <w:tc>
          <w:tcPr>
            <w:tcW w:w="630" w:type="dxa"/>
            <w:noWrap/>
            <w:vAlign w:val="center"/>
            <w:hideMark/>
          </w:tcPr>
          <w:p w14:paraId="3C95C8E8" w14:textId="2E9F10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59494273" w14:textId="7E8BAF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6A870B45" w14:textId="2B27E3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9C83992" w14:textId="527916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1557844" w14:textId="4C1D6A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F9E0AC0" w14:textId="77777777" w:rsidTr="00256A05">
        <w:trPr>
          <w:trHeight w:val="300"/>
        </w:trPr>
        <w:tc>
          <w:tcPr>
            <w:tcW w:w="900" w:type="dxa"/>
            <w:noWrap/>
            <w:vAlign w:val="center"/>
            <w:hideMark/>
          </w:tcPr>
          <w:p w14:paraId="022FD571" w14:textId="53C991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001C0986" w14:textId="326A2A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system will give the advantage of keeping track of all purchase orders at any given point of time thus eliminating paper work and in turn error caused by it</w:t>
            </w:r>
          </w:p>
        </w:tc>
        <w:tc>
          <w:tcPr>
            <w:tcW w:w="630" w:type="dxa"/>
            <w:noWrap/>
            <w:vAlign w:val="center"/>
            <w:hideMark/>
          </w:tcPr>
          <w:p w14:paraId="4EA6195F" w14:textId="6B0659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55282B1F" w14:textId="670CE2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10B1723" w14:textId="3E9194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21834926" w14:textId="046946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499E975" w14:textId="5E3CB1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6425108" w14:textId="77777777" w:rsidTr="00256A05">
        <w:trPr>
          <w:trHeight w:val="300"/>
        </w:trPr>
        <w:tc>
          <w:tcPr>
            <w:tcW w:w="900" w:type="dxa"/>
            <w:noWrap/>
            <w:vAlign w:val="center"/>
            <w:hideMark/>
          </w:tcPr>
          <w:p w14:paraId="4D0F56CB" w14:textId="4C505B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60818AED" w14:textId="2A9CA5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The above users have similar rights.</w:t>
            </w:r>
          </w:p>
        </w:tc>
        <w:tc>
          <w:tcPr>
            <w:tcW w:w="630" w:type="dxa"/>
            <w:noWrap/>
            <w:vAlign w:val="center"/>
            <w:hideMark/>
          </w:tcPr>
          <w:p w14:paraId="64BB967D" w14:textId="6FDCE7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B8924F0" w14:textId="19D239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275AB167" w14:textId="0B9B9B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D548852" w14:textId="131F11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EFE8BB5" w14:textId="242C7F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8D6E6C3" w14:textId="77777777" w:rsidTr="00256A05">
        <w:trPr>
          <w:trHeight w:val="300"/>
        </w:trPr>
        <w:tc>
          <w:tcPr>
            <w:tcW w:w="900" w:type="dxa"/>
            <w:noWrap/>
            <w:vAlign w:val="center"/>
            <w:hideMark/>
          </w:tcPr>
          <w:p w14:paraId="492B752D" w14:textId="64E537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33B0DF3" w14:textId="2D351A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have total access the BPMS system.</w:t>
            </w:r>
          </w:p>
        </w:tc>
        <w:tc>
          <w:tcPr>
            <w:tcW w:w="630" w:type="dxa"/>
            <w:noWrap/>
            <w:vAlign w:val="center"/>
            <w:hideMark/>
          </w:tcPr>
          <w:p w14:paraId="2B92EB83" w14:textId="571F14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3E61B7F6" w14:textId="7A414A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45DB3B1F" w14:textId="3AE1D7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0677FD8A" w14:textId="7F2580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446527A" w14:textId="0AB1D5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9857C4" w14:textId="77777777" w:rsidTr="00256A05">
        <w:trPr>
          <w:trHeight w:val="300"/>
        </w:trPr>
        <w:tc>
          <w:tcPr>
            <w:tcW w:w="900" w:type="dxa"/>
            <w:noWrap/>
            <w:vAlign w:val="center"/>
            <w:hideMark/>
          </w:tcPr>
          <w:p w14:paraId="475FBBE1" w14:textId="3C2A64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3EB775F0" w14:textId="1B6F86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have the rights to generate new users in the system.</w:t>
            </w:r>
          </w:p>
        </w:tc>
        <w:tc>
          <w:tcPr>
            <w:tcW w:w="630" w:type="dxa"/>
            <w:noWrap/>
            <w:vAlign w:val="center"/>
            <w:hideMark/>
          </w:tcPr>
          <w:p w14:paraId="1F3451CE" w14:textId="599D20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533089B" w14:textId="1C14F4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01DDE1B4" w14:textId="4E7D02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38285D21" w14:textId="6CCC9D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F89914E" w14:textId="3C7AEA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BEC971" w14:textId="77777777" w:rsidTr="00256A05">
        <w:trPr>
          <w:trHeight w:val="300"/>
        </w:trPr>
        <w:tc>
          <w:tcPr>
            <w:tcW w:w="900" w:type="dxa"/>
            <w:noWrap/>
            <w:vAlign w:val="center"/>
            <w:hideMark/>
          </w:tcPr>
          <w:p w14:paraId="7E6BF2E9" w14:textId="28D3E7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0E52C664" w14:textId="3AE2EB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will have the total access to all the information in the system being a people from the management team of the organization.</w:t>
            </w:r>
          </w:p>
        </w:tc>
        <w:tc>
          <w:tcPr>
            <w:tcW w:w="630" w:type="dxa"/>
            <w:noWrap/>
            <w:vAlign w:val="center"/>
            <w:hideMark/>
          </w:tcPr>
          <w:p w14:paraId="1891939E" w14:textId="484213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23D8CB19" w14:textId="45DAEA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4EF4487C" w14:textId="2099E0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0C8DA50D" w14:textId="36BB2E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1019BB2" w14:textId="620EB6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5A05D1B" w14:textId="77777777" w:rsidTr="00256A05">
        <w:trPr>
          <w:trHeight w:val="300"/>
        </w:trPr>
        <w:tc>
          <w:tcPr>
            <w:tcW w:w="900" w:type="dxa"/>
            <w:noWrap/>
            <w:vAlign w:val="center"/>
            <w:hideMark/>
          </w:tcPr>
          <w:p w14:paraId="2342BC5C" w14:textId="10970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5240D3C3" w14:textId="259467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District manager may have more than 1 store under him.</w:t>
            </w:r>
          </w:p>
        </w:tc>
        <w:tc>
          <w:tcPr>
            <w:tcW w:w="630" w:type="dxa"/>
            <w:noWrap/>
            <w:vAlign w:val="center"/>
            <w:hideMark/>
          </w:tcPr>
          <w:p w14:paraId="1C08BE7A" w14:textId="52B66B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680119C" w14:textId="167CED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4A30457E" w14:textId="5BAD66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8E6D8FA" w14:textId="2551CB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B1EBF5F" w14:textId="7163F2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21D0623" w14:textId="77777777" w:rsidTr="00256A05">
        <w:trPr>
          <w:trHeight w:val="300"/>
        </w:trPr>
        <w:tc>
          <w:tcPr>
            <w:tcW w:w="900" w:type="dxa"/>
            <w:noWrap/>
            <w:vAlign w:val="center"/>
            <w:hideMark/>
          </w:tcPr>
          <w:p w14:paraId="6420941F" w14:textId="41BB12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50DF55C2" w14:textId="3036FE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He logs in he sees only stores under him i.e. a list of his stores and toggle between them.</w:t>
            </w:r>
          </w:p>
        </w:tc>
        <w:tc>
          <w:tcPr>
            <w:tcW w:w="630" w:type="dxa"/>
            <w:noWrap/>
            <w:vAlign w:val="center"/>
            <w:hideMark/>
          </w:tcPr>
          <w:p w14:paraId="22E9CDEB" w14:textId="5886DA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E8D6D0F" w14:textId="41DC4F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29DDD9A" w14:textId="50DA3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4D4B07E1" w14:textId="22940A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7A1FA6" w14:textId="76F4C7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CD59C16" w14:textId="77777777" w:rsidTr="00256A05">
        <w:trPr>
          <w:trHeight w:val="300"/>
        </w:trPr>
        <w:tc>
          <w:tcPr>
            <w:tcW w:w="900" w:type="dxa"/>
            <w:noWrap/>
            <w:vAlign w:val="center"/>
            <w:hideMark/>
          </w:tcPr>
          <w:p w14:paraId="1E813699" w14:textId="1AC8A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5E1842CD" w14:textId="2AEFD8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He should have managerial type access only for those stores that are under him.</w:t>
            </w:r>
          </w:p>
        </w:tc>
        <w:tc>
          <w:tcPr>
            <w:tcW w:w="630" w:type="dxa"/>
            <w:noWrap/>
            <w:vAlign w:val="center"/>
            <w:hideMark/>
          </w:tcPr>
          <w:p w14:paraId="63C7ADA7" w14:textId="114972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7E5DD12E" w14:textId="7C7915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702ED907" w14:textId="65CE5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048E38B" w14:textId="4291AD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4E2B08" w14:textId="1658B7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7CF434" w14:textId="77777777" w:rsidTr="00256A05">
        <w:trPr>
          <w:trHeight w:val="300"/>
        </w:trPr>
        <w:tc>
          <w:tcPr>
            <w:tcW w:w="900" w:type="dxa"/>
            <w:noWrap/>
            <w:vAlign w:val="center"/>
            <w:hideMark/>
          </w:tcPr>
          <w:p w14:paraId="19D1CB17" w14:textId="1B8B78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068F5B1" w14:textId="7AFB4A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Store Manager and Assistant Store Manager have limited access in the BPMS.</w:t>
            </w:r>
          </w:p>
        </w:tc>
        <w:tc>
          <w:tcPr>
            <w:tcW w:w="630" w:type="dxa"/>
            <w:noWrap/>
            <w:vAlign w:val="center"/>
            <w:hideMark/>
          </w:tcPr>
          <w:p w14:paraId="75A653F3" w14:textId="069E42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08EF8A84" w14:textId="26402F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68A19988" w14:textId="24D0F0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1A8BDD5C" w14:textId="7F15DC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2B7DBEE" w14:textId="676290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3720C13" w14:textId="77777777" w:rsidTr="00256A05">
        <w:trPr>
          <w:trHeight w:val="300"/>
        </w:trPr>
        <w:tc>
          <w:tcPr>
            <w:tcW w:w="900" w:type="dxa"/>
            <w:noWrap/>
            <w:vAlign w:val="center"/>
            <w:hideMark/>
          </w:tcPr>
          <w:p w14:paraId="6EB15851" w14:textId="3A75AF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495FBB6" w14:textId="321185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will be able to see the details restricted to their Store only.</w:t>
            </w:r>
          </w:p>
        </w:tc>
        <w:tc>
          <w:tcPr>
            <w:tcW w:w="630" w:type="dxa"/>
            <w:noWrap/>
            <w:vAlign w:val="center"/>
            <w:hideMark/>
          </w:tcPr>
          <w:p w14:paraId="28E63854" w14:textId="254291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230BC5BC" w14:textId="4BF5BF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5AD8142" w14:textId="5941E9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C449126" w14:textId="3E9931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814648" w14:textId="3E5103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C942B23" w14:textId="77777777" w:rsidTr="00256A05">
        <w:trPr>
          <w:trHeight w:val="300"/>
        </w:trPr>
        <w:tc>
          <w:tcPr>
            <w:tcW w:w="900" w:type="dxa"/>
            <w:noWrap/>
            <w:vAlign w:val="center"/>
            <w:hideMark/>
          </w:tcPr>
          <w:p w14:paraId="59461F86" w14:textId="7D2C90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723443B9" w14:textId="0433DC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Cost of items bought will not be disclosed</w:t>
            </w:r>
          </w:p>
        </w:tc>
        <w:tc>
          <w:tcPr>
            <w:tcW w:w="630" w:type="dxa"/>
            <w:noWrap/>
            <w:vAlign w:val="center"/>
            <w:hideMark/>
          </w:tcPr>
          <w:p w14:paraId="5A170D90" w14:textId="46E877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17022CE" w14:textId="72E11C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05F41C58" w14:textId="5046B6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0F017D7" w14:textId="26AC01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CF4B9B" w14:textId="44CF69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3121CB8" w14:textId="77777777" w:rsidTr="00256A05">
        <w:trPr>
          <w:trHeight w:val="300"/>
        </w:trPr>
        <w:tc>
          <w:tcPr>
            <w:tcW w:w="900" w:type="dxa"/>
            <w:noWrap/>
            <w:vAlign w:val="center"/>
            <w:hideMark/>
          </w:tcPr>
          <w:p w14:paraId="6B47BB09" w14:textId="3C65F9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8</w:t>
            </w:r>
          </w:p>
        </w:tc>
        <w:tc>
          <w:tcPr>
            <w:tcW w:w="3600" w:type="dxa"/>
            <w:noWrap/>
            <w:vAlign w:val="center"/>
            <w:hideMark/>
          </w:tcPr>
          <w:p w14:paraId="39DF3E35" w14:textId="3301E4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comparison with other vendor items will not shown</w:t>
            </w:r>
          </w:p>
        </w:tc>
        <w:tc>
          <w:tcPr>
            <w:tcW w:w="630" w:type="dxa"/>
            <w:noWrap/>
            <w:vAlign w:val="center"/>
            <w:hideMark/>
          </w:tcPr>
          <w:p w14:paraId="44624D7F" w14:textId="283372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0A43DD9A" w14:textId="2481E6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689915F7" w14:textId="11DB4E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3EC8756" w14:textId="649038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410C995" w14:textId="444F73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9DE04EC" w14:textId="77777777" w:rsidTr="00256A05">
        <w:trPr>
          <w:trHeight w:val="300"/>
        </w:trPr>
        <w:tc>
          <w:tcPr>
            <w:tcW w:w="900" w:type="dxa"/>
            <w:noWrap/>
            <w:vAlign w:val="center"/>
            <w:hideMark/>
          </w:tcPr>
          <w:p w14:paraId="68E46C2C" w14:textId="11E624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1E16D012" w14:textId="42118F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the details of Sales for his store registers</w:t>
            </w:r>
          </w:p>
        </w:tc>
        <w:tc>
          <w:tcPr>
            <w:tcW w:w="630" w:type="dxa"/>
            <w:noWrap/>
            <w:vAlign w:val="center"/>
            <w:hideMark/>
          </w:tcPr>
          <w:p w14:paraId="6C390539" w14:textId="40FA12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28A4EDF" w14:textId="38C206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6F00A1E4" w14:textId="4FF73C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64FA2B7" w14:textId="18F2FC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821F5C3" w14:textId="5FD291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511EAF" w14:textId="77777777" w:rsidTr="00256A05">
        <w:trPr>
          <w:trHeight w:val="300"/>
        </w:trPr>
        <w:tc>
          <w:tcPr>
            <w:tcW w:w="900" w:type="dxa"/>
            <w:noWrap/>
            <w:vAlign w:val="center"/>
            <w:hideMark/>
          </w:tcPr>
          <w:p w14:paraId="256F855D" w14:textId="32797E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425BFA08" w14:textId="5206A7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Usage of the system will be restricted only to add cash registers and Changing his password</w:t>
            </w:r>
          </w:p>
        </w:tc>
        <w:tc>
          <w:tcPr>
            <w:tcW w:w="630" w:type="dxa"/>
            <w:noWrap/>
            <w:vAlign w:val="center"/>
            <w:hideMark/>
          </w:tcPr>
          <w:p w14:paraId="5D93D60D" w14:textId="3A99AB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0B87A610" w14:textId="53ED2A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6DFA7885" w14:textId="78DA04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3CEE75CF" w14:textId="31792F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2A6AD4" w14:textId="5FAA99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0662E05" w14:textId="77777777" w:rsidTr="00256A05">
        <w:trPr>
          <w:trHeight w:val="300"/>
        </w:trPr>
        <w:tc>
          <w:tcPr>
            <w:tcW w:w="900" w:type="dxa"/>
            <w:noWrap/>
            <w:vAlign w:val="center"/>
            <w:hideMark/>
          </w:tcPr>
          <w:p w14:paraId="1C12E6FC" w14:textId="0A8FB9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1C3408FF" w14:textId="2DB1FD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Stores will have limited Internet access that is the usage of BPMS system online rest of the Internet will not be accessible.</w:t>
            </w:r>
          </w:p>
        </w:tc>
        <w:tc>
          <w:tcPr>
            <w:tcW w:w="630" w:type="dxa"/>
            <w:noWrap/>
            <w:vAlign w:val="center"/>
            <w:hideMark/>
          </w:tcPr>
          <w:p w14:paraId="1349E200" w14:textId="697550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46FD8CB" w14:textId="2EB77C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21DC9F77" w14:textId="6407C4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7DE6928" w14:textId="0DA230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A74DD9A" w14:textId="47CD3D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CF8CA7D" w14:textId="77777777" w:rsidTr="00256A05">
        <w:trPr>
          <w:trHeight w:val="300"/>
        </w:trPr>
        <w:tc>
          <w:tcPr>
            <w:tcW w:w="900" w:type="dxa"/>
            <w:noWrap/>
            <w:vAlign w:val="center"/>
            <w:hideMark/>
          </w:tcPr>
          <w:p w14:paraId="3B003DD3" w14:textId="123CA7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1350907C" w14:textId="40F93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must be able to deactivate and reactivate student account login</w:t>
            </w:r>
          </w:p>
        </w:tc>
        <w:tc>
          <w:tcPr>
            <w:tcW w:w="630" w:type="dxa"/>
            <w:noWrap/>
            <w:vAlign w:val="center"/>
            <w:hideMark/>
          </w:tcPr>
          <w:p w14:paraId="14C3ADCE" w14:textId="728BC1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1EF79A0" w14:textId="7C8FDA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4B19B508" w14:textId="48FC58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3442DFCE" w14:textId="6BD557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90AAE5" w14:textId="44547B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F14C5A8" w14:textId="77777777" w:rsidTr="00256A05">
        <w:trPr>
          <w:trHeight w:val="300"/>
        </w:trPr>
        <w:tc>
          <w:tcPr>
            <w:tcW w:w="900" w:type="dxa"/>
            <w:noWrap/>
            <w:vAlign w:val="center"/>
            <w:hideMark/>
          </w:tcPr>
          <w:p w14:paraId="2F7CF933" w14:textId="7E96B5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870E08F" w14:textId="4A9913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must be able to force the sending of a new password to a student via email</w:t>
            </w:r>
          </w:p>
        </w:tc>
        <w:tc>
          <w:tcPr>
            <w:tcW w:w="630" w:type="dxa"/>
            <w:noWrap/>
            <w:vAlign w:val="center"/>
            <w:hideMark/>
          </w:tcPr>
          <w:p w14:paraId="4D63AF48" w14:textId="2CA291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04483520" w14:textId="1BC767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612AC98A" w14:textId="6885FA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4182A6D3" w14:textId="40449F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C46B183" w14:textId="7DC5D7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A30B7E" w14:textId="77777777" w:rsidTr="00256A05">
        <w:trPr>
          <w:trHeight w:val="300"/>
        </w:trPr>
        <w:tc>
          <w:tcPr>
            <w:tcW w:w="900" w:type="dxa"/>
            <w:noWrap/>
            <w:vAlign w:val="center"/>
            <w:hideMark/>
          </w:tcPr>
          <w:p w14:paraId="6AEF9A6A" w14:textId="65FF45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0503D34A" w14:textId="770379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must be able to change any of a student's details</w:t>
            </w:r>
          </w:p>
        </w:tc>
        <w:tc>
          <w:tcPr>
            <w:tcW w:w="630" w:type="dxa"/>
            <w:noWrap/>
            <w:vAlign w:val="center"/>
            <w:hideMark/>
          </w:tcPr>
          <w:p w14:paraId="7ECD7E3E" w14:textId="4F63CD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2C7111DA" w14:textId="399A52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08C69F75" w14:textId="7266F3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6DFF504" w14:textId="492978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8C7660F" w14:textId="203202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B268C9" w14:textId="77777777" w:rsidTr="00256A05">
        <w:trPr>
          <w:trHeight w:val="300"/>
        </w:trPr>
        <w:tc>
          <w:tcPr>
            <w:tcW w:w="900" w:type="dxa"/>
            <w:noWrap/>
            <w:vAlign w:val="center"/>
            <w:hideMark/>
          </w:tcPr>
          <w:p w14:paraId="6DFCA388" w14:textId="10D6B6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101A928B" w14:textId="772395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be register on the system and fill in all detail and forward to choose project/supervisor</w:t>
            </w:r>
          </w:p>
        </w:tc>
        <w:tc>
          <w:tcPr>
            <w:tcW w:w="630" w:type="dxa"/>
            <w:noWrap/>
            <w:vAlign w:val="center"/>
            <w:hideMark/>
          </w:tcPr>
          <w:p w14:paraId="667494F8" w14:textId="6ED8BD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183C9F5" w14:textId="2CA0A8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57E78A01" w14:textId="7A25F6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8A62592" w14:textId="0E67FD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8FC50BE" w14:textId="620D46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0BDF3D8" w14:textId="77777777" w:rsidTr="00256A05">
        <w:trPr>
          <w:trHeight w:val="300"/>
        </w:trPr>
        <w:tc>
          <w:tcPr>
            <w:tcW w:w="900" w:type="dxa"/>
            <w:noWrap/>
            <w:vAlign w:val="center"/>
            <w:hideMark/>
          </w:tcPr>
          <w:p w14:paraId="616A9FBD" w14:textId="66EBCD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527F02C1" w14:textId="158154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change detail if information is incorrect such as telephone number</w:t>
            </w:r>
          </w:p>
        </w:tc>
        <w:tc>
          <w:tcPr>
            <w:tcW w:w="630" w:type="dxa"/>
            <w:noWrap/>
            <w:vAlign w:val="center"/>
            <w:hideMark/>
          </w:tcPr>
          <w:p w14:paraId="6D9991EF" w14:textId="7E9130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7806646" w14:textId="713D63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0.55</w:t>
            </w:r>
          </w:p>
        </w:tc>
        <w:tc>
          <w:tcPr>
            <w:tcW w:w="900" w:type="dxa"/>
            <w:noWrap/>
            <w:vAlign w:val="center"/>
            <w:hideMark/>
          </w:tcPr>
          <w:p w14:paraId="53E06D5C" w14:textId="5FC79D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63D04BC5" w14:textId="198BA6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8F7AD3E" w14:textId="5CFCD7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6591966" w14:textId="77777777" w:rsidTr="00256A05">
        <w:trPr>
          <w:trHeight w:val="300"/>
        </w:trPr>
        <w:tc>
          <w:tcPr>
            <w:tcW w:w="900" w:type="dxa"/>
            <w:noWrap/>
            <w:vAlign w:val="center"/>
            <w:hideMark/>
          </w:tcPr>
          <w:p w14:paraId="72409AE1" w14:textId="024E49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33829BC8" w14:textId="0CEB02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change his login password at any time for security reason</w:t>
            </w:r>
          </w:p>
        </w:tc>
        <w:tc>
          <w:tcPr>
            <w:tcW w:w="630" w:type="dxa"/>
            <w:noWrap/>
            <w:vAlign w:val="center"/>
            <w:hideMark/>
          </w:tcPr>
          <w:p w14:paraId="349F0CD1" w14:textId="0CE2AA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4BB7A80" w14:textId="2BC307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375772C4" w14:textId="2DFFEB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0DAA31E" w14:textId="0E6109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B08E8A" w14:textId="161E36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B41A95" w14:textId="77777777" w:rsidTr="00256A05">
        <w:trPr>
          <w:trHeight w:val="300"/>
        </w:trPr>
        <w:tc>
          <w:tcPr>
            <w:tcW w:w="900" w:type="dxa"/>
            <w:noWrap/>
            <w:vAlign w:val="center"/>
            <w:hideMark/>
          </w:tcPr>
          <w:p w14:paraId="03305306" w14:textId="590EAC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FEDAF0B" w14:textId="309E88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request his password if he/she forgotten the password</w:t>
            </w:r>
          </w:p>
        </w:tc>
        <w:tc>
          <w:tcPr>
            <w:tcW w:w="630" w:type="dxa"/>
            <w:noWrap/>
            <w:vAlign w:val="center"/>
            <w:hideMark/>
          </w:tcPr>
          <w:p w14:paraId="0C613D1A" w14:textId="227F09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971BB7B" w14:textId="0C1303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6B321787" w14:textId="64677C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BBD7892" w14:textId="6422FC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EC773D9" w14:textId="095DD3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3DD5CB" w14:textId="77777777" w:rsidTr="00256A05">
        <w:trPr>
          <w:trHeight w:val="300"/>
        </w:trPr>
        <w:tc>
          <w:tcPr>
            <w:tcW w:w="900" w:type="dxa"/>
            <w:noWrap/>
            <w:vAlign w:val="center"/>
            <w:hideMark/>
          </w:tcPr>
          <w:p w14:paraId="7C6C9C4B" w14:textId="2EF21E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DB4E51A" w14:textId="74EC00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staff can view the details of any student</w:t>
            </w:r>
          </w:p>
        </w:tc>
        <w:tc>
          <w:tcPr>
            <w:tcW w:w="630" w:type="dxa"/>
            <w:noWrap/>
            <w:vAlign w:val="center"/>
            <w:hideMark/>
          </w:tcPr>
          <w:p w14:paraId="4FC5FA06" w14:textId="4D012D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7915A173" w14:textId="3688D5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4DDFC0D9" w14:textId="545B41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BF61947" w14:textId="71DFA3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B348778" w14:textId="39D875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7621AF2" w14:textId="77777777" w:rsidTr="00256A05">
        <w:trPr>
          <w:trHeight w:val="300"/>
        </w:trPr>
        <w:tc>
          <w:tcPr>
            <w:tcW w:w="900" w:type="dxa"/>
            <w:noWrap/>
            <w:vAlign w:val="center"/>
            <w:hideMark/>
          </w:tcPr>
          <w:p w14:paraId="143FA65D" w14:textId="753E5D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8DDFA8D" w14:textId="67E0FF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Certain staff may be designated as Unit or Cohort Co-ordinators and can change the details of any student doing their unit or project cohort</w:t>
            </w:r>
          </w:p>
        </w:tc>
        <w:tc>
          <w:tcPr>
            <w:tcW w:w="630" w:type="dxa"/>
            <w:noWrap/>
            <w:vAlign w:val="center"/>
            <w:hideMark/>
          </w:tcPr>
          <w:p w14:paraId="26E1D8FA" w14:textId="545D84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14DBBEC" w14:textId="50138E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5E2F230D" w14:textId="0C91CC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51608D27" w14:textId="41F79A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13EC6F" w14:textId="1BDFCE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54847A" w14:textId="77777777" w:rsidTr="00256A05">
        <w:trPr>
          <w:trHeight w:val="300"/>
        </w:trPr>
        <w:tc>
          <w:tcPr>
            <w:tcW w:w="900" w:type="dxa"/>
            <w:noWrap/>
            <w:vAlign w:val="center"/>
            <w:hideMark/>
          </w:tcPr>
          <w:p w14:paraId="29B0675F" w14:textId="366351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F7A6425" w14:textId="63CA2D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change student detail for incorrect information</w:t>
            </w:r>
          </w:p>
        </w:tc>
        <w:tc>
          <w:tcPr>
            <w:tcW w:w="630" w:type="dxa"/>
            <w:noWrap/>
            <w:vAlign w:val="center"/>
            <w:hideMark/>
          </w:tcPr>
          <w:p w14:paraId="4560D5C1" w14:textId="38227B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2EF51FC3" w14:textId="303210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0CD03CBB" w14:textId="70BA8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630" w:type="dxa"/>
            <w:noWrap/>
            <w:vAlign w:val="center"/>
            <w:hideMark/>
          </w:tcPr>
          <w:p w14:paraId="2BB690F3" w14:textId="70B6BB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E38AE7" w14:textId="1F846C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56118B8" w14:textId="77777777" w:rsidTr="00256A05">
        <w:trPr>
          <w:trHeight w:val="300"/>
        </w:trPr>
        <w:tc>
          <w:tcPr>
            <w:tcW w:w="900" w:type="dxa"/>
            <w:noWrap/>
            <w:vAlign w:val="center"/>
            <w:hideMark/>
          </w:tcPr>
          <w:p w14:paraId="266B1DE1" w14:textId="26A767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7666073E" w14:textId="159897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view student information and monitor their progress</w:t>
            </w:r>
          </w:p>
        </w:tc>
        <w:tc>
          <w:tcPr>
            <w:tcW w:w="630" w:type="dxa"/>
            <w:noWrap/>
            <w:vAlign w:val="center"/>
            <w:hideMark/>
          </w:tcPr>
          <w:p w14:paraId="4330D2CE" w14:textId="7DF305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4313F749" w14:textId="25E0ED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70028C2D" w14:textId="3AFC17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2CC88054" w14:textId="7557C1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2EFD23C" w14:textId="6A52B8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FEA1FF" w14:textId="77777777" w:rsidTr="00256A05">
        <w:trPr>
          <w:trHeight w:val="300"/>
        </w:trPr>
        <w:tc>
          <w:tcPr>
            <w:tcW w:w="900" w:type="dxa"/>
            <w:noWrap/>
            <w:vAlign w:val="center"/>
            <w:hideMark/>
          </w:tcPr>
          <w:p w14:paraId="58FE2B46" w14:textId="16DE63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29CF13DE" w14:textId="45E447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list all students in different period of different group</w:t>
            </w:r>
          </w:p>
        </w:tc>
        <w:tc>
          <w:tcPr>
            <w:tcW w:w="630" w:type="dxa"/>
            <w:noWrap/>
            <w:vAlign w:val="center"/>
            <w:hideMark/>
          </w:tcPr>
          <w:p w14:paraId="0839F3A9" w14:textId="6E789B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32453CDD" w14:textId="211F81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0.78</w:t>
            </w:r>
          </w:p>
        </w:tc>
        <w:tc>
          <w:tcPr>
            <w:tcW w:w="900" w:type="dxa"/>
            <w:noWrap/>
            <w:vAlign w:val="center"/>
            <w:hideMark/>
          </w:tcPr>
          <w:p w14:paraId="253CB30B" w14:textId="76E374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630" w:type="dxa"/>
            <w:noWrap/>
            <w:vAlign w:val="center"/>
            <w:hideMark/>
          </w:tcPr>
          <w:p w14:paraId="24AD6EC9" w14:textId="133D35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7FDAEE" w14:textId="5D7DA4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EC36966" w14:textId="77777777" w:rsidTr="00256A05">
        <w:trPr>
          <w:trHeight w:val="300"/>
        </w:trPr>
        <w:tc>
          <w:tcPr>
            <w:tcW w:w="900" w:type="dxa"/>
            <w:noWrap/>
            <w:vAlign w:val="center"/>
            <w:hideMark/>
          </w:tcPr>
          <w:p w14:paraId="26997CB2" w14:textId="2A14F6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9516FF5" w14:textId="013558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reset the student</w:t>
            </w:r>
            <w:r w:rsidRPr="00D563EE">
              <w:rPr>
                <w:rFonts w:ascii="Tahoma" w:hAnsi="Tahoma" w:cs="Tahoma"/>
                <w:color w:val="000000"/>
                <w:sz w:val="16"/>
                <w:szCs w:val="22"/>
              </w:rPr>
              <w:t>�</w:t>
            </w:r>
            <w:r w:rsidRPr="00D563EE">
              <w:rPr>
                <w:rFonts w:ascii="Calibri" w:hAnsi="Calibri" w:cs="Calibri"/>
                <w:color w:val="000000"/>
                <w:sz w:val="16"/>
                <w:szCs w:val="22"/>
              </w:rPr>
              <w:t>s password if required</w:t>
            </w:r>
          </w:p>
        </w:tc>
        <w:tc>
          <w:tcPr>
            <w:tcW w:w="630" w:type="dxa"/>
            <w:noWrap/>
            <w:vAlign w:val="center"/>
            <w:hideMark/>
          </w:tcPr>
          <w:p w14:paraId="74410C27" w14:textId="3D2A5F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7E7C218F" w14:textId="729DD5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7B2072A4" w14:textId="59402C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26DAFBFC" w14:textId="405FFE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A01B682" w14:textId="68FCB2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43D4E39" w14:textId="77777777" w:rsidTr="00256A05">
        <w:trPr>
          <w:trHeight w:val="300"/>
        </w:trPr>
        <w:tc>
          <w:tcPr>
            <w:tcW w:w="900" w:type="dxa"/>
            <w:noWrap/>
            <w:vAlign w:val="center"/>
            <w:hideMark/>
          </w:tcPr>
          <w:p w14:paraId="59AF5588" w14:textId="54B300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36711667" w14:textId="31BB62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System Administrator can list all students in different period of different group to check any error</w:t>
            </w:r>
          </w:p>
        </w:tc>
        <w:tc>
          <w:tcPr>
            <w:tcW w:w="630" w:type="dxa"/>
            <w:noWrap/>
            <w:vAlign w:val="center"/>
            <w:hideMark/>
          </w:tcPr>
          <w:p w14:paraId="2B7538A6" w14:textId="68E6D4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4B0AF9DE" w14:textId="0EDC3E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0.78</w:t>
            </w:r>
          </w:p>
        </w:tc>
        <w:tc>
          <w:tcPr>
            <w:tcW w:w="900" w:type="dxa"/>
            <w:noWrap/>
            <w:vAlign w:val="center"/>
            <w:hideMark/>
          </w:tcPr>
          <w:p w14:paraId="7F209103" w14:textId="5AB8E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630" w:type="dxa"/>
            <w:noWrap/>
            <w:vAlign w:val="center"/>
            <w:hideMark/>
          </w:tcPr>
          <w:p w14:paraId="1F68185A" w14:textId="5D1F81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77AFCB3" w14:textId="5FB9B6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E8B9262" w14:textId="77777777" w:rsidTr="00256A05">
        <w:trPr>
          <w:trHeight w:val="300"/>
        </w:trPr>
        <w:tc>
          <w:tcPr>
            <w:tcW w:w="900" w:type="dxa"/>
            <w:noWrap/>
            <w:vAlign w:val="center"/>
            <w:hideMark/>
          </w:tcPr>
          <w:p w14:paraId="7EEEA975" w14:textId="76920D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24E7FC05" w14:textId="155467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System Administrator can reset the student</w:t>
            </w:r>
            <w:r w:rsidRPr="00D563EE">
              <w:rPr>
                <w:rFonts w:ascii="Tahoma" w:hAnsi="Tahoma" w:cs="Tahoma"/>
                <w:color w:val="000000"/>
                <w:sz w:val="16"/>
                <w:szCs w:val="22"/>
              </w:rPr>
              <w:t>�</w:t>
            </w:r>
            <w:r w:rsidRPr="00D563EE">
              <w:rPr>
                <w:rFonts w:ascii="Calibri" w:hAnsi="Calibri" w:cs="Calibri"/>
                <w:color w:val="000000"/>
                <w:sz w:val="16"/>
                <w:szCs w:val="22"/>
              </w:rPr>
              <w:t>s password if required</w:t>
            </w:r>
          </w:p>
        </w:tc>
        <w:tc>
          <w:tcPr>
            <w:tcW w:w="630" w:type="dxa"/>
            <w:noWrap/>
            <w:vAlign w:val="center"/>
            <w:hideMark/>
          </w:tcPr>
          <w:p w14:paraId="72BC11DF" w14:textId="504BC1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340691D9" w14:textId="31CD3F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7B15F2CB" w14:textId="27C418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14104218" w14:textId="4B45B8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C45F5F" w14:textId="491B18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9C4AAD5" w14:textId="77777777" w:rsidTr="00256A05">
        <w:trPr>
          <w:trHeight w:val="300"/>
        </w:trPr>
        <w:tc>
          <w:tcPr>
            <w:tcW w:w="900" w:type="dxa"/>
            <w:noWrap/>
            <w:vAlign w:val="center"/>
            <w:hideMark/>
          </w:tcPr>
          <w:p w14:paraId="2B7B8F65" w14:textId="003038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3E38EEB5" w14:textId="151FEC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Administration Staff can list all students in different period of different group</w:t>
            </w:r>
          </w:p>
        </w:tc>
        <w:tc>
          <w:tcPr>
            <w:tcW w:w="630" w:type="dxa"/>
            <w:noWrap/>
            <w:vAlign w:val="center"/>
            <w:hideMark/>
          </w:tcPr>
          <w:p w14:paraId="292A6781" w14:textId="731A1E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5AD179DB" w14:textId="07F8BF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0.78</w:t>
            </w:r>
          </w:p>
        </w:tc>
        <w:tc>
          <w:tcPr>
            <w:tcW w:w="900" w:type="dxa"/>
            <w:noWrap/>
            <w:vAlign w:val="center"/>
            <w:hideMark/>
          </w:tcPr>
          <w:p w14:paraId="313CB707" w14:textId="1EECD9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630" w:type="dxa"/>
            <w:noWrap/>
            <w:vAlign w:val="center"/>
            <w:hideMark/>
          </w:tcPr>
          <w:p w14:paraId="014653AD" w14:textId="2BF825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204B5F2" w14:textId="431DCF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9C631EA" w14:textId="77777777" w:rsidTr="00256A05">
        <w:trPr>
          <w:trHeight w:val="300"/>
        </w:trPr>
        <w:tc>
          <w:tcPr>
            <w:tcW w:w="900" w:type="dxa"/>
            <w:noWrap/>
            <w:vAlign w:val="center"/>
            <w:hideMark/>
          </w:tcPr>
          <w:p w14:paraId="58DA68E8" w14:textId="47F477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4DF76E55" w14:textId="1B0300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Administration Staff can make a school announcement</w:t>
            </w:r>
          </w:p>
        </w:tc>
        <w:tc>
          <w:tcPr>
            <w:tcW w:w="630" w:type="dxa"/>
            <w:noWrap/>
            <w:vAlign w:val="center"/>
            <w:hideMark/>
          </w:tcPr>
          <w:p w14:paraId="2850A2C0" w14:textId="017E03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8805A7F" w14:textId="0FD96A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2F1C7D33" w14:textId="28908C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2FBD6CE" w14:textId="23EC68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26C8F67" w14:textId="2984F4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440E2CF" w14:textId="77777777" w:rsidTr="00256A05">
        <w:trPr>
          <w:trHeight w:val="300"/>
        </w:trPr>
        <w:tc>
          <w:tcPr>
            <w:tcW w:w="900" w:type="dxa"/>
            <w:noWrap/>
            <w:vAlign w:val="center"/>
            <w:hideMark/>
          </w:tcPr>
          <w:p w14:paraId="2375D37F" w14:textId="609C1A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7A3F81C8" w14:textId="048A23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initiate a meeting by deciding on a ""meeting topic""</w:t>
            </w:r>
          </w:p>
        </w:tc>
        <w:tc>
          <w:tcPr>
            <w:tcW w:w="630" w:type="dxa"/>
            <w:noWrap/>
            <w:vAlign w:val="center"/>
            <w:hideMark/>
          </w:tcPr>
          <w:p w14:paraId="7162BCE8" w14:textId="0DA773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73F5F5CE" w14:textId="20FD84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3DE3E4D6" w14:textId="5F6E2B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ACEA91A" w14:textId="7C6357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3A2F9A" w14:textId="7E3A9B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DF8EEB" w14:textId="77777777" w:rsidTr="00256A05">
        <w:trPr>
          <w:trHeight w:val="300"/>
        </w:trPr>
        <w:tc>
          <w:tcPr>
            <w:tcW w:w="900" w:type="dxa"/>
            <w:noWrap/>
            <w:vAlign w:val="center"/>
            <w:hideMark/>
          </w:tcPr>
          <w:p w14:paraId="784A246B" w14:textId="0D06F5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4F641B93" w14:textId="41071C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or ""potential meeting participant"" shall provide the ability where a person may ""delegate"" the ability to initiate or accept (or decline) a meeting to another system user.""</w:t>
            </w:r>
          </w:p>
        </w:tc>
        <w:tc>
          <w:tcPr>
            <w:tcW w:w="630" w:type="dxa"/>
            <w:noWrap/>
            <w:vAlign w:val="center"/>
            <w:hideMark/>
          </w:tcPr>
          <w:p w14:paraId="4E82B63C" w14:textId="357FB0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079601DA" w14:textId="5C45AB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20D1CACF" w14:textId="31D898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B5E2D09" w14:textId="243AE0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6F270D5" w14:textId="546BC9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60341B5" w14:textId="77777777" w:rsidTr="00256A05">
        <w:trPr>
          <w:trHeight w:val="300"/>
        </w:trPr>
        <w:tc>
          <w:tcPr>
            <w:tcW w:w="900" w:type="dxa"/>
            <w:noWrap/>
            <w:vAlign w:val="center"/>
            <w:hideMark/>
          </w:tcPr>
          <w:p w14:paraId="747AAAA7" w14:textId="1F6976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0F1CE58" w14:textId="43F8EE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be one of the ""potential meeting participants"" by default but may opt to remove himself as a ""potential meeting participant"".""</w:t>
            </w:r>
          </w:p>
        </w:tc>
        <w:tc>
          <w:tcPr>
            <w:tcW w:w="630" w:type="dxa"/>
            <w:noWrap/>
            <w:vAlign w:val="center"/>
            <w:hideMark/>
          </w:tcPr>
          <w:p w14:paraId="7785BB3D" w14:textId="25EEC0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606D18FB" w14:textId="1FEE97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54643EE8" w14:textId="6AD0B5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4CE2F70" w14:textId="1B32B0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FE9769" w14:textId="31DA11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81347B4" w14:textId="77777777" w:rsidTr="00256A05">
        <w:trPr>
          <w:trHeight w:val="300"/>
        </w:trPr>
        <w:tc>
          <w:tcPr>
            <w:tcW w:w="900" w:type="dxa"/>
            <w:noWrap/>
            <w:vAlign w:val="center"/>
            <w:hideMark/>
          </w:tcPr>
          <w:p w14:paraId="45FC76D3" w14:textId="6627A5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1674DBB" w14:textId="4C07CC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confirm the meeting and the system shall change the ""time slots"" of accepting ""meeting participants"" from a temporary reservation to a scheduled meeting</w:t>
            </w:r>
          </w:p>
        </w:tc>
        <w:tc>
          <w:tcPr>
            <w:tcW w:w="630" w:type="dxa"/>
            <w:noWrap/>
            <w:vAlign w:val="center"/>
            <w:hideMark/>
          </w:tcPr>
          <w:p w14:paraId="731DA093" w14:textId="5E46FC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2A61699" w14:textId="2A9FC4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48BDBFE0" w14:textId="4CB26A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276DB7A" w14:textId="378376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CEAEC4" w14:textId="5869FD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449E7C" w14:textId="77777777" w:rsidTr="00256A05">
        <w:trPr>
          <w:trHeight w:val="300"/>
        </w:trPr>
        <w:tc>
          <w:tcPr>
            <w:tcW w:w="900" w:type="dxa"/>
            <w:noWrap/>
            <w:vAlign w:val="center"/>
            <w:hideMark/>
          </w:tcPr>
          <w:p w14:paraId="76B2AE90" w14:textId="11CD4B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FDFB2EA" w14:textId="43011A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cancel the meeting and the system shall change the ""time slots"" from being temporarily reserved to be freed once the meeting is canceled.""</w:t>
            </w:r>
          </w:p>
        </w:tc>
        <w:tc>
          <w:tcPr>
            <w:tcW w:w="630" w:type="dxa"/>
            <w:noWrap/>
            <w:vAlign w:val="center"/>
            <w:hideMark/>
          </w:tcPr>
          <w:p w14:paraId="03DF845E" w14:textId="7DD42B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30E5B6F5" w14:textId="4D66B5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77A8A04E" w14:textId="0F8B29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B1ABF3B" w14:textId="5217D4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C270DAD" w14:textId="7BAF64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4FDADE" w14:textId="77777777" w:rsidTr="00256A05">
        <w:trPr>
          <w:trHeight w:val="300"/>
        </w:trPr>
        <w:tc>
          <w:tcPr>
            <w:tcW w:w="900" w:type="dxa"/>
            <w:noWrap/>
            <w:vAlign w:val="center"/>
            <w:hideMark/>
          </w:tcPr>
          <w:p w14:paraId="3080BF9C" w14:textId="32CD5A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56437EDD" w14:textId="635768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A ""meeting initiator"" shall reschedule the meeting and the system reschedule the meeting by </w:t>
            </w:r>
            <w:r w:rsidRPr="00D563EE">
              <w:rPr>
                <w:rFonts w:ascii="Calibri" w:hAnsi="Calibri" w:cs="Calibri"/>
                <w:color w:val="000000"/>
                <w:sz w:val="16"/>
                <w:szCs w:val="22"/>
              </w:rPr>
              <w:lastRenderedPageBreak/>
              <w:t>releasing the temporary reservations and selecting a different ""data range""</w:t>
            </w:r>
          </w:p>
        </w:tc>
        <w:tc>
          <w:tcPr>
            <w:tcW w:w="630" w:type="dxa"/>
            <w:noWrap/>
            <w:vAlign w:val="center"/>
            <w:hideMark/>
          </w:tcPr>
          <w:p w14:paraId="7666D127" w14:textId="624FB8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0.16</w:t>
            </w:r>
          </w:p>
        </w:tc>
        <w:tc>
          <w:tcPr>
            <w:tcW w:w="900" w:type="dxa"/>
            <w:noWrap/>
            <w:vAlign w:val="center"/>
            <w:hideMark/>
          </w:tcPr>
          <w:p w14:paraId="6172C272" w14:textId="4F020B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0A9A843B" w14:textId="5B08C6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4CF85BA" w14:textId="7EC46E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4A168D" w14:textId="61536C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6EFE56" w14:textId="77777777" w:rsidTr="00256A05">
        <w:trPr>
          <w:trHeight w:val="300"/>
        </w:trPr>
        <w:tc>
          <w:tcPr>
            <w:tcW w:w="900" w:type="dxa"/>
            <w:noWrap/>
            <w:vAlign w:val="center"/>
            <w:hideMark/>
          </w:tcPr>
          <w:p w14:paraId="1B8C409B" w14:textId="2D28DD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E97387F" w14:textId="58D30B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may send a ""meeting proposal"" for a ""virtual meeting"" for the available ""time slot"" if the ""date range"" and ""duration"" is acceptable but no location for the meeting is available.""</w:t>
            </w:r>
          </w:p>
        </w:tc>
        <w:tc>
          <w:tcPr>
            <w:tcW w:w="630" w:type="dxa"/>
            <w:noWrap/>
            <w:vAlign w:val="center"/>
            <w:hideMark/>
          </w:tcPr>
          <w:p w14:paraId="3A5F5733" w14:textId="39C254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76A10B21" w14:textId="77180D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1B34D565" w14:textId="62F258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54EB4674" w14:textId="48CD8D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0FAA3E9" w14:textId="1338F0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EDA9BA" w14:textId="77777777" w:rsidTr="00256A05">
        <w:trPr>
          <w:trHeight w:val="300"/>
        </w:trPr>
        <w:tc>
          <w:tcPr>
            <w:tcW w:w="900" w:type="dxa"/>
            <w:noWrap/>
            <w:vAlign w:val="center"/>
            <w:hideMark/>
          </w:tcPr>
          <w:p w14:paraId="5F1FD0CE" w14:textId="5C1903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29A4514" w14:textId="0C25B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may cancel the meeting or reschedule the meeting at any time prior to the start of the meeting.""</w:t>
            </w:r>
          </w:p>
        </w:tc>
        <w:tc>
          <w:tcPr>
            <w:tcW w:w="630" w:type="dxa"/>
            <w:noWrap/>
            <w:vAlign w:val="center"/>
            <w:hideMark/>
          </w:tcPr>
          <w:p w14:paraId="5358ECBA" w14:textId="3E4AF7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157E7AF5" w14:textId="53F2DE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303FC53F" w14:textId="179109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97EDD3A" w14:textId="7D1EDC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F9BDA8" w14:textId="23B830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8AFEC40" w14:textId="77777777" w:rsidTr="00256A05">
        <w:trPr>
          <w:trHeight w:val="300"/>
        </w:trPr>
        <w:tc>
          <w:tcPr>
            <w:tcW w:w="900" w:type="dxa"/>
            <w:noWrap/>
            <w:vAlign w:val="center"/>
            <w:hideMark/>
          </w:tcPr>
          <w:p w14:paraId="05951A4B" w14:textId="54595D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441E5AEE" w14:textId="2AF0D9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may (optionally) automatically propose another meeting if current meeting is canceled by an important participant.</w:t>
            </w:r>
          </w:p>
        </w:tc>
        <w:tc>
          <w:tcPr>
            <w:tcW w:w="630" w:type="dxa"/>
            <w:noWrap/>
            <w:vAlign w:val="center"/>
            <w:hideMark/>
          </w:tcPr>
          <w:p w14:paraId="5B933254" w14:textId="594B15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38FEA080" w14:textId="353D74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0.98</w:t>
            </w:r>
          </w:p>
        </w:tc>
        <w:tc>
          <w:tcPr>
            <w:tcW w:w="900" w:type="dxa"/>
            <w:noWrap/>
            <w:vAlign w:val="center"/>
            <w:hideMark/>
          </w:tcPr>
          <w:p w14:paraId="1B601C21" w14:textId="667D34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5123D85B" w14:textId="580122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300801" w14:textId="58F926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A442636" w14:textId="77777777" w:rsidTr="00256A05">
        <w:trPr>
          <w:trHeight w:val="300"/>
        </w:trPr>
        <w:tc>
          <w:tcPr>
            <w:tcW w:w="900" w:type="dxa"/>
            <w:noWrap/>
            <w:vAlign w:val="center"/>
            <w:hideMark/>
          </w:tcPr>
          <w:p w14:paraId="50071D94" w14:textId="435F90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C0697CC" w14:textId="6EA70B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may provide the ""meeting initiator"" a summary of the scan of ""potential meeting participants"" showing available ""time slots"" and schedule conflicts as a means of informing the ""meeting initiator"" of the overall results of the system.""</w:t>
            </w:r>
          </w:p>
        </w:tc>
        <w:tc>
          <w:tcPr>
            <w:tcW w:w="630" w:type="dxa"/>
            <w:noWrap/>
            <w:vAlign w:val="center"/>
            <w:hideMark/>
          </w:tcPr>
          <w:p w14:paraId="63FA4F90" w14:textId="63D692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14CB3B14" w14:textId="408E85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0.99</w:t>
            </w:r>
          </w:p>
        </w:tc>
        <w:tc>
          <w:tcPr>
            <w:tcW w:w="900" w:type="dxa"/>
            <w:noWrap/>
            <w:vAlign w:val="center"/>
            <w:hideMark/>
          </w:tcPr>
          <w:p w14:paraId="53A63A18" w14:textId="43FE10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2B0F7DAA" w14:textId="61FE0D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C54BF86" w14:textId="54169D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4869ED" w14:textId="77777777" w:rsidTr="00256A05">
        <w:trPr>
          <w:trHeight w:val="300"/>
        </w:trPr>
        <w:tc>
          <w:tcPr>
            <w:tcW w:w="900" w:type="dxa"/>
            <w:noWrap/>
            <w:vAlign w:val="center"/>
            <w:hideMark/>
          </w:tcPr>
          <w:p w14:paraId="137AB7BE" w14:textId="1A5D40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5E7AA7F" w14:textId="25CBD7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initiator"" may designate one or more ""potential meeting participants"" as ""important"" meaning that their attendance at the meeting is required in order to have the meeting.""</w:t>
            </w:r>
          </w:p>
        </w:tc>
        <w:tc>
          <w:tcPr>
            <w:tcW w:w="630" w:type="dxa"/>
            <w:noWrap/>
            <w:vAlign w:val="center"/>
            <w:hideMark/>
          </w:tcPr>
          <w:p w14:paraId="0384A601" w14:textId="11496E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12E11C01" w14:textId="2015C1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60FC0936" w14:textId="6D5B3E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FFA34F5" w14:textId="7B192B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CCE7AC2" w14:textId="7F6A87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F7968A0" w14:textId="77777777" w:rsidTr="00256A05">
        <w:trPr>
          <w:trHeight w:val="300"/>
        </w:trPr>
        <w:tc>
          <w:tcPr>
            <w:tcW w:w="900" w:type="dxa"/>
            <w:noWrap/>
            <w:vAlign w:val="center"/>
            <w:hideMark/>
          </w:tcPr>
          <w:p w14:paraId="2D146FE8" w14:textId="4839DC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415E3B6" w14:textId="430213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proposal"" may include an ""agenda"" or list of topics for discussion during the meeting and may include a list of ""required equipments"".""</w:t>
            </w:r>
          </w:p>
        </w:tc>
        <w:tc>
          <w:tcPr>
            <w:tcW w:w="630" w:type="dxa"/>
            <w:noWrap/>
            <w:vAlign w:val="center"/>
            <w:hideMark/>
          </w:tcPr>
          <w:p w14:paraId="56CD7B15" w14:textId="7B6C3A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23F7B6C9" w14:textId="7A06B8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712C14E8" w14:textId="765A3C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32B0AF5" w14:textId="63B02B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5502A73" w14:textId="415756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D95F2E5" w14:textId="77777777" w:rsidTr="00256A05">
        <w:trPr>
          <w:trHeight w:val="300"/>
        </w:trPr>
        <w:tc>
          <w:tcPr>
            <w:tcW w:w="900" w:type="dxa"/>
            <w:noWrap/>
            <w:vAlign w:val="center"/>
            <w:hideMark/>
          </w:tcPr>
          <w:p w14:paraId="7FAF9CB6" w14:textId="609E51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F1BE31D" w14:textId="740022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will scan all the list of ""potential meeting participants"" to determine a ""time slot"" of the required ""duration"" exists among all ""potential meeting participants"" once a ""meeting proposal"" is entered to the system.""</w:t>
            </w:r>
          </w:p>
        </w:tc>
        <w:tc>
          <w:tcPr>
            <w:tcW w:w="630" w:type="dxa"/>
            <w:noWrap/>
            <w:vAlign w:val="center"/>
            <w:hideMark/>
          </w:tcPr>
          <w:p w14:paraId="3BE47FB7" w14:textId="3C1686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48046174" w14:textId="08ACF6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6B1B6E0A" w14:textId="1B4C81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165959BD" w14:textId="6B703F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CD474E8" w14:textId="35EC5E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580C783" w14:textId="77777777" w:rsidTr="00256A05">
        <w:trPr>
          <w:trHeight w:val="300"/>
        </w:trPr>
        <w:tc>
          <w:tcPr>
            <w:tcW w:w="900" w:type="dxa"/>
            <w:noWrap/>
            <w:vAlign w:val="center"/>
            <w:hideMark/>
          </w:tcPr>
          <w:p w14:paraId="7C943CE4" w14:textId="67D206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5DF0E0DA" w14:textId="0B74DE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will inform the ""meeting initiator"" that no ""time slot"" exists for all ""potential meeting participants"" and may optionally suggest an alternative ""date range""</w:t>
            </w:r>
          </w:p>
        </w:tc>
        <w:tc>
          <w:tcPr>
            <w:tcW w:w="630" w:type="dxa"/>
            <w:noWrap/>
            <w:vAlign w:val="center"/>
            <w:hideMark/>
          </w:tcPr>
          <w:p w14:paraId="7CEEE5EE" w14:textId="7855DC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3F7DA63" w14:textId="593860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0.56</w:t>
            </w:r>
          </w:p>
        </w:tc>
        <w:tc>
          <w:tcPr>
            <w:tcW w:w="900" w:type="dxa"/>
            <w:noWrap/>
            <w:vAlign w:val="center"/>
            <w:hideMark/>
          </w:tcPr>
          <w:p w14:paraId="0681FCC8" w14:textId="582636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43CB3F07" w14:textId="66FC97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3DB620" w14:textId="74CB75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4FD655" w14:textId="77777777" w:rsidTr="00256A05">
        <w:trPr>
          <w:trHeight w:val="300"/>
        </w:trPr>
        <w:tc>
          <w:tcPr>
            <w:tcW w:w="900" w:type="dxa"/>
            <w:noWrap/>
            <w:vAlign w:val="center"/>
            <w:hideMark/>
          </w:tcPr>
          <w:p w14:paraId="7872B6EA" w14:textId="210732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3E03667" w14:textId="562BC9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will temporarily reserve the ""time slots"" for the proposed meeting and inform the ""potential meeting participant"" of the meeting and request input as to ""will attend"" or ""will not attend""</w:t>
            </w:r>
          </w:p>
        </w:tc>
        <w:tc>
          <w:tcPr>
            <w:tcW w:w="630" w:type="dxa"/>
            <w:noWrap/>
            <w:vAlign w:val="center"/>
            <w:hideMark/>
          </w:tcPr>
          <w:p w14:paraId="2B93EFF3" w14:textId="1D683F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656911A5" w14:textId="328CEF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0AD6D504" w14:textId="094771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6EB6A768" w14:textId="16C4F3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0414062" w14:textId="20356F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42B5CF8" w14:textId="77777777" w:rsidTr="00256A05">
        <w:trPr>
          <w:trHeight w:val="300"/>
        </w:trPr>
        <w:tc>
          <w:tcPr>
            <w:tcW w:w="900" w:type="dxa"/>
            <w:noWrap/>
            <w:vAlign w:val="center"/>
            <w:hideMark/>
          </w:tcPr>
          <w:p w14:paraId="1BDE2F8E" w14:textId="652F5C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5D328AA" w14:textId="0CBF9E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""potential meeting participant"" or their ""delegate"" may accept or refuse the meeting. If accepting</w:t>
            </w:r>
          </w:p>
        </w:tc>
        <w:tc>
          <w:tcPr>
            <w:tcW w:w="630" w:type="dxa"/>
            <w:noWrap/>
            <w:vAlign w:val="center"/>
            <w:hideMark/>
          </w:tcPr>
          <w:p w14:paraId="00CBBF94" w14:textId="36D69B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23813EA0" w14:textId="1A497B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304C39E6" w14:textId="1C8DB1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755ED41" w14:textId="1AB517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67BBDC1" w14:textId="584A12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AB5FC66" w14:textId="77777777" w:rsidTr="00256A05">
        <w:trPr>
          <w:trHeight w:val="300"/>
        </w:trPr>
        <w:tc>
          <w:tcPr>
            <w:tcW w:w="900" w:type="dxa"/>
            <w:noWrap/>
            <w:vAlign w:val="center"/>
            <w:hideMark/>
          </w:tcPr>
          <w:p w14:paraId="4E9A775A" w14:textId="2C75A8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6E188B2" w14:textId="02995F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""confirmed meeting participant"" may request special equipment.""</w:t>
            </w:r>
          </w:p>
        </w:tc>
        <w:tc>
          <w:tcPr>
            <w:tcW w:w="630" w:type="dxa"/>
            <w:noWrap/>
            <w:vAlign w:val="center"/>
            <w:hideMark/>
          </w:tcPr>
          <w:p w14:paraId="6545D5B3" w14:textId="1C21CA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43242758" w14:textId="14F908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5D062359" w14:textId="7B1AF3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F86F901" w14:textId="7C8364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0B75E1" w14:textId="4697C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A9E240" w14:textId="77777777" w:rsidTr="00256A05">
        <w:trPr>
          <w:trHeight w:val="300"/>
        </w:trPr>
        <w:tc>
          <w:tcPr>
            <w:tcW w:w="900" w:type="dxa"/>
            <w:noWrap/>
            <w:vAlign w:val="center"/>
            <w:hideMark/>
          </w:tcPr>
          <w:p w14:paraId="72A0AFB7" w14:textId="337353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981F771" w14:textId="327521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""potential meeting participant"" or ""confirmed meeting participant"" may confirm or cancel their attendance at the meeting subject to the administrative rules and practices of the participant</w:t>
            </w:r>
            <w:r w:rsidRPr="00D563EE">
              <w:rPr>
                <w:rFonts w:ascii="Tahoma" w:hAnsi="Tahoma" w:cs="Tahoma"/>
                <w:color w:val="000000"/>
                <w:sz w:val="16"/>
                <w:szCs w:val="22"/>
              </w:rPr>
              <w:t>�</w:t>
            </w:r>
            <w:r w:rsidRPr="00D563EE">
              <w:rPr>
                <w:rFonts w:ascii="Calibri" w:hAnsi="Calibri" w:cs="Calibri"/>
                <w:color w:val="000000"/>
                <w:sz w:val="16"/>
                <w:szCs w:val="22"/>
              </w:rPr>
              <w:t>s.""</w:t>
            </w:r>
          </w:p>
        </w:tc>
        <w:tc>
          <w:tcPr>
            <w:tcW w:w="630" w:type="dxa"/>
            <w:noWrap/>
            <w:vAlign w:val="center"/>
            <w:hideMark/>
          </w:tcPr>
          <w:p w14:paraId="29FE7C8C" w14:textId="12C3E7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22FCE02D" w14:textId="03D6FE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5A30E59A" w14:textId="3DC867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20E53B2F" w14:textId="08EF2D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1C45AE" w14:textId="57D2F5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14A1BA1" w14:textId="77777777" w:rsidTr="00256A05">
        <w:trPr>
          <w:trHeight w:val="300"/>
        </w:trPr>
        <w:tc>
          <w:tcPr>
            <w:tcW w:w="900" w:type="dxa"/>
            <w:noWrap/>
            <w:vAlign w:val="center"/>
            <w:hideMark/>
          </w:tcPr>
          <w:p w14:paraId="28599A60" w14:textId="701955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08428B9" w14:textId="70C64B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Any physical changes to the ""location"" and its ""required equipment"" shall be kept up-to-date.""</w:t>
            </w:r>
          </w:p>
        </w:tc>
        <w:tc>
          <w:tcPr>
            <w:tcW w:w="630" w:type="dxa"/>
            <w:noWrap/>
            <w:vAlign w:val="center"/>
            <w:hideMark/>
          </w:tcPr>
          <w:p w14:paraId="391AFE80" w14:textId="41C8D3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BA23E4E" w14:textId="778B30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7A3D0CF3" w14:textId="0AA0A1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326C595" w14:textId="52BAAD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176AFFB" w14:textId="21E677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6D14B1" w14:textId="77777777" w:rsidTr="00256A05">
        <w:trPr>
          <w:trHeight w:val="300"/>
        </w:trPr>
        <w:tc>
          <w:tcPr>
            <w:tcW w:w="900" w:type="dxa"/>
            <w:noWrap/>
            <w:vAlign w:val="center"/>
            <w:hideMark/>
          </w:tcPr>
          <w:p w14:paraId="2312DB76" w14:textId="17810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57A0DE4" w14:textId="30E17A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any physical changes to the ""location"" and its ""required equipments"" shall occur after a ""meeting proposal"" and before the meeting date</w:t>
            </w:r>
          </w:p>
        </w:tc>
        <w:tc>
          <w:tcPr>
            <w:tcW w:w="630" w:type="dxa"/>
            <w:noWrap/>
            <w:vAlign w:val="center"/>
            <w:hideMark/>
          </w:tcPr>
          <w:p w14:paraId="5673BD5E" w14:textId="485455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31349B50" w14:textId="07E9E3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4A370F93" w14:textId="5D0BCA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D5D4721" w14:textId="543948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7E96D4" w14:textId="76CF1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997DA31" w14:textId="77777777" w:rsidTr="00256A05">
        <w:trPr>
          <w:trHeight w:val="300"/>
        </w:trPr>
        <w:tc>
          <w:tcPr>
            <w:tcW w:w="900" w:type="dxa"/>
            <w:noWrap/>
            <w:vAlign w:val="center"/>
            <w:hideMark/>
          </w:tcPr>
          <w:p w14:paraId="08BF7D55" w14:textId="17E5FA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537CDBE" w14:textId="4BE233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be able to schedule a meeting with a meeting topic, date range, duration, and location for a list of participants.</w:t>
            </w:r>
          </w:p>
        </w:tc>
        <w:tc>
          <w:tcPr>
            <w:tcW w:w="630" w:type="dxa"/>
            <w:noWrap/>
            <w:vAlign w:val="center"/>
            <w:hideMark/>
          </w:tcPr>
          <w:p w14:paraId="38DCBDC7" w14:textId="3DBE75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07694746" w14:textId="4D3300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6CE002F2" w14:textId="4DFA82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8DDF8CB" w14:textId="5BDC47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9E7FC1" w14:textId="58B358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C795B2C" w14:textId="77777777" w:rsidTr="00256A05">
        <w:trPr>
          <w:trHeight w:val="300"/>
        </w:trPr>
        <w:tc>
          <w:tcPr>
            <w:tcW w:w="900" w:type="dxa"/>
            <w:noWrap/>
            <w:vAlign w:val="center"/>
            <w:hideMark/>
          </w:tcPr>
          <w:p w14:paraId="419A63CA" w14:textId="2E70D3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5AF31BFD" w14:textId="132160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monitor meetings</w:t>
            </w:r>
          </w:p>
        </w:tc>
        <w:tc>
          <w:tcPr>
            <w:tcW w:w="630" w:type="dxa"/>
            <w:noWrap/>
            <w:vAlign w:val="center"/>
            <w:hideMark/>
          </w:tcPr>
          <w:p w14:paraId="3B85B06C" w14:textId="6E5867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12CDEE36" w14:textId="37AB4B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01385255" w14:textId="55B3D7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8BB29A5" w14:textId="484798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398392" w14:textId="10BA2D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B516C8" w14:textId="77777777" w:rsidTr="00256A05">
        <w:trPr>
          <w:trHeight w:val="300"/>
        </w:trPr>
        <w:tc>
          <w:tcPr>
            <w:tcW w:w="900" w:type="dxa"/>
            <w:noWrap/>
            <w:vAlign w:val="center"/>
            <w:hideMark/>
          </w:tcPr>
          <w:p w14:paraId="26AB6673" w14:textId="12A452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8861DDA" w14:textId="75BA5B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be able to select a participant as an important participant.</w:t>
            </w:r>
          </w:p>
        </w:tc>
        <w:tc>
          <w:tcPr>
            <w:tcW w:w="630" w:type="dxa"/>
            <w:noWrap/>
            <w:vAlign w:val="center"/>
            <w:hideMark/>
          </w:tcPr>
          <w:p w14:paraId="6C33E007" w14:textId="650929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1D26505A" w14:textId="02BACB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61E53E12" w14:textId="5B38FA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28B2D47" w14:textId="4734C5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54D67C" w14:textId="007021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0613313" w14:textId="77777777" w:rsidTr="00256A05">
        <w:trPr>
          <w:trHeight w:val="300"/>
        </w:trPr>
        <w:tc>
          <w:tcPr>
            <w:tcW w:w="900" w:type="dxa"/>
            <w:noWrap/>
            <w:vAlign w:val="center"/>
            <w:hideMark/>
          </w:tcPr>
          <w:p w14:paraId="4B37D84A" w14:textId="35919C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10</w:t>
            </w:r>
          </w:p>
        </w:tc>
        <w:tc>
          <w:tcPr>
            <w:tcW w:w="3600" w:type="dxa"/>
            <w:noWrap/>
            <w:vAlign w:val="center"/>
            <w:hideMark/>
          </w:tcPr>
          <w:p w14:paraId="38715C6F" w14:textId="0EBF12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cancel a meeting due to canceling of an important participant.</w:t>
            </w:r>
          </w:p>
        </w:tc>
        <w:tc>
          <w:tcPr>
            <w:tcW w:w="630" w:type="dxa"/>
            <w:noWrap/>
            <w:vAlign w:val="center"/>
            <w:hideMark/>
          </w:tcPr>
          <w:p w14:paraId="6FF3E816" w14:textId="38E37A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7B1B850E" w14:textId="57E82E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69CC6E08" w14:textId="5B05D1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62A62429" w14:textId="51EC58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AC63162" w14:textId="56029C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990BD3" w14:textId="77777777" w:rsidTr="00256A05">
        <w:trPr>
          <w:trHeight w:val="300"/>
        </w:trPr>
        <w:tc>
          <w:tcPr>
            <w:tcW w:w="900" w:type="dxa"/>
            <w:noWrap/>
            <w:vAlign w:val="center"/>
            <w:hideMark/>
          </w:tcPr>
          <w:p w14:paraId="6BF13BC3" w14:textId="3E99E1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08E9C35" w14:textId="00D616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reschedule a meeting to support conflict resolutions.</w:t>
            </w:r>
          </w:p>
        </w:tc>
        <w:tc>
          <w:tcPr>
            <w:tcW w:w="630" w:type="dxa"/>
            <w:noWrap/>
            <w:vAlign w:val="center"/>
            <w:hideMark/>
          </w:tcPr>
          <w:p w14:paraId="1A0B542E" w14:textId="24EA0A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3FA921A8" w14:textId="050849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67D05AB" w14:textId="5BF5E3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54F5095" w14:textId="5AFE21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ED32758" w14:textId="681742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DD0C56A" w14:textId="77777777" w:rsidTr="00256A05">
        <w:trPr>
          <w:trHeight w:val="300"/>
        </w:trPr>
        <w:tc>
          <w:tcPr>
            <w:tcW w:w="900" w:type="dxa"/>
            <w:noWrap/>
            <w:vAlign w:val="center"/>
            <w:hideMark/>
          </w:tcPr>
          <w:p w14:paraId="7B67619C" w14:textId="711CDA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48189435" w14:textId="2D8DE1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shall be accessed from the Web.</w:t>
            </w:r>
          </w:p>
        </w:tc>
        <w:tc>
          <w:tcPr>
            <w:tcW w:w="630" w:type="dxa"/>
            <w:noWrap/>
            <w:vAlign w:val="center"/>
            <w:hideMark/>
          </w:tcPr>
          <w:p w14:paraId="71FA9CE1" w14:textId="5CEE6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6614598" w14:textId="75E682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4CB7BAC0" w14:textId="0ED4F1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F842C1F" w14:textId="3404A7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C9D68F8" w14:textId="5E1B12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0954CA3" w14:textId="77777777" w:rsidTr="00256A05">
        <w:trPr>
          <w:trHeight w:val="300"/>
        </w:trPr>
        <w:tc>
          <w:tcPr>
            <w:tcW w:w="900" w:type="dxa"/>
            <w:noWrap/>
            <w:vAlign w:val="center"/>
            <w:hideMark/>
          </w:tcPr>
          <w:p w14:paraId="5D324CBF" w14:textId="10CC7B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DB72209" w14:textId="3C534F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(optionally) automatically propose another meeting if current meeting is canceled by an important participant.</w:t>
            </w:r>
          </w:p>
        </w:tc>
        <w:tc>
          <w:tcPr>
            <w:tcW w:w="630" w:type="dxa"/>
            <w:noWrap/>
            <w:vAlign w:val="center"/>
            <w:hideMark/>
          </w:tcPr>
          <w:p w14:paraId="25A1ADA1" w14:textId="06E4B2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468EC4CB" w14:textId="710C6B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0.98</w:t>
            </w:r>
          </w:p>
        </w:tc>
        <w:tc>
          <w:tcPr>
            <w:tcW w:w="900" w:type="dxa"/>
            <w:noWrap/>
            <w:vAlign w:val="center"/>
            <w:hideMark/>
          </w:tcPr>
          <w:p w14:paraId="6E206846" w14:textId="31A72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6C4D3F09" w14:textId="036758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7834FA" w14:textId="4A4FA9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B3E856" w14:textId="77777777" w:rsidTr="00256A05">
        <w:trPr>
          <w:trHeight w:val="300"/>
        </w:trPr>
        <w:tc>
          <w:tcPr>
            <w:tcW w:w="900" w:type="dxa"/>
            <w:noWrap/>
            <w:vAlign w:val="center"/>
            <w:hideMark/>
          </w:tcPr>
          <w:p w14:paraId="1AA9DFAF" w14:textId="5468FE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1F70795" w14:textId="258D64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provide the ""meeting initiator"" a summary of the scan of ""potential meeting participants"" showing available ""time slots"" and schedule conflicts as a means of informing the ""meeting initiator"" of the overall results of the system.""</w:t>
            </w:r>
          </w:p>
        </w:tc>
        <w:tc>
          <w:tcPr>
            <w:tcW w:w="630" w:type="dxa"/>
            <w:noWrap/>
            <w:vAlign w:val="center"/>
            <w:hideMark/>
          </w:tcPr>
          <w:p w14:paraId="7CEA8BC8" w14:textId="2A23A5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4D0181C0" w14:textId="0C9A01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0.99</w:t>
            </w:r>
          </w:p>
        </w:tc>
        <w:tc>
          <w:tcPr>
            <w:tcW w:w="900" w:type="dxa"/>
            <w:noWrap/>
            <w:vAlign w:val="center"/>
            <w:hideMark/>
          </w:tcPr>
          <w:p w14:paraId="4DDB8A86" w14:textId="6604DA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7A5E2678" w14:textId="3D462D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F6CA19" w14:textId="76C0E5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29954C" w14:textId="77777777" w:rsidTr="00256A05">
        <w:trPr>
          <w:trHeight w:val="300"/>
        </w:trPr>
        <w:tc>
          <w:tcPr>
            <w:tcW w:w="900" w:type="dxa"/>
            <w:noWrap/>
            <w:vAlign w:val="center"/>
            <w:hideMark/>
          </w:tcPr>
          <w:p w14:paraId="56E5217A" w14:textId="6387D9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F423770" w14:textId="7C671C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be able to include an agenda for a meeting proposal.</w:t>
            </w:r>
          </w:p>
        </w:tc>
        <w:tc>
          <w:tcPr>
            <w:tcW w:w="630" w:type="dxa"/>
            <w:noWrap/>
            <w:vAlign w:val="center"/>
            <w:hideMark/>
          </w:tcPr>
          <w:p w14:paraId="1A558FAB" w14:textId="0E9C7B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5F754DA3" w14:textId="7FDBCB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0.68</w:t>
            </w:r>
          </w:p>
        </w:tc>
        <w:tc>
          <w:tcPr>
            <w:tcW w:w="900" w:type="dxa"/>
            <w:noWrap/>
            <w:vAlign w:val="center"/>
            <w:hideMark/>
          </w:tcPr>
          <w:p w14:paraId="32306119" w14:textId="68DC8F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0509D1BB" w14:textId="39C1B3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4BF97A6" w14:textId="194888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89F944A" w14:textId="77777777" w:rsidTr="00256A05">
        <w:trPr>
          <w:trHeight w:val="300"/>
        </w:trPr>
        <w:tc>
          <w:tcPr>
            <w:tcW w:w="900" w:type="dxa"/>
            <w:noWrap/>
            <w:vAlign w:val="center"/>
            <w:hideMark/>
          </w:tcPr>
          <w:p w14:paraId="47513DDB" w14:textId="587B00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2BECBB6" w14:textId="7F6F31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suggest a ""virtual meeting"" for available ""time slots"" if no location is available or feasible for the meeting.""</w:t>
            </w:r>
          </w:p>
        </w:tc>
        <w:tc>
          <w:tcPr>
            <w:tcW w:w="630" w:type="dxa"/>
            <w:noWrap/>
            <w:vAlign w:val="center"/>
            <w:hideMark/>
          </w:tcPr>
          <w:p w14:paraId="3C99ADBB" w14:textId="3ADDBB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6EAAA3A4" w14:textId="62F544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2354BA13" w14:textId="320BD1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473292C" w14:textId="0B2F80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FF2E49" w14:textId="5FB7F7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32AE481" w14:textId="77777777" w:rsidTr="00256A05">
        <w:trPr>
          <w:trHeight w:val="300"/>
        </w:trPr>
        <w:tc>
          <w:tcPr>
            <w:tcW w:w="900" w:type="dxa"/>
            <w:noWrap/>
            <w:vAlign w:val="center"/>
            <w:hideMark/>
          </w:tcPr>
          <w:p w14:paraId="4D08B8B1" w14:textId="5D66A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2A24806" w14:textId="42AC85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be able to include a list of required equipment for a meeting proposal.</w:t>
            </w:r>
          </w:p>
        </w:tc>
        <w:tc>
          <w:tcPr>
            <w:tcW w:w="630" w:type="dxa"/>
            <w:noWrap/>
            <w:vAlign w:val="center"/>
            <w:hideMark/>
          </w:tcPr>
          <w:p w14:paraId="06B1F356" w14:textId="1E4B6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73D0E5F5" w14:textId="53CCE4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3012DF4B" w14:textId="2FA15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5F0CFA50" w14:textId="1CF3BF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EBC680" w14:textId="669D44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30B829" w14:textId="77777777" w:rsidTr="00256A05">
        <w:trPr>
          <w:trHeight w:val="300"/>
        </w:trPr>
        <w:tc>
          <w:tcPr>
            <w:tcW w:w="900" w:type="dxa"/>
            <w:noWrap/>
            <w:vAlign w:val="center"/>
            <w:hideMark/>
          </w:tcPr>
          <w:p w14:paraId="7F8D180E" w14:textId="420F58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2E0C034" w14:textId="49AB96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system will temporarily reserve the ""time slots"" for the proposed meeting.""</w:t>
            </w:r>
          </w:p>
        </w:tc>
        <w:tc>
          <w:tcPr>
            <w:tcW w:w="630" w:type="dxa"/>
            <w:noWrap/>
            <w:vAlign w:val="center"/>
            <w:hideMark/>
          </w:tcPr>
          <w:p w14:paraId="633A731D" w14:textId="163E77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545F12C6" w14:textId="10D455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5E601DB4" w14:textId="3DD001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2860722F" w14:textId="742EC3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094F37" w14:textId="03A723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81FED6" w14:textId="77777777" w:rsidTr="00256A05">
        <w:trPr>
          <w:trHeight w:val="300"/>
        </w:trPr>
        <w:tc>
          <w:tcPr>
            <w:tcW w:w="900" w:type="dxa"/>
            <w:noWrap/>
            <w:vAlign w:val="center"/>
            <w:hideMark/>
          </w:tcPr>
          <w:p w14:paraId="7715EC29" w14:textId="6CBD1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F11D6FC" w14:textId="26C700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system will inform the ""potential meeting participant"" of the meeting.""</w:t>
            </w:r>
          </w:p>
        </w:tc>
        <w:tc>
          <w:tcPr>
            <w:tcW w:w="630" w:type="dxa"/>
            <w:noWrap/>
            <w:vAlign w:val="center"/>
            <w:hideMark/>
          </w:tcPr>
          <w:p w14:paraId="0A713F37" w14:textId="4189E6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3592E744" w14:textId="71BED3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5FBEDDB7" w14:textId="67C2A7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384C904B" w14:textId="3C9C9D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C486CC7" w14:textId="2060BD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bl>
    <w:p w14:paraId="12C29C8E" w14:textId="30DCF0D6" w:rsidR="00A35961" w:rsidRDefault="00A35961" w:rsidP="00B61FD3">
      <w:pPr>
        <w:ind w:firstLine="0"/>
      </w:pPr>
    </w:p>
    <w:p w14:paraId="27100A93" w14:textId="77777777" w:rsidR="00A35961" w:rsidRDefault="00A35961">
      <w:pPr>
        <w:spacing w:line="240" w:lineRule="auto"/>
        <w:ind w:firstLine="0"/>
        <w:jc w:val="left"/>
      </w:pPr>
      <w:r>
        <w:br w:type="page"/>
      </w:r>
    </w:p>
    <w:p w14:paraId="7A2E0F7B" w14:textId="7EF2DB65" w:rsidR="00A35961" w:rsidRDefault="004F2714" w:rsidP="00A35961">
      <w:pPr>
        <w:pStyle w:val="Heading1"/>
      </w:pPr>
      <w:bookmarkStart w:id="159" w:name="_Toc521058517"/>
      <w:r>
        <w:lastRenderedPageBreak/>
        <w:t>BIODATA PENULIS</w:t>
      </w:r>
      <w:bookmarkEnd w:id="159"/>
    </w:p>
    <w:p w14:paraId="35DB2F2B" w14:textId="77777777" w:rsidR="00223432" w:rsidRPr="00223432" w:rsidRDefault="00223432" w:rsidP="00223432"/>
    <w:p w14:paraId="3BC9033C" w14:textId="387B486F" w:rsidR="007703C0" w:rsidRPr="007703C0" w:rsidRDefault="00223432" w:rsidP="00223432">
      <w:pPr>
        <w:ind w:firstLine="0"/>
      </w:pPr>
      <w:r>
        <w:rPr>
          <w:noProof/>
        </w:rPr>
        <w:drawing>
          <wp:anchor distT="0" distB="0" distL="114300" distR="114300" simplePos="0" relativeHeight="251658240" behindDoc="1" locked="0" layoutInCell="1" allowOverlap="1" wp14:anchorId="1B44E948" wp14:editId="62966C67">
            <wp:simplePos x="0" y="0"/>
            <wp:positionH relativeFrom="column">
              <wp:posOffset>-5080</wp:posOffset>
            </wp:positionH>
            <wp:positionV relativeFrom="paragraph">
              <wp:posOffset>5080</wp:posOffset>
            </wp:positionV>
            <wp:extent cx="1333500" cy="1679575"/>
            <wp:effectExtent l="0" t="0" r="0" b="0"/>
            <wp:wrapTight wrapText="bothSides">
              <wp:wrapPolygon edited="0">
                <wp:start x="0" y="0"/>
                <wp:lineTo x="0" y="21314"/>
                <wp:lineTo x="21291" y="21314"/>
                <wp:lineTo x="212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1333500" cy="1679575"/>
                    </a:xfrm>
                    <a:prstGeom prst="rect">
                      <a:avLst/>
                    </a:prstGeom>
                    <a:noFill/>
                    <a:ln>
                      <a:noFill/>
                    </a:ln>
                  </pic:spPr>
                </pic:pic>
              </a:graphicData>
            </a:graphic>
          </wp:anchor>
        </w:drawing>
      </w:r>
      <w:r w:rsidR="007703C0" w:rsidRPr="00B96EAC">
        <w:t xml:space="preserve">Ahmad </w:t>
      </w:r>
      <w:r w:rsidR="007703C0">
        <w:t>Mustofa, penulis dari buku tesis</w:t>
      </w:r>
      <w:r w:rsidR="007703C0" w:rsidRPr="00B96EAC">
        <w:t xml:space="preserve"> ini lahir di </w:t>
      </w:r>
      <w:r w:rsidR="007703C0">
        <w:t xml:space="preserve">kabupaten </w:t>
      </w:r>
      <w:r w:rsidR="007703C0" w:rsidRPr="00B96EAC">
        <w:t xml:space="preserve"> </w:t>
      </w:r>
      <w:r w:rsidR="007703C0">
        <w:t>Sumenep</w:t>
      </w:r>
      <w:r w:rsidR="007703C0" w:rsidRPr="00B96EAC">
        <w:t xml:space="preserve"> tanggal </w:t>
      </w:r>
      <w:r w:rsidR="007703C0">
        <w:t>3 Juli 1994</w:t>
      </w:r>
      <w:r w:rsidR="007703C0" w:rsidRPr="00B96EAC">
        <w:t xml:space="preserve">. Penulis telah menempuh pendidikan di SD Negeri </w:t>
      </w:r>
      <w:r w:rsidR="007703C0">
        <w:t>Pangarangan IV</w:t>
      </w:r>
      <w:r w:rsidR="007703C0" w:rsidRPr="00B96EAC">
        <w:t xml:space="preserve"> (</w:t>
      </w:r>
      <w:r w:rsidR="007703C0">
        <w:t>2000-2006), SMP Negeri 1 Sumenep (2006-2009), SMA Negeri 1 Sumenep (2009-2012</w:t>
      </w:r>
      <w:r w:rsidR="007703C0" w:rsidRPr="00B96EAC">
        <w:t xml:space="preserve">) dan </w:t>
      </w:r>
      <w:r w:rsidR="007703C0">
        <w:t xml:space="preserve">S1 </w:t>
      </w:r>
      <w:r w:rsidR="007703C0" w:rsidRPr="00B96EAC">
        <w:t>Tekni</w:t>
      </w:r>
      <w:r w:rsidR="007703C0">
        <w:t>k Informatika ITS Surabaya (2012-2016</w:t>
      </w:r>
      <w:r w:rsidR="007703C0" w:rsidRPr="00B96EAC">
        <w:t xml:space="preserve">). </w:t>
      </w:r>
      <w:r w:rsidR="007703C0">
        <w:t>Penulis memiliki peran akfif dalam dunia pengembangan perangkat lunak</w:t>
      </w:r>
      <w:r w:rsidR="007A0049">
        <w:t>, karena selain menjalani perkuliahan s</w:t>
      </w:r>
      <w:r w:rsidR="007703C0" w:rsidRPr="00B96EAC">
        <w:t>elama masa perkuliahan</w:t>
      </w:r>
      <w:r w:rsidR="007703C0">
        <w:t xml:space="preserve"> paska sarjana</w:t>
      </w:r>
      <w:r w:rsidR="007703C0" w:rsidRPr="00B96EAC">
        <w:t>,</w:t>
      </w:r>
      <w:r w:rsidR="007703C0">
        <w:t xml:space="preserve"> penulis juga aktif sebagai </w:t>
      </w:r>
      <w:r w:rsidR="007703C0">
        <w:rPr>
          <w:i/>
        </w:rPr>
        <w:t xml:space="preserve">co-founder </w:t>
      </w:r>
      <w:r w:rsidR="007703C0">
        <w:t xml:space="preserve">YukBelajar, sebuah perusahaan </w:t>
      </w:r>
      <w:r w:rsidR="007703C0" w:rsidRPr="007703C0">
        <w:rPr>
          <w:i/>
        </w:rPr>
        <w:t>startup</w:t>
      </w:r>
      <w:r w:rsidR="007703C0">
        <w:t xml:space="preserve"> yang bergerak di bidang </w:t>
      </w:r>
      <w:r w:rsidR="007A0049">
        <w:t xml:space="preserve">Pendidikan, dan </w:t>
      </w:r>
      <w:r w:rsidR="007703C0">
        <w:t xml:space="preserve">sebagai </w:t>
      </w:r>
      <w:r w:rsidR="007703C0">
        <w:rPr>
          <w:i/>
        </w:rPr>
        <w:t xml:space="preserve">Android Developer </w:t>
      </w:r>
      <w:r w:rsidR="007703C0">
        <w:t xml:space="preserve">di sebuah </w:t>
      </w:r>
      <w:r w:rsidR="007703C0">
        <w:rPr>
          <w:i/>
        </w:rPr>
        <w:t>Software House</w:t>
      </w:r>
      <w:r w:rsidR="007A0049">
        <w:rPr>
          <w:i/>
        </w:rPr>
        <w:t xml:space="preserve"> </w:t>
      </w:r>
      <w:r w:rsidR="007A0049">
        <w:t>di Surabaya</w:t>
      </w:r>
      <w:r w:rsidR="007703C0">
        <w:rPr>
          <w:i/>
        </w:rPr>
        <w:t xml:space="preserve">. </w:t>
      </w:r>
      <w:r w:rsidR="00AE60DA">
        <w:t>Selain itu p</w:t>
      </w:r>
      <w:r w:rsidR="007703C0" w:rsidRPr="00B96EAC">
        <w:t xml:space="preserve">enulis </w:t>
      </w:r>
      <w:r w:rsidR="00AE60DA">
        <w:t xml:space="preserve">juga </w:t>
      </w:r>
      <w:r w:rsidR="007703C0" w:rsidRPr="00B96EAC">
        <w:t xml:space="preserve">tertarik pada topik </w:t>
      </w:r>
      <w:r w:rsidR="007703C0" w:rsidRPr="009B06D4">
        <w:rPr>
          <w:i/>
        </w:rPr>
        <w:t>image processing</w:t>
      </w:r>
      <w:r w:rsidR="007703C0">
        <w:t xml:space="preserve">, </w:t>
      </w:r>
      <w:r w:rsidR="007703C0" w:rsidRPr="009B06D4">
        <w:rPr>
          <w:i/>
        </w:rPr>
        <w:t>signal processing</w:t>
      </w:r>
      <w:r w:rsidR="007703C0">
        <w:t>,</w:t>
      </w:r>
      <w:r w:rsidR="007703C0" w:rsidRPr="00B96EAC">
        <w:t xml:space="preserve"> dan </w:t>
      </w:r>
      <w:r w:rsidR="00AE60DA">
        <w:rPr>
          <w:i/>
        </w:rPr>
        <w:t>text processing</w:t>
      </w:r>
      <w:r w:rsidR="007703C0" w:rsidRPr="00B96EAC">
        <w:t xml:space="preserve">. Penulis dapat dihubungi melalui email </w:t>
      </w:r>
      <w:hyperlink r:id="rId25" w:history="1">
        <w:r w:rsidR="007703C0" w:rsidRPr="005D2732">
          <w:rPr>
            <w:rStyle w:val="Hyperlink"/>
          </w:rPr>
          <w:t>mustofa.ahmad12@mhs.if.its.ac.id</w:t>
        </w:r>
      </w:hyperlink>
      <w:r w:rsidR="00AE60DA">
        <w:t xml:space="preserve"> dan </w:t>
      </w:r>
      <w:hyperlink r:id="rId26" w:history="1">
        <w:r w:rsidR="00AE60DA" w:rsidRPr="00422FDC">
          <w:rPr>
            <w:rStyle w:val="Hyperlink"/>
          </w:rPr>
          <w:t>mustofaahmad327@</w:t>
        </w:r>
      </w:hyperlink>
      <w:r w:rsidR="00AE60DA">
        <w:rPr>
          <w:rStyle w:val="Hyperlink"/>
        </w:rPr>
        <w:t>gmail.com</w:t>
      </w:r>
    </w:p>
    <w:p w14:paraId="31CA16E4" w14:textId="77777777" w:rsidR="00736E5F" w:rsidRDefault="00736E5F" w:rsidP="00B61FD3">
      <w:pPr>
        <w:ind w:firstLine="0"/>
      </w:pPr>
    </w:p>
    <w:sectPr w:rsidR="00736E5F" w:rsidSect="008C368B">
      <w:pgSz w:w="11907" w:h="16840" w:code="9"/>
      <w:pgMar w:top="1987" w:right="1699" w:bottom="1699"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EE5DE" w14:textId="77777777" w:rsidR="009E668A" w:rsidRDefault="009E668A" w:rsidP="00B20F7C">
      <w:pPr>
        <w:spacing w:line="240" w:lineRule="auto"/>
      </w:pPr>
      <w:r>
        <w:separator/>
      </w:r>
    </w:p>
  </w:endnote>
  <w:endnote w:type="continuationSeparator" w:id="0">
    <w:p w14:paraId="7651B826" w14:textId="77777777" w:rsidR="009E668A" w:rsidRDefault="009E668A" w:rsidP="00B20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2AFF" w:usb1="4000ACF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FA83" w14:textId="77777777" w:rsidR="000E123F" w:rsidRDefault="000E1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533576"/>
      <w:docPartObj>
        <w:docPartGallery w:val="Page Numbers (Bottom of Page)"/>
        <w:docPartUnique/>
      </w:docPartObj>
    </w:sdtPr>
    <w:sdtEndPr>
      <w:rPr>
        <w:noProof/>
      </w:rPr>
    </w:sdtEndPr>
    <w:sdtContent>
      <w:p w14:paraId="7EF4A18F" w14:textId="79D4E7D6" w:rsidR="00AC1D62" w:rsidRDefault="00AC1D62" w:rsidP="00341A9B">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7EF4A190" w14:textId="77777777" w:rsidR="00AC1D62" w:rsidRDefault="00AC1D62" w:rsidP="00341A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485073"/>
      <w:docPartObj>
        <w:docPartGallery w:val="Page Numbers (Bottom of Page)"/>
        <w:docPartUnique/>
      </w:docPartObj>
    </w:sdtPr>
    <w:sdtEndPr>
      <w:rPr>
        <w:noProof/>
      </w:rPr>
    </w:sdtEndPr>
    <w:sdtContent>
      <w:p w14:paraId="7EF4A191" w14:textId="7AF6042C" w:rsidR="00AC1D62" w:rsidRDefault="00AC1D6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EF4A192" w14:textId="77777777" w:rsidR="00AC1D62" w:rsidRDefault="00AC1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15394" w14:textId="77777777" w:rsidR="009E668A" w:rsidRDefault="009E668A" w:rsidP="00B20F7C">
      <w:pPr>
        <w:spacing w:line="240" w:lineRule="auto"/>
      </w:pPr>
      <w:r>
        <w:separator/>
      </w:r>
    </w:p>
  </w:footnote>
  <w:footnote w:type="continuationSeparator" w:id="0">
    <w:p w14:paraId="2DBD8F1E" w14:textId="77777777" w:rsidR="009E668A" w:rsidRDefault="009E668A" w:rsidP="00B20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F7E97" w14:textId="197B9698" w:rsidR="000E123F" w:rsidRDefault="000E123F">
    <w:pPr>
      <w:pStyle w:val="Header"/>
    </w:pPr>
    <w:r>
      <w:rPr>
        <w:noProof/>
      </w:rPr>
      <w:pict w14:anchorId="29C8DA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3079" o:spid="_x0000_s2050" type="#_x0000_t136" style="position:absolute;left:0;text-align:left;margin-left:0;margin-top:0;width:399.7pt;height:199.85pt;rotation:315;z-index:-251655168;mso-position-horizontal:center;mso-position-horizontal-relative:margin;mso-position-vertical:center;mso-position-vertical-relative:margin" o:allowincell="f" fillcolor="silver" stroked="f">
          <v:fill opacity=".5"/>
          <v:textpath style="font-family:&quot;Times New Roman&quot;;font-size:1pt" string="RBT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A18D" w14:textId="33E2F9F8" w:rsidR="00AC1D62" w:rsidRDefault="000E123F">
    <w:pPr>
      <w:pStyle w:val="Header"/>
    </w:pPr>
    <w:r>
      <w:rPr>
        <w:noProof/>
      </w:rPr>
      <w:pict w14:anchorId="4AF4FE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3080" o:spid="_x0000_s2051" type="#_x0000_t136" style="position:absolute;left:0;text-align:left;margin-left:0;margin-top:0;width:399.7pt;height:199.85pt;rotation:315;z-index:-251653120;mso-position-horizontal:center;mso-position-horizontal-relative:margin;mso-position-vertical:center;mso-position-vertical-relative:margin" o:allowincell="f" fillcolor="silver" stroked="f">
          <v:fill opacity=".5"/>
          <v:textpath style="font-family:&quot;Times New Roman&quot;;font-size:1pt" string="RBTC"/>
        </v:shape>
      </w:pict>
    </w:r>
  </w:p>
  <w:p w14:paraId="7EF4A18E" w14:textId="77777777" w:rsidR="00AC1D62" w:rsidRDefault="00AC1D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D371D" w14:textId="68C1D636" w:rsidR="000E123F" w:rsidRDefault="000E123F">
    <w:pPr>
      <w:pStyle w:val="Header"/>
    </w:pPr>
    <w:r>
      <w:rPr>
        <w:noProof/>
      </w:rPr>
      <w:pict w14:anchorId="02E00F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3078" o:spid="_x0000_s2049" type="#_x0000_t136" style="position:absolute;left:0;text-align:left;margin-left:0;margin-top:0;width:399.7pt;height:199.85pt;rotation:315;z-index:-251657216;mso-position-horizontal:center;mso-position-horizontal-relative:margin;mso-position-vertical:center;mso-position-vertical-relative:margin" o:allowincell="f" fillcolor="silver" stroked="f">
          <v:fill opacity=".5"/>
          <v:textpath style="font-family:&quot;Times New Roman&quot;;font-size:1pt" string="RBT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D8A"/>
    <w:multiLevelType w:val="hybridMultilevel"/>
    <w:tmpl w:val="C5109F08"/>
    <w:lvl w:ilvl="0" w:tplc="4E28EAA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7E62390"/>
    <w:multiLevelType w:val="multilevel"/>
    <w:tmpl w:val="807A4F10"/>
    <w:lvl w:ilvl="0">
      <w:start w:val="1"/>
      <w:numFmt w:val="decimal"/>
      <w:lvlText w:val="%1."/>
      <w:lvlJc w:val="left"/>
      <w:pPr>
        <w:ind w:left="1436" w:hanging="585"/>
      </w:pPr>
      <w:rPr>
        <w:rFonts w:hint="default"/>
      </w:rPr>
    </w:lvl>
    <w:lvl w:ilvl="1">
      <w:start w:val="3"/>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13B003CB"/>
    <w:multiLevelType w:val="hybridMultilevel"/>
    <w:tmpl w:val="07EE78CE"/>
    <w:lvl w:ilvl="0" w:tplc="8ED2951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4B17FCF"/>
    <w:multiLevelType w:val="hybridMultilevel"/>
    <w:tmpl w:val="DA92B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F3F37"/>
    <w:multiLevelType w:val="multilevel"/>
    <w:tmpl w:val="292C0A00"/>
    <w:lvl w:ilvl="0">
      <w:start w:val="1"/>
      <w:numFmt w:val="decimal"/>
      <w:lvlText w:val="4.%1 "/>
      <w:lvlJc w:val="left"/>
      <w:pPr>
        <w:ind w:left="360" w:hanging="360"/>
      </w:pPr>
    </w:lvl>
    <w:lvl w:ilvl="1">
      <w:start w:val="1"/>
      <w:numFmt w:val="decimal"/>
      <w:lvlText w:val="4.%1.%2."/>
      <w:lvlJc w:val="left"/>
      <w:pPr>
        <w:ind w:left="2016" w:hanging="360"/>
      </w:pPr>
      <w:rPr>
        <w:rFonts w:ascii="Times New Roman" w:eastAsiaTheme="minorHAnsi" w:hAnsi="Times New Roman" w:cs="Times New Roman" w:hint="default"/>
      </w:r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 w15:restartNumberingAfterBreak="0">
    <w:nsid w:val="2CC36636"/>
    <w:multiLevelType w:val="hybridMultilevel"/>
    <w:tmpl w:val="C5109F08"/>
    <w:lvl w:ilvl="0" w:tplc="4E28EAA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3EFC163E"/>
    <w:multiLevelType w:val="multilevel"/>
    <w:tmpl w:val="04090025"/>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7C170F5"/>
    <w:multiLevelType w:val="hybridMultilevel"/>
    <w:tmpl w:val="7D5EE410"/>
    <w:lvl w:ilvl="0" w:tplc="DA3A6CB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5DC934E7"/>
    <w:multiLevelType w:val="multilevel"/>
    <w:tmpl w:val="B35A1E30"/>
    <w:lvl w:ilvl="0">
      <w:start w:val="1"/>
      <w:numFmt w:val="decimal"/>
      <w:lvlText w:val="%1."/>
      <w:lvlJc w:val="left"/>
      <w:pPr>
        <w:ind w:left="1211" w:hanging="360"/>
      </w:pPr>
      <w:rPr>
        <w:rFonts w:hint="default"/>
      </w:rPr>
    </w:lvl>
    <w:lvl w:ilvl="1">
      <w:start w:val="1"/>
      <w:numFmt w:val="decimal"/>
      <w:isLgl/>
      <w:lvlText w:val="%1.%2"/>
      <w:lvlJc w:val="left"/>
      <w:pPr>
        <w:ind w:left="1556" w:hanging="7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9" w15:restartNumberingAfterBreak="0">
    <w:nsid w:val="6C4D1A84"/>
    <w:multiLevelType w:val="hybridMultilevel"/>
    <w:tmpl w:val="6A94248E"/>
    <w:lvl w:ilvl="0" w:tplc="6AE2C46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E307A40"/>
    <w:multiLevelType w:val="hybridMultilevel"/>
    <w:tmpl w:val="FBA0D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225C9"/>
    <w:multiLevelType w:val="multilevel"/>
    <w:tmpl w:val="AAF62BE2"/>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imes New Roman" w:hAnsi="Times New Roman" w:cs="Times New Roman" w:hint="default"/>
        <w:i w:val="0"/>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1"/>
  </w:num>
  <w:num w:numId="2">
    <w:abstractNumId w:val="8"/>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9"/>
  </w:num>
  <w:num w:numId="12">
    <w:abstractNumId w:val="0"/>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7C"/>
    <w:rsid w:val="00000273"/>
    <w:rsid w:val="00000359"/>
    <w:rsid w:val="00000B1D"/>
    <w:rsid w:val="0000100D"/>
    <w:rsid w:val="0000161A"/>
    <w:rsid w:val="000039BC"/>
    <w:rsid w:val="00003B78"/>
    <w:rsid w:val="00003ECE"/>
    <w:rsid w:val="00003EE3"/>
    <w:rsid w:val="00004887"/>
    <w:rsid w:val="000054FD"/>
    <w:rsid w:val="00005BAE"/>
    <w:rsid w:val="00006125"/>
    <w:rsid w:val="00007469"/>
    <w:rsid w:val="00007526"/>
    <w:rsid w:val="00007F3E"/>
    <w:rsid w:val="000104B9"/>
    <w:rsid w:val="00010F6F"/>
    <w:rsid w:val="00011B73"/>
    <w:rsid w:val="00011D35"/>
    <w:rsid w:val="00011E0F"/>
    <w:rsid w:val="0001232A"/>
    <w:rsid w:val="000128B3"/>
    <w:rsid w:val="00012B3F"/>
    <w:rsid w:val="00012FAF"/>
    <w:rsid w:val="000132F8"/>
    <w:rsid w:val="00013694"/>
    <w:rsid w:val="00013840"/>
    <w:rsid w:val="00014537"/>
    <w:rsid w:val="000149F2"/>
    <w:rsid w:val="00015894"/>
    <w:rsid w:val="000158CB"/>
    <w:rsid w:val="00016E31"/>
    <w:rsid w:val="00017736"/>
    <w:rsid w:val="00020908"/>
    <w:rsid w:val="0002141F"/>
    <w:rsid w:val="00022549"/>
    <w:rsid w:val="000228FD"/>
    <w:rsid w:val="00023BE4"/>
    <w:rsid w:val="000251D6"/>
    <w:rsid w:val="00025515"/>
    <w:rsid w:val="0002594F"/>
    <w:rsid w:val="000306A3"/>
    <w:rsid w:val="000307FA"/>
    <w:rsid w:val="000321D4"/>
    <w:rsid w:val="00033870"/>
    <w:rsid w:val="000339DD"/>
    <w:rsid w:val="00033D58"/>
    <w:rsid w:val="00034BA3"/>
    <w:rsid w:val="00034FF1"/>
    <w:rsid w:val="00035C65"/>
    <w:rsid w:val="00036298"/>
    <w:rsid w:val="00037CCC"/>
    <w:rsid w:val="00040886"/>
    <w:rsid w:val="00041D79"/>
    <w:rsid w:val="000443E1"/>
    <w:rsid w:val="00044D62"/>
    <w:rsid w:val="00045096"/>
    <w:rsid w:val="000450B6"/>
    <w:rsid w:val="00045C3B"/>
    <w:rsid w:val="000475EC"/>
    <w:rsid w:val="0004760A"/>
    <w:rsid w:val="00047C4F"/>
    <w:rsid w:val="000506B4"/>
    <w:rsid w:val="00050843"/>
    <w:rsid w:val="00050905"/>
    <w:rsid w:val="00050A9A"/>
    <w:rsid w:val="00050D8F"/>
    <w:rsid w:val="00050EC1"/>
    <w:rsid w:val="00054BB0"/>
    <w:rsid w:val="00060E03"/>
    <w:rsid w:val="00061ADA"/>
    <w:rsid w:val="00061E73"/>
    <w:rsid w:val="0006253D"/>
    <w:rsid w:val="000637C0"/>
    <w:rsid w:val="00063EE7"/>
    <w:rsid w:val="0006549C"/>
    <w:rsid w:val="000658C3"/>
    <w:rsid w:val="00066652"/>
    <w:rsid w:val="000668A8"/>
    <w:rsid w:val="00067721"/>
    <w:rsid w:val="00067B5E"/>
    <w:rsid w:val="0007129F"/>
    <w:rsid w:val="00071D26"/>
    <w:rsid w:val="00072198"/>
    <w:rsid w:val="00072B44"/>
    <w:rsid w:val="00072C22"/>
    <w:rsid w:val="00072CAF"/>
    <w:rsid w:val="00073573"/>
    <w:rsid w:val="00073C05"/>
    <w:rsid w:val="000749C0"/>
    <w:rsid w:val="00075451"/>
    <w:rsid w:val="00075A31"/>
    <w:rsid w:val="00076C45"/>
    <w:rsid w:val="000770D0"/>
    <w:rsid w:val="00080707"/>
    <w:rsid w:val="00080CA1"/>
    <w:rsid w:val="00081052"/>
    <w:rsid w:val="0008128B"/>
    <w:rsid w:val="00083876"/>
    <w:rsid w:val="00083922"/>
    <w:rsid w:val="00083F2A"/>
    <w:rsid w:val="000853C0"/>
    <w:rsid w:val="00085676"/>
    <w:rsid w:val="0008734D"/>
    <w:rsid w:val="0009043A"/>
    <w:rsid w:val="00091ECC"/>
    <w:rsid w:val="00091F27"/>
    <w:rsid w:val="000922D6"/>
    <w:rsid w:val="000926D4"/>
    <w:rsid w:val="00092D81"/>
    <w:rsid w:val="000934BD"/>
    <w:rsid w:val="00093A8D"/>
    <w:rsid w:val="00094F23"/>
    <w:rsid w:val="000969E2"/>
    <w:rsid w:val="00097661"/>
    <w:rsid w:val="00097D77"/>
    <w:rsid w:val="000A0288"/>
    <w:rsid w:val="000A0E37"/>
    <w:rsid w:val="000A2773"/>
    <w:rsid w:val="000A331A"/>
    <w:rsid w:val="000A34DA"/>
    <w:rsid w:val="000A375E"/>
    <w:rsid w:val="000A4345"/>
    <w:rsid w:val="000A4395"/>
    <w:rsid w:val="000A43B8"/>
    <w:rsid w:val="000A468F"/>
    <w:rsid w:val="000A4C74"/>
    <w:rsid w:val="000A4F17"/>
    <w:rsid w:val="000A51F9"/>
    <w:rsid w:val="000A5271"/>
    <w:rsid w:val="000A5AFB"/>
    <w:rsid w:val="000A63BA"/>
    <w:rsid w:val="000A7AEE"/>
    <w:rsid w:val="000A7D28"/>
    <w:rsid w:val="000B1A03"/>
    <w:rsid w:val="000B2F0B"/>
    <w:rsid w:val="000B34A3"/>
    <w:rsid w:val="000B3D61"/>
    <w:rsid w:val="000B3E15"/>
    <w:rsid w:val="000B4334"/>
    <w:rsid w:val="000B49F3"/>
    <w:rsid w:val="000B4AB2"/>
    <w:rsid w:val="000B4D05"/>
    <w:rsid w:val="000B5203"/>
    <w:rsid w:val="000B54B8"/>
    <w:rsid w:val="000B5D26"/>
    <w:rsid w:val="000B5DDF"/>
    <w:rsid w:val="000B65EF"/>
    <w:rsid w:val="000C013B"/>
    <w:rsid w:val="000C0589"/>
    <w:rsid w:val="000C0F8E"/>
    <w:rsid w:val="000C1559"/>
    <w:rsid w:val="000C1A46"/>
    <w:rsid w:val="000C25F9"/>
    <w:rsid w:val="000C2751"/>
    <w:rsid w:val="000C49AF"/>
    <w:rsid w:val="000C4A9F"/>
    <w:rsid w:val="000C4F93"/>
    <w:rsid w:val="000C5238"/>
    <w:rsid w:val="000C5673"/>
    <w:rsid w:val="000C7674"/>
    <w:rsid w:val="000D0178"/>
    <w:rsid w:val="000D1CC3"/>
    <w:rsid w:val="000D1D82"/>
    <w:rsid w:val="000D341D"/>
    <w:rsid w:val="000D3F78"/>
    <w:rsid w:val="000D4F0F"/>
    <w:rsid w:val="000D796E"/>
    <w:rsid w:val="000D7C1F"/>
    <w:rsid w:val="000E123F"/>
    <w:rsid w:val="000E1312"/>
    <w:rsid w:val="000E142E"/>
    <w:rsid w:val="000E210C"/>
    <w:rsid w:val="000E244E"/>
    <w:rsid w:val="000E3096"/>
    <w:rsid w:val="000E315C"/>
    <w:rsid w:val="000E333E"/>
    <w:rsid w:val="000E3A81"/>
    <w:rsid w:val="000E3FD4"/>
    <w:rsid w:val="000E47D7"/>
    <w:rsid w:val="000E485A"/>
    <w:rsid w:val="000E56D2"/>
    <w:rsid w:val="000E5819"/>
    <w:rsid w:val="000E68B8"/>
    <w:rsid w:val="000E6954"/>
    <w:rsid w:val="000E752E"/>
    <w:rsid w:val="000F001A"/>
    <w:rsid w:val="000F02E0"/>
    <w:rsid w:val="000F0CC6"/>
    <w:rsid w:val="000F1209"/>
    <w:rsid w:val="000F1276"/>
    <w:rsid w:val="000F132F"/>
    <w:rsid w:val="000F1638"/>
    <w:rsid w:val="000F17F8"/>
    <w:rsid w:val="000F18AB"/>
    <w:rsid w:val="000F2C7C"/>
    <w:rsid w:val="000F2F79"/>
    <w:rsid w:val="000F3146"/>
    <w:rsid w:val="000F3864"/>
    <w:rsid w:val="000F58A9"/>
    <w:rsid w:val="000F59D5"/>
    <w:rsid w:val="000F5D47"/>
    <w:rsid w:val="000F69DD"/>
    <w:rsid w:val="000F751C"/>
    <w:rsid w:val="000F7DE9"/>
    <w:rsid w:val="00100786"/>
    <w:rsid w:val="00101918"/>
    <w:rsid w:val="00102AE1"/>
    <w:rsid w:val="001032E8"/>
    <w:rsid w:val="00103441"/>
    <w:rsid w:val="00103C0B"/>
    <w:rsid w:val="001041BF"/>
    <w:rsid w:val="00104BA6"/>
    <w:rsid w:val="0010606F"/>
    <w:rsid w:val="001113AC"/>
    <w:rsid w:val="0011184F"/>
    <w:rsid w:val="0011256C"/>
    <w:rsid w:val="00112690"/>
    <w:rsid w:val="0011477E"/>
    <w:rsid w:val="00115394"/>
    <w:rsid w:val="0011567E"/>
    <w:rsid w:val="0011643C"/>
    <w:rsid w:val="0011693A"/>
    <w:rsid w:val="00116ADF"/>
    <w:rsid w:val="0011767D"/>
    <w:rsid w:val="00120115"/>
    <w:rsid w:val="0012064C"/>
    <w:rsid w:val="00120A02"/>
    <w:rsid w:val="001210A4"/>
    <w:rsid w:val="001217E2"/>
    <w:rsid w:val="00122083"/>
    <w:rsid w:val="001230C1"/>
    <w:rsid w:val="001238B4"/>
    <w:rsid w:val="0012487F"/>
    <w:rsid w:val="0012493B"/>
    <w:rsid w:val="00125587"/>
    <w:rsid w:val="00125D97"/>
    <w:rsid w:val="001278FF"/>
    <w:rsid w:val="00127D2E"/>
    <w:rsid w:val="00127F2D"/>
    <w:rsid w:val="00130761"/>
    <w:rsid w:val="00131FC3"/>
    <w:rsid w:val="0013233A"/>
    <w:rsid w:val="00132897"/>
    <w:rsid w:val="00132FFD"/>
    <w:rsid w:val="0013324A"/>
    <w:rsid w:val="00133750"/>
    <w:rsid w:val="00133D85"/>
    <w:rsid w:val="00133E63"/>
    <w:rsid w:val="0013465D"/>
    <w:rsid w:val="0013532E"/>
    <w:rsid w:val="0013764B"/>
    <w:rsid w:val="00137EC6"/>
    <w:rsid w:val="00141D38"/>
    <w:rsid w:val="00144C5E"/>
    <w:rsid w:val="00144F86"/>
    <w:rsid w:val="001454D6"/>
    <w:rsid w:val="00146E10"/>
    <w:rsid w:val="00147247"/>
    <w:rsid w:val="00150295"/>
    <w:rsid w:val="00150706"/>
    <w:rsid w:val="00150E28"/>
    <w:rsid w:val="00151026"/>
    <w:rsid w:val="001522A8"/>
    <w:rsid w:val="001529CF"/>
    <w:rsid w:val="00152DC3"/>
    <w:rsid w:val="001531CC"/>
    <w:rsid w:val="0015332E"/>
    <w:rsid w:val="001534D4"/>
    <w:rsid w:val="001536EE"/>
    <w:rsid w:val="001538B2"/>
    <w:rsid w:val="00154409"/>
    <w:rsid w:val="0015473F"/>
    <w:rsid w:val="0015475E"/>
    <w:rsid w:val="00156432"/>
    <w:rsid w:val="0015676C"/>
    <w:rsid w:val="001567FB"/>
    <w:rsid w:val="001572FA"/>
    <w:rsid w:val="00160302"/>
    <w:rsid w:val="00160B95"/>
    <w:rsid w:val="00160C22"/>
    <w:rsid w:val="00160E68"/>
    <w:rsid w:val="0016116A"/>
    <w:rsid w:val="00161901"/>
    <w:rsid w:val="00162085"/>
    <w:rsid w:val="00162A9E"/>
    <w:rsid w:val="00162CF8"/>
    <w:rsid w:val="00163836"/>
    <w:rsid w:val="001638F7"/>
    <w:rsid w:val="001657CC"/>
    <w:rsid w:val="00165F2E"/>
    <w:rsid w:val="0016652C"/>
    <w:rsid w:val="00166DA0"/>
    <w:rsid w:val="00167C2D"/>
    <w:rsid w:val="00167F29"/>
    <w:rsid w:val="00170B09"/>
    <w:rsid w:val="00170EB5"/>
    <w:rsid w:val="00171850"/>
    <w:rsid w:val="00173540"/>
    <w:rsid w:val="00174DF9"/>
    <w:rsid w:val="0017578F"/>
    <w:rsid w:val="00175F0A"/>
    <w:rsid w:val="00176162"/>
    <w:rsid w:val="00176728"/>
    <w:rsid w:val="00176C61"/>
    <w:rsid w:val="00177616"/>
    <w:rsid w:val="00180424"/>
    <w:rsid w:val="0018092D"/>
    <w:rsid w:val="00180AFB"/>
    <w:rsid w:val="0018113A"/>
    <w:rsid w:val="00181718"/>
    <w:rsid w:val="0018329C"/>
    <w:rsid w:val="00185633"/>
    <w:rsid w:val="001857E0"/>
    <w:rsid w:val="00185CF5"/>
    <w:rsid w:val="00186892"/>
    <w:rsid w:val="00186EB6"/>
    <w:rsid w:val="00187DB7"/>
    <w:rsid w:val="00190296"/>
    <w:rsid w:val="00190AD3"/>
    <w:rsid w:val="00190E5B"/>
    <w:rsid w:val="00191C72"/>
    <w:rsid w:val="00192276"/>
    <w:rsid w:val="00192585"/>
    <w:rsid w:val="00192EC9"/>
    <w:rsid w:val="00192F75"/>
    <w:rsid w:val="00193B79"/>
    <w:rsid w:val="00193EAB"/>
    <w:rsid w:val="001948AA"/>
    <w:rsid w:val="0019523B"/>
    <w:rsid w:val="00195F7D"/>
    <w:rsid w:val="00196713"/>
    <w:rsid w:val="001968B4"/>
    <w:rsid w:val="00196D86"/>
    <w:rsid w:val="001977F5"/>
    <w:rsid w:val="00197855"/>
    <w:rsid w:val="00197AA3"/>
    <w:rsid w:val="001A02BE"/>
    <w:rsid w:val="001A081E"/>
    <w:rsid w:val="001A2936"/>
    <w:rsid w:val="001A3070"/>
    <w:rsid w:val="001A3C20"/>
    <w:rsid w:val="001A4321"/>
    <w:rsid w:val="001A4490"/>
    <w:rsid w:val="001A47EB"/>
    <w:rsid w:val="001A4AA4"/>
    <w:rsid w:val="001A4D91"/>
    <w:rsid w:val="001A5157"/>
    <w:rsid w:val="001A5782"/>
    <w:rsid w:val="001A6502"/>
    <w:rsid w:val="001B007B"/>
    <w:rsid w:val="001B02A6"/>
    <w:rsid w:val="001B1494"/>
    <w:rsid w:val="001B15C1"/>
    <w:rsid w:val="001B25E3"/>
    <w:rsid w:val="001B4AB5"/>
    <w:rsid w:val="001B5F6D"/>
    <w:rsid w:val="001B67DC"/>
    <w:rsid w:val="001B6A0F"/>
    <w:rsid w:val="001B7956"/>
    <w:rsid w:val="001B7ADD"/>
    <w:rsid w:val="001B7B36"/>
    <w:rsid w:val="001B7C07"/>
    <w:rsid w:val="001B7C30"/>
    <w:rsid w:val="001C0DFC"/>
    <w:rsid w:val="001C172E"/>
    <w:rsid w:val="001C212F"/>
    <w:rsid w:val="001C29C5"/>
    <w:rsid w:val="001C2CB0"/>
    <w:rsid w:val="001C4264"/>
    <w:rsid w:val="001C437C"/>
    <w:rsid w:val="001C495C"/>
    <w:rsid w:val="001C5B4B"/>
    <w:rsid w:val="001C651D"/>
    <w:rsid w:val="001C66C5"/>
    <w:rsid w:val="001C7C5A"/>
    <w:rsid w:val="001D029E"/>
    <w:rsid w:val="001D1159"/>
    <w:rsid w:val="001D16EA"/>
    <w:rsid w:val="001D18EE"/>
    <w:rsid w:val="001D2918"/>
    <w:rsid w:val="001D2CA4"/>
    <w:rsid w:val="001D64AB"/>
    <w:rsid w:val="001D75C8"/>
    <w:rsid w:val="001E0667"/>
    <w:rsid w:val="001E14E3"/>
    <w:rsid w:val="001E29D2"/>
    <w:rsid w:val="001E2F5C"/>
    <w:rsid w:val="001E3BFD"/>
    <w:rsid w:val="001E3C0F"/>
    <w:rsid w:val="001E4365"/>
    <w:rsid w:val="001E46D2"/>
    <w:rsid w:val="001E5578"/>
    <w:rsid w:val="001E57E7"/>
    <w:rsid w:val="001E5C06"/>
    <w:rsid w:val="001E6C1B"/>
    <w:rsid w:val="001E6E7F"/>
    <w:rsid w:val="001E6F47"/>
    <w:rsid w:val="001E7521"/>
    <w:rsid w:val="001E7BD6"/>
    <w:rsid w:val="001F02E9"/>
    <w:rsid w:val="001F039E"/>
    <w:rsid w:val="001F0520"/>
    <w:rsid w:val="001F1BE4"/>
    <w:rsid w:val="001F1D12"/>
    <w:rsid w:val="001F20A5"/>
    <w:rsid w:val="001F2532"/>
    <w:rsid w:val="001F2B50"/>
    <w:rsid w:val="001F54B5"/>
    <w:rsid w:val="001F6482"/>
    <w:rsid w:val="001F6901"/>
    <w:rsid w:val="001F69C3"/>
    <w:rsid w:val="001F6A18"/>
    <w:rsid w:val="001F785B"/>
    <w:rsid w:val="001F7AC7"/>
    <w:rsid w:val="00201433"/>
    <w:rsid w:val="00201B1D"/>
    <w:rsid w:val="00202277"/>
    <w:rsid w:val="0020348D"/>
    <w:rsid w:val="002036E0"/>
    <w:rsid w:val="002043D1"/>
    <w:rsid w:val="0020482F"/>
    <w:rsid w:val="00205A01"/>
    <w:rsid w:val="00205D76"/>
    <w:rsid w:val="002063A1"/>
    <w:rsid w:val="0020666A"/>
    <w:rsid w:val="00206D4C"/>
    <w:rsid w:val="00207400"/>
    <w:rsid w:val="00210A5B"/>
    <w:rsid w:val="00210F99"/>
    <w:rsid w:val="00211158"/>
    <w:rsid w:val="00211257"/>
    <w:rsid w:val="00211521"/>
    <w:rsid w:val="0021590B"/>
    <w:rsid w:val="00216D0C"/>
    <w:rsid w:val="00216E31"/>
    <w:rsid w:val="00217294"/>
    <w:rsid w:val="0021778C"/>
    <w:rsid w:val="00217E45"/>
    <w:rsid w:val="00221977"/>
    <w:rsid w:val="00221EE7"/>
    <w:rsid w:val="00223432"/>
    <w:rsid w:val="00223654"/>
    <w:rsid w:val="002243BC"/>
    <w:rsid w:val="00225033"/>
    <w:rsid w:val="002251FD"/>
    <w:rsid w:val="00226105"/>
    <w:rsid w:val="00227056"/>
    <w:rsid w:val="0022759F"/>
    <w:rsid w:val="00227B57"/>
    <w:rsid w:val="00227C39"/>
    <w:rsid w:val="00227E4E"/>
    <w:rsid w:val="00230617"/>
    <w:rsid w:val="00232B06"/>
    <w:rsid w:val="00233A1E"/>
    <w:rsid w:val="0023622A"/>
    <w:rsid w:val="00236678"/>
    <w:rsid w:val="0023776B"/>
    <w:rsid w:val="00237B0F"/>
    <w:rsid w:val="002402D8"/>
    <w:rsid w:val="00240449"/>
    <w:rsid w:val="0024106C"/>
    <w:rsid w:val="00241E5C"/>
    <w:rsid w:val="00242364"/>
    <w:rsid w:val="00242E4A"/>
    <w:rsid w:val="0024309D"/>
    <w:rsid w:val="00243629"/>
    <w:rsid w:val="00243D4A"/>
    <w:rsid w:val="00244235"/>
    <w:rsid w:val="0024537D"/>
    <w:rsid w:val="002460B5"/>
    <w:rsid w:val="00247BF1"/>
    <w:rsid w:val="00247E7B"/>
    <w:rsid w:val="0025088F"/>
    <w:rsid w:val="002514B9"/>
    <w:rsid w:val="00251DDA"/>
    <w:rsid w:val="0025215E"/>
    <w:rsid w:val="0025238E"/>
    <w:rsid w:val="00252998"/>
    <w:rsid w:val="0025401F"/>
    <w:rsid w:val="00254D45"/>
    <w:rsid w:val="00254F1E"/>
    <w:rsid w:val="00255184"/>
    <w:rsid w:val="002555A6"/>
    <w:rsid w:val="00255C9D"/>
    <w:rsid w:val="0025664B"/>
    <w:rsid w:val="00256875"/>
    <w:rsid w:val="00256A05"/>
    <w:rsid w:val="00261322"/>
    <w:rsid w:val="00261CF0"/>
    <w:rsid w:val="002627B0"/>
    <w:rsid w:val="0026280C"/>
    <w:rsid w:val="00263123"/>
    <w:rsid w:val="00263EA0"/>
    <w:rsid w:val="00265360"/>
    <w:rsid w:val="002656F4"/>
    <w:rsid w:val="00265EA3"/>
    <w:rsid w:val="0026695A"/>
    <w:rsid w:val="00267AB5"/>
    <w:rsid w:val="00267D12"/>
    <w:rsid w:val="00270844"/>
    <w:rsid w:val="002708DE"/>
    <w:rsid w:val="00270C7A"/>
    <w:rsid w:val="0027145E"/>
    <w:rsid w:val="002718D9"/>
    <w:rsid w:val="00272F69"/>
    <w:rsid w:val="002732E4"/>
    <w:rsid w:val="00274308"/>
    <w:rsid w:val="00274408"/>
    <w:rsid w:val="00274DE6"/>
    <w:rsid w:val="00276EFC"/>
    <w:rsid w:val="00277F4F"/>
    <w:rsid w:val="00280DEA"/>
    <w:rsid w:val="00280FDF"/>
    <w:rsid w:val="00283B96"/>
    <w:rsid w:val="00283EF5"/>
    <w:rsid w:val="00283F4D"/>
    <w:rsid w:val="00284539"/>
    <w:rsid w:val="00284EA4"/>
    <w:rsid w:val="002859C6"/>
    <w:rsid w:val="00292000"/>
    <w:rsid w:val="0029274B"/>
    <w:rsid w:val="00292D35"/>
    <w:rsid w:val="00293D07"/>
    <w:rsid w:val="00294452"/>
    <w:rsid w:val="002947B6"/>
    <w:rsid w:val="00294867"/>
    <w:rsid w:val="002948A2"/>
    <w:rsid w:val="00294BAE"/>
    <w:rsid w:val="00295882"/>
    <w:rsid w:val="00296ED3"/>
    <w:rsid w:val="00297674"/>
    <w:rsid w:val="00297678"/>
    <w:rsid w:val="00297AA4"/>
    <w:rsid w:val="002A19F4"/>
    <w:rsid w:val="002A1BF5"/>
    <w:rsid w:val="002A1C45"/>
    <w:rsid w:val="002A1D63"/>
    <w:rsid w:val="002A1FAD"/>
    <w:rsid w:val="002A2120"/>
    <w:rsid w:val="002A2DAA"/>
    <w:rsid w:val="002A372C"/>
    <w:rsid w:val="002A4879"/>
    <w:rsid w:val="002A4983"/>
    <w:rsid w:val="002A49D5"/>
    <w:rsid w:val="002A4E3D"/>
    <w:rsid w:val="002A5F52"/>
    <w:rsid w:val="002A620D"/>
    <w:rsid w:val="002A735E"/>
    <w:rsid w:val="002A791C"/>
    <w:rsid w:val="002A7D5B"/>
    <w:rsid w:val="002A7FA3"/>
    <w:rsid w:val="002B0C4D"/>
    <w:rsid w:val="002B0F87"/>
    <w:rsid w:val="002B1204"/>
    <w:rsid w:val="002B176B"/>
    <w:rsid w:val="002B1861"/>
    <w:rsid w:val="002B1953"/>
    <w:rsid w:val="002B1F54"/>
    <w:rsid w:val="002B3299"/>
    <w:rsid w:val="002B430B"/>
    <w:rsid w:val="002B478D"/>
    <w:rsid w:val="002B4A0D"/>
    <w:rsid w:val="002B4BE7"/>
    <w:rsid w:val="002B5571"/>
    <w:rsid w:val="002B5FBC"/>
    <w:rsid w:val="002B5FED"/>
    <w:rsid w:val="002B6412"/>
    <w:rsid w:val="002C0A22"/>
    <w:rsid w:val="002C1764"/>
    <w:rsid w:val="002C216F"/>
    <w:rsid w:val="002C22D8"/>
    <w:rsid w:val="002C2BC3"/>
    <w:rsid w:val="002C3211"/>
    <w:rsid w:val="002C4E12"/>
    <w:rsid w:val="002C4F4E"/>
    <w:rsid w:val="002C5895"/>
    <w:rsid w:val="002C5E7B"/>
    <w:rsid w:val="002C758A"/>
    <w:rsid w:val="002C7E3E"/>
    <w:rsid w:val="002D002D"/>
    <w:rsid w:val="002D0725"/>
    <w:rsid w:val="002D0DDF"/>
    <w:rsid w:val="002D0E73"/>
    <w:rsid w:val="002D2363"/>
    <w:rsid w:val="002D3764"/>
    <w:rsid w:val="002D4088"/>
    <w:rsid w:val="002D4B2B"/>
    <w:rsid w:val="002D537E"/>
    <w:rsid w:val="002D54F5"/>
    <w:rsid w:val="002D6823"/>
    <w:rsid w:val="002D6947"/>
    <w:rsid w:val="002D749B"/>
    <w:rsid w:val="002E056A"/>
    <w:rsid w:val="002E07BD"/>
    <w:rsid w:val="002E0804"/>
    <w:rsid w:val="002E0B9F"/>
    <w:rsid w:val="002E0C9A"/>
    <w:rsid w:val="002E0D4A"/>
    <w:rsid w:val="002E2429"/>
    <w:rsid w:val="002E27FA"/>
    <w:rsid w:val="002E2DC0"/>
    <w:rsid w:val="002E2E0D"/>
    <w:rsid w:val="002E42E1"/>
    <w:rsid w:val="002E45F3"/>
    <w:rsid w:val="002E583B"/>
    <w:rsid w:val="002E5C66"/>
    <w:rsid w:val="002E5EF3"/>
    <w:rsid w:val="002E6CF8"/>
    <w:rsid w:val="002E6E71"/>
    <w:rsid w:val="002F07FA"/>
    <w:rsid w:val="002F0B62"/>
    <w:rsid w:val="002F13F3"/>
    <w:rsid w:val="002F2148"/>
    <w:rsid w:val="002F21CD"/>
    <w:rsid w:val="002F4673"/>
    <w:rsid w:val="002F4DE3"/>
    <w:rsid w:val="002F538A"/>
    <w:rsid w:val="002F5976"/>
    <w:rsid w:val="002F5C30"/>
    <w:rsid w:val="002F683F"/>
    <w:rsid w:val="002F6C2A"/>
    <w:rsid w:val="002F7A73"/>
    <w:rsid w:val="00300A50"/>
    <w:rsid w:val="003024F5"/>
    <w:rsid w:val="00302CB3"/>
    <w:rsid w:val="0030318C"/>
    <w:rsid w:val="00303B64"/>
    <w:rsid w:val="00304A1C"/>
    <w:rsid w:val="00305921"/>
    <w:rsid w:val="00306EA7"/>
    <w:rsid w:val="00307558"/>
    <w:rsid w:val="003100F0"/>
    <w:rsid w:val="00312933"/>
    <w:rsid w:val="00313111"/>
    <w:rsid w:val="00313A64"/>
    <w:rsid w:val="0031461F"/>
    <w:rsid w:val="00314AE8"/>
    <w:rsid w:val="00316092"/>
    <w:rsid w:val="00316A0A"/>
    <w:rsid w:val="00316B7B"/>
    <w:rsid w:val="00316EEB"/>
    <w:rsid w:val="003179ED"/>
    <w:rsid w:val="00320A2C"/>
    <w:rsid w:val="00321FB9"/>
    <w:rsid w:val="00322BF2"/>
    <w:rsid w:val="00322C08"/>
    <w:rsid w:val="0032344B"/>
    <w:rsid w:val="00324050"/>
    <w:rsid w:val="003267BC"/>
    <w:rsid w:val="00326F34"/>
    <w:rsid w:val="00326FB8"/>
    <w:rsid w:val="003272DA"/>
    <w:rsid w:val="003273F9"/>
    <w:rsid w:val="003302BC"/>
    <w:rsid w:val="003303E1"/>
    <w:rsid w:val="00330B1C"/>
    <w:rsid w:val="003322CB"/>
    <w:rsid w:val="00332391"/>
    <w:rsid w:val="00332E55"/>
    <w:rsid w:val="0033352C"/>
    <w:rsid w:val="00334584"/>
    <w:rsid w:val="00334612"/>
    <w:rsid w:val="00334B27"/>
    <w:rsid w:val="0033554F"/>
    <w:rsid w:val="003363D2"/>
    <w:rsid w:val="00336678"/>
    <w:rsid w:val="0033748A"/>
    <w:rsid w:val="00337DBC"/>
    <w:rsid w:val="00337E28"/>
    <w:rsid w:val="00337FED"/>
    <w:rsid w:val="0034053A"/>
    <w:rsid w:val="00340C00"/>
    <w:rsid w:val="00341A9B"/>
    <w:rsid w:val="00342AF1"/>
    <w:rsid w:val="00343521"/>
    <w:rsid w:val="00345B26"/>
    <w:rsid w:val="00345D5C"/>
    <w:rsid w:val="003477DE"/>
    <w:rsid w:val="00347B13"/>
    <w:rsid w:val="00347B9B"/>
    <w:rsid w:val="003503FB"/>
    <w:rsid w:val="00350413"/>
    <w:rsid w:val="0035092C"/>
    <w:rsid w:val="003509B5"/>
    <w:rsid w:val="0035190A"/>
    <w:rsid w:val="00351E08"/>
    <w:rsid w:val="00354EF4"/>
    <w:rsid w:val="00355B7C"/>
    <w:rsid w:val="00355E97"/>
    <w:rsid w:val="00360F79"/>
    <w:rsid w:val="00361D96"/>
    <w:rsid w:val="00363C2A"/>
    <w:rsid w:val="00363C94"/>
    <w:rsid w:val="003640E1"/>
    <w:rsid w:val="00365AE7"/>
    <w:rsid w:val="00365D7B"/>
    <w:rsid w:val="00372DA5"/>
    <w:rsid w:val="003736E5"/>
    <w:rsid w:val="00374055"/>
    <w:rsid w:val="00375028"/>
    <w:rsid w:val="003752CD"/>
    <w:rsid w:val="0037531D"/>
    <w:rsid w:val="003769FF"/>
    <w:rsid w:val="00376E19"/>
    <w:rsid w:val="00377B1E"/>
    <w:rsid w:val="0038050A"/>
    <w:rsid w:val="00380642"/>
    <w:rsid w:val="003822A9"/>
    <w:rsid w:val="00383382"/>
    <w:rsid w:val="0038426D"/>
    <w:rsid w:val="00384E9C"/>
    <w:rsid w:val="0038656A"/>
    <w:rsid w:val="003868BA"/>
    <w:rsid w:val="00386B7C"/>
    <w:rsid w:val="00387352"/>
    <w:rsid w:val="00387592"/>
    <w:rsid w:val="00387D2C"/>
    <w:rsid w:val="00390027"/>
    <w:rsid w:val="0039082A"/>
    <w:rsid w:val="00390ABD"/>
    <w:rsid w:val="00391E8E"/>
    <w:rsid w:val="00394A2C"/>
    <w:rsid w:val="00395236"/>
    <w:rsid w:val="00397DFF"/>
    <w:rsid w:val="00397FF6"/>
    <w:rsid w:val="003A1A55"/>
    <w:rsid w:val="003A1BEF"/>
    <w:rsid w:val="003A2533"/>
    <w:rsid w:val="003A30B9"/>
    <w:rsid w:val="003A323E"/>
    <w:rsid w:val="003A3C12"/>
    <w:rsid w:val="003A3F66"/>
    <w:rsid w:val="003A3FBF"/>
    <w:rsid w:val="003A4314"/>
    <w:rsid w:val="003A43E0"/>
    <w:rsid w:val="003A45BF"/>
    <w:rsid w:val="003A4880"/>
    <w:rsid w:val="003A593B"/>
    <w:rsid w:val="003A5B00"/>
    <w:rsid w:val="003A5C29"/>
    <w:rsid w:val="003A5D94"/>
    <w:rsid w:val="003A73BC"/>
    <w:rsid w:val="003A759C"/>
    <w:rsid w:val="003A7DED"/>
    <w:rsid w:val="003B042F"/>
    <w:rsid w:val="003B08C2"/>
    <w:rsid w:val="003B0E57"/>
    <w:rsid w:val="003B10DE"/>
    <w:rsid w:val="003B1F06"/>
    <w:rsid w:val="003B2D3A"/>
    <w:rsid w:val="003B3684"/>
    <w:rsid w:val="003B36DE"/>
    <w:rsid w:val="003B4ADA"/>
    <w:rsid w:val="003B691F"/>
    <w:rsid w:val="003B7A1E"/>
    <w:rsid w:val="003B7CC4"/>
    <w:rsid w:val="003C08EF"/>
    <w:rsid w:val="003C1D84"/>
    <w:rsid w:val="003C2107"/>
    <w:rsid w:val="003C225C"/>
    <w:rsid w:val="003C2C96"/>
    <w:rsid w:val="003C38ED"/>
    <w:rsid w:val="003C39C5"/>
    <w:rsid w:val="003C3FB5"/>
    <w:rsid w:val="003C4E87"/>
    <w:rsid w:val="003C5274"/>
    <w:rsid w:val="003C53EC"/>
    <w:rsid w:val="003C5792"/>
    <w:rsid w:val="003C6EAB"/>
    <w:rsid w:val="003C7C28"/>
    <w:rsid w:val="003D0D56"/>
    <w:rsid w:val="003D11E7"/>
    <w:rsid w:val="003D1265"/>
    <w:rsid w:val="003D1438"/>
    <w:rsid w:val="003D157C"/>
    <w:rsid w:val="003D28D3"/>
    <w:rsid w:val="003D297E"/>
    <w:rsid w:val="003D2A54"/>
    <w:rsid w:val="003D3B1F"/>
    <w:rsid w:val="003D47A3"/>
    <w:rsid w:val="003D47B9"/>
    <w:rsid w:val="003D4C64"/>
    <w:rsid w:val="003D51CF"/>
    <w:rsid w:val="003D618A"/>
    <w:rsid w:val="003D76D5"/>
    <w:rsid w:val="003E01AF"/>
    <w:rsid w:val="003E1D38"/>
    <w:rsid w:val="003E1D40"/>
    <w:rsid w:val="003E1EA4"/>
    <w:rsid w:val="003E33C3"/>
    <w:rsid w:val="003E36EB"/>
    <w:rsid w:val="003E4EA5"/>
    <w:rsid w:val="003E5A72"/>
    <w:rsid w:val="003E65AD"/>
    <w:rsid w:val="003E676F"/>
    <w:rsid w:val="003E68FD"/>
    <w:rsid w:val="003E6965"/>
    <w:rsid w:val="003E6C89"/>
    <w:rsid w:val="003E72CC"/>
    <w:rsid w:val="003E78A5"/>
    <w:rsid w:val="003F0AAC"/>
    <w:rsid w:val="003F14EB"/>
    <w:rsid w:val="003F1C1E"/>
    <w:rsid w:val="003F2015"/>
    <w:rsid w:val="003F2934"/>
    <w:rsid w:val="003F4977"/>
    <w:rsid w:val="003F523D"/>
    <w:rsid w:val="003F5B6C"/>
    <w:rsid w:val="003F5D6A"/>
    <w:rsid w:val="003F677F"/>
    <w:rsid w:val="003F6E9C"/>
    <w:rsid w:val="003F6EE4"/>
    <w:rsid w:val="003F7A3D"/>
    <w:rsid w:val="0040031C"/>
    <w:rsid w:val="004010B9"/>
    <w:rsid w:val="00401B11"/>
    <w:rsid w:val="00401CA8"/>
    <w:rsid w:val="0040210F"/>
    <w:rsid w:val="00403262"/>
    <w:rsid w:val="00403400"/>
    <w:rsid w:val="004035DA"/>
    <w:rsid w:val="00404087"/>
    <w:rsid w:val="00404654"/>
    <w:rsid w:val="004052F5"/>
    <w:rsid w:val="00405805"/>
    <w:rsid w:val="00405DA7"/>
    <w:rsid w:val="00406940"/>
    <w:rsid w:val="00406DD9"/>
    <w:rsid w:val="00407817"/>
    <w:rsid w:val="00407A68"/>
    <w:rsid w:val="004103D4"/>
    <w:rsid w:val="00410571"/>
    <w:rsid w:val="004107FA"/>
    <w:rsid w:val="00410B6F"/>
    <w:rsid w:val="00411CEE"/>
    <w:rsid w:val="00412E87"/>
    <w:rsid w:val="00413A05"/>
    <w:rsid w:val="00413C8E"/>
    <w:rsid w:val="004147F7"/>
    <w:rsid w:val="00414A67"/>
    <w:rsid w:val="004150EC"/>
    <w:rsid w:val="004157DF"/>
    <w:rsid w:val="00415E13"/>
    <w:rsid w:val="00416137"/>
    <w:rsid w:val="00417C5D"/>
    <w:rsid w:val="00420162"/>
    <w:rsid w:val="00420943"/>
    <w:rsid w:val="00422CD8"/>
    <w:rsid w:val="00424091"/>
    <w:rsid w:val="004248F1"/>
    <w:rsid w:val="00425919"/>
    <w:rsid w:val="00425B32"/>
    <w:rsid w:val="00427B5C"/>
    <w:rsid w:val="00427E98"/>
    <w:rsid w:val="004316CF"/>
    <w:rsid w:val="00432834"/>
    <w:rsid w:val="00433922"/>
    <w:rsid w:val="00433FAB"/>
    <w:rsid w:val="0043421C"/>
    <w:rsid w:val="00435CCD"/>
    <w:rsid w:val="00436974"/>
    <w:rsid w:val="004372CB"/>
    <w:rsid w:val="0043734C"/>
    <w:rsid w:val="00437BFA"/>
    <w:rsid w:val="00437DAB"/>
    <w:rsid w:val="0044003B"/>
    <w:rsid w:val="004410AE"/>
    <w:rsid w:val="0044135B"/>
    <w:rsid w:val="00441388"/>
    <w:rsid w:val="0044163F"/>
    <w:rsid w:val="004421A1"/>
    <w:rsid w:val="00442443"/>
    <w:rsid w:val="00442C30"/>
    <w:rsid w:val="00443E42"/>
    <w:rsid w:val="00444B40"/>
    <w:rsid w:val="0044541C"/>
    <w:rsid w:val="00445A1A"/>
    <w:rsid w:val="004463D6"/>
    <w:rsid w:val="0044699D"/>
    <w:rsid w:val="00446C6B"/>
    <w:rsid w:val="00446EEC"/>
    <w:rsid w:val="00447277"/>
    <w:rsid w:val="00447484"/>
    <w:rsid w:val="00450992"/>
    <w:rsid w:val="004514E1"/>
    <w:rsid w:val="00451E4D"/>
    <w:rsid w:val="00452001"/>
    <w:rsid w:val="0045264A"/>
    <w:rsid w:val="00452944"/>
    <w:rsid w:val="00452CF2"/>
    <w:rsid w:val="00453120"/>
    <w:rsid w:val="00453314"/>
    <w:rsid w:val="00453D64"/>
    <w:rsid w:val="00454BED"/>
    <w:rsid w:val="00454DCB"/>
    <w:rsid w:val="004557C3"/>
    <w:rsid w:val="004559E8"/>
    <w:rsid w:val="0045612F"/>
    <w:rsid w:val="0045628B"/>
    <w:rsid w:val="004603B4"/>
    <w:rsid w:val="00461DDA"/>
    <w:rsid w:val="00462540"/>
    <w:rsid w:val="00462ACC"/>
    <w:rsid w:val="00463A99"/>
    <w:rsid w:val="00466B65"/>
    <w:rsid w:val="00466DC6"/>
    <w:rsid w:val="004673F4"/>
    <w:rsid w:val="00467B12"/>
    <w:rsid w:val="00467F44"/>
    <w:rsid w:val="004702BA"/>
    <w:rsid w:val="00470C8B"/>
    <w:rsid w:val="00470D15"/>
    <w:rsid w:val="004712D2"/>
    <w:rsid w:val="00471A16"/>
    <w:rsid w:val="00471A78"/>
    <w:rsid w:val="00471C82"/>
    <w:rsid w:val="00471F09"/>
    <w:rsid w:val="00471FE2"/>
    <w:rsid w:val="0047267A"/>
    <w:rsid w:val="00472C86"/>
    <w:rsid w:val="00472C9D"/>
    <w:rsid w:val="004740C5"/>
    <w:rsid w:val="00474B7A"/>
    <w:rsid w:val="004752ED"/>
    <w:rsid w:val="0047569D"/>
    <w:rsid w:val="0047694F"/>
    <w:rsid w:val="004772B8"/>
    <w:rsid w:val="0047773F"/>
    <w:rsid w:val="00477D65"/>
    <w:rsid w:val="00480108"/>
    <w:rsid w:val="00481C0D"/>
    <w:rsid w:val="00482025"/>
    <w:rsid w:val="00482564"/>
    <w:rsid w:val="004830B0"/>
    <w:rsid w:val="00483D41"/>
    <w:rsid w:val="00483E54"/>
    <w:rsid w:val="0048440C"/>
    <w:rsid w:val="00484491"/>
    <w:rsid w:val="004848C1"/>
    <w:rsid w:val="00484CEA"/>
    <w:rsid w:val="00484E86"/>
    <w:rsid w:val="00485261"/>
    <w:rsid w:val="00487308"/>
    <w:rsid w:val="0048786C"/>
    <w:rsid w:val="0048799A"/>
    <w:rsid w:val="00490C4D"/>
    <w:rsid w:val="00491610"/>
    <w:rsid w:val="00491CB2"/>
    <w:rsid w:val="00491F04"/>
    <w:rsid w:val="00492027"/>
    <w:rsid w:val="0049496B"/>
    <w:rsid w:val="004955DA"/>
    <w:rsid w:val="004A0BA1"/>
    <w:rsid w:val="004A0F20"/>
    <w:rsid w:val="004A1636"/>
    <w:rsid w:val="004A1B5B"/>
    <w:rsid w:val="004A23E2"/>
    <w:rsid w:val="004A25C2"/>
    <w:rsid w:val="004A2766"/>
    <w:rsid w:val="004A2777"/>
    <w:rsid w:val="004A5419"/>
    <w:rsid w:val="004A57AD"/>
    <w:rsid w:val="004A65E7"/>
    <w:rsid w:val="004A67EC"/>
    <w:rsid w:val="004A6B6D"/>
    <w:rsid w:val="004A714A"/>
    <w:rsid w:val="004A750A"/>
    <w:rsid w:val="004A79F3"/>
    <w:rsid w:val="004A7D5F"/>
    <w:rsid w:val="004B0DFA"/>
    <w:rsid w:val="004B10ED"/>
    <w:rsid w:val="004B174B"/>
    <w:rsid w:val="004B1A92"/>
    <w:rsid w:val="004B1E8D"/>
    <w:rsid w:val="004B228D"/>
    <w:rsid w:val="004B23D9"/>
    <w:rsid w:val="004B26C7"/>
    <w:rsid w:val="004B2F28"/>
    <w:rsid w:val="004B37B0"/>
    <w:rsid w:val="004B472B"/>
    <w:rsid w:val="004B48CF"/>
    <w:rsid w:val="004B572D"/>
    <w:rsid w:val="004B577C"/>
    <w:rsid w:val="004B598E"/>
    <w:rsid w:val="004B5BA1"/>
    <w:rsid w:val="004B5C60"/>
    <w:rsid w:val="004B65F3"/>
    <w:rsid w:val="004B666A"/>
    <w:rsid w:val="004B7E9F"/>
    <w:rsid w:val="004C1A82"/>
    <w:rsid w:val="004C1B50"/>
    <w:rsid w:val="004C3EC4"/>
    <w:rsid w:val="004C4FC0"/>
    <w:rsid w:val="004C5113"/>
    <w:rsid w:val="004C5C27"/>
    <w:rsid w:val="004C5F78"/>
    <w:rsid w:val="004C6D16"/>
    <w:rsid w:val="004C78B7"/>
    <w:rsid w:val="004C7D62"/>
    <w:rsid w:val="004D14D4"/>
    <w:rsid w:val="004D3D40"/>
    <w:rsid w:val="004D3E35"/>
    <w:rsid w:val="004D4542"/>
    <w:rsid w:val="004D4901"/>
    <w:rsid w:val="004D5245"/>
    <w:rsid w:val="004D62D4"/>
    <w:rsid w:val="004D6325"/>
    <w:rsid w:val="004D6B41"/>
    <w:rsid w:val="004D7C8E"/>
    <w:rsid w:val="004E0A8C"/>
    <w:rsid w:val="004E0D33"/>
    <w:rsid w:val="004E0DDE"/>
    <w:rsid w:val="004E11C3"/>
    <w:rsid w:val="004E1EE4"/>
    <w:rsid w:val="004E2026"/>
    <w:rsid w:val="004E3A3A"/>
    <w:rsid w:val="004E4285"/>
    <w:rsid w:val="004E42FB"/>
    <w:rsid w:val="004E4CE3"/>
    <w:rsid w:val="004E50AD"/>
    <w:rsid w:val="004E549E"/>
    <w:rsid w:val="004E59F7"/>
    <w:rsid w:val="004E5FC7"/>
    <w:rsid w:val="004E6ACD"/>
    <w:rsid w:val="004E7083"/>
    <w:rsid w:val="004F00B2"/>
    <w:rsid w:val="004F04AA"/>
    <w:rsid w:val="004F1042"/>
    <w:rsid w:val="004F1353"/>
    <w:rsid w:val="004F14DE"/>
    <w:rsid w:val="004F2714"/>
    <w:rsid w:val="004F2BDA"/>
    <w:rsid w:val="004F41B9"/>
    <w:rsid w:val="004F42CC"/>
    <w:rsid w:val="004F440B"/>
    <w:rsid w:val="004F4D6E"/>
    <w:rsid w:val="004F6F83"/>
    <w:rsid w:val="004F7313"/>
    <w:rsid w:val="004F7A7B"/>
    <w:rsid w:val="004F7C2E"/>
    <w:rsid w:val="005008C4"/>
    <w:rsid w:val="00504084"/>
    <w:rsid w:val="0050487A"/>
    <w:rsid w:val="00505024"/>
    <w:rsid w:val="00505437"/>
    <w:rsid w:val="0050554A"/>
    <w:rsid w:val="00505ECF"/>
    <w:rsid w:val="005063BE"/>
    <w:rsid w:val="005134D7"/>
    <w:rsid w:val="005141E1"/>
    <w:rsid w:val="0051568D"/>
    <w:rsid w:val="00516B6F"/>
    <w:rsid w:val="005177C1"/>
    <w:rsid w:val="00517F0D"/>
    <w:rsid w:val="00520133"/>
    <w:rsid w:val="0052078A"/>
    <w:rsid w:val="00521201"/>
    <w:rsid w:val="00521B3D"/>
    <w:rsid w:val="00521ED8"/>
    <w:rsid w:val="00521F3C"/>
    <w:rsid w:val="00522BA8"/>
    <w:rsid w:val="00523052"/>
    <w:rsid w:val="005237F9"/>
    <w:rsid w:val="00524502"/>
    <w:rsid w:val="0052468A"/>
    <w:rsid w:val="00524CAE"/>
    <w:rsid w:val="00524F75"/>
    <w:rsid w:val="00525797"/>
    <w:rsid w:val="0052600E"/>
    <w:rsid w:val="00526755"/>
    <w:rsid w:val="0052695C"/>
    <w:rsid w:val="00526A8E"/>
    <w:rsid w:val="00526AD7"/>
    <w:rsid w:val="00527A29"/>
    <w:rsid w:val="00527F82"/>
    <w:rsid w:val="00530785"/>
    <w:rsid w:val="00531729"/>
    <w:rsid w:val="005319CB"/>
    <w:rsid w:val="00531BB0"/>
    <w:rsid w:val="00532283"/>
    <w:rsid w:val="0053337D"/>
    <w:rsid w:val="0053450C"/>
    <w:rsid w:val="00535365"/>
    <w:rsid w:val="00535D9C"/>
    <w:rsid w:val="005361A6"/>
    <w:rsid w:val="005364E5"/>
    <w:rsid w:val="005366DE"/>
    <w:rsid w:val="00537244"/>
    <w:rsid w:val="0054038F"/>
    <w:rsid w:val="005405C0"/>
    <w:rsid w:val="005415B9"/>
    <w:rsid w:val="00541826"/>
    <w:rsid w:val="00541B88"/>
    <w:rsid w:val="00541BAE"/>
    <w:rsid w:val="00541F80"/>
    <w:rsid w:val="0054217E"/>
    <w:rsid w:val="005422C0"/>
    <w:rsid w:val="005427C8"/>
    <w:rsid w:val="005449CF"/>
    <w:rsid w:val="00545A3F"/>
    <w:rsid w:val="00546F1A"/>
    <w:rsid w:val="00547034"/>
    <w:rsid w:val="0054769D"/>
    <w:rsid w:val="00547C78"/>
    <w:rsid w:val="00550D39"/>
    <w:rsid w:val="005517A9"/>
    <w:rsid w:val="00551D5D"/>
    <w:rsid w:val="005527A6"/>
    <w:rsid w:val="00553923"/>
    <w:rsid w:val="005557EB"/>
    <w:rsid w:val="00555EC9"/>
    <w:rsid w:val="005570DA"/>
    <w:rsid w:val="0055712B"/>
    <w:rsid w:val="005604C6"/>
    <w:rsid w:val="00561116"/>
    <w:rsid w:val="00562A48"/>
    <w:rsid w:val="00563882"/>
    <w:rsid w:val="0056422A"/>
    <w:rsid w:val="0056457F"/>
    <w:rsid w:val="005657EA"/>
    <w:rsid w:val="005660F4"/>
    <w:rsid w:val="00567526"/>
    <w:rsid w:val="00567B66"/>
    <w:rsid w:val="00567C87"/>
    <w:rsid w:val="00570228"/>
    <w:rsid w:val="00571DF5"/>
    <w:rsid w:val="005721A8"/>
    <w:rsid w:val="005722FA"/>
    <w:rsid w:val="00572C13"/>
    <w:rsid w:val="00574688"/>
    <w:rsid w:val="0057471C"/>
    <w:rsid w:val="00575F0C"/>
    <w:rsid w:val="00576EF1"/>
    <w:rsid w:val="005772F5"/>
    <w:rsid w:val="00580B04"/>
    <w:rsid w:val="00581A86"/>
    <w:rsid w:val="00582075"/>
    <w:rsid w:val="005838F5"/>
    <w:rsid w:val="00583A5C"/>
    <w:rsid w:val="00584898"/>
    <w:rsid w:val="00585017"/>
    <w:rsid w:val="00585056"/>
    <w:rsid w:val="00585CF6"/>
    <w:rsid w:val="00586421"/>
    <w:rsid w:val="0058675E"/>
    <w:rsid w:val="005868D0"/>
    <w:rsid w:val="00587116"/>
    <w:rsid w:val="00587AAE"/>
    <w:rsid w:val="0059017D"/>
    <w:rsid w:val="005903A6"/>
    <w:rsid w:val="005910AC"/>
    <w:rsid w:val="00591F3F"/>
    <w:rsid w:val="00594400"/>
    <w:rsid w:val="005946A4"/>
    <w:rsid w:val="00596819"/>
    <w:rsid w:val="005972C4"/>
    <w:rsid w:val="005A0A6C"/>
    <w:rsid w:val="005A10A0"/>
    <w:rsid w:val="005A1865"/>
    <w:rsid w:val="005A2357"/>
    <w:rsid w:val="005A2869"/>
    <w:rsid w:val="005A2CC7"/>
    <w:rsid w:val="005A2FE7"/>
    <w:rsid w:val="005A3269"/>
    <w:rsid w:val="005A49DB"/>
    <w:rsid w:val="005A4CA8"/>
    <w:rsid w:val="005A69BA"/>
    <w:rsid w:val="005A6A1B"/>
    <w:rsid w:val="005A7356"/>
    <w:rsid w:val="005B0A0B"/>
    <w:rsid w:val="005B1F45"/>
    <w:rsid w:val="005B20BE"/>
    <w:rsid w:val="005B2800"/>
    <w:rsid w:val="005B2858"/>
    <w:rsid w:val="005B2BB6"/>
    <w:rsid w:val="005B41A9"/>
    <w:rsid w:val="005B42A9"/>
    <w:rsid w:val="005B43C3"/>
    <w:rsid w:val="005B4583"/>
    <w:rsid w:val="005B4640"/>
    <w:rsid w:val="005B480F"/>
    <w:rsid w:val="005B55EC"/>
    <w:rsid w:val="005B690F"/>
    <w:rsid w:val="005B699A"/>
    <w:rsid w:val="005B71F1"/>
    <w:rsid w:val="005B7E33"/>
    <w:rsid w:val="005C07F9"/>
    <w:rsid w:val="005C1C4F"/>
    <w:rsid w:val="005C4373"/>
    <w:rsid w:val="005C4539"/>
    <w:rsid w:val="005C4A7A"/>
    <w:rsid w:val="005C5BB0"/>
    <w:rsid w:val="005C5C08"/>
    <w:rsid w:val="005C5DC1"/>
    <w:rsid w:val="005C5F31"/>
    <w:rsid w:val="005D1903"/>
    <w:rsid w:val="005D1C4C"/>
    <w:rsid w:val="005D2921"/>
    <w:rsid w:val="005D35AC"/>
    <w:rsid w:val="005D3F08"/>
    <w:rsid w:val="005D48A6"/>
    <w:rsid w:val="005D4997"/>
    <w:rsid w:val="005D4B93"/>
    <w:rsid w:val="005D56DD"/>
    <w:rsid w:val="005D5978"/>
    <w:rsid w:val="005D6058"/>
    <w:rsid w:val="005D7575"/>
    <w:rsid w:val="005D7816"/>
    <w:rsid w:val="005D78FC"/>
    <w:rsid w:val="005E07F4"/>
    <w:rsid w:val="005E0ADF"/>
    <w:rsid w:val="005E1761"/>
    <w:rsid w:val="005E1AAD"/>
    <w:rsid w:val="005E1F44"/>
    <w:rsid w:val="005E1FA5"/>
    <w:rsid w:val="005E22B1"/>
    <w:rsid w:val="005E27F0"/>
    <w:rsid w:val="005E4399"/>
    <w:rsid w:val="005E4D84"/>
    <w:rsid w:val="005E6BCD"/>
    <w:rsid w:val="005E7405"/>
    <w:rsid w:val="005F042C"/>
    <w:rsid w:val="005F0486"/>
    <w:rsid w:val="005F196F"/>
    <w:rsid w:val="005F20BB"/>
    <w:rsid w:val="005F2A7C"/>
    <w:rsid w:val="005F2FCC"/>
    <w:rsid w:val="005F3115"/>
    <w:rsid w:val="005F3A0F"/>
    <w:rsid w:val="005F492F"/>
    <w:rsid w:val="005F4D67"/>
    <w:rsid w:val="005F4FD0"/>
    <w:rsid w:val="005F6767"/>
    <w:rsid w:val="005F7823"/>
    <w:rsid w:val="005F7948"/>
    <w:rsid w:val="006007D7"/>
    <w:rsid w:val="00600E84"/>
    <w:rsid w:val="00601B7D"/>
    <w:rsid w:val="00602ADD"/>
    <w:rsid w:val="00603E32"/>
    <w:rsid w:val="00604062"/>
    <w:rsid w:val="00605C4B"/>
    <w:rsid w:val="00605FBC"/>
    <w:rsid w:val="0060601D"/>
    <w:rsid w:val="00606564"/>
    <w:rsid w:val="006079A1"/>
    <w:rsid w:val="00607D96"/>
    <w:rsid w:val="0061083B"/>
    <w:rsid w:val="00613654"/>
    <w:rsid w:val="00614FFC"/>
    <w:rsid w:val="00615838"/>
    <w:rsid w:val="006169E2"/>
    <w:rsid w:val="0061792B"/>
    <w:rsid w:val="00620035"/>
    <w:rsid w:val="006206F3"/>
    <w:rsid w:val="00620DD1"/>
    <w:rsid w:val="006210D3"/>
    <w:rsid w:val="00621364"/>
    <w:rsid w:val="006213C8"/>
    <w:rsid w:val="00621ABF"/>
    <w:rsid w:val="006228E0"/>
    <w:rsid w:val="00622BA2"/>
    <w:rsid w:val="006230BA"/>
    <w:rsid w:val="00624DE3"/>
    <w:rsid w:val="00625528"/>
    <w:rsid w:val="00625BAF"/>
    <w:rsid w:val="00626673"/>
    <w:rsid w:val="006276C4"/>
    <w:rsid w:val="00630210"/>
    <w:rsid w:val="00630903"/>
    <w:rsid w:val="00630D17"/>
    <w:rsid w:val="006314B4"/>
    <w:rsid w:val="00631757"/>
    <w:rsid w:val="00631A3E"/>
    <w:rsid w:val="00631CCB"/>
    <w:rsid w:val="006344AE"/>
    <w:rsid w:val="00634A04"/>
    <w:rsid w:val="00634B30"/>
    <w:rsid w:val="00635127"/>
    <w:rsid w:val="006351EE"/>
    <w:rsid w:val="0063538F"/>
    <w:rsid w:val="006353BA"/>
    <w:rsid w:val="00636CB5"/>
    <w:rsid w:val="006379A2"/>
    <w:rsid w:val="00642114"/>
    <w:rsid w:val="00642132"/>
    <w:rsid w:val="006430D8"/>
    <w:rsid w:val="006439E9"/>
    <w:rsid w:val="00643B73"/>
    <w:rsid w:val="00644829"/>
    <w:rsid w:val="006466AB"/>
    <w:rsid w:val="006474B9"/>
    <w:rsid w:val="00647BBA"/>
    <w:rsid w:val="00650C3B"/>
    <w:rsid w:val="0065174C"/>
    <w:rsid w:val="00651CD1"/>
    <w:rsid w:val="00652D2D"/>
    <w:rsid w:val="00652F9A"/>
    <w:rsid w:val="00653451"/>
    <w:rsid w:val="00653B76"/>
    <w:rsid w:val="00654CA8"/>
    <w:rsid w:val="00655130"/>
    <w:rsid w:val="0066092E"/>
    <w:rsid w:val="00661189"/>
    <w:rsid w:val="0066164B"/>
    <w:rsid w:val="00662088"/>
    <w:rsid w:val="006621BE"/>
    <w:rsid w:val="00662B17"/>
    <w:rsid w:val="00665142"/>
    <w:rsid w:val="006651FE"/>
    <w:rsid w:val="006657CC"/>
    <w:rsid w:val="00665E10"/>
    <w:rsid w:val="00666176"/>
    <w:rsid w:val="00666AD0"/>
    <w:rsid w:val="006676BB"/>
    <w:rsid w:val="00667DB4"/>
    <w:rsid w:val="006715C6"/>
    <w:rsid w:val="00671E50"/>
    <w:rsid w:val="00672425"/>
    <w:rsid w:val="00672B5C"/>
    <w:rsid w:val="00672EEA"/>
    <w:rsid w:val="006732E5"/>
    <w:rsid w:val="00673560"/>
    <w:rsid w:val="00675DAF"/>
    <w:rsid w:val="006768EC"/>
    <w:rsid w:val="0067705C"/>
    <w:rsid w:val="00677391"/>
    <w:rsid w:val="00677B5F"/>
    <w:rsid w:val="00677E13"/>
    <w:rsid w:val="00680031"/>
    <w:rsid w:val="00681745"/>
    <w:rsid w:val="00681FE8"/>
    <w:rsid w:val="006824FE"/>
    <w:rsid w:val="00682E87"/>
    <w:rsid w:val="00683418"/>
    <w:rsid w:val="0068354D"/>
    <w:rsid w:val="0068497A"/>
    <w:rsid w:val="00684D11"/>
    <w:rsid w:val="00684EEB"/>
    <w:rsid w:val="00685316"/>
    <w:rsid w:val="00685331"/>
    <w:rsid w:val="00686BBE"/>
    <w:rsid w:val="00686CFA"/>
    <w:rsid w:val="006878DB"/>
    <w:rsid w:val="00690E1D"/>
    <w:rsid w:val="0069148E"/>
    <w:rsid w:val="00691B26"/>
    <w:rsid w:val="00691CFF"/>
    <w:rsid w:val="0069490A"/>
    <w:rsid w:val="006950D0"/>
    <w:rsid w:val="006957EA"/>
    <w:rsid w:val="00696818"/>
    <w:rsid w:val="00696E59"/>
    <w:rsid w:val="006A0270"/>
    <w:rsid w:val="006A0402"/>
    <w:rsid w:val="006A1378"/>
    <w:rsid w:val="006A1667"/>
    <w:rsid w:val="006A2D90"/>
    <w:rsid w:val="006A2FDA"/>
    <w:rsid w:val="006A3196"/>
    <w:rsid w:val="006A37DE"/>
    <w:rsid w:val="006A42E1"/>
    <w:rsid w:val="006A6028"/>
    <w:rsid w:val="006A6BF2"/>
    <w:rsid w:val="006A6DB7"/>
    <w:rsid w:val="006B03BE"/>
    <w:rsid w:val="006B1690"/>
    <w:rsid w:val="006B2047"/>
    <w:rsid w:val="006B214A"/>
    <w:rsid w:val="006B29E4"/>
    <w:rsid w:val="006B3142"/>
    <w:rsid w:val="006B3787"/>
    <w:rsid w:val="006B3862"/>
    <w:rsid w:val="006B3AB2"/>
    <w:rsid w:val="006B3DCB"/>
    <w:rsid w:val="006B557E"/>
    <w:rsid w:val="006B7BCB"/>
    <w:rsid w:val="006C0C6F"/>
    <w:rsid w:val="006C1160"/>
    <w:rsid w:val="006C17D0"/>
    <w:rsid w:val="006C26D6"/>
    <w:rsid w:val="006C3486"/>
    <w:rsid w:val="006C3F17"/>
    <w:rsid w:val="006C4CAE"/>
    <w:rsid w:val="006C516F"/>
    <w:rsid w:val="006C6BCA"/>
    <w:rsid w:val="006D0134"/>
    <w:rsid w:val="006D0B34"/>
    <w:rsid w:val="006D2564"/>
    <w:rsid w:val="006D5562"/>
    <w:rsid w:val="006D62ED"/>
    <w:rsid w:val="006D667B"/>
    <w:rsid w:val="006D787D"/>
    <w:rsid w:val="006E04D1"/>
    <w:rsid w:val="006E0B34"/>
    <w:rsid w:val="006E106E"/>
    <w:rsid w:val="006E1699"/>
    <w:rsid w:val="006E3A92"/>
    <w:rsid w:val="006E531B"/>
    <w:rsid w:val="006E664E"/>
    <w:rsid w:val="006E7D18"/>
    <w:rsid w:val="006F0A77"/>
    <w:rsid w:val="006F0B18"/>
    <w:rsid w:val="006F14B8"/>
    <w:rsid w:val="006F1657"/>
    <w:rsid w:val="006F18E9"/>
    <w:rsid w:val="006F1BD4"/>
    <w:rsid w:val="006F1E72"/>
    <w:rsid w:val="006F1F34"/>
    <w:rsid w:val="006F2930"/>
    <w:rsid w:val="006F303F"/>
    <w:rsid w:val="006F3BBB"/>
    <w:rsid w:val="006F4E1D"/>
    <w:rsid w:val="006F5253"/>
    <w:rsid w:val="006F5BB0"/>
    <w:rsid w:val="006F6A63"/>
    <w:rsid w:val="006F74D0"/>
    <w:rsid w:val="006F7DBD"/>
    <w:rsid w:val="006F7ED8"/>
    <w:rsid w:val="007001E2"/>
    <w:rsid w:val="00701240"/>
    <w:rsid w:val="0070249C"/>
    <w:rsid w:val="00703857"/>
    <w:rsid w:val="0070439B"/>
    <w:rsid w:val="007047DD"/>
    <w:rsid w:val="00704A74"/>
    <w:rsid w:val="00704B2F"/>
    <w:rsid w:val="00706B5E"/>
    <w:rsid w:val="00706FE7"/>
    <w:rsid w:val="007072D3"/>
    <w:rsid w:val="00711084"/>
    <w:rsid w:val="00711337"/>
    <w:rsid w:val="00711668"/>
    <w:rsid w:val="00712087"/>
    <w:rsid w:val="00712400"/>
    <w:rsid w:val="0071357B"/>
    <w:rsid w:val="00713775"/>
    <w:rsid w:val="0071386D"/>
    <w:rsid w:val="00713B5F"/>
    <w:rsid w:val="00713C70"/>
    <w:rsid w:val="00713D8D"/>
    <w:rsid w:val="00714313"/>
    <w:rsid w:val="00715E83"/>
    <w:rsid w:val="00715F32"/>
    <w:rsid w:val="00716FFD"/>
    <w:rsid w:val="00717545"/>
    <w:rsid w:val="00717687"/>
    <w:rsid w:val="00721A5F"/>
    <w:rsid w:val="00722DAA"/>
    <w:rsid w:val="00722FE6"/>
    <w:rsid w:val="00722FEC"/>
    <w:rsid w:val="00724F20"/>
    <w:rsid w:val="00725005"/>
    <w:rsid w:val="0072507C"/>
    <w:rsid w:val="00725375"/>
    <w:rsid w:val="00725D73"/>
    <w:rsid w:val="0072684B"/>
    <w:rsid w:val="0072697F"/>
    <w:rsid w:val="00726EFF"/>
    <w:rsid w:val="00730C7F"/>
    <w:rsid w:val="00732600"/>
    <w:rsid w:val="00732964"/>
    <w:rsid w:val="00732C5E"/>
    <w:rsid w:val="0073358C"/>
    <w:rsid w:val="0073384D"/>
    <w:rsid w:val="00734728"/>
    <w:rsid w:val="0073499C"/>
    <w:rsid w:val="007359FF"/>
    <w:rsid w:val="00736CBC"/>
    <w:rsid w:val="00736E5F"/>
    <w:rsid w:val="007379B9"/>
    <w:rsid w:val="007401BE"/>
    <w:rsid w:val="00740F79"/>
    <w:rsid w:val="00741091"/>
    <w:rsid w:val="00741333"/>
    <w:rsid w:val="0074153E"/>
    <w:rsid w:val="00742CC0"/>
    <w:rsid w:val="0074345D"/>
    <w:rsid w:val="007450D9"/>
    <w:rsid w:val="007459EB"/>
    <w:rsid w:val="00745D5F"/>
    <w:rsid w:val="0074644E"/>
    <w:rsid w:val="00746F92"/>
    <w:rsid w:val="007477B5"/>
    <w:rsid w:val="00747E7C"/>
    <w:rsid w:val="00750F7E"/>
    <w:rsid w:val="007511F3"/>
    <w:rsid w:val="007514AE"/>
    <w:rsid w:val="00751790"/>
    <w:rsid w:val="00751C4B"/>
    <w:rsid w:val="00752916"/>
    <w:rsid w:val="00754910"/>
    <w:rsid w:val="00756250"/>
    <w:rsid w:val="0075660C"/>
    <w:rsid w:val="00756802"/>
    <w:rsid w:val="00756CDE"/>
    <w:rsid w:val="00757899"/>
    <w:rsid w:val="007604D6"/>
    <w:rsid w:val="00760609"/>
    <w:rsid w:val="00761BC6"/>
    <w:rsid w:val="00761D61"/>
    <w:rsid w:val="0076277F"/>
    <w:rsid w:val="007632EB"/>
    <w:rsid w:val="0076374B"/>
    <w:rsid w:val="00763807"/>
    <w:rsid w:val="00764383"/>
    <w:rsid w:val="007643D8"/>
    <w:rsid w:val="007644B9"/>
    <w:rsid w:val="00765321"/>
    <w:rsid w:val="00766209"/>
    <w:rsid w:val="0076662F"/>
    <w:rsid w:val="00767572"/>
    <w:rsid w:val="007703C0"/>
    <w:rsid w:val="00770A8E"/>
    <w:rsid w:val="007715D2"/>
    <w:rsid w:val="00771CCD"/>
    <w:rsid w:val="00772CBD"/>
    <w:rsid w:val="00773290"/>
    <w:rsid w:val="00773AED"/>
    <w:rsid w:val="0077447E"/>
    <w:rsid w:val="00774697"/>
    <w:rsid w:val="00775024"/>
    <w:rsid w:val="007754BD"/>
    <w:rsid w:val="00775765"/>
    <w:rsid w:val="0077591E"/>
    <w:rsid w:val="00776A8D"/>
    <w:rsid w:val="00776BB6"/>
    <w:rsid w:val="00776F08"/>
    <w:rsid w:val="007776CC"/>
    <w:rsid w:val="00780457"/>
    <w:rsid w:val="00780F0C"/>
    <w:rsid w:val="00781A88"/>
    <w:rsid w:val="00781C85"/>
    <w:rsid w:val="00782073"/>
    <w:rsid w:val="00783379"/>
    <w:rsid w:val="007845B9"/>
    <w:rsid w:val="00790A21"/>
    <w:rsid w:val="007915F5"/>
    <w:rsid w:val="00791652"/>
    <w:rsid w:val="0079175A"/>
    <w:rsid w:val="0079475A"/>
    <w:rsid w:val="00794CA8"/>
    <w:rsid w:val="00795BF7"/>
    <w:rsid w:val="0079628E"/>
    <w:rsid w:val="007963D2"/>
    <w:rsid w:val="00796E87"/>
    <w:rsid w:val="00797E59"/>
    <w:rsid w:val="007A0049"/>
    <w:rsid w:val="007A04A1"/>
    <w:rsid w:val="007A04B3"/>
    <w:rsid w:val="007A0C38"/>
    <w:rsid w:val="007A248F"/>
    <w:rsid w:val="007A37FA"/>
    <w:rsid w:val="007A3E63"/>
    <w:rsid w:val="007A5CE7"/>
    <w:rsid w:val="007A5DC8"/>
    <w:rsid w:val="007A5ED6"/>
    <w:rsid w:val="007A6087"/>
    <w:rsid w:val="007A6CF8"/>
    <w:rsid w:val="007A7CF3"/>
    <w:rsid w:val="007B05CB"/>
    <w:rsid w:val="007B06A7"/>
    <w:rsid w:val="007B097A"/>
    <w:rsid w:val="007B10A7"/>
    <w:rsid w:val="007B1C1C"/>
    <w:rsid w:val="007B2326"/>
    <w:rsid w:val="007B2A20"/>
    <w:rsid w:val="007B3167"/>
    <w:rsid w:val="007B363E"/>
    <w:rsid w:val="007B3716"/>
    <w:rsid w:val="007B3FB3"/>
    <w:rsid w:val="007B6169"/>
    <w:rsid w:val="007B6201"/>
    <w:rsid w:val="007B7C6B"/>
    <w:rsid w:val="007C0DC3"/>
    <w:rsid w:val="007C1578"/>
    <w:rsid w:val="007C16C7"/>
    <w:rsid w:val="007C2733"/>
    <w:rsid w:val="007C3BA0"/>
    <w:rsid w:val="007C3E78"/>
    <w:rsid w:val="007C4CA2"/>
    <w:rsid w:val="007C59AC"/>
    <w:rsid w:val="007C61C1"/>
    <w:rsid w:val="007D0A94"/>
    <w:rsid w:val="007D0D4E"/>
    <w:rsid w:val="007D1F3F"/>
    <w:rsid w:val="007D215E"/>
    <w:rsid w:val="007D37A3"/>
    <w:rsid w:val="007D3B67"/>
    <w:rsid w:val="007D50A5"/>
    <w:rsid w:val="007D58FC"/>
    <w:rsid w:val="007D6CCC"/>
    <w:rsid w:val="007D7030"/>
    <w:rsid w:val="007D78E3"/>
    <w:rsid w:val="007E2E59"/>
    <w:rsid w:val="007E3AFA"/>
    <w:rsid w:val="007E50D9"/>
    <w:rsid w:val="007E557E"/>
    <w:rsid w:val="007E79FF"/>
    <w:rsid w:val="007F11D1"/>
    <w:rsid w:val="007F1CD0"/>
    <w:rsid w:val="007F2B68"/>
    <w:rsid w:val="007F304A"/>
    <w:rsid w:val="007F369E"/>
    <w:rsid w:val="007F3961"/>
    <w:rsid w:val="007F3CBA"/>
    <w:rsid w:val="007F3D91"/>
    <w:rsid w:val="007F3E6A"/>
    <w:rsid w:val="007F7058"/>
    <w:rsid w:val="007F742D"/>
    <w:rsid w:val="007F76B8"/>
    <w:rsid w:val="0080027F"/>
    <w:rsid w:val="00800AF9"/>
    <w:rsid w:val="00801DC8"/>
    <w:rsid w:val="008021EE"/>
    <w:rsid w:val="00802B60"/>
    <w:rsid w:val="0080310C"/>
    <w:rsid w:val="00804656"/>
    <w:rsid w:val="0080583C"/>
    <w:rsid w:val="00806215"/>
    <w:rsid w:val="00806438"/>
    <w:rsid w:val="00806D8C"/>
    <w:rsid w:val="0080750D"/>
    <w:rsid w:val="008079E2"/>
    <w:rsid w:val="00810233"/>
    <w:rsid w:val="00811795"/>
    <w:rsid w:val="00814160"/>
    <w:rsid w:val="00814433"/>
    <w:rsid w:val="00814CAD"/>
    <w:rsid w:val="00815FFD"/>
    <w:rsid w:val="008173B2"/>
    <w:rsid w:val="008175DB"/>
    <w:rsid w:val="00817836"/>
    <w:rsid w:val="0082004F"/>
    <w:rsid w:val="0082177F"/>
    <w:rsid w:val="00821ACF"/>
    <w:rsid w:val="00822C06"/>
    <w:rsid w:val="0082355D"/>
    <w:rsid w:val="0082412E"/>
    <w:rsid w:val="0082419A"/>
    <w:rsid w:val="00824A6E"/>
    <w:rsid w:val="00824C62"/>
    <w:rsid w:val="00824CA4"/>
    <w:rsid w:val="00825057"/>
    <w:rsid w:val="00825B44"/>
    <w:rsid w:val="00827079"/>
    <w:rsid w:val="008300CA"/>
    <w:rsid w:val="00830210"/>
    <w:rsid w:val="00830853"/>
    <w:rsid w:val="00831750"/>
    <w:rsid w:val="00831E1B"/>
    <w:rsid w:val="00831F11"/>
    <w:rsid w:val="008325F9"/>
    <w:rsid w:val="008330DD"/>
    <w:rsid w:val="008338B6"/>
    <w:rsid w:val="00833A10"/>
    <w:rsid w:val="00834605"/>
    <w:rsid w:val="00835B26"/>
    <w:rsid w:val="00835DDE"/>
    <w:rsid w:val="00837361"/>
    <w:rsid w:val="00837E0D"/>
    <w:rsid w:val="00840265"/>
    <w:rsid w:val="008424AD"/>
    <w:rsid w:val="00843AD5"/>
    <w:rsid w:val="00844216"/>
    <w:rsid w:val="0084557A"/>
    <w:rsid w:val="00845F92"/>
    <w:rsid w:val="0084692B"/>
    <w:rsid w:val="00846AA2"/>
    <w:rsid w:val="00847F60"/>
    <w:rsid w:val="0085170A"/>
    <w:rsid w:val="008525F5"/>
    <w:rsid w:val="008539B3"/>
    <w:rsid w:val="00853E11"/>
    <w:rsid w:val="008548F0"/>
    <w:rsid w:val="00856252"/>
    <w:rsid w:val="00856466"/>
    <w:rsid w:val="00856B7E"/>
    <w:rsid w:val="0086010A"/>
    <w:rsid w:val="00860381"/>
    <w:rsid w:val="00860673"/>
    <w:rsid w:val="00861844"/>
    <w:rsid w:val="008619EB"/>
    <w:rsid w:val="00861CBF"/>
    <w:rsid w:val="00862FCB"/>
    <w:rsid w:val="008637C3"/>
    <w:rsid w:val="0086473D"/>
    <w:rsid w:val="00864C97"/>
    <w:rsid w:val="00864CB1"/>
    <w:rsid w:val="00865298"/>
    <w:rsid w:val="008654E7"/>
    <w:rsid w:val="00865D33"/>
    <w:rsid w:val="0086631D"/>
    <w:rsid w:val="00866481"/>
    <w:rsid w:val="00866A10"/>
    <w:rsid w:val="00866F73"/>
    <w:rsid w:val="00867DEE"/>
    <w:rsid w:val="00870410"/>
    <w:rsid w:val="00872853"/>
    <w:rsid w:val="00872950"/>
    <w:rsid w:val="0087495C"/>
    <w:rsid w:val="008764FC"/>
    <w:rsid w:val="00876EF3"/>
    <w:rsid w:val="00877206"/>
    <w:rsid w:val="00877216"/>
    <w:rsid w:val="008772BD"/>
    <w:rsid w:val="00877341"/>
    <w:rsid w:val="008778A5"/>
    <w:rsid w:val="00880436"/>
    <w:rsid w:val="00880853"/>
    <w:rsid w:val="00880A45"/>
    <w:rsid w:val="00880F64"/>
    <w:rsid w:val="008814F0"/>
    <w:rsid w:val="00881551"/>
    <w:rsid w:val="008817DC"/>
    <w:rsid w:val="008820EF"/>
    <w:rsid w:val="0088228A"/>
    <w:rsid w:val="00882F1C"/>
    <w:rsid w:val="00883620"/>
    <w:rsid w:val="008838AE"/>
    <w:rsid w:val="00883B96"/>
    <w:rsid w:val="00883F46"/>
    <w:rsid w:val="00885165"/>
    <w:rsid w:val="008864F5"/>
    <w:rsid w:val="00886ADC"/>
    <w:rsid w:val="00886D19"/>
    <w:rsid w:val="008872EB"/>
    <w:rsid w:val="00887598"/>
    <w:rsid w:val="00887B31"/>
    <w:rsid w:val="00887B71"/>
    <w:rsid w:val="00887BD0"/>
    <w:rsid w:val="0089024B"/>
    <w:rsid w:val="008902DC"/>
    <w:rsid w:val="008904A4"/>
    <w:rsid w:val="00890889"/>
    <w:rsid w:val="008912EF"/>
    <w:rsid w:val="00891BDA"/>
    <w:rsid w:val="00891CF6"/>
    <w:rsid w:val="00892BE8"/>
    <w:rsid w:val="0089319F"/>
    <w:rsid w:val="0089363B"/>
    <w:rsid w:val="0089460E"/>
    <w:rsid w:val="008951EF"/>
    <w:rsid w:val="00895480"/>
    <w:rsid w:val="00895B85"/>
    <w:rsid w:val="00896544"/>
    <w:rsid w:val="00896CAC"/>
    <w:rsid w:val="00896F69"/>
    <w:rsid w:val="008A0075"/>
    <w:rsid w:val="008A0DF0"/>
    <w:rsid w:val="008A263D"/>
    <w:rsid w:val="008A289C"/>
    <w:rsid w:val="008A3A33"/>
    <w:rsid w:val="008A3CA1"/>
    <w:rsid w:val="008A57AF"/>
    <w:rsid w:val="008A5BB8"/>
    <w:rsid w:val="008A5C03"/>
    <w:rsid w:val="008A63AD"/>
    <w:rsid w:val="008A64BE"/>
    <w:rsid w:val="008A65C9"/>
    <w:rsid w:val="008A6ACE"/>
    <w:rsid w:val="008A6E80"/>
    <w:rsid w:val="008A73AB"/>
    <w:rsid w:val="008A78A3"/>
    <w:rsid w:val="008A7ED9"/>
    <w:rsid w:val="008B0E7D"/>
    <w:rsid w:val="008B26C8"/>
    <w:rsid w:val="008B36B0"/>
    <w:rsid w:val="008B3DCA"/>
    <w:rsid w:val="008B502E"/>
    <w:rsid w:val="008B580A"/>
    <w:rsid w:val="008B5A06"/>
    <w:rsid w:val="008B5DB8"/>
    <w:rsid w:val="008B6DFD"/>
    <w:rsid w:val="008B6F1E"/>
    <w:rsid w:val="008C0444"/>
    <w:rsid w:val="008C0AC7"/>
    <w:rsid w:val="008C0E50"/>
    <w:rsid w:val="008C260B"/>
    <w:rsid w:val="008C309C"/>
    <w:rsid w:val="008C368B"/>
    <w:rsid w:val="008C5826"/>
    <w:rsid w:val="008C6E76"/>
    <w:rsid w:val="008C7EDD"/>
    <w:rsid w:val="008D026C"/>
    <w:rsid w:val="008D1996"/>
    <w:rsid w:val="008D2B0A"/>
    <w:rsid w:val="008D2E34"/>
    <w:rsid w:val="008D360B"/>
    <w:rsid w:val="008D3680"/>
    <w:rsid w:val="008D430E"/>
    <w:rsid w:val="008D623D"/>
    <w:rsid w:val="008D6266"/>
    <w:rsid w:val="008D64E4"/>
    <w:rsid w:val="008D71E2"/>
    <w:rsid w:val="008D7361"/>
    <w:rsid w:val="008D7F4D"/>
    <w:rsid w:val="008E0687"/>
    <w:rsid w:val="008E09B7"/>
    <w:rsid w:val="008E0B6B"/>
    <w:rsid w:val="008E1D0F"/>
    <w:rsid w:val="008E2123"/>
    <w:rsid w:val="008E2483"/>
    <w:rsid w:val="008E2F74"/>
    <w:rsid w:val="008E4992"/>
    <w:rsid w:val="008E4E7D"/>
    <w:rsid w:val="008E54EC"/>
    <w:rsid w:val="008E553F"/>
    <w:rsid w:val="008E55CF"/>
    <w:rsid w:val="008E5953"/>
    <w:rsid w:val="008E6818"/>
    <w:rsid w:val="008E707B"/>
    <w:rsid w:val="008E7320"/>
    <w:rsid w:val="008F015C"/>
    <w:rsid w:val="008F0981"/>
    <w:rsid w:val="008F0986"/>
    <w:rsid w:val="008F2BF0"/>
    <w:rsid w:val="008F31A7"/>
    <w:rsid w:val="008F3F86"/>
    <w:rsid w:val="008F4031"/>
    <w:rsid w:val="008F4B0A"/>
    <w:rsid w:val="008F6201"/>
    <w:rsid w:val="008F7837"/>
    <w:rsid w:val="0090083B"/>
    <w:rsid w:val="00901BFC"/>
    <w:rsid w:val="00901DE3"/>
    <w:rsid w:val="0090260D"/>
    <w:rsid w:val="00902DBB"/>
    <w:rsid w:val="009034E1"/>
    <w:rsid w:val="009034F9"/>
    <w:rsid w:val="009039C9"/>
    <w:rsid w:val="00903F0F"/>
    <w:rsid w:val="009040BA"/>
    <w:rsid w:val="00904533"/>
    <w:rsid w:val="009045DB"/>
    <w:rsid w:val="00904A6D"/>
    <w:rsid w:val="00904C14"/>
    <w:rsid w:val="00905073"/>
    <w:rsid w:val="0090584D"/>
    <w:rsid w:val="0090644F"/>
    <w:rsid w:val="0090792C"/>
    <w:rsid w:val="00910981"/>
    <w:rsid w:val="00910D4C"/>
    <w:rsid w:val="00912308"/>
    <w:rsid w:val="009123DC"/>
    <w:rsid w:val="009128BE"/>
    <w:rsid w:val="00913AB7"/>
    <w:rsid w:val="009145E7"/>
    <w:rsid w:val="00915619"/>
    <w:rsid w:val="00916A6E"/>
    <w:rsid w:val="00920EEE"/>
    <w:rsid w:val="00921BD2"/>
    <w:rsid w:val="0092289B"/>
    <w:rsid w:val="00922ECE"/>
    <w:rsid w:val="009232CB"/>
    <w:rsid w:val="009246F6"/>
    <w:rsid w:val="00926094"/>
    <w:rsid w:val="009277A4"/>
    <w:rsid w:val="00930256"/>
    <w:rsid w:val="00931C8D"/>
    <w:rsid w:val="0093329C"/>
    <w:rsid w:val="00935B9B"/>
    <w:rsid w:val="009365A3"/>
    <w:rsid w:val="00937B8D"/>
    <w:rsid w:val="00941300"/>
    <w:rsid w:val="0094152A"/>
    <w:rsid w:val="009415ED"/>
    <w:rsid w:val="0094182A"/>
    <w:rsid w:val="0094183B"/>
    <w:rsid w:val="00941A8A"/>
    <w:rsid w:val="00941FCD"/>
    <w:rsid w:val="00941FDA"/>
    <w:rsid w:val="009444A3"/>
    <w:rsid w:val="0094450C"/>
    <w:rsid w:val="009447D3"/>
    <w:rsid w:val="00944FC8"/>
    <w:rsid w:val="00945BAD"/>
    <w:rsid w:val="00946795"/>
    <w:rsid w:val="009469E0"/>
    <w:rsid w:val="00947013"/>
    <w:rsid w:val="00950409"/>
    <w:rsid w:val="009519EC"/>
    <w:rsid w:val="00951FC2"/>
    <w:rsid w:val="00952298"/>
    <w:rsid w:val="0095273D"/>
    <w:rsid w:val="00952A64"/>
    <w:rsid w:val="00954446"/>
    <w:rsid w:val="00954629"/>
    <w:rsid w:val="00955526"/>
    <w:rsid w:val="00956158"/>
    <w:rsid w:val="00956DB2"/>
    <w:rsid w:val="00960CA2"/>
    <w:rsid w:val="0096122C"/>
    <w:rsid w:val="009616F3"/>
    <w:rsid w:val="009626A3"/>
    <w:rsid w:val="00962859"/>
    <w:rsid w:val="00962B6E"/>
    <w:rsid w:val="00963C10"/>
    <w:rsid w:val="00964489"/>
    <w:rsid w:val="0096453A"/>
    <w:rsid w:val="009645B5"/>
    <w:rsid w:val="009657F0"/>
    <w:rsid w:val="00965B9D"/>
    <w:rsid w:val="0096645B"/>
    <w:rsid w:val="00966C26"/>
    <w:rsid w:val="00966E34"/>
    <w:rsid w:val="00967027"/>
    <w:rsid w:val="00973241"/>
    <w:rsid w:val="009738C0"/>
    <w:rsid w:val="009745C3"/>
    <w:rsid w:val="009758B4"/>
    <w:rsid w:val="00975E96"/>
    <w:rsid w:val="00976D53"/>
    <w:rsid w:val="009773BE"/>
    <w:rsid w:val="009776EF"/>
    <w:rsid w:val="009812C9"/>
    <w:rsid w:val="00981400"/>
    <w:rsid w:val="00981D51"/>
    <w:rsid w:val="00982A7A"/>
    <w:rsid w:val="00984981"/>
    <w:rsid w:val="00984C01"/>
    <w:rsid w:val="00984DF8"/>
    <w:rsid w:val="009851C7"/>
    <w:rsid w:val="009855AE"/>
    <w:rsid w:val="00985A0F"/>
    <w:rsid w:val="00985E3E"/>
    <w:rsid w:val="00987234"/>
    <w:rsid w:val="00987926"/>
    <w:rsid w:val="009905E2"/>
    <w:rsid w:val="0099189E"/>
    <w:rsid w:val="00991AF9"/>
    <w:rsid w:val="00991BDE"/>
    <w:rsid w:val="00992523"/>
    <w:rsid w:val="009930C3"/>
    <w:rsid w:val="009952A8"/>
    <w:rsid w:val="0099561A"/>
    <w:rsid w:val="00995A07"/>
    <w:rsid w:val="00995A6F"/>
    <w:rsid w:val="00995E92"/>
    <w:rsid w:val="00996229"/>
    <w:rsid w:val="00996897"/>
    <w:rsid w:val="00997281"/>
    <w:rsid w:val="009A11FE"/>
    <w:rsid w:val="009A1320"/>
    <w:rsid w:val="009A1697"/>
    <w:rsid w:val="009A1809"/>
    <w:rsid w:val="009A18C8"/>
    <w:rsid w:val="009A1AE2"/>
    <w:rsid w:val="009A2834"/>
    <w:rsid w:val="009A2D94"/>
    <w:rsid w:val="009A3413"/>
    <w:rsid w:val="009A41B9"/>
    <w:rsid w:val="009A458F"/>
    <w:rsid w:val="009A4DC6"/>
    <w:rsid w:val="009A5340"/>
    <w:rsid w:val="009A6640"/>
    <w:rsid w:val="009A7124"/>
    <w:rsid w:val="009A72BE"/>
    <w:rsid w:val="009A7703"/>
    <w:rsid w:val="009A7C32"/>
    <w:rsid w:val="009A7F19"/>
    <w:rsid w:val="009B0567"/>
    <w:rsid w:val="009B151A"/>
    <w:rsid w:val="009B2F49"/>
    <w:rsid w:val="009B35FF"/>
    <w:rsid w:val="009B37AB"/>
    <w:rsid w:val="009B43C1"/>
    <w:rsid w:val="009B43CE"/>
    <w:rsid w:val="009B5B72"/>
    <w:rsid w:val="009B5BAA"/>
    <w:rsid w:val="009B6A35"/>
    <w:rsid w:val="009B6AC3"/>
    <w:rsid w:val="009B6C8D"/>
    <w:rsid w:val="009B706A"/>
    <w:rsid w:val="009B71EE"/>
    <w:rsid w:val="009B7845"/>
    <w:rsid w:val="009B7BAA"/>
    <w:rsid w:val="009B7E79"/>
    <w:rsid w:val="009B7F54"/>
    <w:rsid w:val="009C143F"/>
    <w:rsid w:val="009C1A69"/>
    <w:rsid w:val="009C1BCA"/>
    <w:rsid w:val="009C2E10"/>
    <w:rsid w:val="009C378E"/>
    <w:rsid w:val="009C46B0"/>
    <w:rsid w:val="009C4DD4"/>
    <w:rsid w:val="009C620E"/>
    <w:rsid w:val="009C63A8"/>
    <w:rsid w:val="009C79FF"/>
    <w:rsid w:val="009C7D2C"/>
    <w:rsid w:val="009D082C"/>
    <w:rsid w:val="009D11B0"/>
    <w:rsid w:val="009D2BBA"/>
    <w:rsid w:val="009D3D36"/>
    <w:rsid w:val="009D569D"/>
    <w:rsid w:val="009D5B7C"/>
    <w:rsid w:val="009D72DB"/>
    <w:rsid w:val="009D7389"/>
    <w:rsid w:val="009E2A98"/>
    <w:rsid w:val="009E2D17"/>
    <w:rsid w:val="009E308E"/>
    <w:rsid w:val="009E3922"/>
    <w:rsid w:val="009E3F17"/>
    <w:rsid w:val="009E517E"/>
    <w:rsid w:val="009E5637"/>
    <w:rsid w:val="009E597E"/>
    <w:rsid w:val="009E62B5"/>
    <w:rsid w:val="009E668A"/>
    <w:rsid w:val="009E66FA"/>
    <w:rsid w:val="009E7B4D"/>
    <w:rsid w:val="009F0039"/>
    <w:rsid w:val="009F03A3"/>
    <w:rsid w:val="009F0405"/>
    <w:rsid w:val="009F1A80"/>
    <w:rsid w:val="009F2B05"/>
    <w:rsid w:val="009F3197"/>
    <w:rsid w:val="009F3910"/>
    <w:rsid w:val="009F524A"/>
    <w:rsid w:val="009F6A0A"/>
    <w:rsid w:val="009F7A88"/>
    <w:rsid w:val="00A01CBF"/>
    <w:rsid w:val="00A020AB"/>
    <w:rsid w:val="00A02759"/>
    <w:rsid w:val="00A02B32"/>
    <w:rsid w:val="00A03F48"/>
    <w:rsid w:val="00A04751"/>
    <w:rsid w:val="00A0481E"/>
    <w:rsid w:val="00A04B86"/>
    <w:rsid w:val="00A04ED0"/>
    <w:rsid w:val="00A059C6"/>
    <w:rsid w:val="00A059D0"/>
    <w:rsid w:val="00A06389"/>
    <w:rsid w:val="00A06E5E"/>
    <w:rsid w:val="00A070C1"/>
    <w:rsid w:val="00A073A7"/>
    <w:rsid w:val="00A07869"/>
    <w:rsid w:val="00A102F2"/>
    <w:rsid w:val="00A11443"/>
    <w:rsid w:val="00A1164B"/>
    <w:rsid w:val="00A12CA0"/>
    <w:rsid w:val="00A132CD"/>
    <w:rsid w:val="00A136A2"/>
    <w:rsid w:val="00A140DF"/>
    <w:rsid w:val="00A14113"/>
    <w:rsid w:val="00A14DE8"/>
    <w:rsid w:val="00A1582E"/>
    <w:rsid w:val="00A1597F"/>
    <w:rsid w:val="00A16267"/>
    <w:rsid w:val="00A1638A"/>
    <w:rsid w:val="00A171AE"/>
    <w:rsid w:val="00A17A74"/>
    <w:rsid w:val="00A17EFF"/>
    <w:rsid w:val="00A229A3"/>
    <w:rsid w:val="00A236AD"/>
    <w:rsid w:val="00A23A8F"/>
    <w:rsid w:val="00A23DDE"/>
    <w:rsid w:val="00A24F17"/>
    <w:rsid w:val="00A2546B"/>
    <w:rsid w:val="00A27025"/>
    <w:rsid w:val="00A270E1"/>
    <w:rsid w:val="00A27163"/>
    <w:rsid w:val="00A30187"/>
    <w:rsid w:val="00A3112D"/>
    <w:rsid w:val="00A31D87"/>
    <w:rsid w:val="00A32BC2"/>
    <w:rsid w:val="00A32F74"/>
    <w:rsid w:val="00A33397"/>
    <w:rsid w:val="00A337E6"/>
    <w:rsid w:val="00A338D8"/>
    <w:rsid w:val="00A340B7"/>
    <w:rsid w:val="00A34D3D"/>
    <w:rsid w:val="00A35961"/>
    <w:rsid w:val="00A3601A"/>
    <w:rsid w:val="00A3669D"/>
    <w:rsid w:val="00A40136"/>
    <w:rsid w:val="00A401E9"/>
    <w:rsid w:val="00A405B1"/>
    <w:rsid w:val="00A40E39"/>
    <w:rsid w:val="00A40F4D"/>
    <w:rsid w:val="00A410FC"/>
    <w:rsid w:val="00A41B14"/>
    <w:rsid w:val="00A4378F"/>
    <w:rsid w:val="00A43B78"/>
    <w:rsid w:val="00A43D72"/>
    <w:rsid w:val="00A44668"/>
    <w:rsid w:val="00A44EBD"/>
    <w:rsid w:val="00A4536D"/>
    <w:rsid w:val="00A4596A"/>
    <w:rsid w:val="00A4623C"/>
    <w:rsid w:val="00A4687F"/>
    <w:rsid w:val="00A469D9"/>
    <w:rsid w:val="00A4767F"/>
    <w:rsid w:val="00A47995"/>
    <w:rsid w:val="00A50A3A"/>
    <w:rsid w:val="00A51B06"/>
    <w:rsid w:val="00A52D2F"/>
    <w:rsid w:val="00A538C0"/>
    <w:rsid w:val="00A544EF"/>
    <w:rsid w:val="00A54BC7"/>
    <w:rsid w:val="00A54D81"/>
    <w:rsid w:val="00A55499"/>
    <w:rsid w:val="00A56681"/>
    <w:rsid w:val="00A56BF0"/>
    <w:rsid w:val="00A57631"/>
    <w:rsid w:val="00A61896"/>
    <w:rsid w:val="00A61BBD"/>
    <w:rsid w:val="00A61E73"/>
    <w:rsid w:val="00A6360D"/>
    <w:rsid w:val="00A63867"/>
    <w:rsid w:val="00A63F42"/>
    <w:rsid w:val="00A642FB"/>
    <w:rsid w:val="00A6508A"/>
    <w:rsid w:val="00A65BD0"/>
    <w:rsid w:val="00A67C80"/>
    <w:rsid w:val="00A73DC9"/>
    <w:rsid w:val="00A746FA"/>
    <w:rsid w:val="00A756FA"/>
    <w:rsid w:val="00A76B54"/>
    <w:rsid w:val="00A76EEF"/>
    <w:rsid w:val="00A772E6"/>
    <w:rsid w:val="00A77ECB"/>
    <w:rsid w:val="00A826BC"/>
    <w:rsid w:val="00A82B21"/>
    <w:rsid w:val="00A82E02"/>
    <w:rsid w:val="00A82EC1"/>
    <w:rsid w:val="00A83309"/>
    <w:rsid w:val="00A83BE8"/>
    <w:rsid w:val="00A83D34"/>
    <w:rsid w:val="00A83D99"/>
    <w:rsid w:val="00A83FE0"/>
    <w:rsid w:val="00A84F3F"/>
    <w:rsid w:val="00A850AA"/>
    <w:rsid w:val="00A85573"/>
    <w:rsid w:val="00A8678F"/>
    <w:rsid w:val="00A872AF"/>
    <w:rsid w:val="00A875D4"/>
    <w:rsid w:val="00A879A7"/>
    <w:rsid w:val="00A87B18"/>
    <w:rsid w:val="00A87DC7"/>
    <w:rsid w:val="00A90799"/>
    <w:rsid w:val="00A907FE"/>
    <w:rsid w:val="00A90EB2"/>
    <w:rsid w:val="00A911E9"/>
    <w:rsid w:val="00A923C7"/>
    <w:rsid w:val="00A92856"/>
    <w:rsid w:val="00A92A55"/>
    <w:rsid w:val="00A9375B"/>
    <w:rsid w:val="00A937BF"/>
    <w:rsid w:val="00A94405"/>
    <w:rsid w:val="00A94BAF"/>
    <w:rsid w:val="00A94EB5"/>
    <w:rsid w:val="00A9620C"/>
    <w:rsid w:val="00A97670"/>
    <w:rsid w:val="00A97A24"/>
    <w:rsid w:val="00AA070B"/>
    <w:rsid w:val="00AA0796"/>
    <w:rsid w:val="00AA34FC"/>
    <w:rsid w:val="00AA3557"/>
    <w:rsid w:val="00AA3D73"/>
    <w:rsid w:val="00AA4105"/>
    <w:rsid w:val="00AA44D7"/>
    <w:rsid w:val="00AA4649"/>
    <w:rsid w:val="00AA4C06"/>
    <w:rsid w:val="00AA603A"/>
    <w:rsid w:val="00AA61A8"/>
    <w:rsid w:val="00AA6342"/>
    <w:rsid w:val="00AA67D0"/>
    <w:rsid w:val="00AA740E"/>
    <w:rsid w:val="00AB002E"/>
    <w:rsid w:val="00AB020E"/>
    <w:rsid w:val="00AB0C4B"/>
    <w:rsid w:val="00AB1220"/>
    <w:rsid w:val="00AB1685"/>
    <w:rsid w:val="00AB23B3"/>
    <w:rsid w:val="00AB2E66"/>
    <w:rsid w:val="00AB2F63"/>
    <w:rsid w:val="00AB4E56"/>
    <w:rsid w:val="00AB51C3"/>
    <w:rsid w:val="00AB6205"/>
    <w:rsid w:val="00AB6DE8"/>
    <w:rsid w:val="00AB78D0"/>
    <w:rsid w:val="00AC0E2C"/>
    <w:rsid w:val="00AC11A7"/>
    <w:rsid w:val="00AC1CDA"/>
    <w:rsid w:val="00AC1D62"/>
    <w:rsid w:val="00AC2078"/>
    <w:rsid w:val="00AC45B0"/>
    <w:rsid w:val="00AC4C72"/>
    <w:rsid w:val="00AC4DF4"/>
    <w:rsid w:val="00AC54E1"/>
    <w:rsid w:val="00AC6840"/>
    <w:rsid w:val="00AC68A1"/>
    <w:rsid w:val="00AC6A49"/>
    <w:rsid w:val="00AC74F6"/>
    <w:rsid w:val="00AC759C"/>
    <w:rsid w:val="00AC7BAB"/>
    <w:rsid w:val="00AD1EA2"/>
    <w:rsid w:val="00AD2141"/>
    <w:rsid w:val="00AD255A"/>
    <w:rsid w:val="00AD3F81"/>
    <w:rsid w:val="00AD3FC4"/>
    <w:rsid w:val="00AD41C8"/>
    <w:rsid w:val="00AD46DB"/>
    <w:rsid w:val="00AD4CC4"/>
    <w:rsid w:val="00AD50D1"/>
    <w:rsid w:val="00AD5146"/>
    <w:rsid w:val="00AD6413"/>
    <w:rsid w:val="00AD6ECA"/>
    <w:rsid w:val="00AD70F5"/>
    <w:rsid w:val="00AD73DA"/>
    <w:rsid w:val="00AD79E6"/>
    <w:rsid w:val="00AD7A69"/>
    <w:rsid w:val="00AE11A9"/>
    <w:rsid w:val="00AE134D"/>
    <w:rsid w:val="00AE1AA7"/>
    <w:rsid w:val="00AE1FEB"/>
    <w:rsid w:val="00AE2326"/>
    <w:rsid w:val="00AE2774"/>
    <w:rsid w:val="00AE2A74"/>
    <w:rsid w:val="00AE45FC"/>
    <w:rsid w:val="00AE4AF2"/>
    <w:rsid w:val="00AE5F33"/>
    <w:rsid w:val="00AE6041"/>
    <w:rsid w:val="00AE60DA"/>
    <w:rsid w:val="00AE7AF9"/>
    <w:rsid w:val="00AF02F9"/>
    <w:rsid w:val="00AF091C"/>
    <w:rsid w:val="00AF0B52"/>
    <w:rsid w:val="00AF1733"/>
    <w:rsid w:val="00AF2C01"/>
    <w:rsid w:val="00AF2CF3"/>
    <w:rsid w:val="00AF37FD"/>
    <w:rsid w:val="00AF3FEC"/>
    <w:rsid w:val="00AF477D"/>
    <w:rsid w:val="00AF4ACF"/>
    <w:rsid w:val="00AF4B63"/>
    <w:rsid w:val="00AF4C88"/>
    <w:rsid w:val="00AF4F8B"/>
    <w:rsid w:val="00AF5715"/>
    <w:rsid w:val="00AF574B"/>
    <w:rsid w:val="00AF591D"/>
    <w:rsid w:val="00AF63EB"/>
    <w:rsid w:val="00AF6987"/>
    <w:rsid w:val="00AF6BD0"/>
    <w:rsid w:val="00B00A61"/>
    <w:rsid w:val="00B01358"/>
    <w:rsid w:val="00B01EFE"/>
    <w:rsid w:val="00B033BE"/>
    <w:rsid w:val="00B038AB"/>
    <w:rsid w:val="00B06310"/>
    <w:rsid w:val="00B07870"/>
    <w:rsid w:val="00B11104"/>
    <w:rsid w:val="00B12217"/>
    <w:rsid w:val="00B124F1"/>
    <w:rsid w:val="00B12832"/>
    <w:rsid w:val="00B13266"/>
    <w:rsid w:val="00B136A0"/>
    <w:rsid w:val="00B14847"/>
    <w:rsid w:val="00B14D46"/>
    <w:rsid w:val="00B14EDB"/>
    <w:rsid w:val="00B15F84"/>
    <w:rsid w:val="00B165C6"/>
    <w:rsid w:val="00B200C5"/>
    <w:rsid w:val="00B20BAA"/>
    <w:rsid w:val="00B20F7C"/>
    <w:rsid w:val="00B21994"/>
    <w:rsid w:val="00B237EB"/>
    <w:rsid w:val="00B23B29"/>
    <w:rsid w:val="00B23C62"/>
    <w:rsid w:val="00B24035"/>
    <w:rsid w:val="00B24828"/>
    <w:rsid w:val="00B2501F"/>
    <w:rsid w:val="00B2554F"/>
    <w:rsid w:val="00B26016"/>
    <w:rsid w:val="00B267DB"/>
    <w:rsid w:val="00B27A01"/>
    <w:rsid w:val="00B30621"/>
    <w:rsid w:val="00B30A21"/>
    <w:rsid w:val="00B30F3E"/>
    <w:rsid w:val="00B32AE1"/>
    <w:rsid w:val="00B33260"/>
    <w:rsid w:val="00B334D0"/>
    <w:rsid w:val="00B33652"/>
    <w:rsid w:val="00B336B3"/>
    <w:rsid w:val="00B339EB"/>
    <w:rsid w:val="00B34655"/>
    <w:rsid w:val="00B35706"/>
    <w:rsid w:val="00B35814"/>
    <w:rsid w:val="00B3783B"/>
    <w:rsid w:val="00B37985"/>
    <w:rsid w:val="00B37A3E"/>
    <w:rsid w:val="00B37E18"/>
    <w:rsid w:val="00B418BC"/>
    <w:rsid w:val="00B41FC3"/>
    <w:rsid w:val="00B422FC"/>
    <w:rsid w:val="00B42786"/>
    <w:rsid w:val="00B43059"/>
    <w:rsid w:val="00B43588"/>
    <w:rsid w:val="00B455F4"/>
    <w:rsid w:val="00B46B68"/>
    <w:rsid w:val="00B46CBA"/>
    <w:rsid w:val="00B47271"/>
    <w:rsid w:val="00B500F4"/>
    <w:rsid w:val="00B50928"/>
    <w:rsid w:val="00B513CA"/>
    <w:rsid w:val="00B51E24"/>
    <w:rsid w:val="00B5203F"/>
    <w:rsid w:val="00B5246F"/>
    <w:rsid w:val="00B524CD"/>
    <w:rsid w:val="00B5255C"/>
    <w:rsid w:val="00B52A63"/>
    <w:rsid w:val="00B52FA9"/>
    <w:rsid w:val="00B53466"/>
    <w:rsid w:val="00B5585D"/>
    <w:rsid w:val="00B56E95"/>
    <w:rsid w:val="00B571B0"/>
    <w:rsid w:val="00B5767D"/>
    <w:rsid w:val="00B577F9"/>
    <w:rsid w:val="00B57E15"/>
    <w:rsid w:val="00B57F73"/>
    <w:rsid w:val="00B60F0E"/>
    <w:rsid w:val="00B61FD3"/>
    <w:rsid w:val="00B62BF7"/>
    <w:rsid w:val="00B62C9D"/>
    <w:rsid w:val="00B63232"/>
    <w:rsid w:val="00B63459"/>
    <w:rsid w:val="00B65161"/>
    <w:rsid w:val="00B6719F"/>
    <w:rsid w:val="00B67387"/>
    <w:rsid w:val="00B704DD"/>
    <w:rsid w:val="00B70DA8"/>
    <w:rsid w:val="00B7222F"/>
    <w:rsid w:val="00B7288F"/>
    <w:rsid w:val="00B73536"/>
    <w:rsid w:val="00B73A9E"/>
    <w:rsid w:val="00B75E47"/>
    <w:rsid w:val="00B7729A"/>
    <w:rsid w:val="00B802A8"/>
    <w:rsid w:val="00B80BF9"/>
    <w:rsid w:val="00B818F8"/>
    <w:rsid w:val="00B82674"/>
    <w:rsid w:val="00B82770"/>
    <w:rsid w:val="00B836C1"/>
    <w:rsid w:val="00B83C42"/>
    <w:rsid w:val="00B8478C"/>
    <w:rsid w:val="00B85A36"/>
    <w:rsid w:val="00B87C3A"/>
    <w:rsid w:val="00B9037B"/>
    <w:rsid w:val="00B914F1"/>
    <w:rsid w:val="00B918BA"/>
    <w:rsid w:val="00B91AE2"/>
    <w:rsid w:val="00B924E7"/>
    <w:rsid w:val="00B93A25"/>
    <w:rsid w:val="00B93FEB"/>
    <w:rsid w:val="00B95823"/>
    <w:rsid w:val="00B95D09"/>
    <w:rsid w:val="00B96F42"/>
    <w:rsid w:val="00B97EE0"/>
    <w:rsid w:val="00BA0700"/>
    <w:rsid w:val="00BA09BA"/>
    <w:rsid w:val="00BA0F9B"/>
    <w:rsid w:val="00BA3A9B"/>
    <w:rsid w:val="00BA4144"/>
    <w:rsid w:val="00BA4677"/>
    <w:rsid w:val="00BA56B3"/>
    <w:rsid w:val="00BA5B2A"/>
    <w:rsid w:val="00BA611D"/>
    <w:rsid w:val="00BA7688"/>
    <w:rsid w:val="00BB11F5"/>
    <w:rsid w:val="00BB1507"/>
    <w:rsid w:val="00BB1AB7"/>
    <w:rsid w:val="00BB2278"/>
    <w:rsid w:val="00BB2722"/>
    <w:rsid w:val="00BB3F32"/>
    <w:rsid w:val="00BB4072"/>
    <w:rsid w:val="00BB448C"/>
    <w:rsid w:val="00BB45B0"/>
    <w:rsid w:val="00BB4F74"/>
    <w:rsid w:val="00BB5FAA"/>
    <w:rsid w:val="00BB673B"/>
    <w:rsid w:val="00BB6A09"/>
    <w:rsid w:val="00BB6C96"/>
    <w:rsid w:val="00BB713D"/>
    <w:rsid w:val="00BB74C0"/>
    <w:rsid w:val="00BB7586"/>
    <w:rsid w:val="00BB7802"/>
    <w:rsid w:val="00BB7902"/>
    <w:rsid w:val="00BB7EB6"/>
    <w:rsid w:val="00BC02C4"/>
    <w:rsid w:val="00BC070A"/>
    <w:rsid w:val="00BC1E99"/>
    <w:rsid w:val="00BC2D54"/>
    <w:rsid w:val="00BC3228"/>
    <w:rsid w:val="00BC350F"/>
    <w:rsid w:val="00BC3B85"/>
    <w:rsid w:val="00BC4229"/>
    <w:rsid w:val="00BC58D3"/>
    <w:rsid w:val="00BC5982"/>
    <w:rsid w:val="00BC62FF"/>
    <w:rsid w:val="00BC6F4B"/>
    <w:rsid w:val="00BC74DC"/>
    <w:rsid w:val="00BD03C0"/>
    <w:rsid w:val="00BD1B3F"/>
    <w:rsid w:val="00BD1B81"/>
    <w:rsid w:val="00BD2DF7"/>
    <w:rsid w:val="00BD313C"/>
    <w:rsid w:val="00BD3B8E"/>
    <w:rsid w:val="00BD47A5"/>
    <w:rsid w:val="00BD6756"/>
    <w:rsid w:val="00BD6849"/>
    <w:rsid w:val="00BD69DE"/>
    <w:rsid w:val="00BD6D5D"/>
    <w:rsid w:val="00BD7209"/>
    <w:rsid w:val="00BD744B"/>
    <w:rsid w:val="00BD778C"/>
    <w:rsid w:val="00BE040C"/>
    <w:rsid w:val="00BE130D"/>
    <w:rsid w:val="00BE196E"/>
    <w:rsid w:val="00BE334F"/>
    <w:rsid w:val="00BE3535"/>
    <w:rsid w:val="00BE376F"/>
    <w:rsid w:val="00BE3C1C"/>
    <w:rsid w:val="00BE3E30"/>
    <w:rsid w:val="00BE3EED"/>
    <w:rsid w:val="00BE4681"/>
    <w:rsid w:val="00BE4784"/>
    <w:rsid w:val="00BE48A4"/>
    <w:rsid w:val="00BE511B"/>
    <w:rsid w:val="00BE5550"/>
    <w:rsid w:val="00BE6661"/>
    <w:rsid w:val="00BE6FD0"/>
    <w:rsid w:val="00BE723D"/>
    <w:rsid w:val="00BE76ED"/>
    <w:rsid w:val="00BE7866"/>
    <w:rsid w:val="00BF0A76"/>
    <w:rsid w:val="00BF2164"/>
    <w:rsid w:val="00BF2810"/>
    <w:rsid w:val="00BF43BE"/>
    <w:rsid w:val="00BF48CC"/>
    <w:rsid w:val="00BF4A3F"/>
    <w:rsid w:val="00BF5363"/>
    <w:rsid w:val="00BF591B"/>
    <w:rsid w:val="00BF6391"/>
    <w:rsid w:val="00BF6445"/>
    <w:rsid w:val="00C0033A"/>
    <w:rsid w:val="00C01850"/>
    <w:rsid w:val="00C0271A"/>
    <w:rsid w:val="00C028A2"/>
    <w:rsid w:val="00C03CEC"/>
    <w:rsid w:val="00C03D71"/>
    <w:rsid w:val="00C0410B"/>
    <w:rsid w:val="00C041CD"/>
    <w:rsid w:val="00C0462F"/>
    <w:rsid w:val="00C047F4"/>
    <w:rsid w:val="00C056C8"/>
    <w:rsid w:val="00C05A11"/>
    <w:rsid w:val="00C05FB4"/>
    <w:rsid w:val="00C065FA"/>
    <w:rsid w:val="00C07615"/>
    <w:rsid w:val="00C07BC1"/>
    <w:rsid w:val="00C07D54"/>
    <w:rsid w:val="00C11C57"/>
    <w:rsid w:val="00C12850"/>
    <w:rsid w:val="00C14442"/>
    <w:rsid w:val="00C14E51"/>
    <w:rsid w:val="00C16173"/>
    <w:rsid w:val="00C167D7"/>
    <w:rsid w:val="00C1693F"/>
    <w:rsid w:val="00C1728D"/>
    <w:rsid w:val="00C173CB"/>
    <w:rsid w:val="00C17FA4"/>
    <w:rsid w:val="00C207C8"/>
    <w:rsid w:val="00C20CA0"/>
    <w:rsid w:val="00C20E1B"/>
    <w:rsid w:val="00C20E2C"/>
    <w:rsid w:val="00C212F4"/>
    <w:rsid w:val="00C218D2"/>
    <w:rsid w:val="00C2260B"/>
    <w:rsid w:val="00C22DB2"/>
    <w:rsid w:val="00C23381"/>
    <w:rsid w:val="00C23632"/>
    <w:rsid w:val="00C25327"/>
    <w:rsid w:val="00C25AFD"/>
    <w:rsid w:val="00C271C4"/>
    <w:rsid w:val="00C273EB"/>
    <w:rsid w:val="00C27A0A"/>
    <w:rsid w:val="00C309F9"/>
    <w:rsid w:val="00C316F0"/>
    <w:rsid w:val="00C31AEC"/>
    <w:rsid w:val="00C31C77"/>
    <w:rsid w:val="00C34034"/>
    <w:rsid w:val="00C344BF"/>
    <w:rsid w:val="00C34F48"/>
    <w:rsid w:val="00C35298"/>
    <w:rsid w:val="00C35E58"/>
    <w:rsid w:val="00C363FB"/>
    <w:rsid w:val="00C37B54"/>
    <w:rsid w:val="00C40177"/>
    <w:rsid w:val="00C4021E"/>
    <w:rsid w:val="00C40540"/>
    <w:rsid w:val="00C409A1"/>
    <w:rsid w:val="00C40A3B"/>
    <w:rsid w:val="00C40C64"/>
    <w:rsid w:val="00C40F4F"/>
    <w:rsid w:val="00C4144A"/>
    <w:rsid w:val="00C41FBA"/>
    <w:rsid w:val="00C42895"/>
    <w:rsid w:val="00C4290A"/>
    <w:rsid w:val="00C4350A"/>
    <w:rsid w:val="00C43801"/>
    <w:rsid w:val="00C4446B"/>
    <w:rsid w:val="00C45654"/>
    <w:rsid w:val="00C47390"/>
    <w:rsid w:val="00C4793E"/>
    <w:rsid w:val="00C5013C"/>
    <w:rsid w:val="00C5215D"/>
    <w:rsid w:val="00C53521"/>
    <w:rsid w:val="00C540F2"/>
    <w:rsid w:val="00C541A9"/>
    <w:rsid w:val="00C54911"/>
    <w:rsid w:val="00C54F94"/>
    <w:rsid w:val="00C55CFD"/>
    <w:rsid w:val="00C56A9C"/>
    <w:rsid w:val="00C57CD2"/>
    <w:rsid w:val="00C57D25"/>
    <w:rsid w:val="00C61177"/>
    <w:rsid w:val="00C614AD"/>
    <w:rsid w:val="00C622A0"/>
    <w:rsid w:val="00C62970"/>
    <w:rsid w:val="00C63143"/>
    <w:rsid w:val="00C634FE"/>
    <w:rsid w:val="00C640FA"/>
    <w:rsid w:val="00C64752"/>
    <w:rsid w:val="00C648EC"/>
    <w:rsid w:val="00C64C78"/>
    <w:rsid w:val="00C64C95"/>
    <w:rsid w:val="00C651AE"/>
    <w:rsid w:val="00C65693"/>
    <w:rsid w:val="00C6656D"/>
    <w:rsid w:val="00C6667A"/>
    <w:rsid w:val="00C66A72"/>
    <w:rsid w:val="00C678EE"/>
    <w:rsid w:val="00C70E51"/>
    <w:rsid w:val="00C710E3"/>
    <w:rsid w:val="00C72C04"/>
    <w:rsid w:val="00C7362C"/>
    <w:rsid w:val="00C74AFC"/>
    <w:rsid w:val="00C74ED4"/>
    <w:rsid w:val="00C75BCD"/>
    <w:rsid w:val="00C7686C"/>
    <w:rsid w:val="00C7696D"/>
    <w:rsid w:val="00C76F8A"/>
    <w:rsid w:val="00C771FA"/>
    <w:rsid w:val="00C7754C"/>
    <w:rsid w:val="00C80753"/>
    <w:rsid w:val="00C80F4C"/>
    <w:rsid w:val="00C81E01"/>
    <w:rsid w:val="00C83219"/>
    <w:rsid w:val="00C837BB"/>
    <w:rsid w:val="00C83C39"/>
    <w:rsid w:val="00C853A4"/>
    <w:rsid w:val="00C869AD"/>
    <w:rsid w:val="00C86AEF"/>
    <w:rsid w:val="00C87813"/>
    <w:rsid w:val="00C9007D"/>
    <w:rsid w:val="00C913C2"/>
    <w:rsid w:val="00C9216A"/>
    <w:rsid w:val="00C92BFA"/>
    <w:rsid w:val="00C9334A"/>
    <w:rsid w:val="00C93DEE"/>
    <w:rsid w:val="00C9490A"/>
    <w:rsid w:val="00C94DD8"/>
    <w:rsid w:val="00C96A8F"/>
    <w:rsid w:val="00C970B1"/>
    <w:rsid w:val="00C97368"/>
    <w:rsid w:val="00C97A3F"/>
    <w:rsid w:val="00CA0617"/>
    <w:rsid w:val="00CA0D4E"/>
    <w:rsid w:val="00CA0DDF"/>
    <w:rsid w:val="00CA0F86"/>
    <w:rsid w:val="00CA3ED0"/>
    <w:rsid w:val="00CA474D"/>
    <w:rsid w:val="00CA516E"/>
    <w:rsid w:val="00CA584E"/>
    <w:rsid w:val="00CA6B25"/>
    <w:rsid w:val="00CA71B3"/>
    <w:rsid w:val="00CA7F51"/>
    <w:rsid w:val="00CA7FA8"/>
    <w:rsid w:val="00CB05E9"/>
    <w:rsid w:val="00CB0991"/>
    <w:rsid w:val="00CB0CF1"/>
    <w:rsid w:val="00CB0ECC"/>
    <w:rsid w:val="00CB1C82"/>
    <w:rsid w:val="00CB4120"/>
    <w:rsid w:val="00CB6695"/>
    <w:rsid w:val="00CB6BC9"/>
    <w:rsid w:val="00CB6D39"/>
    <w:rsid w:val="00CB7232"/>
    <w:rsid w:val="00CB755F"/>
    <w:rsid w:val="00CB7ADA"/>
    <w:rsid w:val="00CC1BFF"/>
    <w:rsid w:val="00CC219B"/>
    <w:rsid w:val="00CC67BF"/>
    <w:rsid w:val="00CC72D0"/>
    <w:rsid w:val="00CD03B3"/>
    <w:rsid w:val="00CD0D43"/>
    <w:rsid w:val="00CD14AF"/>
    <w:rsid w:val="00CD187C"/>
    <w:rsid w:val="00CD295F"/>
    <w:rsid w:val="00CD2A15"/>
    <w:rsid w:val="00CD486A"/>
    <w:rsid w:val="00CD5246"/>
    <w:rsid w:val="00CD5AC8"/>
    <w:rsid w:val="00CD641E"/>
    <w:rsid w:val="00CD647F"/>
    <w:rsid w:val="00CD7B58"/>
    <w:rsid w:val="00CD7C2D"/>
    <w:rsid w:val="00CE0812"/>
    <w:rsid w:val="00CE2DEB"/>
    <w:rsid w:val="00CE49AA"/>
    <w:rsid w:val="00CE4AB6"/>
    <w:rsid w:val="00CE4DD5"/>
    <w:rsid w:val="00CE5560"/>
    <w:rsid w:val="00CE68C5"/>
    <w:rsid w:val="00CE77B4"/>
    <w:rsid w:val="00CF00EF"/>
    <w:rsid w:val="00CF07D6"/>
    <w:rsid w:val="00CF0AAE"/>
    <w:rsid w:val="00CF177F"/>
    <w:rsid w:val="00CF19E4"/>
    <w:rsid w:val="00CF2914"/>
    <w:rsid w:val="00CF44A9"/>
    <w:rsid w:val="00CF4A88"/>
    <w:rsid w:val="00CF4AC6"/>
    <w:rsid w:val="00CF4AE5"/>
    <w:rsid w:val="00CF70B3"/>
    <w:rsid w:val="00CF7C62"/>
    <w:rsid w:val="00D0086C"/>
    <w:rsid w:val="00D0093B"/>
    <w:rsid w:val="00D018A9"/>
    <w:rsid w:val="00D0264E"/>
    <w:rsid w:val="00D03C3D"/>
    <w:rsid w:val="00D03CC2"/>
    <w:rsid w:val="00D03D3D"/>
    <w:rsid w:val="00D04140"/>
    <w:rsid w:val="00D04A1B"/>
    <w:rsid w:val="00D0610A"/>
    <w:rsid w:val="00D06429"/>
    <w:rsid w:val="00D06692"/>
    <w:rsid w:val="00D06F18"/>
    <w:rsid w:val="00D071AF"/>
    <w:rsid w:val="00D078DE"/>
    <w:rsid w:val="00D07DC1"/>
    <w:rsid w:val="00D11926"/>
    <w:rsid w:val="00D11A14"/>
    <w:rsid w:val="00D1203D"/>
    <w:rsid w:val="00D121D8"/>
    <w:rsid w:val="00D14270"/>
    <w:rsid w:val="00D14902"/>
    <w:rsid w:val="00D14B20"/>
    <w:rsid w:val="00D158BC"/>
    <w:rsid w:val="00D15D0A"/>
    <w:rsid w:val="00D16E82"/>
    <w:rsid w:val="00D170B8"/>
    <w:rsid w:val="00D17BD4"/>
    <w:rsid w:val="00D21B46"/>
    <w:rsid w:val="00D22230"/>
    <w:rsid w:val="00D22434"/>
    <w:rsid w:val="00D238A9"/>
    <w:rsid w:val="00D23DF2"/>
    <w:rsid w:val="00D2409D"/>
    <w:rsid w:val="00D24D3F"/>
    <w:rsid w:val="00D250D1"/>
    <w:rsid w:val="00D25208"/>
    <w:rsid w:val="00D26160"/>
    <w:rsid w:val="00D2658E"/>
    <w:rsid w:val="00D27FE8"/>
    <w:rsid w:val="00D30709"/>
    <w:rsid w:val="00D30BA1"/>
    <w:rsid w:val="00D32D2E"/>
    <w:rsid w:val="00D32FCC"/>
    <w:rsid w:val="00D33999"/>
    <w:rsid w:val="00D345E7"/>
    <w:rsid w:val="00D35058"/>
    <w:rsid w:val="00D35C24"/>
    <w:rsid w:val="00D367CE"/>
    <w:rsid w:val="00D36F08"/>
    <w:rsid w:val="00D370E7"/>
    <w:rsid w:val="00D37414"/>
    <w:rsid w:val="00D406DC"/>
    <w:rsid w:val="00D4082B"/>
    <w:rsid w:val="00D41762"/>
    <w:rsid w:val="00D41D8B"/>
    <w:rsid w:val="00D41F1F"/>
    <w:rsid w:val="00D42863"/>
    <w:rsid w:val="00D43368"/>
    <w:rsid w:val="00D43525"/>
    <w:rsid w:val="00D43EEB"/>
    <w:rsid w:val="00D43F8D"/>
    <w:rsid w:val="00D44138"/>
    <w:rsid w:val="00D44338"/>
    <w:rsid w:val="00D44F43"/>
    <w:rsid w:val="00D45987"/>
    <w:rsid w:val="00D461D5"/>
    <w:rsid w:val="00D463BA"/>
    <w:rsid w:val="00D4666F"/>
    <w:rsid w:val="00D46BA6"/>
    <w:rsid w:val="00D473AE"/>
    <w:rsid w:val="00D50F82"/>
    <w:rsid w:val="00D53793"/>
    <w:rsid w:val="00D53AFF"/>
    <w:rsid w:val="00D5462B"/>
    <w:rsid w:val="00D5465B"/>
    <w:rsid w:val="00D55BD0"/>
    <w:rsid w:val="00D55DD6"/>
    <w:rsid w:val="00D563EE"/>
    <w:rsid w:val="00D56AE9"/>
    <w:rsid w:val="00D56CC9"/>
    <w:rsid w:val="00D609AB"/>
    <w:rsid w:val="00D633DF"/>
    <w:rsid w:val="00D64B1A"/>
    <w:rsid w:val="00D65A51"/>
    <w:rsid w:val="00D65CC8"/>
    <w:rsid w:val="00D66C64"/>
    <w:rsid w:val="00D676E5"/>
    <w:rsid w:val="00D70D0C"/>
    <w:rsid w:val="00D70F31"/>
    <w:rsid w:val="00D72119"/>
    <w:rsid w:val="00D722FF"/>
    <w:rsid w:val="00D73339"/>
    <w:rsid w:val="00D7359D"/>
    <w:rsid w:val="00D73A55"/>
    <w:rsid w:val="00D74017"/>
    <w:rsid w:val="00D75FB2"/>
    <w:rsid w:val="00D76334"/>
    <w:rsid w:val="00D76484"/>
    <w:rsid w:val="00D7687B"/>
    <w:rsid w:val="00D769AE"/>
    <w:rsid w:val="00D770DF"/>
    <w:rsid w:val="00D8054F"/>
    <w:rsid w:val="00D81D89"/>
    <w:rsid w:val="00D82812"/>
    <w:rsid w:val="00D82BE6"/>
    <w:rsid w:val="00D83123"/>
    <w:rsid w:val="00D85548"/>
    <w:rsid w:val="00D859BE"/>
    <w:rsid w:val="00D85CA4"/>
    <w:rsid w:val="00D86DC7"/>
    <w:rsid w:val="00D86FB7"/>
    <w:rsid w:val="00D87291"/>
    <w:rsid w:val="00D872E5"/>
    <w:rsid w:val="00D87D3E"/>
    <w:rsid w:val="00D9081D"/>
    <w:rsid w:val="00D908B1"/>
    <w:rsid w:val="00D91955"/>
    <w:rsid w:val="00D9351F"/>
    <w:rsid w:val="00D93755"/>
    <w:rsid w:val="00D93B97"/>
    <w:rsid w:val="00D93C54"/>
    <w:rsid w:val="00D94AB7"/>
    <w:rsid w:val="00D954A8"/>
    <w:rsid w:val="00D96A31"/>
    <w:rsid w:val="00D96AD4"/>
    <w:rsid w:val="00D96E89"/>
    <w:rsid w:val="00DA0460"/>
    <w:rsid w:val="00DA0BC8"/>
    <w:rsid w:val="00DA108D"/>
    <w:rsid w:val="00DA11E8"/>
    <w:rsid w:val="00DA1364"/>
    <w:rsid w:val="00DA1F27"/>
    <w:rsid w:val="00DA291D"/>
    <w:rsid w:val="00DA30A7"/>
    <w:rsid w:val="00DA37E8"/>
    <w:rsid w:val="00DA4176"/>
    <w:rsid w:val="00DA511D"/>
    <w:rsid w:val="00DA5958"/>
    <w:rsid w:val="00DB1317"/>
    <w:rsid w:val="00DB1454"/>
    <w:rsid w:val="00DB1619"/>
    <w:rsid w:val="00DB20C8"/>
    <w:rsid w:val="00DB2479"/>
    <w:rsid w:val="00DB37CF"/>
    <w:rsid w:val="00DB3C9E"/>
    <w:rsid w:val="00DB5127"/>
    <w:rsid w:val="00DB5FB9"/>
    <w:rsid w:val="00DB6583"/>
    <w:rsid w:val="00DB6A8F"/>
    <w:rsid w:val="00DC00F3"/>
    <w:rsid w:val="00DC0775"/>
    <w:rsid w:val="00DC11B1"/>
    <w:rsid w:val="00DC170C"/>
    <w:rsid w:val="00DC1784"/>
    <w:rsid w:val="00DC1C05"/>
    <w:rsid w:val="00DC1EB7"/>
    <w:rsid w:val="00DC1F43"/>
    <w:rsid w:val="00DC30A3"/>
    <w:rsid w:val="00DC34DC"/>
    <w:rsid w:val="00DC3FC3"/>
    <w:rsid w:val="00DC5432"/>
    <w:rsid w:val="00DC5D84"/>
    <w:rsid w:val="00DC76AA"/>
    <w:rsid w:val="00DC7E9F"/>
    <w:rsid w:val="00DD05CB"/>
    <w:rsid w:val="00DD41B4"/>
    <w:rsid w:val="00DD71A7"/>
    <w:rsid w:val="00DD7E6F"/>
    <w:rsid w:val="00DE1F0A"/>
    <w:rsid w:val="00DE3B8D"/>
    <w:rsid w:val="00DE48B8"/>
    <w:rsid w:val="00DE4936"/>
    <w:rsid w:val="00DE4B2D"/>
    <w:rsid w:val="00DE5790"/>
    <w:rsid w:val="00DE5D0E"/>
    <w:rsid w:val="00DE5D1C"/>
    <w:rsid w:val="00DE602C"/>
    <w:rsid w:val="00DE69D2"/>
    <w:rsid w:val="00DE6E8C"/>
    <w:rsid w:val="00DE6FE5"/>
    <w:rsid w:val="00DF0105"/>
    <w:rsid w:val="00DF0A70"/>
    <w:rsid w:val="00DF0C71"/>
    <w:rsid w:val="00DF1385"/>
    <w:rsid w:val="00DF14D1"/>
    <w:rsid w:val="00DF2049"/>
    <w:rsid w:val="00DF2C2B"/>
    <w:rsid w:val="00DF2F58"/>
    <w:rsid w:val="00DF37B9"/>
    <w:rsid w:val="00DF4043"/>
    <w:rsid w:val="00DF601E"/>
    <w:rsid w:val="00DF675A"/>
    <w:rsid w:val="00DF7AE3"/>
    <w:rsid w:val="00E0107A"/>
    <w:rsid w:val="00E025DD"/>
    <w:rsid w:val="00E05348"/>
    <w:rsid w:val="00E054EB"/>
    <w:rsid w:val="00E06E38"/>
    <w:rsid w:val="00E0788D"/>
    <w:rsid w:val="00E07922"/>
    <w:rsid w:val="00E107EF"/>
    <w:rsid w:val="00E10DB6"/>
    <w:rsid w:val="00E1169C"/>
    <w:rsid w:val="00E117C0"/>
    <w:rsid w:val="00E1257B"/>
    <w:rsid w:val="00E12AE7"/>
    <w:rsid w:val="00E14650"/>
    <w:rsid w:val="00E14669"/>
    <w:rsid w:val="00E14F84"/>
    <w:rsid w:val="00E152E6"/>
    <w:rsid w:val="00E15682"/>
    <w:rsid w:val="00E15A83"/>
    <w:rsid w:val="00E15C65"/>
    <w:rsid w:val="00E15F82"/>
    <w:rsid w:val="00E160DA"/>
    <w:rsid w:val="00E16C8B"/>
    <w:rsid w:val="00E16F2F"/>
    <w:rsid w:val="00E17C8B"/>
    <w:rsid w:val="00E201F3"/>
    <w:rsid w:val="00E20672"/>
    <w:rsid w:val="00E20939"/>
    <w:rsid w:val="00E21C47"/>
    <w:rsid w:val="00E2463C"/>
    <w:rsid w:val="00E247FF"/>
    <w:rsid w:val="00E249F0"/>
    <w:rsid w:val="00E257E9"/>
    <w:rsid w:val="00E268A2"/>
    <w:rsid w:val="00E26A0D"/>
    <w:rsid w:val="00E276CD"/>
    <w:rsid w:val="00E27FEC"/>
    <w:rsid w:val="00E3053A"/>
    <w:rsid w:val="00E31063"/>
    <w:rsid w:val="00E315EF"/>
    <w:rsid w:val="00E3241A"/>
    <w:rsid w:val="00E32F8D"/>
    <w:rsid w:val="00E33572"/>
    <w:rsid w:val="00E33F98"/>
    <w:rsid w:val="00E34AF3"/>
    <w:rsid w:val="00E36AF0"/>
    <w:rsid w:val="00E37D26"/>
    <w:rsid w:val="00E40321"/>
    <w:rsid w:val="00E409CC"/>
    <w:rsid w:val="00E413F6"/>
    <w:rsid w:val="00E4150F"/>
    <w:rsid w:val="00E41D8B"/>
    <w:rsid w:val="00E41E6A"/>
    <w:rsid w:val="00E428D0"/>
    <w:rsid w:val="00E44433"/>
    <w:rsid w:val="00E448C9"/>
    <w:rsid w:val="00E44E41"/>
    <w:rsid w:val="00E45E07"/>
    <w:rsid w:val="00E464D0"/>
    <w:rsid w:val="00E466D2"/>
    <w:rsid w:val="00E475B4"/>
    <w:rsid w:val="00E50ACE"/>
    <w:rsid w:val="00E50EE7"/>
    <w:rsid w:val="00E513AB"/>
    <w:rsid w:val="00E528FC"/>
    <w:rsid w:val="00E53551"/>
    <w:rsid w:val="00E5378A"/>
    <w:rsid w:val="00E538AB"/>
    <w:rsid w:val="00E543F8"/>
    <w:rsid w:val="00E5513F"/>
    <w:rsid w:val="00E556AF"/>
    <w:rsid w:val="00E55710"/>
    <w:rsid w:val="00E57AC3"/>
    <w:rsid w:val="00E60CC2"/>
    <w:rsid w:val="00E61674"/>
    <w:rsid w:val="00E618B7"/>
    <w:rsid w:val="00E6381F"/>
    <w:rsid w:val="00E63C72"/>
    <w:rsid w:val="00E63EE5"/>
    <w:rsid w:val="00E6420E"/>
    <w:rsid w:val="00E64458"/>
    <w:rsid w:val="00E649A7"/>
    <w:rsid w:val="00E6741C"/>
    <w:rsid w:val="00E70746"/>
    <w:rsid w:val="00E70DBF"/>
    <w:rsid w:val="00E72C66"/>
    <w:rsid w:val="00E7363F"/>
    <w:rsid w:val="00E73AE3"/>
    <w:rsid w:val="00E74064"/>
    <w:rsid w:val="00E74A79"/>
    <w:rsid w:val="00E74B44"/>
    <w:rsid w:val="00E75D6B"/>
    <w:rsid w:val="00E765F5"/>
    <w:rsid w:val="00E76CAF"/>
    <w:rsid w:val="00E76D40"/>
    <w:rsid w:val="00E807F8"/>
    <w:rsid w:val="00E81802"/>
    <w:rsid w:val="00E82D90"/>
    <w:rsid w:val="00E82DC8"/>
    <w:rsid w:val="00E82E39"/>
    <w:rsid w:val="00E83BD7"/>
    <w:rsid w:val="00E83D5A"/>
    <w:rsid w:val="00E84420"/>
    <w:rsid w:val="00E850DB"/>
    <w:rsid w:val="00E858DB"/>
    <w:rsid w:val="00E860EC"/>
    <w:rsid w:val="00E870AA"/>
    <w:rsid w:val="00E871E8"/>
    <w:rsid w:val="00E87952"/>
    <w:rsid w:val="00E87C8F"/>
    <w:rsid w:val="00E905E4"/>
    <w:rsid w:val="00E91B70"/>
    <w:rsid w:val="00E91D9C"/>
    <w:rsid w:val="00E92255"/>
    <w:rsid w:val="00E929FA"/>
    <w:rsid w:val="00E949A9"/>
    <w:rsid w:val="00E96279"/>
    <w:rsid w:val="00E966C0"/>
    <w:rsid w:val="00E966C1"/>
    <w:rsid w:val="00E96C24"/>
    <w:rsid w:val="00EA1C36"/>
    <w:rsid w:val="00EA2565"/>
    <w:rsid w:val="00EA2982"/>
    <w:rsid w:val="00EA347C"/>
    <w:rsid w:val="00EA5E61"/>
    <w:rsid w:val="00EA616A"/>
    <w:rsid w:val="00EA6A31"/>
    <w:rsid w:val="00EA6DF6"/>
    <w:rsid w:val="00EB1E8E"/>
    <w:rsid w:val="00EB1FBC"/>
    <w:rsid w:val="00EB2713"/>
    <w:rsid w:val="00EB2C9F"/>
    <w:rsid w:val="00EB4077"/>
    <w:rsid w:val="00EB4F8E"/>
    <w:rsid w:val="00EB5016"/>
    <w:rsid w:val="00EB660D"/>
    <w:rsid w:val="00EB745C"/>
    <w:rsid w:val="00EC0318"/>
    <w:rsid w:val="00EC0329"/>
    <w:rsid w:val="00EC1D2F"/>
    <w:rsid w:val="00EC3AD0"/>
    <w:rsid w:val="00EC6209"/>
    <w:rsid w:val="00EC6328"/>
    <w:rsid w:val="00EC6D22"/>
    <w:rsid w:val="00EC7547"/>
    <w:rsid w:val="00EC784F"/>
    <w:rsid w:val="00EC7EC9"/>
    <w:rsid w:val="00ED0B1C"/>
    <w:rsid w:val="00ED10B2"/>
    <w:rsid w:val="00ED148F"/>
    <w:rsid w:val="00ED3389"/>
    <w:rsid w:val="00ED4160"/>
    <w:rsid w:val="00ED452F"/>
    <w:rsid w:val="00ED4600"/>
    <w:rsid w:val="00ED4C50"/>
    <w:rsid w:val="00ED69C0"/>
    <w:rsid w:val="00ED6E5C"/>
    <w:rsid w:val="00EE004B"/>
    <w:rsid w:val="00EE1650"/>
    <w:rsid w:val="00EE1AF3"/>
    <w:rsid w:val="00EE20AE"/>
    <w:rsid w:val="00EE2E34"/>
    <w:rsid w:val="00EE36F2"/>
    <w:rsid w:val="00EE47FB"/>
    <w:rsid w:val="00EE49CD"/>
    <w:rsid w:val="00EE61DD"/>
    <w:rsid w:val="00EE6B25"/>
    <w:rsid w:val="00EE7055"/>
    <w:rsid w:val="00EE73B0"/>
    <w:rsid w:val="00EF07DB"/>
    <w:rsid w:val="00EF0930"/>
    <w:rsid w:val="00EF17DC"/>
    <w:rsid w:val="00EF3403"/>
    <w:rsid w:val="00EF36D2"/>
    <w:rsid w:val="00EF4135"/>
    <w:rsid w:val="00EF422F"/>
    <w:rsid w:val="00EF520E"/>
    <w:rsid w:val="00EF53DF"/>
    <w:rsid w:val="00EF5926"/>
    <w:rsid w:val="00EF63DE"/>
    <w:rsid w:val="00EF771D"/>
    <w:rsid w:val="00EF7F21"/>
    <w:rsid w:val="00EF7F43"/>
    <w:rsid w:val="00F0021C"/>
    <w:rsid w:val="00F00D4F"/>
    <w:rsid w:val="00F02F52"/>
    <w:rsid w:val="00F035BE"/>
    <w:rsid w:val="00F04C24"/>
    <w:rsid w:val="00F04C2F"/>
    <w:rsid w:val="00F05361"/>
    <w:rsid w:val="00F057AA"/>
    <w:rsid w:val="00F06AF5"/>
    <w:rsid w:val="00F06F7E"/>
    <w:rsid w:val="00F07B64"/>
    <w:rsid w:val="00F07B95"/>
    <w:rsid w:val="00F104E7"/>
    <w:rsid w:val="00F107EF"/>
    <w:rsid w:val="00F10F9A"/>
    <w:rsid w:val="00F1332D"/>
    <w:rsid w:val="00F135D6"/>
    <w:rsid w:val="00F1379C"/>
    <w:rsid w:val="00F14010"/>
    <w:rsid w:val="00F15E2F"/>
    <w:rsid w:val="00F15F72"/>
    <w:rsid w:val="00F16FD1"/>
    <w:rsid w:val="00F17658"/>
    <w:rsid w:val="00F2019F"/>
    <w:rsid w:val="00F209F2"/>
    <w:rsid w:val="00F20F92"/>
    <w:rsid w:val="00F2125F"/>
    <w:rsid w:val="00F226F2"/>
    <w:rsid w:val="00F23957"/>
    <w:rsid w:val="00F2463B"/>
    <w:rsid w:val="00F2483C"/>
    <w:rsid w:val="00F2554D"/>
    <w:rsid w:val="00F26BFC"/>
    <w:rsid w:val="00F27331"/>
    <w:rsid w:val="00F27EC2"/>
    <w:rsid w:val="00F30365"/>
    <w:rsid w:val="00F31491"/>
    <w:rsid w:val="00F3154E"/>
    <w:rsid w:val="00F319DA"/>
    <w:rsid w:val="00F31F9A"/>
    <w:rsid w:val="00F328D2"/>
    <w:rsid w:val="00F32A34"/>
    <w:rsid w:val="00F335F7"/>
    <w:rsid w:val="00F33DF1"/>
    <w:rsid w:val="00F344A0"/>
    <w:rsid w:val="00F3490F"/>
    <w:rsid w:val="00F36134"/>
    <w:rsid w:val="00F3640C"/>
    <w:rsid w:val="00F373E7"/>
    <w:rsid w:val="00F37665"/>
    <w:rsid w:val="00F378C6"/>
    <w:rsid w:val="00F3796C"/>
    <w:rsid w:val="00F37F96"/>
    <w:rsid w:val="00F4049B"/>
    <w:rsid w:val="00F40508"/>
    <w:rsid w:val="00F414C7"/>
    <w:rsid w:val="00F41B24"/>
    <w:rsid w:val="00F41F3C"/>
    <w:rsid w:val="00F42133"/>
    <w:rsid w:val="00F4229E"/>
    <w:rsid w:val="00F42314"/>
    <w:rsid w:val="00F4338C"/>
    <w:rsid w:val="00F43ACA"/>
    <w:rsid w:val="00F44393"/>
    <w:rsid w:val="00F44715"/>
    <w:rsid w:val="00F448CE"/>
    <w:rsid w:val="00F4555D"/>
    <w:rsid w:val="00F45A6C"/>
    <w:rsid w:val="00F45E43"/>
    <w:rsid w:val="00F46350"/>
    <w:rsid w:val="00F47A9C"/>
    <w:rsid w:val="00F47CFB"/>
    <w:rsid w:val="00F47D68"/>
    <w:rsid w:val="00F502BA"/>
    <w:rsid w:val="00F502F3"/>
    <w:rsid w:val="00F50639"/>
    <w:rsid w:val="00F5099B"/>
    <w:rsid w:val="00F519C5"/>
    <w:rsid w:val="00F52737"/>
    <w:rsid w:val="00F5308E"/>
    <w:rsid w:val="00F53330"/>
    <w:rsid w:val="00F5492E"/>
    <w:rsid w:val="00F54E12"/>
    <w:rsid w:val="00F5587D"/>
    <w:rsid w:val="00F55FCB"/>
    <w:rsid w:val="00F56B7F"/>
    <w:rsid w:val="00F62421"/>
    <w:rsid w:val="00F626CC"/>
    <w:rsid w:val="00F62BD7"/>
    <w:rsid w:val="00F63912"/>
    <w:rsid w:val="00F649AC"/>
    <w:rsid w:val="00F656DC"/>
    <w:rsid w:val="00F65CA5"/>
    <w:rsid w:val="00F6618C"/>
    <w:rsid w:val="00F670B7"/>
    <w:rsid w:val="00F67333"/>
    <w:rsid w:val="00F6775A"/>
    <w:rsid w:val="00F72030"/>
    <w:rsid w:val="00F72954"/>
    <w:rsid w:val="00F729AA"/>
    <w:rsid w:val="00F72BA4"/>
    <w:rsid w:val="00F73660"/>
    <w:rsid w:val="00F73871"/>
    <w:rsid w:val="00F73F1F"/>
    <w:rsid w:val="00F763FD"/>
    <w:rsid w:val="00F7668D"/>
    <w:rsid w:val="00F80067"/>
    <w:rsid w:val="00F80AD3"/>
    <w:rsid w:val="00F81E4E"/>
    <w:rsid w:val="00F82C75"/>
    <w:rsid w:val="00F8551C"/>
    <w:rsid w:val="00F85606"/>
    <w:rsid w:val="00F85D33"/>
    <w:rsid w:val="00F8619D"/>
    <w:rsid w:val="00F86C41"/>
    <w:rsid w:val="00F8719A"/>
    <w:rsid w:val="00F9061C"/>
    <w:rsid w:val="00F909AE"/>
    <w:rsid w:val="00F90A82"/>
    <w:rsid w:val="00F92271"/>
    <w:rsid w:val="00F9232C"/>
    <w:rsid w:val="00F92403"/>
    <w:rsid w:val="00F9338E"/>
    <w:rsid w:val="00F93A67"/>
    <w:rsid w:val="00F93C7A"/>
    <w:rsid w:val="00F94625"/>
    <w:rsid w:val="00F96519"/>
    <w:rsid w:val="00F96DC9"/>
    <w:rsid w:val="00F9715E"/>
    <w:rsid w:val="00F97834"/>
    <w:rsid w:val="00F97986"/>
    <w:rsid w:val="00F97B20"/>
    <w:rsid w:val="00FA011C"/>
    <w:rsid w:val="00FA0736"/>
    <w:rsid w:val="00FA0D68"/>
    <w:rsid w:val="00FA1BA4"/>
    <w:rsid w:val="00FA2056"/>
    <w:rsid w:val="00FA297C"/>
    <w:rsid w:val="00FA39D9"/>
    <w:rsid w:val="00FA5150"/>
    <w:rsid w:val="00FA5880"/>
    <w:rsid w:val="00FA7535"/>
    <w:rsid w:val="00FB1419"/>
    <w:rsid w:val="00FB2194"/>
    <w:rsid w:val="00FB2BE1"/>
    <w:rsid w:val="00FB376D"/>
    <w:rsid w:val="00FB3F62"/>
    <w:rsid w:val="00FB3FE5"/>
    <w:rsid w:val="00FB4686"/>
    <w:rsid w:val="00FB4F34"/>
    <w:rsid w:val="00FB52AE"/>
    <w:rsid w:val="00FB5BAF"/>
    <w:rsid w:val="00FB5CA2"/>
    <w:rsid w:val="00FC0193"/>
    <w:rsid w:val="00FC03FC"/>
    <w:rsid w:val="00FC0E64"/>
    <w:rsid w:val="00FC1229"/>
    <w:rsid w:val="00FC13AD"/>
    <w:rsid w:val="00FC497D"/>
    <w:rsid w:val="00FC5044"/>
    <w:rsid w:val="00FC59CE"/>
    <w:rsid w:val="00FC5C27"/>
    <w:rsid w:val="00FC5EEC"/>
    <w:rsid w:val="00FC6548"/>
    <w:rsid w:val="00FC76C1"/>
    <w:rsid w:val="00FC785F"/>
    <w:rsid w:val="00FC79F0"/>
    <w:rsid w:val="00FD173F"/>
    <w:rsid w:val="00FD2381"/>
    <w:rsid w:val="00FD2605"/>
    <w:rsid w:val="00FD3342"/>
    <w:rsid w:val="00FD3591"/>
    <w:rsid w:val="00FD36D3"/>
    <w:rsid w:val="00FD4071"/>
    <w:rsid w:val="00FD40FD"/>
    <w:rsid w:val="00FD4154"/>
    <w:rsid w:val="00FD42BF"/>
    <w:rsid w:val="00FD45F6"/>
    <w:rsid w:val="00FD4809"/>
    <w:rsid w:val="00FD5792"/>
    <w:rsid w:val="00FD59B1"/>
    <w:rsid w:val="00FD7170"/>
    <w:rsid w:val="00FD77C1"/>
    <w:rsid w:val="00FD7F3E"/>
    <w:rsid w:val="00FE0610"/>
    <w:rsid w:val="00FE10E7"/>
    <w:rsid w:val="00FE2676"/>
    <w:rsid w:val="00FE267B"/>
    <w:rsid w:val="00FE3F1E"/>
    <w:rsid w:val="00FE4D19"/>
    <w:rsid w:val="00FE5024"/>
    <w:rsid w:val="00FE5B7A"/>
    <w:rsid w:val="00FF06C9"/>
    <w:rsid w:val="00FF0B4F"/>
    <w:rsid w:val="00FF0BF2"/>
    <w:rsid w:val="00FF0DDB"/>
    <w:rsid w:val="00FF113B"/>
    <w:rsid w:val="00FF1A3A"/>
    <w:rsid w:val="00FF232E"/>
    <w:rsid w:val="00FF347D"/>
    <w:rsid w:val="00FF3AC4"/>
    <w:rsid w:val="00FF4DC9"/>
    <w:rsid w:val="00FF5A25"/>
    <w:rsid w:val="00FF5C17"/>
    <w:rsid w:val="00FF67DA"/>
    <w:rsid w:val="00FF735C"/>
  </w:rsids>
  <m:mathPr>
    <m:mathFont m:val="Cambria Math"/>
    <m:brkBin m:val="before"/>
    <m:brkBinSub m:val="--"/>
    <m:smallFrac/>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EF49F0A"/>
  <w15:docId w15:val="{15280A74-A112-4784-ABF3-5493D178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1F1F"/>
    <w:pPr>
      <w:spacing w:line="360" w:lineRule="auto"/>
      <w:ind w:firstLine="851"/>
      <w:jc w:val="both"/>
    </w:pPr>
    <w:rPr>
      <w:rFonts w:eastAsiaTheme="minorHAnsi"/>
      <w:sz w:val="24"/>
      <w:szCs w:val="24"/>
    </w:rPr>
  </w:style>
  <w:style w:type="paragraph" w:styleId="Heading1">
    <w:name w:val="heading 1"/>
    <w:aliases w:val="Bab"/>
    <w:basedOn w:val="Normal"/>
    <w:next w:val="Normal"/>
    <w:link w:val="Heading1Char"/>
    <w:uiPriority w:val="9"/>
    <w:qFormat/>
    <w:rsid w:val="00B20F7C"/>
    <w:pPr>
      <w:keepNext/>
      <w:keepLines/>
      <w:numPr>
        <w:numId w:val="1"/>
      </w:numPr>
      <w:jc w:val="center"/>
      <w:outlineLvl w:val="0"/>
    </w:pPr>
    <w:rPr>
      <w:rFonts w:eastAsiaTheme="majorEastAsia"/>
      <w:b/>
      <w:bCs/>
      <w:sz w:val="28"/>
      <w:szCs w:val="28"/>
    </w:rPr>
  </w:style>
  <w:style w:type="paragraph" w:styleId="Heading2">
    <w:name w:val="heading 2"/>
    <w:aliases w:val="Sub Bab 1"/>
    <w:basedOn w:val="Normal"/>
    <w:next w:val="Normal"/>
    <w:link w:val="Heading2Char"/>
    <w:uiPriority w:val="9"/>
    <w:unhideWhenUsed/>
    <w:qFormat/>
    <w:rsid w:val="00B20F7C"/>
    <w:pPr>
      <w:keepNext/>
      <w:keepLines/>
      <w:numPr>
        <w:ilvl w:val="1"/>
        <w:numId w:val="1"/>
      </w:numPr>
      <w:tabs>
        <w:tab w:val="left" w:pos="709"/>
      </w:tabs>
      <w:jc w:val="left"/>
      <w:outlineLvl w:val="1"/>
    </w:pPr>
    <w:rPr>
      <w:rFonts w:eastAsiaTheme="majorEastAsia"/>
      <w:b/>
      <w:bCs/>
    </w:rPr>
  </w:style>
  <w:style w:type="paragraph" w:styleId="Heading3">
    <w:name w:val="heading 3"/>
    <w:basedOn w:val="Normal"/>
    <w:next w:val="Normal"/>
    <w:link w:val="Heading3Char"/>
    <w:uiPriority w:val="9"/>
    <w:unhideWhenUsed/>
    <w:rsid w:val="00B20F7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41FCD"/>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4AB2"/>
    <w:pPr>
      <w:keepNext/>
      <w:keepLines/>
      <w:numPr>
        <w:ilvl w:val="4"/>
        <w:numId w:val="1"/>
      </w:numPr>
      <w:spacing w:before="40" w:line="259" w:lineRule="auto"/>
      <w:jc w:val="left"/>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semiHidden/>
    <w:unhideWhenUsed/>
    <w:qFormat/>
    <w:rsid w:val="00941FC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941FC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941FC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41FC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20F7C"/>
    <w:rPr>
      <w:rFonts w:eastAsiaTheme="majorEastAsia"/>
      <w:b/>
      <w:bCs/>
      <w:sz w:val="28"/>
      <w:szCs w:val="28"/>
    </w:rPr>
  </w:style>
  <w:style w:type="character" w:customStyle="1" w:styleId="Heading2Char">
    <w:name w:val="Heading 2 Char"/>
    <w:aliases w:val="Sub Bab 1 Char"/>
    <w:basedOn w:val="DefaultParagraphFont"/>
    <w:link w:val="Heading2"/>
    <w:uiPriority w:val="9"/>
    <w:rsid w:val="00B20F7C"/>
    <w:rPr>
      <w:rFonts w:eastAsiaTheme="majorEastAsia"/>
      <w:b/>
      <w:bCs/>
      <w:sz w:val="24"/>
      <w:szCs w:val="24"/>
    </w:rPr>
  </w:style>
  <w:style w:type="character" w:customStyle="1" w:styleId="Heading3Char">
    <w:name w:val="Heading 3 Char"/>
    <w:basedOn w:val="DefaultParagraphFont"/>
    <w:link w:val="Heading3"/>
    <w:uiPriority w:val="9"/>
    <w:rsid w:val="00B20F7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941FCD"/>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B4AB2"/>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semiHidden/>
    <w:rsid w:val="00941FC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941FC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941F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41FC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0F7C"/>
    <w:pPr>
      <w:tabs>
        <w:tab w:val="center" w:pos="4680"/>
        <w:tab w:val="right" w:pos="9360"/>
      </w:tabs>
      <w:spacing w:line="240" w:lineRule="auto"/>
    </w:pPr>
  </w:style>
  <w:style w:type="character" w:customStyle="1" w:styleId="HeaderChar">
    <w:name w:val="Header Char"/>
    <w:basedOn w:val="DefaultParagraphFont"/>
    <w:link w:val="Header"/>
    <w:uiPriority w:val="99"/>
    <w:rsid w:val="00B20F7C"/>
    <w:rPr>
      <w:rFonts w:eastAsiaTheme="minorHAnsi"/>
      <w:sz w:val="24"/>
      <w:szCs w:val="24"/>
    </w:rPr>
  </w:style>
  <w:style w:type="paragraph" w:styleId="Footer">
    <w:name w:val="footer"/>
    <w:basedOn w:val="Normal"/>
    <w:link w:val="FooterChar"/>
    <w:uiPriority w:val="99"/>
    <w:unhideWhenUsed/>
    <w:rsid w:val="00B20F7C"/>
    <w:pPr>
      <w:tabs>
        <w:tab w:val="center" w:pos="4680"/>
        <w:tab w:val="right" w:pos="9360"/>
      </w:tabs>
      <w:spacing w:line="240" w:lineRule="auto"/>
    </w:pPr>
  </w:style>
  <w:style w:type="character" w:customStyle="1" w:styleId="FooterChar">
    <w:name w:val="Footer Char"/>
    <w:basedOn w:val="DefaultParagraphFont"/>
    <w:link w:val="Footer"/>
    <w:uiPriority w:val="99"/>
    <w:rsid w:val="00B20F7C"/>
    <w:rPr>
      <w:rFonts w:eastAsiaTheme="minorHAnsi"/>
      <w:sz w:val="24"/>
      <w:szCs w:val="24"/>
    </w:rPr>
  </w:style>
  <w:style w:type="paragraph" w:styleId="NoSpacing">
    <w:name w:val="No Spacing"/>
    <w:link w:val="NoSpacingChar"/>
    <w:uiPriority w:val="1"/>
    <w:qFormat/>
    <w:rsid w:val="00B20F7C"/>
    <w:rPr>
      <w:rFonts w:eastAsiaTheme="minorHAnsi"/>
      <w:sz w:val="24"/>
      <w:szCs w:val="24"/>
      <w:lang w:val="id-ID"/>
    </w:rPr>
  </w:style>
  <w:style w:type="character" w:customStyle="1" w:styleId="NoSpacingChar">
    <w:name w:val="No Spacing Char"/>
    <w:link w:val="NoSpacing"/>
    <w:uiPriority w:val="1"/>
    <w:locked/>
    <w:rsid w:val="00DE4936"/>
    <w:rPr>
      <w:rFonts w:eastAsiaTheme="minorHAnsi"/>
      <w:sz w:val="24"/>
      <w:szCs w:val="24"/>
      <w:lang w:val="id-ID"/>
    </w:rPr>
  </w:style>
  <w:style w:type="paragraph" w:styleId="ListParagraph">
    <w:name w:val="List Paragraph"/>
    <w:basedOn w:val="Normal"/>
    <w:link w:val="ListParagraphChar"/>
    <w:uiPriority w:val="34"/>
    <w:qFormat/>
    <w:rsid w:val="00B20F7C"/>
    <w:pPr>
      <w:ind w:left="720"/>
      <w:contextualSpacing/>
    </w:pPr>
  </w:style>
  <w:style w:type="character" w:customStyle="1" w:styleId="ListParagraphChar">
    <w:name w:val="List Paragraph Char"/>
    <w:basedOn w:val="DefaultParagraphFont"/>
    <w:link w:val="ListParagraph"/>
    <w:uiPriority w:val="34"/>
    <w:rsid w:val="00404654"/>
    <w:rPr>
      <w:rFonts w:eastAsiaTheme="minorHAnsi"/>
      <w:sz w:val="24"/>
      <w:szCs w:val="24"/>
    </w:rPr>
  </w:style>
  <w:style w:type="paragraph" w:customStyle="1" w:styleId="Pustaka">
    <w:name w:val="Pustaka"/>
    <w:basedOn w:val="Normal"/>
    <w:link w:val="PustakaChar"/>
    <w:qFormat/>
    <w:rsid w:val="00B20F7C"/>
    <w:pPr>
      <w:ind w:left="851" w:hanging="851"/>
    </w:pPr>
  </w:style>
  <w:style w:type="character" w:customStyle="1" w:styleId="PustakaChar">
    <w:name w:val="Pustaka Char"/>
    <w:basedOn w:val="DefaultParagraphFont"/>
    <w:link w:val="Pustaka"/>
    <w:rsid w:val="00B20F7C"/>
    <w:rPr>
      <w:rFonts w:eastAsiaTheme="minorHAnsi"/>
      <w:sz w:val="24"/>
      <w:szCs w:val="24"/>
    </w:rPr>
  </w:style>
  <w:style w:type="paragraph" w:styleId="BalloonText">
    <w:name w:val="Balloon Text"/>
    <w:basedOn w:val="Normal"/>
    <w:link w:val="BalloonTextChar"/>
    <w:uiPriority w:val="99"/>
    <w:unhideWhenUsed/>
    <w:rsid w:val="00B20F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20F7C"/>
    <w:rPr>
      <w:rFonts w:ascii="Tahoma" w:eastAsiaTheme="minorHAnsi" w:hAnsi="Tahoma" w:cs="Tahoma"/>
      <w:sz w:val="16"/>
      <w:szCs w:val="16"/>
    </w:rPr>
  </w:style>
  <w:style w:type="paragraph" w:customStyle="1" w:styleId="ImageCaption">
    <w:name w:val="Image Caption"/>
    <w:basedOn w:val="Normal"/>
    <w:link w:val="ImageCaptionChar"/>
    <w:qFormat/>
    <w:rsid w:val="00B20F7C"/>
    <w:pPr>
      <w:ind w:firstLine="0"/>
      <w:jc w:val="center"/>
    </w:pPr>
  </w:style>
  <w:style w:type="character" w:customStyle="1" w:styleId="ImageCaptionChar">
    <w:name w:val="Image Caption Char"/>
    <w:basedOn w:val="DefaultParagraphFont"/>
    <w:link w:val="ImageCaption"/>
    <w:rsid w:val="00B20F7C"/>
    <w:rPr>
      <w:rFonts w:eastAsiaTheme="minorHAnsi"/>
      <w:sz w:val="24"/>
      <w:szCs w:val="24"/>
    </w:rPr>
  </w:style>
  <w:style w:type="paragraph" w:styleId="TOCHeading">
    <w:name w:val="TOC Heading"/>
    <w:basedOn w:val="Heading1"/>
    <w:next w:val="Normal"/>
    <w:uiPriority w:val="39"/>
    <w:unhideWhenUsed/>
    <w:qFormat/>
    <w:rsid w:val="00B20F7C"/>
    <w:pPr>
      <w:numPr>
        <w:numId w:val="0"/>
      </w:numPr>
      <w:spacing w:before="480" w:line="276" w:lineRule="auto"/>
      <w:jc w:val="left"/>
      <w:outlineLvl w:val="9"/>
    </w:pPr>
    <w:rPr>
      <w:rFonts w:asciiTheme="majorHAnsi"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B20F7C"/>
    <w:pPr>
      <w:tabs>
        <w:tab w:val="left" w:pos="1134"/>
        <w:tab w:val="right" w:leader="dot" w:pos="8495"/>
      </w:tabs>
      <w:spacing w:after="100" w:line="276" w:lineRule="auto"/>
      <w:ind w:left="709" w:hanging="489"/>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B20F7C"/>
    <w:pPr>
      <w:spacing w:after="100" w:line="276" w:lineRule="auto"/>
      <w:ind w:firstLine="0"/>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B20F7C"/>
    <w:pPr>
      <w:spacing w:after="100" w:line="276" w:lineRule="auto"/>
      <w:ind w:left="440" w:firstLine="0"/>
      <w:jc w:val="left"/>
    </w:pPr>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B20F7C"/>
    <w:rPr>
      <w:color w:val="0000FF" w:themeColor="hyperlink"/>
      <w:u w:val="single"/>
    </w:rPr>
  </w:style>
  <w:style w:type="paragraph" w:styleId="Caption">
    <w:name w:val="caption"/>
    <w:basedOn w:val="ImageCaption"/>
    <w:next w:val="Normal"/>
    <w:link w:val="CaptionChar"/>
    <w:uiPriority w:val="35"/>
    <w:unhideWhenUsed/>
    <w:qFormat/>
    <w:rsid w:val="00B20F7C"/>
  </w:style>
  <w:style w:type="character" w:customStyle="1" w:styleId="CaptionChar">
    <w:name w:val="Caption Char"/>
    <w:link w:val="Caption"/>
    <w:uiPriority w:val="35"/>
    <w:locked/>
    <w:rsid w:val="00535365"/>
    <w:rPr>
      <w:rFonts w:eastAsiaTheme="minorHAnsi"/>
      <w:sz w:val="24"/>
      <w:szCs w:val="24"/>
    </w:rPr>
  </w:style>
  <w:style w:type="paragraph" w:styleId="TableofFigures">
    <w:name w:val="table of figures"/>
    <w:aliases w:val="Table of Gambar"/>
    <w:basedOn w:val="ImageCaption"/>
    <w:next w:val="ImageCaption"/>
    <w:link w:val="TableofFiguresChar"/>
    <w:uiPriority w:val="99"/>
    <w:unhideWhenUsed/>
    <w:rsid w:val="00B3783B"/>
    <w:pPr>
      <w:ind w:left="480" w:hanging="480"/>
      <w:jc w:val="left"/>
    </w:pPr>
    <w:rPr>
      <w:rFonts w:asciiTheme="minorHAnsi" w:hAnsiTheme="minorHAnsi"/>
      <w:caps/>
      <w:sz w:val="20"/>
      <w:szCs w:val="20"/>
    </w:rPr>
  </w:style>
  <w:style w:type="character" w:customStyle="1" w:styleId="TableofFiguresChar">
    <w:name w:val="Table of Figures Char"/>
    <w:aliases w:val="Table of Gambar Char"/>
    <w:basedOn w:val="ImageCaptionChar"/>
    <w:link w:val="TableofFigures"/>
    <w:uiPriority w:val="99"/>
    <w:rsid w:val="007B1C1C"/>
    <w:rPr>
      <w:rFonts w:asciiTheme="minorHAnsi" w:eastAsiaTheme="minorHAnsi" w:hAnsiTheme="minorHAnsi"/>
      <w:caps/>
      <w:sz w:val="24"/>
      <w:szCs w:val="24"/>
    </w:rPr>
  </w:style>
  <w:style w:type="paragraph" w:customStyle="1" w:styleId="SubBab2">
    <w:name w:val="Sub Bab 2"/>
    <w:basedOn w:val="Heading2"/>
    <w:link w:val="SubBab2Char"/>
    <w:qFormat/>
    <w:rsid w:val="00B20F7C"/>
    <w:pPr>
      <w:numPr>
        <w:ilvl w:val="0"/>
        <w:numId w:val="0"/>
      </w:numPr>
      <w:tabs>
        <w:tab w:val="clear" w:pos="709"/>
        <w:tab w:val="left" w:pos="1134"/>
      </w:tabs>
      <w:ind w:left="1134" w:hanging="708"/>
    </w:pPr>
  </w:style>
  <w:style w:type="character" w:customStyle="1" w:styleId="SubBab2Char">
    <w:name w:val="Sub Bab 2 Char"/>
    <w:basedOn w:val="Heading2Char"/>
    <w:link w:val="SubBab2"/>
    <w:rsid w:val="00B20F7C"/>
    <w:rPr>
      <w:rFonts w:eastAsiaTheme="majorEastAsia"/>
      <w:b/>
      <w:bCs/>
      <w:sz w:val="24"/>
      <w:szCs w:val="24"/>
    </w:rPr>
  </w:style>
  <w:style w:type="paragraph" w:styleId="HTMLPreformatted">
    <w:name w:val="HTML Preformatted"/>
    <w:basedOn w:val="Normal"/>
    <w:link w:val="HTMLPreformattedChar"/>
    <w:uiPriority w:val="99"/>
    <w:unhideWhenUsed/>
    <w:rsid w:val="00B2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0F7C"/>
    <w:rPr>
      <w:rFonts w:ascii="Courier New" w:hAnsi="Courier New" w:cs="Courier New"/>
    </w:rPr>
  </w:style>
  <w:style w:type="paragraph" w:styleId="EndnoteText">
    <w:name w:val="endnote text"/>
    <w:basedOn w:val="Normal"/>
    <w:link w:val="EndnoteTextChar"/>
    <w:uiPriority w:val="99"/>
    <w:unhideWhenUsed/>
    <w:rsid w:val="00B20F7C"/>
    <w:pPr>
      <w:spacing w:line="240" w:lineRule="auto"/>
    </w:pPr>
    <w:rPr>
      <w:sz w:val="20"/>
      <w:szCs w:val="20"/>
    </w:rPr>
  </w:style>
  <w:style w:type="character" w:customStyle="1" w:styleId="EndnoteTextChar">
    <w:name w:val="Endnote Text Char"/>
    <w:basedOn w:val="DefaultParagraphFont"/>
    <w:link w:val="EndnoteText"/>
    <w:uiPriority w:val="99"/>
    <w:rsid w:val="00B20F7C"/>
    <w:rPr>
      <w:rFonts w:eastAsiaTheme="minorHAnsi"/>
    </w:rPr>
  </w:style>
  <w:style w:type="character" w:styleId="EndnoteReference">
    <w:name w:val="endnote reference"/>
    <w:basedOn w:val="DefaultParagraphFont"/>
    <w:uiPriority w:val="99"/>
    <w:unhideWhenUsed/>
    <w:rsid w:val="00B20F7C"/>
    <w:rPr>
      <w:vertAlign w:val="superscript"/>
    </w:rPr>
  </w:style>
  <w:style w:type="paragraph" w:styleId="FootnoteText">
    <w:name w:val="footnote text"/>
    <w:basedOn w:val="Normal"/>
    <w:link w:val="FootnoteTextChar"/>
    <w:uiPriority w:val="99"/>
    <w:unhideWhenUsed/>
    <w:rsid w:val="00B20F7C"/>
    <w:pPr>
      <w:spacing w:line="240" w:lineRule="auto"/>
    </w:pPr>
    <w:rPr>
      <w:sz w:val="20"/>
      <w:szCs w:val="20"/>
    </w:rPr>
  </w:style>
  <w:style w:type="character" w:customStyle="1" w:styleId="FootnoteTextChar">
    <w:name w:val="Footnote Text Char"/>
    <w:basedOn w:val="DefaultParagraphFont"/>
    <w:link w:val="FootnoteText"/>
    <w:uiPriority w:val="99"/>
    <w:rsid w:val="00B20F7C"/>
    <w:rPr>
      <w:rFonts w:eastAsiaTheme="minorHAnsi"/>
    </w:rPr>
  </w:style>
  <w:style w:type="character" w:styleId="FootnoteReference">
    <w:name w:val="footnote reference"/>
    <w:basedOn w:val="DefaultParagraphFont"/>
    <w:uiPriority w:val="99"/>
    <w:unhideWhenUsed/>
    <w:rsid w:val="00B20F7C"/>
    <w:rPr>
      <w:vertAlign w:val="superscript"/>
    </w:rPr>
  </w:style>
  <w:style w:type="character" w:styleId="PlaceholderText">
    <w:name w:val="Placeholder Text"/>
    <w:basedOn w:val="DefaultParagraphFont"/>
    <w:uiPriority w:val="99"/>
    <w:semiHidden/>
    <w:rsid w:val="00B20F7C"/>
    <w:rPr>
      <w:color w:val="808080"/>
    </w:rPr>
  </w:style>
  <w:style w:type="table" w:styleId="TableGrid">
    <w:name w:val="Table Grid"/>
    <w:basedOn w:val="TableNormal"/>
    <w:uiPriority w:val="39"/>
    <w:rsid w:val="00B20F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B20F7C"/>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rsid w:val="00CA474D"/>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CA474D"/>
    <w:rPr>
      <w:rFonts w:ascii="Tahoma" w:eastAsiaTheme="minorHAnsi" w:hAnsi="Tahoma" w:cs="Tahoma"/>
      <w:sz w:val="16"/>
      <w:szCs w:val="16"/>
    </w:rPr>
  </w:style>
  <w:style w:type="paragraph" w:customStyle="1" w:styleId="Default">
    <w:name w:val="Default"/>
    <w:rsid w:val="00860673"/>
    <w:pPr>
      <w:autoSpaceDE w:val="0"/>
      <w:autoSpaceDN w:val="0"/>
      <w:adjustRightInd w:val="0"/>
    </w:pPr>
    <w:rPr>
      <w:color w:val="000000"/>
      <w:sz w:val="24"/>
      <w:szCs w:val="24"/>
    </w:rPr>
  </w:style>
  <w:style w:type="paragraph" w:styleId="Bibliography">
    <w:name w:val="Bibliography"/>
    <w:basedOn w:val="Normal"/>
    <w:next w:val="Normal"/>
    <w:rsid w:val="00186892"/>
    <w:pPr>
      <w:ind w:left="360" w:firstLine="0"/>
    </w:pPr>
    <w:rPr>
      <w:rFonts w:eastAsia="Times New Roman"/>
      <w:lang w:val="id-ID" w:eastAsia="id-ID"/>
    </w:rPr>
  </w:style>
  <w:style w:type="table" w:styleId="TableGrid8">
    <w:name w:val="Table Grid 8"/>
    <w:basedOn w:val="TableNormal"/>
    <w:rsid w:val="00E905E4"/>
    <w:pPr>
      <w:spacing w:line="360" w:lineRule="auto"/>
      <w:ind w:firstLine="851"/>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3E72CC"/>
    <w:pPr>
      <w:spacing w:line="360" w:lineRule="auto"/>
      <w:ind w:firstLine="851"/>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Grid3-Accent1">
    <w:name w:val="Medium Grid 3 Accent 1"/>
    <w:basedOn w:val="TableNormal"/>
    <w:uiPriority w:val="69"/>
    <w:rsid w:val="008079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9">
    <w:name w:val="toc 9"/>
    <w:basedOn w:val="Normal"/>
    <w:next w:val="Normal"/>
    <w:autoRedefine/>
    <w:rsid w:val="00B3783B"/>
    <w:pPr>
      <w:spacing w:after="100"/>
      <w:ind w:left="1920"/>
    </w:pPr>
  </w:style>
  <w:style w:type="paragraph" w:styleId="NormalWeb">
    <w:name w:val="Normal (Web)"/>
    <w:basedOn w:val="Normal"/>
    <w:uiPriority w:val="99"/>
    <w:unhideWhenUsed/>
    <w:rsid w:val="005B2BB6"/>
    <w:pPr>
      <w:spacing w:before="100" w:beforeAutospacing="1" w:after="100" w:afterAutospacing="1" w:line="240" w:lineRule="auto"/>
      <w:ind w:firstLine="0"/>
      <w:jc w:val="left"/>
    </w:pPr>
    <w:rPr>
      <w:rFonts w:eastAsia="Times New Roman"/>
      <w:lang w:val="id-ID" w:eastAsia="id-ID"/>
    </w:rPr>
  </w:style>
  <w:style w:type="character" w:customStyle="1" w:styleId="apple-converted-space">
    <w:name w:val="apple-converted-space"/>
    <w:basedOn w:val="DefaultParagraphFont"/>
    <w:rsid w:val="005B2BB6"/>
  </w:style>
  <w:style w:type="character" w:styleId="Strong">
    <w:name w:val="Strong"/>
    <w:basedOn w:val="DefaultParagraphFont"/>
    <w:uiPriority w:val="22"/>
    <w:qFormat/>
    <w:rsid w:val="000E68B8"/>
    <w:rPr>
      <w:b/>
      <w:bCs/>
    </w:rPr>
  </w:style>
  <w:style w:type="table" w:customStyle="1" w:styleId="TableGrid1">
    <w:name w:val="Table Grid1"/>
    <w:basedOn w:val="TableNormal"/>
    <w:next w:val="TableGrid"/>
    <w:uiPriority w:val="59"/>
    <w:rsid w:val="000B4AB2"/>
    <w:rPr>
      <w:rFonts w:ascii="Cambria" w:hAnsi="Cambria"/>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5yl5">
    <w:name w:val="_5yl5"/>
    <w:basedOn w:val="DefaultParagraphFont"/>
    <w:rsid w:val="00EB2713"/>
  </w:style>
  <w:style w:type="paragraph" w:customStyle="1" w:styleId="heading30">
    <w:name w:val="heading3"/>
    <w:basedOn w:val="Heading3"/>
    <w:next w:val="Heading3"/>
    <w:link w:val="heading3Char0"/>
    <w:qFormat/>
    <w:rsid w:val="004F6F83"/>
    <w:pPr>
      <w:numPr>
        <w:ilvl w:val="0"/>
        <w:numId w:val="0"/>
      </w:numPr>
      <w:spacing w:after="120"/>
    </w:pPr>
    <w:rPr>
      <w:rFonts w:ascii="Times New Roman" w:hAnsi="Times New Roman"/>
      <w:color w:val="auto"/>
    </w:rPr>
  </w:style>
  <w:style w:type="character" w:customStyle="1" w:styleId="heading3Char0">
    <w:name w:val="heading3 Char"/>
    <w:basedOn w:val="Heading3Char"/>
    <w:link w:val="heading30"/>
    <w:rsid w:val="005F042C"/>
    <w:rPr>
      <w:rFonts w:asciiTheme="majorHAnsi" w:eastAsiaTheme="majorEastAsia" w:hAnsiTheme="majorHAnsi" w:cstheme="majorBidi"/>
      <w:b/>
      <w:bCs/>
      <w:color w:val="4F81BD" w:themeColor="accent1"/>
      <w:sz w:val="24"/>
      <w:szCs w:val="24"/>
    </w:rPr>
  </w:style>
  <w:style w:type="character" w:customStyle="1" w:styleId="review-title">
    <w:name w:val="review-title"/>
    <w:basedOn w:val="DefaultParagraphFont"/>
    <w:rsid w:val="00BF6445"/>
  </w:style>
  <w:style w:type="character" w:customStyle="1" w:styleId="num">
    <w:name w:val="num"/>
    <w:basedOn w:val="DefaultParagraphFont"/>
    <w:rsid w:val="00FE2676"/>
  </w:style>
  <w:style w:type="character" w:styleId="Emphasis">
    <w:name w:val="Emphasis"/>
    <w:basedOn w:val="DefaultParagraphFont"/>
    <w:qFormat/>
    <w:rsid w:val="004F7A7B"/>
    <w:rPr>
      <w:i/>
      <w:iCs/>
    </w:rPr>
  </w:style>
  <w:style w:type="table" w:styleId="PlainTable3">
    <w:name w:val="Plain Table 3"/>
    <w:basedOn w:val="TableNormal"/>
    <w:uiPriority w:val="43"/>
    <w:rsid w:val="00233A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33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3A1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4E59F7"/>
    <w:rPr>
      <w:rFonts w:ascii="Times New Roman Italic" w:hAnsi="Times New Roman Italic" w:hint="default"/>
      <w:b w:val="0"/>
      <w:bCs w:val="0"/>
      <w:i/>
      <w:iCs/>
      <w:color w:val="000000"/>
      <w:sz w:val="24"/>
      <w:szCs w:val="24"/>
    </w:rPr>
  </w:style>
  <w:style w:type="character" w:customStyle="1" w:styleId="fontstyle11">
    <w:name w:val="fontstyle11"/>
    <w:basedOn w:val="DefaultParagraphFont"/>
    <w:rsid w:val="004E59F7"/>
    <w:rPr>
      <w:rFonts w:ascii="Times New Roman" w:hAnsi="Times New Roman" w:cs="Times New Roman" w:hint="default"/>
      <w:b w:val="0"/>
      <w:bCs w:val="0"/>
      <w:i w:val="0"/>
      <w:iCs w:val="0"/>
      <w:color w:val="000000"/>
      <w:sz w:val="24"/>
      <w:szCs w:val="24"/>
    </w:rPr>
  </w:style>
  <w:style w:type="paragraph" w:customStyle="1" w:styleId="Style3">
    <w:name w:val="Style3"/>
    <w:basedOn w:val="Normal"/>
    <w:link w:val="Style3Char"/>
    <w:qFormat/>
    <w:rsid w:val="004E59F7"/>
    <w:pPr>
      <w:spacing w:before="40" w:after="80" w:line="259" w:lineRule="auto"/>
      <w:ind w:firstLine="578"/>
    </w:pPr>
    <w:rPr>
      <w:rFonts w:cstheme="minorBidi"/>
      <w:noProof/>
      <w:sz w:val="22"/>
      <w:szCs w:val="22"/>
      <w:lang w:val="id-ID"/>
    </w:rPr>
  </w:style>
  <w:style w:type="character" w:customStyle="1" w:styleId="Style3Char">
    <w:name w:val="Style3 Char"/>
    <w:basedOn w:val="DefaultParagraphFont"/>
    <w:link w:val="Style3"/>
    <w:rsid w:val="004E59F7"/>
    <w:rPr>
      <w:rFonts w:eastAsiaTheme="minorHAnsi" w:cstheme="minorBidi"/>
      <w:noProof/>
      <w:sz w:val="22"/>
      <w:szCs w:val="22"/>
      <w:lang w:val="id-ID"/>
    </w:rPr>
  </w:style>
  <w:style w:type="character" w:styleId="UnresolvedMention">
    <w:name w:val="Unresolved Mention"/>
    <w:basedOn w:val="DefaultParagraphFont"/>
    <w:uiPriority w:val="99"/>
    <w:semiHidden/>
    <w:unhideWhenUsed/>
    <w:rsid w:val="00AE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
      <w:bodyDiv w:val="1"/>
      <w:marLeft w:val="0"/>
      <w:marRight w:val="0"/>
      <w:marTop w:val="0"/>
      <w:marBottom w:val="0"/>
      <w:divBdr>
        <w:top w:val="none" w:sz="0" w:space="0" w:color="auto"/>
        <w:left w:val="none" w:sz="0" w:space="0" w:color="auto"/>
        <w:bottom w:val="none" w:sz="0" w:space="0" w:color="auto"/>
        <w:right w:val="none" w:sz="0" w:space="0" w:color="auto"/>
      </w:divBdr>
    </w:div>
    <w:div w:id="1007192">
      <w:bodyDiv w:val="1"/>
      <w:marLeft w:val="0"/>
      <w:marRight w:val="0"/>
      <w:marTop w:val="0"/>
      <w:marBottom w:val="0"/>
      <w:divBdr>
        <w:top w:val="none" w:sz="0" w:space="0" w:color="auto"/>
        <w:left w:val="none" w:sz="0" w:space="0" w:color="auto"/>
        <w:bottom w:val="none" w:sz="0" w:space="0" w:color="auto"/>
        <w:right w:val="none" w:sz="0" w:space="0" w:color="auto"/>
      </w:divBdr>
    </w:div>
    <w:div w:id="1472121">
      <w:bodyDiv w:val="1"/>
      <w:marLeft w:val="0"/>
      <w:marRight w:val="0"/>
      <w:marTop w:val="0"/>
      <w:marBottom w:val="0"/>
      <w:divBdr>
        <w:top w:val="none" w:sz="0" w:space="0" w:color="auto"/>
        <w:left w:val="none" w:sz="0" w:space="0" w:color="auto"/>
        <w:bottom w:val="none" w:sz="0" w:space="0" w:color="auto"/>
        <w:right w:val="none" w:sz="0" w:space="0" w:color="auto"/>
      </w:divBdr>
    </w:div>
    <w:div w:id="7028237">
      <w:bodyDiv w:val="1"/>
      <w:marLeft w:val="0"/>
      <w:marRight w:val="0"/>
      <w:marTop w:val="0"/>
      <w:marBottom w:val="0"/>
      <w:divBdr>
        <w:top w:val="none" w:sz="0" w:space="0" w:color="auto"/>
        <w:left w:val="none" w:sz="0" w:space="0" w:color="auto"/>
        <w:bottom w:val="none" w:sz="0" w:space="0" w:color="auto"/>
        <w:right w:val="none" w:sz="0" w:space="0" w:color="auto"/>
      </w:divBdr>
    </w:div>
    <w:div w:id="8411108">
      <w:bodyDiv w:val="1"/>
      <w:marLeft w:val="0"/>
      <w:marRight w:val="0"/>
      <w:marTop w:val="0"/>
      <w:marBottom w:val="0"/>
      <w:divBdr>
        <w:top w:val="none" w:sz="0" w:space="0" w:color="auto"/>
        <w:left w:val="none" w:sz="0" w:space="0" w:color="auto"/>
        <w:bottom w:val="none" w:sz="0" w:space="0" w:color="auto"/>
        <w:right w:val="none" w:sz="0" w:space="0" w:color="auto"/>
      </w:divBdr>
    </w:div>
    <w:div w:id="9840773">
      <w:bodyDiv w:val="1"/>
      <w:marLeft w:val="0"/>
      <w:marRight w:val="0"/>
      <w:marTop w:val="0"/>
      <w:marBottom w:val="0"/>
      <w:divBdr>
        <w:top w:val="none" w:sz="0" w:space="0" w:color="auto"/>
        <w:left w:val="none" w:sz="0" w:space="0" w:color="auto"/>
        <w:bottom w:val="none" w:sz="0" w:space="0" w:color="auto"/>
        <w:right w:val="none" w:sz="0" w:space="0" w:color="auto"/>
      </w:divBdr>
    </w:div>
    <w:div w:id="20398443">
      <w:bodyDiv w:val="1"/>
      <w:marLeft w:val="0"/>
      <w:marRight w:val="0"/>
      <w:marTop w:val="0"/>
      <w:marBottom w:val="0"/>
      <w:divBdr>
        <w:top w:val="none" w:sz="0" w:space="0" w:color="auto"/>
        <w:left w:val="none" w:sz="0" w:space="0" w:color="auto"/>
        <w:bottom w:val="none" w:sz="0" w:space="0" w:color="auto"/>
        <w:right w:val="none" w:sz="0" w:space="0" w:color="auto"/>
      </w:divBdr>
    </w:div>
    <w:div w:id="27265882">
      <w:bodyDiv w:val="1"/>
      <w:marLeft w:val="0"/>
      <w:marRight w:val="0"/>
      <w:marTop w:val="0"/>
      <w:marBottom w:val="0"/>
      <w:divBdr>
        <w:top w:val="none" w:sz="0" w:space="0" w:color="auto"/>
        <w:left w:val="none" w:sz="0" w:space="0" w:color="auto"/>
        <w:bottom w:val="none" w:sz="0" w:space="0" w:color="auto"/>
        <w:right w:val="none" w:sz="0" w:space="0" w:color="auto"/>
      </w:divBdr>
    </w:div>
    <w:div w:id="27606186">
      <w:bodyDiv w:val="1"/>
      <w:marLeft w:val="0"/>
      <w:marRight w:val="0"/>
      <w:marTop w:val="0"/>
      <w:marBottom w:val="0"/>
      <w:divBdr>
        <w:top w:val="none" w:sz="0" w:space="0" w:color="auto"/>
        <w:left w:val="none" w:sz="0" w:space="0" w:color="auto"/>
        <w:bottom w:val="none" w:sz="0" w:space="0" w:color="auto"/>
        <w:right w:val="none" w:sz="0" w:space="0" w:color="auto"/>
      </w:divBdr>
    </w:div>
    <w:div w:id="27724369">
      <w:bodyDiv w:val="1"/>
      <w:marLeft w:val="0"/>
      <w:marRight w:val="0"/>
      <w:marTop w:val="0"/>
      <w:marBottom w:val="0"/>
      <w:divBdr>
        <w:top w:val="none" w:sz="0" w:space="0" w:color="auto"/>
        <w:left w:val="none" w:sz="0" w:space="0" w:color="auto"/>
        <w:bottom w:val="none" w:sz="0" w:space="0" w:color="auto"/>
        <w:right w:val="none" w:sz="0" w:space="0" w:color="auto"/>
      </w:divBdr>
    </w:div>
    <w:div w:id="42532915">
      <w:bodyDiv w:val="1"/>
      <w:marLeft w:val="0"/>
      <w:marRight w:val="0"/>
      <w:marTop w:val="0"/>
      <w:marBottom w:val="0"/>
      <w:divBdr>
        <w:top w:val="none" w:sz="0" w:space="0" w:color="auto"/>
        <w:left w:val="none" w:sz="0" w:space="0" w:color="auto"/>
        <w:bottom w:val="none" w:sz="0" w:space="0" w:color="auto"/>
        <w:right w:val="none" w:sz="0" w:space="0" w:color="auto"/>
      </w:divBdr>
    </w:div>
    <w:div w:id="43411760">
      <w:bodyDiv w:val="1"/>
      <w:marLeft w:val="0"/>
      <w:marRight w:val="0"/>
      <w:marTop w:val="0"/>
      <w:marBottom w:val="0"/>
      <w:divBdr>
        <w:top w:val="none" w:sz="0" w:space="0" w:color="auto"/>
        <w:left w:val="none" w:sz="0" w:space="0" w:color="auto"/>
        <w:bottom w:val="none" w:sz="0" w:space="0" w:color="auto"/>
        <w:right w:val="none" w:sz="0" w:space="0" w:color="auto"/>
      </w:divBdr>
    </w:div>
    <w:div w:id="45641811">
      <w:bodyDiv w:val="1"/>
      <w:marLeft w:val="0"/>
      <w:marRight w:val="0"/>
      <w:marTop w:val="0"/>
      <w:marBottom w:val="0"/>
      <w:divBdr>
        <w:top w:val="none" w:sz="0" w:space="0" w:color="auto"/>
        <w:left w:val="none" w:sz="0" w:space="0" w:color="auto"/>
        <w:bottom w:val="none" w:sz="0" w:space="0" w:color="auto"/>
        <w:right w:val="none" w:sz="0" w:space="0" w:color="auto"/>
      </w:divBdr>
    </w:div>
    <w:div w:id="48774994">
      <w:bodyDiv w:val="1"/>
      <w:marLeft w:val="0"/>
      <w:marRight w:val="0"/>
      <w:marTop w:val="0"/>
      <w:marBottom w:val="0"/>
      <w:divBdr>
        <w:top w:val="none" w:sz="0" w:space="0" w:color="auto"/>
        <w:left w:val="none" w:sz="0" w:space="0" w:color="auto"/>
        <w:bottom w:val="none" w:sz="0" w:space="0" w:color="auto"/>
        <w:right w:val="none" w:sz="0" w:space="0" w:color="auto"/>
      </w:divBdr>
    </w:div>
    <w:div w:id="50229304">
      <w:bodyDiv w:val="1"/>
      <w:marLeft w:val="0"/>
      <w:marRight w:val="0"/>
      <w:marTop w:val="0"/>
      <w:marBottom w:val="0"/>
      <w:divBdr>
        <w:top w:val="none" w:sz="0" w:space="0" w:color="auto"/>
        <w:left w:val="none" w:sz="0" w:space="0" w:color="auto"/>
        <w:bottom w:val="none" w:sz="0" w:space="0" w:color="auto"/>
        <w:right w:val="none" w:sz="0" w:space="0" w:color="auto"/>
      </w:divBdr>
    </w:div>
    <w:div w:id="52243740">
      <w:bodyDiv w:val="1"/>
      <w:marLeft w:val="0"/>
      <w:marRight w:val="0"/>
      <w:marTop w:val="0"/>
      <w:marBottom w:val="0"/>
      <w:divBdr>
        <w:top w:val="none" w:sz="0" w:space="0" w:color="auto"/>
        <w:left w:val="none" w:sz="0" w:space="0" w:color="auto"/>
        <w:bottom w:val="none" w:sz="0" w:space="0" w:color="auto"/>
        <w:right w:val="none" w:sz="0" w:space="0" w:color="auto"/>
      </w:divBdr>
    </w:div>
    <w:div w:id="52392771">
      <w:bodyDiv w:val="1"/>
      <w:marLeft w:val="0"/>
      <w:marRight w:val="0"/>
      <w:marTop w:val="0"/>
      <w:marBottom w:val="0"/>
      <w:divBdr>
        <w:top w:val="none" w:sz="0" w:space="0" w:color="auto"/>
        <w:left w:val="none" w:sz="0" w:space="0" w:color="auto"/>
        <w:bottom w:val="none" w:sz="0" w:space="0" w:color="auto"/>
        <w:right w:val="none" w:sz="0" w:space="0" w:color="auto"/>
      </w:divBdr>
    </w:div>
    <w:div w:id="64306804">
      <w:bodyDiv w:val="1"/>
      <w:marLeft w:val="0"/>
      <w:marRight w:val="0"/>
      <w:marTop w:val="0"/>
      <w:marBottom w:val="0"/>
      <w:divBdr>
        <w:top w:val="none" w:sz="0" w:space="0" w:color="auto"/>
        <w:left w:val="none" w:sz="0" w:space="0" w:color="auto"/>
        <w:bottom w:val="none" w:sz="0" w:space="0" w:color="auto"/>
        <w:right w:val="none" w:sz="0" w:space="0" w:color="auto"/>
      </w:divBdr>
    </w:div>
    <w:div w:id="65305579">
      <w:bodyDiv w:val="1"/>
      <w:marLeft w:val="0"/>
      <w:marRight w:val="0"/>
      <w:marTop w:val="0"/>
      <w:marBottom w:val="0"/>
      <w:divBdr>
        <w:top w:val="none" w:sz="0" w:space="0" w:color="auto"/>
        <w:left w:val="none" w:sz="0" w:space="0" w:color="auto"/>
        <w:bottom w:val="none" w:sz="0" w:space="0" w:color="auto"/>
        <w:right w:val="none" w:sz="0" w:space="0" w:color="auto"/>
      </w:divBdr>
    </w:div>
    <w:div w:id="65878516">
      <w:bodyDiv w:val="1"/>
      <w:marLeft w:val="0"/>
      <w:marRight w:val="0"/>
      <w:marTop w:val="0"/>
      <w:marBottom w:val="0"/>
      <w:divBdr>
        <w:top w:val="none" w:sz="0" w:space="0" w:color="auto"/>
        <w:left w:val="none" w:sz="0" w:space="0" w:color="auto"/>
        <w:bottom w:val="none" w:sz="0" w:space="0" w:color="auto"/>
        <w:right w:val="none" w:sz="0" w:space="0" w:color="auto"/>
      </w:divBdr>
    </w:div>
    <w:div w:id="69889203">
      <w:bodyDiv w:val="1"/>
      <w:marLeft w:val="0"/>
      <w:marRight w:val="0"/>
      <w:marTop w:val="0"/>
      <w:marBottom w:val="0"/>
      <w:divBdr>
        <w:top w:val="none" w:sz="0" w:space="0" w:color="auto"/>
        <w:left w:val="none" w:sz="0" w:space="0" w:color="auto"/>
        <w:bottom w:val="none" w:sz="0" w:space="0" w:color="auto"/>
        <w:right w:val="none" w:sz="0" w:space="0" w:color="auto"/>
      </w:divBdr>
    </w:div>
    <w:div w:id="77334894">
      <w:bodyDiv w:val="1"/>
      <w:marLeft w:val="0"/>
      <w:marRight w:val="0"/>
      <w:marTop w:val="0"/>
      <w:marBottom w:val="0"/>
      <w:divBdr>
        <w:top w:val="none" w:sz="0" w:space="0" w:color="auto"/>
        <w:left w:val="none" w:sz="0" w:space="0" w:color="auto"/>
        <w:bottom w:val="none" w:sz="0" w:space="0" w:color="auto"/>
        <w:right w:val="none" w:sz="0" w:space="0" w:color="auto"/>
      </w:divBdr>
    </w:div>
    <w:div w:id="79256179">
      <w:bodyDiv w:val="1"/>
      <w:marLeft w:val="0"/>
      <w:marRight w:val="0"/>
      <w:marTop w:val="0"/>
      <w:marBottom w:val="0"/>
      <w:divBdr>
        <w:top w:val="none" w:sz="0" w:space="0" w:color="auto"/>
        <w:left w:val="none" w:sz="0" w:space="0" w:color="auto"/>
        <w:bottom w:val="none" w:sz="0" w:space="0" w:color="auto"/>
        <w:right w:val="none" w:sz="0" w:space="0" w:color="auto"/>
      </w:divBdr>
    </w:div>
    <w:div w:id="85158675">
      <w:bodyDiv w:val="1"/>
      <w:marLeft w:val="0"/>
      <w:marRight w:val="0"/>
      <w:marTop w:val="0"/>
      <w:marBottom w:val="0"/>
      <w:divBdr>
        <w:top w:val="none" w:sz="0" w:space="0" w:color="auto"/>
        <w:left w:val="none" w:sz="0" w:space="0" w:color="auto"/>
        <w:bottom w:val="none" w:sz="0" w:space="0" w:color="auto"/>
        <w:right w:val="none" w:sz="0" w:space="0" w:color="auto"/>
      </w:divBdr>
    </w:div>
    <w:div w:id="106698520">
      <w:bodyDiv w:val="1"/>
      <w:marLeft w:val="0"/>
      <w:marRight w:val="0"/>
      <w:marTop w:val="0"/>
      <w:marBottom w:val="0"/>
      <w:divBdr>
        <w:top w:val="none" w:sz="0" w:space="0" w:color="auto"/>
        <w:left w:val="none" w:sz="0" w:space="0" w:color="auto"/>
        <w:bottom w:val="none" w:sz="0" w:space="0" w:color="auto"/>
        <w:right w:val="none" w:sz="0" w:space="0" w:color="auto"/>
      </w:divBdr>
    </w:div>
    <w:div w:id="106701878">
      <w:bodyDiv w:val="1"/>
      <w:marLeft w:val="0"/>
      <w:marRight w:val="0"/>
      <w:marTop w:val="0"/>
      <w:marBottom w:val="0"/>
      <w:divBdr>
        <w:top w:val="none" w:sz="0" w:space="0" w:color="auto"/>
        <w:left w:val="none" w:sz="0" w:space="0" w:color="auto"/>
        <w:bottom w:val="none" w:sz="0" w:space="0" w:color="auto"/>
        <w:right w:val="none" w:sz="0" w:space="0" w:color="auto"/>
      </w:divBdr>
    </w:div>
    <w:div w:id="114835073">
      <w:bodyDiv w:val="1"/>
      <w:marLeft w:val="0"/>
      <w:marRight w:val="0"/>
      <w:marTop w:val="0"/>
      <w:marBottom w:val="0"/>
      <w:divBdr>
        <w:top w:val="none" w:sz="0" w:space="0" w:color="auto"/>
        <w:left w:val="none" w:sz="0" w:space="0" w:color="auto"/>
        <w:bottom w:val="none" w:sz="0" w:space="0" w:color="auto"/>
        <w:right w:val="none" w:sz="0" w:space="0" w:color="auto"/>
      </w:divBdr>
    </w:div>
    <w:div w:id="117184084">
      <w:bodyDiv w:val="1"/>
      <w:marLeft w:val="0"/>
      <w:marRight w:val="0"/>
      <w:marTop w:val="0"/>
      <w:marBottom w:val="0"/>
      <w:divBdr>
        <w:top w:val="none" w:sz="0" w:space="0" w:color="auto"/>
        <w:left w:val="none" w:sz="0" w:space="0" w:color="auto"/>
        <w:bottom w:val="none" w:sz="0" w:space="0" w:color="auto"/>
        <w:right w:val="none" w:sz="0" w:space="0" w:color="auto"/>
      </w:divBdr>
    </w:div>
    <w:div w:id="117921416">
      <w:bodyDiv w:val="1"/>
      <w:marLeft w:val="0"/>
      <w:marRight w:val="0"/>
      <w:marTop w:val="0"/>
      <w:marBottom w:val="0"/>
      <w:divBdr>
        <w:top w:val="none" w:sz="0" w:space="0" w:color="auto"/>
        <w:left w:val="none" w:sz="0" w:space="0" w:color="auto"/>
        <w:bottom w:val="none" w:sz="0" w:space="0" w:color="auto"/>
        <w:right w:val="none" w:sz="0" w:space="0" w:color="auto"/>
      </w:divBdr>
    </w:div>
    <w:div w:id="125005265">
      <w:bodyDiv w:val="1"/>
      <w:marLeft w:val="0"/>
      <w:marRight w:val="0"/>
      <w:marTop w:val="0"/>
      <w:marBottom w:val="0"/>
      <w:divBdr>
        <w:top w:val="none" w:sz="0" w:space="0" w:color="auto"/>
        <w:left w:val="none" w:sz="0" w:space="0" w:color="auto"/>
        <w:bottom w:val="none" w:sz="0" w:space="0" w:color="auto"/>
        <w:right w:val="none" w:sz="0" w:space="0" w:color="auto"/>
      </w:divBdr>
    </w:div>
    <w:div w:id="130053555">
      <w:bodyDiv w:val="1"/>
      <w:marLeft w:val="0"/>
      <w:marRight w:val="0"/>
      <w:marTop w:val="0"/>
      <w:marBottom w:val="0"/>
      <w:divBdr>
        <w:top w:val="none" w:sz="0" w:space="0" w:color="auto"/>
        <w:left w:val="none" w:sz="0" w:space="0" w:color="auto"/>
        <w:bottom w:val="none" w:sz="0" w:space="0" w:color="auto"/>
        <w:right w:val="none" w:sz="0" w:space="0" w:color="auto"/>
      </w:divBdr>
    </w:div>
    <w:div w:id="142894173">
      <w:bodyDiv w:val="1"/>
      <w:marLeft w:val="0"/>
      <w:marRight w:val="0"/>
      <w:marTop w:val="0"/>
      <w:marBottom w:val="0"/>
      <w:divBdr>
        <w:top w:val="none" w:sz="0" w:space="0" w:color="auto"/>
        <w:left w:val="none" w:sz="0" w:space="0" w:color="auto"/>
        <w:bottom w:val="none" w:sz="0" w:space="0" w:color="auto"/>
        <w:right w:val="none" w:sz="0" w:space="0" w:color="auto"/>
      </w:divBdr>
    </w:div>
    <w:div w:id="147982145">
      <w:bodyDiv w:val="1"/>
      <w:marLeft w:val="0"/>
      <w:marRight w:val="0"/>
      <w:marTop w:val="0"/>
      <w:marBottom w:val="0"/>
      <w:divBdr>
        <w:top w:val="none" w:sz="0" w:space="0" w:color="auto"/>
        <w:left w:val="none" w:sz="0" w:space="0" w:color="auto"/>
        <w:bottom w:val="none" w:sz="0" w:space="0" w:color="auto"/>
        <w:right w:val="none" w:sz="0" w:space="0" w:color="auto"/>
      </w:divBdr>
    </w:div>
    <w:div w:id="150295368">
      <w:bodyDiv w:val="1"/>
      <w:marLeft w:val="0"/>
      <w:marRight w:val="0"/>
      <w:marTop w:val="0"/>
      <w:marBottom w:val="0"/>
      <w:divBdr>
        <w:top w:val="none" w:sz="0" w:space="0" w:color="auto"/>
        <w:left w:val="none" w:sz="0" w:space="0" w:color="auto"/>
        <w:bottom w:val="none" w:sz="0" w:space="0" w:color="auto"/>
        <w:right w:val="none" w:sz="0" w:space="0" w:color="auto"/>
      </w:divBdr>
    </w:div>
    <w:div w:id="152380841">
      <w:bodyDiv w:val="1"/>
      <w:marLeft w:val="0"/>
      <w:marRight w:val="0"/>
      <w:marTop w:val="0"/>
      <w:marBottom w:val="0"/>
      <w:divBdr>
        <w:top w:val="none" w:sz="0" w:space="0" w:color="auto"/>
        <w:left w:val="none" w:sz="0" w:space="0" w:color="auto"/>
        <w:bottom w:val="none" w:sz="0" w:space="0" w:color="auto"/>
        <w:right w:val="none" w:sz="0" w:space="0" w:color="auto"/>
      </w:divBdr>
    </w:div>
    <w:div w:id="153761186">
      <w:bodyDiv w:val="1"/>
      <w:marLeft w:val="0"/>
      <w:marRight w:val="0"/>
      <w:marTop w:val="0"/>
      <w:marBottom w:val="0"/>
      <w:divBdr>
        <w:top w:val="none" w:sz="0" w:space="0" w:color="auto"/>
        <w:left w:val="none" w:sz="0" w:space="0" w:color="auto"/>
        <w:bottom w:val="none" w:sz="0" w:space="0" w:color="auto"/>
        <w:right w:val="none" w:sz="0" w:space="0" w:color="auto"/>
      </w:divBdr>
    </w:div>
    <w:div w:id="154731473">
      <w:bodyDiv w:val="1"/>
      <w:marLeft w:val="0"/>
      <w:marRight w:val="0"/>
      <w:marTop w:val="0"/>
      <w:marBottom w:val="0"/>
      <w:divBdr>
        <w:top w:val="none" w:sz="0" w:space="0" w:color="auto"/>
        <w:left w:val="none" w:sz="0" w:space="0" w:color="auto"/>
        <w:bottom w:val="none" w:sz="0" w:space="0" w:color="auto"/>
        <w:right w:val="none" w:sz="0" w:space="0" w:color="auto"/>
      </w:divBdr>
    </w:div>
    <w:div w:id="154810310">
      <w:bodyDiv w:val="1"/>
      <w:marLeft w:val="0"/>
      <w:marRight w:val="0"/>
      <w:marTop w:val="0"/>
      <w:marBottom w:val="0"/>
      <w:divBdr>
        <w:top w:val="none" w:sz="0" w:space="0" w:color="auto"/>
        <w:left w:val="none" w:sz="0" w:space="0" w:color="auto"/>
        <w:bottom w:val="none" w:sz="0" w:space="0" w:color="auto"/>
        <w:right w:val="none" w:sz="0" w:space="0" w:color="auto"/>
      </w:divBdr>
    </w:div>
    <w:div w:id="160661101">
      <w:bodyDiv w:val="1"/>
      <w:marLeft w:val="0"/>
      <w:marRight w:val="0"/>
      <w:marTop w:val="0"/>
      <w:marBottom w:val="0"/>
      <w:divBdr>
        <w:top w:val="none" w:sz="0" w:space="0" w:color="auto"/>
        <w:left w:val="none" w:sz="0" w:space="0" w:color="auto"/>
        <w:bottom w:val="none" w:sz="0" w:space="0" w:color="auto"/>
        <w:right w:val="none" w:sz="0" w:space="0" w:color="auto"/>
      </w:divBdr>
    </w:div>
    <w:div w:id="162357930">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98930653">
      <w:bodyDiv w:val="1"/>
      <w:marLeft w:val="0"/>
      <w:marRight w:val="0"/>
      <w:marTop w:val="0"/>
      <w:marBottom w:val="0"/>
      <w:divBdr>
        <w:top w:val="none" w:sz="0" w:space="0" w:color="auto"/>
        <w:left w:val="none" w:sz="0" w:space="0" w:color="auto"/>
        <w:bottom w:val="none" w:sz="0" w:space="0" w:color="auto"/>
        <w:right w:val="none" w:sz="0" w:space="0" w:color="auto"/>
      </w:divBdr>
    </w:div>
    <w:div w:id="206065085">
      <w:bodyDiv w:val="1"/>
      <w:marLeft w:val="0"/>
      <w:marRight w:val="0"/>
      <w:marTop w:val="0"/>
      <w:marBottom w:val="0"/>
      <w:divBdr>
        <w:top w:val="none" w:sz="0" w:space="0" w:color="auto"/>
        <w:left w:val="none" w:sz="0" w:space="0" w:color="auto"/>
        <w:bottom w:val="none" w:sz="0" w:space="0" w:color="auto"/>
        <w:right w:val="none" w:sz="0" w:space="0" w:color="auto"/>
      </w:divBdr>
    </w:div>
    <w:div w:id="213126652">
      <w:bodyDiv w:val="1"/>
      <w:marLeft w:val="0"/>
      <w:marRight w:val="0"/>
      <w:marTop w:val="0"/>
      <w:marBottom w:val="0"/>
      <w:divBdr>
        <w:top w:val="none" w:sz="0" w:space="0" w:color="auto"/>
        <w:left w:val="none" w:sz="0" w:space="0" w:color="auto"/>
        <w:bottom w:val="none" w:sz="0" w:space="0" w:color="auto"/>
        <w:right w:val="none" w:sz="0" w:space="0" w:color="auto"/>
      </w:divBdr>
    </w:div>
    <w:div w:id="214388827">
      <w:bodyDiv w:val="1"/>
      <w:marLeft w:val="0"/>
      <w:marRight w:val="0"/>
      <w:marTop w:val="0"/>
      <w:marBottom w:val="0"/>
      <w:divBdr>
        <w:top w:val="none" w:sz="0" w:space="0" w:color="auto"/>
        <w:left w:val="none" w:sz="0" w:space="0" w:color="auto"/>
        <w:bottom w:val="none" w:sz="0" w:space="0" w:color="auto"/>
        <w:right w:val="none" w:sz="0" w:space="0" w:color="auto"/>
      </w:divBdr>
    </w:div>
    <w:div w:id="215511382">
      <w:bodyDiv w:val="1"/>
      <w:marLeft w:val="0"/>
      <w:marRight w:val="0"/>
      <w:marTop w:val="0"/>
      <w:marBottom w:val="0"/>
      <w:divBdr>
        <w:top w:val="none" w:sz="0" w:space="0" w:color="auto"/>
        <w:left w:val="none" w:sz="0" w:space="0" w:color="auto"/>
        <w:bottom w:val="none" w:sz="0" w:space="0" w:color="auto"/>
        <w:right w:val="none" w:sz="0" w:space="0" w:color="auto"/>
      </w:divBdr>
    </w:div>
    <w:div w:id="218398123">
      <w:bodyDiv w:val="1"/>
      <w:marLeft w:val="0"/>
      <w:marRight w:val="0"/>
      <w:marTop w:val="0"/>
      <w:marBottom w:val="0"/>
      <w:divBdr>
        <w:top w:val="none" w:sz="0" w:space="0" w:color="auto"/>
        <w:left w:val="none" w:sz="0" w:space="0" w:color="auto"/>
        <w:bottom w:val="none" w:sz="0" w:space="0" w:color="auto"/>
        <w:right w:val="none" w:sz="0" w:space="0" w:color="auto"/>
      </w:divBdr>
    </w:div>
    <w:div w:id="228275081">
      <w:bodyDiv w:val="1"/>
      <w:marLeft w:val="0"/>
      <w:marRight w:val="0"/>
      <w:marTop w:val="0"/>
      <w:marBottom w:val="0"/>
      <w:divBdr>
        <w:top w:val="none" w:sz="0" w:space="0" w:color="auto"/>
        <w:left w:val="none" w:sz="0" w:space="0" w:color="auto"/>
        <w:bottom w:val="none" w:sz="0" w:space="0" w:color="auto"/>
        <w:right w:val="none" w:sz="0" w:space="0" w:color="auto"/>
      </w:divBdr>
    </w:div>
    <w:div w:id="246967404">
      <w:bodyDiv w:val="1"/>
      <w:marLeft w:val="0"/>
      <w:marRight w:val="0"/>
      <w:marTop w:val="0"/>
      <w:marBottom w:val="0"/>
      <w:divBdr>
        <w:top w:val="none" w:sz="0" w:space="0" w:color="auto"/>
        <w:left w:val="none" w:sz="0" w:space="0" w:color="auto"/>
        <w:bottom w:val="none" w:sz="0" w:space="0" w:color="auto"/>
        <w:right w:val="none" w:sz="0" w:space="0" w:color="auto"/>
      </w:divBdr>
    </w:div>
    <w:div w:id="253901671">
      <w:bodyDiv w:val="1"/>
      <w:marLeft w:val="0"/>
      <w:marRight w:val="0"/>
      <w:marTop w:val="0"/>
      <w:marBottom w:val="0"/>
      <w:divBdr>
        <w:top w:val="none" w:sz="0" w:space="0" w:color="auto"/>
        <w:left w:val="none" w:sz="0" w:space="0" w:color="auto"/>
        <w:bottom w:val="none" w:sz="0" w:space="0" w:color="auto"/>
        <w:right w:val="none" w:sz="0" w:space="0" w:color="auto"/>
      </w:divBdr>
    </w:div>
    <w:div w:id="254482540">
      <w:bodyDiv w:val="1"/>
      <w:marLeft w:val="0"/>
      <w:marRight w:val="0"/>
      <w:marTop w:val="0"/>
      <w:marBottom w:val="0"/>
      <w:divBdr>
        <w:top w:val="none" w:sz="0" w:space="0" w:color="auto"/>
        <w:left w:val="none" w:sz="0" w:space="0" w:color="auto"/>
        <w:bottom w:val="none" w:sz="0" w:space="0" w:color="auto"/>
        <w:right w:val="none" w:sz="0" w:space="0" w:color="auto"/>
      </w:divBdr>
    </w:div>
    <w:div w:id="255483629">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3419179">
      <w:bodyDiv w:val="1"/>
      <w:marLeft w:val="0"/>
      <w:marRight w:val="0"/>
      <w:marTop w:val="0"/>
      <w:marBottom w:val="0"/>
      <w:divBdr>
        <w:top w:val="none" w:sz="0" w:space="0" w:color="auto"/>
        <w:left w:val="none" w:sz="0" w:space="0" w:color="auto"/>
        <w:bottom w:val="none" w:sz="0" w:space="0" w:color="auto"/>
        <w:right w:val="none" w:sz="0" w:space="0" w:color="auto"/>
      </w:divBdr>
    </w:div>
    <w:div w:id="275984420">
      <w:bodyDiv w:val="1"/>
      <w:marLeft w:val="0"/>
      <w:marRight w:val="0"/>
      <w:marTop w:val="0"/>
      <w:marBottom w:val="0"/>
      <w:divBdr>
        <w:top w:val="none" w:sz="0" w:space="0" w:color="auto"/>
        <w:left w:val="none" w:sz="0" w:space="0" w:color="auto"/>
        <w:bottom w:val="none" w:sz="0" w:space="0" w:color="auto"/>
        <w:right w:val="none" w:sz="0" w:space="0" w:color="auto"/>
      </w:divBdr>
    </w:div>
    <w:div w:id="276255276">
      <w:bodyDiv w:val="1"/>
      <w:marLeft w:val="0"/>
      <w:marRight w:val="0"/>
      <w:marTop w:val="0"/>
      <w:marBottom w:val="0"/>
      <w:divBdr>
        <w:top w:val="none" w:sz="0" w:space="0" w:color="auto"/>
        <w:left w:val="none" w:sz="0" w:space="0" w:color="auto"/>
        <w:bottom w:val="none" w:sz="0" w:space="0" w:color="auto"/>
        <w:right w:val="none" w:sz="0" w:space="0" w:color="auto"/>
      </w:divBdr>
    </w:div>
    <w:div w:id="282731462">
      <w:bodyDiv w:val="1"/>
      <w:marLeft w:val="0"/>
      <w:marRight w:val="0"/>
      <w:marTop w:val="0"/>
      <w:marBottom w:val="0"/>
      <w:divBdr>
        <w:top w:val="none" w:sz="0" w:space="0" w:color="auto"/>
        <w:left w:val="none" w:sz="0" w:space="0" w:color="auto"/>
        <w:bottom w:val="none" w:sz="0" w:space="0" w:color="auto"/>
        <w:right w:val="none" w:sz="0" w:space="0" w:color="auto"/>
      </w:divBdr>
    </w:div>
    <w:div w:id="292565198">
      <w:bodyDiv w:val="1"/>
      <w:marLeft w:val="0"/>
      <w:marRight w:val="0"/>
      <w:marTop w:val="0"/>
      <w:marBottom w:val="0"/>
      <w:divBdr>
        <w:top w:val="none" w:sz="0" w:space="0" w:color="auto"/>
        <w:left w:val="none" w:sz="0" w:space="0" w:color="auto"/>
        <w:bottom w:val="none" w:sz="0" w:space="0" w:color="auto"/>
        <w:right w:val="none" w:sz="0" w:space="0" w:color="auto"/>
      </w:divBdr>
    </w:div>
    <w:div w:id="294333440">
      <w:bodyDiv w:val="1"/>
      <w:marLeft w:val="0"/>
      <w:marRight w:val="0"/>
      <w:marTop w:val="0"/>
      <w:marBottom w:val="0"/>
      <w:divBdr>
        <w:top w:val="none" w:sz="0" w:space="0" w:color="auto"/>
        <w:left w:val="none" w:sz="0" w:space="0" w:color="auto"/>
        <w:bottom w:val="none" w:sz="0" w:space="0" w:color="auto"/>
        <w:right w:val="none" w:sz="0" w:space="0" w:color="auto"/>
      </w:divBdr>
    </w:div>
    <w:div w:id="296229622">
      <w:bodyDiv w:val="1"/>
      <w:marLeft w:val="0"/>
      <w:marRight w:val="0"/>
      <w:marTop w:val="0"/>
      <w:marBottom w:val="0"/>
      <w:divBdr>
        <w:top w:val="none" w:sz="0" w:space="0" w:color="auto"/>
        <w:left w:val="none" w:sz="0" w:space="0" w:color="auto"/>
        <w:bottom w:val="none" w:sz="0" w:space="0" w:color="auto"/>
        <w:right w:val="none" w:sz="0" w:space="0" w:color="auto"/>
      </w:divBdr>
    </w:div>
    <w:div w:id="308750192">
      <w:bodyDiv w:val="1"/>
      <w:marLeft w:val="0"/>
      <w:marRight w:val="0"/>
      <w:marTop w:val="0"/>
      <w:marBottom w:val="0"/>
      <w:divBdr>
        <w:top w:val="none" w:sz="0" w:space="0" w:color="auto"/>
        <w:left w:val="none" w:sz="0" w:space="0" w:color="auto"/>
        <w:bottom w:val="none" w:sz="0" w:space="0" w:color="auto"/>
        <w:right w:val="none" w:sz="0" w:space="0" w:color="auto"/>
      </w:divBdr>
    </w:div>
    <w:div w:id="313221882">
      <w:bodyDiv w:val="1"/>
      <w:marLeft w:val="0"/>
      <w:marRight w:val="0"/>
      <w:marTop w:val="0"/>
      <w:marBottom w:val="0"/>
      <w:divBdr>
        <w:top w:val="none" w:sz="0" w:space="0" w:color="auto"/>
        <w:left w:val="none" w:sz="0" w:space="0" w:color="auto"/>
        <w:bottom w:val="none" w:sz="0" w:space="0" w:color="auto"/>
        <w:right w:val="none" w:sz="0" w:space="0" w:color="auto"/>
      </w:divBdr>
    </w:div>
    <w:div w:id="318460130">
      <w:bodyDiv w:val="1"/>
      <w:marLeft w:val="0"/>
      <w:marRight w:val="0"/>
      <w:marTop w:val="0"/>
      <w:marBottom w:val="0"/>
      <w:divBdr>
        <w:top w:val="none" w:sz="0" w:space="0" w:color="auto"/>
        <w:left w:val="none" w:sz="0" w:space="0" w:color="auto"/>
        <w:bottom w:val="none" w:sz="0" w:space="0" w:color="auto"/>
        <w:right w:val="none" w:sz="0" w:space="0" w:color="auto"/>
      </w:divBdr>
    </w:div>
    <w:div w:id="320039022">
      <w:bodyDiv w:val="1"/>
      <w:marLeft w:val="0"/>
      <w:marRight w:val="0"/>
      <w:marTop w:val="0"/>
      <w:marBottom w:val="0"/>
      <w:divBdr>
        <w:top w:val="none" w:sz="0" w:space="0" w:color="auto"/>
        <w:left w:val="none" w:sz="0" w:space="0" w:color="auto"/>
        <w:bottom w:val="none" w:sz="0" w:space="0" w:color="auto"/>
        <w:right w:val="none" w:sz="0" w:space="0" w:color="auto"/>
      </w:divBdr>
    </w:div>
    <w:div w:id="320501997">
      <w:bodyDiv w:val="1"/>
      <w:marLeft w:val="0"/>
      <w:marRight w:val="0"/>
      <w:marTop w:val="0"/>
      <w:marBottom w:val="0"/>
      <w:divBdr>
        <w:top w:val="none" w:sz="0" w:space="0" w:color="auto"/>
        <w:left w:val="none" w:sz="0" w:space="0" w:color="auto"/>
        <w:bottom w:val="none" w:sz="0" w:space="0" w:color="auto"/>
        <w:right w:val="none" w:sz="0" w:space="0" w:color="auto"/>
      </w:divBdr>
    </w:div>
    <w:div w:id="321857320">
      <w:bodyDiv w:val="1"/>
      <w:marLeft w:val="0"/>
      <w:marRight w:val="0"/>
      <w:marTop w:val="0"/>
      <w:marBottom w:val="0"/>
      <w:divBdr>
        <w:top w:val="none" w:sz="0" w:space="0" w:color="auto"/>
        <w:left w:val="none" w:sz="0" w:space="0" w:color="auto"/>
        <w:bottom w:val="none" w:sz="0" w:space="0" w:color="auto"/>
        <w:right w:val="none" w:sz="0" w:space="0" w:color="auto"/>
      </w:divBdr>
    </w:div>
    <w:div w:id="323122737">
      <w:bodyDiv w:val="1"/>
      <w:marLeft w:val="0"/>
      <w:marRight w:val="0"/>
      <w:marTop w:val="0"/>
      <w:marBottom w:val="0"/>
      <w:divBdr>
        <w:top w:val="none" w:sz="0" w:space="0" w:color="auto"/>
        <w:left w:val="none" w:sz="0" w:space="0" w:color="auto"/>
        <w:bottom w:val="none" w:sz="0" w:space="0" w:color="auto"/>
        <w:right w:val="none" w:sz="0" w:space="0" w:color="auto"/>
      </w:divBdr>
    </w:div>
    <w:div w:id="323164297">
      <w:bodyDiv w:val="1"/>
      <w:marLeft w:val="0"/>
      <w:marRight w:val="0"/>
      <w:marTop w:val="0"/>
      <w:marBottom w:val="0"/>
      <w:divBdr>
        <w:top w:val="none" w:sz="0" w:space="0" w:color="auto"/>
        <w:left w:val="none" w:sz="0" w:space="0" w:color="auto"/>
        <w:bottom w:val="none" w:sz="0" w:space="0" w:color="auto"/>
        <w:right w:val="none" w:sz="0" w:space="0" w:color="auto"/>
      </w:divBdr>
    </w:div>
    <w:div w:id="324742747">
      <w:bodyDiv w:val="1"/>
      <w:marLeft w:val="0"/>
      <w:marRight w:val="0"/>
      <w:marTop w:val="0"/>
      <w:marBottom w:val="0"/>
      <w:divBdr>
        <w:top w:val="none" w:sz="0" w:space="0" w:color="auto"/>
        <w:left w:val="none" w:sz="0" w:space="0" w:color="auto"/>
        <w:bottom w:val="none" w:sz="0" w:space="0" w:color="auto"/>
        <w:right w:val="none" w:sz="0" w:space="0" w:color="auto"/>
      </w:divBdr>
    </w:div>
    <w:div w:id="325743684">
      <w:bodyDiv w:val="1"/>
      <w:marLeft w:val="0"/>
      <w:marRight w:val="0"/>
      <w:marTop w:val="0"/>
      <w:marBottom w:val="0"/>
      <w:divBdr>
        <w:top w:val="none" w:sz="0" w:space="0" w:color="auto"/>
        <w:left w:val="none" w:sz="0" w:space="0" w:color="auto"/>
        <w:bottom w:val="none" w:sz="0" w:space="0" w:color="auto"/>
        <w:right w:val="none" w:sz="0" w:space="0" w:color="auto"/>
      </w:divBdr>
    </w:div>
    <w:div w:id="327174432">
      <w:bodyDiv w:val="1"/>
      <w:marLeft w:val="0"/>
      <w:marRight w:val="0"/>
      <w:marTop w:val="0"/>
      <w:marBottom w:val="0"/>
      <w:divBdr>
        <w:top w:val="none" w:sz="0" w:space="0" w:color="auto"/>
        <w:left w:val="none" w:sz="0" w:space="0" w:color="auto"/>
        <w:bottom w:val="none" w:sz="0" w:space="0" w:color="auto"/>
        <w:right w:val="none" w:sz="0" w:space="0" w:color="auto"/>
      </w:divBdr>
    </w:div>
    <w:div w:id="329063025">
      <w:bodyDiv w:val="1"/>
      <w:marLeft w:val="0"/>
      <w:marRight w:val="0"/>
      <w:marTop w:val="0"/>
      <w:marBottom w:val="0"/>
      <w:divBdr>
        <w:top w:val="none" w:sz="0" w:space="0" w:color="auto"/>
        <w:left w:val="none" w:sz="0" w:space="0" w:color="auto"/>
        <w:bottom w:val="none" w:sz="0" w:space="0" w:color="auto"/>
        <w:right w:val="none" w:sz="0" w:space="0" w:color="auto"/>
      </w:divBdr>
    </w:div>
    <w:div w:id="331567253">
      <w:bodyDiv w:val="1"/>
      <w:marLeft w:val="0"/>
      <w:marRight w:val="0"/>
      <w:marTop w:val="0"/>
      <w:marBottom w:val="0"/>
      <w:divBdr>
        <w:top w:val="none" w:sz="0" w:space="0" w:color="auto"/>
        <w:left w:val="none" w:sz="0" w:space="0" w:color="auto"/>
        <w:bottom w:val="none" w:sz="0" w:space="0" w:color="auto"/>
        <w:right w:val="none" w:sz="0" w:space="0" w:color="auto"/>
      </w:divBdr>
    </w:div>
    <w:div w:id="332996163">
      <w:bodyDiv w:val="1"/>
      <w:marLeft w:val="0"/>
      <w:marRight w:val="0"/>
      <w:marTop w:val="0"/>
      <w:marBottom w:val="0"/>
      <w:divBdr>
        <w:top w:val="none" w:sz="0" w:space="0" w:color="auto"/>
        <w:left w:val="none" w:sz="0" w:space="0" w:color="auto"/>
        <w:bottom w:val="none" w:sz="0" w:space="0" w:color="auto"/>
        <w:right w:val="none" w:sz="0" w:space="0" w:color="auto"/>
      </w:divBdr>
    </w:div>
    <w:div w:id="335689415">
      <w:bodyDiv w:val="1"/>
      <w:marLeft w:val="0"/>
      <w:marRight w:val="0"/>
      <w:marTop w:val="0"/>
      <w:marBottom w:val="0"/>
      <w:divBdr>
        <w:top w:val="none" w:sz="0" w:space="0" w:color="auto"/>
        <w:left w:val="none" w:sz="0" w:space="0" w:color="auto"/>
        <w:bottom w:val="none" w:sz="0" w:space="0" w:color="auto"/>
        <w:right w:val="none" w:sz="0" w:space="0" w:color="auto"/>
      </w:divBdr>
    </w:div>
    <w:div w:id="338239512">
      <w:bodyDiv w:val="1"/>
      <w:marLeft w:val="0"/>
      <w:marRight w:val="0"/>
      <w:marTop w:val="0"/>
      <w:marBottom w:val="0"/>
      <w:divBdr>
        <w:top w:val="none" w:sz="0" w:space="0" w:color="auto"/>
        <w:left w:val="none" w:sz="0" w:space="0" w:color="auto"/>
        <w:bottom w:val="none" w:sz="0" w:space="0" w:color="auto"/>
        <w:right w:val="none" w:sz="0" w:space="0" w:color="auto"/>
      </w:divBdr>
    </w:div>
    <w:div w:id="342785353">
      <w:bodyDiv w:val="1"/>
      <w:marLeft w:val="0"/>
      <w:marRight w:val="0"/>
      <w:marTop w:val="0"/>
      <w:marBottom w:val="0"/>
      <w:divBdr>
        <w:top w:val="none" w:sz="0" w:space="0" w:color="auto"/>
        <w:left w:val="none" w:sz="0" w:space="0" w:color="auto"/>
        <w:bottom w:val="none" w:sz="0" w:space="0" w:color="auto"/>
        <w:right w:val="none" w:sz="0" w:space="0" w:color="auto"/>
      </w:divBdr>
    </w:div>
    <w:div w:id="346324616">
      <w:bodyDiv w:val="1"/>
      <w:marLeft w:val="0"/>
      <w:marRight w:val="0"/>
      <w:marTop w:val="0"/>
      <w:marBottom w:val="0"/>
      <w:divBdr>
        <w:top w:val="none" w:sz="0" w:space="0" w:color="auto"/>
        <w:left w:val="none" w:sz="0" w:space="0" w:color="auto"/>
        <w:bottom w:val="none" w:sz="0" w:space="0" w:color="auto"/>
        <w:right w:val="none" w:sz="0" w:space="0" w:color="auto"/>
      </w:divBdr>
    </w:div>
    <w:div w:id="350254955">
      <w:bodyDiv w:val="1"/>
      <w:marLeft w:val="0"/>
      <w:marRight w:val="0"/>
      <w:marTop w:val="0"/>
      <w:marBottom w:val="0"/>
      <w:divBdr>
        <w:top w:val="none" w:sz="0" w:space="0" w:color="auto"/>
        <w:left w:val="none" w:sz="0" w:space="0" w:color="auto"/>
        <w:bottom w:val="none" w:sz="0" w:space="0" w:color="auto"/>
        <w:right w:val="none" w:sz="0" w:space="0" w:color="auto"/>
      </w:divBdr>
    </w:div>
    <w:div w:id="350567288">
      <w:bodyDiv w:val="1"/>
      <w:marLeft w:val="0"/>
      <w:marRight w:val="0"/>
      <w:marTop w:val="0"/>
      <w:marBottom w:val="0"/>
      <w:divBdr>
        <w:top w:val="none" w:sz="0" w:space="0" w:color="auto"/>
        <w:left w:val="none" w:sz="0" w:space="0" w:color="auto"/>
        <w:bottom w:val="none" w:sz="0" w:space="0" w:color="auto"/>
        <w:right w:val="none" w:sz="0" w:space="0" w:color="auto"/>
      </w:divBdr>
    </w:div>
    <w:div w:id="351415360">
      <w:bodyDiv w:val="1"/>
      <w:marLeft w:val="0"/>
      <w:marRight w:val="0"/>
      <w:marTop w:val="0"/>
      <w:marBottom w:val="0"/>
      <w:divBdr>
        <w:top w:val="none" w:sz="0" w:space="0" w:color="auto"/>
        <w:left w:val="none" w:sz="0" w:space="0" w:color="auto"/>
        <w:bottom w:val="none" w:sz="0" w:space="0" w:color="auto"/>
        <w:right w:val="none" w:sz="0" w:space="0" w:color="auto"/>
      </w:divBdr>
    </w:div>
    <w:div w:id="357392998">
      <w:bodyDiv w:val="1"/>
      <w:marLeft w:val="0"/>
      <w:marRight w:val="0"/>
      <w:marTop w:val="0"/>
      <w:marBottom w:val="0"/>
      <w:divBdr>
        <w:top w:val="none" w:sz="0" w:space="0" w:color="auto"/>
        <w:left w:val="none" w:sz="0" w:space="0" w:color="auto"/>
        <w:bottom w:val="none" w:sz="0" w:space="0" w:color="auto"/>
        <w:right w:val="none" w:sz="0" w:space="0" w:color="auto"/>
      </w:divBdr>
    </w:div>
    <w:div w:id="357703743">
      <w:bodyDiv w:val="1"/>
      <w:marLeft w:val="0"/>
      <w:marRight w:val="0"/>
      <w:marTop w:val="0"/>
      <w:marBottom w:val="0"/>
      <w:divBdr>
        <w:top w:val="none" w:sz="0" w:space="0" w:color="auto"/>
        <w:left w:val="none" w:sz="0" w:space="0" w:color="auto"/>
        <w:bottom w:val="none" w:sz="0" w:space="0" w:color="auto"/>
        <w:right w:val="none" w:sz="0" w:space="0" w:color="auto"/>
      </w:divBdr>
    </w:div>
    <w:div w:id="360471643">
      <w:bodyDiv w:val="1"/>
      <w:marLeft w:val="0"/>
      <w:marRight w:val="0"/>
      <w:marTop w:val="0"/>
      <w:marBottom w:val="0"/>
      <w:divBdr>
        <w:top w:val="none" w:sz="0" w:space="0" w:color="auto"/>
        <w:left w:val="none" w:sz="0" w:space="0" w:color="auto"/>
        <w:bottom w:val="none" w:sz="0" w:space="0" w:color="auto"/>
        <w:right w:val="none" w:sz="0" w:space="0" w:color="auto"/>
      </w:divBdr>
    </w:div>
    <w:div w:id="360740682">
      <w:bodyDiv w:val="1"/>
      <w:marLeft w:val="0"/>
      <w:marRight w:val="0"/>
      <w:marTop w:val="0"/>
      <w:marBottom w:val="0"/>
      <w:divBdr>
        <w:top w:val="none" w:sz="0" w:space="0" w:color="auto"/>
        <w:left w:val="none" w:sz="0" w:space="0" w:color="auto"/>
        <w:bottom w:val="none" w:sz="0" w:space="0" w:color="auto"/>
        <w:right w:val="none" w:sz="0" w:space="0" w:color="auto"/>
      </w:divBdr>
    </w:div>
    <w:div w:id="363487147">
      <w:bodyDiv w:val="1"/>
      <w:marLeft w:val="0"/>
      <w:marRight w:val="0"/>
      <w:marTop w:val="0"/>
      <w:marBottom w:val="0"/>
      <w:divBdr>
        <w:top w:val="none" w:sz="0" w:space="0" w:color="auto"/>
        <w:left w:val="none" w:sz="0" w:space="0" w:color="auto"/>
        <w:bottom w:val="none" w:sz="0" w:space="0" w:color="auto"/>
        <w:right w:val="none" w:sz="0" w:space="0" w:color="auto"/>
      </w:divBdr>
    </w:div>
    <w:div w:id="365758758">
      <w:bodyDiv w:val="1"/>
      <w:marLeft w:val="0"/>
      <w:marRight w:val="0"/>
      <w:marTop w:val="0"/>
      <w:marBottom w:val="0"/>
      <w:divBdr>
        <w:top w:val="none" w:sz="0" w:space="0" w:color="auto"/>
        <w:left w:val="none" w:sz="0" w:space="0" w:color="auto"/>
        <w:bottom w:val="none" w:sz="0" w:space="0" w:color="auto"/>
        <w:right w:val="none" w:sz="0" w:space="0" w:color="auto"/>
      </w:divBdr>
    </w:div>
    <w:div w:id="368919818">
      <w:bodyDiv w:val="1"/>
      <w:marLeft w:val="0"/>
      <w:marRight w:val="0"/>
      <w:marTop w:val="0"/>
      <w:marBottom w:val="0"/>
      <w:divBdr>
        <w:top w:val="none" w:sz="0" w:space="0" w:color="auto"/>
        <w:left w:val="none" w:sz="0" w:space="0" w:color="auto"/>
        <w:bottom w:val="none" w:sz="0" w:space="0" w:color="auto"/>
        <w:right w:val="none" w:sz="0" w:space="0" w:color="auto"/>
      </w:divBdr>
    </w:div>
    <w:div w:id="369300253">
      <w:bodyDiv w:val="1"/>
      <w:marLeft w:val="0"/>
      <w:marRight w:val="0"/>
      <w:marTop w:val="0"/>
      <w:marBottom w:val="0"/>
      <w:divBdr>
        <w:top w:val="none" w:sz="0" w:space="0" w:color="auto"/>
        <w:left w:val="none" w:sz="0" w:space="0" w:color="auto"/>
        <w:bottom w:val="none" w:sz="0" w:space="0" w:color="auto"/>
        <w:right w:val="none" w:sz="0" w:space="0" w:color="auto"/>
      </w:divBdr>
    </w:div>
    <w:div w:id="370810392">
      <w:bodyDiv w:val="1"/>
      <w:marLeft w:val="0"/>
      <w:marRight w:val="0"/>
      <w:marTop w:val="0"/>
      <w:marBottom w:val="0"/>
      <w:divBdr>
        <w:top w:val="none" w:sz="0" w:space="0" w:color="auto"/>
        <w:left w:val="none" w:sz="0" w:space="0" w:color="auto"/>
        <w:bottom w:val="none" w:sz="0" w:space="0" w:color="auto"/>
        <w:right w:val="none" w:sz="0" w:space="0" w:color="auto"/>
      </w:divBdr>
    </w:div>
    <w:div w:id="374502836">
      <w:bodyDiv w:val="1"/>
      <w:marLeft w:val="0"/>
      <w:marRight w:val="0"/>
      <w:marTop w:val="0"/>
      <w:marBottom w:val="0"/>
      <w:divBdr>
        <w:top w:val="none" w:sz="0" w:space="0" w:color="auto"/>
        <w:left w:val="none" w:sz="0" w:space="0" w:color="auto"/>
        <w:bottom w:val="none" w:sz="0" w:space="0" w:color="auto"/>
        <w:right w:val="none" w:sz="0" w:space="0" w:color="auto"/>
      </w:divBdr>
    </w:div>
    <w:div w:id="377626414">
      <w:bodyDiv w:val="1"/>
      <w:marLeft w:val="0"/>
      <w:marRight w:val="0"/>
      <w:marTop w:val="0"/>
      <w:marBottom w:val="0"/>
      <w:divBdr>
        <w:top w:val="none" w:sz="0" w:space="0" w:color="auto"/>
        <w:left w:val="none" w:sz="0" w:space="0" w:color="auto"/>
        <w:bottom w:val="none" w:sz="0" w:space="0" w:color="auto"/>
        <w:right w:val="none" w:sz="0" w:space="0" w:color="auto"/>
      </w:divBdr>
    </w:div>
    <w:div w:id="378671283">
      <w:bodyDiv w:val="1"/>
      <w:marLeft w:val="0"/>
      <w:marRight w:val="0"/>
      <w:marTop w:val="0"/>
      <w:marBottom w:val="0"/>
      <w:divBdr>
        <w:top w:val="none" w:sz="0" w:space="0" w:color="auto"/>
        <w:left w:val="none" w:sz="0" w:space="0" w:color="auto"/>
        <w:bottom w:val="none" w:sz="0" w:space="0" w:color="auto"/>
        <w:right w:val="none" w:sz="0" w:space="0" w:color="auto"/>
      </w:divBdr>
    </w:div>
    <w:div w:id="382411176">
      <w:bodyDiv w:val="1"/>
      <w:marLeft w:val="0"/>
      <w:marRight w:val="0"/>
      <w:marTop w:val="0"/>
      <w:marBottom w:val="0"/>
      <w:divBdr>
        <w:top w:val="none" w:sz="0" w:space="0" w:color="auto"/>
        <w:left w:val="none" w:sz="0" w:space="0" w:color="auto"/>
        <w:bottom w:val="none" w:sz="0" w:space="0" w:color="auto"/>
        <w:right w:val="none" w:sz="0" w:space="0" w:color="auto"/>
      </w:divBdr>
    </w:div>
    <w:div w:id="383069741">
      <w:bodyDiv w:val="1"/>
      <w:marLeft w:val="0"/>
      <w:marRight w:val="0"/>
      <w:marTop w:val="0"/>
      <w:marBottom w:val="0"/>
      <w:divBdr>
        <w:top w:val="none" w:sz="0" w:space="0" w:color="auto"/>
        <w:left w:val="none" w:sz="0" w:space="0" w:color="auto"/>
        <w:bottom w:val="none" w:sz="0" w:space="0" w:color="auto"/>
        <w:right w:val="none" w:sz="0" w:space="0" w:color="auto"/>
      </w:divBdr>
    </w:div>
    <w:div w:id="384138451">
      <w:bodyDiv w:val="1"/>
      <w:marLeft w:val="0"/>
      <w:marRight w:val="0"/>
      <w:marTop w:val="0"/>
      <w:marBottom w:val="0"/>
      <w:divBdr>
        <w:top w:val="none" w:sz="0" w:space="0" w:color="auto"/>
        <w:left w:val="none" w:sz="0" w:space="0" w:color="auto"/>
        <w:bottom w:val="none" w:sz="0" w:space="0" w:color="auto"/>
        <w:right w:val="none" w:sz="0" w:space="0" w:color="auto"/>
      </w:divBdr>
    </w:div>
    <w:div w:id="390009201">
      <w:bodyDiv w:val="1"/>
      <w:marLeft w:val="0"/>
      <w:marRight w:val="0"/>
      <w:marTop w:val="0"/>
      <w:marBottom w:val="0"/>
      <w:divBdr>
        <w:top w:val="none" w:sz="0" w:space="0" w:color="auto"/>
        <w:left w:val="none" w:sz="0" w:space="0" w:color="auto"/>
        <w:bottom w:val="none" w:sz="0" w:space="0" w:color="auto"/>
        <w:right w:val="none" w:sz="0" w:space="0" w:color="auto"/>
      </w:divBdr>
    </w:div>
    <w:div w:id="390155484">
      <w:bodyDiv w:val="1"/>
      <w:marLeft w:val="0"/>
      <w:marRight w:val="0"/>
      <w:marTop w:val="0"/>
      <w:marBottom w:val="0"/>
      <w:divBdr>
        <w:top w:val="none" w:sz="0" w:space="0" w:color="auto"/>
        <w:left w:val="none" w:sz="0" w:space="0" w:color="auto"/>
        <w:bottom w:val="none" w:sz="0" w:space="0" w:color="auto"/>
        <w:right w:val="none" w:sz="0" w:space="0" w:color="auto"/>
      </w:divBdr>
    </w:div>
    <w:div w:id="393938024">
      <w:bodyDiv w:val="1"/>
      <w:marLeft w:val="0"/>
      <w:marRight w:val="0"/>
      <w:marTop w:val="0"/>
      <w:marBottom w:val="0"/>
      <w:divBdr>
        <w:top w:val="none" w:sz="0" w:space="0" w:color="auto"/>
        <w:left w:val="none" w:sz="0" w:space="0" w:color="auto"/>
        <w:bottom w:val="none" w:sz="0" w:space="0" w:color="auto"/>
        <w:right w:val="none" w:sz="0" w:space="0" w:color="auto"/>
      </w:divBdr>
    </w:div>
    <w:div w:id="397435787">
      <w:bodyDiv w:val="1"/>
      <w:marLeft w:val="0"/>
      <w:marRight w:val="0"/>
      <w:marTop w:val="0"/>
      <w:marBottom w:val="0"/>
      <w:divBdr>
        <w:top w:val="none" w:sz="0" w:space="0" w:color="auto"/>
        <w:left w:val="none" w:sz="0" w:space="0" w:color="auto"/>
        <w:bottom w:val="none" w:sz="0" w:space="0" w:color="auto"/>
        <w:right w:val="none" w:sz="0" w:space="0" w:color="auto"/>
      </w:divBdr>
    </w:div>
    <w:div w:id="399643232">
      <w:bodyDiv w:val="1"/>
      <w:marLeft w:val="0"/>
      <w:marRight w:val="0"/>
      <w:marTop w:val="0"/>
      <w:marBottom w:val="0"/>
      <w:divBdr>
        <w:top w:val="none" w:sz="0" w:space="0" w:color="auto"/>
        <w:left w:val="none" w:sz="0" w:space="0" w:color="auto"/>
        <w:bottom w:val="none" w:sz="0" w:space="0" w:color="auto"/>
        <w:right w:val="none" w:sz="0" w:space="0" w:color="auto"/>
      </w:divBdr>
    </w:div>
    <w:div w:id="399904940">
      <w:bodyDiv w:val="1"/>
      <w:marLeft w:val="0"/>
      <w:marRight w:val="0"/>
      <w:marTop w:val="0"/>
      <w:marBottom w:val="0"/>
      <w:divBdr>
        <w:top w:val="none" w:sz="0" w:space="0" w:color="auto"/>
        <w:left w:val="none" w:sz="0" w:space="0" w:color="auto"/>
        <w:bottom w:val="none" w:sz="0" w:space="0" w:color="auto"/>
        <w:right w:val="none" w:sz="0" w:space="0" w:color="auto"/>
      </w:divBdr>
    </w:div>
    <w:div w:id="403841499">
      <w:bodyDiv w:val="1"/>
      <w:marLeft w:val="0"/>
      <w:marRight w:val="0"/>
      <w:marTop w:val="0"/>
      <w:marBottom w:val="0"/>
      <w:divBdr>
        <w:top w:val="none" w:sz="0" w:space="0" w:color="auto"/>
        <w:left w:val="none" w:sz="0" w:space="0" w:color="auto"/>
        <w:bottom w:val="none" w:sz="0" w:space="0" w:color="auto"/>
        <w:right w:val="none" w:sz="0" w:space="0" w:color="auto"/>
      </w:divBdr>
    </w:div>
    <w:div w:id="406996452">
      <w:bodyDiv w:val="1"/>
      <w:marLeft w:val="0"/>
      <w:marRight w:val="0"/>
      <w:marTop w:val="0"/>
      <w:marBottom w:val="0"/>
      <w:divBdr>
        <w:top w:val="none" w:sz="0" w:space="0" w:color="auto"/>
        <w:left w:val="none" w:sz="0" w:space="0" w:color="auto"/>
        <w:bottom w:val="none" w:sz="0" w:space="0" w:color="auto"/>
        <w:right w:val="none" w:sz="0" w:space="0" w:color="auto"/>
      </w:divBdr>
    </w:div>
    <w:div w:id="410201353">
      <w:bodyDiv w:val="1"/>
      <w:marLeft w:val="0"/>
      <w:marRight w:val="0"/>
      <w:marTop w:val="0"/>
      <w:marBottom w:val="0"/>
      <w:divBdr>
        <w:top w:val="none" w:sz="0" w:space="0" w:color="auto"/>
        <w:left w:val="none" w:sz="0" w:space="0" w:color="auto"/>
        <w:bottom w:val="none" w:sz="0" w:space="0" w:color="auto"/>
        <w:right w:val="none" w:sz="0" w:space="0" w:color="auto"/>
      </w:divBdr>
      <w:divsChild>
        <w:div w:id="257255797">
          <w:marLeft w:val="360"/>
          <w:marRight w:val="0"/>
          <w:marTop w:val="200"/>
          <w:marBottom w:val="0"/>
          <w:divBdr>
            <w:top w:val="none" w:sz="0" w:space="0" w:color="auto"/>
            <w:left w:val="none" w:sz="0" w:space="0" w:color="auto"/>
            <w:bottom w:val="none" w:sz="0" w:space="0" w:color="auto"/>
            <w:right w:val="none" w:sz="0" w:space="0" w:color="auto"/>
          </w:divBdr>
        </w:div>
        <w:div w:id="1444809232">
          <w:marLeft w:val="360"/>
          <w:marRight w:val="0"/>
          <w:marTop w:val="200"/>
          <w:marBottom w:val="0"/>
          <w:divBdr>
            <w:top w:val="none" w:sz="0" w:space="0" w:color="auto"/>
            <w:left w:val="none" w:sz="0" w:space="0" w:color="auto"/>
            <w:bottom w:val="none" w:sz="0" w:space="0" w:color="auto"/>
            <w:right w:val="none" w:sz="0" w:space="0" w:color="auto"/>
          </w:divBdr>
        </w:div>
      </w:divsChild>
    </w:div>
    <w:div w:id="412778424">
      <w:bodyDiv w:val="1"/>
      <w:marLeft w:val="0"/>
      <w:marRight w:val="0"/>
      <w:marTop w:val="0"/>
      <w:marBottom w:val="0"/>
      <w:divBdr>
        <w:top w:val="none" w:sz="0" w:space="0" w:color="auto"/>
        <w:left w:val="none" w:sz="0" w:space="0" w:color="auto"/>
        <w:bottom w:val="none" w:sz="0" w:space="0" w:color="auto"/>
        <w:right w:val="none" w:sz="0" w:space="0" w:color="auto"/>
      </w:divBdr>
    </w:div>
    <w:div w:id="414589336">
      <w:bodyDiv w:val="1"/>
      <w:marLeft w:val="0"/>
      <w:marRight w:val="0"/>
      <w:marTop w:val="0"/>
      <w:marBottom w:val="0"/>
      <w:divBdr>
        <w:top w:val="none" w:sz="0" w:space="0" w:color="auto"/>
        <w:left w:val="none" w:sz="0" w:space="0" w:color="auto"/>
        <w:bottom w:val="none" w:sz="0" w:space="0" w:color="auto"/>
        <w:right w:val="none" w:sz="0" w:space="0" w:color="auto"/>
      </w:divBdr>
    </w:div>
    <w:div w:id="423035456">
      <w:bodyDiv w:val="1"/>
      <w:marLeft w:val="0"/>
      <w:marRight w:val="0"/>
      <w:marTop w:val="0"/>
      <w:marBottom w:val="0"/>
      <w:divBdr>
        <w:top w:val="none" w:sz="0" w:space="0" w:color="auto"/>
        <w:left w:val="none" w:sz="0" w:space="0" w:color="auto"/>
        <w:bottom w:val="none" w:sz="0" w:space="0" w:color="auto"/>
        <w:right w:val="none" w:sz="0" w:space="0" w:color="auto"/>
      </w:divBdr>
    </w:div>
    <w:div w:id="425200112">
      <w:bodyDiv w:val="1"/>
      <w:marLeft w:val="0"/>
      <w:marRight w:val="0"/>
      <w:marTop w:val="0"/>
      <w:marBottom w:val="0"/>
      <w:divBdr>
        <w:top w:val="none" w:sz="0" w:space="0" w:color="auto"/>
        <w:left w:val="none" w:sz="0" w:space="0" w:color="auto"/>
        <w:bottom w:val="none" w:sz="0" w:space="0" w:color="auto"/>
        <w:right w:val="none" w:sz="0" w:space="0" w:color="auto"/>
      </w:divBdr>
    </w:div>
    <w:div w:id="426392760">
      <w:bodyDiv w:val="1"/>
      <w:marLeft w:val="0"/>
      <w:marRight w:val="0"/>
      <w:marTop w:val="0"/>
      <w:marBottom w:val="0"/>
      <w:divBdr>
        <w:top w:val="none" w:sz="0" w:space="0" w:color="auto"/>
        <w:left w:val="none" w:sz="0" w:space="0" w:color="auto"/>
        <w:bottom w:val="none" w:sz="0" w:space="0" w:color="auto"/>
        <w:right w:val="none" w:sz="0" w:space="0" w:color="auto"/>
      </w:divBdr>
    </w:div>
    <w:div w:id="426654670">
      <w:bodyDiv w:val="1"/>
      <w:marLeft w:val="0"/>
      <w:marRight w:val="0"/>
      <w:marTop w:val="0"/>
      <w:marBottom w:val="0"/>
      <w:divBdr>
        <w:top w:val="none" w:sz="0" w:space="0" w:color="auto"/>
        <w:left w:val="none" w:sz="0" w:space="0" w:color="auto"/>
        <w:bottom w:val="none" w:sz="0" w:space="0" w:color="auto"/>
        <w:right w:val="none" w:sz="0" w:space="0" w:color="auto"/>
      </w:divBdr>
    </w:div>
    <w:div w:id="430782727">
      <w:bodyDiv w:val="1"/>
      <w:marLeft w:val="0"/>
      <w:marRight w:val="0"/>
      <w:marTop w:val="0"/>
      <w:marBottom w:val="0"/>
      <w:divBdr>
        <w:top w:val="none" w:sz="0" w:space="0" w:color="auto"/>
        <w:left w:val="none" w:sz="0" w:space="0" w:color="auto"/>
        <w:bottom w:val="none" w:sz="0" w:space="0" w:color="auto"/>
        <w:right w:val="none" w:sz="0" w:space="0" w:color="auto"/>
      </w:divBdr>
    </w:div>
    <w:div w:id="435292404">
      <w:bodyDiv w:val="1"/>
      <w:marLeft w:val="0"/>
      <w:marRight w:val="0"/>
      <w:marTop w:val="0"/>
      <w:marBottom w:val="0"/>
      <w:divBdr>
        <w:top w:val="none" w:sz="0" w:space="0" w:color="auto"/>
        <w:left w:val="none" w:sz="0" w:space="0" w:color="auto"/>
        <w:bottom w:val="none" w:sz="0" w:space="0" w:color="auto"/>
        <w:right w:val="none" w:sz="0" w:space="0" w:color="auto"/>
      </w:divBdr>
    </w:div>
    <w:div w:id="438524248">
      <w:bodyDiv w:val="1"/>
      <w:marLeft w:val="0"/>
      <w:marRight w:val="0"/>
      <w:marTop w:val="0"/>
      <w:marBottom w:val="0"/>
      <w:divBdr>
        <w:top w:val="none" w:sz="0" w:space="0" w:color="auto"/>
        <w:left w:val="none" w:sz="0" w:space="0" w:color="auto"/>
        <w:bottom w:val="none" w:sz="0" w:space="0" w:color="auto"/>
        <w:right w:val="none" w:sz="0" w:space="0" w:color="auto"/>
      </w:divBdr>
    </w:div>
    <w:div w:id="447042932">
      <w:bodyDiv w:val="1"/>
      <w:marLeft w:val="0"/>
      <w:marRight w:val="0"/>
      <w:marTop w:val="0"/>
      <w:marBottom w:val="0"/>
      <w:divBdr>
        <w:top w:val="none" w:sz="0" w:space="0" w:color="auto"/>
        <w:left w:val="none" w:sz="0" w:space="0" w:color="auto"/>
        <w:bottom w:val="none" w:sz="0" w:space="0" w:color="auto"/>
        <w:right w:val="none" w:sz="0" w:space="0" w:color="auto"/>
      </w:divBdr>
    </w:div>
    <w:div w:id="451946483">
      <w:bodyDiv w:val="1"/>
      <w:marLeft w:val="0"/>
      <w:marRight w:val="0"/>
      <w:marTop w:val="0"/>
      <w:marBottom w:val="0"/>
      <w:divBdr>
        <w:top w:val="none" w:sz="0" w:space="0" w:color="auto"/>
        <w:left w:val="none" w:sz="0" w:space="0" w:color="auto"/>
        <w:bottom w:val="none" w:sz="0" w:space="0" w:color="auto"/>
        <w:right w:val="none" w:sz="0" w:space="0" w:color="auto"/>
      </w:divBdr>
    </w:div>
    <w:div w:id="456023181">
      <w:bodyDiv w:val="1"/>
      <w:marLeft w:val="0"/>
      <w:marRight w:val="0"/>
      <w:marTop w:val="0"/>
      <w:marBottom w:val="0"/>
      <w:divBdr>
        <w:top w:val="none" w:sz="0" w:space="0" w:color="auto"/>
        <w:left w:val="none" w:sz="0" w:space="0" w:color="auto"/>
        <w:bottom w:val="none" w:sz="0" w:space="0" w:color="auto"/>
        <w:right w:val="none" w:sz="0" w:space="0" w:color="auto"/>
      </w:divBdr>
    </w:div>
    <w:div w:id="467363823">
      <w:bodyDiv w:val="1"/>
      <w:marLeft w:val="0"/>
      <w:marRight w:val="0"/>
      <w:marTop w:val="0"/>
      <w:marBottom w:val="0"/>
      <w:divBdr>
        <w:top w:val="none" w:sz="0" w:space="0" w:color="auto"/>
        <w:left w:val="none" w:sz="0" w:space="0" w:color="auto"/>
        <w:bottom w:val="none" w:sz="0" w:space="0" w:color="auto"/>
        <w:right w:val="none" w:sz="0" w:space="0" w:color="auto"/>
      </w:divBdr>
    </w:div>
    <w:div w:id="470557353">
      <w:bodyDiv w:val="1"/>
      <w:marLeft w:val="0"/>
      <w:marRight w:val="0"/>
      <w:marTop w:val="0"/>
      <w:marBottom w:val="0"/>
      <w:divBdr>
        <w:top w:val="none" w:sz="0" w:space="0" w:color="auto"/>
        <w:left w:val="none" w:sz="0" w:space="0" w:color="auto"/>
        <w:bottom w:val="none" w:sz="0" w:space="0" w:color="auto"/>
        <w:right w:val="none" w:sz="0" w:space="0" w:color="auto"/>
      </w:divBdr>
      <w:divsChild>
        <w:div w:id="1733309187">
          <w:marLeft w:val="0"/>
          <w:marRight w:val="0"/>
          <w:marTop w:val="0"/>
          <w:marBottom w:val="0"/>
          <w:divBdr>
            <w:top w:val="none" w:sz="0" w:space="0" w:color="auto"/>
            <w:left w:val="none" w:sz="0" w:space="0" w:color="auto"/>
            <w:bottom w:val="none" w:sz="0" w:space="0" w:color="auto"/>
            <w:right w:val="none" w:sz="0" w:space="0" w:color="auto"/>
          </w:divBdr>
          <w:divsChild>
            <w:div w:id="1590692183">
              <w:marLeft w:val="0"/>
              <w:marRight w:val="0"/>
              <w:marTop w:val="0"/>
              <w:marBottom w:val="0"/>
              <w:divBdr>
                <w:top w:val="none" w:sz="0" w:space="0" w:color="auto"/>
                <w:left w:val="none" w:sz="0" w:space="0" w:color="auto"/>
                <w:bottom w:val="none" w:sz="0" w:space="0" w:color="auto"/>
                <w:right w:val="none" w:sz="0" w:space="0" w:color="auto"/>
              </w:divBdr>
              <w:divsChild>
                <w:div w:id="25916183">
                  <w:marLeft w:val="0"/>
                  <w:marRight w:val="0"/>
                  <w:marTop w:val="0"/>
                  <w:marBottom w:val="0"/>
                  <w:divBdr>
                    <w:top w:val="none" w:sz="0" w:space="0" w:color="auto"/>
                    <w:left w:val="none" w:sz="0" w:space="0" w:color="auto"/>
                    <w:bottom w:val="none" w:sz="0" w:space="0" w:color="auto"/>
                    <w:right w:val="none" w:sz="0" w:space="0" w:color="auto"/>
                  </w:divBdr>
                  <w:divsChild>
                    <w:div w:id="15247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52762">
      <w:bodyDiv w:val="1"/>
      <w:marLeft w:val="0"/>
      <w:marRight w:val="0"/>
      <w:marTop w:val="0"/>
      <w:marBottom w:val="0"/>
      <w:divBdr>
        <w:top w:val="none" w:sz="0" w:space="0" w:color="auto"/>
        <w:left w:val="none" w:sz="0" w:space="0" w:color="auto"/>
        <w:bottom w:val="none" w:sz="0" w:space="0" w:color="auto"/>
        <w:right w:val="none" w:sz="0" w:space="0" w:color="auto"/>
      </w:divBdr>
    </w:div>
    <w:div w:id="475951276">
      <w:bodyDiv w:val="1"/>
      <w:marLeft w:val="0"/>
      <w:marRight w:val="0"/>
      <w:marTop w:val="0"/>
      <w:marBottom w:val="0"/>
      <w:divBdr>
        <w:top w:val="none" w:sz="0" w:space="0" w:color="auto"/>
        <w:left w:val="none" w:sz="0" w:space="0" w:color="auto"/>
        <w:bottom w:val="none" w:sz="0" w:space="0" w:color="auto"/>
        <w:right w:val="none" w:sz="0" w:space="0" w:color="auto"/>
      </w:divBdr>
    </w:div>
    <w:div w:id="479081492">
      <w:bodyDiv w:val="1"/>
      <w:marLeft w:val="0"/>
      <w:marRight w:val="0"/>
      <w:marTop w:val="0"/>
      <w:marBottom w:val="0"/>
      <w:divBdr>
        <w:top w:val="none" w:sz="0" w:space="0" w:color="auto"/>
        <w:left w:val="none" w:sz="0" w:space="0" w:color="auto"/>
        <w:bottom w:val="none" w:sz="0" w:space="0" w:color="auto"/>
        <w:right w:val="none" w:sz="0" w:space="0" w:color="auto"/>
      </w:divBdr>
    </w:div>
    <w:div w:id="482283749">
      <w:bodyDiv w:val="1"/>
      <w:marLeft w:val="0"/>
      <w:marRight w:val="0"/>
      <w:marTop w:val="0"/>
      <w:marBottom w:val="0"/>
      <w:divBdr>
        <w:top w:val="none" w:sz="0" w:space="0" w:color="auto"/>
        <w:left w:val="none" w:sz="0" w:space="0" w:color="auto"/>
        <w:bottom w:val="none" w:sz="0" w:space="0" w:color="auto"/>
        <w:right w:val="none" w:sz="0" w:space="0" w:color="auto"/>
      </w:divBdr>
    </w:div>
    <w:div w:id="485317041">
      <w:bodyDiv w:val="1"/>
      <w:marLeft w:val="0"/>
      <w:marRight w:val="0"/>
      <w:marTop w:val="0"/>
      <w:marBottom w:val="0"/>
      <w:divBdr>
        <w:top w:val="none" w:sz="0" w:space="0" w:color="auto"/>
        <w:left w:val="none" w:sz="0" w:space="0" w:color="auto"/>
        <w:bottom w:val="none" w:sz="0" w:space="0" w:color="auto"/>
        <w:right w:val="none" w:sz="0" w:space="0" w:color="auto"/>
      </w:divBdr>
    </w:div>
    <w:div w:id="493450085">
      <w:bodyDiv w:val="1"/>
      <w:marLeft w:val="0"/>
      <w:marRight w:val="0"/>
      <w:marTop w:val="0"/>
      <w:marBottom w:val="0"/>
      <w:divBdr>
        <w:top w:val="none" w:sz="0" w:space="0" w:color="auto"/>
        <w:left w:val="none" w:sz="0" w:space="0" w:color="auto"/>
        <w:bottom w:val="none" w:sz="0" w:space="0" w:color="auto"/>
        <w:right w:val="none" w:sz="0" w:space="0" w:color="auto"/>
      </w:divBdr>
    </w:div>
    <w:div w:id="499664535">
      <w:bodyDiv w:val="1"/>
      <w:marLeft w:val="0"/>
      <w:marRight w:val="0"/>
      <w:marTop w:val="0"/>
      <w:marBottom w:val="0"/>
      <w:divBdr>
        <w:top w:val="none" w:sz="0" w:space="0" w:color="auto"/>
        <w:left w:val="none" w:sz="0" w:space="0" w:color="auto"/>
        <w:bottom w:val="none" w:sz="0" w:space="0" w:color="auto"/>
        <w:right w:val="none" w:sz="0" w:space="0" w:color="auto"/>
      </w:divBdr>
    </w:div>
    <w:div w:id="500971667">
      <w:bodyDiv w:val="1"/>
      <w:marLeft w:val="0"/>
      <w:marRight w:val="0"/>
      <w:marTop w:val="0"/>
      <w:marBottom w:val="0"/>
      <w:divBdr>
        <w:top w:val="none" w:sz="0" w:space="0" w:color="auto"/>
        <w:left w:val="none" w:sz="0" w:space="0" w:color="auto"/>
        <w:bottom w:val="none" w:sz="0" w:space="0" w:color="auto"/>
        <w:right w:val="none" w:sz="0" w:space="0" w:color="auto"/>
      </w:divBdr>
    </w:div>
    <w:div w:id="506361602">
      <w:bodyDiv w:val="1"/>
      <w:marLeft w:val="0"/>
      <w:marRight w:val="0"/>
      <w:marTop w:val="0"/>
      <w:marBottom w:val="0"/>
      <w:divBdr>
        <w:top w:val="none" w:sz="0" w:space="0" w:color="auto"/>
        <w:left w:val="none" w:sz="0" w:space="0" w:color="auto"/>
        <w:bottom w:val="none" w:sz="0" w:space="0" w:color="auto"/>
        <w:right w:val="none" w:sz="0" w:space="0" w:color="auto"/>
      </w:divBdr>
    </w:div>
    <w:div w:id="511920043">
      <w:bodyDiv w:val="1"/>
      <w:marLeft w:val="0"/>
      <w:marRight w:val="0"/>
      <w:marTop w:val="0"/>
      <w:marBottom w:val="0"/>
      <w:divBdr>
        <w:top w:val="none" w:sz="0" w:space="0" w:color="auto"/>
        <w:left w:val="none" w:sz="0" w:space="0" w:color="auto"/>
        <w:bottom w:val="none" w:sz="0" w:space="0" w:color="auto"/>
        <w:right w:val="none" w:sz="0" w:space="0" w:color="auto"/>
      </w:divBdr>
    </w:div>
    <w:div w:id="513805716">
      <w:bodyDiv w:val="1"/>
      <w:marLeft w:val="0"/>
      <w:marRight w:val="0"/>
      <w:marTop w:val="0"/>
      <w:marBottom w:val="0"/>
      <w:divBdr>
        <w:top w:val="none" w:sz="0" w:space="0" w:color="auto"/>
        <w:left w:val="none" w:sz="0" w:space="0" w:color="auto"/>
        <w:bottom w:val="none" w:sz="0" w:space="0" w:color="auto"/>
        <w:right w:val="none" w:sz="0" w:space="0" w:color="auto"/>
      </w:divBdr>
    </w:div>
    <w:div w:id="519469701">
      <w:bodyDiv w:val="1"/>
      <w:marLeft w:val="0"/>
      <w:marRight w:val="0"/>
      <w:marTop w:val="0"/>
      <w:marBottom w:val="0"/>
      <w:divBdr>
        <w:top w:val="none" w:sz="0" w:space="0" w:color="auto"/>
        <w:left w:val="none" w:sz="0" w:space="0" w:color="auto"/>
        <w:bottom w:val="none" w:sz="0" w:space="0" w:color="auto"/>
        <w:right w:val="none" w:sz="0" w:space="0" w:color="auto"/>
      </w:divBdr>
    </w:div>
    <w:div w:id="526140608">
      <w:bodyDiv w:val="1"/>
      <w:marLeft w:val="0"/>
      <w:marRight w:val="0"/>
      <w:marTop w:val="0"/>
      <w:marBottom w:val="0"/>
      <w:divBdr>
        <w:top w:val="none" w:sz="0" w:space="0" w:color="auto"/>
        <w:left w:val="none" w:sz="0" w:space="0" w:color="auto"/>
        <w:bottom w:val="none" w:sz="0" w:space="0" w:color="auto"/>
        <w:right w:val="none" w:sz="0" w:space="0" w:color="auto"/>
      </w:divBdr>
    </w:div>
    <w:div w:id="527069012">
      <w:bodyDiv w:val="1"/>
      <w:marLeft w:val="0"/>
      <w:marRight w:val="0"/>
      <w:marTop w:val="0"/>
      <w:marBottom w:val="0"/>
      <w:divBdr>
        <w:top w:val="none" w:sz="0" w:space="0" w:color="auto"/>
        <w:left w:val="none" w:sz="0" w:space="0" w:color="auto"/>
        <w:bottom w:val="none" w:sz="0" w:space="0" w:color="auto"/>
        <w:right w:val="none" w:sz="0" w:space="0" w:color="auto"/>
      </w:divBdr>
    </w:div>
    <w:div w:id="528877523">
      <w:bodyDiv w:val="1"/>
      <w:marLeft w:val="0"/>
      <w:marRight w:val="0"/>
      <w:marTop w:val="0"/>
      <w:marBottom w:val="0"/>
      <w:divBdr>
        <w:top w:val="none" w:sz="0" w:space="0" w:color="auto"/>
        <w:left w:val="none" w:sz="0" w:space="0" w:color="auto"/>
        <w:bottom w:val="none" w:sz="0" w:space="0" w:color="auto"/>
        <w:right w:val="none" w:sz="0" w:space="0" w:color="auto"/>
      </w:divBdr>
      <w:divsChild>
        <w:div w:id="940331491">
          <w:marLeft w:val="360"/>
          <w:marRight w:val="0"/>
          <w:marTop w:val="200"/>
          <w:marBottom w:val="0"/>
          <w:divBdr>
            <w:top w:val="none" w:sz="0" w:space="0" w:color="auto"/>
            <w:left w:val="none" w:sz="0" w:space="0" w:color="auto"/>
            <w:bottom w:val="none" w:sz="0" w:space="0" w:color="auto"/>
            <w:right w:val="none" w:sz="0" w:space="0" w:color="auto"/>
          </w:divBdr>
        </w:div>
        <w:div w:id="1623026815">
          <w:marLeft w:val="360"/>
          <w:marRight w:val="0"/>
          <w:marTop w:val="200"/>
          <w:marBottom w:val="0"/>
          <w:divBdr>
            <w:top w:val="none" w:sz="0" w:space="0" w:color="auto"/>
            <w:left w:val="none" w:sz="0" w:space="0" w:color="auto"/>
            <w:bottom w:val="none" w:sz="0" w:space="0" w:color="auto"/>
            <w:right w:val="none" w:sz="0" w:space="0" w:color="auto"/>
          </w:divBdr>
        </w:div>
      </w:divsChild>
    </w:div>
    <w:div w:id="529538242">
      <w:bodyDiv w:val="1"/>
      <w:marLeft w:val="0"/>
      <w:marRight w:val="0"/>
      <w:marTop w:val="0"/>
      <w:marBottom w:val="0"/>
      <w:divBdr>
        <w:top w:val="none" w:sz="0" w:space="0" w:color="auto"/>
        <w:left w:val="none" w:sz="0" w:space="0" w:color="auto"/>
        <w:bottom w:val="none" w:sz="0" w:space="0" w:color="auto"/>
        <w:right w:val="none" w:sz="0" w:space="0" w:color="auto"/>
      </w:divBdr>
    </w:div>
    <w:div w:id="529924849">
      <w:bodyDiv w:val="1"/>
      <w:marLeft w:val="0"/>
      <w:marRight w:val="0"/>
      <w:marTop w:val="0"/>
      <w:marBottom w:val="0"/>
      <w:divBdr>
        <w:top w:val="none" w:sz="0" w:space="0" w:color="auto"/>
        <w:left w:val="none" w:sz="0" w:space="0" w:color="auto"/>
        <w:bottom w:val="none" w:sz="0" w:space="0" w:color="auto"/>
        <w:right w:val="none" w:sz="0" w:space="0" w:color="auto"/>
      </w:divBdr>
    </w:div>
    <w:div w:id="533537763">
      <w:bodyDiv w:val="1"/>
      <w:marLeft w:val="0"/>
      <w:marRight w:val="0"/>
      <w:marTop w:val="0"/>
      <w:marBottom w:val="0"/>
      <w:divBdr>
        <w:top w:val="none" w:sz="0" w:space="0" w:color="auto"/>
        <w:left w:val="none" w:sz="0" w:space="0" w:color="auto"/>
        <w:bottom w:val="none" w:sz="0" w:space="0" w:color="auto"/>
        <w:right w:val="none" w:sz="0" w:space="0" w:color="auto"/>
      </w:divBdr>
    </w:div>
    <w:div w:id="539630918">
      <w:bodyDiv w:val="1"/>
      <w:marLeft w:val="0"/>
      <w:marRight w:val="0"/>
      <w:marTop w:val="0"/>
      <w:marBottom w:val="0"/>
      <w:divBdr>
        <w:top w:val="none" w:sz="0" w:space="0" w:color="auto"/>
        <w:left w:val="none" w:sz="0" w:space="0" w:color="auto"/>
        <w:bottom w:val="none" w:sz="0" w:space="0" w:color="auto"/>
        <w:right w:val="none" w:sz="0" w:space="0" w:color="auto"/>
      </w:divBdr>
    </w:div>
    <w:div w:id="542249988">
      <w:bodyDiv w:val="1"/>
      <w:marLeft w:val="0"/>
      <w:marRight w:val="0"/>
      <w:marTop w:val="0"/>
      <w:marBottom w:val="0"/>
      <w:divBdr>
        <w:top w:val="none" w:sz="0" w:space="0" w:color="auto"/>
        <w:left w:val="none" w:sz="0" w:space="0" w:color="auto"/>
        <w:bottom w:val="none" w:sz="0" w:space="0" w:color="auto"/>
        <w:right w:val="none" w:sz="0" w:space="0" w:color="auto"/>
      </w:divBdr>
    </w:div>
    <w:div w:id="557667472">
      <w:bodyDiv w:val="1"/>
      <w:marLeft w:val="0"/>
      <w:marRight w:val="0"/>
      <w:marTop w:val="0"/>
      <w:marBottom w:val="0"/>
      <w:divBdr>
        <w:top w:val="none" w:sz="0" w:space="0" w:color="auto"/>
        <w:left w:val="none" w:sz="0" w:space="0" w:color="auto"/>
        <w:bottom w:val="none" w:sz="0" w:space="0" w:color="auto"/>
        <w:right w:val="none" w:sz="0" w:space="0" w:color="auto"/>
      </w:divBdr>
    </w:div>
    <w:div w:id="557936824">
      <w:bodyDiv w:val="1"/>
      <w:marLeft w:val="0"/>
      <w:marRight w:val="0"/>
      <w:marTop w:val="0"/>
      <w:marBottom w:val="0"/>
      <w:divBdr>
        <w:top w:val="none" w:sz="0" w:space="0" w:color="auto"/>
        <w:left w:val="none" w:sz="0" w:space="0" w:color="auto"/>
        <w:bottom w:val="none" w:sz="0" w:space="0" w:color="auto"/>
        <w:right w:val="none" w:sz="0" w:space="0" w:color="auto"/>
      </w:divBdr>
    </w:div>
    <w:div w:id="564999260">
      <w:bodyDiv w:val="1"/>
      <w:marLeft w:val="0"/>
      <w:marRight w:val="0"/>
      <w:marTop w:val="0"/>
      <w:marBottom w:val="0"/>
      <w:divBdr>
        <w:top w:val="none" w:sz="0" w:space="0" w:color="auto"/>
        <w:left w:val="none" w:sz="0" w:space="0" w:color="auto"/>
        <w:bottom w:val="none" w:sz="0" w:space="0" w:color="auto"/>
        <w:right w:val="none" w:sz="0" w:space="0" w:color="auto"/>
      </w:divBdr>
    </w:div>
    <w:div w:id="566577764">
      <w:bodyDiv w:val="1"/>
      <w:marLeft w:val="0"/>
      <w:marRight w:val="0"/>
      <w:marTop w:val="0"/>
      <w:marBottom w:val="0"/>
      <w:divBdr>
        <w:top w:val="none" w:sz="0" w:space="0" w:color="auto"/>
        <w:left w:val="none" w:sz="0" w:space="0" w:color="auto"/>
        <w:bottom w:val="none" w:sz="0" w:space="0" w:color="auto"/>
        <w:right w:val="none" w:sz="0" w:space="0" w:color="auto"/>
      </w:divBdr>
    </w:div>
    <w:div w:id="569123743">
      <w:bodyDiv w:val="1"/>
      <w:marLeft w:val="0"/>
      <w:marRight w:val="0"/>
      <w:marTop w:val="0"/>
      <w:marBottom w:val="0"/>
      <w:divBdr>
        <w:top w:val="none" w:sz="0" w:space="0" w:color="auto"/>
        <w:left w:val="none" w:sz="0" w:space="0" w:color="auto"/>
        <w:bottom w:val="none" w:sz="0" w:space="0" w:color="auto"/>
        <w:right w:val="none" w:sz="0" w:space="0" w:color="auto"/>
      </w:divBdr>
    </w:div>
    <w:div w:id="575213072">
      <w:bodyDiv w:val="1"/>
      <w:marLeft w:val="0"/>
      <w:marRight w:val="0"/>
      <w:marTop w:val="0"/>
      <w:marBottom w:val="0"/>
      <w:divBdr>
        <w:top w:val="none" w:sz="0" w:space="0" w:color="auto"/>
        <w:left w:val="none" w:sz="0" w:space="0" w:color="auto"/>
        <w:bottom w:val="none" w:sz="0" w:space="0" w:color="auto"/>
        <w:right w:val="none" w:sz="0" w:space="0" w:color="auto"/>
      </w:divBdr>
    </w:div>
    <w:div w:id="576474975">
      <w:bodyDiv w:val="1"/>
      <w:marLeft w:val="0"/>
      <w:marRight w:val="0"/>
      <w:marTop w:val="0"/>
      <w:marBottom w:val="0"/>
      <w:divBdr>
        <w:top w:val="none" w:sz="0" w:space="0" w:color="auto"/>
        <w:left w:val="none" w:sz="0" w:space="0" w:color="auto"/>
        <w:bottom w:val="none" w:sz="0" w:space="0" w:color="auto"/>
        <w:right w:val="none" w:sz="0" w:space="0" w:color="auto"/>
      </w:divBdr>
    </w:div>
    <w:div w:id="582179480">
      <w:bodyDiv w:val="1"/>
      <w:marLeft w:val="0"/>
      <w:marRight w:val="0"/>
      <w:marTop w:val="0"/>
      <w:marBottom w:val="0"/>
      <w:divBdr>
        <w:top w:val="none" w:sz="0" w:space="0" w:color="auto"/>
        <w:left w:val="none" w:sz="0" w:space="0" w:color="auto"/>
        <w:bottom w:val="none" w:sz="0" w:space="0" w:color="auto"/>
        <w:right w:val="none" w:sz="0" w:space="0" w:color="auto"/>
      </w:divBdr>
    </w:div>
    <w:div w:id="582370858">
      <w:bodyDiv w:val="1"/>
      <w:marLeft w:val="0"/>
      <w:marRight w:val="0"/>
      <w:marTop w:val="0"/>
      <w:marBottom w:val="0"/>
      <w:divBdr>
        <w:top w:val="none" w:sz="0" w:space="0" w:color="auto"/>
        <w:left w:val="none" w:sz="0" w:space="0" w:color="auto"/>
        <w:bottom w:val="none" w:sz="0" w:space="0" w:color="auto"/>
        <w:right w:val="none" w:sz="0" w:space="0" w:color="auto"/>
      </w:divBdr>
    </w:div>
    <w:div w:id="586965377">
      <w:bodyDiv w:val="1"/>
      <w:marLeft w:val="0"/>
      <w:marRight w:val="0"/>
      <w:marTop w:val="0"/>
      <w:marBottom w:val="0"/>
      <w:divBdr>
        <w:top w:val="none" w:sz="0" w:space="0" w:color="auto"/>
        <w:left w:val="none" w:sz="0" w:space="0" w:color="auto"/>
        <w:bottom w:val="none" w:sz="0" w:space="0" w:color="auto"/>
        <w:right w:val="none" w:sz="0" w:space="0" w:color="auto"/>
      </w:divBdr>
    </w:div>
    <w:div w:id="590892498">
      <w:bodyDiv w:val="1"/>
      <w:marLeft w:val="0"/>
      <w:marRight w:val="0"/>
      <w:marTop w:val="0"/>
      <w:marBottom w:val="0"/>
      <w:divBdr>
        <w:top w:val="none" w:sz="0" w:space="0" w:color="auto"/>
        <w:left w:val="none" w:sz="0" w:space="0" w:color="auto"/>
        <w:bottom w:val="none" w:sz="0" w:space="0" w:color="auto"/>
        <w:right w:val="none" w:sz="0" w:space="0" w:color="auto"/>
      </w:divBdr>
    </w:div>
    <w:div w:id="593175012">
      <w:bodyDiv w:val="1"/>
      <w:marLeft w:val="0"/>
      <w:marRight w:val="0"/>
      <w:marTop w:val="0"/>
      <w:marBottom w:val="0"/>
      <w:divBdr>
        <w:top w:val="none" w:sz="0" w:space="0" w:color="auto"/>
        <w:left w:val="none" w:sz="0" w:space="0" w:color="auto"/>
        <w:bottom w:val="none" w:sz="0" w:space="0" w:color="auto"/>
        <w:right w:val="none" w:sz="0" w:space="0" w:color="auto"/>
      </w:divBdr>
    </w:div>
    <w:div w:id="594365635">
      <w:bodyDiv w:val="1"/>
      <w:marLeft w:val="0"/>
      <w:marRight w:val="0"/>
      <w:marTop w:val="0"/>
      <w:marBottom w:val="0"/>
      <w:divBdr>
        <w:top w:val="none" w:sz="0" w:space="0" w:color="auto"/>
        <w:left w:val="none" w:sz="0" w:space="0" w:color="auto"/>
        <w:bottom w:val="none" w:sz="0" w:space="0" w:color="auto"/>
        <w:right w:val="none" w:sz="0" w:space="0" w:color="auto"/>
      </w:divBdr>
    </w:div>
    <w:div w:id="607473196">
      <w:bodyDiv w:val="1"/>
      <w:marLeft w:val="0"/>
      <w:marRight w:val="0"/>
      <w:marTop w:val="0"/>
      <w:marBottom w:val="0"/>
      <w:divBdr>
        <w:top w:val="none" w:sz="0" w:space="0" w:color="auto"/>
        <w:left w:val="none" w:sz="0" w:space="0" w:color="auto"/>
        <w:bottom w:val="none" w:sz="0" w:space="0" w:color="auto"/>
        <w:right w:val="none" w:sz="0" w:space="0" w:color="auto"/>
      </w:divBdr>
    </w:div>
    <w:div w:id="610361132">
      <w:bodyDiv w:val="1"/>
      <w:marLeft w:val="0"/>
      <w:marRight w:val="0"/>
      <w:marTop w:val="0"/>
      <w:marBottom w:val="0"/>
      <w:divBdr>
        <w:top w:val="none" w:sz="0" w:space="0" w:color="auto"/>
        <w:left w:val="none" w:sz="0" w:space="0" w:color="auto"/>
        <w:bottom w:val="none" w:sz="0" w:space="0" w:color="auto"/>
        <w:right w:val="none" w:sz="0" w:space="0" w:color="auto"/>
      </w:divBdr>
    </w:div>
    <w:div w:id="618418024">
      <w:bodyDiv w:val="1"/>
      <w:marLeft w:val="0"/>
      <w:marRight w:val="0"/>
      <w:marTop w:val="0"/>
      <w:marBottom w:val="0"/>
      <w:divBdr>
        <w:top w:val="none" w:sz="0" w:space="0" w:color="auto"/>
        <w:left w:val="none" w:sz="0" w:space="0" w:color="auto"/>
        <w:bottom w:val="none" w:sz="0" w:space="0" w:color="auto"/>
        <w:right w:val="none" w:sz="0" w:space="0" w:color="auto"/>
      </w:divBdr>
    </w:div>
    <w:div w:id="618610602">
      <w:bodyDiv w:val="1"/>
      <w:marLeft w:val="0"/>
      <w:marRight w:val="0"/>
      <w:marTop w:val="0"/>
      <w:marBottom w:val="0"/>
      <w:divBdr>
        <w:top w:val="none" w:sz="0" w:space="0" w:color="auto"/>
        <w:left w:val="none" w:sz="0" w:space="0" w:color="auto"/>
        <w:bottom w:val="none" w:sz="0" w:space="0" w:color="auto"/>
        <w:right w:val="none" w:sz="0" w:space="0" w:color="auto"/>
      </w:divBdr>
    </w:div>
    <w:div w:id="619072502">
      <w:bodyDiv w:val="1"/>
      <w:marLeft w:val="0"/>
      <w:marRight w:val="0"/>
      <w:marTop w:val="0"/>
      <w:marBottom w:val="0"/>
      <w:divBdr>
        <w:top w:val="none" w:sz="0" w:space="0" w:color="auto"/>
        <w:left w:val="none" w:sz="0" w:space="0" w:color="auto"/>
        <w:bottom w:val="none" w:sz="0" w:space="0" w:color="auto"/>
        <w:right w:val="none" w:sz="0" w:space="0" w:color="auto"/>
      </w:divBdr>
    </w:div>
    <w:div w:id="619993821">
      <w:bodyDiv w:val="1"/>
      <w:marLeft w:val="0"/>
      <w:marRight w:val="0"/>
      <w:marTop w:val="0"/>
      <w:marBottom w:val="0"/>
      <w:divBdr>
        <w:top w:val="none" w:sz="0" w:space="0" w:color="auto"/>
        <w:left w:val="none" w:sz="0" w:space="0" w:color="auto"/>
        <w:bottom w:val="none" w:sz="0" w:space="0" w:color="auto"/>
        <w:right w:val="none" w:sz="0" w:space="0" w:color="auto"/>
      </w:divBdr>
    </w:div>
    <w:div w:id="625236738">
      <w:bodyDiv w:val="1"/>
      <w:marLeft w:val="0"/>
      <w:marRight w:val="0"/>
      <w:marTop w:val="0"/>
      <w:marBottom w:val="0"/>
      <w:divBdr>
        <w:top w:val="none" w:sz="0" w:space="0" w:color="auto"/>
        <w:left w:val="none" w:sz="0" w:space="0" w:color="auto"/>
        <w:bottom w:val="none" w:sz="0" w:space="0" w:color="auto"/>
        <w:right w:val="none" w:sz="0" w:space="0" w:color="auto"/>
      </w:divBdr>
    </w:div>
    <w:div w:id="627593285">
      <w:bodyDiv w:val="1"/>
      <w:marLeft w:val="0"/>
      <w:marRight w:val="0"/>
      <w:marTop w:val="0"/>
      <w:marBottom w:val="0"/>
      <w:divBdr>
        <w:top w:val="none" w:sz="0" w:space="0" w:color="auto"/>
        <w:left w:val="none" w:sz="0" w:space="0" w:color="auto"/>
        <w:bottom w:val="none" w:sz="0" w:space="0" w:color="auto"/>
        <w:right w:val="none" w:sz="0" w:space="0" w:color="auto"/>
      </w:divBdr>
    </w:div>
    <w:div w:id="629169303">
      <w:bodyDiv w:val="1"/>
      <w:marLeft w:val="0"/>
      <w:marRight w:val="0"/>
      <w:marTop w:val="0"/>
      <w:marBottom w:val="0"/>
      <w:divBdr>
        <w:top w:val="none" w:sz="0" w:space="0" w:color="auto"/>
        <w:left w:val="none" w:sz="0" w:space="0" w:color="auto"/>
        <w:bottom w:val="none" w:sz="0" w:space="0" w:color="auto"/>
        <w:right w:val="none" w:sz="0" w:space="0" w:color="auto"/>
      </w:divBdr>
    </w:div>
    <w:div w:id="629746830">
      <w:bodyDiv w:val="1"/>
      <w:marLeft w:val="0"/>
      <w:marRight w:val="0"/>
      <w:marTop w:val="0"/>
      <w:marBottom w:val="0"/>
      <w:divBdr>
        <w:top w:val="none" w:sz="0" w:space="0" w:color="auto"/>
        <w:left w:val="none" w:sz="0" w:space="0" w:color="auto"/>
        <w:bottom w:val="none" w:sz="0" w:space="0" w:color="auto"/>
        <w:right w:val="none" w:sz="0" w:space="0" w:color="auto"/>
      </w:divBdr>
    </w:div>
    <w:div w:id="630399714">
      <w:bodyDiv w:val="1"/>
      <w:marLeft w:val="0"/>
      <w:marRight w:val="0"/>
      <w:marTop w:val="0"/>
      <w:marBottom w:val="0"/>
      <w:divBdr>
        <w:top w:val="none" w:sz="0" w:space="0" w:color="auto"/>
        <w:left w:val="none" w:sz="0" w:space="0" w:color="auto"/>
        <w:bottom w:val="none" w:sz="0" w:space="0" w:color="auto"/>
        <w:right w:val="none" w:sz="0" w:space="0" w:color="auto"/>
      </w:divBdr>
      <w:divsChild>
        <w:div w:id="1150559252">
          <w:marLeft w:val="360"/>
          <w:marRight w:val="0"/>
          <w:marTop w:val="200"/>
          <w:marBottom w:val="0"/>
          <w:divBdr>
            <w:top w:val="none" w:sz="0" w:space="0" w:color="auto"/>
            <w:left w:val="none" w:sz="0" w:space="0" w:color="auto"/>
            <w:bottom w:val="none" w:sz="0" w:space="0" w:color="auto"/>
            <w:right w:val="none" w:sz="0" w:space="0" w:color="auto"/>
          </w:divBdr>
        </w:div>
      </w:divsChild>
    </w:div>
    <w:div w:id="632753170">
      <w:bodyDiv w:val="1"/>
      <w:marLeft w:val="0"/>
      <w:marRight w:val="0"/>
      <w:marTop w:val="0"/>
      <w:marBottom w:val="0"/>
      <w:divBdr>
        <w:top w:val="none" w:sz="0" w:space="0" w:color="auto"/>
        <w:left w:val="none" w:sz="0" w:space="0" w:color="auto"/>
        <w:bottom w:val="none" w:sz="0" w:space="0" w:color="auto"/>
        <w:right w:val="none" w:sz="0" w:space="0" w:color="auto"/>
      </w:divBdr>
    </w:div>
    <w:div w:id="640429619">
      <w:bodyDiv w:val="1"/>
      <w:marLeft w:val="0"/>
      <w:marRight w:val="0"/>
      <w:marTop w:val="0"/>
      <w:marBottom w:val="0"/>
      <w:divBdr>
        <w:top w:val="none" w:sz="0" w:space="0" w:color="auto"/>
        <w:left w:val="none" w:sz="0" w:space="0" w:color="auto"/>
        <w:bottom w:val="none" w:sz="0" w:space="0" w:color="auto"/>
        <w:right w:val="none" w:sz="0" w:space="0" w:color="auto"/>
      </w:divBdr>
    </w:div>
    <w:div w:id="644088864">
      <w:bodyDiv w:val="1"/>
      <w:marLeft w:val="0"/>
      <w:marRight w:val="0"/>
      <w:marTop w:val="0"/>
      <w:marBottom w:val="0"/>
      <w:divBdr>
        <w:top w:val="none" w:sz="0" w:space="0" w:color="auto"/>
        <w:left w:val="none" w:sz="0" w:space="0" w:color="auto"/>
        <w:bottom w:val="none" w:sz="0" w:space="0" w:color="auto"/>
        <w:right w:val="none" w:sz="0" w:space="0" w:color="auto"/>
      </w:divBdr>
    </w:div>
    <w:div w:id="650214891">
      <w:bodyDiv w:val="1"/>
      <w:marLeft w:val="0"/>
      <w:marRight w:val="0"/>
      <w:marTop w:val="0"/>
      <w:marBottom w:val="0"/>
      <w:divBdr>
        <w:top w:val="none" w:sz="0" w:space="0" w:color="auto"/>
        <w:left w:val="none" w:sz="0" w:space="0" w:color="auto"/>
        <w:bottom w:val="none" w:sz="0" w:space="0" w:color="auto"/>
        <w:right w:val="none" w:sz="0" w:space="0" w:color="auto"/>
      </w:divBdr>
    </w:div>
    <w:div w:id="651374042">
      <w:bodyDiv w:val="1"/>
      <w:marLeft w:val="0"/>
      <w:marRight w:val="0"/>
      <w:marTop w:val="0"/>
      <w:marBottom w:val="0"/>
      <w:divBdr>
        <w:top w:val="none" w:sz="0" w:space="0" w:color="auto"/>
        <w:left w:val="none" w:sz="0" w:space="0" w:color="auto"/>
        <w:bottom w:val="none" w:sz="0" w:space="0" w:color="auto"/>
        <w:right w:val="none" w:sz="0" w:space="0" w:color="auto"/>
      </w:divBdr>
    </w:div>
    <w:div w:id="653220747">
      <w:bodyDiv w:val="1"/>
      <w:marLeft w:val="0"/>
      <w:marRight w:val="0"/>
      <w:marTop w:val="0"/>
      <w:marBottom w:val="0"/>
      <w:divBdr>
        <w:top w:val="none" w:sz="0" w:space="0" w:color="auto"/>
        <w:left w:val="none" w:sz="0" w:space="0" w:color="auto"/>
        <w:bottom w:val="none" w:sz="0" w:space="0" w:color="auto"/>
        <w:right w:val="none" w:sz="0" w:space="0" w:color="auto"/>
      </w:divBdr>
    </w:div>
    <w:div w:id="667631492">
      <w:bodyDiv w:val="1"/>
      <w:marLeft w:val="0"/>
      <w:marRight w:val="0"/>
      <w:marTop w:val="0"/>
      <w:marBottom w:val="0"/>
      <w:divBdr>
        <w:top w:val="none" w:sz="0" w:space="0" w:color="auto"/>
        <w:left w:val="none" w:sz="0" w:space="0" w:color="auto"/>
        <w:bottom w:val="none" w:sz="0" w:space="0" w:color="auto"/>
        <w:right w:val="none" w:sz="0" w:space="0" w:color="auto"/>
      </w:divBdr>
    </w:div>
    <w:div w:id="671685207">
      <w:bodyDiv w:val="1"/>
      <w:marLeft w:val="0"/>
      <w:marRight w:val="0"/>
      <w:marTop w:val="0"/>
      <w:marBottom w:val="0"/>
      <w:divBdr>
        <w:top w:val="none" w:sz="0" w:space="0" w:color="auto"/>
        <w:left w:val="none" w:sz="0" w:space="0" w:color="auto"/>
        <w:bottom w:val="none" w:sz="0" w:space="0" w:color="auto"/>
        <w:right w:val="none" w:sz="0" w:space="0" w:color="auto"/>
      </w:divBdr>
    </w:div>
    <w:div w:id="672685949">
      <w:bodyDiv w:val="1"/>
      <w:marLeft w:val="0"/>
      <w:marRight w:val="0"/>
      <w:marTop w:val="0"/>
      <w:marBottom w:val="0"/>
      <w:divBdr>
        <w:top w:val="none" w:sz="0" w:space="0" w:color="auto"/>
        <w:left w:val="none" w:sz="0" w:space="0" w:color="auto"/>
        <w:bottom w:val="none" w:sz="0" w:space="0" w:color="auto"/>
        <w:right w:val="none" w:sz="0" w:space="0" w:color="auto"/>
      </w:divBdr>
    </w:div>
    <w:div w:id="673191601">
      <w:bodyDiv w:val="1"/>
      <w:marLeft w:val="0"/>
      <w:marRight w:val="0"/>
      <w:marTop w:val="0"/>
      <w:marBottom w:val="0"/>
      <w:divBdr>
        <w:top w:val="none" w:sz="0" w:space="0" w:color="auto"/>
        <w:left w:val="none" w:sz="0" w:space="0" w:color="auto"/>
        <w:bottom w:val="none" w:sz="0" w:space="0" w:color="auto"/>
        <w:right w:val="none" w:sz="0" w:space="0" w:color="auto"/>
      </w:divBdr>
    </w:div>
    <w:div w:id="678191682">
      <w:bodyDiv w:val="1"/>
      <w:marLeft w:val="0"/>
      <w:marRight w:val="0"/>
      <w:marTop w:val="0"/>
      <w:marBottom w:val="0"/>
      <w:divBdr>
        <w:top w:val="none" w:sz="0" w:space="0" w:color="auto"/>
        <w:left w:val="none" w:sz="0" w:space="0" w:color="auto"/>
        <w:bottom w:val="none" w:sz="0" w:space="0" w:color="auto"/>
        <w:right w:val="none" w:sz="0" w:space="0" w:color="auto"/>
      </w:divBdr>
    </w:div>
    <w:div w:id="678696311">
      <w:bodyDiv w:val="1"/>
      <w:marLeft w:val="0"/>
      <w:marRight w:val="0"/>
      <w:marTop w:val="0"/>
      <w:marBottom w:val="0"/>
      <w:divBdr>
        <w:top w:val="none" w:sz="0" w:space="0" w:color="auto"/>
        <w:left w:val="none" w:sz="0" w:space="0" w:color="auto"/>
        <w:bottom w:val="none" w:sz="0" w:space="0" w:color="auto"/>
        <w:right w:val="none" w:sz="0" w:space="0" w:color="auto"/>
      </w:divBdr>
    </w:div>
    <w:div w:id="680400542">
      <w:bodyDiv w:val="1"/>
      <w:marLeft w:val="0"/>
      <w:marRight w:val="0"/>
      <w:marTop w:val="0"/>
      <w:marBottom w:val="0"/>
      <w:divBdr>
        <w:top w:val="none" w:sz="0" w:space="0" w:color="auto"/>
        <w:left w:val="none" w:sz="0" w:space="0" w:color="auto"/>
        <w:bottom w:val="none" w:sz="0" w:space="0" w:color="auto"/>
        <w:right w:val="none" w:sz="0" w:space="0" w:color="auto"/>
      </w:divBdr>
    </w:div>
    <w:div w:id="682516799">
      <w:bodyDiv w:val="1"/>
      <w:marLeft w:val="0"/>
      <w:marRight w:val="0"/>
      <w:marTop w:val="0"/>
      <w:marBottom w:val="0"/>
      <w:divBdr>
        <w:top w:val="none" w:sz="0" w:space="0" w:color="auto"/>
        <w:left w:val="none" w:sz="0" w:space="0" w:color="auto"/>
        <w:bottom w:val="none" w:sz="0" w:space="0" w:color="auto"/>
        <w:right w:val="none" w:sz="0" w:space="0" w:color="auto"/>
      </w:divBdr>
    </w:div>
    <w:div w:id="685712543">
      <w:bodyDiv w:val="1"/>
      <w:marLeft w:val="0"/>
      <w:marRight w:val="0"/>
      <w:marTop w:val="0"/>
      <w:marBottom w:val="0"/>
      <w:divBdr>
        <w:top w:val="none" w:sz="0" w:space="0" w:color="auto"/>
        <w:left w:val="none" w:sz="0" w:space="0" w:color="auto"/>
        <w:bottom w:val="none" w:sz="0" w:space="0" w:color="auto"/>
        <w:right w:val="none" w:sz="0" w:space="0" w:color="auto"/>
      </w:divBdr>
    </w:div>
    <w:div w:id="688290869">
      <w:bodyDiv w:val="1"/>
      <w:marLeft w:val="0"/>
      <w:marRight w:val="0"/>
      <w:marTop w:val="0"/>
      <w:marBottom w:val="0"/>
      <w:divBdr>
        <w:top w:val="none" w:sz="0" w:space="0" w:color="auto"/>
        <w:left w:val="none" w:sz="0" w:space="0" w:color="auto"/>
        <w:bottom w:val="none" w:sz="0" w:space="0" w:color="auto"/>
        <w:right w:val="none" w:sz="0" w:space="0" w:color="auto"/>
      </w:divBdr>
    </w:div>
    <w:div w:id="690767404">
      <w:bodyDiv w:val="1"/>
      <w:marLeft w:val="0"/>
      <w:marRight w:val="0"/>
      <w:marTop w:val="0"/>
      <w:marBottom w:val="0"/>
      <w:divBdr>
        <w:top w:val="none" w:sz="0" w:space="0" w:color="auto"/>
        <w:left w:val="none" w:sz="0" w:space="0" w:color="auto"/>
        <w:bottom w:val="none" w:sz="0" w:space="0" w:color="auto"/>
        <w:right w:val="none" w:sz="0" w:space="0" w:color="auto"/>
      </w:divBdr>
    </w:div>
    <w:div w:id="694498675">
      <w:bodyDiv w:val="1"/>
      <w:marLeft w:val="0"/>
      <w:marRight w:val="0"/>
      <w:marTop w:val="0"/>
      <w:marBottom w:val="0"/>
      <w:divBdr>
        <w:top w:val="none" w:sz="0" w:space="0" w:color="auto"/>
        <w:left w:val="none" w:sz="0" w:space="0" w:color="auto"/>
        <w:bottom w:val="none" w:sz="0" w:space="0" w:color="auto"/>
        <w:right w:val="none" w:sz="0" w:space="0" w:color="auto"/>
      </w:divBdr>
    </w:div>
    <w:div w:id="697319363">
      <w:bodyDiv w:val="1"/>
      <w:marLeft w:val="0"/>
      <w:marRight w:val="0"/>
      <w:marTop w:val="0"/>
      <w:marBottom w:val="0"/>
      <w:divBdr>
        <w:top w:val="none" w:sz="0" w:space="0" w:color="auto"/>
        <w:left w:val="none" w:sz="0" w:space="0" w:color="auto"/>
        <w:bottom w:val="none" w:sz="0" w:space="0" w:color="auto"/>
        <w:right w:val="none" w:sz="0" w:space="0" w:color="auto"/>
      </w:divBdr>
    </w:div>
    <w:div w:id="697320049">
      <w:bodyDiv w:val="1"/>
      <w:marLeft w:val="0"/>
      <w:marRight w:val="0"/>
      <w:marTop w:val="0"/>
      <w:marBottom w:val="0"/>
      <w:divBdr>
        <w:top w:val="none" w:sz="0" w:space="0" w:color="auto"/>
        <w:left w:val="none" w:sz="0" w:space="0" w:color="auto"/>
        <w:bottom w:val="none" w:sz="0" w:space="0" w:color="auto"/>
        <w:right w:val="none" w:sz="0" w:space="0" w:color="auto"/>
      </w:divBdr>
    </w:div>
    <w:div w:id="697702303">
      <w:bodyDiv w:val="1"/>
      <w:marLeft w:val="0"/>
      <w:marRight w:val="0"/>
      <w:marTop w:val="0"/>
      <w:marBottom w:val="0"/>
      <w:divBdr>
        <w:top w:val="none" w:sz="0" w:space="0" w:color="auto"/>
        <w:left w:val="none" w:sz="0" w:space="0" w:color="auto"/>
        <w:bottom w:val="none" w:sz="0" w:space="0" w:color="auto"/>
        <w:right w:val="none" w:sz="0" w:space="0" w:color="auto"/>
      </w:divBdr>
    </w:div>
    <w:div w:id="703558742">
      <w:bodyDiv w:val="1"/>
      <w:marLeft w:val="0"/>
      <w:marRight w:val="0"/>
      <w:marTop w:val="0"/>
      <w:marBottom w:val="0"/>
      <w:divBdr>
        <w:top w:val="none" w:sz="0" w:space="0" w:color="auto"/>
        <w:left w:val="none" w:sz="0" w:space="0" w:color="auto"/>
        <w:bottom w:val="none" w:sz="0" w:space="0" w:color="auto"/>
        <w:right w:val="none" w:sz="0" w:space="0" w:color="auto"/>
      </w:divBdr>
    </w:div>
    <w:div w:id="708338897">
      <w:bodyDiv w:val="1"/>
      <w:marLeft w:val="0"/>
      <w:marRight w:val="0"/>
      <w:marTop w:val="0"/>
      <w:marBottom w:val="0"/>
      <w:divBdr>
        <w:top w:val="none" w:sz="0" w:space="0" w:color="auto"/>
        <w:left w:val="none" w:sz="0" w:space="0" w:color="auto"/>
        <w:bottom w:val="none" w:sz="0" w:space="0" w:color="auto"/>
        <w:right w:val="none" w:sz="0" w:space="0" w:color="auto"/>
      </w:divBdr>
    </w:div>
    <w:div w:id="717893465">
      <w:bodyDiv w:val="1"/>
      <w:marLeft w:val="0"/>
      <w:marRight w:val="0"/>
      <w:marTop w:val="0"/>
      <w:marBottom w:val="0"/>
      <w:divBdr>
        <w:top w:val="none" w:sz="0" w:space="0" w:color="auto"/>
        <w:left w:val="none" w:sz="0" w:space="0" w:color="auto"/>
        <w:bottom w:val="none" w:sz="0" w:space="0" w:color="auto"/>
        <w:right w:val="none" w:sz="0" w:space="0" w:color="auto"/>
      </w:divBdr>
    </w:div>
    <w:div w:id="727337718">
      <w:bodyDiv w:val="1"/>
      <w:marLeft w:val="0"/>
      <w:marRight w:val="0"/>
      <w:marTop w:val="0"/>
      <w:marBottom w:val="0"/>
      <w:divBdr>
        <w:top w:val="none" w:sz="0" w:space="0" w:color="auto"/>
        <w:left w:val="none" w:sz="0" w:space="0" w:color="auto"/>
        <w:bottom w:val="none" w:sz="0" w:space="0" w:color="auto"/>
        <w:right w:val="none" w:sz="0" w:space="0" w:color="auto"/>
      </w:divBdr>
    </w:div>
    <w:div w:id="728499361">
      <w:bodyDiv w:val="1"/>
      <w:marLeft w:val="0"/>
      <w:marRight w:val="0"/>
      <w:marTop w:val="0"/>
      <w:marBottom w:val="0"/>
      <w:divBdr>
        <w:top w:val="none" w:sz="0" w:space="0" w:color="auto"/>
        <w:left w:val="none" w:sz="0" w:space="0" w:color="auto"/>
        <w:bottom w:val="none" w:sz="0" w:space="0" w:color="auto"/>
        <w:right w:val="none" w:sz="0" w:space="0" w:color="auto"/>
      </w:divBdr>
    </w:div>
    <w:div w:id="729382746">
      <w:bodyDiv w:val="1"/>
      <w:marLeft w:val="0"/>
      <w:marRight w:val="0"/>
      <w:marTop w:val="0"/>
      <w:marBottom w:val="0"/>
      <w:divBdr>
        <w:top w:val="none" w:sz="0" w:space="0" w:color="auto"/>
        <w:left w:val="none" w:sz="0" w:space="0" w:color="auto"/>
        <w:bottom w:val="none" w:sz="0" w:space="0" w:color="auto"/>
        <w:right w:val="none" w:sz="0" w:space="0" w:color="auto"/>
      </w:divBdr>
    </w:div>
    <w:div w:id="733966585">
      <w:bodyDiv w:val="1"/>
      <w:marLeft w:val="0"/>
      <w:marRight w:val="0"/>
      <w:marTop w:val="0"/>
      <w:marBottom w:val="0"/>
      <w:divBdr>
        <w:top w:val="none" w:sz="0" w:space="0" w:color="auto"/>
        <w:left w:val="none" w:sz="0" w:space="0" w:color="auto"/>
        <w:bottom w:val="none" w:sz="0" w:space="0" w:color="auto"/>
        <w:right w:val="none" w:sz="0" w:space="0" w:color="auto"/>
      </w:divBdr>
    </w:div>
    <w:div w:id="736436798">
      <w:bodyDiv w:val="1"/>
      <w:marLeft w:val="0"/>
      <w:marRight w:val="0"/>
      <w:marTop w:val="0"/>
      <w:marBottom w:val="0"/>
      <w:divBdr>
        <w:top w:val="none" w:sz="0" w:space="0" w:color="auto"/>
        <w:left w:val="none" w:sz="0" w:space="0" w:color="auto"/>
        <w:bottom w:val="none" w:sz="0" w:space="0" w:color="auto"/>
        <w:right w:val="none" w:sz="0" w:space="0" w:color="auto"/>
      </w:divBdr>
    </w:div>
    <w:div w:id="743261647">
      <w:bodyDiv w:val="1"/>
      <w:marLeft w:val="0"/>
      <w:marRight w:val="0"/>
      <w:marTop w:val="0"/>
      <w:marBottom w:val="0"/>
      <w:divBdr>
        <w:top w:val="none" w:sz="0" w:space="0" w:color="auto"/>
        <w:left w:val="none" w:sz="0" w:space="0" w:color="auto"/>
        <w:bottom w:val="none" w:sz="0" w:space="0" w:color="auto"/>
        <w:right w:val="none" w:sz="0" w:space="0" w:color="auto"/>
      </w:divBdr>
    </w:div>
    <w:div w:id="745415966">
      <w:bodyDiv w:val="1"/>
      <w:marLeft w:val="0"/>
      <w:marRight w:val="0"/>
      <w:marTop w:val="0"/>
      <w:marBottom w:val="0"/>
      <w:divBdr>
        <w:top w:val="none" w:sz="0" w:space="0" w:color="auto"/>
        <w:left w:val="none" w:sz="0" w:space="0" w:color="auto"/>
        <w:bottom w:val="none" w:sz="0" w:space="0" w:color="auto"/>
        <w:right w:val="none" w:sz="0" w:space="0" w:color="auto"/>
      </w:divBdr>
    </w:div>
    <w:div w:id="746391057">
      <w:bodyDiv w:val="1"/>
      <w:marLeft w:val="0"/>
      <w:marRight w:val="0"/>
      <w:marTop w:val="0"/>
      <w:marBottom w:val="0"/>
      <w:divBdr>
        <w:top w:val="none" w:sz="0" w:space="0" w:color="auto"/>
        <w:left w:val="none" w:sz="0" w:space="0" w:color="auto"/>
        <w:bottom w:val="none" w:sz="0" w:space="0" w:color="auto"/>
        <w:right w:val="none" w:sz="0" w:space="0" w:color="auto"/>
      </w:divBdr>
    </w:div>
    <w:div w:id="750734667">
      <w:bodyDiv w:val="1"/>
      <w:marLeft w:val="0"/>
      <w:marRight w:val="0"/>
      <w:marTop w:val="0"/>
      <w:marBottom w:val="0"/>
      <w:divBdr>
        <w:top w:val="none" w:sz="0" w:space="0" w:color="auto"/>
        <w:left w:val="none" w:sz="0" w:space="0" w:color="auto"/>
        <w:bottom w:val="none" w:sz="0" w:space="0" w:color="auto"/>
        <w:right w:val="none" w:sz="0" w:space="0" w:color="auto"/>
      </w:divBdr>
    </w:div>
    <w:div w:id="751199282">
      <w:bodyDiv w:val="1"/>
      <w:marLeft w:val="0"/>
      <w:marRight w:val="0"/>
      <w:marTop w:val="0"/>
      <w:marBottom w:val="0"/>
      <w:divBdr>
        <w:top w:val="none" w:sz="0" w:space="0" w:color="auto"/>
        <w:left w:val="none" w:sz="0" w:space="0" w:color="auto"/>
        <w:bottom w:val="none" w:sz="0" w:space="0" w:color="auto"/>
        <w:right w:val="none" w:sz="0" w:space="0" w:color="auto"/>
      </w:divBdr>
    </w:div>
    <w:div w:id="754975309">
      <w:bodyDiv w:val="1"/>
      <w:marLeft w:val="0"/>
      <w:marRight w:val="0"/>
      <w:marTop w:val="0"/>
      <w:marBottom w:val="0"/>
      <w:divBdr>
        <w:top w:val="none" w:sz="0" w:space="0" w:color="auto"/>
        <w:left w:val="none" w:sz="0" w:space="0" w:color="auto"/>
        <w:bottom w:val="none" w:sz="0" w:space="0" w:color="auto"/>
        <w:right w:val="none" w:sz="0" w:space="0" w:color="auto"/>
      </w:divBdr>
    </w:div>
    <w:div w:id="759448425">
      <w:bodyDiv w:val="1"/>
      <w:marLeft w:val="0"/>
      <w:marRight w:val="0"/>
      <w:marTop w:val="0"/>
      <w:marBottom w:val="0"/>
      <w:divBdr>
        <w:top w:val="none" w:sz="0" w:space="0" w:color="auto"/>
        <w:left w:val="none" w:sz="0" w:space="0" w:color="auto"/>
        <w:bottom w:val="none" w:sz="0" w:space="0" w:color="auto"/>
        <w:right w:val="none" w:sz="0" w:space="0" w:color="auto"/>
      </w:divBdr>
    </w:div>
    <w:div w:id="759523230">
      <w:bodyDiv w:val="1"/>
      <w:marLeft w:val="0"/>
      <w:marRight w:val="0"/>
      <w:marTop w:val="0"/>
      <w:marBottom w:val="0"/>
      <w:divBdr>
        <w:top w:val="none" w:sz="0" w:space="0" w:color="auto"/>
        <w:left w:val="none" w:sz="0" w:space="0" w:color="auto"/>
        <w:bottom w:val="none" w:sz="0" w:space="0" w:color="auto"/>
        <w:right w:val="none" w:sz="0" w:space="0" w:color="auto"/>
      </w:divBdr>
    </w:div>
    <w:div w:id="760680530">
      <w:bodyDiv w:val="1"/>
      <w:marLeft w:val="0"/>
      <w:marRight w:val="0"/>
      <w:marTop w:val="0"/>
      <w:marBottom w:val="0"/>
      <w:divBdr>
        <w:top w:val="none" w:sz="0" w:space="0" w:color="auto"/>
        <w:left w:val="none" w:sz="0" w:space="0" w:color="auto"/>
        <w:bottom w:val="none" w:sz="0" w:space="0" w:color="auto"/>
        <w:right w:val="none" w:sz="0" w:space="0" w:color="auto"/>
      </w:divBdr>
    </w:div>
    <w:div w:id="769935088">
      <w:bodyDiv w:val="1"/>
      <w:marLeft w:val="0"/>
      <w:marRight w:val="0"/>
      <w:marTop w:val="0"/>
      <w:marBottom w:val="0"/>
      <w:divBdr>
        <w:top w:val="none" w:sz="0" w:space="0" w:color="auto"/>
        <w:left w:val="none" w:sz="0" w:space="0" w:color="auto"/>
        <w:bottom w:val="none" w:sz="0" w:space="0" w:color="auto"/>
        <w:right w:val="none" w:sz="0" w:space="0" w:color="auto"/>
      </w:divBdr>
    </w:div>
    <w:div w:id="772434654">
      <w:bodyDiv w:val="1"/>
      <w:marLeft w:val="0"/>
      <w:marRight w:val="0"/>
      <w:marTop w:val="0"/>
      <w:marBottom w:val="0"/>
      <w:divBdr>
        <w:top w:val="none" w:sz="0" w:space="0" w:color="auto"/>
        <w:left w:val="none" w:sz="0" w:space="0" w:color="auto"/>
        <w:bottom w:val="none" w:sz="0" w:space="0" w:color="auto"/>
        <w:right w:val="none" w:sz="0" w:space="0" w:color="auto"/>
      </w:divBdr>
    </w:div>
    <w:div w:id="773745308">
      <w:bodyDiv w:val="1"/>
      <w:marLeft w:val="0"/>
      <w:marRight w:val="0"/>
      <w:marTop w:val="0"/>
      <w:marBottom w:val="0"/>
      <w:divBdr>
        <w:top w:val="none" w:sz="0" w:space="0" w:color="auto"/>
        <w:left w:val="none" w:sz="0" w:space="0" w:color="auto"/>
        <w:bottom w:val="none" w:sz="0" w:space="0" w:color="auto"/>
        <w:right w:val="none" w:sz="0" w:space="0" w:color="auto"/>
      </w:divBdr>
    </w:div>
    <w:div w:id="774062481">
      <w:bodyDiv w:val="1"/>
      <w:marLeft w:val="0"/>
      <w:marRight w:val="0"/>
      <w:marTop w:val="0"/>
      <w:marBottom w:val="0"/>
      <w:divBdr>
        <w:top w:val="none" w:sz="0" w:space="0" w:color="auto"/>
        <w:left w:val="none" w:sz="0" w:space="0" w:color="auto"/>
        <w:bottom w:val="none" w:sz="0" w:space="0" w:color="auto"/>
        <w:right w:val="none" w:sz="0" w:space="0" w:color="auto"/>
      </w:divBdr>
    </w:div>
    <w:div w:id="775174867">
      <w:bodyDiv w:val="1"/>
      <w:marLeft w:val="0"/>
      <w:marRight w:val="0"/>
      <w:marTop w:val="0"/>
      <w:marBottom w:val="0"/>
      <w:divBdr>
        <w:top w:val="none" w:sz="0" w:space="0" w:color="auto"/>
        <w:left w:val="none" w:sz="0" w:space="0" w:color="auto"/>
        <w:bottom w:val="none" w:sz="0" w:space="0" w:color="auto"/>
        <w:right w:val="none" w:sz="0" w:space="0" w:color="auto"/>
      </w:divBdr>
    </w:div>
    <w:div w:id="780952061">
      <w:bodyDiv w:val="1"/>
      <w:marLeft w:val="0"/>
      <w:marRight w:val="0"/>
      <w:marTop w:val="0"/>
      <w:marBottom w:val="0"/>
      <w:divBdr>
        <w:top w:val="none" w:sz="0" w:space="0" w:color="auto"/>
        <w:left w:val="none" w:sz="0" w:space="0" w:color="auto"/>
        <w:bottom w:val="none" w:sz="0" w:space="0" w:color="auto"/>
        <w:right w:val="none" w:sz="0" w:space="0" w:color="auto"/>
      </w:divBdr>
    </w:div>
    <w:div w:id="785201156">
      <w:bodyDiv w:val="1"/>
      <w:marLeft w:val="0"/>
      <w:marRight w:val="0"/>
      <w:marTop w:val="0"/>
      <w:marBottom w:val="0"/>
      <w:divBdr>
        <w:top w:val="none" w:sz="0" w:space="0" w:color="auto"/>
        <w:left w:val="none" w:sz="0" w:space="0" w:color="auto"/>
        <w:bottom w:val="none" w:sz="0" w:space="0" w:color="auto"/>
        <w:right w:val="none" w:sz="0" w:space="0" w:color="auto"/>
      </w:divBdr>
    </w:div>
    <w:div w:id="787358307">
      <w:bodyDiv w:val="1"/>
      <w:marLeft w:val="0"/>
      <w:marRight w:val="0"/>
      <w:marTop w:val="0"/>
      <w:marBottom w:val="0"/>
      <w:divBdr>
        <w:top w:val="none" w:sz="0" w:space="0" w:color="auto"/>
        <w:left w:val="none" w:sz="0" w:space="0" w:color="auto"/>
        <w:bottom w:val="none" w:sz="0" w:space="0" w:color="auto"/>
        <w:right w:val="none" w:sz="0" w:space="0" w:color="auto"/>
      </w:divBdr>
    </w:div>
    <w:div w:id="787511279">
      <w:bodyDiv w:val="1"/>
      <w:marLeft w:val="0"/>
      <w:marRight w:val="0"/>
      <w:marTop w:val="0"/>
      <w:marBottom w:val="0"/>
      <w:divBdr>
        <w:top w:val="none" w:sz="0" w:space="0" w:color="auto"/>
        <w:left w:val="none" w:sz="0" w:space="0" w:color="auto"/>
        <w:bottom w:val="none" w:sz="0" w:space="0" w:color="auto"/>
        <w:right w:val="none" w:sz="0" w:space="0" w:color="auto"/>
      </w:divBdr>
    </w:div>
    <w:div w:id="790781461">
      <w:bodyDiv w:val="1"/>
      <w:marLeft w:val="0"/>
      <w:marRight w:val="0"/>
      <w:marTop w:val="0"/>
      <w:marBottom w:val="0"/>
      <w:divBdr>
        <w:top w:val="none" w:sz="0" w:space="0" w:color="auto"/>
        <w:left w:val="none" w:sz="0" w:space="0" w:color="auto"/>
        <w:bottom w:val="none" w:sz="0" w:space="0" w:color="auto"/>
        <w:right w:val="none" w:sz="0" w:space="0" w:color="auto"/>
      </w:divBdr>
    </w:div>
    <w:div w:id="792744869">
      <w:bodyDiv w:val="1"/>
      <w:marLeft w:val="0"/>
      <w:marRight w:val="0"/>
      <w:marTop w:val="0"/>
      <w:marBottom w:val="0"/>
      <w:divBdr>
        <w:top w:val="none" w:sz="0" w:space="0" w:color="auto"/>
        <w:left w:val="none" w:sz="0" w:space="0" w:color="auto"/>
        <w:bottom w:val="none" w:sz="0" w:space="0" w:color="auto"/>
        <w:right w:val="none" w:sz="0" w:space="0" w:color="auto"/>
      </w:divBdr>
    </w:div>
    <w:div w:id="795955049">
      <w:bodyDiv w:val="1"/>
      <w:marLeft w:val="0"/>
      <w:marRight w:val="0"/>
      <w:marTop w:val="0"/>
      <w:marBottom w:val="0"/>
      <w:divBdr>
        <w:top w:val="none" w:sz="0" w:space="0" w:color="auto"/>
        <w:left w:val="none" w:sz="0" w:space="0" w:color="auto"/>
        <w:bottom w:val="none" w:sz="0" w:space="0" w:color="auto"/>
        <w:right w:val="none" w:sz="0" w:space="0" w:color="auto"/>
      </w:divBdr>
    </w:div>
    <w:div w:id="802768036">
      <w:bodyDiv w:val="1"/>
      <w:marLeft w:val="0"/>
      <w:marRight w:val="0"/>
      <w:marTop w:val="0"/>
      <w:marBottom w:val="0"/>
      <w:divBdr>
        <w:top w:val="none" w:sz="0" w:space="0" w:color="auto"/>
        <w:left w:val="none" w:sz="0" w:space="0" w:color="auto"/>
        <w:bottom w:val="none" w:sz="0" w:space="0" w:color="auto"/>
        <w:right w:val="none" w:sz="0" w:space="0" w:color="auto"/>
      </w:divBdr>
    </w:div>
    <w:div w:id="807625497">
      <w:bodyDiv w:val="1"/>
      <w:marLeft w:val="0"/>
      <w:marRight w:val="0"/>
      <w:marTop w:val="0"/>
      <w:marBottom w:val="0"/>
      <w:divBdr>
        <w:top w:val="none" w:sz="0" w:space="0" w:color="auto"/>
        <w:left w:val="none" w:sz="0" w:space="0" w:color="auto"/>
        <w:bottom w:val="none" w:sz="0" w:space="0" w:color="auto"/>
        <w:right w:val="none" w:sz="0" w:space="0" w:color="auto"/>
      </w:divBdr>
    </w:div>
    <w:div w:id="808059923">
      <w:bodyDiv w:val="1"/>
      <w:marLeft w:val="0"/>
      <w:marRight w:val="0"/>
      <w:marTop w:val="0"/>
      <w:marBottom w:val="0"/>
      <w:divBdr>
        <w:top w:val="none" w:sz="0" w:space="0" w:color="auto"/>
        <w:left w:val="none" w:sz="0" w:space="0" w:color="auto"/>
        <w:bottom w:val="none" w:sz="0" w:space="0" w:color="auto"/>
        <w:right w:val="none" w:sz="0" w:space="0" w:color="auto"/>
      </w:divBdr>
    </w:div>
    <w:div w:id="811753519">
      <w:bodyDiv w:val="1"/>
      <w:marLeft w:val="0"/>
      <w:marRight w:val="0"/>
      <w:marTop w:val="0"/>
      <w:marBottom w:val="0"/>
      <w:divBdr>
        <w:top w:val="none" w:sz="0" w:space="0" w:color="auto"/>
        <w:left w:val="none" w:sz="0" w:space="0" w:color="auto"/>
        <w:bottom w:val="none" w:sz="0" w:space="0" w:color="auto"/>
        <w:right w:val="none" w:sz="0" w:space="0" w:color="auto"/>
      </w:divBdr>
    </w:div>
    <w:div w:id="830104406">
      <w:bodyDiv w:val="1"/>
      <w:marLeft w:val="0"/>
      <w:marRight w:val="0"/>
      <w:marTop w:val="0"/>
      <w:marBottom w:val="0"/>
      <w:divBdr>
        <w:top w:val="none" w:sz="0" w:space="0" w:color="auto"/>
        <w:left w:val="none" w:sz="0" w:space="0" w:color="auto"/>
        <w:bottom w:val="none" w:sz="0" w:space="0" w:color="auto"/>
        <w:right w:val="none" w:sz="0" w:space="0" w:color="auto"/>
      </w:divBdr>
    </w:div>
    <w:div w:id="831405818">
      <w:bodyDiv w:val="1"/>
      <w:marLeft w:val="0"/>
      <w:marRight w:val="0"/>
      <w:marTop w:val="0"/>
      <w:marBottom w:val="0"/>
      <w:divBdr>
        <w:top w:val="none" w:sz="0" w:space="0" w:color="auto"/>
        <w:left w:val="none" w:sz="0" w:space="0" w:color="auto"/>
        <w:bottom w:val="none" w:sz="0" w:space="0" w:color="auto"/>
        <w:right w:val="none" w:sz="0" w:space="0" w:color="auto"/>
      </w:divBdr>
    </w:div>
    <w:div w:id="833567980">
      <w:bodyDiv w:val="1"/>
      <w:marLeft w:val="0"/>
      <w:marRight w:val="0"/>
      <w:marTop w:val="0"/>
      <w:marBottom w:val="0"/>
      <w:divBdr>
        <w:top w:val="none" w:sz="0" w:space="0" w:color="auto"/>
        <w:left w:val="none" w:sz="0" w:space="0" w:color="auto"/>
        <w:bottom w:val="none" w:sz="0" w:space="0" w:color="auto"/>
        <w:right w:val="none" w:sz="0" w:space="0" w:color="auto"/>
      </w:divBdr>
    </w:div>
    <w:div w:id="840894104">
      <w:bodyDiv w:val="1"/>
      <w:marLeft w:val="0"/>
      <w:marRight w:val="0"/>
      <w:marTop w:val="0"/>
      <w:marBottom w:val="0"/>
      <w:divBdr>
        <w:top w:val="none" w:sz="0" w:space="0" w:color="auto"/>
        <w:left w:val="none" w:sz="0" w:space="0" w:color="auto"/>
        <w:bottom w:val="none" w:sz="0" w:space="0" w:color="auto"/>
        <w:right w:val="none" w:sz="0" w:space="0" w:color="auto"/>
      </w:divBdr>
    </w:div>
    <w:div w:id="843059252">
      <w:bodyDiv w:val="1"/>
      <w:marLeft w:val="0"/>
      <w:marRight w:val="0"/>
      <w:marTop w:val="0"/>
      <w:marBottom w:val="0"/>
      <w:divBdr>
        <w:top w:val="none" w:sz="0" w:space="0" w:color="auto"/>
        <w:left w:val="none" w:sz="0" w:space="0" w:color="auto"/>
        <w:bottom w:val="none" w:sz="0" w:space="0" w:color="auto"/>
        <w:right w:val="none" w:sz="0" w:space="0" w:color="auto"/>
      </w:divBdr>
    </w:div>
    <w:div w:id="847983200">
      <w:bodyDiv w:val="1"/>
      <w:marLeft w:val="0"/>
      <w:marRight w:val="0"/>
      <w:marTop w:val="0"/>
      <w:marBottom w:val="0"/>
      <w:divBdr>
        <w:top w:val="none" w:sz="0" w:space="0" w:color="auto"/>
        <w:left w:val="none" w:sz="0" w:space="0" w:color="auto"/>
        <w:bottom w:val="none" w:sz="0" w:space="0" w:color="auto"/>
        <w:right w:val="none" w:sz="0" w:space="0" w:color="auto"/>
      </w:divBdr>
    </w:div>
    <w:div w:id="851456686">
      <w:bodyDiv w:val="1"/>
      <w:marLeft w:val="0"/>
      <w:marRight w:val="0"/>
      <w:marTop w:val="0"/>
      <w:marBottom w:val="0"/>
      <w:divBdr>
        <w:top w:val="none" w:sz="0" w:space="0" w:color="auto"/>
        <w:left w:val="none" w:sz="0" w:space="0" w:color="auto"/>
        <w:bottom w:val="none" w:sz="0" w:space="0" w:color="auto"/>
        <w:right w:val="none" w:sz="0" w:space="0" w:color="auto"/>
      </w:divBdr>
    </w:div>
    <w:div w:id="851724170">
      <w:bodyDiv w:val="1"/>
      <w:marLeft w:val="0"/>
      <w:marRight w:val="0"/>
      <w:marTop w:val="0"/>
      <w:marBottom w:val="0"/>
      <w:divBdr>
        <w:top w:val="none" w:sz="0" w:space="0" w:color="auto"/>
        <w:left w:val="none" w:sz="0" w:space="0" w:color="auto"/>
        <w:bottom w:val="none" w:sz="0" w:space="0" w:color="auto"/>
        <w:right w:val="none" w:sz="0" w:space="0" w:color="auto"/>
      </w:divBdr>
    </w:div>
    <w:div w:id="858663660">
      <w:bodyDiv w:val="1"/>
      <w:marLeft w:val="0"/>
      <w:marRight w:val="0"/>
      <w:marTop w:val="0"/>
      <w:marBottom w:val="0"/>
      <w:divBdr>
        <w:top w:val="none" w:sz="0" w:space="0" w:color="auto"/>
        <w:left w:val="none" w:sz="0" w:space="0" w:color="auto"/>
        <w:bottom w:val="none" w:sz="0" w:space="0" w:color="auto"/>
        <w:right w:val="none" w:sz="0" w:space="0" w:color="auto"/>
      </w:divBdr>
    </w:div>
    <w:div w:id="862326920">
      <w:bodyDiv w:val="1"/>
      <w:marLeft w:val="0"/>
      <w:marRight w:val="0"/>
      <w:marTop w:val="0"/>
      <w:marBottom w:val="0"/>
      <w:divBdr>
        <w:top w:val="none" w:sz="0" w:space="0" w:color="auto"/>
        <w:left w:val="none" w:sz="0" w:space="0" w:color="auto"/>
        <w:bottom w:val="none" w:sz="0" w:space="0" w:color="auto"/>
        <w:right w:val="none" w:sz="0" w:space="0" w:color="auto"/>
      </w:divBdr>
    </w:div>
    <w:div w:id="873231715">
      <w:bodyDiv w:val="1"/>
      <w:marLeft w:val="0"/>
      <w:marRight w:val="0"/>
      <w:marTop w:val="0"/>
      <w:marBottom w:val="0"/>
      <w:divBdr>
        <w:top w:val="none" w:sz="0" w:space="0" w:color="auto"/>
        <w:left w:val="none" w:sz="0" w:space="0" w:color="auto"/>
        <w:bottom w:val="none" w:sz="0" w:space="0" w:color="auto"/>
        <w:right w:val="none" w:sz="0" w:space="0" w:color="auto"/>
      </w:divBdr>
    </w:div>
    <w:div w:id="874000418">
      <w:bodyDiv w:val="1"/>
      <w:marLeft w:val="0"/>
      <w:marRight w:val="0"/>
      <w:marTop w:val="0"/>
      <w:marBottom w:val="0"/>
      <w:divBdr>
        <w:top w:val="none" w:sz="0" w:space="0" w:color="auto"/>
        <w:left w:val="none" w:sz="0" w:space="0" w:color="auto"/>
        <w:bottom w:val="none" w:sz="0" w:space="0" w:color="auto"/>
        <w:right w:val="none" w:sz="0" w:space="0" w:color="auto"/>
      </w:divBdr>
    </w:div>
    <w:div w:id="884946467">
      <w:bodyDiv w:val="1"/>
      <w:marLeft w:val="0"/>
      <w:marRight w:val="0"/>
      <w:marTop w:val="0"/>
      <w:marBottom w:val="0"/>
      <w:divBdr>
        <w:top w:val="none" w:sz="0" w:space="0" w:color="auto"/>
        <w:left w:val="none" w:sz="0" w:space="0" w:color="auto"/>
        <w:bottom w:val="none" w:sz="0" w:space="0" w:color="auto"/>
        <w:right w:val="none" w:sz="0" w:space="0" w:color="auto"/>
      </w:divBdr>
    </w:div>
    <w:div w:id="886255750">
      <w:bodyDiv w:val="1"/>
      <w:marLeft w:val="0"/>
      <w:marRight w:val="0"/>
      <w:marTop w:val="0"/>
      <w:marBottom w:val="0"/>
      <w:divBdr>
        <w:top w:val="none" w:sz="0" w:space="0" w:color="auto"/>
        <w:left w:val="none" w:sz="0" w:space="0" w:color="auto"/>
        <w:bottom w:val="none" w:sz="0" w:space="0" w:color="auto"/>
        <w:right w:val="none" w:sz="0" w:space="0" w:color="auto"/>
      </w:divBdr>
    </w:div>
    <w:div w:id="886375678">
      <w:bodyDiv w:val="1"/>
      <w:marLeft w:val="0"/>
      <w:marRight w:val="0"/>
      <w:marTop w:val="0"/>
      <w:marBottom w:val="0"/>
      <w:divBdr>
        <w:top w:val="none" w:sz="0" w:space="0" w:color="auto"/>
        <w:left w:val="none" w:sz="0" w:space="0" w:color="auto"/>
        <w:bottom w:val="none" w:sz="0" w:space="0" w:color="auto"/>
        <w:right w:val="none" w:sz="0" w:space="0" w:color="auto"/>
      </w:divBdr>
    </w:div>
    <w:div w:id="889263401">
      <w:bodyDiv w:val="1"/>
      <w:marLeft w:val="0"/>
      <w:marRight w:val="0"/>
      <w:marTop w:val="0"/>
      <w:marBottom w:val="0"/>
      <w:divBdr>
        <w:top w:val="none" w:sz="0" w:space="0" w:color="auto"/>
        <w:left w:val="none" w:sz="0" w:space="0" w:color="auto"/>
        <w:bottom w:val="none" w:sz="0" w:space="0" w:color="auto"/>
        <w:right w:val="none" w:sz="0" w:space="0" w:color="auto"/>
      </w:divBdr>
    </w:div>
    <w:div w:id="889806799">
      <w:bodyDiv w:val="1"/>
      <w:marLeft w:val="0"/>
      <w:marRight w:val="0"/>
      <w:marTop w:val="0"/>
      <w:marBottom w:val="0"/>
      <w:divBdr>
        <w:top w:val="none" w:sz="0" w:space="0" w:color="auto"/>
        <w:left w:val="none" w:sz="0" w:space="0" w:color="auto"/>
        <w:bottom w:val="none" w:sz="0" w:space="0" w:color="auto"/>
        <w:right w:val="none" w:sz="0" w:space="0" w:color="auto"/>
      </w:divBdr>
    </w:div>
    <w:div w:id="890386244">
      <w:bodyDiv w:val="1"/>
      <w:marLeft w:val="0"/>
      <w:marRight w:val="0"/>
      <w:marTop w:val="0"/>
      <w:marBottom w:val="0"/>
      <w:divBdr>
        <w:top w:val="none" w:sz="0" w:space="0" w:color="auto"/>
        <w:left w:val="none" w:sz="0" w:space="0" w:color="auto"/>
        <w:bottom w:val="none" w:sz="0" w:space="0" w:color="auto"/>
        <w:right w:val="none" w:sz="0" w:space="0" w:color="auto"/>
      </w:divBdr>
    </w:div>
    <w:div w:id="893546374">
      <w:bodyDiv w:val="1"/>
      <w:marLeft w:val="0"/>
      <w:marRight w:val="0"/>
      <w:marTop w:val="0"/>
      <w:marBottom w:val="0"/>
      <w:divBdr>
        <w:top w:val="none" w:sz="0" w:space="0" w:color="auto"/>
        <w:left w:val="none" w:sz="0" w:space="0" w:color="auto"/>
        <w:bottom w:val="none" w:sz="0" w:space="0" w:color="auto"/>
        <w:right w:val="none" w:sz="0" w:space="0" w:color="auto"/>
      </w:divBdr>
    </w:div>
    <w:div w:id="897088988">
      <w:bodyDiv w:val="1"/>
      <w:marLeft w:val="0"/>
      <w:marRight w:val="0"/>
      <w:marTop w:val="0"/>
      <w:marBottom w:val="0"/>
      <w:divBdr>
        <w:top w:val="none" w:sz="0" w:space="0" w:color="auto"/>
        <w:left w:val="none" w:sz="0" w:space="0" w:color="auto"/>
        <w:bottom w:val="none" w:sz="0" w:space="0" w:color="auto"/>
        <w:right w:val="none" w:sz="0" w:space="0" w:color="auto"/>
      </w:divBdr>
    </w:div>
    <w:div w:id="899943674">
      <w:bodyDiv w:val="1"/>
      <w:marLeft w:val="0"/>
      <w:marRight w:val="0"/>
      <w:marTop w:val="0"/>
      <w:marBottom w:val="0"/>
      <w:divBdr>
        <w:top w:val="none" w:sz="0" w:space="0" w:color="auto"/>
        <w:left w:val="none" w:sz="0" w:space="0" w:color="auto"/>
        <w:bottom w:val="none" w:sz="0" w:space="0" w:color="auto"/>
        <w:right w:val="none" w:sz="0" w:space="0" w:color="auto"/>
      </w:divBdr>
    </w:div>
    <w:div w:id="904804640">
      <w:bodyDiv w:val="1"/>
      <w:marLeft w:val="0"/>
      <w:marRight w:val="0"/>
      <w:marTop w:val="0"/>
      <w:marBottom w:val="0"/>
      <w:divBdr>
        <w:top w:val="none" w:sz="0" w:space="0" w:color="auto"/>
        <w:left w:val="none" w:sz="0" w:space="0" w:color="auto"/>
        <w:bottom w:val="none" w:sz="0" w:space="0" w:color="auto"/>
        <w:right w:val="none" w:sz="0" w:space="0" w:color="auto"/>
      </w:divBdr>
    </w:div>
    <w:div w:id="907302400">
      <w:bodyDiv w:val="1"/>
      <w:marLeft w:val="0"/>
      <w:marRight w:val="0"/>
      <w:marTop w:val="0"/>
      <w:marBottom w:val="0"/>
      <w:divBdr>
        <w:top w:val="none" w:sz="0" w:space="0" w:color="auto"/>
        <w:left w:val="none" w:sz="0" w:space="0" w:color="auto"/>
        <w:bottom w:val="none" w:sz="0" w:space="0" w:color="auto"/>
        <w:right w:val="none" w:sz="0" w:space="0" w:color="auto"/>
      </w:divBdr>
    </w:div>
    <w:div w:id="907611598">
      <w:bodyDiv w:val="1"/>
      <w:marLeft w:val="0"/>
      <w:marRight w:val="0"/>
      <w:marTop w:val="0"/>
      <w:marBottom w:val="0"/>
      <w:divBdr>
        <w:top w:val="none" w:sz="0" w:space="0" w:color="auto"/>
        <w:left w:val="none" w:sz="0" w:space="0" w:color="auto"/>
        <w:bottom w:val="none" w:sz="0" w:space="0" w:color="auto"/>
        <w:right w:val="none" w:sz="0" w:space="0" w:color="auto"/>
      </w:divBdr>
    </w:div>
    <w:div w:id="911742451">
      <w:bodyDiv w:val="1"/>
      <w:marLeft w:val="0"/>
      <w:marRight w:val="0"/>
      <w:marTop w:val="0"/>
      <w:marBottom w:val="0"/>
      <w:divBdr>
        <w:top w:val="none" w:sz="0" w:space="0" w:color="auto"/>
        <w:left w:val="none" w:sz="0" w:space="0" w:color="auto"/>
        <w:bottom w:val="none" w:sz="0" w:space="0" w:color="auto"/>
        <w:right w:val="none" w:sz="0" w:space="0" w:color="auto"/>
      </w:divBdr>
    </w:div>
    <w:div w:id="914974494">
      <w:bodyDiv w:val="1"/>
      <w:marLeft w:val="0"/>
      <w:marRight w:val="0"/>
      <w:marTop w:val="0"/>
      <w:marBottom w:val="0"/>
      <w:divBdr>
        <w:top w:val="none" w:sz="0" w:space="0" w:color="auto"/>
        <w:left w:val="none" w:sz="0" w:space="0" w:color="auto"/>
        <w:bottom w:val="none" w:sz="0" w:space="0" w:color="auto"/>
        <w:right w:val="none" w:sz="0" w:space="0" w:color="auto"/>
      </w:divBdr>
      <w:divsChild>
        <w:div w:id="1944412108">
          <w:marLeft w:val="360"/>
          <w:marRight w:val="0"/>
          <w:marTop w:val="200"/>
          <w:marBottom w:val="0"/>
          <w:divBdr>
            <w:top w:val="none" w:sz="0" w:space="0" w:color="auto"/>
            <w:left w:val="none" w:sz="0" w:space="0" w:color="auto"/>
            <w:bottom w:val="none" w:sz="0" w:space="0" w:color="auto"/>
            <w:right w:val="none" w:sz="0" w:space="0" w:color="auto"/>
          </w:divBdr>
        </w:div>
      </w:divsChild>
    </w:div>
    <w:div w:id="922177281">
      <w:bodyDiv w:val="1"/>
      <w:marLeft w:val="0"/>
      <w:marRight w:val="0"/>
      <w:marTop w:val="0"/>
      <w:marBottom w:val="0"/>
      <w:divBdr>
        <w:top w:val="none" w:sz="0" w:space="0" w:color="auto"/>
        <w:left w:val="none" w:sz="0" w:space="0" w:color="auto"/>
        <w:bottom w:val="none" w:sz="0" w:space="0" w:color="auto"/>
        <w:right w:val="none" w:sz="0" w:space="0" w:color="auto"/>
      </w:divBdr>
    </w:div>
    <w:div w:id="922642139">
      <w:bodyDiv w:val="1"/>
      <w:marLeft w:val="0"/>
      <w:marRight w:val="0"/>
      <w:marTop w:val="0"/>
      <w:marBottom w:val="0"/>
      <w:divBdr>
        <w:top w:val="none" w:sz="0" w:space="0" w:color="auto"/>
        <w:left w:val="none" w:sz="0" w:space="0" w:color="auto"/>
        <w:bottom w:val="none" w:sz="0" w:space="0" w:color="auto"/>
        <w:right w:val="none" w:sz="0" w:space="0" w:color="auto"/>
      </w:divBdr>
    </w:div>
    <w:div w:id="924195012">
      <w:bodyDiv w:val="1"/>
      <w:marLeft w:val="0"/>
      <w:marRight w:val="0"/>
      <w:marTop w:val="0"/>
      <w:marBottom w:val="0"/>
      <w:divBdr>
        <w:top w:val="none" w:sz="0" w:space="0" w:color="auto"/>
        <w:left w:val="none" w:sz="0" w:space="0" w:color="auto"/>
        <w:bottom w:val="none" w:sz="0" w:space="0" w:color="auto"/>
        <w:right w:val="none" w:sz="0" w:space="0" w:color="auto"/>
      </w:divBdr>
    </w:div>
    <w:div w:id="926378929">
      <w:bodyDiv w:val="1"/>
      <w:marLeft w:val="0"/>
      <w:marRight w:val="0"/>
      <w:marTop w:val="0"/>
      <w:marBottom w:val="0"/>
      <w:divBdr>
        <w:top w:val="none" w:sz="0" w:space="0" w:color="auto"/>
        <w:left w:val="none" w:sz="0" w:space="0" w:color="auto"/>
        <w:bottom w:val="none" w:sz="0" w:space="0" w:color="auto"/>
        <w:right w:val="none" w:sz="0" w:space="0" w:color="auto"/>
      </w:divBdr>
    </w:div>
    <w:div w:id="926613770">
      <w:bodyDiv w:val="1"/>
      <w:marLeft w:val="0"/>
      <w:marRight w:val="0"/>
      <w:marTop w:val="0"/>
      <w:marBottom w:val="0"/>
      <w:divBdr>
        <w:top w:val="none" w:sz="0" w:space="0" w:color="auto"/>
        <w:left w:val="none" w:sz="0" w:space="0" w:color="auto"/>
        <w:bottom w:val="none" w:sz="0" w:space="0" w:color="auto"/>
        <w:right w:val="none" w:sz="0" w:space="0" w:color="auto"/>
      </w:divBdr>
      <w:divsChild>
        <w:div w:id="1045368956">
          <w:marLeft w:val="360"/>
          <w:marRight w:val="0"/>
          <w:marTop w:val="200"/>
          <w:marBottom w:val="0"/>
          <w:divBdr>
            <w:top w:val="none" w:sz="0" w:space="0" w:color="auto"/>
            <w:left w:val="none" w:sz="0" w:space="0" w:color="auto"/>
            <w:bottom w:val="none" w:sz="0" w:space="0" w:color="auto"/>
            <w:right w:val="none" w:sz="0" w:space="0" w:color="auto"/>
          </w:divBdr>
        </w:div>
        <w:div w:id="1672491223">
          <w:marLeft w:val="1080"/>
          <w:marRight w:val="0"/>
          <w:marTop w:val="100"/>
          <w:marBottom w:val="0"/>
          <w:divBdr>
            <w:top w:val="none" w:sz="0" w:space="0" w:color="auto"/>
            <w:left w:val="none" w:sz="0" w:space="0" w:color="auto"/>
            <w:bottom w:val="none" w:sz="0" w:space="0" w:color="auto"/>
            <w:right w:val="none" w:sz="0" w:space="0" w:color="auto"/>
          </w:divBdr>
        </w:div>
      </w:divsChild>
    </w:div>
    <w:div w:id="929387073">
      <w:bodyDiv w:val="1"/>
      <w:marLeft w:val="0"/>
      <w:marRight w:val="0"/>
      <w:marTop w:val="0"/>
      <w:marBottom w:val="0"/>
      <w:divBdr>
        <w:top w:val="none" w:sz="0" w:space="0" w:color="auto"/>
        <w:left w:val="none" w:sz="0" w:space="0" w:color="auto"/>
        <w:bottom w:val="none" w:sz="0" w:space="0" w:color="auto"/>
        <w:right w:val="none" w:sz="0" w:space="0" w:color="auto"/>
      </w:divBdr>
    </w:div>
    <w:div w:id="931930813">
      <w:bodyDiv w:val="1"/>
      <w:marLeft w:val="0"/>
      <w:marRight w:val="0"/>
      <w:marTop w:val="0"/>
      <w:marBottom w:val="0"/>
      <w:divBdr>
        <w:top w:val="none" w:sz="0" w:space="0" w:color="auto"/>
        <w:left w:val="none" w:sz="0" w:space="0" w:color="auto"/>
        <w:bottom w:val="none" w:sz="0" w:space="0" w:color="auto"/>
        <w:right w:val="none" w:sz="0" w:space="0" w:color="auto"/>
      </w:divBdr>
    </w:div>
    <w:div w:id="933516298">
      <w:bodyDiv w:val="1"/>
      <w:marLeft w:val="0"/>
      <w:marRight w:val="0"/>
      <w:marTop w:val="0"/>
      <w:marBottom w:val="0"/>
      <w:divBdr>
        <w:top w:val="none" w:sz="0" w:space="0" w:color="auto"/>
        <w:left w:val="none" w:sz="0" w:space="0" w:color="auto"/>
        <w:bottom w:val="none" w:sz="0" w:space="0" w:color="auto"/>
        <w:right w:val="none" w:sz="0" w:space="0" w:color="auto"/>
      </w:divBdr>
    </w:div>
    <w:div w:id="935020473">
      <w:bodyDiv w:val="1"/>
      <w:marLeft w:val="0"/>
      <w:marRight w:val="0"/>
      <w:marTop w:val="0"/>
      <w:marBottom w:val="0"/>
      <w:divBdr>
        <w:top w:val="none" w:sz="0" w:space="0" w:color="auto"/>
        <w:left w:val="none" w:sz="0" w:space="0" w:color="auto"/>
        <w:bottom w:val="none" w:sz="0" w:space="0" w:color="auto"/>
        <w:right w:val="none" w:sz="0" w:space="0" w:color="auto"/>
      </w:divBdr>
    </w:div>
    <w:div w:id="938295993">
      <w:bodyDiv w:val="1"/>
      <w:marLeft w:val="0"/>
      <w:marRight w:val="0"/>
      <w:marTop w:val="0"/>
      <w:marBottom w:val="0"/>
      <w:divBdr>
        <w:top w:val="none" w:sz="0" w:space="0" w:color="auto"/>
        <w:left w:val="none" w:sz="0" w:space="0" w:color="auto"/>
        <w:bottom w:val="none" w:sz="0" w:space="0" w:color="auto"/>
        <w:right w:val="none" w:sz="0" w:space="0" w:color="auto"/>
      </w:divBdr>
    </w:div>
    <w:div w:id="939526980">
      <w:bodyDiv w:val="1"/>
      <w:marLeft w:val="0"/>
      <w:marRight w:val="0"/>
      <w:marTop w:val="0"/>
      <w:marBottom w:val="0"/>
      <w:divBdr>
        <w:top w:val="none" w:sz="0" w:space="0" w:color="auto"/>
        <w:left w:val="none" w:sz="0" w:space="0" w:color="auto"/>
        <w:bottom w:val="none" w:sz="0" w:space="0" w:color="auto"/>
        <w:right w:val="none" w:sz="0" w:space="0" w:color="auto"/>
      </w:divBdr>
    </w:div>
    <w:div w:id="939685128">
      <w:bodyDiv w:val="1"/>
      <w:marLeft w:val="0"/>
      <w:marRight w:val="0"/>
      <w:marTop w:val="0"/>
      <w:marBottom w:val="0"/>
      <w:divBdr>
        <w:top w:val="none" w:sz="0" w:space="0" w:color="auto"/>
        <w:left w:val="none" w:sz="0" w:space="0" w:color="auto"/>
        <w:bottom w:val="none" w:sz="0" w:space="0" w:color="auto"/>
        <w:right w:val="none" w:sz="0" w:space="0" w:color="auto"/>
      </w:divBdr>
    </w:div>
    <w:div w:id="940911497">
      <w:bodyDiv w:val="1"/>
      <w:marLeft w:val="0"/>
      <w:marRight w:val="0"/>
      <w:marTop w:val="0"/>
      <w:marBottom w:val="0"/>
      <w:divBdr>
        <w:top w:val="none" w:sz="0" w:space="0" w:color="auto"/>
        <w:left w:val="none" w:sz="0" w:space="0" w:color="auto"/>
        <w:bottom w:val="none" w:sz="0" w:space="0" w:color="auto"/>
        <w:right w:val="none" w:sz="0" w:space="0" w:color="auto"/>
      </w:divBdr>
    </w:div>
    <w:div w:id="945965984">
      <w:bodyDiv w:val="1"/>
      <w:marLeft w:val="0"/>
      <w:marRight w:val="0"/>
      <w:marTop w:val="0"/>
      <w:marBottom w:val="0"/>
      <w:divBdr>
        <w:top w:val="none" w:sz="0" w:space="0" w:color="auto"/>
        <w:left w:val="none" w:sz="0" w:space="0" w:color="auto"/>
        <w:bottom w:val="none" w:sz="0" w:space="0" w:color="auto"/>
        <w:right w:val="none" w:sz="0" w:space="0" w:color="auto"/>
      </w:divBdr>
    </w:div>
    <w:div w:id="947002374">
      <w:bodyDiv w:val="1"/>
      <w:marLeft w:val="0"/>
      <w:marRight w:val="0"/>
      <w:marTop w:val="0"/>
      <w:marBottom w:val="0"/>
      <w:divBdr>
        <w:top w:val="none" w:sz="0" w:space="0" w:color="auto"/>
        <w:left w:val="none" w:sz="0" w:space="0" w:color="auto"/>
        <w:bottom w:val="none" w:sz="0" w:space="0" w:color="auto"/>
        <w:right w:val="none" w:sz="0" w:space="0" w:color="auto"/>
      </w:divBdr>
    </w:div>
    <w:div w:id="950018534">
      <w:bodyDiv w:val="1"/>
      <w:marLeft w:val="0"/>
      <w:marRight w:val="0"/>
      <w:marTop w:val="0"/>
      <w:marBottom w:val="0"/>
      <w:divBdr>
        <w:top w:val="none" w:sz="0" w:space="0" w:color="auto"/>
        <w:left w:val="none" w:sz="0" w:space="0" w:color="auto"/>
        <w:bottom w:val="none" w:sz="0" w:space="0" w:color="auto"/>
        <w:right w:val="none" w:sz="0" w:space="0" w:color="auto"/>
      </w:divBdr>
    </w:div>
    <w:div w:id="950480395">
      <w:bodyDiv w:val="1"/>
      <w:marLeft w:val="0"/>
      <w:marRight w:val="0"/>
      <w:marTop w:val="0"/>
      <w:marBottom w:val="0"/>
      <w:divBdr>
        <w:top w:val="none" w:sz="0" w:space="0" w:color="auto"/>
        <w:left w:val="none" w:sz="0" w:space="0" w:color="auto"/>
        <w:bottom w:val="none" w:sz="0" w:space="0" w:color="auto"/>
        <w:right w:val="none" w:sz="0" w:space="0" w:color="auto"/>
      </w:divBdr>
    </w:div>
    <w:div w:id="954826418">
      <w:bodyDiv w:val="1"/>
      <w:marLeft w:val="0"/>
      <w:marRight w:val="0"/>
      <w:marTop w:val="0"/>
      <w:marBottom w:val="0"/>
      <w:divBdr>
        <w:top w:val="none" w:sz="0" w:space="0" w:color="auto"/>
        <w:left w:val="none" w:sz="0" w:space="0" w:color="auto"/>
        <w:bottom w:val="none" w:sz="0" w:space="0" w:color="auto"/>
        <w:right w:val="none" w:sz="0" w:space="0" w:color="auto"/>
      </w:divBdr>
    </w:div>
    <w:div w:id="961183685">
      <w:bodyDiv w:val="1"/>
      <w:marLeft w:val="0"/>
      <w:marRight w:val="0"/>
      <w:marTop w:val="0"/>
      <w:marBottom w:val="0"/>
      <w:divBdr>
        <w:top w:val="none" w:sz="0" w:space="0" w:color="auto"/>
        <w:left w:val="none" w:sz="0" w:space="0" w:color="auto"/>
        <w:bottom w:val="none" w:sz="0" w:space="0" w:color="auto"/>
        <w:right w:val="none" w:sz="0" w:space="0" w:color="auto"/>
      </w:divBdr>
    </w:div>
    <w:div w:id="964698219">
      <w:bodyDiv w:val="1"/>
      <w:marLeft w:val="0"/>
      <w:marRight w:val="0"/>
      <w:marTop w:val="0"/>
      <w:marBottom w:val="0"/>
      <w:divBdr>
        <w:top w:val="none" w:sz="0" w:space="0" w:color="auto"/>
        <w:left w:val="none" w:sz="0" w:space="0" w:color="auto"/>
        <w:bottom w:val="none" w:sz="0" w:space="0" w:color="auto"/>
        <w:right w:val="none" w:sz="0" w:space="0" w:color="auto"/>
      </w:divBdr>
    </w:div>
    <w:div w:id="965232535">
      <w:bodyDiv w:val="1"/>
      <w:marLeft w:val="0"/>
      <w:marRight w:val="0"/>
      <w:marTop w:val="0"/>
      <w:marBottom w:val="0"/>
      <w:divBdr>
        <w:top w:val="none" w:sz="0" w:space="0" w:color="auto"/>
        <w:left w:val="none" w:sz="0" w:space="0" w:color="auto"/>
        <w:bottom w:val="none" w:sz="0" w:space="0" w:color="auto"/>
        <w:right w:val="none" w:sz="0" w:space="0" w:color="auto"/>
      </w:divBdr>
    </w:div>
    <w:div w:id="975329746">
      <w:bodyDiv w:val="1"/>
      <w:marLeft w:val="0"/>
      <w:marRight w:val="0"/>
      <w:marTop w:val="0"/>
      <w:marBottom w:val="0"/>
      <w:divBdr>
        <w:top w:val="none" w:sz="0" w:space="0" w:color="auto"/>
        <w:left w:val="none" w:sz="0" w:space="0" w:color="auto"/>
        <w:bottom w:val="none" w:sz="0" w:space="0" w:color="auto"/>
        <w:right w:val="none" w:sz="0" w:space="0" w:color="auto"/>
      </w:divBdr>
    </w:div>
    <w:div w:id="976648942">
      <w:bodyDiv w:val="1"/>
      <w:marLeft w:val="0"/>
      <w:marRight w:val="0"/>
      <w:marTop w:val="0"/>
      <w:marBottom w:val="0"/>
      <w:divBdr>
        <w:top w:val="none" w:sz="0" w:space="0" w:color="auto"/>
        <w:left w:val="none" w:sz="0" w:space="0" w:color="auto"/>
        <w:bottom w:val="none" w:sz="0" w:space="0" w:color="auto"/>
        <w:right w:val="none" w:sz="0" w:space="0" w:color="auto"/>
      </w:divBdr>
    </w:div>
    <w:div w:id="978652222">
      <w:bodyDiv w:val="1"/>
      <w:marLeft w:val="0"/>
      <w:marRight w:val="0"/>
      <w:marTop w:val="0"/>
      <w:marBottom w:val="0"/>
      <w:divBdr>
        <w:top w:val="none" w:sz="0" w:space="0" w:color="auto"/>
        <w:left w:val="none" w:sz="0" w:space="0" w:color="auto"/>
        <w:bottom w:val="none" w:sz="0" w:space="0" w:color="auto"/>
        <w:right w:val="none" w:sz="0" w:space="0" w:color="auto"/>
      </w:divBdr>
    </w:div>
    <w:div w:id="979380252">
      <w:bodyDiv w:val="1"/>
      <w:marLeft w:val="0"/>
      <w:marRight w:val="0"/>
      <w:marTop w:val="0"/>
      <w:marBottom w:val="0"/>
      <w:divBdr>
        <w:top w:val="none" w:sz="0" w:space="0" w:color="auto"/>
        <w:left w:val="none" w:sz="0" w:space="0" w:color="auto"/>
        <w:bottom w:val="none" w:sz="0" w:space="0" w:color="auto"/>
        <w:right w:val="none" w:sz="0" w:space="0" w:color="auto"/>
      </w:divBdr>
      <w:divsChild>
        <w:div w:id="1001811153">
          <w:marLeft w:val="360"/>
          <w:marRight w:val="0"/>
          <w:marTop w:val="200"/>
          <w:marBottom w:val="0"/>
          <w:divBdr>
            <w:top w:val="none" w:sz="0" w:space="0" w:color="auto"/>
            <w:left w:val="none" w:sz="0" w:space="0" w:color="auto"/>
            <w:bottom w:val="none" w:sz="0" w:space="0" w:color="auto"/>
            <w:right w:val="none" w:sz="0" w:space="0" w:color="auto"/>
          </w:divBdr>
        </w:div>
      </w:divsChild>
    </w:div>
    <w:div w:id="984042753">
      <w:bodyDiv w:val="1"/>
      <w:marLeft w:val="0"/>
      <w:marRight w:val="0"/>
      <w:marTop w:val="0"/>
      <w:marBottom w:val="0"/>
      <w:divBdr>
        <w:top w:val="none" w:sz="0" w:space="0" w:color="auto"/>
        <w:left w:val="none" w:sz="0" w:space="0" w:color="auto"/>
        <w:bottom w:val="none" w:sz="0" w:space="0" w:color="auto"/>
        <w:right w:val="none" w:sz="0" w:space="0" w:color="auto"/>
      </w:divBdr>
    </w:div>
    <w:div w:id="984551555">
      <w:bodyDiv w:val="1"/>
      <w:marLeft w:val="0"/>
      <w:marRight w:val="0"/>
      <w:marTop w:val="0"/>
      <w:marBottom w:val="0"/>
      <w:divBdr>
        <w:top w:val="none" w:sz="0" w:space="0" w:color="auto"/>
        <w:left w:val="none" w:sz="0" w:space="0" w:color="auto"/>
        <w:bottom w:val="none" w:sz="0" w:space="0" w:color="auto"/>
        <w:right w:val="none" w:sz="0" w:space="0" w:color="auto"/>
      </w:divBdr>
    </w:div>
    <w:div w:id="988291090">
      <w:bodyDiv w:val="1"/>
      <w:marLeft w:val="0"/>
      <w:marRight w:val="0"/>
      <w:marTop w:val="0"/>
      <w:marBottom w:val="0"/>
      <w:divBdr>
        <w:top w:val="none" w:sz="0" w:space="0" w:color="auto"/>
        <w:left w:val="none" w:sz="0" w:space="0" w:color="auto"/>
        <w:bottom w:val="none" w:sz="0" w:space="0" w:color="auto"/>
        <w:right w:val="none" w:sz="0" w:space="0" w:color="auto"/>
      </w:divBdr>
    </w:div>
    <w:div w:id="989822822">
      <w:bodyDiv w:val="1"/>
      <w:marLeft w:val="0"/>
      <w:marRight w:val="0"/>
      <w:marTop w:val="0"/>
      <w:marBottom w:val="0"/>
      <w:divBdr>
        <w:top w:val="none" w:sz="0" w:space="0" w:color="auto"/>
        <w:left w:val="none" w:sz="0" w:space="0" w:color="auto"/>
        <w:bottom w:val="none" w:sz="0" w:space="0" w:color="auto"/>
        <w:right w:val="none" w:sz="0" w:space="0" w:color="auto"/>
      </w:divBdr>
    </w:div>
    <w:div w:id="990521373">
      <w:bodyDiv w:val="1"/>
      <w:marLeft w:val="0"/>
      <w:marRight w:val="0"/>
      <w:marTop w:val="0"/>
      <w:marBottom w:val="0"/>
      <w:divBdr>
        <w:top w:val="none" w:sz="0" w:space="0" w:color="auto"/>
        <w:left w:val="none" w:sz="0" w:space="0" w:color="auto"/>
        <w:bottom w:val="none" w:sz="0" w:space="0" w:color="auto"/>
        <w:right w:val="none" w:sz="0" w:space="0" w:color="auto"/>
      </w:divBdr>
    </w:div>
    <w:div w:id="992369182">
      <w:bodyDiv w:val="1"/>
      <w:marLeft w:val="0"/>
      <w:marRight w:val="0"/>
      <w:marTop w:val="0"/>
      <w:marBottom w:val="0"/>
      <w:divBdr>
        <w:top w:val="none" w:sz="0" w:space="0" w:color="auto"/>
        <w:left w:val="none" w:sz="0" w:space="0" w:color="auto"/>
        <w:bottom w:val="none" w:sz="0" w:space="0" w:color="auto"/>
        <w:right w:val="none" w:sz="0" w:space="0" w:color="auto"/>
      </w:divBdr>
    </w:div>
    <w:div w:id="1015154303">
      <w:bodyDiv w:val="1"/>
      <w:marLeft w:val="0"/>
      <w:marRight w:val="0"/>
      <w:marTop w:val="0"/>
      <w:marBottom w:val="0"/>
      <w:divBdr>
        <w:top w:val="none" w:sz="0" w:space="0" w:color="auto"/>
        <w:left w:val="none" w:sz="0" w:space="0" w:color="auto"/>
        <w:bottom w:val="none" w:sz="0" w:space="0" w:color="auto"/>
        <w:right w:val="none" w:sz="0" w:space="0" w:color="auto"/>
      </w:divBdr>
    </w:div>
    <w:div w:id="1017586177">
      <w:bodyDiv w:val="1"/>
      <w:marLeft w:val="0"/>
      <w:marRight w:val="0"/>
      <w:marTop w:val="0"/>
      <w:marBottom w:val="0"/>
      <w:divBdr>
        <w:top w:val="none" w:sz="0" w:space="0" w:color="auto"/>
        <w:left w:val="none" w:sz="0" w:space="0" w:color="auto"/>
        <w:bottom w:val="none" w:sz="0" w:space="0" w:color="auto"/>
        <w:right w:val="none" w:sz="0" w:space="0" w:color="auto"/>
      </w:divBdr>
    </w:div>
    <w:div w:id="1019281751">
      <w:bodyDiv w:val="1"/>
      <w:marLeft w:val="0"/>
      <w:marRight w:val="0"/>
      <w:marTop w:val="0"/>
      <w:marBottom w:val="0"/>
      <w:divBdr>
        <w:top w:val="none" w:sz="0" w:space="0" w:color="auto"/>
        <w:left w:val="none" w:sz="0" w:space="0" w:color="auto"/>
        <w:bottom w:val="none" w:sz="0" w:space="0" w:color="auto"/>
        <w:right w:val="none" w:sz="0" w:space="0" w:color="auto"/>
      </w:divBdr>
    </w:div>
    <w:div w:id="1019283265">
      <w:bodyDiv w:val="1"/>
      <w:marLeft w:val="0"/>
      <w:marRight w:val="0"/>
      <w:marTop w:val="0"/>
      <w:marBottom w:val="0"/>
      <w:divBdr>
        <w:top w:val="none" w:sz="0" w:space="0" w:color="auto"/>
        <w:left w:val="none" w:sz="0" w:space="0" w:color="auto"/>
        <w:bottom w:val="none" w:sz="0" w:space="0" w:color="auto"/>
        <w:right w:val="none" w:sz="0" w:space="0" w:color="auto"/>
      </w:divBdr>
    </w:div>
    <w:div w:id="1019434853">
      <w:bodyDiv w:val="1"/>
      <w:marLeft w:val="0"/>
      <w:marRight w:val="0"/>
      <w:marTop w:val="0"/>
      <w:marBottom w:val="0"/>
      <w:divBdr>
        <w:top w:val="none" w:sz="0" w:space="0" w:color="auto"/>
        <w:left w:val="none" w:sz="0" w:space="0" w:color="auto"/>
        <w:bottom w:val="none" w:sz="0" w:space="0" w:color="auto"/>
        <w:right w:val="none" w:sz="0" w:space="0" w:color="auto"/>
      </w:divBdr>
    </w:div>
    <w:div w:id="1022589452">
      <w:bodyDiv w:val="1"/>
      <w:marLeft w:val="0"/>
      <w:marRight w:val="0"/>
      <w:marTop w:val="0"/>
      <w:marBottom w:val="0"/>
      <w:divBdr>
        <w:top w:val="none" w:sz="0" w:space="0" w:color="auto"/>
        <w:left w:val="none" w:sz="0" w:space="0" w:color="auto"/>
        <w:bottom w:val="none" w:sz="0" w:space="0" w:color="auto"/>
        <w:right w:val="none" w:sz="0" w:space="0" w:color="auto"/>
      </w:divBdr>
    </w:div>
    <w:div w:id="1023441429">
      <w:bodyDiv w:val="1"/>
      <w:marLeft w:val="0"/>
      <w:marRight w:val="0"/>
      <w:marTop w:val="0"/>
      <w:marBottom w:val="0"/>
      <w:divBdr>
        <w:top w:val="none" w:sz="0" w:space="0" w:color="auto"/>
        <w:left w:val="none" w:sz="0" w:space="0" w:color="auto"/>
        <w:bottom w:val="none" w:sz="0" w:space="0" w:color="auto"/>
        <w:right w:val="none" w:sz="0" w:space="0" w:color="auto"/>
      </w:divBdr>
      <w:divsChild>
        <w:div w:id="381442863">
          <w:marLeft w:val="360"/>
          <w:marRight w:val="0"/>
          <w:marTop w:val="200"/>
          <w:marBottom w:val="0"/>
          <w:divBdr>
            <w:top w:val="none" w:sz="0" w:space="0" w:color="auto"/>
            <w:left w:val="none" w:sz="0" w:space="0" w:color="auto"/>
            <w:bottom w:val="none" w:sz="0" w:space="0" w:color="auto"/>
            <w:right w:val="none" w:sz="0" w:space="0" w:color="auto"/>
          </w:divBdr>
        </w:div>
        <w:div w:id="871696229">
          <w:marLeft w:val="360"/>
          <w:marRight w:val="0"/>
          <w:marTop w:val="200"/>
          <w:marBottom w:val="0"/>
          <w:divBdr>
            <w:top w:val="none" w:sz="0" w:space="0" w:color="auto"/>
            <w:left w:val="none" w:sz="0" w:space="0" w:color="auto"/>
            <w:bottom w:val="none" w:sz="0" w:space="0" w:color="auto"/>
            <w:right w:val="none" w:sz="0" w:space="0" w:color="auto"/>
          </w:divBdr>
        </w:div>
      </w:divsChild>
    </w:div>
    <w:div w:id="1024280966">
      <w:bodyDiv w:val="1"/>
      <w:marLeft w:val="0"/>
      <w:marRight w:val="0"/>
      <w:marTop w:val="0"/>
      <w:marBottom w:val="0"/>
      <w:divBdr>
        <w:top w:val="none" w:sz="0" w:space="0" w:color="auto"/>
        <w:left w:val="none" w:sz="0" w:space="0" w:color="auto"/>
        <w:bottom w:val="none" w:sz="0" w:space="0" w:color="auto"/>
        <w:right w:val="none" w:sz="0" w:space="0" w:color="auto"/>
      </w:divBdr>
    </w:div>
    <w:div w:id="1025180519">
      <w:bodyDiv w:val="1"/>
      <w:marLeft w:val="0"/>
      <w:marRight w:val="0"/>
      <w:marTop w:val="0"/>
      <w:marBottom w:val="0"/>
      <w:divBdr>
        <w:top w:val="none" w:sz="0" w:space="0" w:color="auto"/>
        <w:left w:val="none" w:sz="0" w:space="0" w:color="auto"/>
        <w:bottom w:val="none" w:sz="0" w:space="0" w:color="auto"/>
        <w:right w:val="none" w:sz="0" w:space="0" w:color="auto"/>
      </w:divBdr>
    </w:div>
    <w:div w:id="1027679583">
      <w:bodyDiv w:val="1"/>
      <w:marLeft w:val="0"/>
      <w:marRight w:val="0"/>
      <w:marTop w:val="0"/>
      <w:marBottom w:val="0"/>
      <w:divBdr>
        <w:top w:val="none" w:sz="0" w:space="0" w:color="auto"/>
        <w:left w:val="none" w:sz="0" w:space="0" w:color="auto"/>
        <w:bottom w:val="none" w:sz="0" w:space="0" w:color="auto"/>
        <w:right w:val="none" w:sz="0" w:space="0" w:color="auto"/>
      </w:divBdr>
    </w:div>
    <w:div w:id="1029644378">
      <w:bodyDiv w:val="1"/>
      <w:marLeft w:val="0"/>
      <w:marRight w:val="0"/>
      <w:marTop w:val="0"/>
      <w:marBottom w:val="0"/>
      <w:divBdr>
        <w:top w:val="none" w:sz="0" w:space="0" w:color="auto"/>
        <w:left w:val="none" w:sz="0" w:space="0" w:color="auto"/>
        <w:bottom w:val="none" w:sz="0" w:space="0" w:color="auto"/>
        <w:right w:val="none" w:sz="0" w:space="0" w:color="auto"/>
      </w:divBdr>
    </w:div>
    <w:div w:id="1052120688">
      <w:bodyDiv w:val="1"/>
      <w:marLeft w:val="0"/>
      <w:marRight w:val="0"/>
      <w:marTop w:val="0"/>
      <w:marBottom w:val="0"/>
      <w:divBdr>
        <w:top w:val="none" w:sz="0" w:space="0" w:color="auto"/>
        <w:left w:val="none" w:sz="0" w:space="0" w:color="auto"/>
        <w:bottom w:val="none" w:sz="0" w:space="0" w:color="auto"/>
        <w:right w:val="none" w:sz="0" w:space="0" w:color="auto"/>
      </w:divBdr>
    </w:div>
    <w:div w:id="1066101416">
      <w:bodyDiv w:val="1"/>
      <w:marLeft w:val="0"/>
      <w:marRight w:val="0"/>
      <w:marTop w:val="0"/>
      <w:marBottom w:val="0"/>
      <w:divBdr>
        <w:top w:val="none" w:sz="0" w:space="0" w:color="auto"/>
        <w:left w:val="none" w:sz="0" w:space="0" w:color="auto"/>
        <w:bottom w:val="none" w:sz="0" w:space="0" w:color="auto"/>
        <w:right w:val="none" w:sz="0" w:space="0" w:color="auto"/>
      </w:divBdr>
    </w:div>
    <w:div w:id="1067261763">
      <w:bodyDiv w:val="1"/>
      <w:marLeft w:val="0"/>
      <w:marRight w:val="0"/>
      <w:marTop w:val="0"/>
      <w:marBottom w:val="0"/>
      <w:divBdr>
        <w:top w:val="none" w:sz="0" w:space="0" w:color="auto"/>
        <w:left w:val="none" w:sz="0" w:space="0" w:color="auto"/>
        <w:bottom w:val="none" w:sz="0" w:space="0" w:color="auto"/>
        <w:right w:val="none" w:sz="0" w:space="0" w:color="auto"/>
      </w:divBdr>
    </w:div>
    <w:div w:id="1075397455">
      <w:bodyDiv w:val="1"/>
      <w:marLeft w:val="0"/>
      <w:marRight w:val="0"/>
      <w:marTop w:val="0"/>
      <w:marBottom w:val="0"/>
      <w:divBdr>
        <w:top w:val="none" w:sz="0" w:space="0" w:color="auto"/>
        <w:left w:val="none" w:sz="0" w:space="0" w:color="auto"/>
        <w:bottom w:val="none" w:sz="0" w:space="0" w:color="auto"/>
        <w:right w:val="none" w:sz="0" w:space="0" w:color="auto"/>
      </w:divBdr>
    </w:div>
    <w:div w:id="1075399273">
      <w:bodyDiv w:val="1"/>
      <w:marLeft w:val="0"/>
      <w:marRight w:val="0"/>
      <w:marTop w:val="0"/>
      <w:marBottom w:val="0"/>
      <w:divBdr>
        <w:top w:val="none" w:sz="0" w:space="0" w:color="auto"/>
        <w:left w:val="none" w:sz="0" w:space="0" w:color="auto"/>
        <w:bottom w:val="none" w:sz="0" w:space="0" w:color="auto"/>
        <w:right w:val="none" w:sz="0" w:space="0" w:color="auto"/>
      </w:divBdr>
    </w:div>
    <w:div w:id="1077943720">
      <w:bodyDiv w:val="1"/>
      <w:marLeft w:val="0"/>
      <w:marRight w:val="0"/>
      <w:marTop w:val="0"/>
      <w:marBottom w:val="0"/>
      <w:divBdr>
        <w:top w:val="none" w:sz="0" w:space="0" w:color="auto"/>
        <w:left w:val="none" w:sz="0" w:space="0" w:color="auto"/>
        <w:bottom w:val="none" w:sz="0" w:space="0" w:color="auto"/>
        <w:right w:val="none" w:sz="0" w:space="0" w:color="auto"/>
      </w:divBdr>
    </w:div>
    <w:div w:id="1078942256">
      <w:bodyDiv w:val="1"/>
      <w:marLeft w:val="0"/>
      <w:marRight w:val="0"/>
      <w:marTop w:val="0"/>
      <w:marBottom w:val="0"/>
      <w:divBdr>
        <w:top w:val="none" w:sz="0" w:space="0" w:color="auto"/>
        <w:left w:val="none" w:sz="0" w:space="0" w:color="auto"/>
        <w:bottom w:val="none" w:sz="0" w:space="0" w:color="auto"/>
        <w:right w:val="none" w:sz="0" w:space="0" w:color="auto"/>
      </w:divBdr>
    </w:div>
    <w:div w:id="1079209387">
      <w:bodyDiv w:val="1"/>
      <w:marLeft w:val="0"/>
      <w:marRight w:val="0"/>
      <w:marTop w:val="0"/>
      <w:marBottom w:val="0"/>
      <w:divBdr>
        <w:top w:val="none" w:sz="0" w:space="0" w:color="auto"/>
        <w:left w:val="none" w:sz="0" w:space="0" w:color="auto"/>
        <w:bottom w:val="none" w:sz="0" w:space="0" w:color="auto"/>
        <w:right w:val="none" w:sz="0" w:space="0" w:color="auto"/>
      </w:divBdr>
    </w:div>
    <w:div w:id="1089156915">
      <w:bodyDiv w:val="1"/>
      <w:marLeft w:val="0"/>
      <w:marRight w:val="0"/>
      <w:marTop w:val="0"/>
      <w:marBottom w:val="0"/>
      <w:divBdr>
        <w:top w:val="none" w:sz="0" w:space="0" w:color="auto"/>
        <w:left w:val="none" w:sz="0" w:space="0" w:color="auto"/>
        <w:bottom w:val="none" w:sz="0" w:space="0" w:color="auto"/>
        <w:right w:val="none" w:sz="0" w:space="0" w:color="auto"/>
      </w:divBdr>
    </w:div>
    <w:div w:id="1090588880">
      <w:bodyDiv w:val="1"/>
      <w:marLeft w:val="0"/>
      <w:marRight w:val="0"/>
      <w:marTop w:val="0"/>
      <w:marBottom w:val="0"/>
      <w:divBdr>
        <w:top w:val="none" w:sz="0" w:space="0" w:color="auto"/>
        <w:left w:val="none" w:sz="0" w:space="0" w:color="auto"/>
        <w:bottom w:val="none" w:sz="0" w:space="0" w:color="auto"/>
        <w:right w:val="none" w:sz="0" w:space="0" w:color="auto"/>
      </w:divBdr>
    </w:div>
    <w:div w:id="1094864353">
      <w:bodyDiv w:val="1"/>
      <w:marLeft w:val="0"/>
      <w:marRight w:val="0"/>
      <w:marTop w:val="0"/>
      <w:marBottom w:val="0"/>
      <w:divBdr>
        <w:top w:val="none" w:sz="0" w:space="0" w:color="auto"/>
        <w:left w:val="none" w:sz="0" w:space="0" w:color="auto"/>
        <w:bottom w:val="none" w:sz="0" w:space="0" w:color="auto"/>
        <w:right w:val="none" w:sz="0" w:space="0" w:color="auto"/>
      </w:divBdr>
    </w:div>
    <w:div w:id="1103262581">
      <w:bodyDiv w:val="1"/>
      <w:marLeft w:val="0"/>
      <w:marRight w:val="0"/>
      <w:marTop w:val="0"/>
      <w:marBottom w:val="0"/>
      <w:divBdr>
        <w:top w:val="none" w:sz="0" w:space="0" w:color="auto"/>
        <w:left w:val="none" w:sz="0" w:space="0" w:color="auto"/>
        <w:bottom w:val="none" w:sz="0" w:space="0" w:color="auto"/>
        <w:right w:val="none" w:sz="0" w:space="0" w:color="auto"/>
      </w:divBdr>
    </w:div>
    <w:div w:id="1108281170">
      <w:bodyDiv w:val="1"/>
      <w:marLeft w:val="0"/>
      <w:marRight w:val="0"/>
      <w:marTop w:val="0"/>
      <w:marBottom w:val="0"/>
      <w:divBdr>
        <w:top w:val="none" w:sz="0" w:space="0" w:color="auto"/>
        <w:left w:val="none" w:sz="0" w:space="0" w:color="auto"/>
        <w:bottom w:val="none" w:sz="0" w:space="0" w:color="auto"/>
        <w:right w:val="none" w:sz="0" w:space="0" w:color="auto"/>
      </w:divBdr>
    </w:div>
    <w:div w:id="1117455131">
      <w:bodyDiv w:val="1"/>
      <w:marLeft w:val="0"/>
      <w:marRight w:val="0"/>
      <w:marTop w:val="0"/>
      <w:marBottom w:val="0"/>
      <w:divBdr>
        <w:top w:val="none" w:sz="0" w:space="0" w:color="auto"/>
        <w:left w:val="none" w:sz="0" w:space="0" w:color="auto"/>
        <w:bottom w:val="none" w:sz="0" w:space="0" w:color="auto"/>
        <w:right w:val="none" w:sz="0" w:space="0" w:color="auto"/>
      </w:divBdr>
    </w:div>
    <w:div w:id="1118911954">
      <w:bodyDiv w:val="1"/>
      <w:marLeft w:val="0"/>
      <w:marRight w:val="0"/>
      <w:marTop w:val="0"/>
      <w:marBottom w:val="0"/>
      <w:divBdr>
        <w:top w:val="none" w:sz="0" w:space="0" w:color="auto"/>
        <w:left w:val="none" w:sz="0" w:space="0" w:color="auto"/>
        <w:bottom w:val="none" w:sz="0" w:space="0" w:color="auto"/>
        <w:right w:val="none" w:sz="0" w:space="0" w:color="auto"/>
      </w:divBdr>
    </w:div>
    <w:div w:id="1119177770">
      <w:bodyDiv w:val="1"/>
      <w:marLeft w:val="0"/>
      <w:marRight w:val="0"/>
      <w:marTop w:val="0"/>
      <w:marBottom w:val="0"/>
      <w:divBdr>
        <w:top w:val="none" w:sz="0" w:space="0" w:color="auto"/>
        <w:left w:val="none" w:sz="0" w:space="0" w:color="auto"/>
        <w:bottom w:val="none" w:sz="0" w:space="0" w:color="auto"/>
        <w:right w:val="none" w:sz="0" w:space="0" w:color="auto"/>
      </w:divBdr>
    </w:div>
    <w:div w:id="1121143774">
      <w:bodyDiv w:val="1"/>
      <w:marLeft w:val="0"/>
      <w:marRight w:val="0"/>
      <w:marTop w:val="0"/>
      <w:marBottom w:val="0"/>
      <w:divBdr>
        <w:top w:val="none" w:sz="0" w:space="0" w:color="auto"/>
        <w:left w:val="none" w:sz="0" w:space="0" w:color="auto"/>
        <w:bottom w:val="none" w:sz="0" w:space="0" w:color="auto"/>
        <w:right w:val="none" w:sz="0" w:space="0" w:color="auto"/>
      </w:divBdr>
    </w:div>
    <w:div w:id="1123962206">
      <w:bodyDiv w:val="1"/>
      <w:marLeft w:val="0"/>
      <w:marRight w:val="0"/>
      <w:marTop w:val="0"/>
      <w:marBottom w:val="0"/>
      <w:divBdr>
        <w:top w:val="none" w:sz="0" w:space="0" w:color="auto"/>
        <w:left w:val="none" w:sz="0" w:space="0" w:color="auto"/>
        <w:bottom w:val="none" w:sz="0" w:space="0" w:color="auto"/>
        <w:right w:val="none" w:sz="0" w:space="0" w:color="auto"/>
      </w:divBdr>
    </w:div>
    <w:div w:id="1136071094">
      <w:bodyDiv w:val="1"/>
      <w:marLeft w:val="0"/>
      <w:marRight w:val="0"/>
      <w:marTop w:val="0"/>
      <w:marBottom w:val="0"/>
      <w:divBdr>
        <w:top w:val="none" w:sz="0" w:space="0" w:color="auto"/>
        <w:left w:val="none" w:sz="0" w:space="0" w:color="auto"/>
        <w:bottom w:val="none" w:sz="0" w:space="0" w:color="auto"/>
        <w:right w:val="none" w:sz="0" w:space="0" w:color="auto"/>
      </w:divBdr>
    </w:div>
    <w:div w:id="1141538516">
      <w:bodyDiv w:val="1"/>
      <w:marLeft w:val="0"/>
      <w:marRight w:val="0"/>
      <w:marTop w:val="0"/>
      <w:marBottom w:val="0"/>
      <w:divBdr>
        <w:top w:val="none" w:sz="0" w:space="0" w:color="auto"/>
        <w:left w:val="none" w:sz="0" w:space="0" w:color="auto"/>
        <w:bottom w:val="none" w:sz="0" w:space="0" w:color="auto"/>
        <w:right w:val="none" w:sz="0" w:space="0" w:color="auto"/>
      </w:divBdr>
    </w:div>
    <w:div w:id="1142380369">
      <w:bodyDiv w:val="1"/>
      <w:marLeft w:val="0"/>
      <w:marRight w:val="0"/>
      <w:marTop w:val="0"/>
      <w:marBottom w:val="0"/>
      <w:divBdr>
        <w:top w:val="none" w:sz="0" w:space="0" w:color="auto"/>
        <w:left w:val="none" w:sz="0" w:space="0" w:color="auto"/>
        <w:bottom w:val="none" w:sz="0" w:space="0" w:color="auto"/>
        <w:right w:val="none" w:sz="0" w:space="0" w:color="auto"/>
      </w:divBdr>
    </w:div>
    <w:div w:id="1144004736">
      <w:bodyDiv w:val="1"/>
      <w:marLeft w:val="0"/>
      <w:marRight w:val="0"/>
      <w:marTop w:val="0"/>
      <w:marBottom w:val="0"/>
      <w:divBdr>
        <w:top w:val="none" w:sz="0" w:space="0" w:color="auto"/>
        <w:left w:val="none" w:sz="0" w:space="0" w:color="auto"/>
        <w:bottom w:val="none" w:sz="0" w:space="0" w:color="auto"/>
        <w:right w:val="none" w:sz="0" w:space="0" w:color="auto"/>
      </w:divBdr>
    </w:div>
    <w:div w:id="1145664763">
      <w:bodyDiv w:val="1"/>
      <w:marLeft w:val="0"/>
      <w:marRight w:val="0"/>
      <w:marTop w:val="0"/>
      <w:marBottom w:val="0"/>
      <w:divBdr>
        <w:top w:val="none" w:sz="0" w:space="0" w:color="auto"/>
        <w:left w:val="none" w:sz="0" w:space="0" w:color="auto"/>
        <w:bottom w:val="none" w:sz="0" w:space="0" w:color="auto"/>
        <w:right w:val="none" w:sz="0" w:space="0" w:color="auto"/>
      </w:divBdr>
    </w:div>
    <w:div w:id="1151945684">
      <w:bodyDiv w:val="1"/>
      <w:marLeft w:val="0"/>
      <w:marRight w:val="0"/>
      <w:marTop w:val="0"/>
      <w:marBottom w:val="0"/>
      <w:divBdr>
        <w:top w:val="none" w:sz="0" w:space="0" w:color="auto"/>
        <w:left w:val="none" w:sz="0" w:space="0" w:color="auto"/>
        <w:bottom w:val="none" w:sz="0" w:space="0" w:color="auto"/>
        <w:right w:val="none" w:sz="0" w:space="0" w:color="auto"/>
      </w:divBdr>
    </w:div>
    <w:div w:id="1161505249">
      <w:bodyDiv w:val="1"/>
      <w:marLeft w:val="0"/>
      <w:marRight w:val="0"/>
      <w:marTop w:val="0"/>
      <w:marBottom w:val="0"/>
      <w:divBdr>
        <w:top w:val="none" w:sz="0" w:space="0" w:color="auto"/>
        <w:left w:val="none" w:sz="0" w:space="0" w:color="auto"/>
        <w:bottom w:val="none" w:sz="0" w:space="0" w:color="auto"/>
        <w:right w:val="none" w:sz="0" w:space="0" w:color="auto"/>
      </w:divBdr>
    </w:div>
    <w:div w:id="1166632908">
      <w:bodyDiv w:val="1"/>
      <w:marLeft w:val="0"/>
      <w:marRight w:val="0"/>
      <w:marTop w:val="0"/>
      <w:marBottom w:val="0"/>
      <w:divBdr>
        <w:top w:val="none" w:sz="0" w:space="0" w:color="auto"/>
        <w:left w:val="none" w:sz="0" w:space="0" w:color="auto"/>
        <w:bottom w:val="none" w:sz="0" w:space="0" w:color="auto"/>
        <w:right w:val="none" w:sz="0" w:space="0" w:color="auto"/>
      </w:divBdr>
    </w:div>
    <w:div w:id="1177620214">
      <w:bodyDiv w:val="1"/>
      <w:marLeft w:val="0"/>
      <w:marRight w:val="0"/>
      <w:marTop w:val="0"/>
      <w:marBottom w:val="0"/>
      <w:divBdr>
        <w:top w:val="none" w:sz="0" w:space="0" w:color="auto"/>
        <w:left w:val="none" w:sz="0" w:space="0" w:color="auto"/>
        <w:bottom w:val="none" w:sz="0" w:space="0" w:color="auto"/>
        <w:right w:val="none" w:sz="0" w:space="0" w:color="auto"/>
      </w:divBdr>
    </w:div>
    <w:div w:id="1178154611">
      <w:bodyDiv w:val="1"/>
      <w:marLeft w:val="0"/>
      <w:marRight w:val="0"/>
      <w:marTop w:val="0"/>
      <w:marBottom w:val="0"/>
      <w:divBdr>
        <w:top w:val="none" w:sz="0" w:space="0" w:color="auto"/>
        <w:left w:val="none" w:sz="0" w:space="0" w:color="auto"/>
        <w:bottom w:val="none" w:sz="0" w:space="0" w:color="auto"/>
        <w:right w:val="none" w:sz="0" w:space="0" w:color="auto"/>
      </w:divBdr>
    </w:div>
    <w:div w:id="1182428368">
      <w:bodyDiv w:val="1"/>
      <w:marLeft w:val="0"/>
      <w:marRight w:val="0"/>
      <w:marTop w:val="0"/>
      <w:marBottom w:val="0"/>
      <w:divBdr>
        <w:top w:val="none" w:sz="0" w:space="0" w:color="auto"/>
        <w:left w:val="none" w:sz="0" w:space="0" w:color="auto"/>
        <w:bottom w:val="none" w:sz="0" w:space="0" w:color="auto"/>
        <w:right w:val="none" w:sz="0" w:space="0" w:color="auto"/>
      </w:divBdr>
      <w:divsChild>
        <w:div w:id="1315639958">
          <w:marLeft w:val="1080"/>
          <w:marRight w:val="0"/>
          <w:marTop w:val="100"/>
          <w:marBottom w:val="0"/>
          <w:divBdr>
            <w:top w:val="none" w:sz="0" w:space="0" w:color="auto"/>
            <w:left w:val="none" w:sz="0" w:space="0" w:color="auto"/>
            <w:bottom w:val="none" w:sz="0" w:space="0" w:color="auto"/>
            <w:right w:val="none" w:sz="0" w:space="0" w:color="auto"/>
          </w:divBdr>
        </w:div>
        <w:div w:id="2117554540">
          <w:marLeft w:val="1080"/>
          <w:marRight w:val="0"/>
          <w:marTop w:val="100"/>
          <w:marBottom w:val="0"/>
          <w:divBdr>
            <w:top w:val="none" w:sz="0" w:space="0" w:color="auto"/>
            <w:left w:val="none" w:sz="0" w:space="0" w:color="auto"/>
            <w:bottom w:val="none" w:sz="0" w:space="0" w:color="auto"/>
            <w:right w:val="none" w:sz="0" w:space="0" w:color="auto"/>
          </w:divBdr>
        </w:div>
      </w:divsChild>
    </w:div>
    <w:div w:id="1186365175">
      <w:bodyDiv w:val="1"/>
      <w:marLeft w:val="0"/>
      <w:marRight w:val="0"/>
      <w:marTop w:val="0"/>
      <w:marBottom w:val="0"/>
      <w:divBdr>
        <w:top w:val="none" w:sz="0" w:space="0" w:color="auto"/>
        <w:left w:val="none" w:sz="0" w:space="0" w:color="auto"/>
        <w:bottom w:val="none" w:sz="0" w:space="0" w:color="auto"/>
        <w:right w:val="none" w:sz="0" w:space="0" w:color="auto"/>
      </w:divBdr>
    </w:div>
    <w:div w:id="1186748470">
      <w:bodyDiv w:val="1"/>
      <w:marLeft w:val="0"/>
      <w:marRight w:val="0"/>
      <w:marTop w:val="0"/>
      <w:marBottom w:val="0"/>
      <w:divBdr>
        <w:top w:val="none" w:sz="0" w:space="0" w:color="auto"/>
        <w:left w:val="none" w:sz="0" w:space="0" w:color="auto"/>
        <w:bottom w:val="none" w:sz="0" w:space="0" w:color="auto"/>
        <w:right w:val="none" w:sz="0" w:space="0" w:color="auto"/>
      </w:divBdr>
    </w:div>
    <w:div w:id="1192721493">
      <w:bodyDiv w:val="1"/>
      <w:marLeft w:val="0"/>
      <w:marRight w:val="0"/>
      <w:marTop w:val="0"/>
      <w:marBottom w:val="0"/>
      <w:divBdr>
        <w:top w:val="none" w:sz="0" w:space="0" w:color="auto"/>
        <w:left w:val="none" w:sz="0" w:space="0" w:color="auto"/>
        <w:bottom w:val="none" w:sz="0" w:space="0" w:color="auto"/>
        <w:right w:val="none" w:sz="0" w:space="0" w:color="auto"/>
      </w:divBdr>
    </w:div>
    <w:div w:id="1196239390">
      <w:bodyDiv w:val="1"/>
      <w:marLeft w:val="0"/>
      <w:marRight w:val="0"/>
      <w:marTop w:val="0"/>
      <w:marBottom w:val="0"/>
      <w:divBdr>
        <w:top w:val="none" w:sz="0" w:space="0" w:color="auto"/>
        <w:left w:val="none" w:sz="0" w:space="0" w:color="auto"/>
        <w:bottom w:val="none" w:sz="0" w:space="0" w:color="auto"/>
        <w:right w:val="none" w:sz="0" w:space="0" w:color="auto"/>
      </w:divBdr>
    </w:div>
    <w:div w:id="1198737057">
      <w:bodyDiv w:val="1"/>
      <w:marLeft w:val="0"/>
      <w:marRight w:val="0"/>
      <w:marTop w:val="0"/>
      <w:marBottom w:val="0"/>
      <w:divBdr>
        <w:top w:val="none" w:sz="0" w:space="0" w:color="auto"/>
        <w:left w:val="none" w:sz="0" w:space="0" w:color="auto"/>
        <w:bottom w:val="none" w:sz="0" w:space="0" w:color="auto"/>
        <w:right w:val="none" w:sz="0" w:space="0" w:color="auto"/>
      </w:divBdr>
    </w:div>
    <w:div w:id="1212762483">
      <w:bodyDiv w:val="1"/>
      <w:marLeft w:val="0"/>
      <w:marRight w:val="0"/>
      <w:marTop w:val="0"/>
      <w:marBottom w:val="0"/>
      <w:divBdr>
        <w:top w:val="none" w:sz="0" w:space="0" w:color="auto"/>
        <w:left w:val="none" w:sz="0" w:space="0" w:color="auto"/>
        <w:bottom w:val="none" w:sz="0" w:space="0" w:color="auto"/>
        <w:right w:val="none" w:sz="0" w:space="0" w:color="auto"/>
      </w:divBdr>
    </w:div>
    <w:div w:id="1220675890">
      <w:bodyDiv w:val="1"/>
      <w:marLeft w:val="0"/>
      <w:marRight w:val="0"/>
      <w:marTop w:val="0"/>
      <w:marBottom w:val="0"/>
      <w:divBdr>
        <w:top w:val="none" w:sz="0" w:space="0" w:color="auto"/>
        <w:left w:val="none" w:sz="0" w:space="0" w:color="auto"/>
        <w:bottom w:val="none" w:sz="0" w:space="0" w:color="auto"/>
        <w:right w:val="none" w:sz="0" w:space="0" w:color="auto"/>
      </w:divBdr>
    </w:div>
    <w:div w:id="1224025696">
      <w:bodyDiv w:val="1"/>
      <w:marLeft w:val="0"/>
      <w:marRight w:val="0"/>
      <w:marTop w:val="0"/>
      <w:marBottom w:val="0"/>
      <w:divBdr>
        <w:top w:val="none" w:sz="0" w:space="0" w:color="auto"/>
        <w:left w:val="none" w:sz="0" w:space="0" w:color="auto"/>
        <w:bottom w:val="none" w:sz="0" w:space="0" w:color="auto"/>
        <w:right w:val="none" w:sz="0" w:space="0" w:color="auto"/>
      </w:divBdr>
    </w:div>
    <w:div w:id="1227837838">
      <w:bodyDiv w:val="1"/>
      <w:marLeft w:val="0"/>
      <w:marRight w:val="0"/>
      <w:marTop w:val="0"/>
      <w:marBottom w:val="0"/>
      <w:divBdr>
        <w:top w:val="none" w:sz="0" w:space="0" w:color="auto"/>
        <w:left w:val="none" w:sz="0" w:space="0" w:color="auto"/>
        <w:bottom w:val="none" w:sz="0" w:space="0" w:color="auto"/>
        <w:right w:val="none" w:sz="0" w:space="0" w:color="auto"/>
      </w:divBdr>
    </w:div>
    <w:div w:id="1231965891">
      <w:bodyDiv w:val="1"/>
      <w:marLeft w:val="0"/>
      <w:marRight w:val="0"/>
      <w:marTop w:val="0"/>
      <w:marBottom w:val="0"/>
      <w:divBdr>
        <w:top w:val="none" w:sz="0" w:space="0" w:color="auto"/>
        <w:left w:val="none" w:sz="0" w:space="0" w:color="auto"/>
        <w:bottom w:val="none" w:sz="0" w:space="0" w:color="auto"/>
        <w:right w:val="none" w:sz="0" w:space="0" w:color="auto"/>
      </w:divBdr>
    </w:div>
    <w:div w:id="1232236943">
      <w:bodyDiv w:val="1"/>
      <w:marLeft w:val="0"/>
      <w:marRight w:val="0"/>
      <w:marTop w:val="0"/>
      <w:marBottom w:val="0"/>
      <w:divBdr>
        <w:top w:val="none" w:sz="0" w:space="0" w:color="auto"/>
        <w:left w:val="none" w:sz="0" w:space="0" w:color="auto"/>
        <w:bottom w:val="none" w:sz="0" w:space="0" w:color="auto"/>
        <w:right w:val="none" w:sz="0" w:space="0" w:color="auto"/>
      </w:divBdr>
    </w:div>
    <w:div w:id="1239098347">
      <w:bodyDiv w:val="1"/>
      <w:marLeft w:val="0"/>
      <w:marRight w:val="0"/>
      <w:marTop w:val="0"/>
      <w:marBottom w:val="0"/>
      <w:divBdr>
        <w:top w:val="none" w:sz="0" w:space="0" w:color="auto"/>
        <w:left w:val="none" w:sz="0" w:space="0" w:color="auto"/>
        <w:bottom w:val="none" w:sz="0" w:space="0" w:color="auto"/>
        <w:right w:val="none" w:sz="0" w:space="0" w:color="auto"/>
      </w:divBdr>
    </w:div>
    <w:div w:id="1245648226">
      <w:bodyDiv w:val="1"/>
      <w:marLeft w:val="0"/>
      <w:marRight w:val="0"/>
      <w:marTop w:val="0"/>
      <w:marBottom w:val="0"/>
      <w:divBdr>
        <w:top w:val="none" w:sz="0" w:space="0" w:color="auto"/>
        <w:left w:val="none" w:sz="0" w:space="0" w:color="auto"/>
        <w:bottom w:val="none" w:sz="0" w:space="0" w:color="auto"/>
        <w:right w:val="none" w:sz="0" w:space="0" w:color="auto"/>
      </w:divBdr>
    </w:div>
    <w:div w:id="1249192475">
      <w:bodyDiv w:val="1"/>
      <w:marLeft w:val="0"/>
      <w:marRight w:val="0"/>
      <w:marTop w:val="0"/>
      <w:marBottom w:val="0"/>
      <w:divBdr>
        <w:top w:val="none" w:sz="0" w:space="0" w:color="auto"/>
        <w:left w:val="none" w:sz="0" w:space="0" w:color="auto"/>
        <w:bottom w:val="none" w:sz="0" w:space="0" w:color="auto"/>
        <w:right w:val="none" w:sz="0" w:space="0" w:color="auto"/>
      </w:divBdr>
    </w:div>
    <w:div w:id="1251890446">
      <w:bodyDiv w:val="1"/>
      <w:marLeft w:val="0"/>
      <w:marRight w:val="0"/>
      <w:marTop w:val="0"/>
      <w:marBottom w:val="0"/>
      <w:divBdr>
        <w:top w:val="none" w:sz="0" w:space="0" w:color="auto"/>
        <w:left w:val="none" w:sz="0" w:space="0" w:color="auto"/>
        <w:bottom w:val="none" w:sz="0" w:space="0" w:color="auto"/>
        <w:right w:val="none" w:sz="0" w:space="0" w:color="auto"/>
      </w:divBdr>
    </w:div>
    <w:div w:id="1252084848">
      <w:bodyDiv w:val="1"/>
      <w:marLeft w:val="0"/>
      <w:marRight w:val="0"/>
      <w:marTop w:val="0"/>
      <w:marBottom w:val="0"/>
      <w:divBdr>
        <w:top w:val="none" w:sz="0" w:space="0" w:color="auto"/>
        <w:left w:val="none" w:sz="0" w:space="0" w:color="auto"/>
        <w:bottom w:val="none" w:sz="0" w:space="0" w:color="auto"/>
        <w:right w:val="none" w:sz="0" w:space="0" w:color="auto"/>
      </w:divBdr>
    </w:div>
    <w:div w:id="1263493962">
      <w:bodyDiv w:val="1"/>
      <w:marLeft w:val="0"/>
      <w:marRight w:val="0"/>
      <w:marTop w:val="0"/>
      <w:marBottom w:val="0"/>
      <w:divBdr>
        <w:top w:val="none" w:sz="0" w:space="0" w:color="auto"/>
        <w:left w:val="none" w:sz="0" w:space="0" w:color="auto"/>
        <w:bottom w:val="none" w:sz="0" w:space="0" w:color="auto"/>
        <w:right w:val="none" w:sz="0" w:space="0" w:color="auto"/>
      </w:divBdr>
    </w:div>
    <w:div w:id="1264610165">
      <w:bodyDiv w:val="1"/>
      <w:marLeft w:val="0"/>
      <w:marRight w:val="0"/>
      <w:marTop w:val="0"/>
      <w:marBottom w:val="0"/>
      <w:divBdr>
        <w:top w:val="none" w:sz="0" w:space="0" w:color="auto"/>
        <w:left w:val="none" w:sz="0" w:space="0" w:color="auto"/>
        <w:bottom w:val="none" w:sz="0" w:space="0" w:color="auto"/>
        <w:right w:val="none" w:sz="0" w:space="0" w:color="auto"/>
      </w:divBdr>
    </w:div>
    <w:div w:id="1272126864">
      <w:bodyDiv w:val="1"/>
      <w:marLeft w:val="0"/>
      <w:marRight w:val="0"/>
      <w:marTop w:val="0"/>
      <w:marBottom w:val="0"/>
      <w:divBdr>
        <w:top w:val="none" w:sz="0" w:space="0" w:color="auto"/>
        <w:left w:val="none" w:sz="0" w:space="0" w:color="auto"/>
        <w:bottom w:val="none" w:sz="0" w:space="0" w:color="auto"/>
        <w:right w:val="none" w:sz="0" w:space="0" w:color="auto"/>
      </w:divBdr>
    </w:div>
    <w:div w:id="1277131511">
      <w:bodyDiv w:val="1"/>
      <w:marLeft w:val="0"/>
      <w:marRight w:val="0"/>
      <w:marTop w:val="0"/>
      <w:marBottom w:val="0"/>
      <w:divBdr>
        <w:top w:val="none" w:sz="0" w:space="0" w:color="auto"/>
        <w:left w:val="none" w:sz="0" w:space="0" w:color="auto"/>
        <w:bottom w:val="none" w:sz="0" w:space="0" w:color="auto"/>
        <w:right w:val="none" w:sz="0" w:space="0" w:color="auto"/>
      </w:divBdr>
    </w:div>
    <w:div w:id="1279331912">
      <w:bodyDiv w:val="1"/>
      <w:marLeft w:val="0"/>
      <w:marRight w:val="0"/>
      <w:marTop w:val="0"/>
      <w:marBottom w:val="0"/>
      <w:divBdr>
        <w:top w:val="none" w:sz="0" w:space="0" w:color="auto"/>
        <w:left w:val="none" w:sz="0" w:space="0" w:color="auto"/>
        <w:bottom w:val="none" w:sz="0" w:space="0" w:color="auto"/>
        <w:right w:val="none" w:sz="0" w:space="0" w:color="auto"/>
      </w:divBdr>
    </w:div>
    <w:div w:id="1282422916">
      <w:bodyDiv w:val="1"/>
      <w:marLeft w:val="0"/>
      <w:marRight w:val="0"/>
      <w:marTop w:val="0"/>
      <w:marBottom w:val="0"/>
      <w:divBdr>
        <w:top w:val="none" w:sz="0" w:space="0" w:color="auto"/>
        <w:left w:val="none" w:sz="0" w:space="0" w:color="auto"/>
        <w:bottom w:val="none" w:sz="0" w:space="0" w:color="auto"/>
        <w:right w:val="none" w:sz="0" w:space="0" w:color="auto"/>
      </w:divBdr>
    </w:div>
    <w:div w:id="1282541437">
      <w:bodyDiv w:val="1"/>
      <w:marLeft w:val="0"/>
      <w:marRight w:val="0"/>
      <w:marTop w:val="0"/>
      <w:marBottom w:val="0"/>
      <w:divBdr>
        <w:top w:val="none" w:sz="0" w:space="0" w:color="auto"/>
        <w:left w:val="none" w:sz="0" w:space="0" w:color="auto"/>
        <w:bottom w:val="none" w:sz="0" w:space="0" w:color="auto"/>
        <w:right w:val="none" w:sz="0" w:space="0" w:color="auto"/>
      </w:divBdr>
    </w:div>
    <w:div w:id="1283536842">
      <w:bodyDiv w:val="1"/>
      <w:marLeft w:val="0"/>
      <w:marRight w:val="0"/>
      <w:marTop w:val="0"/>
      <w:marBottom w:val="0"/>
      <w:divBdr>
        <w:top w:val="none" w:sz="0" w:space="0" w:color="auto"/>
        <w:left w:val="none" w:sz="0" w:space="0" w:color="auto"/>
        <w:bottom w:val="none" w:sz="0" w:space="0" w:color="auto"/>
        <w:right w:val="none" w:sz="0" w:space="0" w:color="auto"/>
      </w:divBdr>
    </w:div>
    <w:div w:id="1283541201">
      <w:bodyDiv w:val="1"/>
      <w:marLeft w:val="0"/>
      <w:marRight w:val="0"/>
      <w:marTop w:val="0"/>
      <w:marBottom w:val="0"/>
      <w:divBdr>
        <w:top w:val="none" w:sz="0" w:space="0" w:color="auto"/>
        <w:left w:val="none" w:sz="0" w:space="0" w:color="auto"/>
        <w:bottom w:val="none" w:sz="0" w:space="0" w:color="auto"/>
        <w:right w:val="none" w:sz="0" w:space="0" w:color="auto"/>
      </w:divBdr>
    </w:div>
    <w:div w:id="1284579180">
      <w:bodyDiv w:val="1"/>
      <w:marLeft w:val="0"/>
      <w:marRight w:val="0"/>
      <w:marTop w:val="0"/>
      <w:marBottom w:val="0"/>
      <w:divBdr>
        <w:top w:val="none" w:sz="0" w:space="0" w:color="auto"/>
        <w:left w:val="none" w:sz="0" w:space="0" w:color="auto"/>
        <w:bottom w:val="none" w:sz="0" w:space="0" w:color="auto"/>
        <w:right w:val="none" w:sz="0" w:space="0" w:color="auto"/>
      </w:divBdr>
    </w:div>
    <w:div w:id="1286235587">
      <w:bodyDiv w:val="1"/>
      <w:marLeft w:val="0"/>
      <w:marRight w:val="0"/>
      <w:marTop w:val="0"/>
      <w:marBottom w:val="0"/>
      <w:divBdr>
        <w:top w:val="none" w:sz="0" w:space="0" w:color="auto"/>
        <w:left w:val="none" w:sz="0" w:space="0" w:color="auto"/>
        <w:bottom w:val="none" w:sz="0" w:space="0" w:color="auto"/>
        <w:right w:val="none" w:sz="0" w:space="0" w:color="auto"/>
      </w:divBdr>
    </w:div>
    <w:div w:id="1290235715">
      <w:bodyDiv w:val="1"/>
      <w:marLeft w:val="0"/>
      <w:marRight w:val="0"/>
      <w:marTop w:val="0"/>
      <w:marBottom w:val="0"/>
      <w:divBdr>
        <w:top w:val="none" w:sz="0" w:space="0" w:color="auto"/>
        <w:left w:val="none" w:sz="0" w:space="0" w:color="auto"/>
        <w:bottom w:val="none" w:sz="0" w:space="0" w:color="auto"/>
        <w:right w:val="none" w:sz="0" w:space="0" w:color="auto"/>
      </w:divBdr>
    </w:div>
    <w:div w:id="1299798681">
      <w:bodyDiv w:val="1"/>
      <w:marLeft w:val="0"/>
      <w:marRight w:val="0"/>
      <w:marTop w:val="0"/>
      <w:marBottom w:val="0"/>
      <w:divBdr>
        <w:top w:val="none" w:sz="0" w:space="0" w:color="auto"/>
        <w:left w:val="none" w:sz="0" w:space="0" w:color="auto"/>
        <w:bottom w:val="none" w:sz="0" w:space="0" w:color="auto"/>
        <w:right w:val="none" w:sz="0" w:space="0" w:color="auto"/>
      </w:divBdr>
    </w:div>
    <w:div w:id="1300960290">
      <w:bodyDiv w:val="1"/>
      <w:marLeft w:val="0"/>
      <w:marRight w:val="0"/>
      <w:marTop w:val="0"/>
      <w:marBottom w:val="0"/>
      <w:divBdr>
        <w:top w:val="none" w:sz="0" w:space="0" w:color="auto"/>
        <w:left w:val="none" w:sz="0" w:space="0" w:color="auto"/>
        <w:bottom w:val="none" w:sz="0" w:space="0" w:color="auto"/>
        <w:right w:val="none" w:sz="0" w:space="0" w:color="auto"/>
      </w:divBdr>
    </w:div>
    <w:div w:id="1305936513">
      <w:bodyDiv w:val="1"/>
      <w:marLeft w:val="0"/>
      <w:marRight w:val="0"/>
      <w:marTop w:val="0"/>
      <w:marBottom w:val="0"/>
      <w:divBdr>
        <w:top w:val="none" w:sz="0" w:space="0" w:color="auto"/>
        <w:left w:val="none" w:sz="0" w:space="0" w:color="auto"/>
        <w:bottom w:val="none" w:sz="0" w:space="0" w:color="auto"/>
        <w:right w:val="none" w:sz="0" w:space="0" w:color="auto"/>
      </w:divBdr>
    </w:div>
    <w:div w:id="1315719161">
      <w:bodyDiv w:val="1"/>
      <w:marLeft w:val="0"/>
      <w:marRight w:val="0"/>
      <w:marTop w:val="0"/>
      <w:marBottom w:val="0"/>
      <w:divBdr>
        <w:top w:val="none" w:sz="0" w:space="0" w:color="auto"/>
        <w:left w:val="none" w:sz="0" w:space="0" w:color="auto"/>
        <w:bottom w:val="none" w:sz="0" w:space="0" w:color="auto"/>
        <w:right w:val="none" w:sz="0" w:space="0" w:color="auto"/>
      </w:divBdr>
    </w:div>
    <w:div w:id="1320040637">
      <w:bodyDiv w:val="1"/>
      <w:marLeft w:val="0"/>
      <w:marRight w:val="0"/>
      <w:marTop w:val="0"/>
      <w:marBottom w:val="0"/>
      <w:divBdr>
        <w:top w:val="none" w:sz="0" w:space="0" w:color="auto"/>
        <w:left w:val="none" w:sz="0" w:space="0" w:color="auto"/>
        <w:bottom w:val="none" w:sz="0" w:space="0" w:color="auto"/>
        <w:right w:val="none" w:sz="0" w:space="0" w:color="auto"/>
      </w:divBdr>
    </w:div>
    <w:div w:id="1321226072">
      <w:bodyDiv w:val="1"/>
      <w:marLeft w:val="0"/>
      <w:marRight w:val="0"/>
      <w:marTop w:val="0"/>
      <w:marBottom w:val="0"/>
      <w:divBdr>
        <w:top w:val="none" w:sz="0" w:space="0" w:color="auto"/>
        <w:left w:val="none" w:sz="0" w:space="0" w:color="auto"/>
        <w:bottom w:val="none" w:sz="0" w:space="0" w:color="auto"/>
        <w:right w:val="none" w:sz="0" w:space="0" w:color="auto"/>
      </w:divBdr>
    </w:div>
    <w:div w:id="1321730989">
      <w:bodyDiv w:val="1"/>
      <w:marLeft w:val="0"/>
      <w:marRight w:val="0"/>
      <w:marTop w:val="0"/>
      <w:marBottom w:val="0"/>
      <w:divBdr>
        <w:top w:val="none" w:sz="0" w:space="0" w:color="auto"/>
        <w:left w:val="none" w:sz="0" w:space="0" w:color="auto"/>
        <w:bottom w:val="none" w:sz="0" w:space="0" w:color="auto"/>
        <w:right w:val="none" w:sz="0" w:space="0" w:color="auto"/>
      </w:divBdr>
    </w:div>
    <w:div w:id="1329214527">
      <w:bodyDiv w:val="1"/>
      <w:marLeft w:val="0"/>
      <w:marRight w:val="0"/>
      <w:marTop w:val="0"/>
      <w:marBottom w:val="0"/>
      <w:divBdr>
        <w:top w:val="none" w:sz="0" w:space="0" w:color="auto"/>
        <w:left w:val="none" w:sz="0" w:space="0" w:color="auto"/>
        <w:bottom w:val="none" w:sz="0" w:space="0" w:color="auto"/>
        <w:right w:val="none" w:sz="0" w:space="0" w:color="auto"/>
      </w:divBdr>
    </w:div>
    <w:div w:id="1330669504">
      <w:bodyDiv w:val="1"/>
      <w:marLeft w:val="0"/>
      <w:marRight w:val="0"/>
      <w:marTop w:val="0"/>
      <w:marBottom w:val="0"/>
      <w:divBdr>
        <w:top w:val="none" w:sz="0" w:space="0" w:color="auto"/>
        <w:left w:val="none" w:sz="0" w:space="0" w:color="auto"/>
        <w:bottom w:val="none" w:sz="0" w:space="0" w:color="auto"/>
        <w:right w:val="none" w:sz="0" w:space="0" w:color="auto"/>
      </w:divBdr>
    </w:div>
    <w:div w:id="1336417282">
      <w:bodyDiv w:val="1"/>
      <w:marLeft w:val="0"/>
      <w:marRight w:val="0"/>
      <w:marTop w:val="0"/>
      <w:marBottom w:val="0"/>
      <w:divBdr>
        <w:top w:val="none" w:sz="0" w:space="0" w:color="auto"/>
        <w:left w:val="none" w:sz="0" w:space="0" w:color="auto"/>
        <w:bottom w:val="none" w:sz="0" w:space="0" w:color="auto"/>
        <w:right w:val="none" w:sz="0" w:space="0" w:color="auto"/>
      </w:divBdr>
    </w:div>
    <w:div w:id="1336835970">
      <w:bodyDiv w:val="1"/>
      <w:marLeft w:val="0"/>
      <w:marRight w:val="0"/>
      <w:marTop w:val="0"/>
      <w:marBottom w:val="0"/>
      <w:divBdr>
        <w:top w:val="none" w:sz="0" w:space="0" w:color="auto"/>
        <w:left w:val="none" w:sz="0" w:space="0" w:color="auto"/>
        <w:bottom w:val="none" w:sz="0" w:space="0" w:color="auto"/>
        <w:right w:val="none" w:sz="0" w:space="0" w:color="auto"/>
      </w:divBdr>
    </w:div>
    <w:div w:id="1341273072">
      <w:bodyDiv w:val="1"/>
      <w:marLeft w:val="0"/>
      <w:marRight w:val="0"/>
      <w:marTop w:val="0"/>
      <w:marBottom w:val="0"/>
      <w:divBdr>
        <w:top w:val="none" w:sz="0" w:space="0" w:color="auto"/>
        <w:left w:val="none" w:sz="0" w:space="0" w:color="auto"/>
        <w:bottom w:val="none" w:sz="0" w:space="0" w:color="auto"/>
        <w:right w:val="none" w:sz="0" w:space="0" w:color="auto"/>
      </w:divBdr>
    </w:div>
    <w:div w:id="1341666053">
      <w:bodyDiv w:val="1"/>
      <w:marLeft w:val="0"/>
      <w:marRight w:val="0"/>
      <w:marTop w:val="0"/>
      <w:marBottom w:val="0"/>
      <w:divBdr>
        <w:top w:val="none" w:sz="0" w:space="0" w:color="auto"/>
        <w:left w:val="none" w:sz="0" w:space="0" w:color="auto"/>
        <w:bottom w:val="none" w:sz="0" w:space="0" w:color="auto"/>
        <w:right w:val="none" w:sz="0" w:space="0" w:color="auto"/>
      </w:divBdr>
    </w:div>
    <w:div w:id="1343362441">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sChild>
        <w:div w:id="77407050">
          <w:marLeft w:val="1080"/>
          <w:marRight w:val="0"/>
          <w:marTop w:val="100"/>
          <w:marBottom w:val="0"/>
          <w:divBdr>
            <w:top w:val="none" w:sz="0" w:space="0" w:color="auto"/>
            <w:left w:val="none" w:sz="0" w:space="0" w:color="auto"/>
            <w:bottom w:val="none" w:sz="0" w:space="0" w:color="auto"/>
            <w:right w:val="none" w:sz="0" w:space="0" w:color="auto"/>
          </w:divBdr>
        </w:div>
        <w:div w:id="352994012">
          <w:marLeft w:val="1080"/>
          <w:marRight w:val="0"/>
          <w:marTop w:val="100"/>
          <w:marBottom w:val="0"/>
          <w:divBdr>
            <w:top w:val="none" w:sz="0" w:space="0" w:color="auto"/>
            <w:left w:val="none" w:sz="0" w:space="0" w:color="auto"/>
            <w:bottom w:val="none" w:sz="0" w:space="0" w:color="auto"/>
            <w:right w:val="none" w:sz="0" w:space="0" w:color="auto"/>
          </w:divBdr>
        </w:div>
        <w:div w:id="1349061883">
          <w:marLeft w:val="360"/>
          <w:marRight w:val="0"/>
          <w:marTop w:val="200"/>
          <w:marBottom w:val="0"/>
          <w:divBdr>
            <w:top w:val="none" w:sz="0" w:space="0" w:color="auto"/>
            <w:left w:val="none" w:sz="0" w:space="0" w:color="auto"/>
            <w:bottom w:val="none" w:sz="0" w:space="0" w:color="auto"/>
            <w:right w:val="none" w:sz="0" w:space="0" w:color="auto"/>
          </w:divBdr>
        </w:div>
        <w:div w:id="1985818902">
          <w:marLeft w:val="1080"/>
          <w:marRight w:val="0"/>
          <w:marTop w:val="100"/>
          <w:marBottom w:val="0"/>
          <w:divBdr>
            <w:top w:val="none" w:sz="0" w:space="0" w:color="auto"/>
            <w:left w:val="none" w:sz="0" w:space="0" w:color="auto"/>
            <w:bottom w:val="none" w:sz="0" w:space="0" w:color="auto"/>
            <w:right w:val="none" w:sz="0" w:space="0" w:color="auto"/>
          </w:divBdr>
        </w:div>
      </w:divsChild>
    </w:div>
    <w:div w:id="1346514587">
      <w:bodyDiv w:val="1"/>
      <w:marLeft w:val="0"/>
      <w:marRight w:val="0"/>
      <w:marTop w:val="0"/>
      <w:marBottom w:val="0"/>
      <w:divBdr>
        <w:top w:val="none" w:sz="0" w:space="0" w:color="auto"/>
        <w:left w:val="none" w:sz="0" w:space="0" w:color="auto"/>
        <w:bottom w:val="none" w:sz="0" w:space="0" w:color="auto"/>
        <w:right w:val="none" w:sz="0" w:space="0" w:color="auto"/>
      </w:divBdr>
    </w:div>
    <w:div w:id="1347560608">
      <w:bodyDiv w:val="1"/>
      <w:marLeft w:val="0"/>
      <w:marRight w:val="0"/>
      <w:marTop w:val="0"/>
      <w:marBottom w:val="0"/>
      <w:divBdr>
        <w:top w:val="none" w:sz="0" w:space="0" w:color="auto"/>
        <w:left w:val="none" w:sz="0" w:space="0" w:color="auto"/>
        <w:bottom w:val="none" w:sz="0" w:space="0" w:color="auto"/>
        <w:right w:val="none" w:sz="0" w:space="0" w:color="auto"/>
      </w:divBdr>
    </w:div>
    <w:div w:id="1348216904">
      <w:bodyDiv w:val="1"/>
      <w:marLeft w:val="0"/>
      <w:marRight w:val="0"/>
      <w:marTop w:val="0"/>
      <w:marBottom w:val="0"/>
      <w:divBdr>
        <w:top w:val="none" w:sz="0" w:space="0" w:color="auto"/>
        <w:left w:val="none" w:sz="0" w:space="0" w:color="auto"/>
        <w:bottom w:val="none" w:sz="0" w:space="0" w:color="auto"/>
        <w:right w:val="none" w:sz="0" w:space="0" w:color="auto"/>
      </w:divBdr>
    </w:div>
    <w:div w:id="1357266500">
      <w:bodyDiv w:val="1"/>
      <w:marLeft w:val="0"/>
      <w:marRight w:val="0"/>
      <w:marTop w:val="0"/>
      <w:marBottom w:val="0"/>
      <w:divBdr>
        <w:top w:val="none" w:sz="0" w:space="0" w:color="auto"/>
        <w:left w:val="none" w:sz="0" w:space="0" w:color="auto"/>
        <w:bottom w:val="none" w:sz="0" w:space="0" w:color="auto"/>
        <w:right w:val="none" w:sz="0" w:space="0" w:color="auto"/>
      </w:divBdr>
    </w:div>
    <w:div w:id="1367676323">
      <w:bodyDiv w:val="1"/>
      <w:marLeft w:val="0"/>
      <w:marRight w:val="0"/>
      <w:marTop w:val="0"/>
      <w:marBottom w:val="0"/>
      <w:divBdr>
        <w:top w:val="none" w:sz="0" w:space="0" w:color="auto"/>
        <w:left w:val="none" w:sz="0" w:space="0" w:color="auto"/>
        <w:bottom w:val="none" w:sz="0" w:space="0" w:color="auto"/>
        <w:right w:val="none" w:sz="0" w:space="0" w:color="auto"/>
      </w:divBdr>
    </w:div>
    <w:div w:id="1369917554">
      <w:bodyDiv w:val="1"/>
      <w:marLeft w:val="0"/>
      <w:marRight w:val="0"/>
      <w:marTop w:val="0"/>
      <w:marBottom w:val="0"/>
      <w:divBdr>
        <w:top w:val="none" w:sz="0" w:space="0" w:color="auto"/>
        <w:left w:val="none" w:sz="0" w:space="0" w:color="auto"/>
        <w:bottom w:val="none" w:sz="0" w:space="0" w:color="auto"/>
        <w:right w:val="none" w:sz="0" w:space="0" w:color="auto"/>
      </w:divBdr>
    </w:div>
    <w:div w:id="1370032635">
      <w:bodyDiv w:val="1"/>
      <w:marLeft w:val="0"/>
      <w:marRight w:val="0"/>
      <w:marTop w:val="0"/>
      <w:marBottom w:val="0"/>
      <w:divBdr>
        <w:top w:val="none" w:sz="0" w:space="0" w:color="auto"/>
        <w:left w:val="none" w:sz="0" w:space="0" w:color="auto"/>
        <w:bottom w:val="none" w:sz="0" w:space="0" w:color="auto"/>
        <w:right w:val="none" w:sz="0" w:space="0" w:color="auto"/>
      </w:divBdr>
    </w:div>
    <w:div w:id="1371882459">
      <w:bodyDiv w:val="1"/>
      <w:marLeft w:val="0"/>
      <w:marRight w:val="0"/>
      <w:marTop w:val="0"/>
      <w:marBottom w:val="0"/>
      <w:divBdr>
        <w:top w:val="none" w:sz="0" w:space="0" w:color="auto"/>
        <w:left w:val="none" w:sz="0" w:space="0" w:color="auto"/>
        <w:bottom w:val="none" w:sz="0" w:space="0" w:color="auto"/>
        <w:right w:val="none" w:sz="0" w:space="0" w:color="auto"/>
      </w:divBdr>
    </w:div>
    <w:div w:id="1376009295">
      <w:bodyDiv w:val="1"/>
      <w:marLeft w:val="0"/>
      <w:marRight w:val="0"/>
      <w:marTop w:val="0"/>
      <w:marBottom w:val="0"/>
      <w:divBdr>
        <w:top w:val="none" w:sz="0" w:space="0" w:color="auto"/>
        <w:left w:val="none" w:sz="0" w:space="0" w:color="auto"/>
        <w:bottom w:val="none" w:sz="0" w:space="0" w:color="auto"/>
        <w:right w:val="none" w:sz="0" w:space="0" w:color="auto"/>
      </w:divBdr>
    </w:div>
    <w:div w:id="1376081212">
      <w:bodyDiv w:val="1"/>
      <w:marLeft w:val="0"/>
      <w:marRight w:val="0"/>
      <w:marTop w:val="0"/>
      <w:marBottom w:val="0"/>
      <w:divBdr>
        <w:top w:val="none" w:sz="0" w:space="0" w:color="auto"/>
        <w:left w:val="none" w:sz="0" w:space="0" w:color="auto"/>
        <w:bottom w:val="none" w:sz="0" w:space="0" w:color="auto"/>
        <w:right w:val="none" w:sz="0" w:space="0" w:color="auto"/>
      </w:divBdr>
    </w:div>
    <w:div w:id="1382292932">
      <w:bodyDiv w:val="1"/>
      <w:marLeft w:val="0"/>
      <w:marRight w:val="0"/>
      <w:marTop w:val="0"/>
      <w:marBottom w:val="0"/>
      <w:divBdr>
        <w:top w:val="none" w:sz="0" w:space="0" w:color="auto"/>
        <w:left w:val="none" w:sz="0" w:space="0" w:color="auto"/>
        <w:bottom w:val="none" w:sz="0" w:space="0" w:color="auto"/>
        <w:right w:val="none" w:sz="0" w:space="0" w:color="auto"/>
      </w:divBdr>
    </w:div>
    <w:div w:id="1390151004">
      <w:bodyDiv w:val="1"/>
      <w:marLeft w:val="0"/>
      <w:marRight w:val="0"/>
      <w:marTop w:val="0"/>
      <w:marBottom w:val="0"/>
      <w:divBdr>
        <w:top w:val="none" w:sz="0" w:space="0" w:color="auto"/>
        <w:left w:val="none" w:sz="0" w:space="0" w:color="auto"/>
        <w:bottom w:val="none" w:sz="0" w:space="0" w:color="auto"/>
        <w:right w:val="none" w:sz="0" w:space="0" w:color="auto"/>
      </w:divBdr>
    </w:div>
    <w:div w:id="1390347386">
      <w:bodyDiv w:val="1"/>
      <w:marLeft w:val="0"/>
      <w:marRight w:val="0"/>
      <w:marTop w:val="0"/>
      <w:marBottom w:val="0"/>
      <w:divBdr>
        <w:top w:val="none" w:sz="0" w:space="0" w:color="auto"/>
        <w:left w:val="none" w:sz="0" w:space="0" w:color="auto"/>
        <w:bottom w:val="none" w:sz="0" w:space="0" w:color="auto"/>
        <w:right w:val="none" w:sz="0" w:space="0" w:color="auto"/>
      </w:divBdr>
      <w:divsChild>
        <w:div w:id="32122826">
          <w:marLeft w:val="1080"/>
          <w:marRight w:val="0"/>
          <w:marTop w:val="100"/>
          <w:marBottom w:val="0"/>
          <w:divBdr>
            <w:top w:val="none" w:sz="0" w:space="0" w:color="auto"/>
            <w:left w:val="none" w:sz="0" w:space="0" w:color="auto"/>
            <w:bottom w:val="none" w:sz="0" w:space="0" w:color="auto"/>
            <w:right w:val="none" w:sz="0" w:space="0" w:color="auto"/>
          </w:divBdr>
        </w:div>
        <w:div w:id="914120539">
          <w:marLeft w:val="1800"/>
          <w:marRight w:val="0"/>
          <w:marTop w:val="100"/>
          <w:marBottom w:val="0"/>
          <w:divBdr>
            <w:top w:val="none" w:sz="0" w:space="0" w:color="auto"/>
            <w:left w:val="none" w:sz="0" w:space="0" w:color="auto"/>
            <w:bottom w:val="none" w:sz="0" w:space="0" w:color="auto"/>
            <w:right w:val="none" w:sz="0" w:space="0" w:color="auto"/>
          </w:divBdr>
        </w:div>
        <w:div w:id="1224172043">
          <w:marLeft w:val="1080"/>
          <w:marRight w:val="0"/>
          <w:marTop w:val="100"/>
          <w:marBottom w:val="0"/>
          <w:divBdr>
            <w:top w:val="none" w:sz="0" w:space="0" w:color="auto"/>
            <w:left w:val="none" w:sz="0" w:space="0" w:color="auto"/>
            <w:bottom w:val="none" w:sz="0" w:space="0" w:color="auto"/>
            <w:right w:val="none" w:sz="0" w:space="0" w:color="auto"/>
          </w:divBdr>
        </w:div>
        <w:div w:id="1429425597">
          <w:marLeft w:val="360"/>
          <w:marRight w:val="0"/>
          <w:marTop w:val="200"/>
          <w:marBottom w:val="0"/>
          <w:divBdr>
            <w:top w:val="none" w:sz="0" w:space="0" w:color="auto"/>
            <w:left w:val="none" w:sz="0" w:space="0" w:color="auto"/>
            <w:bottom w:val="none" w:sz="0" w:space="0" w:color="auto"/>
            <w:right w:val="none" w:sz="0" w:space="0" w:color="auto"/>
          </w:divBdr>
        </w:div>
        <w:div w:id="1539969443">
          <w:marLeft w:val="1800"/>
          <w:marRight w:val="0"/>
          <w:marTop w:val="100"/>
          <w:marBottom w:val="0"/>
          <w:divBdr>
            <w:top w:val="none" w:sz="0" w:space="0" w:color="auto"/>
            <w:left w:val="none" w:sz="0" w:space="0" w:color="auto"/>
            <w:bottom w:val="none" w:sz="0" w:space="0" w:color="auto"/>
            <w:right w:val="none" w:sz="0" w:space="0" w:color="auto"/>
          </w:divBdr>
        </w:div>
      </w:divsChild>
    </w:div>
    <w:div w:id="1393500913">
      <w:bodyDiv w:val="1"/>
      <w:marLeft w:val="0"/>
      <w:marRight w:val="0"/>
      <w:marTop w:val="0"/>
      <w:marBottom w:val="0"/>
      <w:divBdr>
        <w:top w:val="none" w:sz="0" w:space="0" w:color="auto"/>
        <w:left w:val="none" w:sz="0" w:space="0" w:color="auto"/>
        <w:bottom w:val="none" w:sz="0" w:space="0" w:color="auto"/>
        <w:right w:val="none" w:sz="0" w:space="0" w:color="auto"/>
      </w:divBdr>
    </w:div>
    <w:div w:id="1395810472">
      <w:bodyDiv w:val="1"/>
      <w:marLeft w:val="0"/>
      <w:marRight w:val="0"/>
      <w:marTop w:val="0"/>
      <w:marBottom w:val="0"/>
      <w:divBdr>
        <w:top w:val="none" w:sz="0" w:space="0" w:color="auto"/>
        <w:left w:val="none" w:sz="0" w:space="0" w:color="auto"/>
        <w:bottom w:val="none" w:sz="0" w:space="0" w:color="auto"/>
        <w:right w:val="none" w:sz="0" w:space="0" w:color="auto"/>
      </w:divBdr>
    </w:div>
    <w:div w:id="1398094837">
      <w:bodyDiv w:val="1"/>
      <w:marLeft w:val="0"/>
      <w:marRight w:val="0"/>
      <w:marTop w:val="0"/>
      <w:marBottom w:val="0"/>
      <w:divBdr>
        <w:top w:val="none" w:sz="0" w:space="0" w:color="auto"/>
        <w:left w:val="none" w:sz="0" w:space="0" w:color="auto"/>
        <w:bottom w:val="none" w:sz="0" w:space="0" w:color="auto"/>
        <w:right w:val="none" w:sz="0" w:space="0" w:color="auto"/>
      </w:divBdr>
    </w:div>
    <w:div w:id="1401635053">
      <w:bodyDiv w:val="1"/>
      <w:marLeft w:val="0"/>
      <w:marRight w:val="0"/>
      <w:marTop w:val="0"/>
      <w:marBottom w:val="0"/>
      <w:divBdr>
        <w:top w:val="none" w:sz="0" w:space="0" w:color="auto"/>
        <w:left w:val="none" w:sz="0" w:space="0" w:color="auto"/>
        <w:bottom w:val="none" w:sz="0" w:space="0" w:color="auto"/>
        <w:right w:val="none" w:sz="0" w:space="0" w:color="auto"/>
      </w:divBdr>
    </w:div>
    <w:div w:id="1425374753">
      <w:bodyDiv w:val="1"/>
      <w:marLeft w:val="0"/>
      <w:marRight w:val="0"/>
      <w:marTop w:val="0"/>
      <w:marBottom w:val="0"/>
      <w:divBdr>
        <w:top w:val="none" w:sz="0" w:space="0" w:color="auto"/>
        <w:left w:val="none" w:sz="0" w:space="0" w:color="auto"/>
        <w:bottom w:val="none" w:sz="0" w:space="0" w:color="auto"/>
        <w:right w:val="none" w:sz="0" w:space="0" w:color="auto"/>
      </w:divBdr>
    </w:div>
    <w:div w:id="1436051734">
      <w:bodyDiv w:val="1"/>
      <w:marLeft w:val="0"/>
      <w:marRight w:val="0"/>
      <w:marTop w:val="0"/>
      <w:marBottom w:val="0"/>
      <w:divBdr>
        <w:top w:val="none" w:sz="0" w:space="0" w:color="auto"/>
        <w:left w:val="none" w:sz="0" w:space="0" w:color="auto"/>
        <w:bottom w:val="none" w:sz="0" w:space="0" w:color="auto"/>
        <w:right w:val="none" w:sz="0" w:space="0" w:color="auto"/>
      </w:divBdr>
    </w:div>
    <w:div w:id="1441103262">
      <w:bodyDiv w:val="1"/>
      <w:marLeft w:val="0"/>
      <w:marRight w:val="0"/>
      <w:marTop w:val="0"/>
      <w:marBottom w:val="0"/>
      <w:divBdr>
        <w:top w:val="none" w:sz="0" w:space="0" w:color="auto"/>
        <w:left w:val="none" w:sz="0" w:space="0" w:color="auto"/>
        <w:bottom w:val="none" w:sz="0" w:space="0" w:color="auto"/>
        <w:right w:val="none" w:sz="0" w:space="0" w:color="auto"/>
      </w:divBdr>
    </w:div>
    <w:div w:id="1443187603">
      <w:bodyDiv w:val="1"/>
      <w:marLeft w:val="0"/>
      <w:marRight w:val="0"/>
      <w:marTop w:val="0"/>
      <w:marBottom w:val="0"/>
      <w:divBdr>
        <w:top w:val="none" w:sz="0" w:space="0" w:color="auto"/>
        <w:left w:val="none" w:sz="0" w:space="0" w:color="auto"/>
        <w:bottom w:val="none" w:sz="0" w:space="0" w:color="auto"/>
        <w:right w:val="none" w:sz="0" w:space="0" w:color="auto"/>
      </w:divBdr>
    </w:div>
    <w:div w:id="1446658516">
      <w:bodyDiv w:val="1"/>
      <w:marLeft w:val="0"/>
      <w:marRight w:val="0"/>
      <w:marTop w:val="0"/>
      <w:marBottom w:val="0"/>
      <w:divBdr>
        <w:top w:val="none" w:sz="0" w:space="0" w:color="auto"/>
        <w:left w:val="none" w:sz="0" w:space="0" w:color="auto"/>
        <w:bottom w:val="none" w:sz="0" w:space="0" w:color="auto"/>
        <w:right w:val="none" w:sz="0" w:space="0" w:color="auto"/>
      </w:divBdr>
    </w:div>
    <w:div w:id="1447655437">
      <w:bodyDiv w:val="1"/>
      <w:marLeft w:val="0"/>
      <w:marRight w:val="0"/>
      <w:marTop w:val="0"/>
      <w:marBottom w:val="0"/>
      <w:divBdr>
        <w:top w:val="none" w:sz="0" w:space="0" w:color="auto"/>
        <w:left w:val="none" w:sz="0" w:space="0" w:color="auto"/>
        <w:bottom w:val="none" w:sz="0" w:space="0" w:color="auto"/>
        <w:right w:val="none" w:sz="0" w:space="0" w:color="auto"/>
      </w:divBdr>
    </w:div>
    <w:div w:id="1452894828">
      <w:bodyDiv w:val="1"/>
      <w:marLeft w:val="0"/>
      <w:marRight w:val="0"/>
      <w:marTop w:val="0"/>
      <w:marBottom w:val="0"/>
      <w:divBdr>
        <w:top w:val="none" w:sz="0" w:space="0" w:color="auto"/>
        <w:left w:val="none" w:sz="0" w:space="0" w:color="auto"/>
        <w:bottom w:val="none" w:sz="0" w:space="0" w:color="auto"/>
        <w:right w:val="none" w:sz="0" w:space="0" w:color="auto"/>
      </w:divBdr>
      <w:divsChild>
        <w:div w:id="417874834">
          <w:marLeft w:val="360"/>
          <w:marRight w:val="0"/>
          <w:marTop w:val="200"/>
          <w:marBottom w:val="0"/>
          <w:divBdr>
            <w:top w:val="none" w:sz="0" w:space="0" w:color="auto"/>
            <w:left w:val="none" w:sz="0" w:space="0" w:color="auto"/>
            <w:bottom w:val="none" w:sz="0" w:space="0" w:color="auto"/>
            <w:right w:val="none" w:sz="0" w:space="0" w:color="auto"/>
          </w:divBdr>
        </w:div>
      </w:divsChild>
    </w:div>
    <w:div w:id="1453790585">
      <w:bodyDiv w:val="1"/>
      <w:marLeft w:val="0"/>
      <w:marRight w:val="0"/>
      <w:marTop w:val="0"/>
      <w:marBottom w:val="0"/>
      <w:divBdr>
        <w:top w:val="none" w:sz="0" w:space="0" w:color="auto"/>
        <w:left w:val="none" w:sz="0" w:space="0" w:color="auto"/>
        <w:bottom w:val="none" w:sz="0" w:space="0" w:color="auto"/>
        <w:right w:val="none" w:sz="0" w:space="0" w:color="auto"/>
      </w:divBdr>
    </w:div>
    <w:div w:id="1454909883">
      <w:bodyDiv w:val="1"/>
      <w:marLeft w:val="0"/>
      <w:marRight w:val="0"/>
      <w:marTop w:val="0"/>
      <w:marBottom w:val="0"/>
      <w:divBdr>
        <w:top w:val="none" w:sz="0" w:space="0" w:color="auto"/>
        <w:left w:val="none" w:sz="0" w:space="0" w:color="auto"/>
        <w:bottom w:val="none" w:sz="0" w:space="0" w:color="auto"/>
        <w:right w:val="none" w:sz="0" w:space="0" w:color="auto"/>
      </w:divBdr>
    </w:div>
    <w:div w:id="1458841324">
      <w:bodyDiv w:val="1"/>
      <w:marLeft w:val="0"/>
      <w:marRight w:val="0"/>
      <w:marTop w:val="0"/>
      <w:marBottom w:val="0"/>
      <w:divBdr>
        <w:top w:val="none" w:sz="0" w:space="0" w:color="auto"/>
        <w:left w:val="none" w:sz="0" w:space="0" w:color="auto"/>
        <w:bottom w:val="none" w:sz="0" w:space="0" w:color="auto"/>
        <w:right w:val="none" w:sz="0" w:space="0" w:color="auto"/>
      </w:divBdr>
    </w:div>
    <w:div w:id="1461026001">
      <w:bodyDiv w:val="1"/>
      <w:marLeft w:val="0"/>
      <w:marRight w:val="0"/>
      <w:marTop w:val="0"/>
      <w:marBottom w:val="0"/>
      <w:divBdr>
        <w:top w:val="none" w:sz="0" w:space="0" w:color="auto"/>
        <w:left w:val="none" w:sz="0" w:space="0" w:color="auto"/>
        <w:bottom w:val="none" w:sz="0" w:space="0" w:color="auto"/>
        <w:right w:val="none" w:sz="0" w:space="0" w:color="auto"/>
      </w:divBdr>
    </w:div>
    <w:div w:id="1464930427">
      <w:bodyDiv w:val="1"/>
      <w:marLeft w:val="0"/>
      <w:marRight w:val="0"/>
      <w:marTop w:val="0"/>
      <w:marBottom w:val="0"/>
      <w:divBdr>
        <w:top w:val="none" w:sz="0" w:space="0" w:color="auto"/>
        <w:left w:val="none" w:sz="0" w:space="0" w:color="auto"/>
        <w:bottom w:val="none" w:sz="0" w:space="0" w:color="auto"/>
        <w:right w:val="none" w:sz="0" w:space="0" w:color="auto"/>
      </w:divBdr>
    </w:div>
    <w:div w:id="1465808731">
      <w:bodyDiv w:val="1"/>
      <w:marLeft w:val="0"/>
      <w:marRight w:val="0"/>
      <w:marTop w:val="0"/>
      <w:marBottom w:val="0"/>
      <w:divBdr>
        <w:top w:val="none" w:sz="0" w:space="0" w:color="auto"/>
        <w:left w:val="none" w:sz="0" w:space="0" w:color="auto"/>
        <w:bottom w:val="none" w:sz="0" w:space="0" w:color="auto"/>
        <w:right w:val="none" w:sz="0" w:space="0" w:color="auto"/>
      </w:divBdr>
    </w:div>
    <w:div w:id="1466774225">
      <w:bodyDiv w:val="1"/>
      <w:marLeft w:val="0"/>
      <w:marRight w:val="0"/>
      <w:marTop w:val="0"/>
      <w:marBottom w:val="0"/>
      <w:divBdr>
        <w:top w:val="none" w:sz="0" w:space="0" w:color="auto"/>
        <w:left w:val="none" w:sz="0" w:space="0" w:color="auto"/>
        <w:bottom w:val="none" w:sz="0" w:space="0" w:color="auto"/>
        <w:right w:val="none" w:sz="0" w:space="0" w:color="auto"/>
      </w:divBdr>
    </w:div>
    <w:div w:id="1484546577">
      <w:bodyDiv w:val="1"/>
      <w:marLeft w:val="0"/>
      <w:marRight w:val="0"/>
      <w:marTop w:val="0"/>
      <w:marBottom w:val="0"/>
      <w:divBdr>
        <w:top w:val="none" w:sz="0" w:space="0" w:color="auto"/>
        <w:left w:val="none" w:sz="0" w:space="0" w:color="auto"/>
        <w:bottom w:val="none" w:sz="0" w:space="0" w:color="auto"/>
        <w:right w:val="none" w:sz="0" w:space="0" w:color="auto"/>
      </w:divBdr>
    </w:div>
    <w:div w:id="1485782763">
      <w:bodyDiv w:val="1"/>
      <w:marLeft w:val="0"/>
      <w:marRight w:val="0"/>
      <w:marTop w:val="0"/>
      <w:marBottom w:val="0"/>
      <w:divBdr>
        <w:top w:val="none" w:sz="0" w:space="0" w:color="auto"/>
        <w:left w:val="none" w:sz="0" w:space="0" w:color="auto"/>
        <w:bottom w:val="none" w:sz="0" w:space="0" w:color="auto"/>
        <w:right w:val="none" w:sz="0" w:space="0" w:color="auto"/>
      </w:divBdr>
    </w:div>
    <w:div w:id="1492602023">
      <w:bodyDiv w:val="1"/>
      <w:marLeft w:val="0"/>
      <w:marRight w:val="0"/>
      <w:marTop w:val="0"/>
      <w:marBottom w:val="0"/>
      <w:divBdr>
        <w:top w:val="none" w:sz="0" w:space="0" w:color="auto"/>
        <w:left w:val="none" w:sz="0" w:space="0" w:color="auto"/>
        <w:bottom w:val="none" w:sz="0" w:space="0" w:color="auto"/>
        <w:right w:val="none" w:sz="0" w:space="0" w:color="auto"/>
      </w:divBdr>
    </w:div>
    <w:div w:id="1494712283">
      <w:bodyDiv w:val="1"/>
      <w:marLeft w:val="0"/>
      <w:marRight w:val="0"/>
      <w:marTop w:val="0"/>
      <w:marBottom w:val="0"/>
      <w:divBdr>
        <w:top w:val="none" w:sz="0" w:space="0" w:color="auto"/>
        <w:left w:val="none" w:sz="0" w:space="0" w:color="auto"/>
        <w:bottom w:val="none" w:sz="0" w:space="0" w:color="auto"/>
        <w:right w:val="none" w:sz="0" w:space="0" w:color="auto"/>
      </w:divBdr>
    </w:div>
    <w:div w:id="1496144627">
      <w:bodyDiv w:val="1"/>
      <w:marLeft w:val="0"/>
      <w:marRight w:val="0"/>
      <w:marTop w:val="0"/>
      <w:marBottom w:val="0"/>
      <w:divBdr>
        <w:top w:val="none" w:sz="0" w:space="0" w:color="auto"/>
        <w:left w:val="none" w:sz="0" w:space="0" w:color="auto"/>
        <w:bottom w:val="none" w:sz="0" w:space="0" w:color="auto"/>
        <w:right w:val="none" w:sz="0" w:space="0" w:color="auto"/>
      </w:divBdr>
    </w:div>
    <w:div w:id="1500657189">
      <w:bodyDiv w:val="1"/>
      <w:marLeft w:val="0"/>
      <w:marRight w:val="0"/>
      <w:marTop w:val="0"/>
      <w:marBottom w:val="0"/>
      <w:divBdr>
        <w:top w:val="none" w:sz="0" w:space="0" w:color="auto"/>
        <w:left w:val="none" w:sz="0" w:space="0" w:color="auto"/>
        <w:bottom w:val="none" w:sz="0" w:space="0" w:color="auto"/>
        <w:right w:val="none" w:sz="0" w:space="0" w:color="auto"/>
      </w:divBdr>
    </w:div>
    <w:div w:id="1501190561">
      <w:bodyDiv w:val="1"/>
      <w:marLeft w:val="0"/>
      <w:marRight w:val="0"/>
      <w:marTop w:val="0"/>
      <w:marBottom w:val="0"/>
      <w:divBdr>
        <w:top w:val="none" w:sz="0" w:space="0" w:color="auto"/>
        <w:left w:val="none" w:sz="0" w:space="0" w:color="auto"/>
        <w:bottom w:val="none" w:sz="0" w:space="0" w:color="auto"/>
        <w:right w:val="none" w:sz="0" w:space="0" w:color="auto"/>
      </w:divBdr>
    </w:div>
    <w:div w:id="1507095814">
      <w:bodyDiv w:val="1"/>
      <w:marLeft w:val="0"/>
      <w:marRight w:val="0"/>
      <w:marTop w:val="0"/>
      <w:marBottom w:val="0"/>
      <w:divBdr>
        <w:top w:val="none" w:sz="0" w:space="0" w:color="auto"/>
        <w:left w:val="none" w:sz="0" w:space="0" w:color="auto"/>
        <w:bottom w:val="none" w:sz="0" w:space="0" w:color="auto"/>
        <w:right w:val="none" w:sz="0" w:space="0" w:color="auto"/>
      </w:divBdr>
    </w:div>
    <w:div w:id="1509372270">
      <w:bodyDiv w:val="1"/>
      <w:marLeft w:val="0"/>
      <w:marRight w:val="0"/>
      <w:marTop w:val="0"/>
      <w:marBottom w:val="0"/>
      <w:divBdr>
        <w:top w:val="none" w:sz="0" w:space="0" w:color="auto"/>
        <w:left w:val="none" w:sz="0" w:space="0" w:color="auto"/>
        <w:bottom w:val="none" w:sz="0" w:space="0" w:color="auto"/>
        <w:right w:val="none" w:sz="0" w:space="0" w:color="auto"/>
      </w:divBdr>
    </w:div>
    <w:div w:id="1517228730">
      <w:bodyDiv w:val="1"/>
      <w:marLeft w:val="0"/>
      <w:marRight w:val="0"/>
      <w:marTop w:val="0"/>
      <w:marBottom w:val="0"/>
      <w:divBdr>
        <w:top w:val="none" w:sz="0" w:space="0" w:color="auto"/>
        <w:left w:val="none" w:sz="0" w:space="0" w:color="auto"/>
        <w:bottom w:val="none" w:sz="0" w:space="0" w:color="auto"/>
        <w:right w:val="none" w:sz="0" w:space="0" w:color="auto"/>
      </w:divBdr>
    </w:div>
    <w:div w:id="1519006337">
      <w:bodyDiv w:val="1"/>
      <w:marLeft w:val="0"/>
      <w:marRight w:val="0"/>
      <w:marTop w:val="0"/>
      <w:marBottom w:val="0"/>
      <w:divBdr>
        <w:top w:val="none" w:sz="0" w:space="0" w:color="auto"/>
        <w:left w:val="none" w:sz="0" w:space="0" w:color="auto"/>
        <w:bottom w:val="none" w:sz="0" w:space="0" w:color="auto"/>
        <w:right w:val="none" w:sz="0" w:space="0" w:color="auto"/>
      </w:divBdr>
    </w:div>
    <w:div w:id="1527523034">
      <w:bodyDiv w:val="1"/>
      <w:marLeft w:val="0"/>
      <w:marRight w:val="0"/>
      <w:marTop w:val="0"/>
      <w:marBottom w:val="0"/>
      <w:divBdr>
        <w:top w:val="none" w:sz="0" w:space="0" w:color="auto"/>
        <w:left w:val="none" w:sz="0" w:space="0" w:color="auto"/>
        <w:bottom w:val="none" w:sz="0" w:space="0" w:color="auto"/>
        <w:right w:val="none" w:sz="0" w:space="0" w:color="auto"/>
      </w:divBdr>
    </w:div>
    <w:div w:id="1529023942">
      <w:bodyDiv w:val="1"/>
      <w:marLeft w:val="0"/>
      <w:marRight w:val="0"/>
      <w:marTop w:val="0"/>
      <w:marBottom w:val="0"/>
      <w:divBdr>
        <w:top w:val="none" w:sz="0" w:space="0" w:color="auto"/>
        <w:left w:val="none" w:sz="0" w:space="0" w:color="auto"/>
        <w:bottom w:val="none" w:sz="0" w:space="0" w:color="auto"/>
        <w:right w:val="none" w:sz="0" w:space="0" w:color="auto"/>
      </w:divBdr>
    </w:div>
    <w:div w:id="1530217498">
      <w:bodyDiv w:val="1"/>
      <w:marLeft w:val="0"/>
      <w:marRight w:val="0"/>
      <w:marTop w:val="0"/>
      <w:marBottom w:val="0"/>
      <w:divBdr>
        <w:top w:val="none" w:sz="0" w:space="0" w:color="auto"/>
        <w:left w:val="none" w:sz="0" w:space="0" w:color="auto"/>
        <w:bottom w:val="none" w:sz="0" w:space="0" w:color="auto"/>
        <w:right w:val="none" w:sz="0" w:space="0" w:color="auto"/>
      </w:divBdr>
    </w:div>
    <w:div w:id="1536380206">
      <w:bodyDiv w:val="1"/>
      <w:marLeft w:val="0"/>
      <w:marRight w:val="0"/>
      <w:marTop w:val="0"/>
      <w:marBottom w:val="0"/>
      <w:divBdr>
        <w:top w:val="none" w:sz="0" w:space="0" w:color="auto"/>
        <w:left w:val="none" w:sz="0" w:space="0" w:color="auto"/>
        <w:bottom w:val="none" w:sz="0" w:space="0" w:color="auto"/>
        <w:right w:val="none" w:sz="0" w:space="0" w:color="auto"/>
      </w:divBdr>
    </w:div>
    <w:div w:id="1537542095">
      <w:bodyDiv w:val="1"/>
      <w:marLeft w:val="0"/>
      <w:marRight w:val="0"/>
      <w:marTop w:val="0"/>
      <w:marBottom w:val="0"/>
      <w:divBdr>
        <w:top w:val="none" w:sz="0" w:space="0" w:color="auto"/>
        <w:left w:val="none" w:sz="0" w:space="0" w:color="auto"/>
        <w:bottom w:val="none" w:sz="0" w:space="0" w:color="auto"/>
        <w:right w:val="none" w:sz="0" w:space="0" w:color="auto"/>
      </w:divBdr>
    </w:div>
    <w:div w:id="1538004791">
      <w:bodyDiv w:val="1"/>
      <w:marLeft w:val="0"/>
      <w:marRight w:val="0"/>
      <w:marTop w:val="0"/>
      <w:marBottom w:val="0"/>
      <w:divBdr>
        <w:top w:val="none" w:sz="0" w:space="0" w:color="auto"/>
        <w:left w:val="none" w:sz="0" w:space="0" w:color="auto"/>
        <w:bottom w:val="none" w:sz="0" w:space="0" w:color="auto"/>
        <w:right w:val="none" w:sz="0" w:space="0" w:color="auto"/>
      </w:divBdr>
    </w:div>
    <w:div w:id="1544177606">
      <w:bodyDiv w:val="1"/>
      <w:marLeft w:val="0"/>
      <w:marRight w:val="0"/>
      <w:marTop w:val="0"/>
      <w:marBottom w:val="0"/>
      <w:divBdr>
        <w:top w:val="none" w:sz="0" w:space="0" w:color="auto"/>
        <w:left w:val="none" w:sz="0" w:space="0" w:color="auto"/>
        <w:bottom w:val="none" w:sz="0" w:space="0" w:color="auto"/>
        <w:right w:val="none" w:sz="0" w:space="0" w:color="auto"/>
      </w:divBdr>
    </w:div>
    <w:div w:id="1546870403">
      <w:bodyDiv w:val="1"/>
      <w:marLeft w:val="0"/>
      <w:marRight w:val="0"/>
      <w:marTop w:val="0"/>
      <w:marBottom w:val="0"/>
      <w:divBdr>
        <w:top w:val="none" w:sz="0" w:space="0" w:color="auto"/>
        <w:left w:val="none" w:sz="0" w:space="0" w:color="auto"/>
        <w:bottom w:val="none" w:sz="0" w:space="0" w:color="auto"/>
        <w:right w:val="none" w:sz="0" w:space="0" w:color="auto"/>
      </w:divBdr>
    </w:div>
    <w:div w:id="1549027789">
      <w:bodyDiv w:val="1"/>
      <w:marLeft w:val="0"/>
      <w:marRight w:val="0"/>
      <w:marTop w:val="0"/>
      <w:marBottom w:val="0"/>
      <w:divBdr>
        <w:top w:val="none" w:sz="0" w:space="0" w:color="auto"/>
        <w:left w:val="none" w:sz="0" w:space="0" w:color="auto"/>
        <w:bottom w:val="none" w:sz="0" w:space="0" w:color="auto"/>
        <w:right w:val="none" w:sz="0" w:space="0" w:color="auto"/>
      </w:divBdr>
    </w:div>
    <w:div w:id="1554610821">
      <w:bodyDiv w:val="1"/>
      <w:marLeft w:val="0"/>
      <w:marRight w:val="0"/>
      <w:marTop w:val="0"/>
      <w:marBottom w:val="0"/>
      <w:divBdr>
        <w:top w:val="none" w:sz="0" w:space="0" w:color="auto"/>
        <w:left w:val="none" w:sz="0" w:space="0" w:color="auto"/>
        <w:bottom w:val="none" w:sz="0" w:space="0" w:color="auto"/>
        <w:right w:val="none" w:sz="0" w:space="0" w:color="auto"/>
      </w:divBdr>
    </w:div>
    <w:div w:id="1557546677">
      <w:bodyDiv w:val="1"/>
      <w:marLeft w:val="0"/>
      <w:marRight w:val="0"/>
      <w:marTop w:val="0"/>
      <w:marBottom w:val="0"/>
      <w:divBdr>
        <w:top w:val="none" w:sz="0" w:space="0" w:color="auto"/>
        <w:left w:val="none" w:sz="0" w:space="0" w:color="auto"/>
        <w:bottom w:val="none" w:sz="0" w:space="0" w:color="auto"/>
        <w:right w:val="none" w:sz="0" w:space="0" w:color="auto"/>
      </w:divBdr>
    </w:div>
    <w:div w:id="1559510454">
      <w:bodyDiv w:val="1"/>
      <w:marLeft w:val="0"/>
      <w:marRight w:val="0"/>
      <w:marTop w:val="0"/>
      <w:marBottom w:val="0"/>
      <w:divBdr>
        <w:top w:val="none" w:sz="0" w:space="0" w:color="auto"/>
        <w:left w:val="none" w:sz="0" w:space="0" w:color="auto"/>
        <w:bottom w:val="none" w:sz="0" w:space="0" w:color="auto"/>
        <w:right w:val="none" w:sz="0" w:space="0" w:color="auto"/>
      </w:divBdr>
    </w:div>
    <w:div w:id="1572697681">
      <w:bodyDiv w:val="1"/>
      <w:marLeft w:val="0"/>
      <w:marRight w:val="0"/>
      <w:marTop w:val="0"/>
      <w:marBottom w:val="0"/>
      <w:divBdr>
        <w:top w:val="none" w:sz="0" w:space="0" w:color="auto"/>
        <w:left w:val="none" w:sz="0" w:space="0" w:color="auto"/>
        <w:bottom w:val="none" w:sz="0" w:space="0" w:color="auto"/>
        <w:right w:val="none" w:sz="0" w:space="0" w:color="auto"/>
      </w:divBdr>
    </w:div>
    <w:div w:id="1576284931">
      <w:bodyDiv w:val="1"/>
      <w:marLeft w:val="0"/>
      <w:marRight w:val="0"/>
      <w:marTop w:val="0"/>
      <w:marBottom w:val="0"/>
      <w:divBdr>
        <w:top w:val="none" w:sz="0" w:space="0" w:color="auto"/>
        <w:left w:val="none" w:sz="0" w:space="0" w:color="auto"/>
        <w:bottom w:val="none" w:sz="0" w:space="0" w:color="auto"/>
        <w:right w:val="none" w:sz="0" w:space="0" w:color="auto"/>
      </w:divBdr>
    </w:div>
    <w:div w:id="1576358585">
      <w:bodyDiv w:val="1"/>
      <w:marLeft w:val="0"/>
      <w:marRight w:val="0"/>
      <w:marTop w:val="0"/>
      <w:marBottom w:val="0"/>
      <w:divBdr>
        <w:top w:val="none" w:sz="0" w:space="0" w:color="auto"/>
        <w:left w:val="none" w:sz="0" w:space="0" w:color="auto"/>
        <w:bottom w:val="none" w:sz="0" w:space="0" w:color="auto"/>
        <w:right w:val="none" w:sz="0" w:space="0" w:color="auto"/>
      </w:divBdr>
    </w:div>
    <w:div w:id="1582329770">
      <w:bodyDiv w:val="1"/>
      <w:marLeft w:val="0"/>
      <w:marRight w:val="0"/>
      <w:marTop w:val="0"/>
      <w:marBottom w:val="0"/>
      <w:divBdr>
        <w:top w:val="none" w:sz="0" w:space="0" w:color="auto"/>
        <w:left w:val="none" w:sz="0" w:space="0" w:color="auto"/>
        <w:bottom w:val="none" w:sz="0" w:space="0" w:color="auto"/>
        <w:right w:val="none" w:sz="0" w:space="0" w:color="auto"/>
      </w:divBdr>
    </w:div>
    <w:div w:id="1584953408">
      <w:bodyDiv w:val="1"/>
      <w:marLeft w:val="0"/>
      <w:marRight w:val="0"/>
      <w:marTop w:val="0"/>
      <w:marBottom w:val="0"/>
      <w:divBdr>
        <w:top w:val="none" w:sz="0" w:space="0" w:color="auto"/>
        <w:left w:val="none" w:sz="0" w:space="0" w:color="auto"/>
        <w:bottom w:val="none" w:sz="0" w:space="0" w:color="auto"/>
        <w:right w:val="none" w:sz="0" w:space="0" w:color="auto"/>
      </w:divBdr>
    </w:div>
    <w:div w:id="1587959336">
      <w:bodyDiv w:val="1"/>
      <w:marLeft w:val="0"/>
      <w:marRight w:val="0"/>
      <w:marTop w:val="0"/>
      <w:marBottom w:val="0"/>
      <w:divBdr>
        <w:top w:val="none" w:sz="0" w:space="0" w:color="auto"/>
        <w:left w:val="none" w:sz="0" w:space="0" w:color="auto"/>
        <w:bottom w:val="none" w:sz="0" w:space="0" w:color="auto"/>
        <w:right w:val="none" w:sz="0" w:space="0" w:color="auto"/>
      </w:divBdr>
    </w:div>
    <w:div w:id="1594775521">
      <w:bodyDiv w:val="1"/>
      <w:marLeft w:val="0"/>
      <w:marRight w:val="0"/>
      <w:marTop w:val="0"/>
      <w:marBottom w:val="0"/>
      <w:divBdr>
        <w:top w:val="none" w:sz="0" w:space="0" w:color="auto"/>
        <w:left w:val="none" w:sz="0" w:space="0" w:color="auto"/>
        <w:bottom w:val="none" w:sz="0" w:space="0" w:color="auto"/>
        <w:right w:val="none" w:sz="0" w:space="0" w:color="auto"/>
      </w:divBdr>
    </w:div>
    <w:div w:id="1595934281">
      <w:bodyDiv w:val="1"/>
      <w:marLeft w:val="0"/>
      <w:marRight w:val="0"/>
      <w:marTop w:val="0"/>
      <w:marBottom w:val="0"/>
      <w:divBdr>
        <w:top w:val="none" w:sz="0" w:space="0" w:color="auto"/>
        <w:left w:val="none" w:sz="0" w:space="0" w:color="auto"/>
        <w:bottom w:val="none" w:sz="0" w:space="0" w:color="auto"/>
        <w:right w:val="none" w:sz="0" w:space="0" w:color="auto"/>
      </w:divBdr>
    </w:div>
    <w:div w:id="1599362848">
      <w:bodyDiv w:val="1"/>
      <w:marLeft w:val="0"/>
      <w:marRight w:val="0"/>
      <w:marTop w:val="0"/>
      <w:marBottom w:val="0"/>
      <w:divBdr>
        <w:top w:val="none" w:sz="0" w:space="0" w:color="auto"/>
        <w:left w:val="none" w:sz="0" w:space="0" w:color="auto"/>
        <w:bottom w:val="none" w:sz="0" w:space="0" w:color="auto"/>
        <w:right w:val="none" w:sz="0" w:space="0" w:color="auto"/>
      </w:divBdr>
    </w:div>
    <w:div w:id="1600599686">
      <w:bodyDiv w:val="1"/>
      <w:marLeft w:val="0"/>
      <w:marRight w:val="0"/>
      <w:marTop w:val="0"/>
      <w:marBottom w:val="0"/>
      <w:divBdr>
        <w:top w:val="none" w:sz="0" w:space="0" w:color="auto"/>
        <w:left w:val="none" w:sz="0" w:space="0" w:color="auto"/>
        <w:bottom w:val="none" w:sz="0" w:space="0" w:color="auto"/>
        <w:right w:val="none" w:sz="0" w:space="0" w:color="auto"/>
      </w:divBdr>
    </w:div>
    <w:div w:id="1603293921">
      <w:bodyDiv w:val="1"/>
      <w:marLeft w:val="0"/>
      <w:marRight w:val="0"/>
      <w:marTop w:val="0"/>
      <w:marBottom w:val="0"/>
      <w:divBdr>
        <w:top w:val="none" w:sz="0" w:space="0" w:color="auto"/>
        <w:left w:val="none" w:sz="0" w:space="0" w:color="auto"/>
        <w:bottom w:val="none" w:sz="0" w:space="0" w:color="auto"/>
        <w:right w:val="none" w:sz="0" w:space="0" w:color="auto"/>
      </w:divBdr>
    </w:div>
    <w:div w:id="1608929893">
      <w:bodyDiv w:val="1"/>
      <w:marLeft w:val="0"/>
      <w:marRight w:val="0"/>
      <w:marTop w:val="0"/>
      <w:marBottom w:val="0"/>
      <w:divBdr>
        <w:top w:val="none" w:sz="0" w:space="0" w:color="auto"/>
        <w:left w:val="none" w:sz="0" w:space="0" w:color="auto"/>
        <w:bottom w:val="none" w:sz="0" w:space="0" w:color="auto"/>
        <w:right w:val="none" w:sz="0" w:space="0" w:color="auto"/>
      </w:divBdr>
    </w:div>
    <w:div w:id="1610431942">
      <w:bodyDiv w:val="1"/>
      <w:marLeft w:val="0"/>
      <w:marRight w:val="0"/>
      <w:marTop w:val="0"/>
      <w:marBottom w:val="0"/>
      <w:divBdr>
        <w:top w:val="none" w:sz="0" w:space="0" w:color="auto"/>
        <w:left w:val="none" w:sz="0" w:space="0" w:color="auto"/>
        <w:bottom w:val="none" w:sz="0" w:space="0" w:color="auto"/>
        <w:right w:val="none" w:sz="0" w:space="0" w:color="auto"/>
      </w:divBdr>
    </w:div>
    <w:div w:id="1619681029">
      <w:bodyDiv w:val="1"/>
      <w:marLeft w:val="0"/>
      <w:marRight w:val="0"/>
      <w:marTop w:val="0"/>
      <w:marBottom w:val="0"/>
      <w:divBdr>
        <w:top w:val="none" w:sz="0" w:space="0" w:color="auto"/>
        <w:left w:val="none" w:sz="0" w:space="0" w:color="auto"/>
        <w:bottom w:val="none" w:sz="0" w:space="0" w:color="auto"/>
        <w:right w:val="none" w:sz="0" w:space="0" w:color="auto"/>
      </w:divBdr>
    </w:div>
    <w:div w:id="1629554615">
      <w:bodyDiv w:val="1"/>
      <w:marLeft w:val="0"/>
      <w:marRight w:val="0"/>
      <w:marTop w:val="0"/>
      <w:marBottom w:val="0"/>
      <w:divBdr>
        <w:top w:val="none" w:sz="0" w:space="0" w:color="auto"/>
        <w:left w:val="none" w:sz="0" w:space="0" w:color="auto"/>
        <w:bottom w:val="none" w:sz="0" w:space="0" w:color="auto"/>
        <w:right w:val="none" w:sz="0" w:space="0" w:color="auto"/>
      </w:divBdr>
    </w:div>
    <w:div w:id="1638221814">
      <w:bodyDiv w:val="1"/>
      <w:marLeft w:val="0"/>
      <w:marRight w:val="0"/>
      <w:marTop w:val="0"/>
      <w:marBottom w:val="0"/>
      <w:divBdr>
        <w:top w:val="none" w:sz="0" w:space="0" w:color="auto"/>
        <w:left w:val="none" w:sz="0" w:space="0" w:color="auto"/>
        <w:bottom w:val="none" w:sz="0" w:space="0" w:color="auto"/>
        <w:right w:val="none" w:sz="0" w:space="0" w:color="auto"/>
      </w:divBdr>
    </w:div>
    <w:div w:id="1641689813">
      <w:bodyDiv w:val="1"/>
      <w:marLeft w:val="0"/>
      <w:marRight w:val="0"/>
      <w:marTop w:val="0"/>
      <w:marBottom w:val="0"/>
      <w:divBdr>
        <w:top w:val="none" w:sz="0" w:space="0" w:color="auto"/>
        <w:left w:val="none" w:sz="0" w:space="0" w:color="auto"/>
        <w:bottom w:val="none" w:sz="0" w:space="0" w:color="auto"/>
        <w:right w:val="none" w:sz="0" w:space="0" w:color="auto"/>
      </w:divBdr>
    </w:div>
    <w:div w:id="1643733597">
      <w:bodyDiv w:val="1"/>
      <w:marLeft w:val="0"/>
      <w:marRight w:val="0"/>
      <w:marTop w:val="0"/>
      <w:marBottom w:val="0"/>
      <w:divBdr>
        <w:top w:val="none" w:sz="0" w:space="0" w:color="auto"/>
        <w:left w:val="none" w:sz="0" w:space="0" w:color="auto"/>
        <w:bottom w:val="none" w:sz="0" w:space="0" w:color="auto"/>
        <w:right w:val="none" w:sz="0" w:space="0" w:color="auto"/>
      </w:divBdr>
    </w:div>
    <w:div w:id="1645819123">
      <w:bodyDiv w:val="1"/>
      <w:marLeft w:val="0"/>
      <w:marRight w:val="0"/>
      <w:marTop w:val="0"/>
      <w:marBottom w:val="0"/>
      <w:divBdr>
        <w:top w:val="none" w:sz="0" w:space="0" w:color="auto"/>
        <w:left w:val="none" w:sz="0" w:space="0" w:color="auto"/>
        <w:bottom w:val="none" w:sz="0" w:space="0" w:color="auto"/>
        <w:right w:val="none" w:sz="0" w:space="0" w:color="auto"/>
      </w:divBdr>
    </w:div>
    <w:div w:id="1648166966">
      <w:bodyDiv w:val="1"/>
      <w:marLeft w:val="0"/>
      <w:marRight w:val="0"/>
      <w:marTop w:val="0"/>
      <w:marBottom w:val="0"/>
      <w:divBdr>
        <w:top w:val="none" w:sz="0" w:space="0" w:color="auto"/>
        <w:left w:val="none" w:sz="0" w:space="0" w:color="auto"/>
        <w:bottom w:val="none" w:sz="0" w:space="0" w:color="auto"/>
        <w:right w:val="none" w:sz="0" w:space="0" w:color="auto"/>
      </w:divBdr>
    </w:div>
    <w:div w:id="1649436682">
      <w:bodyDiv w:val="1"/>
      <w:marLeft w:val="0"/>
      <w:marRight w:val="0"/>
      <w:marTop w:val="0"/>
      <w:marBottom w:val="0"/>
      <w:divBdr>
        <w:top w:val="none" w:sz="0" w:space="0" w:color="auto"/>
        <w:left w:val="none" w:sz="0" w:space="0" w:color="auto"/>
        <w:bottom w:val="none" w:sz="0" w:space="0" w:color="auto"/>
        <w:right w:val="none" w:sz="0" w:space="0" w:color="auto"/>
      </w:divBdr>
    </w:div>
    <w:div w:id="1652949632">
      <w:bodyDiv w:val="1"/>
      <w:marLeft w:val="0"/>
      <w:marRight w:val="0"/>
      <w:marTop w:val="0"/>
      <w:marBottom w:val="0"/>
      <w:divBdr>
        <w:top w:val="none" w:sz="0" w:space="0" w:color="auto"/>
        <w:left w:val="none" w:sz="0" w:space="0" w:color="auto"/>
        <w:bottom w:val="none" w:sz="0" w:space="0" w:color="auto"/>
        <w:right w:val="none" w:sz="0" w:space="0" w:color="auto"/>
      </w:divBdr>
    </w:div>
    <w:div w:id="1660036827">
      <w:bodyDiv w:val="1"/>
      <w:marLeft w:val="0"/>
      <w:marRight w:val="0"/>
      <w:marTop w:val="0"/>
      <w:marBottom w:val="0"/>
      <w:divBdr>
        <w:top w:val="none" w:sz="0" w:space="0" w:color="auto"/>
        <w:left w:val="none" w:sz="0" w:space="0" w:color="auto"/>
        <w:bottom w:val="none" w:sz="0" w:space="0" w:color="auto"/>
        <w:right w:val="none" w:sz="0" w:space="0" w:color="auto"/>
      </w:divBdr>
    </w:div>
    <w:div w:id="1667440875">
      <w:bodyDiv w:val="1"/>
      <w:marLeft w:val="0"/>
      <w:marRight w:val="0"/>
      <w:marTop w:val="0"/>
      <w:marBottom w:val="0"/>
      <w:divBdr>
        <w:top w:val="none" w:sz="0" w:space="0" w:color="auto"/>
        <w:left w:val="none" w:sz="0" w:space="0" w:color="auto"/>
        <w:bottom w:val="none" w:sz="0" w:space="0" w:color="auto"/>
        <w:right w:val="none" w:sz="0" w:space="0" w:color="auto"/>
      </w:divBdr>
    </w:div>
    <w:div w:id="1672948194">
      <w:bodyDiv w:val="1"/>
      <w:marLeft w:val="0"/>
      <w:marRight w:val="0"/>
      <w:marTop w:val="0"/>
      <w:marBottom w:val="0"/>
      <w:divBdr>
        <w:top w:val="none" w:sz="0" w:space="0" w:color="auto"/>
        <w:left w:val="none" w:sz="0" w:space="0" w:color="auto"/>
        <w:bottom w:val="none" w:sz="0" w:space="0" w:color="auto"/>
        <w:right w:val="none" w:sz="0" w:space="0" w:color="auto"/>
      </w:divBdr>
    </w:div>
    <w:div w:id="1673534103">
      <w:bodyDiv w:val="1"/>
      <w:marLeft w:val="0"/>
      <w:marRight w:val="0"/>
      <w:marTop w:val="0"/>
      <w:marBottom w:val="0"/>
      <w:divBdr>
        <w:top w:val="none" w:sz="0" w:space="0" w:color="auto"/>
        <w:left w:val="none" w:sz="0" w:space="0" w:color="auto"/>
        <w:bottom w:val="none" w:sz="0" w:space="0" w:color="auto"/>
        <w:right w:val="none" w:sz="0" w:space="0" w:color="auto"/>
      </w:divBdr>
    </w:div>
    <w:div w:id="1676109548">
      <w:bodyDiv w:val="1"/>
      <w:marLeft w:val="0"/>
      <w:marRight w:val="0"/>
      <w:marTop w:val="0"/>
      <w:marBottom w:val="0"/>
      <w:divBdr>
        <w:top w:val="none" w:sz="0" w:space="0" w:color="auto"/>
        <w:left w:val="none" w:sz="0" w:space="0" w:color="auto"/>
        <w:bottom w:val="none" w:sz="0" w:space="0" w:color="auto"/>
        <w:right w:val="none" w:sz="0" w:space="0" w:color="auto"/>
      </w:divBdr>
    </w:div>
    <w:div w:id="1680622925">
      <w:bodyDiv w:val="1"/>
      <w:marLeft w:val="0"/>
      <w:marRight w:val="0"/>
      <w:marTop w:val="0"/>
      <w:marBottom w:val="0"/>
      <w:divBdr>
        <w:top w:val="none" w:sz="0" w:space="0" w:color="auto"/>
        <w:left w:val="none" w:sz="0" w:space="0" w:color="auto"/>
        <w:bottom w:val="none" w:sz="0" w:space="0" w:color="auto"/>
        <w:right w:val="none" w:sz="0" w:space="0" w:color="auto"/>
      </w:divBdr>
    </w:div>
    <w:div w:id="1683898070">
      <w:bodyDiv w:val="1"/>
      <w:marLeft w:val="0"/>
      <w:marRight w:val="0"/>
      <w:marTop w:val="0"/>
      <w:marBottom w:val="0"/>
      <w:divBdr>
        <w:top w:val="none" w:sz="0" w:space="0" w:color="auto"/>
        <w:left w:val="none" w:sz="0" w:space="0" w:color="auto"/>
        <w:bottom w:val="none" w:sz="0" w:space="0" w:color="auto"/>
        <w:right w:val="none" w:sz="0" w:space="0" w:color="auto"/>
      </w:divBdr>
    </w:div>
    <w:div w:id="1689015984">
      <w:bodyDiv w:val="1"/>
      <w:marLeft w:val="0"/>
      <w:marRight w:val="0"/>
      <w:marTop w:val="0"/>
      <w:marBottom w:val="0"/>
      <w:divBdr>
        <w:top w:val="none" w:sz="0" w:space="0" w:color="auto"/>
        <w:left w:val="none" w:sz="0" w:space="0" w:color="auto"/>
        <w:bottom w:val="none" w:sz="0" w:space="0" w:color="auto"/>
        <w:right w:val="none" w:sz="0" w:space="0" w:color="auto"/>
      </w:divBdr>
    </w:div>
    <w:div w:id="1689023393">
      <w:bodyDiv w:val="1"/>
      <w:marLeft w:val="0"/>
      <w:marRight w:val="0"/>
      <w:marTop w:val="0"/>
      <w:marBottom w:val="0"/>
      <w:divBdr>
        <w:top w:val="none" w:sz="0" w:space="0" w:color="auto"/>
        <w:left w:val="none" w:sz="0" w:space="0" w:color="auto"/>
        <w:bottom w:val="none" w:sz="0" w:space="0" w:color="auto"/>
        <w:right w:val="none" w:sz="0" w:space="0" w:color="auto"/>
      </w:divBdr>
    </w:div>
    <w:div w:id="1693604286">
      <w:bodyDiv w:val="1"/>
      <w:marLeft w:val="0"/>
      <w:marRight w:val="0"/>
      <w:marTop w:val="0"/>
      <w:marBottom w:val="0"/>
      <w:divBdr>
        <w:top w:val="none" w:sz="0" w:space="0" w:color="auto"/>
        <w:left w:val="none" w:sz="0" w:space="0" w:color="auto"/>
        <w:bottom w:val="none" w:sz="0" w:space="0" w:color="auto"/>
        <w:right w:val="none" w:sz="0" w:space="0" w:color="auto"/>
      </w:divBdr>
    </w:div>
    <w:div w:id="1693871991">
      <w:bodyDiv w:val="1"/>
      <w:marLeft w:val="0"/>
      <w:marRight w:val="0"/>
      <w:marTop w:val="0"/>
      <w:marBottom w:val="0"/>
      <w:divBdr>
        <w:top w:val="none" w:sz="0" w:space="0" w:color="auto"/>
        <w:left w:val="none" w:sz="0" w:space="0" w:color="auto"/>
        <w:bottom w:val="none" w:sz="0" w:space="0" w:color="auto"/>
        <w:right w:val="none" w:sz="0" w:space="0" w:color="auto"/>
      </w:divBdr>
    </w:div>
    <w:div w:id="1695157032">
      <w:bodyDiv w:val="1"/>
      <w:marLeft w:val="0"/>
      <w:marRight w:val="0"/>
      <w:marTop w:val="0"/>
      <w:marBottom w:val="0"/>
      <w:divBdr>
        <w:top w:val="none" w:sz="0" w:space="0" w:color="auto"/>
        <w:left w:val="none" w:sz="0" w:space="0" w:color="auto"/>
        <w:bottom w:val="none" w:sz="0" w:space="0" w:color="auto"/>
        <w:right w:val="none" w:sz="0" w:space="0" w:color="auto"/>
      </w:divBdr>
    </w:div>
    <w:div w:id="1698382848">
      <w:bodyDiv w:val="1"/>
      <w:marLeft w:val="0"/>
      <w:marRight w:val="0"/>
      <w:marTop w:val="0"/>
      <w:marBottom w:val="0"/>
      <w:divBdr>
        <w:top w:val="none" w:sz="0" w:space="0" w:color="auto"/>
        <w:left w:val="none" w:sz="0" w:space="0" w:color="auto"/>
        <w:bottom w:val="none" w:sz="0" w:space="0" w:color="auto"/>
        <w:right w:val="none" w:sz="0" w:space="0" w:color="auto"/>
      </w:divBdr>
    </w:div>
    <w:div w:id="1708026829">
      <w:bodyDiv w:val="1"/>
      <w:marLeft w:val="0"/>
      <w:marRight w:val="0"/>
      <w:marTop w:val="0"/>
      <w:marBottom w:val="0"/>
      <w:divBdr>
        <w:top w:val="none" w:sz="0" w:space="0" w:color="auto"/>
        <w:left w:val="none" w:sz="0" w:space="0" w:color="auto"/>
        <w:bottom w:val="none" w:sz="0" w:space="0" w:color="auto"/>
        <w:right w:val="none" w:sz="0" w:space="0" w:color="auto"/>
      </w:divBdr>
    </w:div>
    <w:div w:id="1710255087">
      <w:bodyDiv w:val="1"/>
      <w:marLeft w:val="0"/>
      <w:marRight w:val="0"/>
      <w:marTop w:val="0"/>
      <w:marBottom w:val="0"/>
      <w:divBdr>
        <w:top w:val="none" w:sz="0" w:space="0" w:color="auto"/>
        <w:left w:val="none" w:sz="0" w:space="0" w:color="auto"/>
        <w:bottom w:val="none" w:sz="0" w:space="0" w:color="auto"/>
        <w:right w:val="none" w:sz="0" w:space="0" w:color="auto"/>
      </w:divBdr>
    </w:div>
    <w:div w:id="1715083072">
      <w:bodyDiv w:val="1"/>
      <w:marLeft w:val="0"/>
      <w:marRight w:val="0"/>
      <w:marTop w:val="0"/>
      <w:marBottom w:val="0"/>
      <w:divBdr>
        <w:top w:val="none" w:sz="0" w:space="0" w:color="auto"/>
        <w:left w:val="none" w:sz="0" w:space="0" w:color="auto"/>
        <w:bottom w:val="none" w:sz="0" w:space="0" w:color="auto"/>
        <w:right w:val="none" w:sz="0" w:space="0" w:color="auto"/>
      </w:divBdr>
    </w:div>
    <w:div w:id="1716394038">
      <w:bodyDiv w:val="1"/>
      <w:marLeft w:val="0"/>
      <w:marRight w:val="0"/>
      <w:marTop w:val="0"/>
      <w:marBottom w:val="0"/>
      <w:divBdr>
        <w:top w:val="none" w:sz="0" w:space="0" w:color="auto"/>
        <w:left w:val="none" w:sz="0" w:space="0" w:color="auto"/>
        <w:bottom w:val="none" w:sz="0" w:space="0" w:color="auto"/>
        <w:right w:val="none" w:sz="0" w:space="0" w:color="auto"/>
      </w:divBdr>
    </w:div>
    <w:div w:id="1720933302">
      <w:bodyDiv w:val="1"/>
      <w:marLeft w:val="0"/>
      <w:marRight w:val="0"/>
      <w:marTop w:val="0"/>
      <w:marBottom w:val="0"/>
      <w:divBdr>
        <w:top w:val="none" w:sz="0" w:space="0" w:color="auto"/>
        <w:left w:val="none" w:sz="0" w:space="0" w:color="auto"/>
        <w:bottom w:val="none" w:sz="0" w:space="0" w:color="auto"/>
        <w:right w:val="none" w:sz="0" w:space="0" w:color="auto"/>
      </w:divBdr>
    </w:div>
    <w:div w:id="1721514687">
      <w:bodyDiv w:val="1"/>
      <w:marLeft w:val="0"/>
      <w:marRight w:val="0"/>
      <w:marTop w:val="0"/>
      <w:marBottom w:val="0"/>
      <w:divBdr>
        <w:top w:val="none" w:sz="0" w:space="0" w:color="auto"/>
        <w:left w:val="none" w:sz="0" w:space="0" w:color="auto"/>
        <w:bottom w:val="none" w:sz="0" w:space="0" w:color="auto"/>
        <w:right w:val="none" w:sz="0" w:space="0" w:color="auto"/>
      </w:divBdr>
    </w:div>
    <w:div w:id="1725525292">
      <w:bodyDiv w:val="1"/>
      <w:marLeft w:val="0"/>
      <w:marRight w:val="0"/>
      <w:marTop w:val="0"/>
      <w:marBottom w:val="0"/>
      <w:divBdr>
        <w:top w:val="none" w:sz="0" w:space="0" w:color="auto"/>
        <w:left w:val="none" w:sz="0" w:space="0" w:color="auto"/>
        <w:bottom w:val="none" w:sz="0" w:space="0" w:color="auto"/>
        <w:right w:val="none" w:sz="0" w:space="0" w:color="auto"/>
      </w:divBdr>
    </w:div>
    <w:div w:id="1727071271">
      <w:bodyDiv w:val="1"/>
      <w:marLeft w:val="0"/>
      <w:marRight w:val="0"/>
      <w:marTop w:val="0"/>
      <w:marBottom w:val="0"/>
      <w:divBdr>
        <w:top w:val="none" w:sz="0" w:space="0" w:color="auto"/>
        <w:left w:val="none" w:sz="0" w:space="0" w:color="auto"/>
        <w:bottom w:val="none" w:sz="0" w:space="0" w:color="auto"/>
        <w:right w:val="none" w:sz="0" w:space="0" w:color="auto"/>
      </w:divBdr>
    </w:div>
    <w:div w:id="1731272814">
      <w:bodyDiv w:val="1"/>
      <w:marLeft w:val="0"/>
      <w:marRight w:val="0"/>
      <w:marTop w:val="0"/>
      <w:marBottom w:val="0"/>
      <w:divBdr>
        <w:top w:val="none" w:sz="0" w:space="0" w:color="auto"/>
        <w:left w:val="none" w:sz="0" w:space="0" w:color="auto"/>
        <w:bottom w:val="none" w:sz="0" w:space="0" w:color="auto"/>
        <w:right w:val="none" w:sz="0" w:space="0" w:color="auto"/>
      </w:divBdr>
    </w:div>
    <w:div w:id="1731810015">
      <w:bodyDiv w:val="1"/>
      <w:marLeft w:val="0"/>
      <w:marRight w:val="0"/>
      <w:marTop w:val="0"/>
      <w:marBottom w:val="0"/>
      <w:divBdr>
        <w:top w:val="none" w:sz="0" w:space="0" w:color="auto"/>
        <w:left w:val="none" w:sz="0" w:space="0" w:color="auto"/>
        <w:bottom w:val="none" w:sz="0" w:space="0" w:color="auto"/>
        <w:right w:val="none" w:sz="0" w:space="0" w:color="auto"/>
      </w:divBdr>
    </w:div>
    <w:div w:id="1731920926">
      <w:bodyDiv w:val="1"/>
      <w:marLeft w:val="0"/>
      <w:marRight w:val="0"/>
      <w:marTop w:val="0"/>
      <w:marBottom w:val="0"/>
      <w:divBdr>
        <w:top w:val="none" w:sz="0" w:space="0" w:color="auto"/>
        <w:left w:val="none" w:sz="0" w:space="0" w:color="auto"/>
        <w:bottom w:val="none" w:sz="0" w:space="0" w:color="auto"/>
        <w:right w:val="none" w:sz="0" w:space="0" w:color="auto"/>
      </w:divBdr>
    </w:div>
    <w:div w:id="1732849417">
      <w:bodyDiv w:val="1"/>
      <w:marLeft w:val="0"/>
      <w:marRight w:val="0"/>
      <w:marTop w:val="0"/>
      <w:marBottom w:val="0"/>
      <w:divBdr>
        <w:top w:val="none" w:sz="0" w:space="0" w:color="auto"/>
        <w:left w:val="none" w:sz="0" w:space="0" w:color="auto"/>
        <w:bottom w:val="none" w:sz="0" w:space="0" w:color="auto"/>
        <w:right w:val="none" w:sz="0" w:space="0" w:color="auto"/>
      </w:divBdr>
    </w:div>
    <w:div w:id="1739936340">
      <w:bodyDiv w:val="1"/>
      <w:marLeft w:val="0"/>
      <w:marRight w:val="0"/>
      <w:marTop w:val="0"/>
      <w:marBottom w:val="0"/>
      <w:divBdr>
        <w:top w:val="none" w:sz="0" w:space="0" w:color="auto"/>
        <w:left w:val="none" w:sz="0" w:space="0" w:color="auto"/>
        <w:bottom w:val="none" w:sz="0" w:space="0" w:color="auto"/>
        <w:right w:val="none" w:sz="0" w:space="0" w:color="auto"/>
      </w:divBdr>
    </w:div>
    <w:div w:id="1741322228">
      <w:bodyDiv w:val="1"/>
      <w:marLeft w:val="0"/>
      <w:marRight w:val="0"/>
      <w:marTop w:val="0"/>
      <w:marBottom w:val="0"/>
      <w:divBdr>
        <w:top w:val="none" w:sz="0" w:space="0" w:color="auto"/>
        <w:left w:val="none" w:sz="0" w:space="0" w:color="auto"/>
        <w:bottom w:val="none" w:sz="0" w:space="0" w:color="auto"/>
        <w:right w:val="none" w:sz="0" w:space="0" w:color="auto"/>
      </w:divBdr>
    </w:div>
    <w:div w:id="1749155916">
      <w:bodyDiv w:val="1"/>
      <w:marLeft w:val="0"/>
      <w:marRight w:val="0"/>
      <w:marTop w:val="0"/>
      <w:marBottom w:val="0"/>
      <w:divBdr>
        <w:top w:val="none" w:sz="0" w:space="0" w:color="auto"/>
        <w:left w:val="none" w:sz="0" w:space="0" w:color="auto"/>
        <w:bottom w:val="none" w:sz="0" w:space="0" w:color="auto"/>
        <w:right w:val="none" w:sz="0" w:space="0" w:color="auto"/>
      </w:divBdr>
    </w:div>
    <w:div w:id="1753040114">
      <w:bodyDiv w:val="1"/>
      <w:marLeft w:val="0"/>
      <w:marRight w:val="0"/>
      <w:marTop w:val="0"/>
      <w:marBottom w:val="0"/>
      <w:divBdr>
        <w:top w:val="none" w:sz="0" w:space="0" w:color="auto"/>
        <w:left w:val="none" w:sz="0" w:space="0" w:color="auto"/>
        <w:bottom w:val="none" w:sz="0" w:space="0" w:color="auto"/>
        <w:right w:val="none" w:sz="0" w:space="0" w:color="auto"/>
      </w:divBdr>
    </w:div>
    <w:div w:id="1754276970">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1677598">
      <w:bodyDiv w:val="1"/>
      <w:marLeft w:val="0"/>
      <w:marRight w:val="0"/>
      <w:marTop w:val="0"/>
      <w:marBottom w:val="0"/>
      <w:divBdr>
        <w:top w:val="none" w:sz="0" w:space="0" w:color="auto"/>
        <w:left w:val="none" w:sz="0" w:space="0" w:color="auto"/>
        <w:bottom w:val="none" w:sz="0" w:space="0" w:color="auto"/>
        <w:right w:val="none" w:sz="0" w:space="0" w:color="auto"/>
      </w:divBdr>
    </w:div>
    <w:div w:id="1764103758">
      <w:bodyDiv w:val="1"/>
      <w:marLeft w:val="0"/>
      <w:marRight w:val="0"/>
      <w:marTop w:val="0"/>
      <w:marBottom w:val="0"/>
      <w:divBdr>
        <w:top w:val="none" w:sz="0" w:space="0" w:color="auto"/>
        <w:left w:val="none" w:sz="0" w:space="0" w:color="auto"/>
        <w:bottom w:val="none" w:sz="0" w:space="0" w:color="auto"/>
        <w:right w:val="none" w:sz="0" w:space="0" w:color="auto"/>
      </w:divBdr>
    </w:div>
    <w:div w:id="1764110344">
      <w:bodyDiv w:val="1"/>
      <w:marLeft w:val="0"/>
      <w:marRight w:val="0"/>
      <w:marTop w:val="0"/>
      <w:marBottom w:val="0"/>
      <w:divBdr>
        <w:top w:val="none" w:sz="0" w:space="0" w:color="auto"/>
        <w:left w:val="none" w:sz="0" w:space="0" w:color="auto"/>
        <w:bottom w:val="none" w:sz="0" w:space="0" w:color="auto"/>
        <w:right w:val="none" w:sz="0" w:space="0" w:color="auto"/>
      </w:divBdr>
    </w:div>
    <w:div w:id="1764840943">
      <w:bodyDiv w:val="1"/>
      <w:marLeft w:val="0"/>
      <w:marRight w:val="0"/>
      <w:marTop w:val="0"/>
      <w:marBottom w:val="0"/>
      <w:divBdr>
        <w:top w:val="none" w:sz="0" w:space="0" w:color="auto"/>
        <w:left w:val="none" w:sz="0" w:space="0" w:color="auto"/>
        <w:bottom w:val="none" w:sz="0" w:space="0" w:color="auto"/>
        <w:right w:val="none" w:sz="0" w:space="0" w:color="auto"/>
      </w:divBdr>
    </w:div>
    <w:div w:id="1765347177">
      <w:bodyDiv w:val="1"/>
      <w:marLeft w:val="0"/>
      <w:marRight w:val="0"/>
      <w:marTop w:val="0"/>
      <w:marBottom w:val="0"/>
      <w:divBdr>
        <w:top w:val="none" w:sz="0" w:space="0" w:color="auto"/>
        <w:left w:val="none" w:sz="0" w:space="0" w:color="auto"/>
        <w:bottom w:val="none" w:sz="0" w:space="0" w:color="auto"/>
        <w:right w:val="none" w:sz="0" w:space="0" w:color="auto"/>
      </w:divBdr>
    </w:div>
    <w:div w:id="1768303818">
      <w:bodyDiv w:val="1"/>
      <w:marLeft w:val="0"/>
      <w:marRight w:val="0"/>
      <w:marTop w:val="0"/>
      <w:marBottom w:val="0"/>
      <w:divBdr>
        <w:top w:val="none" w:sz="0" w:space="0" w:color="auto"/>
        <w:left w:val="none" w:sz="0" w:space="0" w:color="auto"/>
        <w:bottom w:val="none" w:sz="0" w:space="0" w:color="auto"/>
        <w:right w:val="none" w:sz="0" w:space="0" w:color="auto"/>
      </w:divBdr>
    </w:div>
    <w:div w:id="1774007650">
      <w:bodyDiv w:val="1"/>
      <w:marLeft w:val="0"/>
      <w:marRight w:val="0"/>
      <w:marTop w:val="0"/>
      <w:marBottom w:val="0"/>
      <w:divBdr>
        <w:top w:val="none" w:sz="0" w:space="0" w:color="auto"/>
        <w:left w:val="none" w:sz="0" w:space="0" w:color="auto"/>
        <w:bottom w:val="none" w:sz="0" w:space="0" w:color="auto"/>
        <w:right w:val="none" w:sz="0" w:space="0" w:color="auto"/>
      </w:divBdr>
    </w:div>
    <w:div w:id="1777210204">
      <w:bodyDiv w:val="1"/>
      <w:marLeft w:val="0"/>
      <w:marRight w:val="0"/>
      <w:marTop w:val="0"/>
      <w:marBottom w:val="0"/>
      <w:divBdr>
        <w:top w:val="none" w:sz="0" w:space="0" w:color="auto"/>
        <w:left w:val="none" w:sz="0" w:space="0" w:color="auto"/>
        <w:bottom w:val="none" w:sz="0" w:space="0" w:color="auto"/>
        <w:right w:val="none" w:sz="0" w:space="0" w:color="auto"/>
      </w:divBdr>
    </w:div>
    <w:div w:id="1777601485">
      <w:bodyDiv w:val="1"/>
      <w:marLeft w:val="0"/>
      <w:marRight w:val="0"/>
      <w:marTop w:val="0"/>
      <w:marBottom w:val="0"/>
      <w:divBdr>
        <w:top w:val="none" w:sz="0" w:space="0" w:color="auto"/>
        <w:left w:val="none" w:sz="0" w:space="0" w:color="auto"/>
        <w:bottom w:val="none" w:sz="0" w:space="0" w:color="auto"/>
        <w:right w:val="none" w:sz="0" w:space="0" w:color="auto"/>
      </w:divBdr>
    </w:div>
    <w:div w:id="1780755348">
      <w:bodyDiv w:val="1"/>
      <w:marLeft w:val="0"/>
      <w:marRight w:val="0"/>
      <w:marTop w:val="0"/>
      <w:marBottom w:val="0"/>
      <w:divBdr>
        <w:top w:val="none" w:sz="0" w:space="0" w:color="auto"/>
        <w:left w:val="none" w:sz="0" w:space="0" w:color="auto"/>
        <w:bottom w:val="none" w:sz="0" w:space="0" w:color="auto"/>
        <w:right w:val="none" w:sz="0" w:space="0" w:color="auto"/>
      </w:divBdr>
    </w:div>
    <w:div w:id="1786729458">
      <w:bodyDiv w:val="1"/>
      <w:marLeft w:val="0"/>
      <w:marRight w:val="0"/>
      <w:marTop w:val="0"/>
      <w:marBottom w:val="0"/>
      <w:divBdr>
        <w:top w:val="none" w:sz="0" w:space="0" w:color="auto"/>
        <w:left w:val="none" w:sz="0" w:space="0" w:color="auto"/>
        <w:bottom w:val="none" w:sz="0" w:space="0" w:color="auto"/>
        <w:right w:val="none" w:sz="0" w:space="0" w:color="auto"/>
      </w:divBdr>
    </w:div>
    <w:div w:id="1800609830">
      <w:bodyDiv w:val="1"/>
      <w:marLeft w:val="0"/>
      <w:marRight w:val="0"/>
      <w:marTop w:val="0"/>
      <w:marBottom w:val="0"/>
      <w:divBdr>
        <w:top w:val="none" w:sz="0" w:space="0" w:color="auto"/>
        <w:left w:val="none" w:sz="0" w:space="0" w:color="auto"/>
        <w:bottom w:val="none" w:sz="0" w:space="0" w:color="auto"/>
        <w:right w:val="none" w:sz="0" w:space="0" w:color="auto"/>
      </w:divBdr>
    </w:div>
    <w:div w:id="1802191055">
      <w:bodyDiv w:val="1"/>
      <w:marLeft w:val="0"/>
      <w:marRight w:val="0"/>
      <w:marTop w:val="0"/>
      <w:marBottom w:val="0"/>
      <w:divBdr>
        <w:top w:val="none" w:sz="0" w:space="0" w:color="auto"/>
        <w:left w:val="none" w:sz="0" w:space="0" w:color="auto"/>
        <w:bottom w:val="none" w:sz="0" w:space="0" w:color="auto"/>
        <w:right w:val="none" w:sz="0" w:space="0" w:color="auto"/>
      </w:divBdr>
    </w:div>
    <w:div w:id="1807239179">
      <w:bodyDiv w:val="1"/>
      <w:marLeft w:val="0"/>
      <w:marRight w:val="0"/>
      <w:marTop w:val="0"/>
      <w:marBottom w:val="0"/>
      <w:divBdr>
        <w:top w:val="none" w:sz="0" w:space="0" w:color="auto"/>
        <w:left w:val="none" w:sz="0" w:space="0" w:color="auto"/>
        <w:bottom w:val="none" w:sz="0" w:space="0" w:color="auto"/>
        <w:right w:val="none" w:sz="0" w:space="0" w:color="auto"/>
      </w:divBdr>
    </w:div>
    <w:div w:id="1812670914">
      <w:bodyDiv w:val="1"/>
      <w:marLeft w:val="0"/>
      <w:marRight w:val="0"/>
      <w:marTop w:val="0"/>
      <w:marBottom w:val="0"/>
      <w:divBdr>
        <w:top w:val="none" w:sz="0" w:space="0" w:color="auto"/>
        <w:left w:val="none" w:sz="0" w:space="0" w:color="auto"/>
        <w:bottom w:val="none" w:sz="0" w:space="0" w:color="auto"/>
        <w:right w:val="none" w:sz="0" w:space="0" w:color="auto"/>
      </w:divBdr>
    </w:div>
    <w:div w:id="1812867838">
      <w:bodyDiv w:val="1"/>
      <w:marLeft w:val="0"/>
      <w:marRight w:val="0"/>
      <w:marTop w:val="0"/>
      <w:marBottom w:val="0"/>
      <w:divBdr>
        <w:top w:val="none" w:sz="0" w:space="0" w:color="auto"/>
        <w:left w:val="none" w:sz="0" w:space="0" w:color="auto"/>
        <w:bottom w:val="none" w:sz="0" w:space="0" w:color="auto"/>
        <w:right w:val="none" w:sz="0" w:space="0" w:color="auto"/>
      </w:divBdr>
    </w:div>
    <w:div w:id="1812940176">
      <w:bodyDiv w:val="1"/>
      <w:marLeft w:val="0"/>
      <w:marRight w:val="0"/>
      <w:marTop w:val="0"/>
      <w:marBottom w:val="0"/>
      <w:divBdr>
        <w:top w:val="none" w:sz="0" w:space="0" w:color="auto"/>
        <w:left w:val="none" w:sz="0" w:space="0" w:color="auto"/>
        <w:bottom w:val="none" w:sz="0" w:space="0" w:color="auto"/>
        <w:right w:val="none" w:sz="0" w:space="0" w:color="auto"/>
      </w:divBdr>
    </w:div>
    <w:div w:id="1814566374">
      <w:bodyDiv w:val="1"/>
      <w:marLeft w:val="0"/>
      <w:marRight w:val="0"/>
      <w:marTop w:val="0"/>
      <w:marBottom w:val="0"/>
      <w:divBdr>
        <w:top w:val="none" w:sz="0" w:space="0" w:color="auto"/>
        <w:left w:val="none" w:sz="0" w:space="0" w:color="auto"/>
        <w:bottom w:val="none" w:sz="0" w:space="0" w:color="auto"/>
        <w:right w:val="none" w:sz="0" w:space="0" w:color="auto"/>
      </w:divBdr>
    </w:div>
    <w:div w:id="1816215347">
      <w:bodyDiv w:val="1"/>
      <w:marLeft w:val="0"/>
      <w:marRight w:val="0"/>
      <w:marTop w:val="0"/>
      <w:marBottom w:val="0"/>
      <w:divBdr>
        <w:top w:val="none" w:sz="0" w:space="0" w:color="auto"/>
        <w:left w:val="none" w:sz="0" w:space="0" w:color="auto"/>
        <w:bottom w:val="none" w:sz="0" w:space="0" w:color="auto"/>
        <w:right w:val="none" w:sz="0" w:space="0" w:color="auto"/>
      </w:divBdr>
    </w:div>
    <w:div w:id="1819686385">
      <w:bodyDiv w:val="1"/>
      <w:marLeft w:val="0"/>
      <w:marRight w:val="0"/>
      <w:marTop w:val="0"/>
      <w:marBottom w:val="0"/>
      <w:divBdr>
        <w:top w:val="none" w:sz="0" w:space="0" w:color="auto"/>
        <w:left w:val="none" w:sz="0" w:space="0" w:color="auto"/>
        <w:bottom w:val="none" w:sz="0" w:space="0" w:color="auto"/>
        <w:right w:val="none" w:sz="0" w:space="0" w:color="auto"/>
      </w:divBdr>
    </w:div>
    <w:div w:id="1820148601">
      <w:bodyDiv w:val="1"/>
      <w:marLeft w:val="0"/>
      <w:marRight w:val="0"/>
      <w:marTop w:val="0"/>
      <w:marBottom w:val="0"/>
      <w:divBdr>
        <w:top w:val="none" w:sz="0" w:space="0" w:color="auto"/>
        <w:left w:val="none" w:sz="0" w:space="0" w:color="auto"/>
        <w:bottom w:val="none" w:sz="0" w:space="0" w:color="auto"/>
        <w:right w:val="none" w:sz="0" w:space="0" w:color="auto"/>
      </w:divBdr>
    </w:div>
    <w:div w:id="1822307592">
      <w:bodyDiv w:val="1"/>
      <w:marLeft w:val="0"/>
      <w:marRight w:val="0"/>
      <w:marTop w:val="0"/>
      <w:marBottom w:val="0"/>
      <w:divBdr>
        <w:top w:val="none" w:sz="0" w:space="0" w:color="auto"/>
        <w:left w:val="none" w:sz="0" w:space="0" w:color="auto"/>
        <w:bottom w:val="none" w:sz="0" w:space="0" w:color="auto"/>
        <w:right w:val="none" w:sz="0" w:space="0" w:color="auto"/>
      </w:divBdr>
    </w:div>
    <w:div w:id="1826896064">
      <w:bodyDiv w:val="1"/>
      <w:marLeft w:val="0"/>
      <w:marRight w:val="0"/>
      <w:marTop w:val="0"/>
      <w:marBottom w:val="0"/>
      <w:divBdr>
        <w:top w:val="none" w:sz="0" w:space="0" w:color="auto"/>
        <w:left w:val="none" w:sz="0" w:space="0" w:color="auto"/>
        <w:bottom w:val="none" w:sz="0" w:space="0" w:color="auto"/>
        <w:right w:val="none" w:sz="0" w:space="0" w:color="auto"/>
      </w:divBdr>
    </w:div>
    <w:div w:id="1828862054">
      <w:bodyDiv w:val="1"/>
      <w:marLeft w:val="0"/>
      <w:marRight w:val="0"/>
      <w:marTop w:val="0"/>
      <w:marBottom w:val="0"/>
      <w:divBdr>
        <w:top w:val="none" w:sz="0" w:space="0" w:color="auto"/>
        <w:left w:val="none" w:sz="0" w:space="0" w:color="auto"/>
        <w:bottom w:val="none" w:sz="0" w:space="0" w:color="auto"/>
        <w:right w:val="none" w:sz="0" w:space="0" w:color="auto"/>
      </w:divBdr>
    </w:div>
    <w:div w:id="1830445097">
      <w:bodyDiv w:val="1"/>
      <w:marLeft w:val="0"/>
      <w:marRight w:val="0"/>
      <w:marTop w:val="0"/>
      <w:marBottom w:val="0"/>
      <w:divBdr>
        <w:top w:val="none" w:sz="0" w:space="0" w:color="auto"/>
        <w:left w:val="none" w:sz="0" w:space="0" w:color="auto"/>
        <w:bottom w:val="none" w:sz="0" w:space="0" w:color="auto"/>
        <w:right w:val="none" w:sz="0" w:space="0" w:color="auto"/>
      </w:divBdr>
    </w:div>
    <w:div w:id="1834177535">
      <w:bodyDiv w:val="1"/>
      <w:marLeft w:val="0"/>
      <w:marRight w:val="0"/>
      <w:marTop w:val="0"/>
      <w:marBottom w:val="0"/>
      <w:divBdr>
        <w:top w:val="none" w:sz="0" w:space="0" w:color="auto"/>
        <w:left w:val="none" w:sz="0" w:space="0" w:color="auto"/>
        <w:bottom w:val="none" w:sz="0" w:space="0" w:color="auto"/>
        <w:right w:val="none" w:sz="0" w:space="0" w:color="auto"/>
      </w:divBdr>
    </w:div>
    <w:div w:id="1837839119">
      <w:bodyDiv w:val="1"/>
      <w:marLeft w:val="0"/>
      <w:marRight w:val="0"/>
      <w:marTop w:val="0"/>
      <w:marBottom w:val="0"/>
      <w:divBdr>
        <w:top w:val="none" w:sz="0" w:space="0" w:color="auto"/>
        <w:left w:val="none" w:sz="0" w:space="0" w:color="auto"/>
        <w:bottom w:val="none" w:sz="0" w:space="0" w:color="auto"/>
        <w:right w:val="none" w:sz="0" w:space="0" w:color="auto"/>
      </w:divBdr>
    </w:div>
    <w:div w:id="1839613774">
      <w:bodyDiv w:val="1"/>
      <w:marLeft w:val="0"/>
      <w:marRight w:val="0"/>
      <w:marTop w:val="0"/>
      <w:marBottom w:val="0"/>
      <w:divBdr>
        <w:top w:val="none" w:sz="0" w:space="0" w:color="auto"/>
        <w:left w:val="none" w:sz="0" w:space="0" w:color="auto"/>
        <w:bottom w:val="none" w:sz="0" w:space="0" w:color="auto"/>
        <w:right w:val="none" w:sz="0" w:space="0" w:color="auto"/>
      </w:divBdr>
    </w:div>
    <w:div w:id="1843741580">
      <w:bodyDiv w:val="1"/>
      <w:marLeft w:val="0"/>
      <w:marRight w:val="0"/>
      <w:marTop w:val="0"/>
      <w:marBottom w:val="0"/>
      <w:divBdr>
        <w:top w:val="none" w:sz="0" w:space="0" w:color="auto"/>
        <w:left w:val="none" w:sz="0" w:space="0" w:color="auto"/>
        <w:bottom w:val="none" w:sz="0" w:space="0" w:color="auto"/>
        <w:right w:val="none" w:sz="0" w:space="0" w:color="auto"/>
      </w:divBdr>
    </w:div>
    <w:div w:id="1845826139">
      <w:bodyDiv w:val="1"/>
      <w:marLeft w:val="0"/>
      <w:marRight w:val="0"/>
      <w:marTop w:val="0"/>
      <w:marBottom w:val="0"/>
      <w:divBdr>
        <w:top w:val="none" w:sz="0" w:space="0" w:color="auto"/>
        <w:left w:val="none" w:sz="0" w:space="0" w:color="auto"/>
        <w:bottom w:val="none" w:sz="0" w:space="0" w:color="auto"/>
        <w:right w:val="none" w:sz="0" w:space="0" w:color="auto"/>
      </w:divBdr>
    </w:div>
    <w:div w:id="1846553103">
      <w:bodyDiv w:val="1"/>
      <w:marLeft w:val="0"/>
      <w:marRight w:val="0"/>
      <w:marTop w:val="0"/>
      <w:marBottom w:val="0"/>
      <w:divBdr>
        <w:top w:val="none" w:sz="0" w:space="0" w:color="auto"/>
        <w:left w:val="none" w:sz="0" w:space="0" w:color="auto"/>
        <w:bottom w:val="none" w:sz="0" w:space="0" w:color="auto"/>
        <w:right w:val="none" w:sz="0" w:space="0" w:color="auto"/>
      </w:divBdr>
    </w:div>
    <w:div w:id="1850438536">
      <w:bodyDiv w:val="1"/>
      <w:marLeft w:val="0"/>
      <w:marRight w:val="0"/>
      <w:marTop w:val="0"/>
      <w:marBottom w:val="0"/>
      <w:divBdr>
        <w:top w:val="none" w:sz="0" w:space="0" w:color="auto"/>
        <w:left w:val="none" w:sz="0" w:space="0" w:color="auto"/>
        <w:bottom w:val="none" w:sz="0" w:space="0" w:color="auto"/>
        <w:right w:val="none" w:sz="0" w:space="0" w:color="auto"/>
      </w:divBdr>
    </w:div>
    <w:div w:id="1866288029">
      <w:bodyDiv w:val="1"/>
      <w:marLeft w:val="0"/>
      <w:marRight w:val="0"/>
      <w:marTop w:val="0"/>
      <w:marBottom w:val="0"/>
      <w:divBdr>
        <w:top w:val="none" w:sz="0" w:space="0" w:color="auto"/>
        <w:left w:val="none" w:sz="0" w:space="0" w:color="auto"/>
        <w:bottom w:val="none" w:sz="0" w:space="0" w:color="auto"/>
        <w:right w:val="none" w:sz="0" w:space="0" w:color="auto"/>
      </w:divBdr>
    </w:div>
    <w:div w:id="1866290704">
      <w:bodyDiv w:val="1"/>
      <w:marLeft w:val="0"/>
      <w:marRight w:val="0"/>
      <w:marTop w:val="0"/>
      <w:marBottom w:val="0"/>
      <w:divBdr>
        <w:top w:val="none" w:sz="0" w:space="0" w:color="auto"/>
        <w:left w:val="none" w:sz="0" w:space="0" w:color="auto"/>
        <w:bottom w:val="none" w:sz="0" w:space="0" w:color="auto"/>
        <w:right w:val="none" w:sz="0" w:space="0" w:color="auto"/>
      </w:divBdr>
    </w:div>
    <w:div w:id="1866746495">
      <w:bodyDiv w:val="1"/>
      <w:marLeft w:val="0"/>
      <w:marRight w:val="0"/>
      <w:marTop w:val="0"/>
      <w:marBottom w:val="0"/>
      <w:divBdr>
        <w:top w:val="none" w:sz="0" w:space="0" w:color="auto"/>
        <w:left w:val="none" w:sz="0" w:space="0" w:color="auto"/>
        <w:bottom w:val="none" w:sz="0" w:space="0" w:color="auto"/>
        <w:right w:val="none" w:sz="0" w:space="0" w:color="auto"/>
      </w:divBdr>
    </w:div>
    <w:div w:id="1867526139">
      <w:bodyDiv w:val="1"/>
      <w:marLeft w:val="0"/>
      <w:marRight w:val="0"/>
      <w:marTop w:val="0"/>
      <w:marBottom w:val="0"/>
      <w:divBdr>
        <w:top w:val="none" w:sz="0" w:space="0" w:color="auto"/>
        <w:left w:val="none" w:sz="0" w:space="0" w:color="auto"/>
        <w:bottom w:val="none" w:sz="0" w:space="0" w:color="auto"/>
        <w:right w:val="none" w:sz="0" w:space="0" w:color="auto"/>
      </w:divBdr>
    </w:div>
    <w:div w:id="1870024931">
      <w:bodyDiv w:val="1"/>
      <w:marLeft w:val="0"/>
      <w:marRight w:val="0"/>
      <w:marTop w:val="0"/>
      <w:marBottom w:val="0"/>
      <w:divBdr>
        <w:top w:val="none" w:sz="0" w:space="0" w:color="auto"/>
        <w:left w:val="none" w:sz="0" w:space="0" w:color="auto"/>
        <w:bottom w:val="none" w:sz="0" w:space="0" w:color="auto"/>
        <w:right w:val="none" w:sz="0" w:space="0" w:color="auto"/>
      </w:divBdr>
    </w:div>
    <w:div w:id="1870606148">
      <w:bodyDiv w:val="1"/>
      <w:marLeft w:val="0"/>
      <w:marRight w:val="0"/>
      <w:marTop w:val="0"/>
      <w:marBottom w:val="0"/>
      <w:divBdr>
        <w:top w:val="none" w:sz="0" w:space="0" w:color="auto"/>
        <w:left w:val="none" w:sz="0" w:space="0" w:color="auto"/>
        <w:bottom w:val="none" w:sz="0" w:space="0" w:color="auto"/>
        <w:right w:val="none" w:sz="0" w:space="0" w:color="auto"/>
      </w:divBdr>
    </w:div>
    <w:div w:id="1877572988">
      <w:bodyDiv w:val="1"/>
      <w:marLeft w:val="0"/>
      <w:marRight w:val="0"/>
      <w:marTop w:val="0"/>
      <w:marBottom w:val="0"/>
      <w:divBdr>
        <w:top w:val="none" w:sz="0" w:space="0" w:color="auto"/>
        <w:left w:val="none" w:sz="0" w:space="0" w:color="auto"/>
        <w:bottom w:val="none" w:sz="0" w:space="0" w:color="auto"/>
        <w:right w:val="none" w:sz="0" w:space="0" w:color="auto"/>
      </w:divBdr>
    </w:div>
    <w:div w:id="1892695190">
      <w:bodyDiv w:val="1"/>
      <w:marLeft w:val="0"/>
      <w:marRight w:val="0"/>
      <w:marTop w:val="0"/>
      <w:marBottom w:val="0"/>
      <w:divBdr>
        <w:top w:val="none" w:sz="0" w:space="0" w:color="auto"/>
        <w:left w:val="none" w:sz="0" w:space="0" w:color="auto"/>
        <w:bottom w:val="none" w:sz="0" w:space="0" w:color="auto"/>
        <w:right w:val="none" w:sz="0" w:space="0" w:color="auto"/>
      </w:divBdr>
    </w:div>
    <w:div w:id="1899054640">
      <w:bodyDiv w:val="1"/>
      <w:marLeft w:val="0"/>
      <w:marRight w:val="0"/>
      <w:marTop w:val="0"/>
      <w:marBottom w:val="0"/>
      <w:divBdr>
        <w:top w:val="none" w:sz="0" w:space="0" w:color="auto"/>
        <w:left w:val="none" w:sz="0" w:space="0" w:color="auto"/>
        <w:bottom w:val="none" w:sz="0" w:space="0" w:color="auto"/>
        <w:right w:val="none" w:sz="0" w:space="0" w:color="auto"/>
      </w:divBdr>
    </w:div>
    <w:div w:id="1905291216">
      <w:bodyDiv w:val="1"/>
      <w:marLeft w:val="0"/>
      <w:marRight w:val="0"/>
      <w:marTop w:val="0"/>
      <w:marBottom w:val="0"/>
      <w:divBdr>
        <w:top w:val="none" w:sz="0" w:space="0" w:color="auto"/>
        <w:left w:val="none" w:sz="0" w:space="0" w:color="auto"/>
        <w:bottom w:val="none" w:sz="0" w:space="0" w:color="auto"/>
        <w:right w:val="none" w:sz="0" w:space="0" w:color="auto"/>
      </w:divBdr>
    </w:div>
    <w:div w:id="1906524302">
      <w:bodyDiv w:val="1"/>
      <w:marLeft w:val="0"/>
      <w:marRight w:val="0"/>
      <w:marTop w:val="0"/>
      <w:marBottom w:val="0"/>
      <w:divBdr>
        <w:top w:val="none" w:sz="0" w:space="0" w:color="auto"/>
        <w:left w:val="none" w:sz="0" w:space="0" w:color="auto"/>
        <w:bottom w:val="none" w:sz="0" w:space="0" w:color="auto"/>
        <w:right w:val="none" w:sz="0" w:space="0" w:color="auto"/>
      </w:divBdr>
    </w:div>
    <w:div w:id="1906793955">
      <w:bodyDiv w:val="1"/>
      <w:marLeft w:val="0"/>
      <w:marRight w:val="0"/>
      <w:marTop w:val="0"/>
      <w:marBottom w:val="0"/>
      <w:divBdr>
        <w:top w:val="none" w:sz="0" w:space="0" w:color="auto"/>
        <w:left w:val="none" w:sz="0" w:space="0" w:color="auto"/>
        <w:bottom w:val="none" w:sz="0" w:space="0" w:color="auto"/>
        <w:right w:val="none" w:sz="0" w:space="0" w:color="auto"/>
      </w:divBdr>
    </w:div>
    <w:div w:id="1908027542">
      <w:bodyDiv w:val="1"/>
      <w:marLeft w:val="0"/>
      <w:marRight w:val="0"/>
      <w:marTop w:val="0"/>
      <w:marBottom w:val="0"/>
      <w:divBdr>
        <w:top w:val="none" w:sz="0" w:space="0" w:color="auto"/>
        <w:left w:val="none" w:sz="0" w:space="0" w:color="auto"/>
        <w:bottom w:val="none" w:sz="0" w:space="0" w:color="auto"/>
        <w:right w:val="none" w:sz="0" w:space="0" w:color="auto"/>
      </w:divBdr>
    </w:div>
    <w:div w:id="1908805182">
      <w:bodyDiv w:val="1"/>
      <w:marLeft w:val="0"/>
      <w:marRight w:val="0"/>
      <w:marTop w:val="0"/>
      <w:marBottom w:val="0"/>
      <w:divBdr>
        <w:top w:val="none" w:sz="0" w:space="0" w:color="auto"/>
        <w:left w:val="none" w:sz="0" w:space="0" w:color="auto"/>
        <w:bottom w:val="none" w:sz="0" w:space="0" w:color="auto"/>
        <w:right w:val="none" w:sz="0" w:space="0" w:color="auto"/>
      </w:divBdr>
    </w:div>
    <w:div w:id="1910647127">
      <w:bodyDiv w:val="1"/>
      <w:marLeft w:val="0"/>
      <w:marRight w:val="0"/>
      <w:marTop w:val="0"/>
      <w:marBottom w:val="0"/>
      <w:divBdr>
        <w:top w:val="none" w:sz="0" w:space="0" w:color="auto"/>
        <w:left w:val="none" w:sz="0" w:space="0" w:color="auto"/>
        <w:bottom w:val="none" w:sz="0" w:space="0" w:color="auto"/>
        <w:right w:val="none" w:sz="0" w:space="0" w:color="auto"/>
      </w:divBdr>
    </w:div>
    <w:div w:id="1917518587">
      <w:bodyDiv w:val="1"/>
      <w:marLeft w:val="0"/>
      <w:marRight w:val="0"/>
      <w:marTop w:val="0"/>
      <w:marBottom w:val="0"/>
      <w:divBdr>
        <w:top w:val="none" w:sz="0" w:space="0" w:color="auto"/>
        <w:left w:val="none" w:sz="0" w:space="0" w:color="auto"/>
        <w:bottom w:val="none" w:sz="0" w:space="0" w:color="auto"/>
        <w:right w:val="none" w:sz="0" w:space="0" w:color="auto"/>
      </w:divBdr>
    </w:div>
    <w:div w:id="1922787420">
      <w:bodyDiv w:val="1"/>
      <w:marLeft w:val="0"/>
      <w:marRight w:val="0"/>
      <w:marTop w:val="0"/>
      <w:marBottom w:val="0"/>
      <w:divBdr>
        <w:top w:val="none" w:sz="0" w:space="0" w:color="auto"/>
        <w:left w:val="none" w:sz="0" w:space="0" w:color="auto"/>
        <w:bottom w:val="none" w:sz="0" w:space="0" w:color="auto"/>
        <w:right w:val="none" w:sz="0" w:space="0" w:color="auto"/>
      </w:divBdr>
    </w:div>
    <w:div w:id="1923641974">
      <w:bodyDiv w:val="1"/>
      <w:marLeft w:val="0"/>
      <w:marRight w:val="0"/>
      <w:marTop w:val="0"/>
      <w:marBottom w:val="0"/>
      <w:divBdr>
        <w:top w:val="none" w:sz="0" w:space="0" w:color="auto"/>
        <w:left w:val="none" w:sz="0" w:space="0" w:color="auto"/>
        <w:bottom w:val="none" w:sz="0" w:space="0" w:color="auto"/>
        <w:right w:val="none" w:sz="0" w:space="0" w:color="auto"/>
      </w:divBdr>
    </w:div>
    <w:div w:id="1923678611">
      <w:bodyDiv w:val="1"/>
      <w:marLeft w:val="0"/>
      <w:marRight w:val="0"/>
      <w:marTop w:val="0"/>
      <w:marBottom w:val="0"/>
      <w:divBdr>
        <w:top w:val="none" w:sz="0" w:space="0" w:color="auto"/>
        <w:left w:val="none" w:sz="0" w:space="0" w:color="auto"/>
        <w:bottom w:val="none" w:sz="0" w:space="0" w:color="auto"/>
        <w:right w:val="none" w:sz="0" w:space="0" w:color="auto"/>
      </w:divBdr>
    </w:div>
    <w:div w:id="1937132936">
      <w:bodyDiv w:val="1"/>
      <w:marLeft w:val="0"/>
      <w:marRight w:val="0"/>
      <w:marTop w:val="0"/>
      <w:marBottom w:val="0"/>
      <w:divBdr>
        <w:top w:val="none" w:sz="0" w:space="0" w:color="auto"/>
        <w:left w:val="none" w:sz="0" w:space="0" w:color="auto"/>
        <w:bottom w:val="none" w:sz="0" w:space="0" w:color="auto"/>
        <w:right w:val="none" w:sz="0" w:space="0" w:color="auto"/>
      </w:divBdr>
    </w:div>
    <w:div w:id="1947106662">
      <w:bodyDiv w:val="1"/>
      <w:marLeft w:val="0"/>
      <w:marRight w:val="0"/>
      <w:marTop w:val="0"/>
      <w:marBottom w:val="0"/>
      <w:divBdr>
        <w:top w:val="none" w:sz="0" w:space="0" w:color="auto"/>
        <w:left w:val="none" w:sz="0" w:space="0" w:color="auto"/>
        <w:bottom w:val="none" w:sz="0" w:space="0" w:color="auto"/>
        <w:right w:val="none" w:sz="0" w:space="0" w:color="auto"/>
      </w:divBdr>
    </w:div>
    <w:div w:id="1949655631">
      <w:bodyDiv w:val="1"/>
      <w:marLeft w:val="0"/>
      <w:marRight w:val="0"/>
      <w:marTop w:val="0"/>
      <w:marBottom w:val="0"/>
      <w:divBdr>
        <w:top w:val="none" w:sz="0" w:space="0" w:color="auto"/>
        <w:left w:val="none" w:sz="0" w:space="0" w:color="auto"/>
        <w:bottom w:val="none" w:sz="0" w:space="0" w:color="auto"/>
        <w:right w:val="none" w:sz="0" w:space="0" w:color="auto"/>
      </w:divBdr>
    </w:div>
    <w:div w:id="1950431277">
      <w:bodyDiv w:val="1"/>
      <w:marLeft w:val="0"/>
      <w:marRight w:val="0"/>
      <w:marTop w:val="0"/>
      <w:marBottom w:val="0"/>
      <w:divBdr>
        <w:top w:val="none" w:sz="0" w:space="0" w:color="auto"/>
        <w:left w:val="none" w:sz="0" w:space="0" w:color="auto"/>
        <w:bottom w:val="none" w:sz="0" w:space="0" w:color="auto"/>
        <w:right w:val="none" w:sz="0" w:space="0" w:color="auto"/>
      </w:divBdr>
    </w:div>
    <w:div w:id="1955358499">
      <w:bodyDiv w:val="1"/>
      <w:marLeft w:val="0"/>
      <w:marRight w:val="0"/>
      <w:marTop w:val="0"/>
      <w:marBottom w:val="0"/>
      <w:divBdr>
        <w:top w:val="none" w:sz="0" w:space="0" w:color="auto"/>
        <w:left w:val="none" w:sz="0" w:space="0" w:color="auto"/>
        <w:bottom w:val="none" w:sz="0" w:space="0" w:color="auto"/>
        <w:right w:val="none" w:sz="0" w:space="0" w:color="auto"/>
      </w:divBdr>
    </w:div>
    <w:div w:id="1955474222">
      <w:bodyDiv w:val="1"/>
      <w:marLeft w:val="0"/>
      <w:marRight w:val="0"/>
      <w:marTop w:val="0"/>
      <w:marBottom w:val="0"/>
      <w:divBdr>
        <w:top w:val="none" w:sz="0" w:space="0" w:color="auto"/>
        <w:left w:val="none" w:sz="0" w:space="0" w:color="auto"/>
        <w:bottom w:val="none" w:sz="0" w:space="0" w:color="auto"/>
        <w:right w:val="none" w:sz="0" w:space="0" w:color="auto"/>
      </w:divBdr>
    </w:div>
    <w:div w:id="1957635280">
      <w:bodyDiv w:val="1"/>
      <w:marLeft w:val="0"/>
      <w:marRight w:val="0"/>
      <w:marTop w:val="0"/>
      <w:marBottom w:val="0"/>
      <w:divBdr>
        <w:top w:val="none" w:sz="0" w:space="0" w:color="auto"/>
        <w:left w:val="none" w:sz="0" w:space="0" w:color="auto"/>
        <w:bottom w:val="none" w:sz="0" w:space="0" w:color="auto"/>
        <w:right w:val="none" w:sz="0" w:space="0" w:color="auto"/>
      </w:divBdr>
    </w:div>
    <w:div w:id="1959796315">
      <w:bodyDiv w:val="1"/>
      <w:marLeft w:val="0"/>
      <w:marRight w:val="0"/>
      <w:marTop w:val="0"/>
      <w:marBottom w:val="0"/>
      <w:divBdr>
        <w:top w:val="none" w:sz="0" w:space="0" w:color="auto"/>
        <w:left w:val="none" w:sz="0" w:space="0" w:color="auto"/>
        <w:bottom w:val="none" w:sz="0" w:space="0" w:color="auto"/>
        <w:right w:val="none" w:sz="0" w:space="0" w:color="auto"/>
      </w:divBdr>
    </w:div>
    <w:div w:id="1966539732">
      <w:bodyDiv w:val="1"/>
      <w:marLeft w:val="0"/>
      <w:marRight w:val="0"/>
      <w:marTop w:val="0"/>
      <w:marBottom w:val="0"/>
      <w:divBdr>
        <w:top w:val="none" w:sz="0" w:space="0" w:color="auto"/>
        <w:left w:val="none" w:sz="0" w:space="0" w:color="auto"/>
        <w:bottom w:val="none" w:sz="0" w:space="0" w:color="auto"/>
        <w:right w:val="none" w:sz="0" w:space="0" w:color="auto"/>
      </w:divBdr>
    </w:div>
    <w:div w:id="1967464420">
      <w:bodyDiv w:val="1"/>
      <w:marLeft w:val="0"/>
      <w:marRight w:val="0"/>
      <w:marTop w:val="0"/>
      <w:marBottom w:val="0"/>
      <w:divBdr>
        <w:top w:val="none" w:sz="0" w:space="0" w:color="auto"/>
        <w:left w:val="none" w:sz="0" w:space="0" w:color="auto"/>
        <w:bottom w:val="none" w:sz="0" w:space="0" w:color="auto"/>
        <w:right w:val="none" w:sz="0" w:space="0" w:color="auto"/>
      </w:divBdr>
    </w:div>
    <w:div w:id="1967469548">
      <w:bodyDiv w:val="1"/>
      <w:marLeft w:val="0"/>
      <w:marRight w:val="0"/>
      <w:marTop w:val="0"/>
      <w:marBottom w:val="0"/>
      <w:divBdr>
        <w:top w:val="none" w:sz="0" w:space="0" w:color="auto"/>
        <w:left w:val="none" w:sz="0" w:space="0" w:color="auto"/>
        <w:bottom w:val="none" w:sz="0" w:space="0" w:color="auto"/>
        <w:right w:val="none" w:sz="0" w:space="0" w:color="auto"/>
      </w:divBdr>
    </w:div>
    <w:div w:id="1974599824">
      <w:bodyDiv w:val="1"/>
      <w:marLeft w:val="0"/>
      <w:marRight w:val="0"/>
      <w:marTop w:val="0"/>
      <w:marBottom w:val="0"/>
      <w:divBdr>
        <w:top w:val="none" w:sz="0" w:space="0" w:color="auto"/>
        <w:left w:val="none" w:sz="0" w:space="0" w:color="auto"/>
        <w:bottom w:val="none" w:sz="0" w:space="0" w:color="auto"/>
        <w:right w:val="none" w:sz="0" w:space="0" w:color="auto"/>
      </w:divBdr>
    </w:div>
    <w:div w:id="1975672731">
      <w:bodyDiv w:val="1"/>
      <w:marLeft w:val="0"/>
      <w:marRight w:val="0"/>
      <w:marTop w:val="0"/>
      <w:marBottom w:val="0"/>
      <w:divBdr>
        <w:top w:val="none" w:sz="0" w:space="0" w:color="auto"/>
        <w:left w:val="none" w:sz="0" w:space="0" w:color="auto"/>
        <w:bottom w:val="none" w:sz="0" w:space="0" w:color="auto"/>
        <w:right w:val="none" w:sz="0" w:space="0" w:color="auto"/>
      </w:divBdr>
    </w:div>
    <w:div w:id="1979918937">
      <w:bodyDiv w:val="1"/>
      <w:marLeft w:val="0"/>
      <w:marRight w:val="0"/>
      <w:marTop w:val="0"/>
      <w:marBottom w:val="0"/>
      <w:divBdr>
        <w:top w:val="none" w:sz="0" w:space="0" w:color="auto"/>
        <w:left w:val="none" w:sz="0" w:space="0" w:color="auto"/>
        <w:bottom w:val="none" w:sz="0" w:space="0" w:color="auto"/>
        <w:right w:val="none" w:sz="0" w:space="0" w:color="auto"/>
      </w:divBdr>
    </w:div>
    <w:div w:id="1981954009">
      <w:bodyDiv w:val="1"/>
      <w:marLeft w:val="0"/>
      <w:marRight w:val="0"/>
      <w:marTop w:val="0"/>
      <w:marBottom w:val="0"/>
      <w:divBdr>
        <w:top w:val="none" w:sz="0" w:space="0" w:color="auto"/>
        <w:left w:val="none" w:sz="0" w:space="0" w:color="auto"/>
        <w:bottom w:val="none" w:sz="0" w:space="0" w:color="auto"/>
        <w:right w:val="none" w:sz="0" w:space="0" w:color="auto"/>
      </w:divBdr>
    </w:div>
    <w:div w:id="1983846935">
      <w:bodyDiv w:val="1"/>
      <w:marLeft w:val="0"/>
      <w:marRight w:val="0"/>
      <w:marTop w:val="0"/>
      <w:marBottom w:val="0"/>
      <w:divBdr>
        <w:top w:val="none" w:sz="0" w:space="0" w:color="auto"/>
        <w:left w:val="none" w:sz="0" w:space="0" w:color="auto"/>
        <w:bottom w:val="none" w:sz="0" w:space="0" w:color="auto"/>
        <w:right w:val="none" w:sz="0" w:space="0" w:color="auto"/>
      </w:divBdr>
    </w:div>
    <w:div w:id="1984961332">
      <w:bodyDiv w:val="1"/>
      <w:marLeft w:val="0"/>
      <w:marRight w:val="0"/>
      <w:marTop w:val="0"/>
      <w:marBottom w:val="0"/>
      <w:divBdr>
        <w:top w:val="none" w:sz="0" w:space="0" w:color="auto"/>
        <w:left w:val="none" w:sz="0" w:space="0" w:color="auto"/>
        <w:bottom w:val="none" w:sz="0" w:space="0" w:color="auto"/>
        <w:right w:val="none" w:sz="0" w:space="0" w:color="auto"/>
      </w:divBdr>
    </w:div>
    <w:div w:id="1990017282">
      <w:bodyDiv w:val="1"/>
      <w:marLeft w:val="0"/>
      <w:marRight w:val="0"/>
      <w:marTop w:val="0"/>
      <w:marBottom w:val="0"/>
      <w:divBdr>
        <w:top w:val="none" w:sz="0" w:space="0" w:color="auto"/>
        <w:left w:val="none" w:sz="0" w:space="0" w:color="auto"/>
        <w:bottom w:val="none" w:sz="0" w:space="0" w:color="auto"/>
        <w:right w:val="none" w:sz="0" w:space="0" w:color="auto"/>
      </w:divBdr>
    </w:div>
    <w:div w:id="1997611880">
      <w:bodyDiv w:val="1"/>
      <w:marLeft w:val="0"/>
      <w:marRight w:val="0"/>
      <w:marTop w:val="0"/>
      <w:marBottom w:val="0"/>
      <w:divBdr>
        <w:top w:val="none" w:sz="0" w:space="0" w:color="auto"/>
        <w:left w:val="none" w:sz="0" w:space="0" w:color="auto"/>
        <w:bottom w:val="none" w:sz="0" w:space="0" w:color="auto"/>
        <w:right w:val="none" w:sz="0" w:space="0" w:color="auto"/>
      </w:divBdr>
    </w:div>
    <w:div w:id="1999336964">
      <w:bodyDiv w:val="1"/>
      <w:marLeft w:val="0"/>
      <w:marRight w:val="0"/>
      <w:marTop w:val="0"/>
      <w:marBottom w:val="0"/>
      <w:divBdr>
        <w:top w:val="none" w:sz="0" w:space="0" w:color="auto"/>
        <w:left w:val="none" w:sz="0" w:space="0" w:color="auto"/>
        <w:bottom w:val="none" w:sz="0" w:space="0" w:color="auto"/>
        <w:right w:val="none" w:sz="0" w:space="0" w:color="auto"/>
      </w:divBdr>
    </w:div>
    <w:div w:id="2004620744">
      <w:bodyDiv w:val="1"/>
      <w:marLeft w:val="0"/>
      <w:marRight w:val="0"/>
      <w:marTop w:val="0"/>
      <w:marBottom w:val="0"/>
      <w:divBdr>
        <w:top w:val="none" w:sz="0" w:space="0" w:color="auto"/>
        <w:left w:val="none" w:sz="0" w:space="0" w:color="auto"/>
        <w:bottom w:val="none" w:sz="0" w:space="0" w:color="auto"/>
        <w:right w:val="none" w:sz="0" w:space="0" w:color="auto"/>
      </w:divBdr>
    </w:div>
    <w:div w:id="2006935712">
      <w:bodyDiv w:val="1"/>
      <w:marLeft w:val="0"/>
      <w:marRight w:val="0"/>
      <w:marTop w:val="0"/>
      <w:marBottom w:val="0"/>
      <w:divBdr>
        <w:top w:val="none" w:sz="0" w:space="0" w:color="auto"/>
        <w:left w:val="none" w:sz="0" w:space="0" w:color="auto"/>
        <w:bottom w:val="none" w:sz="0" w:space="0" w:color="auto"/>
        <w:right w:val="none" w:sz="0" w:space="0" w:color="auto"/>
      </w:divBdr>
    </w:div>
    <w:div w:id="2007703373">
      <w:bodyDiv w:val="1"/>
      <w:marLeft w:val="0"/>
      <w:marRight w:val="0"/>
      <w:marTop w:val="0"/>
      <w:marBottom w:val="0"/>
      <w:divBdr>
        <w:top w:val="none" w:sz="0" w:space="0" w:color="auto"/>
        <w:left w:val="none" w:sz="0" w:space="0" w:color="auto"/>
        <w:bottom w:val="none" w:sz="0" w:space="0" w:color="auto"/>
        <w:right w:val="none" w:sz="0" w:space="0" w:color="auto"/>
      </w:divBdr>
    </w:div>
    <w:div w:id="2008358567">
      <w:bodyDiv w:val="1"/>
      <w:marLeft w:val="0"/>
      <w:marRight w:val="0"/>
      <w:marTop w:val="0"/>
      <w:marBottom w:val="0"/>
      <w:divBdr>
        <w:top w:val="none" w:sz="0" w:space="0" w:color="auto"/>
        <w:left w:val="none" w:sz="0" w:space="0" w:color="auto"/>
        <w:bottom w:val="none" w:sz="0" w:space="0" w:color="auto"/>
        <w:right w:val="none" w:sz="0" w:space="0" w:color="auto"/>
      </w:divBdr>
    </w:div>
    <w:div w:id="2012029664">
      <w:bodyDiv w:val="1"/>
      <w:marLeft w:val="0"/>
      <w:marRight w:val="0"/>
      <w:marTop w:val="0"/>
      <w:marBottom w:val="0"/>
      <w:divBdr>
        <w:top w:val="none" w:sz="0" w:space="0" w:color="auto"/>
        <w:left w:val="none" w:sz="0" w:space="0" w:color="auto"/>
        <w:bottom w:val="none" w:sz="0" w:space="0" w:color="auto"/>
        <w:right w:val="none" w:sz="0" w:space="0" w:color="auto"/>
      </w:divBdr>
      <w:divsChild>
        <w:div w:id="757018023">
          <w:marLeft w:val="1080"/>
          <w:marRight w:val="0"/>
          <w:marTop w:val="100"/>
          <w:marBottom w:val="0"/>
          <w:divBdr>
            <w:top w:val="none" w:sz="0" w:space="0" w:color="auto"/>
            <w:left w:val="none" w:sz="0" w:space="0" w:color="auto"/>
            <w:bottom w:val="none" w:sz="0" w:space="0" w:color="auto"/>
            <w:right w:val="none" w:sz="0" w:space="0" w:color="auto"/>
          </w:divBdr>
        </w:div>
        <w:div w:id="834960488">
          <w:marLeft w:val="360"/>
          <w:marRight w:val="0"/>
          <w:marTop w:val="200"/>
          <w:marBottom w:val="0"/>
          <w:divBdr>
            <w:top w:val="none" w:sz="0" w:space="0" w:color="auto"/>
            <w:left w:val="none" w:sz="0" w:space="0" w:color="auto"/>
            <w:bottom w:val="none" w:sz="0" w:space="0" w:color="auto"/>
            <w:right w:val="none" w:sz="0" w:space="0" w:color="auto"/>
          </w:divBdr>
        </w:div>
        <w:div w:id="845052843">
          <w:marLeft w:val="1800"/>
          <w:marRight w:val="0"/>
          <w:marTop w:val="100"/>
          <w:marBottom w:val="0"/>
          <w:divBdr>
            <w:top w:val="none" w:sz="0" w:space="0" w:color="auto"/>
            <w:left w:val="none" w:sz="0" w:space="0" w:color="auto"/>
            <w:bottom w:val="none" w:sz="0" w:space="0" w:color="auto"/>
            <w:right w:val="none" w:sz="0" w:space="0" w:color="auto"/>
          </w:divBdr>
        </w:div>
        <w:div w:id="1079138931">
          <w:marLeft w:val="1800"/>
          <w:marRight w:val="0"/>
          <w:marTop w:val="100"/>
          <w:marBottom w:val="0"/>
          <w:divBdr>
            <w:top w:val="none" w:sz="0" w:space="0" w:color="auto"/>
            <w:left w:val="none" w:sz="0" w:space="0" w:color="auto"/>
            <w:bottom w:val="none" w:sz="0" w:space="0" w:color="auto"/>
            <w:right w:val="none" w:sz="0" w:space="0" w:color="auto"/>
          </w:divBdr>
        </w:div>
        <w:div w:id="1655601906">
          <w:marLeft w:val="1080"/>
          <w:marRight w:val="0"/>
          <w:marTop w:val="100"/>
          <w:marBottom w:val="0"/>
          <w:divBdr>
            <w:top w:val="none" w:sz="0" w:space="0" w:color="auto"/>
            <w:left w:val="none" w:sz="0" w:space="0" w:color="auto"/>
            <w:bottom w:val="none" w:sz="0" w:space="0" w:color="auto"/>
            <w:right w:val="none" w:sz="0" w:space="0" w:color="auto"/>
          </w:divBdr>
        </w:div>
        <w:div w:id="1852255183">
          <w:marLeft w:val="1800"/>
          <w:marRight w:val="0"/>
          <w:marTop w:val="100"/>
          <w:marBottom w:val="0"/>
          <w:divBdr>
            <w:top w:val="none" w:sz="0" w:space="0" w:color="auto"/>
            <w:left w:val="none" w:sz="0" w:space="0" w:color="auto"/>
            <w:bottom w:val="none" w:sz="0" w:space="0" w:color="auto"/>
            <w:right w:val="none" w:sz="0" w:space="0" w:color="auto"/>
          </w:divBdr>
        </w:div>
      </w:divsChild>
    </w:div>
    <w:div w:id="2019963739">
      <w:bodyDiv w:val="1"/>
      <w:marLeft w:val="0"/>
      <w:marRight w:val="0"/>
      <w:marTop w:val="0"/>
      <w:marBottom w:val="0"/>
      <w:divBdr>
        <w:top w:val="none" w:sz="0" w:space="0" w:color="auto"/>
        <w:left w:val="none" w:sz="0" w:space="0" w:color="auto"/>
        <w:bottom w:val="none" w:sz="0" w:space="0" w:color="auto"/>
        <w:right w:val="none" w:sz="0" w:space="0" w:color="auto"/>
      </w:divBdr>
    </w:div>
    <w:div w:id="2020159046">
      <w:bodyDiv w:val="1"/>
      <w:marLeft w:val="0"/>
      <w:marRight w:val="0"/>
      <w:marTop w:val="0"/>
      <w:marBottom w:val="0"/>
      <w:divBdr>
        <w:top w:val="none" w:sz="0" w:space="0" w:color="auto"/>
        <w:left w:val="none" w:sz="0" w:space="0" w:color="auto"/>
        <w:bottom w:val="none" w:sz="0" w:space="0" w:color="auto"/>
        <w:right w:val="none" w:sz="0" w:space="0" w:color="auto"/>
      </w:divBdr>
    </w:div>
    <w:div w:id="2028826485">
      <w:bodyDiv w:val="1"/>
      <w:marLeft w:val="0"/>
      <w:marRight w:val="0"/>
      <w:marTop w:val="0"/>
      <w:marBottom w:val="0"/>
      <w:divBdr>
        <w:top w:val="none" w:sz="0" w:space="0" w:color="auto"/>
        <w:left w:val="none" w:sz="0" w:space="0" w:color="auto"/>
        <w:bottom w:val="none" w:sz="0" w:space="0" w:color="auto"/>
        <w:right w:val="none" w:sz="0" w:space="0" w:color="auto"/>
      </w:divBdr>
    </w:div>
    <w:div w:id="2036154264">
      <w:bodyDiv w:val="1"/>
      <w:marLeft w:val="0"/>
      <w:marRight w:val="0"/>
      <w:marTop w:val="0"/>
      <w:marBottom w:val="0"/>
      <w:divBdr>
        <w:top w:val="none" w:sz="0" w:space="0" w:color="auto"/>
        <w:left w:val="none" w:sz="0" w:space="0" w:color="auto"/>
        <w:bottom w:val="none" w:sz="0" w:space="0" w:color="auto"/>
        <w:right w:val="none" w:sz="0" w:space="0" w:color="auto"/>
      </w:divBdr>
    </w:div>
    <w:div w:id="2039429136">
      <w:bodyDiv w:val="1"/>
      <w:marLeft w:val="0"/>
      <w:marRight w:val="0"/>
      <w:marTop w:val="0"/>
      <w:marBottom w:val="0"/>
      <w:divBdr>
        <w:top w:val="none" w:sz="0" w:space="0" w:color="auto"/>
        <w:left w:val="none" w:sz="0" w:space="0" w:color="auto"/>
        <w:bottom w:val="none" w:sz="0" w:space="0" w:color="auto"/>
        <w:right w:val="none" w:sz="0" w:space="0" w:color="auto"/>
      </w:divBdr>
    </w:div>
    <w:div w:id="2041279782">
      <w:bodyDiv w:val="1"/>
      <w:marLeft w:val="0"/>
      <w:marRight w:val="0"/>
      <w:marTop w:val="0"/>
      <w:marBottom w:val="0"/>
      <w:divBdr>
        <w:top w:val="none" w:sz="0" w:space="0" w:color="auto"/>
        <w:left w:val="none" w:sz="0" w:space="0" w:color="auto"/>
        <w:bottom w:val="none" w:sz="0" w:space="0" w:color="auto"/>
        <w:right w:val="none" w:sz="0" w:space="0" w:color="auto"/>
      </w:divBdr>
    </w:div>
    <w:div w:id="2046518964">
      <w:bodyDiv w:val="1"/>
      <w:marLeft w:val="0"/>
      <w:marRight w:val="0"/>
      <w:marTop w:val="0"/>
      <w:marBottom w:val="0"/>
      <w:divBdr>
        <w:top w:val="none" w:sz="0" w:space="0" w:color="auto"/>
        <w:left w:val="none" w:sz="0" w:space="0" w:color="auto"/>
        <w:bottom w:val="none" w:sz="0" w:space="0" w:color="auto"/>
        <w:right w:val="none" w:sz="0" w:space="0" w:color="auto"/>
      </w:divBdr>
    </w:div>
    <w:div w:id="2050108582">
      <w:bodyDiv w:val="1"/>
      <w:marLeft w:val="0"/>
      <w:marRight w:val="0"/>
      <w:marTop w:val="0"/>
      <w:marBottom w:val="0"/>
      <w:divBdr>
        <w:top w:val="none" w:sz="0" w:space="0" w:color="auto"/>
        <w:left w:val="none" w:sz="0" w:space="0" w:color="auto"/>
        <w:bottom w:val="none" w:sz="0" w:space="0" w:color="auto"/>
        <w:right w:val="none" w:sz="0" w:space="0" w:color="auto"/>
      </w:divBdr>
    </w:div>
    <w:div w:id="2062174049">
      <w:bodyDiv w:val="1"/>
      <w:marLeft w:val="0"/>
      <w:marRight w:val="0"/>
      <w:marTop w:val="0"/>
      <w:marBottom w:val="0"/>
      <w:divBdr>
        <w:top w:val="none" w:sz="0" w:space="0" w:color="auto"/>
        <w:left w:val="none" w:sz="0" w:space="0" w:color="auto"/>
        <w:bottom w:val="none" w:sz="0" w:space="0" w:color="auto"/>
        <w:right w:val="none" w:sz="0" w:space="0" w:color="auto"/>
      </w:divBdr>
    </w:div>
    <w:div w:id="2063214390">
      <w:bodyDiv w:val="1"/>
      <w:marLeft w:val="0"/>
      <w:marRight w:val="0"/>
      <w:marTop w:val="0"/>
      <w:marBottom w:val="0"/>
      <w:divBdr>
        <w:top w:val="none" w:sz="0" w:space="0" w:color="auto"/>
        <w:left w:val="none" w:sz="0" w:space="0" w:color="auto"/>
        <w:bottom w:val="none" w:sz="0" w:space="0" w:color="auto"/>
        <w:right w:val="none" w:sz="0" w:space="0" w:color="auto"/>
      </w:divBdr>
    </w:div>
    <w:div w:id="2074115714">
      <w:bodyDiv w:val="1"/>
      <w:marLeft w:val="0"/>
      <w:marRight w:val="0"/>
      <w:marTop w:val="0"/>
      <w:marBottom w:val="0"/>
      <w:divBdr>
        <w:top w:val="none" w:sz="0" w:space="0" w:color="auto"/>
        <w:left w:val="none" w:sz="0" w:space="0" w:color="auto"/>
        <w:bottom w:val="none" w:sz="0" w:space="0" w:color="auto"/>
        <w:right w:val="none" w:sz="0" w:space="0" w:color="auto"/>
      </w:divBdr>
    </w:div>
    <w:div w:id="2075158916">
      <w:bodyDiv w:val="1"/>
      <w:marLeft w:val="0"/>
      <w:marRight w:val="0"/>
      <w:marTop w:val="0"/>
      <w:marBottom w:val="0"/>
      <w:divBdr>
        <w:top w:val="none" w:sz="0" w:space="0" w:color="auto"/>
        <w:left w:val="none" w:sz="0" w:space="0" w:color="auto"/>
        <w:bottom w:val="none" w:sz="0" w:space="0" w:color="auto"/>
        <w:right w:val="none" w:sz="0" w:space="0" w:color="auto"/>
      </w:divBdr>
    </w:div>
    <w:div w:id="2080789310">
      <w:bodyDiv w:val="1"/>
      <w:marLeft w:val="0"/>
      <w:marRight w:val="0"/>
      <w:marTop w:val="0"/>
      <w:marBottom w:val="0"/>
      <w:divBdr>
        <w:top w:val="none" w:sz="0" w:space="0" w:color="auto"/>
        <w:left w:val="none" w:sz="0" w:space="0" w:color="auto"/>
        <w:bottom w:val="none" w:sz="0" w:space="0" w:color="auto"/>
        <w:right w:val="none" w:sz="0" w:space="0" w:color="auto"/>
      </w:divBdr>
    </w:div>
    <w:div w:id="2088651431">
      <w:bodyDiv w:val="1"/>
      <w:marLeft w:val="0"/>
      <w:marRight w:val="0"/>
      <w:marTop w:val="0"/>
      <w:marBottom w:val="0"/>
      <w:divBdr>
        <w:top w:val="none" w:sz="0" w:space="0" w:color="auto"/>
        <w:left w:val="none" w:sz="0" w:space="0" w:color="auto"/>
        <w:bottom w:val="none" w:sz="0" w:space="0" w:color="auto"/>
        <w:right w:val="none" w:sz="0" w:space="0" w:color="auto"/>
      </w:divBdr>
    </w:div>
    <w:div w:id="2092191590">
      <w:bodyDiv w:val="1"/>
      <w:marLeft w:val="0"/>
      <w:marRight w:val="0"/>
      <w:marTop w:val="0"/>
      <w:marBottom w:val="0"/>
      <w:divBdr>
        <w:top w:val="none" w:sz="0" w:space="0" w:color="auto"/>
        <w:left w:val="none" w:sz="0" w:space="0" w:color="auto"/>
        <w:bottom w:val="none" w:sz="0" w:space="0" w:color="auto"/>
        <w:right w:val="none" w:sz="0" w:space="0" w:color="auto"/>
      </w:divBdr>
    </w:div>
    <w:div w:id="2092651575">
      <w:bodyDiv w:val="1"/>
      <w:marLeft w:val="0"/>
      <w:marRight w:val="0"/>
      <w:marTop w:val="0"/>
      <w:marBottom w:val="0"/>
      <w:divBdr>
        <w:top w:val="none" w:sz="0" w:space="0" w:color="auto"/>
        <w:left w:val="none" w:sz="0" w:space="0" w:color="auto"/>
        <w:bottom w:val="none" w:sz="0" w:space="0" w:color="auto"/>
        <w:right w:val="none" w:sz="0" w:space="0" w:color="auto"/>
      </w:divBdr>
    </w:div>
    <w:div w:id="2103724609">
      <w:bodyDiv w:val="1"/>
      <w:marLeft w:val="0"/>
      <w:marRight w:val="0"/>
      <w:marTop w:val="0"/>
      <w:marBottom w:val="0"/>
      <w:divBdr>
        <w:top w:val="none" w:sz="0" w:space="0" w:color="auto"/>
        <w:left w:val="none" w:sz="0" w:space="0" w:color="auto"/>
        <w:bottom w:val="none" w:sz="0" w:space="0" w:color="auto"/>
        <w:right w:val="none" w:sz="0" w:space="0" w:color="auto"/>
      </w:divBdr>
    </w:div>
    <w:div w:id="2105832761">
      <w:bodyDiv w:val="1"/>
      <w:marLeft w:val="0"/>
      <w:marRight w:val="0"/>
      <w:marTop w:val="0"/>
      <w:marBottom w:val="0"/>
      <w:divBdr>
        <w:top w:val="none" w:sz="0" w:space="0" w:color="auto"/>
        <w:left w:val="none" w:sz="0" w:space="0" w:color="auto"/>
        <w:bottom w:val="none" w:sz="0" w:space="0" w:color="auto"/>
        <w:right w:val="none" w:sz="0" w:space="0" w:color="auto"/>
      </w:divBdr>
    </w:div>
    <w:div w:id="2116440140">
      <w:bodyDiv w:val="1"/>
      <w:marLeft w:val="0"/>
      <w:marRight w:val="0"/>
      <w:marTop w:val="0"/>
      <w:marBottom w:val="0"/>
      <w:divBdr>
        <w:top w:val="none" w:sz="0" w:space="0" w:color="auto"/>
        <w:left w:val="none" w:sz="0" w:space="0" w:color="auto"/>
        <w:bottom w:val="none" w:sz="0" w:space="0" w:color="auto"/>
        <w:right w:val="none" w:sz="0" w:space="0" w:color="auto"/>
      </w:divBdr>
    </w:div>
    <w:div w:id="2117090428">
      <w:bodyDiv w:val="1"/>
      <w:marLeft w:val="0"/>
      <w:marRight w:val="0"/>
      <w:marTop w:val="0"/>
      <w:marBottom w:val="0"/>
      <w:divBdr>
        <w:top w:val="none" w:sz="0" w:space="0" w:color="auto"/>
        <w:left w:val="none" w:sz="0" w:space="0" w:color="auto"/>
        <w:bottom w:val="none" w:sz="0" w:space="0" w:color="auto"/>
        <w:right w:val="none" w:sz="0" w:space="0" w:color="auto"/>
      </w:divBdr>
    </w:div>
    <w:div w:id="2117211639">
      <w:bodyDiv w:val="1"/>
      <w:marLeft w:val="0"/>
      <w:marRight w:val="0"/>
      <w:marTop w:val="0"/>
      <w:marBottom w:val="0"/>
      <w:divBdr>
        <w:top w:val="none" w:sz="0" w:space="0" w:color="auto"/>
        <w:left w:val="none" w:sz="0" w:space="0" w:color="auto"/>
        <w:bottom w:val="none" w:sz="0" w:space="0" w:color="auto"/>
        <w:right w:val="none" w:sz="0" w:space="0" w:color="auto"/>
      </w:divBdr>
    </w:div>
    <w:div w:id="2118015416">
      <w:bodyDiv w:val="1"/>
      <w:marLeft w:val="0"/>
      <w:marRight w:val="0"/>
      <w:marTop w:val="0"/>
      <w:marBottom w:val="0"/>
      <w:divBdr>
        <w:top w:val="none" w:sz="0" w:space="0" w:color="auto"/>
        <w:left w:val="none" w:sz="0" w:space="0" w:color="auto"/>
        <w:bottom w:val="none" w:sz="0" w:space="0" w:color="auto"/>
        <w:right w:val="none" w:sz="0" w:space="0" w:color="auto"/>
      </w:divBdr>
    </w:div>
    <w:div w:id="2124494035">
      <w:bodyDiv w:val="1"/>
      <w:marLeft w:val="0"/>
      <w:marRight w:val="0"/>
      <w:marTop w:val="0"/>
      <w:marBottom w:val="0"/>
      <w:divBdr>
        <w:top w:val="none" w:sz="0" w:space="0" w:color="auto"/>
        <w:left w:val="none" w:sz="0" w:space="0" w:color="auto"/>
        <w:bottom w:val="none" w:sz="0" w:space="0" w:color="auto"/>
        <w:right w:val="none" w:sz="0" w:space="0" w:color="auto"/>
      </w:divBdr>
    </w:div>
    <w:div w:id="2131825916">
      <w:bodyDiv w:val="1"/>
      <w:marLeft w:val="0"/>
      <w:marRight w:val="0"/>
      <w:marTop w:val="0"/>
      <w:marBottom w:val="0"/>
      <w:divBdr>
        <w:top w:val="none" w:sz="0" w:space="0" w:color="auto"/>
        <w:left w:val="none" w:sz="0" w:space="0" w:color="auto"/>
        <w:bottom w:val="none" w:sz="0" w:space="0" w:color="auto"/>
        <w:right w:val="none" w:sz="0" w:space="0" w:color="auto"/>
      </w:divBdr>
    </w:div>
    <w:div w:id="2133594758">
      <w:bodyDiv w:val="1"/>
      <w:marLeft w:val="0"/>
      <w:marRight w:val="0"/>
      <w:marTop w:val="0"/>
      <w:marBottom w:val="0"/>
      <w:divBdr>
        <w:top w:val="none" w:sz="0" w:space="0" w:color="auto"/>
        <w:left w:val="none" w:sz="0" w:space="0" w:color="auto"/>
        <w:bottom w:val="none" w:sz="0" w:space="0" w:color="auto"/>
        <w:right w:val="none" w:sz="0" w:space="0" w:color="auto"/>
      </w:divBdr>
    </w:div>
    <w:div w:id="2135711841">
      <w:bodyDiv w:val="1"/>
      <w:marLeft w:val="0"/>
      <w:marRight w:val="0"/>
      <w:marTop w:val="0"/>
      <w:marBottom w:val="0"/>
      <w:divBdr>
        <w:top w:val="none" w:sz="0" w:space="0" w:color="auto"/>
        <w:left w:val="none" w:sz="0" w:space="0" w:color="auto"/>
        <w:bottom w:val="none" w:sz="0" w:space="0" w:color="auto"/>
        <w:right w:val="none" w:sz="0" w:space="0" w:color="auto"/>
      </w:divBdr>
    </w:div>
    <w:div w:id="2137527287">
      <w:bodyDiv w:val="1"/>
      <w:marLeft w:val="0"/>
      <w:marRight w:val="0"/>
      <w:marTop w:val="0"/>
      <w:marBottom w:val="0"/>
      <w:divBdr>
        <w:top w:val="none" w:sz="0" w:space="0" w:color="auto"/>
        <w:left w:val="none" w:sz="0" w:space="0" w:color="auto"/>
        <w:bottom w:val="none" w:sz="0" w:space="0" w:color="auto"/>
        <w:right w:val="none" w:sz="0" w:space="0" w:color="auto"/>
      </w:divBdr>
    </w:div>
    <w:div w:id="2138907125">
      <w:bodyDiv w:val="1"/>
      <w:marLeft w:val="0"/>
      <w:marRight w:val="0"/>
      <w:marTop w:val="0"/>
      <w:marBottom w:val="0"/>
      <w:divBdr>
        <w:top w:val="none" w:sz="0" w:space="0" w:color="auto"/>
        <w:left w:val="none" w:sz="0" w:space="0" w:color="auto"/>
        <w:bottom w:val="none" w:sz="0" w:space="0" w:color="auto"/>
        <w:right w:val="none" w:sz="0" w:space="0" w:color="auto"/>
      </w:divBdr>
    </w:div>
    <w:div w:id="213925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mailto:mustofaahmad327@"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sine.ni.com" TargetMode="External"/><Relationship Id="rId25" Type="http://schemas.openxmlformats.org/officeDocument/2006/relationships/hyperlink" Target="mailto:mustofa.ahmad12@mhs.if.its.ac.id"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5112100100\S2\Bismillah%20Tesis\buku\data%20untuk%20buku\hasi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Perbandingan Persebaran Derau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Real Label</c:v>
                </c:pt>
              </c:strCache>
            </c:strRef>
          </c:tx>
          <c:spPr>
            <a:solidFill>
              <a:schemeClr val="accent1"/>
            </a:solidFill>
            <a:ln>
              <a:noFill/>
            </a:ln>
            <a:effectLst/>
          </c:spPr>
          <c:invertIfNegative val="0"/>
          <c:cat>
            <c:strRef>
              <c:f>Sheet1!$A$2:$A$11</c:f>
              <c:strCache>
                <c:ptCount val="10"/>
                <c:pt idx="0">
                  <c:v>1_libra_srs-uji1</c:v>
                </c:pt>
                <c:pt idx="1">
                  <c:v>24_srsv6-uji24</c:v>
                </c:pt>
                <c:pt idx="2">
                  <c:v>18_SoftwareRequirementsSpecification-uji18</c:v>
                </c:pt>
                <c:pt idx="3">
                  <c:v>7_16hlmnExemplu_cerinte_software -uji7</c:v>
                </c:pt>
                <c:pt idx="4">
                  <c:v>12_15hlmnSRS4.0_uji12 </c:v>
                </c:pt>
                <c:pt idx="5">
                  <c:v>4.argos_urd-uji4 </c:v>
                </c:pt>
                <c:pt idx="6">
                  <c:v>13_T1-Req-uji13 </c:v>
                </c:pt>
                <c:pt idx="7">
                  <c:v>15_bpms-uji15 </c:v>
                </c:pt>
                <c:pt idx="8">
                  <c:v>2_SRS_sample V1.2</c:v>
                </c:pt>
                <c:pt idx="9">
                  <c:v>14_yh-rr-ss-jw1-uji14</c:v>
                </c:pt>
              </c:strCache>
            </c:strRef>
          </c:cat>
          <c:val>
            <c:numRef>
              <c:f>Sheet1!$B$2:$B$11</c:f>
              <c:numCache>
                <c:formatCode>General</c:formatCode>
                <c:ptCount val="10"/>
                <c:pt idx="0">
                  <c:v>7.6923076923076927E-2</c:v>
                </c:pt>
                <c:pt idx="1">
                  <c:v>0.125</c:v>
                </c:pt>
                <c:pt idx="2">
                  <c:v>0.10465116279069768</c:v>
                </c:pt>
                <c:pt idx="3">
                  <c:v>0.16666666666666666</c:v>
                </c:pt>
                <c:pt idx="4">
                  <c:v>0.13207547169811321</c:v>
                </c:pt>
                <c:pt idx="5">
                  <c:v>2.564102564102564E-2</c:v>
                </c:pt>
                <c:pt idx="6">
                  <c:v>0.125</c:v>
                </c:pt>
                <c:pt idx="7">
                  <c:v>0.11764705882352941</c:v>
                </c:pt>
                <c:pt idx="8">
                  <c:v>5.8823529411764705E-2</c:v>
                </c:pt>
                <c:pt idx="9">
                  <c:v>3.0303030303030304E-2</c:v>
                </c:pt>
              </c:numCache>
            </c:numRef>
          </c:val>
          <c:extLst>
            <c:ext xmlns:c16="http://schemas.microsoft.com/office/drawing/2014/chart" uri="{C3380CC4-5D6E-409C-BE32-E72D297353CC}">
              <c16:uniqueId val="{00000000-39C3-4EC1-BB06-8C8A9CC6E319}"/>
            </c:ext>
          </c:extLst>
        </c:ser>
        <c:dLbls>
          <c:showLegendKey val="0"/>
          <c:showVal val="0"/>
          <c:showCatName val="0"/>
          <c:showSerName val="0"/>
          <c:showPercent val="0"/>
          <c:showBubbleSize val="0"/>
        </c:dLbls>
        <c:gapWidth val="150"/>
        <c:axId val="261145592"/>
        <c:axId val="412154280"/>
      </c:barChart>
      <c:lineChart>
        <c:grouping val="standard"/>
        <c:varyColors val="0"/>
        <c:ser>
          <c:idx val="1"/>
          <c:order val="1"/>
          <c:tx>
            <c:strRef>
              <c:f>Sheet1!$C$1</c:f>
              <c:strCache>
                <c:ptCount val="1"/>
                <c:pt idx="0">
                  <c:v>Predicted</c:v>
                </c:pt>
              </c:strCache>
            </c:strRef>
          </c:tx>
          <c:spPr>
            <a:ln w="28575" cap="rnd">
              <a:solidFill>
                <a:schemeClr val="accent2"/>
              </a:solidFill>
              <a:round/>
            </a:ln>
            <a:effectLst/>
          </c:spPr>
          <c:marker>
            <c:symbol val="none"/>
          </c:marker>
          <c:cat>
            <c:strRef>
              <c:f>Sheet1!$A$2:$A$11</c:f>
              <c:strCache>
                <c:ptCount val="10"/>
                <c:pt idx="0">
                  <c:v>1_libra_srs-uji1</c:v>
                </c:pt>
                <c:pt idx="1">
                  <c:v>24_srsv6-uji24</c:v>
                </c:pt>
                <c:pt idx="2">
                  <c:v>18_SoftwareRequirementsSpecification-uji18</c:v>
                </c:pt>
                <c:pt idx="3">
                  <c:v>7_16hlmnExemplu_cerinte_software -uji7</c:v>
                </c:pt>
                <c:pt idx="4">
                  <c:v>12_15hlmnSRS4.0_uji12 </c:v>
                </c:pt>
                <c:pt idx="5">
                  <c:v>4.argos_urd-uji4 </c:v>
                </c:pt>
                <c:pt idx="6">
                  <c:v>13_T1-Req-uji13 </c:v>
                </c:pt>
                <c:pt idx="7">
                  <c:v>15_bpms-uji15 </c:v>
                </c:pt>
                <c:pt idx="8">
                  <c:v>2_SRS_sample V1.2</c:v>
                </c:pt>
                <c:pt idx="9">
                  <c:v>14_yh-rr-ss-jw1-uji14</c:v>
                </c:pt>
              </c:strCache>
            </c:strRef>
          </c:cat>
          <c:val>
            <c:numRef>
              <c:f>Sheet1!$C$2:$C$11</c:f>
              <c:numCache>
                <c:formatCode>General</c:formatCode>
                <c:ptCount val="10"/>
                <c:pt idx="0">
                  <c:v>7.6923076923076927E-2</c:v>
                </c:pt>
                <c:pt idx="1">
                  <c:v>0.20833333333333334</c:v>
                </c:pt>
                <c:pt idx="2">
                  <c:v>0.40697674418604651</c:v>
                </c:pt>
                <c:pt idx="3">
                  <c:v>0.16666666666666666</c:v>
                </c:pt>
                <c:pt idx="4">
                  <c:v>0.21698113207547171</c:v>
                </c:pt>
                <c:pt idx="5">
                  <c:v>0</c:v>
                </c:pt>
                <c:pt idx="6">
                  <c:v>0.25</c:v>
                </c:pt>
                <c:pt idx="7">
                  <c:v>0.29411764705882354</c:v>
                </c:pt>
                <c:pt idx="8">
                  <c:v>0.11764705882352941</c:v>
                </c:pt>
                <c:pt idx="9">
                  <c:v>0</c:v>
                </c:pt>
              </c:numCache>
            </c:numRef>
          </c:val>
          <c:smooth val="0"/>
          <c:extLst>
            <c:ext xmlns:c16="http://schemas.microsoft.com/office/drawing/2014/chart" uri="{C3380CC4-5D6E-409C-BE32-E72D297353CC}">
              <c16:uniqueId val="{00000001-39C3-4EC1-BB06-8C8A9CC6E319}"/>
            </c:ext>
          </c:extLst>
        </c:ser>
        <c:dLbls>
          <c:showLegendKey val="0"/>
          <c:showVal val="0"/>
          <c:showCatName val="0"/>
          <c:showSerName val="0"/>
          <c:showPercent val="0"/>
          <c:showBubbleSize val="0"/>
        </c:dLbls>
        <c:marker val="1"/>
        <c:smooth val="0"/>
        <c:axId val="261145592"/>
        <c:axId val="412154280"/>
      </c:lineChart>
      <c:catAx>
        <c:axId val="26114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154280"/>
        <c:crosses val="autoZero"/>
        <c:auto val="1"/>
        <c:lblAlgn val="ctr"/>
        <c:lblOffset val="100"/>
        <c:noMultiLvlLbl val="0"/>
      </c:catAx>
      <c:valAx>
        <c:axId val="4121542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45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Mey85</b:Tag>
    <b:SourceType>JournalArticle</b:SourceType>
    <b:Guid>{5ADB0ABE-1693-4E0F-BD92-9CBE4F00931D}</b:Guid>
    <b:Title>On Formalism in Specification</b:Title>
    <b:JournalName>IEEE Software</b:JournalName>
    <b:Year>1985</b:Year>
    <b:Author>
      <b:Author>
        <b:NameList>
          <b:Person>
            <b:Last>Meyer</b:Last>
            <b:First>Bertrand</b:First>
          </b:Person>
        </b:NameList>
      </b:Author>
    </b:Author>
    <b:RefOrder>1</b:RefOrder>
  </b:Source>
  <b:Source>
    <b:Tag>Trs14</b:Tag>
    <b:SourceType>JournalArticle</b:SourceType>
    <b:Guid>{6418CBC6-5095-4465-BDF3-87A5725C62E2}</b:Guid>
    <b:Title>KNN with TF-IDF Based Framework for Text Categorization</b:Title>
    <b:JournalName>Procedia Engineering</b:JournalName>
    <b:Year>2014</b:Year>
    <b:Pages>1356-1364</b:Pages>
    <b:Issue>69</b:Issue>
    <b:Author>
      <b:Author>
        <b:NameList>
          <b:Person>
            <b:Last>Trstenjak</b:Last>
            <b:First>Bruno</b:First>
          </b:Person>
          <b:Person>
            <b:Last>Mikac</b:Last>
            <b:First>Sasa</b:First>
          </b:Person>
          <b:Person>
            <b:Last>Donko</b:Last>
            <b:First>Dzenana</b:First>
          </b:Person>
        </b:NameList>
      </b:Author>
    </b:Author>
    <b:RefOrder>4</b:RefOrder>
  </b:Source>
  <b:Source>
    <b:Tag>Sin01</b:Tag>
    <b:SourceType>Report</b:SourceType>
    <b:Guid>{2C89EA90-8752-42F4-8B66-0A96E638A081}</b:Guid>
    <b:Title>Modern Information Retrieval: A Brief Overview</b:Title>
    <b:Year>2001</b:Year>
    <b:Publisher>Bulletin of the IEEE Computer Society Technical Committee on Data Engineering</b:Publisher>
    <b:Author>
      <b:Author>
        <b:NameList>
          <b:Person>
            <b:Last>Singhal</b:Last>
            <b:First>Amit</b:First>
          </b:Person>
        </b:NameList>
      </b:Author>
    </b:Author>
    <b:RefOrder>8</b:RefOrder>
  </b:Source>
  <b:Source>
    <b:Tag>Pla98</b:Tag>
    <b:SourceType>Report</b:SourceType>
    <b:Guid>{D2DE1D65-FF44-492D-9C06-B090D117A171}</b:Guid>
    <b:Title>Sequential Minimal Optimization : A Fast Algorithm for Training Support Vector Machines</b:Title>
    <b:Year>1998</b:Year>
    <b:Publisher>Technical Report MSR-TR-98-14</b:Publisher>
    <b:Author>
      <b:Author>
        <b:NameList>
          <b:Person>
            <b:Last>Platt</b:Last>
            <b:Middle>C.</b:Middle>
            <b:First>John</b:First>
          </b:Person>
        </b:NameList>
      </b:Author>
    </b:Author>
    <b:RefOrder>9</b:RefOrder>
  </b:Source>
  <b:Source>
    <b:Tag>Zho17</b:Tag>
    <b:SourceType>JournalArticle</b:SourceType>
    <b:Guid>{FC65C985-CBFC-483A-B9B5-91CD3C40ACD9}</b:Guid>
    <b:Title> Local Gradient Patterns (LGP): An Effective Local-Statistical-Feature Extraction Scheme for No-Reference Image Quality Assessment</b:Title>
    <b:Year>2017</b:Year>
    <b:JournalName>Information Sciences</b:JournalName>
    <b:Pages>1-14</b:Pages>
    <b:Volume>397-398</b:Volume>
    <b:Author>
      <b:Author>
        <b:NameList>
          <b:Person>
            <b:Last>Zhou</b:Last>
            <b:First>Wujie</b:First>
          </b:Person>
          <b:Person>
            <b:Last>Yu</b:Last>
            <b:First>Lu</b:First>
          </b:Person>
          <b:Person>
            <b:Last>Qiu</b:Last>
            <b:First>Weiwei</b:First>
          </b:Person>
          <b:Person>
            <b:Last>Zhou</b:Last>
            <b:First>Yang</b:First>
          </b:Person>
          <b:Person>
            <b:Last>Wu</b:Last>
            <b:First>Mingwei</b:First>
          </b:Person>
        </b:NameList>
      </b:Author>
    </b:Author>
    <b:RefOrder>6</b:RefOrder>
  </b:Source>
  <b:Source>
    <b:Tag>XuH10</b:Tag>
    <b:SourceType>JournalArticle</b:SourceType>
    <b:Guid>{2511338F-B8DB-41B7-8ED2-F08878E51383}</b:Guid>
    <b:Title>Automatic thesaurus construction for spam filtering using revised back propagation neural network</b:Title>
    <b:JournalName>Expert Systems with Applications</b:JournalName>
    <b:Year>2010</b:Year>
    <b:Pages>18-23</b:Pages>
    <b:Issue>37</b:Issue>
    <b:Author>
      <b:Author>
        <b:NameList>
          <b:Person>
            <b:Last>Xu</b:Last>
            <b:First>Hao</b:First>
          </b:Person>
          <b:Person>
            <b:Last>Yu</b:Last>
            <b:First>Bo</b:First>
          </b:Person>
        </b:NameList>
      </b:Author>
    </b:Author>
    <b:RefOrder>3</b:RefOrder>
  </b:Source>
  <b:Source>
    <b:Tag>Cha11</b:Tag>
    <b:SourceType>JournalArticle</b:SourceType>
    <b:Guid>{F3A50E21-DEB8-484C-A619-D4226166C99C}</b:Guid>
    <b:Title>An efficient statistical feature selection approach for classification of gene</b:Title>
    <b:JournalName>Journal of Biomedical Informatics</b:JournalName>
    <b:Year>2011</b:Year>
    <b:Pages>529-535</b:Pages>
    <b:Volume>44</b:Volume>
    <b:Author>
      <b:Author>
        <b:NameList>
          <b:Person>
            <b:Last>Chandra</b:Last>
            <b:First>B</b:First>
          </b:Person>
          <b:Person>
            <b:Last>Gupta</b:Last>
            <b:First>Manish</b:First>
          </b:Person>
        </b:NameList>
      </b:Author>
    </b:Author>
    <b:RefOrder>5</b:RefOrder>
  </b:Source>
  <b:Source>
    <b:Tag>Ber04</b:Tag>
    <b:SourceType>BookSection</b:SourceType>
    <b:Guid>{30478F58-D039-4CC0-9B4F-5B4A805AA3E3}</b:Guid>
    <b:Title>Ambiguity in Requirements Specification</b:Title>
    <b:Year>2004</b:Year>
    <b:Pages>7-44</b:Pages>
    <b:Author>
      <b:Author>
        <b:NameList>
          <b:Person>
            <b:Last>Berry</b:Last>
            <b:Middle>M.</b:Middle>
            <b:First>Daniel</b:First>
          </b:Person>
          <b:Person>
            <b:Last>Kamsties</b:Last>
            <b:First>Erik</b:First>
          </b:Person>
        </b:NameList>
      </b:Author>
    </b:Author>
    <b:BookTitle>Perspectives on Software Requirements</b:BookTitle>
    <b:Publisher>Kluwer Academic Publishers</b:Publisher>
    <b:RefOrder>2</b:RefOrder>
  </b:Source>
  <b:Source>
    <b:Tag>Cha02</b:Tag>
    <b:SourceType>JournalArticle</b:SourceType>
    <b:Guid>{824497CB-BF85-48CE-BCC3-C9B5569FA495}</b:Guid>
    <b:Title>SMOTE: Synthetic Minority Over-sampling Technique</b:Title>
    <b:JournalName>Journal of Artificial Intelligence</b:JournalName>
    <b:Year>2002</b:Year>
    <b:Pages>321-357</b:Pages>
    <b:Issue>16</b:Issue>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RefOrder>10</b:RefOrder>
  </b:Source>
  <b:Source>
    <b:Tag>Sia12</b:Tag>
    <b:SourceType>Book</b:SourceType>
    <b:Guid>{3F5EF2CB-2845-4B61-8B31-A8D569A70DA1}</b:Guid>
    <b:Title>Analisa Kebutuhan Dalam Rekayasa Perangkat Lunak</b:Title>
    <b:Year>2012</b:Year>
    <b:City>Jogjakarta</b:City>
    <b:Publisher>Andi Publisher</b:Publisher>
    <b:Author>
      <b:Author>
        <b:NameList>
          <b:Person>
            <b:Last>Siahaan</b:Last>
            <b:First>Daniel</b:First>
          </b:Person>
        </b:NameList>
      </b:Author>
    </b:Author>
    <b:RefOrder>7</b:RefOrder>
  </b:Source>
  <b:Source>
    <b:Tag>Pow07</b:Tag>
    <b:SourceType>Report</b:SourceType>
    <b:Guid>{3997FB2B-F6C6-46FD-8490-B1B5B32694D3}</b:Guid>
    <b:Title>Evaluation: From Precision, Recall and F-Factor to ROC, Informedness, Markedness &amp; Correlation</b:Title>
    <b:Year>2007</b:Year>
    <b:City>Adelaide</b:City>
    <b:Publisher>School of Informatics and Engineering Flinders University</b:Publisher>
    <b:Author>
      <b:Author>
        <b:NameList>
          <b:Person>
            <b:Last>Powers</b:Last>
            <b:Middle>M W</b:Middle>
            <b:First>David</b:First>
          </b:Person>
        </b:NameList>
      </b:Author>
    </b:Author>
    <b:RefOrder>11</b:RefOrder>
  </b:Source>
</b:Sources>
</file>

<file path=customXml/itemProps1.xml><?xml version="1.0" encoding="utf-8"?>
<ds:datastoreItem xmlns:ds="http://schemas.openxmlformats.org/officeDocument/2006/customXml" ds:itemID="{7EAB432F-7921-4850-9225-BF060F35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75</Pages>
  <Words>18504</Words>
  <Characters>105477</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Geges</dc:creator>
  <cp:keywords/>
  <dc:description/>
  <cp:lastModifiedBy>Ahmad Mustofa</cp:lastModifiedBy>
  <cp:revision>510</cp:revision>
  <cp:lastPrinted>2018-08-06T02:42:00Z</cp:lastPrinted>
  <dcterms:created xsi:type="dcterms:W3CDTF">2018-07-19T09:55:00Z</dcterms:created>
  <dcterms:modified xsi:type="dcterms:W3CDTF">2018-08-06T02:43:00Z</dcterms:modified>
</cp:coreProperties>
</file>