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4A42" w14:textId="77777777" w:rsidR="00921A62" w:rsidRPr="00E5110F" w:rsidRDefault="00921A62" w:rsidP="00921A6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proofErr w:type="spellStart"/>
      <w:r w:rsidRPr="00E5110F">
        <w:rPr>
          <w:rFonts w:ascii="FangSong" w:eastAsia="FangSong" w:hAnsi="FangSong"/>
          <w:b/>
          <w:sz w:val="24"/>
          <w:szCs w:val="24"/>
        </w:rPr>
        <w:t>Tyk</w:t>
      </w:r>
      <w:proofErr w:type="spellEnd"/>
      <w:r w:rsidRPr="00E5110F">
        <w:rPr>
          <w:rFonts w:ascii="FangSong" w:eastAsia="FangSong" w:hAnsi="FangSong"/>
          <w:b/>
          <w:sz w:val="24"/>
          <w:szCs w:val="24"/>
        </w:rPr>
        <w:t xml:space="preserve"> On-Premises</w:t>
      </w:r>
    </w:p>
    <w:p w14:paraId="40D88DC2" w14:textId="77777777" w:rsidR="00921A62" w:rsidRPr="00E5110F" w:rsidRDefault="00921A62" w:rsidP="00921A6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r w:rsidRPr="00E5110F">
        <w:rPr>
          <w:rFonts w:ascii="FangSong" w:eastAsia="FangSong" w:hAnsi="FangSong"/>
          <w:b/>
          <w:sz w:val="24"/>
          <w:szCs w:val="24"/>
        </w:rPr>
        <w:t>1.</w:t>
      </w:r>
      <w:r w:rsidRPr="00E5110F">
        <w:rPr>
          <w:rFonts w:ascii="FangSong" w:eastAsia="FangSong" w:hAnsi="FangSong" w:hint="eastAsia"/>
          <w:b/>
          <w:sz w:val="24"/>
          <w:szCs w:val="24"/>
        </w:rPr>
        <w:t>使用docker安装</w:t>
      </w:r>
    </w:p>
    <w:p w14:paraId="4EC325C4" w14:textId="77777777" w:rsidR="00921A62" w:rsidRPr="00E5110F" w:rsidRDefault="00921A62" w:rsidP="00921A62">
      <w:pPr>
        <w:spacing w:line="360" w:lineRule="auto"/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 w:hint="eastAsia"/>
          <w:b/>
          <w:sz w:val="24"/>
          <w:szCs w:val="24"/>
        </w:rPr>
        <w:t>安装</w:t>
      </w:r>
      <w:proofErr w:type="spellStart"/>
      <w:r w:rsidRPr="00E5110F"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  <w:t>tyk</w:t>
      </w:r>
      <w:proofErr w:type="spellEnd"/>
      <w:r w:rsidRPr="00E5110F"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  <w:t>-gateway</w:t>
      </w:r>
    </w:p>
    <w:p w14:paraId="2F8CA553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 w:hint="eastAsia"/>
          <w:color w:val="333333"/>
          <w:sz w:val="24"/>
          <w:szCs w:val="24"/>
          <w:shd w:val="clear" w:color="auto" w:fill="F8F8F8"/>
        </w:rPr>
        <w:t>下载</w:t>
      </w:r>
      <w:proofErr w:type="spellStart"/>
      <w:r w:rsidRPr="00E5110F">
        <w:rPr>
          <w:rFonts w:ascii="FangSong" w:eastAsia="FangSong" w:hAnsi="FangSong" w:hint="eastAsia"/>
          <w:color w:val="333333"/>
          <w:sz w:val="24"/>
          <w:szCs w:val="24"/>
          <w:shd w:val="clear" w:color="auto" w:fill="F8F8F8"/>
        </w:rPr>
        <w:t>redis</w:t>
      </w:r>
      <w:proofErr w:type="spellEnd"/>
      <w:r w:rsidRPr="00E5110F">
        <w:rPr>
          <w:rFonts w:ascii="FangSong" w:eastAsia="FangSong" w:hAnsi="FangSong" w:hint="eastAsia"/>
          <w:color w:val="333333"/>
          <w:sz w:val="24"/>
          <w:szCs w:val="24"/>
          <w:shd w:val="clear" w:color="auto" w:fill="F8F8F8"/>
        </w:rPr>
        <w:t>镜像</w:t>
      </w:r>
    </w:p>
    <w:p w14:paraId="41AF21D1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docker pull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redis</w:t>
      </w:r>
      <w:proofErr w:type="spellEnd"/>
    </w:p>
    <w:p w14:paraId="76B11F65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 w:hint="eastAsia"/>
          <w:b/>
          <w:sz w:val="24"/>
          <w:szCs w:val="24"/>
        </w:rPr>
        <w:t>下载</w:t>
      </w:r>
      <w:proofErr w:type="spell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Tyk</w:t>
      </w:r>
      <w:proofErr w:type="spellEnd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 xml:space="preserve"> Gateway</w:t>
      </w:r>
      <w:r w:rsidRPr="00E5110F">
        <w:rPr>
          <w:rFonts w:ascii="FangSong" w:eastAsia="FangSong" w:hAnsi="FangSong" w:cs="Helvetica" w:hint="eastAsia"/>
          <w:color w:val="555555"/>
          <w:sz w:val="24"/>
          <w:szCs w:val="24"/>
          <w:shd w:val="clear" w:color="auto" w:fill="FFFFFF"/>
        </w:rPr>
        <w:t>镜像</w:t>
      </w:r>
    </w:p>
    <w:p w14:paraId="040E690B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docker pull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tykio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/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-gateway</w:t>
      </w:r>
    </w:p>
    <w:p w14:paraId="37E08E82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b/>
          <w:sz w:val="24"/>
          <w:szCs w:val="24"/>
        </w:rPr>
      </w:pPr>
      <w:r w:rsidRPr="00E5110F">
        <w:rPr>
          <w:rFonts w:ascii="FangSong" w:eastAsia="FangSong" w:hAnsi="FangSong" w:hint="eastAsia"/>
          <w:b/>
          <w:sz w:val="24"/>
          <w:szCs w:val="24"/>
        </w:rPr>
        <w:t>运行</w:t>
      </w:r>
      <w:proofErr w:type="spellStart"/>
      <w:r w:rsidRPr="00E5110F">
        <w:rPr>
          <w:rFonts w:ascii="FangSong" w:eastAsia="FangSong" w:hAnsi="FangSong" w:hint="eastAsia"/>
          <w:b/>
          <w:sz w:val="24"/>
          <w:szCs w:val="24"/>
        </w:rPr>
        <w:t>redis</w:t>
      </w:r>
      <w:proofErr w:type="spellEnd"/>
    </w:p>
    <w:p w14:paraId="3CC7DDF4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docker run -d --name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tyk_redis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redis</w:t>
      </w:r>
      <w:proofErr w:type="spellEnd"/>
    </w:p>
    <w:p w14:paraId="5A9AB37A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用您的（修改过的）</w:t>
      </w:r>
      <w:proofErr w:type="spell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tyk.conf</w:t>
      </w:r>
      <w:proofErr w:type="spellEnd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运行一个独立的</w:t>
      </w:r>
      <w:proofErr w:type="spell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Tyk</w:t>
      </w:r>
      <w:proofErr w:type="spellEnd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 xml:space="preserve"> Gateway</w:t>
      </w:r>
    </w:p>
    <w:p w14:paraId="7BE4475A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 w:cs="Helvetica" w:hint="eastAsia"/>
          <w:color w:val="555555"/>
          <w:sz w:val="24"/>
          <w:szCs w:val="24"/>
          <w:shd w:val="clear" w:color="auto" w:fill="FFFFFF"/>
        </w:rPr>
        <w:t>在当前目录创建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tyk.standalone.conf</w:t>
      </w:r>
      <w:proofErr w:type="spellEnd"/>
      <w:r w:rsidRPr="00E5110F">
        <w:rPr>
          <w:rFonts w:ascii="FangSong" w:eastAsia="FangSong" w:hAnsi="FangSong" w:hint="eastAsia"/>
          <w:color w:val="333333"/>
          <w:sz w:val="24"/>
          <w:szCs w:val="24"/>
          <w:shd w:val="clear" w:color="auto" w:fill="F8F8F8"/>
        </w:rPr>
        <w:t>文件</w:t>
      </w:r>
    </w:p>
    <w:p w14:paraId="7F924772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4E24CE0F" wp14:editId="7501EC70">
            <wp:extent cx="5274310" cy="11811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D514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 w:cs="Helvetica" w:hint="eastAsia"/>
          <w:color w:val="555555"/>
          <w:sz w:val="24"/>
          <w:szCs w:val="24"/>
          <w:shd w:val="clear" w:color="auto" w:fill="FFFFFF"/>
        </w:rPr>
        <w:t>使用vi工具将文件内容改为：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6420"/>
      </w:tblGrid>
      <w:tr w:rsidR="00BE1215" w:rsidRPr="00721774" w14:paraId="7B80161E" w14:textId="77777777" w:rsidTr="00322E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8EE0" w14:textId="77777777" w:rsidR="00BE1215" w:rsidRPr="00721774" w:rsidRDefault="00BE1215" w:rsidP="00322EF3">
            <w:pPr>
              <w:widowControl/>
              <w:spacing w:line="300" w:lineRule="atLeast"/>
              <w:ind w:firstLineChars="100" w:firstLine="240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{</w:t>
            </w:r>
          </w:p>
        </w:tc>
      </w:tr>
      <w:tr w:rsidR="00BE1215" w:rsidRPr="00721774" w14:paraId="49B055F9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68B8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435E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listen_address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"",</w:t>
            </w:r>
          </w:p>
        </w:tc>
      </w:tr>
      <w:tr w:rsidR="00BE1215" w:rsidRPr="00721774" w14:paraId="5E8058FC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0FC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AC85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listen_port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8080,</w:t>
            </w:r>
          </w:p>
        </w:tc>
      </w:tr>
      <w:tr w:rsidR="00BE1215" w:rsidRPr="00721774" w14:paraId="05C4E8D4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A03F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95E3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"secret": "352d20ee67be67f6340b4c0605b044b7",</w:t>
            </w:r>
          </w:p>
        </w:tc>
      </w:tr>
      <w:tr w:rsidR="00BE1215" w:rsidRPr="00721774" w14:paraId="12572B5F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CBCE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7FE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template_path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"/opt/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tyk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-gateway/templates",</w:t>
            </w:r>
          </w:p>
        </w:tc>
      </w:tr>
      <w:tr w:rsidR="00BE1215" w:rsidRPr="00721774" w14:paraId="5E0078BA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9C8D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9A2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use_db_app_configs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false,</w:t>
            </w:r>
          </w:p>
        </w:tc>
      </w:tr>
      <w:tr w:rsidR="00BE1215" w:rsidRPr="00721774" w14:paraId="3D406F4B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633E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1C0A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app_path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"/opt/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tyk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-gateway/apps",</w:t>
            </w:r>
          </w:p>
        </w:tc>
      </w:tr>
      <w:tr w:rsidR="00BE1215" w:rsidRPr="00721774" w14:paraId="4F34A305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6AE8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3E3F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middleware_path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"/opt/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tyk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-gateway/middleware",</w:t>
            </w:r>
          </w:p>
        </w:tc>
      </w:tr>
      <w:tr w:rsidR="00BE1215" w:rsidRPr="00721774" w14:paraId="0C754FC3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D022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7B13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"storage": {</w:t>
            </w:r>
          </w:p>
        </w:tc>
      </w:tr>
      <w:tr w:rsidR="00BE1215" w:rsidRPr="00721774" w14:paraId="28E363A6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A6BD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4B4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"type":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redis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",</w:t>
            </w:r>
          </w:p>
        </w:tc>
      </w:tr>
      <w:tr w:rsidR="00BE1215" w:rsidRPr="00721774" w14:paraId="0EF5CEBC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A442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405B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"host":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redis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",</w:t>
            </w:r>
          </w:p>
        </w:tc>
      </w:tr>
      <w:tr w:rsidR="00BE1215" w:rsidRPr="00721774" w14:paraId="27122C5A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B673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1D6F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"port": 6379,</w:t>
            </w:r>
          </w:p>
        </w:tc>
      </w:tr>
      <w:tr w:rsidR="00BE1215" w:rsidRPr="00721774" w14:paraId="00A2D367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4A70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B169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"username": "",</w:t>
            </w:r>
          </w:p>
        </w:tc>
      </w:tr>
      <w:tr w:rsidR="00BE1215" w:rsidRPr="00721774" w14:paraId="52636BD8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CA1F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C77A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"password": "",</w:t>
            </w:r>
          </w:p>
        </w:tc>
      </w:tr>
      <w:tr w:rsidR="00BE1215" w:rsidRPr="00721774" w14:paraId="032C225E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2ADD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419F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"database": 0,</w:t>
            </w:r>
          </w:p>
        </w:tc>
      </w:tr>
      <w:tr w:rsidR="00BE1215" w:rsidRPr="00721774" w14:paraId="4A2CDABA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2D11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B281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optimisation_max_idle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500</w:t>
            </w:r>
          </w:p>
        </w:tc>
      </w:tr>
      <w:tr w:rsidR="00BE1215" w:rsidRPr="00721774" w14:paraId="37C28C97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DF92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C141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},</w:t>
            </w:r>
          </w:p>
        </w:tc>
      </w:tr>
      <w:tr w:rsidR="00BE1215" w:rsidRPr="00721774" w14:paraId="5E6D2E4A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5C9E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E920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enable_analytics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false,</w:t>
            </w:r>
          </w:p>
        </w:tc>
      </w:tr>
      <w:tr w:rsidR="00BE1215" w:rsidRPr="00721774" w14:paraId="2C7BDBB0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B988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586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analytics_config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{</w:t>
            </w:r>
          </w:p>
        </w:tc>
      </w:tr>
      <w:tr w:rsidR="00BE1215" w:rsidRPr="00721774" w14:paraId="6E58C3CA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A81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045B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"type": "",</w:t>
            </w:r>
          </w:p>
        </w:tc>
      </w:tr>
      <w:tr w:rsidR="00BE1215" w:rsidRPr="00721774" w14:paraId="0E3B0608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0714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7D49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ignored_ips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[]</w:t>
            </w:r>
          </w:p>
        </w:tc>
      </w:tr>
      <w:tr w:rsidR="00BE1215" w:rsidRPr="00721774" w14:paraId="36EF91B9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1057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8C42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},</w:t>
            </w:r>
          </w:p>
        </w:tc>
      </w:tr>
      <w:tr w:rsidR="00BE1215" w:rsidRPr="00721774" w14:paraId="4817AEC9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4691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F2C8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optimisations_use_async_session_write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true,</w:t>
            </w:r>
          </w:p>
        </w:tc>
      </w:tr>
      <w:tr w:rsidR="00BE1215" w:rsidRPr="00721774" w14:paraId="3F06CCFA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1D79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9D99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allow_master_keys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false,</w:t>
            </w:r>
          </w:p>
        </w:tc>
      </w:tr>
      <w:tr w:rsidR="00BE1215" w:rsidRPr="00721774" w14:paraId="25714463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56DC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E6B4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"policies": {</w:t>
            </w:r>
          </w:p>
        </w:tc>
      </w:tr>
      <w:tr w:rsidR="00BE1215" w:rsidRPr="00721774" w14:paraId="55A7981F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4EE7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AB97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policy_source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"file"</w:t>
            </w:r>
          </w:p>
        </w:tc>
      </w:tr>
      <w:tr w:rsidR="00BE1215" w:rsidRPr="00721774" w14:paraId="32F9B7D2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B60E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F3ED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  },</w:t>
            </w:r>
          </w:p>
        </w:tc>
      </w:tr>
      <w:tr w:rsidR="00BE1215" w:rsidRPr="00721774" w14:paraId="3D1E5147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BC58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59A0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hash_keys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true,</w:t>
            </w:r>
          </w:p>
        </w:tc>
      </w:tr>
      <w:tr w:rsidR="00BE1215" w:rsidRPr="00721774" w14:paraId="4C00F767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D7E6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7ADB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 xml:space="preserve">  "</w:t>
            </w:r>
            <w:proofErr w:type="spellStart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suppress_redis_signal_reload</w:t>
            </w:r>
            <w:proofErr w:type="spellEnd"/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": false</w:t>
            </w:r>
          </w:p>
        </w:tc>
      </w:tr>
      <w:tr w:rsidR="00BE1215" w:rsidRPr="00721774" w14:paraId="7093EB73" w14:textId="77777777" w:rsidTr="00322EF3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0E12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B8B5" w14:textId="77777777" w:rsidR="00BE1215" w:rsidRPr="00E5110F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  <w:r w:rsidRPr="00721774"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  <w:t>}</w:t>
            </w:r>
          </w:p>
          <w:p w14:paraId="3362CE5F" w14:textId="77777777" w:rsidR="00BE1215" w:rsidRPr="00721774" w:rsidRDefault="00BE1215" w:rsidP="00322EF3">
            <w:pPr>
              <w:widowControl/>
              <w:spacing w:line="300" w:lineRule="atLeast"/>
              <w:jc w:val="left"/>
              <w:rPr>
                <w:rFonts w:ascii="FangSong" w:eastAsia="FangSong" w:hAnsi="FangSong" w:cs="Segoe UI"/>
                <w:color w:val="24292E"/>
                <w:kern w:val="0"/>
                <w:sz w:val="24"/>
                <w:szCs w:val="24"/>
              </w:rPr>
            </w:pPr>
          </w:p>
        </w:tc>
      </w:tr>
    </w:tbl>
    <w:p w14:paraId="419702D0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 w:cs="Helvetica" w:hint="eastAsia"/>
          <w:color w:val="555555"/>
          <w:sz w:val="24"/>
          <w:szCs w:val="24"/>
          <w:shd w:val="clear" w:color="auto" w:fill="FFFFFF"/>
        </w:rPr>
        <w:t>运行：</w:t>
      </w:r>
    </w:p>
    <w:p w14:paraId="5953AA92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docker run -d --name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tyk_gateway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 -p 8180:8080 --link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tyk_</w:t>
      </w:r>
      <w:proofErr w:type="gram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redis:redis</w:t>
      </w:r>
      <w:proofErr w:type="spellEnd"/>
      <w:proofErr w:type="gram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 -v $(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pwd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)/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tyk.standalone.conf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:/opt/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-gateway/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tyk.conf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 -v $(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pwd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)/apps:/opt/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 xml:space="preserve">-gateway/apps 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tykio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/</w:t>
      </w:r>
      <w:proofErr w:type="spellStart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tyk</w:t>
      </w:r>
      <w:proofErr w:type="spellEnd"/>
      <w:r w:rsidRPr="00E5110F">
        <w:rPr>
          <w:rFonts w:ascii="FangSong" w:eastAsia="FangSong" w:hAnsi="FangSong"/>
          <w:color w:val="333333"/>
          <w:sz w:val="24"/>
          <w:szCs w:val="24"/>
          <w:shd w:val="clear" w:color="auto" w:fill="F8F8F8"/>
        </w:rPr>
        <w:t>-gateway</w:t>
      </w:r>
    </w:p>
    <w:p w14:paraId="79C3880A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b/>
          <w:sz w:val="24"/>
          <w:szCs w:val="24"/>
        </w:rPr>
      </w:pPr>
    </w:p>
    <w:p w14:paraId="5D46E224" w14:textId="77777777" w:rsidR="00921A62" w:rsidRPr="00E5110F" w:rsidRDefault="00921A62" w:rsidP="00921A62">
      <w:pPr>
        <w:spacing w:line="360" w:lineRule="auto"/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 w:hint="eastAsia"/>
          <w:b/>
          <w:sz w:val="24"/>
          <w:szCs w:val="24"/>
        </w:rPr>
        <w:t xml:space="preserve"> 安装</w:t>
      </w:r>
      <w:proofErr w:type="spellStart"/>
      <w:r w:rsidRPr="00E5110F"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  <w:t>tyk</w:t>
      </w:r>
      <w:proofErr w:type="spellEnd"/>
      <w:r w:rsidRPr="00E5110F"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  <w:t>-dashboard</w:t>
      </w:r>
    </w:p>
    <w:p w14:paraId="035E5852" w14:textId="77777777" w:rsidR="00921A62" w:rsidRPr="00A04876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b/>
          <w:color w:val="555555"/>
          <w:sz w:val="24"/>
          <w:szCs w:val="24"/>
          <w:shd w:val="clear" w:color="auto" w:fill="FFFFFF"/>
        </w:rPr>
      </w:pPr>
      <w:r w:rsidRPr="00A04876">
        <w:rPr>
          <w:rFonts w:ascii="FangSong" w:eastAsia="FangSong" w:hAnsi="FangSong" w:hint="eastAsia"/>
          <w:b/>
          <w:sz w:val="24"/>
          <w:szCs w:val="24"/>
        </w:rPr>
        <w:t>安装</w:t>
      </w:r>
      <w:r w:rsidRPr="00A04876">
        <w:rPr>
          <w:rFonts w:ascii="FangSong" w:eastAsia="FangSong" w:hAnsi="FangSong" w:cs="Helvetica"/>
          <w:b/>
          <w:color w:val="555555"/>
          <w:sz w:val="24"/>
          <w:szCs w:val="24"/>
          <w:shd w:val="clear" w:color="auto" w:fill="FFFFFF"/>
        </w:rPr>
        <w:t>Mongo</w:t>
      </w:r>
    </w:p>
    <w:p w14:paraId="556F0214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  <w:r w:rsidRPr="00E5110F">
        <w:rPr>
          <w:rFonts w:ascii="FangSong" w:eastAsia="FangSong" w:hAnsi="FangSong"/>
          <w:sz w:val="24"/>
          <w:szCs w:val="24"/>
        </w:rPr>
        <w:t xml:space="preserve">docker run -d --name 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tyk_mongo</w:t>
      </w:r>
      <w:proofErr w:type="spellEnd"/>
      <w:r w:rsidRPr="00E5110F">
        <w:rPr>
          <w:rFonts w:ascii="FangSong" w:eastAsia="FangSong" w:hAnsi="FangSong"/>
          <w:sz w:val="24"/>
          <w:szCs w:val="24"/>
        </w:rPr>
        <w:t xml:space="preserve"> mongo</w:t>
      </w:r>
    </w:p>
    <w:p w14:paraId="1EAF8D43" w14:textId="77777777" w:rsidR="00921A62" w:rsidRPr="00A04876" w:rsidRDefault="00921A62" w:rsidP="00921A62">
      <w:pPr>
        <w:spacing w:line="360" w:lineRule="auto"/>
        <w:ind w:leftChars="200" w:left="420"/>
        <w:rPr>
          <w:rFonts w:ascii="FangSong" w:eastAsia="FangSong" w:hAnsi="FangSong"/>
          <w:b/>
          <w:sz w:val="24"/>
          <w:szCs w:val="24"/>
        </w:rPr>
      </w:pPr>
      <w:r w:rsidRPr="00A04876">
        <w:rPr>
          <w:rFonts w:ascii="FangSong" w:eastAsia="FangSong" w:hAnsi="FangSong" w:hint="eastAsia"/>
          <w:b/>
          <w:sz w:val="24"/>
          <w:szCs w:val="24"/>
        </w:rPr>
        <w:t>安装dashboard</w:t>
      </w:r>
    </w:p>
    <w:p w14:paraId="4FCB0E91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  <w:r w:rsidRPr="00E5110F">
        <w:rPr>
          <w:rFonts w:ascii="FangSong" w:eastAsia="FangSong" w:hAnsi="FangSong" w:hint="eastAsia"/>
          <w:sz w:val="24"/>
          <w:szCs w:val="24"/>
        </w:rPr>
        <w:t>运行：</w:t>
      </w:r>
    </w:p>
    <w:p w14:paraId="3BFAB89A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  <w:r w:rsidRPr="00E5110F">
        <w:rPr>
          <w:rFonts w:ascii="FangSong" w:eastAsia="FangSong" w:hAnsi="FangSong"/>
          <w:sz w:val="24"/>
          <w:szCs w:val="24"/>
        </w:rPr>
        <w:t xml:space="preserve">docker run -d --name 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tyk_dashboard</w:t>
      </w:r>
      <w:proofErr w:type="spellEnd"/>
      <w:r w:rsidRPr="00E5110F">
        <w:rPr>
          <w:rFonts w:ascii="FangSong" w:eastAsia="FangSong" w:hAnsi="FangSong"/>
          <w:sz w:val="24"/>
          <w:szCs w:val="24"/>
        </w:rPr>
        <w:t xml:space="preserve"> -p 3000:3000 --link 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tyk_</w:t>
      </w:r>
      <w:proofErr w:type="gramStart"/>
      <w:r w:rsidRPr="00E5110F">
        <w:rPr>
          <w:rFonts w:ascii="FangSong" w:eastAsia="FangSong" w:hAnsi="FangSong"/>
          <w:sz w:val="24"/>
          <w:szCs w:val="24"/>
        </w:rPr>
        <w:t>redis:redis</w:t>
      </w:r>
      <w:proofErr w:type="spellEnd"/>
      <w:proofErr w:type="gramEnd"/>
      <w:r w:rsidRPr="00E5110F">
        <w:rPr>
          <w:rFonts w:ascii="FangSong" w:eastAsia="FangSong" w:hAnsi="FangSong"/>
          <w:sz w:val="24"/>
          <w:szCs w:val="24"/>
        </w:rPr>
        <w:t xml:space="preserve"> --link 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tyk_mongo:mongo</w:t>
      </w:r>
      <w:proofErr w:type="spellEnd"/>
      <w:r w:rsidRPr="00E5110F">
        <w:rPr>
          <w:rFonts w:ascii="FangSong" w:eastAsia="FangSong" w:hAnsi="FangSong"/>
          <w:sz w:val="24"/>
          <w:szCs w:val="24"/>
        </w:rPr>
        <w:t xml:space="preserve"> --link 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tyk_gateway:tyk_gateway</w:t>
      </w:r>
      <w:proofErr w:type="spellEnd"/>
      <w:r w:rsidRPr="00E5110F">
        <w:rPr>
          <w:rFonts w:ascii="FangSong" w:eastAsia="FangSong" w:hAnsi="FangSong"/>
          <w:sz w:val="24"/>
          <w:szCs w:val="24"/>
        </w:rPr>
        <w:t xml:space="preserve"> 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tykio</w:t>
      </w:r>
      <w:proofErr w:type="spellEnd"/>
      <w:r w:rsidRPr="00E5110F">
        <w:rPr>
          <w:rFonts w:ascii="FangSong" w:eastAsia="FangSong" w:hAnsi="FangSong"/>
          <w:sz w:val="24"/>
          <w:szCs w:val="24"/>
        </w:rPr>
        <w:t>/</w:t>
      </w:r>
      <w:proofErr w:type="spellStart"/>
      <w:r w:rsidRPr="00E5110F">
        <w:rPr>
          <w:rFonts w:ascii="FangSong" w:eastAsia="FangSong" w:hAnsi="FangSong"/>
          <w:sz w:val="24"/>
          <w:szCs w:val="24"/>
        </w:rPr>
        <w:t>tyk</w:t>
      </w:r>
      <w:proofErr w:type="spellEnd"/>
      <w:r w:rsidRPr="00E5110F">
        <w:rPr>
          <w:rFonts w:ascii="FangSong" w:eastAsia="FangSong" w:hAnsi="FangSong"/>
          <w:sz w:val="24"/>
          <w:szCs w:val="24"/>
        </w:rPr>
        <w:t>-dashboard</w:t>
      </w:r>
    </w:p>
    <w:p w14:paraId="1C88C350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</w:p>
    <w:p w14:paraId="45B9A5F6" w14:textId="77777777" w:rsidR="00921A62" w:rsidRPr="00A04876" w:rsidRDefault="00921A62" w:rsidP="00921A62">
      <w:pPr>
        <w:spacing w:line="360" w:lineRule="auto"/>
        <w:ind w:leftChars="200" w:left="420"/>
        <w:rPr>
          <w:rFonts w:ascii="FangSong" w:eastAsia="FangSong" w:hAnsi="FangSong"/>
          <w:b/>
          <w:sz w:val="24"/>
          <w:szCs w:val="24"/>
        </w:rPr>
      </w:pPr>
      <w:r w:rsidRPr="00A04876">
        <w:rPr>
          <w:rFonts w:ascii="FangSong" w:eastAsia="FangSong" w:hAnsi="FangSong" w:hint="eastAsia"/>
          <w:b/>
          <w:sz w:val="24"/>
          <w:szCs w:val="24"/>
        </w:rPr>
        <w:t>设置D</w:t>
      </w:r>
      <w:r w:rsidRPr="00A04876">
        <w:rPr>
          <w:rFonts w:ascii="FangSong" w:eastAsia="FangSong" w:hAnsi="FangSong"/>
          <w:b/>
          <w:sz w:val="24"/>
          <w:szCs w:val="24"/>
        </w:rPr>
        <w:t>NS</w:t>
      </w:r>
    </w:p>
    <w:p w14:paraId="7E20964B" w14:textId="4315C01F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/>
          <w:sz w:val="24"/>
          <w:szCs w:val="24"/>
        </w:rPr>
        <w:t xml:space="preserve">vi </w:t>
      </w:r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/</w:t>
      </w:r>
      <w:proofErr w:type="spell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etc</w:t>
      </w:r>
      <w:proofErr w:type="spellEnd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/hosts</w:t>
      </w:r>
    </w:p>
    <w:p w14:paraId="4332C9D6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 w:hint="eastAsia"/>
          <w:sz w:val="24"/>
          <w:szCs w:val="24"/>
        </w:rPr>
        <w:t>添加</w:t>
      </w:r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 xml:space="preserve">127.0.0.1 </w:t>
      </w:r>
      <w:proofErr w:type="spell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dashboard.</w:t>
      </w:r>
      <w:proofErr w:type="gram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tyk.docker</w:t>
      </w:r>
      <w:proofErr w:type="spellEnd"/>
      <w:proofErr w:type="gramEnd"/>
    </w:p>
    <w:p w14:paraId="0E75E3B2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  <w:r w:rsidRPr="00E5110F">
        <w:rPr>
          <w:rFonts w:ascii="FangSong" w:eastAsia="FangSong" w:hAnsi="FangSong"/>
          <w:noProof/>
          <w:sz w:val="24"/>
          <w:szCs w:val="24"/>
        </w:rPr>
        <w:lastRenderedPageBreak/>
        <w:drawing>
          <wp:inline distT="0" distB="0" distL="0" distR="0" wp14:anchorId="65D88078" wp14:editId="3DC55821">
            <wp:extent cx="4115157" cy="33149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C0B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</w:p>
    <w:p w14:paraId="13E84DAC" w14:textId="77777777" w:rsidR="00921A62" w:rsidRDefault="00921A62" w:rsidP="00921A62">
      <w:pPr>
        <w:spacing w:line="360" w:lineRule="auto"/>
        <w:ind w:leftChars="200" w:left="420"/>
        <w:rPr>
          <w:rFonts w:ascii="FangSong" w:eastAsia="FangSong" w:hAnsi="FangSong"/>
          <w:b/>
          <w:sz w:val="24"/>
          <w:szCs w:val="24"/>
        </w:rPr>
      </w:pPr>
      <w:r w:rsidRPr="00A04876">
        <w:rPr>
          <w:rFonts w:ascii="FangSong" w:eastAsia="FangSong" w:hAnsi="FangSong" w:hint="eastAsia"/>
          <w:b/>
          <w:sz w:val="24"/>
          <w:szCs w:val="24"/>
        </w:rPr>
        <w:t>初始化用户名密码</w:t>
      </w:r>
    </w:p>
    <w:p w14:paraId="51F873A2" w14:textId="77777777" w:rsidR="00921A62" w:rsidRPr="00A04876" w:rsidRDefault="00921A62" w:rsidP="00921A62">
      <w:pPr>
        <w:spacing w:line="360" w:lineRule="auto"/>
        <w:ind w:leftChars="200" w:left="420"/>
        <w:rPr>
          <w:rFonts w:ascii="FangSong" w:eastAsia="FangSong" w:hAnsi="FangSong"/>
          <w:b/>
          <w:sz w:val="24"/>
          <w:szCs w:val="24"/>
        </w:rPr>
      </w:pPr>
      <w:r>
        <w:rPr>
          <w:rFonts w:ascii="FangSong" w:eastAsia="FangSong" w:hAnsi="FangSong" w:hint="eastAsia"/>
          <w:b/>
          <w:sz w:val="24"/>
          <w:szCs w:val="24"/>
        </w:rPr>
        <w:t>从</w:t>
      </w:r>
      <w:proofErr w:type="spellStart"/>
      <w:r>
        <w:rPr>
          <w:rFonts w:ascii="FangSong" w:eastAsia="FangSong" w:hAnsi="FangSong" w:hint="eastAsia"/>
          <w:b/>
          <w:sz w:val="24"/>
          <w:szCs w:val="24"/>
        </w:rPr>
        <w:t>github</w:t>
      </w:r>
      <w:proofErr w:type="spellEnd"/>
      <w:r>
        <w:rPr>
          <w:rFonts w:ascii="FangSong" w:eastAsia="FangSong" w:hAnsi="FangSong" w:hint="eastAsia"/>
          <w:b/>
          <w:sz w:val="24"/>
          <w:szCs w:val="24"/>
        </w:rPr>
        <w:t>下载文件：</w:t>
      </w:r>
    </w:p>
    <w:p w14:paraId="4378F7E0" w14:textId="77777777" w:rsidR="00921A62" w:rsidRDefault="00921A62" w:rsidP="00921A62">
      <w:pPr>
        <w:pStyle w:val="HTML"/>
        <w:rPr>
          <w:rFonts w:ascii="FangSong" w:eastAsia="FangSong" w:hAnsi="FangSong"/>
          <w:color w:val="24292E"/>
        </w:rPr>
      </w:pPr>
      <w:r w:rsidRPr="00E5110F">
        <w:rPr>
          <w:rFonts w:ascii="FangSong" w:eastAsia="FangSong" w:hAnsi="FangSong" w:hint="eastAsia"/>
        </w:rPr>
        <w:t>git</w:t>
      </w:r>
      <w:r w:rsidRPr="00E5110F">
        <w:rPr>
          <w:rFonts w:ascii="FangSong" w:eastAsia="FangSong" w:hAnsi="FangSong"/>
        </w:rPr>
        <w:t xml:space="preserve"> </w:t>
      </w:r>
      <w:r w:rsidRPr="00E5110F">
        <w:rPr>
          <w:rFonts w:ascii="FangSong" w:eastAsia="FangSong" w:hAnsi="FangSong" w:hint="eastAsia"/>
        </w:rPr>
        <w:t>clone</w:t>
      </w:r>
      <w:r w:rsidRPr="00E5110F">
        <w:rPr>
          <w:rFonts w:ascii="FangSong" w:eastAsia="FangSong" w:hAnsi="FangSong"/>
        </w:rPr>
        <w:t xml:space="preserve"> </w:t>
      </w:r>
      <w:hyperlink r:id="rId10" w:history="1">
        <w:r w:rsidRPr="00B92BF1">
          <w:rPr>
            <w:rStyle w:val="a8"/>
            <w:rFonts w:ascii="FangSong" w:eastAsia="FangSong" w:hAnsi="FangSong"/>
          </w:rPr>
          <w:t>https://github.com/TykTechnologies/tyk-dashboard-docker.git</w:t>
        </w:r>
      </w:hyperlink>
    </w:p>
    <w:p w14:paraId="12CA270B" w14:textId="77777777" w:rsidR="00921A62" w:rsidRPr="008E5D90" w:rsidRDefault="00921A62" w:rsidP="00921A62">
      <w:pPr>
        <w:pStyle w:val="HTML"/>
        <w:rPr>
          <w:rFonts w:ascii="FangSong" w:eastAsia="FangSong" w:hAnsi="FangSong"/>
          <w:b/>
          <w:color w:val="24292E"/>
        </w:rPr>
      </w:pPr>
      <w:r w:rsidRPr="008E5D90">
        <w:rPr>
          <w:rFonts w:ascii="FangSong" w:eastAsia="FangSong" w:hAnsi="FangSong" w:hint="eastAsia"/>
          <w:b/>
          <w:color w:val="24292E"/>
        </w:rPr>
        <w:t>运行初始化脚本：</w:t>
      </w:r>
    </w:p>
    <w:p w14:paraId="70487C3A" w14:textId="77777777" w:rsidR="00921A62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 xml:space="preserve">./bootstrap.sh </w:t>
      </w:r>
      <w:proofErr w:type="spellStart"/>
      <w:proofErr w:type="gramStart"/>
      <w:r w:rsidRPr="00E5110F"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  <w:t>dashboard.tyk.docker</w:t>
      </w:r>
      <w:proofErr w:type="spellEnd"/>
      <w:proofErr w:type="gramEnd"/>
    </w:p>
    <w:p w14:paraId="27D2B5DB" w14:textId="77777777" w:rsidR="00921A62" w:rsidRPr="00E5110F" w:rsidRDefault="00921A62" w:rsidP="00921A62">
      <w:pPr>
        <w:spacing w:line="360" w:lineRule="auto"/>
        <w:ind w:leftChars="200" w:left="420"/>
        <w:rPr>
          <w:rFonts w:ascii="FangSong" w:eastAsia="FangSong" w:hAnsi="FangSong" w:cs="Helvetica"/>
          <w:color w:val="55555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D2D057" wp14:editId="708F7816">
            <wp:extent cx="5274310" cy="15417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64E7" w14:textId="77777777" w:rsidR="00921A62" w:rsidRDefault="00921A62" w:rsidP="00921A62">
      <w:pPr>
        <w:spacing w:line="360" w:lineRule="auto"/>
        <w:ind w:leftChars="200" w:left="420"/>
        <w:rPr>
          <w:rStyle w:val="HTML1"/>
          <w:rFonts w:ascii="FangSong" w:eastAsia="FangSong" w:hAnsi="FangSong"/>
          <w:color w:val="24292E"/>
        </w:rPr>
      </w:pPr>
      <w:r w:rsidRPr="00E5110F">
        <w:rPr>
          <w:rFonts w:ascii="FangSong" w:eastAsia="FangSong" w:hAnsi="FangSong" w:cs="Segoe UI"/>
          <w:color w:val="24292E"/>
          <w:sz w:val="24"/>
          <w:szCs w:val="24"/>
          <w:shd w:val="clear" w:color="auto" w:fill="FFFFFF"/>
        </w:rPr>
        <w:t>要使用外部配置文件，请使用该</w:t>
      </w:r>
      <w:r w:rsidRPr="00E5110F">
        <w:rPr>
          <w:rStyle w:val="HTML1"/>
          <w:rFonts w:ascii="FangSong" w:eastAsia="FangSong" w:hAnsi="FangSong"/>
          <w:color w:val="24292E"/>
        </w:rPr>
        <w:t>-v</w:t>
      </w:r>
      <w:r w:rsidRPr="00E5110F">
        <w:rPr>
          <w:rFonts w:ascii="FangSong" w:eastAsia="FangSong" w:hAnsi="FangSong" w:cs="Segoe UI"/>
          <w:color w:val="24292E"/>
          <w:sz w:val="24"/>
          <w:szCs w:val="24"/>
          <w:shd w:val="clear" w:color="auto" w:fill="FFFFFF"/>
        </w:rPr>
        <w:t>选项将其挂载</w:t>
      </w:r>
      <w:r w:rsidRPr="00E5110F">
        <w:rPr>
          <w:rStyle w:val="HTML1"/>
          <w:rFonts w:ascii="FangSong" w:eastAsia="FangSong" w:hAnsi="FangSong"/>
          <w:color w:val="24292E"/>
        </w:rPr>
        <w:t>/opt/</w:t>
      </w:r>
      <w:proofErr w:type="spellStart"/>
      <w:r w:rsidRPr="00E5110F">
        <w:rPr>
          <w:rStyle w:val="HTML1"/>
          <w:rFonts w:ascii="FangSong" w:eastAsia="FangSong" w:hAnsi="FangSong"/>
          <w:color w:val="24292E"/>
        </w:rPr>
        <w:t>tyk</w:t>
      </w:r>
      <w:proofErr w:type="spellEnd"/>
      <w:r w:rsidRPr="00E5110F">
        <w:rPr>
          <w:rStyle w:val="HTML1"/>
          <w:rFonts w:ascii="FangSong" w:eastAsia="FangSong" w:hAnsi="FangSong"/>
          <w:color w:val="24292E"/>
        </w:rPr>
        <w:t>-dashboard/</w:t>
      </w:r>
      <w:proofErr w:type="spellStart"/>
      <w:r w:rsidRPr="00E5110F">
        <w:rPr>
          <w:rStyle w:val="HTML1"/>
          <w:rFonts w:ascii="FangSong" w:eastAsia="FangSong" w:hAnsi="FangSong"/>
          <w:color w:val="24292E"/>
        </w:rPr>
        <w:t>tyk_analytics.conf</w:t>
      </w:r>
      <w:proofErr w:type="spellEnd"/>
    </w:p>
    <w:p w14:paraId="2006E3A9" w14:textId="77777777" w:rsidR="00921A62" w:rsidRDefault="00921A62" w:rsidP="00921A62">
      <w:pPr>
        <w:spacing w:line="360" w:lineRule="auto"/>
        <w:ind w:leftChars="200" w:left="420"/>
        <w:rPr>
          <w:rFonts w:ascii="FangSong" w:eastAsia="FangSong" w:hAnsi="FangSong"/>
          <w:sz w:val="24"/>
          <w:szCs w:val="24"/>
        </w:rPr>
      </w:pPr>
    </w:p>
    <w:p w14:paraId="435899E5" w14:textId="77777777" w:rsidR="00921A62" w:rsidRDefault="00921A62" w:rsidP="00921A62">
      <w:pPr>
        <w:pStyle w:val="HTML"/>
        <w:rPr>
          <w:rFonts w:ascii="FangSong" w:eastAsia="FangSong" w:hAnsi="FangSong"/>
          <w:b/>
          <w:color w:val="24292E"/>
        </w:rPr>
      </w:pPr>
      <w:r>
        <w:rPr>
          <w:rFonts w:ascii="FangSong" w:eastAsia="FangSong" w:hAnsi="FangSong" w:hint="eastAsia"/>
          <w:b/>
          <w:color w:val="24292E"/>
        </w:rPr>
        <w:t>检查是否安装成功</w:t>
      </w:r>
    </w:p>
    <w:p w14:paraId="3914B551" w14:textId="77777777" w:rsidR="00921A62" w:rsidRDefault="00921A62" w:rsidP="00921A62">
      <w:pPr>
        <w:pStyle w:val="HTML"/>
        <w:rPr>
          <w:rFonts w:ascii="FangSong" w:eastAsia="FangSong" w:hAnsi="FangSong"/>
          <w:color w:val="24292E"/>
        </w:rPr>
      </w:pPr>
      <w:r w:rsidRPr="008F2840">
        <w:rPr>
          <w:rFonts w:ascii="FangSong" w:eastAsia="FangSong" w:hAnsi="FangSong" w:hint="eastAsia"/>
          <w:color w:val="24292E"/>
        </w:rPr>
        <w:t>访问：</w:t>
      </w:r>
      <w:hyperlink r:id="rId12" w:history="1">
        <w:r w:rsidRPr="00B92BF1">
          <w:rPr>
            <w:rStyle w:val="a8"/>
            <w:rFonts w:ascii="FangSong" w:eastAsia="FangSong" w:hAnsi="FangSong"/>
          </w:rPr>
          <w:t>http://10.0.4.17:3000</w:t>
        </w:r>
      </w:hyperlink>
      <w:r>
        <w:rPr>
          <w:rFonts w:ascii="FangSong" w:eastAsia="FangSong" w:hAnsi="FangSong"/>
          <w:color w:val="24292E"/>
        </w:rPr>
        <w:t xml:space="preserve"> </w:t>
      </w:r>
      <w:r>
        <w:rPr>
          <w:rFonts w:ascii="FangSong" w:eastAsia="FangSong" w:hAnsi="FangSong" w:hint="eastAsia"/>
          <w:color w:val="24292E"/>
        </w:rPr>
        <w:t>输入用户名:</w:t>
      </w:r>
      <w:r w:rsidRPr="008F2840">
        <w:t xml:space="preserve"> </w:t>
      </w:r>
      <w:hyperlink r:id="rId13" w:history="1">
        <w:r w:rsidRPr="00B92BF1">
          <w:rPr>
            <w:rStyle w:val="a8"/>
            <w:rFonts w:ascii="FangSong" w:eastAsia="FangSong" w:hAnsi="FangSong"/>
          </w:rPr>
          <w:t>eq6r2nebec@default.com</w:t>
        </w:r>
      </w:hyperlink>
      <w:r>
        <w:rPr>
          <w:rFonts w:ascii="FangSong" w:eastAsia="FangSong" w:hAnsi="FangSong"/>
          <w:color w:val="24292E"/>
        </w:rPr>
        <w:t xml:space="preserve"> </w:t>
      </w:r>
      <w:r>
        <w:rPr>
          <w:rFonts w:ascii="FangSong" w:eastAsia="FangSong" w:hAnsi="FangSong" w:hint="eastAsia"/>
          <w:color w:val="24292E"/>
        </w:rPr>
        <w:t>密码：t</w:t>
      </w:r>
      <w:r>
        <w:rPr>
          <w:rFonts w:ascii="FangSong" w:eastAsia="FangSong" w:hAnsi="FangSong"/>
          <w:color w:val="24292E"/>
        </w:rPr>
        <w:t>est</w:t>
      </w:r>
      <w:r>
        <w:rPr>
          <w:rFonts w:ascii="FangSong" w:eastAsia="FangSong" w:hAnsi="FangSong" w:hint="eastAsia"/>
          <w:color w:val="24292E"/>
        </w:rPr>
        <w:t>1</w:t>
      </w:r>
      <w:r>
        <w:rPr>
          <w:rFonts w:ascii="FangSong" w:eastAsia="FangSong" w:hAnsi="FangSong"/>
          <w:color w:val="24292E"/>
        </w:rPr>
        <w:t>23</w:t>
      </w:r>
    </w:p>
    <w:p w14:paraId="6A7CB712" w14:textId="77777777" w:rsidR="00921A62" w:rsidRDefault="00921A62" w:rsidP="00921A62">
      <w:pPr>
        <w:pStyle w:val="HTML"/>
        <w:rPr>
          <w:rFonts w:ascii="FangSong" w:eastAsia="FangSong" w:hAnsi="FangSong"/>
          <w:color w:val="24292E"/>
        </w:rPr>
      </w:pPr>
    </w:p>
    <w:p w14:paraId="4D8814CA" w14:textId="77777777" w:rsidR="00921A62" w:rsidRPr="008F2840" w:rsidRDefault="00921A62" w:rsidP="00921A62">
      <w:pPr>
        <w:pStyle w:val="HTML"/>
        <w:rPr>
          <w:rFonts w:ascii="FangSong" w:eastAsia="FangSong" w:hAnsi="FangSong"/>
          <w:color w:val="24292E"/>
        </w:rPr>
      </w:pPr>
    </w:p>
    <w:p w14:paraId="78926EC2" w14:textId="77777777" w:rsidR="00921A62" w:rsidRDefault="00921A62" w:rsidP="00921A62">
      <w:pPr>
        <w:spacing w:line="360" w:lineRule="auto"/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</w:pPr>
      <w:r w:rsidRPr="00E5110F">
        <w:rPr>
          <w:rFonts w:ascii="FangSong" w:eastAsia="FangSong" w:hAnsi="FangSong" w:hint="eastAsia"/>
          <w:b/>
          <w:sz w:val="24"/>
          <w:szCs w:val="24"/>
        </w:rPr>
        <w:t>安装</w:t>
      </w:r>
      <w:proofErr w:type="spellStart"/>
      <w:r w:rsidRPr="004619B8"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  <w:t>Tyk</w:t>
      </w:r>
      <w:proofErr w:type="spellEnd"/>
      <w:r w:rsidRPr="004619B8"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  <w:t xml:space="preserve"> Pump container</w:t>
      </w:r>
    </w:p>
    <w:p w14:paraId="24AFFF77" w14:textId="77777777" w:rsidR="00921A62" w:rsidRPr="00E5110F" w:rsidRDefault="00921A62" w:rsidP="00921A62">
      <w:pPr>
        <w:spacing w:line="360" w:lineRule="auto"/>
        <w:rPr>
          <w:rFonts w:ascii="FangSong" w:eastAsia="FangSong" w:hAnsi="FangSong"/>
          <w:b/>
          <w:color w:val="333333"/>
          <w:sz w:val="24"/>
          <w:szCs w:val="24"/>
          <w:shd w:val="clear" w:color="auto" w:fill="F8F8F8"/>
        </w:rPr>
      </w:pPr>
      <w:r>
        <w:rPr>
          <w:rFonts w:ascii="Consolas" w:hAnsi="Consolas"/>
          <w:color w:val="333333"/>
          <w:shd w:val="clear" w:color="auto" w:fill="F8F8F8"/>
        </w:rPr>
        <w:lastRenderedPageBreak/>
        <w:t xml:space="preserve">docker run -d --name </w:t>
      </w:r>
      <w:proofErr w:type="spellStart"/>
      <w:r>
        <w:rPr>
          <w:rFonts w:ascii="Consolas" w:hAnsi="Consolas"/>
          <w:color w:val="333333"/>
          <w:shd w:val="clear" w:color="auto" w:fill="F8F8F8"/>
        </w:rPr>
        <w:t>tyk_pump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--link </w:t>
      </w:r>
      <w:proofErr w:type="spellStart"/>
      <w:r>
        <w:rPr>
          <w:rFonts w:ascii="Consolas" w:hAnsi="Consolas"/>
          <w:color w:val="333333"/>
          <w:shd w:val="clear" w:color="auto" w:fill="F8F8F8"/>
        </w:rPr>
        <w:t>tyk_</w:t>
      </w:r>
      <w:proofErr w:type="gramStart"/>
      <w:r>
        <w:rPr>
          <w:rFonts w:ascii="Consolas" w:hAnsi="Consolas"/>
          <w:color w:val="333333"/>
          <w:shd w:val="clear" w:color="auto" w:fill="F8F8F8"/>
        </w:rPr>
        <w:t>redis:redis</w:t>
      </w:r>
      <w:proofErr w:type="spellEnd"/>
      <w:proofErr w:type="gramEnd"/>
      <w:r>
        <w:rPr>
          <w:rFonts w:ascii="Consolas" w:hAnsi="Consolas"/>
          <w:color w:val="333333"/>
          <w:shd w:val="clear" w:color="auto" w:fill="F8F8F8"/>
        </w:rPr>
        <w:t xml:space="preserve"> --link </w:t>
      </w:r>
      <w:proofErr w:type="spellStart"/>
      <w:r>
        <w:rPr>
          <w:rFonts w:ascii="Consolas" w:hAnsi="Consolas"/>
          <w:color w:val="333333"/>
          <w:shd w:val="clear" w:color="auto" w:fill="F8F8F8"/>
        </w:rPr>
        <w:t>tyk_mongo:mongo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tykio</w:t>
      </w:r>
      <w:proofErr w:type="spellEnd"/>
      <w:r>
        <w:rPr>
          <w:rFonts w:ascii="Consolas" w:hAnsi="Consolas"/>
          <w:color w:val="33333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hd w:val="clear" w:color="auto" w:fill="F8F8F8"/>
        </w:rPr>
        <w:t>tyk</w:t>
      </w:r>
      <w:proofErr w:type="spellEnd"/>
      <w:r>
        <w:rPr>
          <w:rFonts w:ascii="Consolas" w:hAnsi="Consolas"/>
          <w:color w:val="333333"/>
          <w:shd w:val="clear" w:color="auto" w:fill="F8F8F8"/>
        </w:rPr>
        <w:t>-pump-docker-pub</w:t>
      </w:r>
    </w:p>
    <w:p w14:paraId="0EE83CCB" w14:textId="77777777" w:rsidR="00921A62" w:rsidRDefault="00921A62" w:rsidP="00921A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FangSong" w:eastAsia="FangSong" w:hAnsi="FangSong"/>
          <w:b/>
          <w:sz w:val="24"/>
          <w:szCs w:val="24"/>
        </w:rPr>
      </w:pPr>
      <w:r>
        <w:rPr>
          <w:rFonts w:ascii="FangSong" w:eastAsia="FangSong" w:hAnsi="FangSong" w:hint="eastAsia"/>
          <w:b/>
          <w:sz w:val="24"/>
          <w:szCs w:val="24"/>
        </w:rPr>
        <w:t>界面</w:t>
      </w:r>
    </w:p>
    <w:p w14:paraId="7E70F2F0" w14:textId="77777777" w:rsidR="00921A62" w:rsidRDefault="00921A62" w:rsidP="00921A62">
      <w:pPr>
        <w:pStyle w:val="a7"/>
        <w:spacing w:line="360" w:lineRule="auto"/>
        <w:ind w:left="360" w:firstLineChars="0" w:firstLine="0"/>
        <w:rPr>
          <w:rFonts w:ascii="FangSong" w:eastAsia="FangSong" w:hAnsi="FangSong"/>
          <w:b/>
          <w:sz w:val="24"/>
          <w:szCs w:val="24"/>
        </w:rPr>
      </w:pPr>
      <w:r>
        <w:rPr>
          <w:noProof/>
        </w:rPr>
        <w:drawing>
          <wp:inline distT="0" distB="0" distL="0" distR="0" wp14:anchorId="4AFEE611" wp14:editId="2FCD009B">
            <wp:extent cx="5274310" cy="25520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8B88" w14:textId="77777777" w:rsidR="00CF10F4" w:rsidRDefault="00F54CF1"/>
    <w:sectPr w:rsidR="00CF10F4" w:rsidSect="00605F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F9BA" w14:textId="77777777" w:rsidR="00F54CF1" w:rsidRDefault="00F54CF1" w:rsidP="00921A62">
      <w:r>
        <w:separator/>
      </w:r>
    </w:p>
  </w:endnote>
  <w:endnote w:type="continuationSeparator" w:id="0">
    <w:p w14:paraId="59908D71" w14:textId="77777777" w:rsidR="00F54CF1" w:rsidRDefault="00F54CF1" w:rsidP="0092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A611" w14:textId="77777777" w:rsidR="00605F7F" w:rsidRDefault="00605F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-1984307476"/>
      <w:docPartObj>
        <w:docPartGallery w:val="Page Numbers (Bottom of Page)"/>
        <w:docPartUnique/>
      </w:docPartObj>
    </w:sdtPr>
    <w:sdtContent>
      <w:p w14:paraId="54E2E5E7" w14:textId="09F2DB8B" w:rsidR="00605F7F" w:rsidRDefault="00605F7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4506011" w14:textId="4E170FD2" w:rsidR="00605F7F" w:rsidRDefault="00605F7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B1918" w14:textId="77777777" w:rsidR="00605F7F" w:rsidRDefault="00605F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5451D" w14:textId="77777777" w:rsidR="00F54CF1" w:rsidRDefault="00F54CF1" w:rsidP="00921A62">
      <w:r>
        <w:separator/>
      </w:r>
    </w:p>
  </w:footnote>
  <w:footnote w:type="continuationSeparator" w:id="0">
    <w:p w14:paraId="2362AA88" w14:textId="77777777" w:rsidR="00F54CF1" w:rsidRDefault="00F54CF1" w:rsidP="00921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0F4AE" w14:textId="77777777" w:rsidR="00605F7F" w:rsidRDefault="00605F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C689" w14:textId="77777777" w:rsidR="00605F7F" w:rsidRDefault="00605F7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665A" w14:textId="77777777" w:rsidR="00605F7F" w:rsidRDefault="00605F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13DA1"/>
    <w:multiLevelType w:val="hybridMultilevel"/>
    <w:tmpl w:val="4086CD72"/>
    <w:lvl w:ilvl="0" w:tplc="954C1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D8"/>
    <w:rsid w:val="00015F92"/>
    <w:rsid w:val="00070CD4"/>
    <w:rsid w:val="001F28AA"/>
    <w:rsid w:val="002018CC"/>
    <w:rsid w:val="00342232"/>
    <w:rsid w:val="00465330"/>
    <w:rsid w:val="0058617E"/>
    <w:rsid w:val="005B1CDC"/>
    <w:rsid w:val="00605F7F"/>
    <w:rsid w:val="00691AC1"/>
    <w:rsid w:val="00787C73"/>
    <w:rsid w:val="00816A66"/>
    <w:rsid w:val="008B6FF8"/>
    <w:rsid w:val="00921A62"/>
    <w:rsid w:val="0094029D"/>
    <w:rsid w:val="009444D8"/>
    <w:rsid w:val="009F7D79"/>
    <w:rsid w:val="00B84AE5"/>
    <w:rsid w:val="00B930BA"/>
    <w:rsid w:val="00BE1215"/>
    <w:rsid w:val="00C864BF"/>
    <w:rsid w:val="00CF0F79"/>
    <w:rsid w:val="00EA0509"/>
    <w:rsid w:val="00F5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01A8"/>
  <w15:chartTrackingRefBased/>
  <w15:docId w15:val="{B4ED71EF-338F-40B8-A996-80101533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1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A62"/>
    <w:rPr>
      <w:sz w:val="18"/>
      <w:szCs w:val="18"/>
    </w:rPr>
  </w:style>
  <w:style w:type="paragraph" w:styleId="a7">
    <w:name w:val="List Paragraph"/>
    <w:basedOn w:val="a"/>
    <w:uiPriority w:val="34"/>
    <w:qFormat/>
    <w:rsid w:val="00921A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21A6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21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1A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1A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q6r2nebec@default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0.0.4.17:300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ykTechnologies/tyk-dashboard-docker.gi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524B-4AC4-4787-A747-60C2DBCB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博</dc:creator>
  <cp:keywords/>
  <dc:description/>
  <cp:lastModifiedBy>周 博</cp:lastModifiedBy>
  <cp:revision>12</cp:revision>
  <dcterms:created xsi:type="dcterms:W3CDTF">2018-06-21T09:53:00Z</dcterms:created>
  <dcterms:modified xsi:type="dcterms:W3CDTF">2018-06-29T11:21:00Z</dcterms:modified>
</cp:coreProperties>
</file>