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C71C2" w14:textId="048DD44E" w:rsidR="00963B74" w:rsidRDefault="006C100A" w:rsidP="006C100A">
      <w:pPr>
        <w:jc w:val="center"/>
        <w:rPr>
          <w:sz w:val="52"/>
        </w:rPr>
      </w:pPr>
      <w:r w:rsidRPr="006C100A">
        <w:rPr>
          <w:rFonts w:hint="eastAsia"/>
          <w:sz w:val="52"/>
        </w:rPr>
        <w:t>B</w:t>
      </w:r>
      <w:r w:rsidR="00EF3113">
        <w:rPr>
          <w:sz w:val="52"/>
        </w:rPr>
        <w:t>o</w:t>
      </w:r>
      <w:r w:rsidRPr="006C100A">
        <w:rPr>
          <w:sz w:val="52"/>
        </w:rPr>
        <w:t>uncing Ball</w:t>
      </w:r>
      <w:r w:rsidR="00EE1F15">
        <w:rPr>
          <w:sz w:val="52"/>
        </w:rPr>
        <w:t>s</w:t>
      </w:r>
    </w:p>
    <w:p w14:paraId="02ECB069" w14:textId="434B0F4D" w:rsidR="00CF22FF" w:rsidRDefault="00CF22FF" w:rsidP="006C100A">
      <w:r w:rsidRPr="00CF22FF">
        <w:t>23.10 (</w:t>
      </w:r>
      <w:r w:rsidR="00EF3113" w:rsidRPr="00CF22FF">
        <w:t xml:space="preserve">Bouncing </w:t>
      </w:r>
      <w:r w:rsidRPr="00CF22FF">
        <w:t xml:space="preserve">Ball) Write a program that uses the JavaFX threading techniques </w:t>
      </w:r>
      <w:r w:rsidR="00EF3113">
        <w:t>introduced</w:t>
      </w:r>
      <w:r w:rsidRPr="00CF22FF">
        <w:t xml:space="preserve"> in this chap</w:t>
      </w:r>
      <w:r w:rsidR="00EF3113">
        <w:t>t</w:t>
      </w:r>
      <w:r w:rsidRPr="00CF22FF">
        <w:t>er to bounce blue ball inside a Pane. The ball should begin moving in a random di</w:t>
      </w:r>
      <w:r w:rsidR="00EF3113">
        <w:t>rec</w:t>
      </w:r>
      <w:r w:rsidRPr="00CF22FF">
        <w:t>tion from the point where the user c</w:t>
      </w:r>
      <w:r w:rsidR="00EF3113">
        <w:t>l</w:t>
      </w:r>
      <w:r w:rsidRPr="00CF22FF">
        <w:t>icks the mouse. When the ball hits the edge of the Pane,</w:t>
      </w:r>
      <w:r w:rsidR="00EF3113">
        <w:t xml:space="preserve"> it should</w:t>
      </w:r>
      <w:r w:rsidRPr="00CF22FF">
        <w:t xml:space="preserve"> bounce off the edge and continue in the opposite direction. </w:t>
      </w:r>
    </w:p>
    <w:p w14:paraId="180D7E23" w14:textId="5C8933EE" w:rsidR="006C100A" w:rsidRDefault="00CF22FF" w:rsidP="006C100A">
      <w:r w:rsidRPr="00CF22FF">
        <w:t>23.11 (Bouncing Bal</w:t>
      </w:r>
      <w:r w:rsidR="00081695">
        <w:t>ls</w:t>
      </w:r>
      <w:r w:rsidRPr="00CF22FF">
        <w:t xml:space="preserve">) Modify the program in Exercise 23.10 to add a new ball each time e </w:t>
      </w:r>
      <w:r w:rsidR="00C216E3">
        <w:t>cl</w:t>
      </w:r>
      <w:r w:rsidRPr="00CF22FF">
        <w:t>icks the mouse. Provide for a minimum of 20 balls. Randomly choose the color for each ne</w:t>
      </w:r>
      <w:r>
        <w:t xml:space="preserve">w ball </w:t>
      </w:r>
    </w:p>
    <w:p w14:paraId="4001E6EF" w14:textId="24054541" w:rsidR="00081C02" w:rsidRDefault="00081C02" w:rsidP="006C100A"/>
    <w:p w14:paraId="793E8DB3" w14:textId="0ADA1525" w:rsidR="00081C02" w:rsidRDefault="00081C02" w:rsidP="00081C0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 w:rsidRPr="00081C02">
        <w:t>JavaFX threading techniques</w:t>
      </w:r>
    </w:p>
    <w:p w14:paraId="2513FCE8" w14:textId="07E44064" w:rsidR="00081C02" w:rsidRDefault="00081C02" w:rsidP="00081C0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求</w:t>
      </w:r>
      <w:proofErr w:type="gramStart"/>
      <w:r>
        <w:rPr>
          <w:rFonts w:hint="eastAsia"/>
        </w:rPr>
        <w:t>會從</w:t>
      </w:r>
      <w:r w:rsidR="006479E6">
        <w:rPr>
          <w:rFonts w:hint="eastAsia"/>
        </w:rPr>
        <w:t>鼠</w:t>
      </w:r>
      <w:r>
        <w:rPr>
          <w:rFonts w:hint="eastAsia"/>
        </w:rPr>
        <w:t>標點</w:t>
      </w:r>
      <w:proofErr w:type="gramEnd"/>
      <w:r w:rsidR="006479E6">
        <w:rPr>
          <w:rFonts w:hint="eastAsia"/>
        </w:rPr>
        <w:t>擊</w:t>
      </w:r>
      <w:r>
        <w:rPr>
          <w:rFonts w:hint="eastAsia"/>
        </w:rPr>
        <w:t>後</w:t>
      </w:r>
      <w:r w:rsidR="006479E6">
        <w:rPr>
          <w:rFonts w:hint="eastAsia"/>
        </w:rPr>
        <w:t>隨機往任意方向移動</w:t>
      </w:r>
    </w:p>
    <w:p w14:paraId="5A86F69F" w14:textId="703B8215" w:rsidR="006479E6" w:rsidRDefault="006479E6" w:rsidP="00081C0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碰到邊緣反彈繼續移動</w:t>
      </w:r>
    </w:p>
    <w:p w14:paraId="35FA62FB" w14:textId="2D86E558" w:rsidR="006479E6" w:rsidRDefault="006479E6" w:rsidP="00081C0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增加一個新的球</w:t>
      </w:r>
      <w:r>
        <w:rPr>
          <w:rFonts w:hint="eastAsia"/>
        </w:rPr>
        <w:t xml:space="preserve">  </w:t>
      </w:r>
      <w:r>
        <w:rPr>
          <w:rFonts w:hint="eastAsia"/>
        </w:rPr>
        <w:t>給予隨機顏色，至少</w:t>
      </w:r>
      <w:r>
        <w:rPr>
          <w:rFonts w:hint="eastAsia"/>
        </w:rPr>
        <w:t>20</w:t>
      </w:r>
      <w:r>
        <w:rPr>
          <w:rFonts w:hint="eastAsia"/>
        </w:rPr>
        <w:t>個球</w:t>
      </w:r>
    </w:p>
    <w:p w14:paraId="2B193EB5" w14:textId="6E5E0F81" w:rsidR="00770A4D" w:rsidRDefault="00770A4D" w:rsidP="00770A4D"/>
    <w:p w14:paraId="2985C645" w14:textId="5214C83D" w:rsidR="00770A4D" w:rsidRDefault="00770A4D" w:rsidP="00770A4D">
      <w:r>
        <w:rPr>
          <w:rFonts w:hint="eastAsia"/>
        </w:rPr>
        <w:t>待修改</w:t>
      </w:r>
    </w:p>
    <w:p w14:paraId="173B1339" w14:textId="156CEE15" w:rsidR="00177730" w:rsidRDefault="00177730" w:rsidP="0017773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刪除不要的東西</w:t>
      </w:r>
    </w:p>
    <w:p w14:paraId="0252AB40" w14:textId="5EAC68BD" w:rsidR="00770A4D" w:rsidRDefault="00770A4D" w:rsidP="00770A4D">
      <w:pPr>
        <w:pStyle w:val="a7"/>
        <w:numPr>
          <w:ilvl w:val="0"/>
          <w:numId w:val="2"/>
        </w:numPr>
        <w:ind w:leftChars="0"/>
      </w:pPr>
      <w:r>
        <w:t>readme</w:t>
      </w:r>
    </w:p>
    <w:p w14:paraId="0FF216AA" w14:textId="53C6176E" w:rsidR="00770A4D" w:rsidRDefault="00770A4D" w:rsidP="00770A4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改變變數</w:t>
      </w:r>
    </w:p>
    <w:p w14:paraId="7FB34006" w14:textId="51D481F0" w:rsidR="00770A4D" w:rsidRDefault="00770A4D" w:rsidP="00770A4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新增淡化背景</w:t>
      </w:r>
    </w:p>
    <w:p w14:paraId="6089C1E2" w14:textId="3CCCA214" w:rsidR="00177730" w:rsidRPr="00770A4D" w:rsidRDefault="00177730" w:rsidP="0017773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用寶貝球</w:t>
      </w:r>
      <w:bookmarkStart w:id="0" w:name="_GoBack"/>
      <w:bookmarkEnd w:id="0"/>
    </w:p>
    <w:sectPr w:rsidR="00177730" w:rsidRPr="00770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8659B" w14:textId="77777777" w:rsidR="0061225F" w:rsidRDefault="0061225F" w:rsidP="006C100A">
      <w:r>
        <w:separator/>
      </w:r>
    </w:p>
  </w:endnote>
  <w:endnote w:type="continuationSeparator" w:id="0">
    <w:p w14:paraId="7A388AA5" w14:textId="77777777" w:rsidR="0061225F" w:rsidRDefault="0061225F" w:rsidP="006C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28BCA" w14:textId="77777777" w:rsidR="0061225F" w:rsidRDefault="0061225F" w:rsidP="006C100A">
      <w:r>
        <w:separator/>
      </w:r>
    </w:p>
  </w:footnote>
  <w:footnote w:type="continuationSeparator" w:id="0">
    <w:p w14:paraId="2AE48B7D" w14:textId="77777777" w:rsidR="0061225F" w:rsidRDefault="0061225F" w:rsidP="006C1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231AC"/>
    <w:multiLevelType w:val="hybridMultilevel"/>
    <w:tmpl w:val="FBFEFDCE"/>
    <w:lvl w:ilvl="0" w:tplc="FE2A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695755"/>
    <w:multiLevelType w:val="hybridMultilevel"/>
    <w:tmpl w:val="09A0BAB4"/>
    <w:lvl w:ilvl="0" w:tplc="BD84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6E"/>
    <w:rsid w:val="00081695"/>
    <w:rsid w:val="00081C02"/>
    <w:rsid w:val="00177730"/>
    <w:rsid w:val="00185E64"/>
    <w:rsid w:val="002967A2"/>
    <w:rsid w:val="00461F84"/>
    <w:rsid w:val="004905AE"/>
    <w:rsid w:val="0061225F"/>
    <w:rsid w:val="006479E6"/>
    <w:rsid w:val="006C100A"/>
    <w:rsid w:val="006D4F9D"/>
    <w:rsid w:val="00770A4D"/>
    <w:rsid w:val="007F39DF"/>
    <w:rsid w:val="0084386E"/>
    <w:rsid w:val="00963B74"/>
    <w:rsid w:val="00C216E3"/>
    <w:rsid w:val="00CA6D3E"/>
    <w:rsid w:val="00CF22FF"/>
    <w:rsid w:val="00EE1F15"/>
    <w:rsid w:val="00E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D5CF1"/>
  <w15:chartTrackingRefBased/>
  <w15:docId w15:val="{EAAD49D4-F9BB-4777-86C3-3D6C4EE8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10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1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100A"/>
    <w:rPr>
      <w:sz w:val="20"/>
      <w:szCs w:val="20"/>
    </w:rPr>
  </w:style>
  <w:style w:type="paragraph" w:styleId="a7">
    <w:name w:val="List Paragraph"/>
    <w:basedOn w:val="a"/>
    <w:uiPriority w:val="34"/>
    <w:qFormat/>
    <w:rsid w:val="00081C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10</cp:revision>
  <dcterms:created xsi:type="dcterms:W3CDTF">2020-06-10T01:52:00Z</dcterms:created>
  <dcterms:modified xsi:type="dcterms:W3CDTF">2020-06-19T05:21:00Z</dcterms:modified>
</cp:coreProperties>
</file>