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0EA2F6" w14:textId="77777777" w:rsidR="009C6443" w:rsidRPr="001B5C73" w:rsidRDefault="009C6443" w:rsidP="009C6443">
      <w:pPr>
        <w:rPr>
          <w:color w:val="7A68AE"/>
          <w:sz w:val="52"/>
          <w:szCs w:val="52"/>
        </w:rPr>
      </w:pPr>
      <w:bookmarkStart w:id="0" w:name="_Toc464131354"/>
      <w:bookmarkStart w:id="1" w:name="_Toc464131619"/>
      <w:bookmarkStart w:id="2" w:name="_Toc464131689"/>
      <w:bookmarkStart w:id="3" w:name="_Toc464131740"/>
      <w:bookmarkStart w:id="4" w:name="_Toc464132396"/>
      <w:bookmarkStart w:id="5" w:name="_Toc464132454"/>
      <w:bookmarkStart w:id="6" w:name="_Toc464821709"/>
      <w:bookmarkStart w:id="7" w:name="_Toc464828315"/>
      <w:r w:rsidRPr="001B5C73">
        <w:rPr>
          <w:color w:val="7A68AE"/>
          <w:sz w:val="52"/>
          <w:szCs w:val="52"/>
        </w:rPr>
        <w:t>Instructions</w:t>
      </w:r>
      <w:bookmarkEnd w:id="0"/>
      <w:bookmarkEnd w:id="1"/>
      <w:bookmarkEnd w:id="2"/>
      <w:bookmarkEnd w:id="3"/>
      <w:bookmarkEnd w:id="4"/>
      <w:bookmarkEnd w:id="5"/>
      <w:bookmarkEnd w:id="6"/>
      <w:bookmarkEnd w:id="7"/>
    </w:p>
    <w:p w14:paraId="6E8E6AD7" w14:textId="77777777" w:rsidR="009C6443" w:rsidRPr="001B5C73" w:rsidRDefault="009C6443" w:rsidP="009C6443">
      <w:pPr>
        <w:rPr>
          <w:rFonts w:cstheme="minorHAnsi"/>
          <w:sz w:val="24"/>
        </w:rPr>
      </w:pPr>
      <w:r w:rsidRPr="001B5C73">
        <w:rPr>
          <w:rFonts w:cstheme="minorHAnsi"/>
          <w:sz w:val="24"/>
        </w:rPr>
        <w:t>Completing a business plan can serve multiple purposes including getting you to think strategically about your business and for obtaining any lending you may need. Please follow the instructions below to complete this plan.</w:t>
      </w:r>
    </w:p>
    <w:p w14:paraId="68A5B223" w14:textId="77777777" w:rsidR="009C6443" w:rsidRPr="001B5C73" w:rsidRDefault="009C6443" w:rsidP="009C6443">
      <w:pPr>
        <w:pStyle w:val="ListParagraph"/>
        <w:numPr>
          <w:ilvl w:val="0"/>
          <w:numId w:val="5"/>
        </w:numPr>
        <w:contextualSpacing w:val="0"/>
        <w:rPr>
          <w:rFonts w:cstheme="minorHAnsi"/>
          <w:sz w:val="24"/>
        </w:rPr>
      </w:pPr>
      <w:r w:rsidRPr="001B5C73">
        <w:rPr>
          <w:rFonts w:cstheme="minorHAnsi"/>
          <w:sz w:val="24"/>
        </w:rPr>
        <w:t xml:space="preserve">The content </w:t>
      </w:r>
      <w:r w:rsidRPr="001B5C73">
        <w:rPr>
          <w:rFonts w:cstheme="minorHAnsi"/>
          <w:sz w:val="24"/>
          <w:highlight w:val="yellow"/>
        </w:rPr>
        <w:t>highlighted in yellow</w:t>
      </w:r>
      <w:r w:rsidRPr="001B5C73">
        <w:rPr>
          <w:rFonts w:cstheme="minorHAnsi"/>
          <w:sz w:val="24"/>
        </w:rPr>
        <w:t xml:space="preserve"> varies from franchisee to franchisee, so you’ll need to give this content a thorough review. You may need to edit or remove the content based on your situation. Once you’ve reviewed and edited this content, remove the highlighting.</w:t>
      </w:r>
    </w:p>
    <w:p w14:paraId="37AFE89E" w14:textId="77777777" w:rsidR="009C6443" w:rsidRPr="001B5C73" w:rsidRDefault="009C6443" w:rsidP="009C6443">
      <w:pPr>
        <w:pStyle w:val="ListParagraph"/>
        <w:numPr>
          <w:ilvl w:val="0"/>
          <w:numId w:val="5"/>
        </w:numPr>
        <w:contextualSpacing w:val="0"/>
        <w:rPr>
          <w:rFonts w:cstheme="minorHAnsi"/>
          <w:sz w:val="24"/>
        </w:rPr>
      </w:pPr>
      <w:r w:rsidRPr="001B5C73">
        <w:rPr>
          <w:rFonts w:cstheme="minorHAnsi"/>
          <w:sz w:val="24"/>
        </w:rPr>
        <w:t xml:space="preserve">It’s recommended you take the time to research your competition and update the </w:t>
      </w:r>
      <w:r w:rsidRPr="001B5C73">
        <w:rPr>
          <w:rFonts w:cstheme="minorHAnsi"/>
          <w:i/>
          <w:sz w:val="24"/>
        </w:rPr>
        <w:t>Competition</w:t>
      </w:r>
      <w:r w:rsidRPr="001B5C73">
        <w:rPr>
          <w:rFonts w:cstheme="minorHAnsi"/>
          <w:sz w:val="24"/>
        </w:rPr>
        <w:t xml:space="preserve"> section accordingly. This section was designed to give you a general idea of what the contents should be, however, each club’s market is unique, and your specific competition should be accurately reflected in this business plan.</w:t>
      </w:r>
    </w:p>
    <w:p w14:paraId="727BD18F" w14:textId="77777777" w:rsidR="009C6443" w:rsidRPr="001B5C73" w:rsidRDefault="009C6443" w:rsidP="009C6443">
      <w:pPr>
        <w:pStyle w:val="ListParagraph"/>
        <w:numPr>
          <w:ilvl w:val="0"/>
          <w:numId w:val="5"/>
        </w:numPr>
        <w:contextualSpacing w:val="0"/>
        <w:rPr>
          <w:rFonts w:cstheme="minorHAnsi"/>
          <w:sz w:val="24"/>
        </w:rPr>
      </w:pPr>
      <w:r w:rsidRPr="001B5C73">
        <w:rPr>
          <w:rFonts w:cstheme="minorHAnsi"/>
          <w:sz w:val="24"/>
        </w:rPr>
        <w:t xml:space="preserve">For lenders and other users of this business plan to get an accurate representation of who you and your business partners are, we encourage you to update the </w:t>
      </w:r>
      <w:r w:rsidRPr="001B5C73">
        <w:rPr>
          <w:rFonts w:cstheme="minorHAnsi"/>
          <w:i/>
          <w:sz w:val="24"/>
        </w:rPr>
        <w:t>Management Profiles</w:t>
      </w:r>
      <w:r w:rsidRPr="001B5C73">
        <w:rPr>
          <w:rFonts w:cstheme="minorHAnsi"/>
          <w:sz w:val="24"/>
        </w:rPr>
        <w:t xml:space="preserve"> section. Include the high points of your professional career and focus on those that make you an ideal candidate for running a franchise business as an entrepreneur.</w:t>
      </w:r>
    </w:p>
    <w:p w14:paraId="132344D3" w14:textId="77777777" w:rsidR="009C6443" w:rsidRPr="001B5C73" w:rsidRDefault="00683489" w:rsidP="009C6443">
      <w:pPr>
        <w:pStyle w:val="ListParagraph"/>
        <w:numPr>
          <w:ilvl w:val="0"/>
          <w:numId w:val="5"/>
        </w:numPr>
        <w:contextualSpacing w:val="0"/>
        <w:rPr>
          <w:rFonts w:cstheme="minorHAnsi"/>
          <w:sz w:val="24"/>
        </w:rPr>
      </w:pPr>
      <w:hyperlink r:id="rId8" w:history="1">
        <w:r w:rsidR="009C6443" w:rsidRPr="001B5C73">
          <w:rPr>
            <w:rStyle w:val="Hyperlink"/>
            <w:rFonts w:cstheme="minorHAnsi"/>
            <w:sz w:val="24"/>
          </w:rPr>
          <w:t>Update the Pro Forma</w:t>
        </w:r>
      </w:hyperlink>
      <w:r w:rsidR="009C6443" w:rsidRPr="001B5C73">
        <w:rPr>
          <w:rFonts w:cstheme="minorHAnsi"/>
          <w:sz w:val="24"/>
        </w:rPr>
        <w:t xml:space="preserve"> with figures that are representative of your business. Please note, the figures populated in the Pro Forma are those printed in the Anytime Fitness FDD. We encourage you to do a thorough analysis of your business and update any figures as necessary, even figures from the FDD that are already populated in the Pro Forma. </w:t>
      </w:r>
    </w:p>
    <w:p w14:paraId="4B141F74" w14:textId="77777777" w:rsidR="009C6443" w:rsidRPr="001B5C73" w:rsidRDefault="009C6443" w:rsidP="009C6443">
      <w:pPr>
        <w:pStyle w:val="ListParagraph"/>
        <w:numPr>
          <w:ilvl w:val="0"/>
          <w:numId w:val="5"/>
        </w:numPr>
        <w:contextualSpacing w:val="0"/>
        <w:rPr>
          <w:rFonts w:cstheme="minorHAnsi"/>
          <w:sz w:val="24"/>
        </w:rPr>
      </w:pPr>
      <w:r w:rsidRPr="001B5C73">
        <w:rPr>
          <w:rFonts w:cstheme="minorHAnsi"/>
          <w:sz w:val="24"/>
        </w:rPr>
        <w:t xml:space="preserve">Use your completed Pro Forma to write summary paragraphs and to create graphs, charts, and other visuals to include in the </w:t>
      </w:r>
      <w:r w:rsidRPr="001B5C73">
        <w:rPr>
          <w:rFonts w:cstheme="minorHAnsi"/>
          <w:i/>
          <w:sz w:val="24"/>
        </w:rPr>
        <w:t>Financial Projections</w:t>
      </w:r>
      <w:r w:rsidRPr="001B5C73">
        <w:rPr>
          <w:rFonts w:cstheme="minorHAnsi"/>
          <w:sz w:val="24"/>
        </w:rPr>
        <w:t xml:space="preserve"> section. Visuals provide a great way to give the reader an at-a-glance overview of your financial position.</w:t>
      </w:r>
    </w:p>
    <w:p w14:paraId="1B7E8E45" w14:textId="77777777" w:rsidR="00F04ED8" w:rsidRPr="001B5C73" w:rsidRDefault="00F04ED8" w:rsidP="002935B4"/>
    <w:p w14:paraId="6124A590" w14:textId="77777777" w:rsidR="00F04ED8" w:rsidRPr="001B5C73" w:rsidRDefault="00F04ED8" w:rsidP="002935B4"/>
    <w:p w14:paraId="2D36699E" w14:textId="77777777" w:rsidR="00F04ED8" w:rsidRPr="001B5C73" w:rsidRDefault="00F04ED8" w:rsidP="002935B4">
      <w:pPr>
        <w:sectPr w:rsidR="00F04ED8" w:rsidRPr="001B5C73" w:rsidSect="006E4878">
          <w:footerReference w:type="even" r:id="rId9"/>
          <w:footerReference w:type="default" r:id="rId10"/>
          <w:pgSz w:w="12240" w:h="15840"/>
          <w:pgMar w:top="1440" w:right="1440" w:bottom="1440" w:left="1440" w:header="720" w:footer="720" w:gutter="0"/>
          <w:cols w:space="720"/>
          <w:docGrid w:linePitch="360"/>
        </w:sectPr>
      </w:pPr>
    </w:p>
    <w:p w14:paraId="1043E6DF" w14:textId="7852A407" w:rsidR="00F04ED8" w:rsidRPr="001B5C73" w:rsidRDefault="0091262F" w:rsidP="0091262F">
      <w:pPr>
        <w:spacing w:after="120"/>
        <w:jc w:val="right"/>
        <w:rPr>
          <w:color w:val="7A68AE"/>
          <w:sz w:val="32"/>
          <w:szCs w:val="32"/>
        </w:rPr>
      </w:pPr>
      <w:r w:rsidRPr="001B5C73">
        <w:rPr>
          <w:color w:val="7A68AE"/>
          <w:sz w:val="32"/>
          <w:szCs w:val="32"/>
        </w:rPr>
        <w:lastRenderedPageBreak/>
        <w:t>Franchise Owners:</w:t>
      </w:r>
    </w:p>
    <w:p w14:paraId="156B9223" w14:textId="46E11D29" w:rsidR="0091262F" w:rsidRPr="001B5C73" w:rsidRDefault="0091262F" w:rsidP="0091262F">
      <w:pPr>
        <w:spacing w:after="0"/>
        <w:jc w:val="right"/>
        <w:rPr>
          <w:sz w:val="32"/>
          <w:szCs w:val="32"/>
        </w:rPr>
      </w:pPr>
      <w:r w:rsidRPr="001B5C73">
        <w:rPr>
          <w:sz w:val="32"/>
          <w:szCs w:val="32"/>
          <w:highlight w:val="yellow"/>
        </w:rPr>
        <w:t>First Last</w:t>
      </w:r>
    </w:p>
    <w:p w14:paraId="3E1EED3C" w14:textId="437FF80E" w:rsidR="00DD6E73" w:rsidRPr="001B5C73" w:rsidRDefault="0091262F" w:rsidP="00DD6E73">
      <w:pPr>
        <w:spacing w:after="0"/>
        <w:jc w:val="right"/>
        <w:rPr>
          <w:sz w:val="32"/>
          <w:szCs w:val="32"/>
        </w:rPr>
      </w:pPr>
      <w:r w:rsidRPr="001B5C73">
        <w:rPr>
          <w:sz w:val="32"/>
          <w:szCs w:val="32"/>
          <w:highlight w:val="yellow"/>
        </w:rPr>
        <w:t>First Last</w:t>
      </w:r>
    </w:p>
    <w:p w14:paraId="07E382D5" w14:textId="77777777" w:rsidR="00DD6E73" w:rsidRPr="001B5C73" w:rsidRDefault="00DD6E73" w:rsidP="002935B4"/>
    <w:p w14:paraId="07733DDA" w14:textId="77777777" w:rsidR="00285F96" w:rsidRPr="001B5C73" w:rsidRDefault="00285F96" w:rsidP="002935B4">
      <w:pPr>
        <w:sectPr w:rsidR="00285F96" w:rsidRPr="001B5C73" w:rsidSect="00DD6E73">
          <w:headerReference w:type="default" r:id="rId11"/>
          <w:footerReference w:type="default" r:id="rId12"/>
          <w:pgSz w:w="12240" w:h="15840"/>
          <w:pgMar w:top="11484" w:right="1440" w:bottom="1440" w:left="1440" w:header="720" w:footer="720" w:gutter="0"/>
          <w:cols w:space="720"/>
          <w:docGrid w:linePitch="360"/>
        </w:sectPr>
      </w:pPr>
    </w:p>
    <w:p w14:paraId="0A688E6B" w14:textId="610E0961" w:rsidR="002935B4" w:rsidRPr="001B5C73" w:rsidRDefault="00114EF6" w:rsidP="005754A3">
      <w:pPr>
        <w:rPr>
          <w:color w:val="7A68AE"/>
          <w:sz w:val="48"/>
          <w:szCs w:val="48"/>
        </w:rPr>
      </w:pPr>
      <w:bookmarkStart w:id="8" w:name="_Toc464131355"/>
      <w:bookmarkStart w:id="9" w:name="_Toc464131620"/>
      <w:bookmarkStart w:id="10" w:name="_Toc464131690"/>
      <w:bookmarkStart w:id="11" w:name="_Toc464131741"/>
      <w:bookmarkStart w:id="12" w:name="_Toc464132397"/>
      <w:bookmarkStart w:id="13" w:name="_Toc464132455"/>
      <w:bookmarkStart w:id="14" w:name="_Toc464821710"/>
      <w:bookmarkStart w:id="15" w:name="_Toc464828316"/>
      <w:r w:rsidRPr="001B5C73">
        <w:rPr>
          <w:color w:val="7A68AE"/>
          <w:sz w:val="48"/>
          <w:szCs w:val="48"/>
        </w:rPr>
        <w:lastRenderedPageBreak/>
        <w:t>Table of Contents</w:t>
      </w:r>
      <w:bookmarkEnd w:id="8"/>
      <w:bookmarkEnd w:id="9"/>
      <w:bookmarkEnd w:id="10"/>
      <w:bookmarkEnd w:id="11"/>
      <w:bookmarkEnd w:id="12"/>
      <w:bookmarkEnd w:id="13"/>
      <w:bookmarkEnd w:id="14"/>
      <w:bookmarkEnd w:id="15"/>
    </w:p>
    <w:p w14:paraId="78820C35" w14:textId="6C7C45D6" w:rsidR="00114EF6" w:rsidRPr="006A4F7C" w:rsidRDefault="006A4F7C" w:rsidP="006A4F7C">
      <w:pPr>
        <w:spacing w:line="360" w:lineRule="auto"/>
        <w:rPr>
          <w:sz w:val="21"/>
          <w:szCs w:val="21"/>
        </w:rPr>
      </w:pPr>
      <w:r w:rsidRPr="006A4F7C">
        <w:rPr>
          <w:sz w:val="21"/>
          <w:szCs w:val="21"/>
        </w:rPr>
        <w:t>Executive Summary</w:t>
      </w:r>
      <w:r>
        <w:rPr>
          <w:sz w:val="21"/>
          <w:szCs w:val="21"/>
        </w:rPr>
        <w:t xml:space="preserve"> ………………………………………………………………………………………………………… </w:t>
      </w:r>
      <w:r w:rsidR="008037BC">
        <w:rPr>
          <w:sz w:val="21"/>
          <w:szCs w:val="21"/>
        </w:rPr>
        <w:t>4</w:t>
      </w:r>
      <w:r w:rsidRPr="006A4F7C">
        <w:rPr>
          <w:sz w:val="21"/>
          <w:szCs w:val="21"/>
        </w:rPr>
        <w:br/>
        <w:t>Company Description</w:t>
      </w:r>
      <w:r>
        <w:rPr>
          <w:sz w:val="21"/>
          <w:szCs w:val="21"/>
        </w:rPr>
        <w:t xml:space="preserve"> ……………………………………………………………………………………………………… </w:t>
      </w:r>
      <w:r w:rsidR="008037BC">
        <w:rPr>
          <w:sz w:val="21"/>
          <w:szCs w:val="21"/>
        </w:rPr>
        <w:t>5</w:t>
      </w:r>
      <w:r w:rsidRPr="006A4F7C">
        <w:rPr>
          <w:sz w:val="21"/>
          <w:szCs w:val="21"/>
        </w:rPr>
        <w:br/>
        <w:t>Market Analysis</w:t>
      </w:r>
      <w:r>
        <w:rPr>
          <w:sz w:val="21"/>
          <w:szCs w:val="21"/>
        </w:rPr>
        <w:t xml:space="preserve"> …………….………………………………………………………………………………………………… </w:t>
      </w:r>
      <w:r w:rsidR="008037BC">
        <w:rPr>
          <w:sz w:val="21"/>
          <w:szCs w:val="21"/>
        </w:rPr>
        <w:t>6</w:t>
      </w:r>
      <w:r w:rsidRPr="006A4F7C">
        <w:rPr>
          <w:sz w:val="21"/>
          <w:szCs w:val="21"/>
        </w:rPr>
        <w:br/>
      </w:r>
      <w:r w:rsidRPr="008037BC">
        <w:rPr>
          <w:i/>
          <w:sz w:val="21"/>
          <w:szCs w:val="21"/>
        </w:rPr>
        <w:t>Industry Overview</w:t>
      </w:r>
      <w:r>
        <w:rPr>
          <w:sz w:val="21"/>
          <w:szCs w:val="21"/>
        </w:rPr>
        <w:t xml:space="preserve"> …………………</w:t>
      </w:r>
      <w:proofErr w:type="gramStart"/>
      <w:r>
        <w:rPr>
          <w:sz w:val="21"/>
          <w:szCs w:val="21"/>
        </w:rPr>
        <w:t>…..</w:t>
      </w:r>
      <w:proofErr w:type="gramEnd"/>
      <w:r>
        <w:rPr>
          <w:sz w:val="21"/>
          <w:szCs w:val="21"/>
        </w:rPr>
        <w:t xml:space="preserve">…………………………………………………………………………………… </w:t>
      </w:r>
      <w:r w:rsidR="008037BC">
        <w:rPr>
          <w:sz w:val="21"/>
          <w:szCs w:val="21"/>
        </w:rPr>
        <w:t>6</w:t>
      </w:r>
      <w:r w:rsidRPr="006A4F7C">
        <w:rPr>
          <w:sz w:val="21"/>
          <w:szCs w:val="21"/>
        </w:rPr>
        <w:br/>
      </w:r>
      <w:r w:rsidRPr="008037BC">
        <w:rPr>
          <w:i/>
          <w:sz w:val="21"/>
          <w:szCs w:val="21"/>
        </w:rPr>
        <w:t>Industry Outlook</w:t>
      </w:r>
      <w:r>
        <w:rPr>
          <w:sz w:val="21"/>
          <w:szCs w:val="21"/>
        </w:rPr>
        <w:t xml:space="preserve"> …………</w:t>
      </w:r>
      <w:proofErr w:type="gramStart"/>
      <w:r>
        <w:rPr>
          <w:sz w:val="21"/>
          <w:szCs w:val="21"/>
        </w:rPr>
        <w:t>…..</w:t>
      </w:r>
      <w:proofErr w:type="gramEnd"/>
      <w:r>
        <w:rPr>
          <w:sz w:val="21"/>
          <w:szCs w:val="21"/>
        </w:rPr>
        <w:t xml:space="preserve">……………………………………………………………………………………………… </w:t>
      </w:r>
      <w:r w:rsidR="008037BC">
        <w:rPr>
          <w:sz w:val="21"/>
          <w:szCs w:val="21"/>
        </w:rPr>
        <w:t>6</w:t>
      </w:r>
      <w:r w:rsidRPr="006A4F7C">
        <w:rPr>
          <w:sz w:val="21"/>
          <w:szCs w:val="21"/>
        </w:rPr>
        <w:br/>
        <w:t>Target Market</w:t>
      </w:r>
      <w:r w:rsidRPr="006A4F7C">
        <w:rPr>
          <w:sz w:val="24"/>
        </w:rPr>
        <w:t xml:space="preserve"> </w:t>
      </w:r>
      <w:r>
        <w:rPr>
          <w:sz w:val="21"/>
          <w:szCs w:val="21"/>
        </w:rPr>
        <w:t xml:space="preserve">……………….………………………………………………………………………………………………… </w:t>
      </w:r>
      <w:r w:rsidR="008037BC">
        <w:rPr>
          <w:sz w:val="21"/>
          <w:szCs w:val="21"/>
        </w:rPr>
        <w:t>7</w:t>
      </w:r>
      <w:r w:rsidRPr="006A4F7C">
        <w:rPr>
          <w:sz w:val="21"/>
          <w:szCs w:val="21"/>
        </w:rPr>
        <w:br/>
      </w:r>
      <w:r w:rsidRPr="00F438CB">
        <w:rPr>
          <w:i/>
          <w:sz w:val="21"/>
          <w:szCs w:val="21"/>
        </w:rPr>
        <w:t>Pricing</w:t>
      </w:r>
      <w:r>
        <w:rPr>
          <w:sz w:val="21"/>
          <w:szCs w:val="21"/>
        </w:rPr>
        <w:t xml:space="preserve"> ……………………………………………………………………………………………………………………………… </w:t>
      </w:r>
      <w:r w:rsidR="008037BC">
        <w:rPr>
          <w:sz w:val="21"/>
          <w:szCs w:val="21"/>
        </w:rPr>
        <w:t>7</w:t>
      </w:r>
      <w:r w:rsidRPr="006A4F7C">
        <w:rPr>
          <w:sz w:val="21"/>
          <w:szCs w:val="21"/>
        </w:rPr>
        <w:br/>
      </w:r>
      <w:r w:rsidRPr="00F438CB">
        <w:rPr>
          <w:i/>
          <w:sz w:val="21"/>
          <w:szCs w:val="21"/>
        </w:rPr>
        <w:t>Competition</w:t>
      </w:r>
      <w:r w:rsidRPr="006A4F7C">
        <w:rPr>
          <w:sz w:val="28"/>
          <w:szCs w:val="28"/>
        </w:rPr>
        <w:t xml:space="preserve"> </w:t>
      </w:r>
      <w:r>
        <w:rPr>
          <w:sz w:val="21"/>
          <w:szCs w:val="21"/>
        </w:rPr>
        <w:t xml:space="preserve">………………….………………………………………………………………………………………………… </w:t>
      </w:r>
      <w:r w:rsidR="008037BC">
        <w:rPr>
          <w:sz w:val="21"/>
          <w:szCs w:val="21"/>
        </w:rPr>
        <w:t>8</w:t>
      </w:r>
      <w:r w:rsidRPr="006A4F7C">
        <w:rPr>
          <w:sz w:val="21"/>
          <w:szCs w:val="21"/>
        </w:rPr>
        <w:br/>
        <w:t>Organization and Management</w:t>
      </w:r>
      <w:r w:rsidRPr="006A4F7C">
        <w:rPr>
          <w:sz w:val="28"/>
          <w:szCs w:val="28"/>
        </w:rPr>
        <w:t xml:space="preserve"> </w:t>
      </w:r>
      <w:r>
        <w:rPr>
          <w:sz w:val="21"/>
          <w:szCs w:val="21"/>
        </w:rPr>
        <w:t>………………………………………………………………………………………</w:t>
      </w:r>
      <w:r w:rsidR="008037BC">
        <w:rPr>
          <w:sz w:val="21"/>
          <w:szCs w:val="21"/>
        </w:rPr>
        <w:t xml:space="preserve"> </w:t>
      </w:r>
      <w:r>
        <w:rPr>
          <w:sz w:val="21"/>
          <w:szCs w:val="21"/>
        </w:rPr>
        <w:t>1</w:t>
      </w:r>
      <w:r w:rsidR="008037BC">
        <w:rPr>
          <w:sz w:val="21"/>
          <w:szCs w:val="21"/>
        </w:rPr>
        <w:t>1</w:t>
      </w:r>
      <w:r w:rsidRPr="006A4F7C">
        <w:rPr>
          <w:sz w:val="21"/>
          <w:szCs w:val="21"/>
        </w:rPr>
        <w:br/>
      </w:r>
      <w:r w:rsidRPr="00F438CB">
        <w:rPr>
          <w:i/>
          <w:sz w:val="21"/>
          <w:szCs w:val="21"/>
        </w:rPr>
        <w:t>Organizational Structure</w:t>
      </w:r>
      <w:r>
        <w:rPr>
          <w:sz w:val="21"/>
          <w:szCs w:val="21"/>
        </w:rPr>
        <w:t xml:space="preserve"> ………………………………………………………………………………………………… 1</w:t>
      </w:r>
      <w:r w:rsidR="008037BC">
        <w:rPr>
          <w:sz w:val="21"/>
          <w:szCs w:val="21"/>
        </w:rPr>
        <w:t>1</w:t>
      </w:r>
      <w:r w:rsidRPr="006A4F7C">
        <w:rPr>
          <w:sz w:val="21"/>
          <w:szCs w:val="21"/>
        </w:rPr>
        <w:br/>
      </w:r>
      <w:r w:rsidRPr="00F438CB">
        <w:rPr>
          <w:i/>
          <w:sz w:val="21"/>
          <w:szCs w:val="21"/>
        </w:rPr>
        <w:t>Management Profiles</w:t>
      </w:r>
      <w:r w:rsidRPr="008037BC">
        <w:rPr>
          <w:sz w:val="21"/>
          <w:szCs w:val="21"/>
        </w:rPr>
        <w:t xml:space="preserve"> </w:t>
      </w:r>
      <w:r>
        <w:rPr>
          <w:sz w:val="21"/>
          <w:szCs w:val="21"/>
        </w:rPr>
        <w:t>……………………………………………………………………………………………………… 1</w:t>
      </w:r>
      <w:r w:rsidR="008037BC">
        <w:rPr>
          <w:sz w:val="21"/>
          <w:szCs w:val="21"/>
        </w:rPr>
        <w:t>2</w:t>
      </w:r>
      <w:r w:rsidRPr="006A4F7C">
        <w:rPr>
          <w:sz w:val="21"/>
          <w:szCs w:val="21"/>
        </w:rPr>
        <w:br/>
        <w:t>Service and Product Line</w:t>
      </w:r>
      <w:r w:rsidRPr="008037BC">
        <w:rPr>
          <w:sz w:val="28"/>
          <w:szCs w:val="28"/>
        </w:rPr>
        <w:t xml:space="preserve"> </w:t>
      </w:r>
      <w:r>
        <w:rPr>
          <w:sz w:val="21"/>
          <w:szCs w:val="21"/>
        </w:rPr>
        <w:t>……………………………………………………………………………………………</w:t>
      </w:r>
      <w:r w:rsidRPr="008037BC">
        <w:rPr>
          <w:sz w:val="21"/>
          <w:szCs w:val="21"/>
        </w:rPr>
        <w:t>…</w:t>
      </w:r>
      <w:r w:rsidR="008037BC" w:rsidRPr="008037BC">
        <w:rPr>
          <w:sz w:val="21"/>
          <w:szCs w:val="21"/>
        </w:rPr>
        <w:t>.</w:t>
      </w:r>
      <w:r w:rsidRPr="008037BC">
        <w:rPr>
          <w:sz w:val="21"/>
          <w:szCs w:val="21"/>
        </w:rPr>
        <w:t xml:space="preserve"> </w:t>
      </w:r>
      <w:r>
        <w:rPr>
          <w:sz w:val="21"/>
          <w:szCs w:val="21"/>
        </w:rPr>
        <w:t>1</w:t>
      </w:r>
      <w:r w:rsidR="008037BC">
        <w:rPr>
          <w:sz w:val="21"/>
          <w:szCs w:val="21"/>
        </w:rPr>
        <w:t>3</w:t>
      </w:r>
      <w:r w:rsidRPr="006A4F7C">
        <w:rPr>
          <w:sz w:val="21"/>
          <w:szCs w:val="21"/>
        </w:rPr>
        <w:br/>
      </w:r>
      <w:r w:rsidRPr="00F438CB">
        <w:rPr>
          <w:i/>
          <w:sz w:val="21"/>
          <w:szCs w:val="21"/>
        </w:rPr>
        <w:t>Club Overview</w:t>
      </w:r>
      <w:r w:rsidR="00444E85" w:rsidRPr="00F438CB">
        <w:rPr>
          <w:i/>
          <w:sz w:val="21"/>
          <w:szCs w:val="21"/>
        </w:rPr>
        <w:t xml:space="preserve"> </w:t>
      </w:r>
      <w:r w:rsidR="00444E85">
        <w:rPr>
          <w:sz w:val="21"/>
          <w:szCs w:val="21"/>
        </w:rPr>
        <w:t>………………………………………………………………………………………………………………… 1</w:t>
      </w:r>
      <w:r w:rsidR="008037BC">
        <w:rPr>
          <w:sz w:val="21"/>
          <w:szCs w:val="21"/>
        </w:rPr>
        <w:t>3</w:t>
      </w:r>
      <w:r w:rsidRPr="006A4F7C">
        <w:rPr>
          <w:sz w:val="21"/>
          <w:szCs w:val="21"/>
        </w:rPr>
        <w:br/>
      </w:r>
      <w:r w:rsidRPr="00F438CB">
        <w:rPr>
          <w:i/>
          <w:sz w:val="21"/>
          <w:szCs w:val="21"/>
        </w:rPr>
        <w:t>Competitive Advantages</w:t>
      </w:r>
      <w:r w:rsidR="00444E85">
        <w:rPr>
          <w:sz w:val="21"/>
          <w:szCs w:val="21"/>
        </w:rPr>
        <w:t xml:space="preserve"> …………………………………………………………………………………………………</w:t>
      </w:r>
      <w:r w:rsidR="00444E85" w:rsidRPr="008037BC">
        <w:rPr>
          <w:sz w:val="18"/>
          <w:szCs w:val="18"/>
        </w:rPr>
        <w:t xml:space="preserve"> </w:t>
      </w:r>
      <w:r w:rsidR="00444E85">
        <w:rPr>
          <w:sz w:val="21"/>
          <w:szCs w:val="21"/>
        </w:rPr>
        <w:t>1</w:t>
      </w:r>
      <w:r w:rsidR="008037BC">
        <w:rPr>
          <w:sz w:val="21"/>
          <w:szCs w:val="21"/>
        </w:rPr>
        <w:t>4</w:t>
      </w:r>
      <w:r w:rsidRPr="006A4F7C">
        <w:rPr>
          <w:sz w:val="21"/>
          <w:szCs w:val="21"/>
        </w:rPr>
        <w:br/>
      </w:r>
      <w:r w:rsidRPr="00F438CB">
        <w:rPr>
          <w:i/>
          <w:sz w:val="21"/>
          <w:szCs w:val="21"/>
        </w:rPr>
        <w:t>Franchisor Support and Development</w:t>
      </w:r>
      <w:r w:rsidR="00444E85">
        <w:rPr>
          <w:sz w:val="21"/>
          <w:szCs w:val="21"/>
        </w:rPr>
        <w:t xml:space="preserve"> …………………………………………………………………………… 1</w:t>
      </w:r>
      <w:r w:rsidR="00B80B85">
        <w:rPr>
          <w:sz w:val="21"/>
          <w:szCs w:val="21"/>
        </w:rPr>
        <w:t>6</w:t>
      </w:r>
      <w:r w:rsidRPr="006A4F7C">
        <w:rPr>
          <w:sz w:val="21"/>
          <w:szCs w:val="21"/>
        </w:rPr>
        <w:br/>
      </w:r>
      <w:r w:rsidRPr="00F438CB">
        <w:rPr>
          <w:i/>
          <w:sz w:val="21"/>
          <w:szCs w:val="21"/>
        </w:rPr>
        <w:t>Business Life Cycle</w:t>
      </w:r>
      <w:r w:rsidR="00444E85">
        <w:rPr>
          <w:sz w:val="21"/>
          <w:szCs w:val="21"/>
        </w:rPr>
        <w:t xml:space="preserve"> ………………………………………………………………………………………………………… 1</w:t>
      </w:r>
      <w:r w:rsidR="008037BC">
        <w:rPr>
          <w:sz w:val="21"/>
          <w:szCs w:val="21"/>
        </w:rPr>
        <w:t>9</w:t>
      </w:r>
      <w:r w:rsidRPr="006A4F7C">
        <w:rPr>
          <w:sz w:val="21"/>
          <w:szCs w:val="21"/>
        </w:rPr>
        <w:br/>
        <w:t>Marketing and Sales</w:t>
      </w:r>
      <w:r w:rsidR="00444E85" w:rsidRPr="00444E85">
        <w:rPr>
          <w:sz w:val="28"/>
          <w:szCs w:val="28"/>
        </w:rPr>
        <w:t xml:space="preserve"> </w:t>
      </w:r>
      <w:r w:rsidR="00444E85">
        <w:rPr>
          <w:sz w:val="21"/>
          <w:szCs w:val="21"/>
        </w:rPr>
        <w:t xml:space="preserve">……………………………………………………………………………………………………… </w:t>
      </w:r>
      <w:r w:rsidR="008037BC">
        <w:rPr>
          <w:sz w:val="21"/>
          <w:szCs w:val="21"/>
        </w:rPr>
        <w:t>20</w:t>
      </w:r>
      <w:r w:rsidRPr="006A4F7C">
        <w:rPr>
          <w:sz w:val="21"/>
          <w:szCs w:val="21"/>
        </w:rPr>
        <w:br/>
      </w:r>
      <w:r w:rsidRPr="00F438CB">
        <w:rPr>
          <w:i/>
          <w:sz w:val="21"/>
          <w:szCs w:val="21"/>
        </w:rPr>
        <w:t xml:space="preserve">Presale </w:t>
      </w:r>
      <w:r w:rsidR="008037BC" w:rsidRPr="00F438CB">
        <w:rPr>
          <w:i/>
          <w:sz w:val="21"/>
          <w:szCs w:val="21"/>
        </w:rPr>
        <w:t xml:space="preserve">+ </w:t>
      </w:r>
      <w:r w:rsidRPr="00F438CB">
        <w:rPr>
          <w:i/>
          <w:sz w:val="21"/>
          <w:szCs w:val="21"/>
        </w:rPr>
        <w:t>Grand Opening</w:t>
      </w:r>
      <w:r w:rsidR="00444E85" w:rsidRPr="00444E85">
        <w:rPr>
          <w:sz w:val="28"/>
          <w:szCs w:val="28"/>
        </w:rPr>
        <w:t xml:space="preserve"> </w:t>
      </w:r>
      <w:r w:rsidR="00B80B85">
        <w:rPr>
          <w:sz w:val="21"/>
          <w:szCs w:val="21"/>
        </w:rPr>
        <w:t>…</w:t>
      </w:r>
      <w:r w:rsidR="00444E85">
        <w:rPr>
          <w:sz w:val="21"/>
          <w:szCs w:val="21"/>
        </w:rPr>
        <w:t xml:space="preserve">…………………………………………………………………………………………… </w:t>
      </w:r>
      <w:r w:rsidR="00B80B85">
        <w:rPr>
          <w:sz w:val="21"/>
          <w:szCs w:val="21"/>
        </w:rPr>
        <w:t>20</w:t>
      </w:r>
      <w:r w:rsidRPr="006A4F7C">
        <w:rPr>
          <w:sz w:val="21"/>
          <w:szCs w:val="21"/>
        </w:rPr>
        <w:br/>
      </w:r>
      <w:r w:rsidRPr="00F438CB">
        <w:rPr>
          <w:i/>
          <w:sz w:val="21"/>
          <w:szCs w:val="21"/>
        </w:rPr>
        <w:t>Sales Strategy</w:t>
      </w:r>
      <w:r w:rsidR="00444E85">
        <w:rPr>
          <w:sz w:val="21"/>
          <w:szCs w:val="21"/>
        </w:rPr>
        <w:t xml:space="preserve"> ……………………………………………………………………………………………………………….. </w:t>
      </w:r>
      <w:r w:rsidR="00B80B85">
        <w:rPr>
          <w:sz w:val="21"/>
          <w:szCs w:val="21"/>
        </w:rPr>
        <w:t>20</w:t>
      </w:r>
      <w:r w:rsidRPr="006A4F7C">
        <w:rPr>
          <w:sz w:val="21"/>
          <w:szCs w:val="21"/>
        </w:rPr>
        <w:br/>
      </w:r>
      <w:r w:rsidRPr="00F438CB">
        <w:rPr>
          <w:i/>
          <w:sz w:val="21"/>
          <w:szCs w:val="21"/>
        </w:rPr>
        <w:t>Growth Strategy</w:t>
      </w:r>
      <w:r w:rsidR="00444E85">
        <w:rPr>
          <w:sz w:val="21"/>
          <w:szCs w:val="21"/>
        </w:rPr>
        <w:t xml:space="preserve"> ……………………………………………………………………………………………………………. </w:t>
      </w:r>
      <w:r w:rsidR="00B80B85">
        <w:rPr>
          <w:sz w:val="21"/>
          <w:szCs w:val="21"/>
        </w:rPr>
        <w:t>21</w:t>
      </w:r>
      <w:r w:rsidRPr="006A4F7C">
        <w:rPr>
          <w:sz w:val="21"/>
          <w:szCs w:val="21"/>
        </w:rPr>
        <w:br/>
        <w:t>Financial Projections</w:t>
      </w:r>
      <w:r w:rsidR="00444E85">
        <w:rPr>
          <w:sz w:val="21"/>
          <w:szCs w:val="21"/>
        </w:rPr>
        <w:t xml:space="preserve"> ……………………………………………………………………………………………………… </w:t>
      </w:r>
      <w:r w:rsidR="00B80B85">
        <w:rPr>
          <w:sz w:val="21"/>
          <w:szCs w:val="21"/>
        </w:rPr>
        <w:t>22</w:t>
      </w:r>
    </w:p>
    <w:p w14:paraId="301B4E5B" w14:textId="77777777" w:rsidR="00114EF6" w:rsidRPr="001B5C73" w:rsidRDefault="00114EF6" w:rsidP="002935B4"/>
    <w:p w14:paraId="3976A790" w14:textId="77777777" w:rsidR="00114EF6" w:rsidRPr="001B5C73" w:rsidRDefault="00114EF6" w:rsidP="002935B4">
      <w:pPr>
        <w:sectPr w:rsidR="00114EF6" w:rsidRPr="001B5C73" w:rsidSect="006E4878">
          <w:headerReference w:type="default" r:id="rId13"/>
          <w:footerReference w:type="default" r:id="rId14"/>
          <w:pgSz w:w="12240" w:h="15840"/>
          <w:pgMar w:top="1440" w:right="1440" w:bottom="1440" w:left="1440" w:header="720" w:footer="720" w:gutter="0"/>
          <w:cols w:space="720"/>
          <w:docGrid w:linePitch="360"/>
        </w:sectPr>
      </w:pPr>
    </w:p>
    <w:p w14:paraId="1AEDF65C" w14:textId="77777777" w:rsidR="009C6443" w:rsidRPr="001B5C73" w:rsidRDefault="009C6443" w:rsidP="009C6443">
      <w:pPr>
        <w:pStyle w:val="Heading2"/>
        <w:rPr>
          <w:rFonts w:ascii="Verdana" w:hAnsi="Verdana"/>
        </w:rPr>
      </w:pPr>
      <w:bookmarkStart w:id="16" w:name="_Toc6092152"/>
      <w:r w:rsidRPr="001B5C73">
        <w:rPr>
          <w:rFonts w:ascii="Verdana" w:hAnsi="Verdana"/>
          <w:color w:val="7A68AE"/>
          <w:sz w:val="48"/>
          <w:szCs w:val="48"/>
        </w:rPr>
        <w:lastRenderedPageBreak/>
        <w:t>Executive Summary</w:t>
      </w:r>
      <w:bookmarkEnd w:id="16"/>
    </w:p>
    <w:p w14:paraId="3610E923" w14:textId="77777777" w:rsidR="009C6443" w:rsidRPr="001B5C73" w:rsidRDefault="009C6443" w:rsidP="009C6443">
      <w:pPr>
        <w:rPr>
          <w:szCs w:val="20"/>
        </w:rPr>
      </w:pPr>
      <w:r w:rsidRPr="001B5C73">
        <w:rPr>
          <w:szCs w:val="20"/>
        </w:rPr>
        <w:t xml:space="preserve">As </w:t>
      </w:r>
      <w:r w:rsidRPr="001B5C73">
        <w:rPr>
          <w:i/>
          <w:szCs w:val="20"/>
        </w:rPr>
        <w:t>Entrepreneur</w:t>
      </w:r>
      <w:r w:rsidRPr="001B5C73">
        <w:rPr>
          <w:szCs w:val="20"/>
        </w:rPr>
        <w:t xml:space="preserve"> Magazine’s #1 ranked global franchise of 2016, Anytime Fitness is well on its way to actualizing its vision to “improve the self-esteem of the world.” While this message is cascaded from the franchisor, we find the combination of its simplicity and power a perfect match for how we plan to operate our business. This vision will be carried out in our club every day by providing each member and potential member with a world-class experience.</w:t>
      </w:r>
    </w:p>
    <w:p w14:paraId="41CCA2A8" w14:textId="77777777" w:rsidR="009C6443" w:rsidRPr="001B5C73" w:rsidRDefault="009C6443" w:rsidP="009C6443">
      <w:pPr>
        <w:rPr>
          <w:szCs w:val="20"/>
        </w:rPr>
      </w:pPr>
      <w:r w:rsidRPr="001B5C73">
        <w:rPr>
          <w:szCs w:val="20"/>
        </w:rPr>
        <w:t xml:space="preserve">Our company will be a franchise of Anytime Fitness located in </w:t>
      </w:r>
      <w:r w:rsidRPr="001B5C73">
        <w:rPr>
          <w:szCs w:val="20"/>
          <w:highlight w:val="yellow"/>
        </w:rPr>
        <w:t>City</w:t>
      </w:r>
      <w:r w:rsidRPr="001B5C73">
        <w:rPr>
          <w:szCs w:val="20"/>
        </w:rPr>
        <w:t xml:space="preserve">, </w:t>
      </w:r>
      <w:r w:rsidRPr="001B5C73">
        <w:rPr>
          <w:szCs w:val="20"/>
          <w:highlight w:val="yellow"/>
        </w:rPr>
        <w:t>State</w:t>
      </w:r>
      <w:r w:rsidRPr="001B5C73">
        <w:rPr>
          <w:szCs w:val="20"/>
        </w:rPr>
        <w:t xml:space="preserve">, with us, </w:t>
      </w:r>
      <w:r w:rsidRPr="001B5C73">
        <w:rPr>
          <w:szCs w:val="20"/>
          <w:highlight w:val="yellow"/>
        </w:rPr>
        <w:t>First Name Last Name</w:t>
      </w:r>
      <w:r w:rsidRPr="001B5C73">
        <w:rPr>
          <w:szCs w:val="20"/>
        </w:rPr>
        <w:t xml:space="preserve"> and </w:t>
      </w:r>
      <w:r w:rsidRPr="001B5C73">
        <w:rPr>
          <w:szCs w:val="20"/>
          <w:highlight w:val="yellow"/>
        </w:rPr>
        <w:t>First Name Last Name</w:t>
      </w:r>
      <w:r w:rsidRPr="001B5C73">
        <w:rPr>
          <w:szCs w:val="20"/>
        </w:rPr>
        <w:t>, as owners. Our customers will be at the forefront of our business. Because of this, a large factor in choosing staff will be focused on their ability to provide outstanding customer service.</w:t>
      </w:r>
    </w:p>
    <w:p w14:paraId="6288D0AF" w14:textId="77777777" w:rsidR="009C6443" w:rsidRPr="001B5C73" w:rsidRDefault="009C6443" w:rsidP="009C6443">
      <w:pPr>
        <w:rPr>
          <w:szCs w:val="20"/>
        </w:rPr>
      </w:pPr>
      <w:r w:rsidRPr="001B5C73">
        <w:rPr>
          <w:szCs w:val="20"/>
        </w:rPr>
        <w:t>Our facility will feature state-of-the-art cardio and resistance equipment in a clean, safe, and convenient gym. In addition to maintaining the physical environment, we will focus on providing a world-class level of customer service. The Anytime Fitness customer service standards have been fully developed by the franchisor and are an extensive component of our training as franchisees. We will fully implement and execute this service vision in our club to create a personable experience and an inclusive, welcoming environment.</w:t>
      </w:r>
    </w:p>
    <w:p w14:paraId="35BAB89E" w14:textId="77777777" w:rsidR="009C6443" w:rsidRPr="001B5C73" w:rsidRDefault="009C6443" w:rsidP="009C6443">
      <w:pPr>
        <w:rPr>
          <w:szCs w:val="20"/>
        </w:rPr>
      </w:pPr>
      <w:r w:rsidRPr="001B5C73">
        <w:rPr>
          <w:szCs w:val="20"/>
        </w:rPr>
        <w:t>Our growth strategy will leverage our club culture, focusing on referrals from existing members. As our club develops a non-intimidating, service-oriented environment, current members will be very likely to refer their friends and family to our club. Additionally, we will use the marketing campaigns that are developed by the franchisor. These campaigns are developed by marketing field experts and are designed to reach the market when consumers are most likely to join fitness facilities.</w:t>
      </w:r>
    </w:p>
    <w:p w14:paraId="57496694" w14:textId="77777777" w:rsidR="009C6443" w:rsidRPr="001B5C73" w:rsidRDefault="009C6443" w:rsidP="009C6443">
      <w:pPr>
        <w:rPr>
          <w:szCs w:val="20"/>
        </w:rPr>
      </w:pPr>
      <w:r w:rsidRPr="001B5C73">
        <w:rPr>
          <w:szCs w:val="20"/>
        </w:rPr>
        <w:t xml:space="preserve">The franchisor provides an all-encompassing set of resources to support us in executing brand strategy and daily operations. A team of business consultants works directly with franchisees to establish performance metrics, develop business goals, and track progress. An array of online tools, including a franchise dashboard, video courses and tutorials, a robust knowledge base (the Academy), job aids, and operations manual are available for ongoing reference. Targeted in-person training options (e.g. classroom training, in-club training, workshops, biennial conferences) are available not only to owners, but to every role within the team to ensure success on all levels. As the franchisor’s brand strategy evolves, these tools are regularly modified and updated to reflect the current direction of the brand. </w:t>
      </w:r>
    </w:p>
    <w:p w14:paraId="4598BD3A" w14:textId="43562FF1" w:rsidR="009C6443" w:rsidRPr="001B5C73" w:rsidRDefault="009C6443" w:rsidP="009C6443">
      <w:r w:rsidRPr="001B5C73">
        <w:rPr>
          <w:szCs w:val="20"/>
        </w:rPr>
        <w:t>Accompanying this business plan is a 3-year pro forma statement that illustrates the club’s projected cash flow. The financial obligations and expectations were thoroughly explained to us by our Anytime Fitness sales consultant. We have also taken the time to complete our own analysis of our financial position and our future projections and obligations</w:t>
      </w:r>
      <w:r w:rsidR="001B5C73">
        <w:rPr>
          <w:szCs w:val="20"/>
        </w:rPr>
        <w:t>.</w:t>
      </w:r>
      <w:r w:rsidR="00213693" w:rsidRPr="001B5C73">
        <w:t xml:space="preserve"> </w:t>
      </w:r>
      <w:bookmarkStart w:id="17" w:name="_Toc6092153"/>
      <w:r w:rsidRPr="001B5C73">
        <w:br w:type="page"/>
      </w:r>
    </w:p>
    <w:bookmarkEnd w:id="17"/>
    <w:p w14:paraId="1520D801" w14:textId="77777777" w:rsidR="009C6443" w:rsidRPr="001B5C73" w:rsidRDefault="009C6443" w:rsidP="009C6443">
      <w:pPr>
        <w:pStyle w:val="Heading2"/>
        <w:rPr>
          <w:rFonts w:ascii="Verdana" w:hAnsi="Verdana"/>
        </w:rPr>
      </w:pPr>
      <w:r w:rsidRPr="001B5C73">
        <w:rPr>
          <w:rFonts w:ascii="Verdana" w:hAnsi="Verdana"/>
          <w:color w:val="7A68AE"/>
          <w:sz w:val="48"/>
          <w:szCs w:val="48"/>
        </w:rPr>
        <w:lastRenderedPageBreak/>
        <w:t>Company Description</w:t>
      </w:r>
    </w:p>
    <w:p w14:paraId="280B6D44" w14:textId="77777777" w:rsidR="009C6443" w:rsidRPr="00B4685B" w:rsidRDefault="009C6443" w:rsidP="009C6443">
      <w:pPr>
        <w:rPr>
          <w:sz w:val="21"/>
          <w:szCs w:val="21"/>
        </w:rPr>
      </w:pPr>
      <w:r w:rsidRPr="00B4685B">
        <w:rPr>
          <w:sz w:val="21"/>
          <w:szCs w:val="21"/>
        </w:rPr>
        <w:t xml:space="preserve">Anytime Fitness is the world’s fastest-growing fitness franchise with thousands of clubs and millions of members worldwide. The company has displayed resilience and continuous growth even in times of economic downturn, landing it a spot on both </w:t>
      </w:r>
      <w:r w:rsidRPr="00B4685B">
        <w:rPr>
          <w:i/>
          <w:sz w:val="21"/>
          <w:szCs w:val="21"/>
        </w:rPr>
        <w:t>Entrepreneur</w:t>
      </w:r>
      <w:r w:rsidRPr="00B4685B">
        <w:rPr>
          <w:sz w:val="21"/>
          <w:szCs w:val="21"/>
        </w:rPr>
        <w:t xml:space="preserve"> Magazine’s “Top 500 Franchises” and “Fastest-Growing Franchises” lists for more than ten consecutive years, among many other accolades.</w:t>
      </w:r>
    </w:p>
    <w:p w14:paraId="596B8771" w14:textId="77777777" w:rsidR="009C6443" w:rsidRPr="00B4685B" w:rsidRDefault="009C6443" w:rsidP="009C6443">
      <w:pPr>
        <w:rPr>
          <w:sz w:val="21"/>
          <w:szCs w:val="21"/>
        </w:rPr>
      </w:pPr>
      <w:r w:rsidRPr="00B4685B">
        <w:rPr>
          <w:sz w:val="21"/>
          <w:szCs w:val="21"/>
        </w:rPr>
        <w:t>The franchise takes a two-pronged approach to offering members what they need to achieve long-lasting success in the areas of health and fitness:</w:t>
      </w:r>
    </w:p>
    <w:p w14:paraId="0D37EDAB" w14:textId="77777777" w:rsidR="009C6443" w:rsidRPr="00B4685B" w:rsidRDefault="009C6443" w:rsidP="009C6443">
      <w:pPr>
        <w:rPr>
          <w:sz w:val="21"/>
          <w:szCs w:val="21"/>
        </w:rPr>
      </w:pPr>
      <w:r w:rsidRPr="00B4685B">
        <w:rPr>
          <w:b/>
          <w:sz w:val="21"/>
          <w:szCs w:val="21"/>
        </w:rPr>
        <w:t>Convenience + Safety –</w:t>
      </w:r>
      <w:r w:rsidRPr="00B4685B">
        <w:rPr>
          <w:sz w:val="21"/>
          <w:szCs w:val="21"/>
        </w:rPr>
        <w:t xml:space="preserve"> By providing 24-hour access, 365 days a year, Anytime Fitness is an ideal option for consumers who are looking for a convenient and secure solution for their fitness goals. Plus, we offer the exclusive benefit of gym reciprocity, which allows members to use all Anytime Fitness locations worldwide with one standard membership.</w:t>
      </w:r>
    </w:p>
    <w:p w14:paraId="35A57703" w14:textId="77777777" w:rsidR="009C6443" w:rsidRPr="00B4685B" w:rsidRDefault="009C6443" w:rsidP="009C6443">
      <w:pPr>
        <w:rPr>
          <w:sz w:val="21"/>
          <w:szCs w:val="21"/>
        </w:rPr>
      </w:pPr>
      <w:r w:rsidRPr="00B4685B">
        <w:rPr>
          <w:sz w:val="21"/>
          <w:szCs w:val="21"/>
        </w:rPr>
        <w:t xml:space="preserve">The facilities are secured with proprietary access software, security, and surveillance technology, allowing a club to be open on a 24-hour basis. The system, which includes remote monitoring of a closed-circuit television system and personal safety devices, allows members to feel safe and secure, even when a club is not staffed. </w:t>
      </w:r>
    </w:p>
    <w:p w14:paraId="27D38948" w14:textId="77777777" w:rsidR="009C6443" w:rsidRPr="00B4685B" w:rsidRDefault="009C6443" w:rsidP="009C6443">
      <w:pPr>
        <w:rPr>
          <w:sz w:val="21"/>
          <w:szCs w:val="21"/>
        </w:rPr>
      </w:pPr>
      <w:r w:rsidRPr="00B4685B">
        <w:rPr>
          <w:b/>
          <w:sz w:val="21"/>
          <w:szCs w:val="21"/>
        </w:rPr>
        <w:t>Coaching + Culture –</w:t>
      </w:r>
      <w:r w:rsidRPr="00B4685B">
        <w:rPr>
          <w:sz w:val="21"/>
          <w:szCs w:val="21"/>
        </w:rPr>
        <w:t xml:space="preserve"> Where the Anytime Fitness model stands out is its emphasis on exemplary customer service, coaching, and dedication to an engaged club culture. Anytime Fitness has developed a customer service vision, which is to provide every guest with a surprisingly personable experience. This vision is executed with a well-designed strategy comprised of service pillars and standards that, when combined, result in a surprisingly personable experience.</w:t>
      </w:r>
    </w:p>
    <w:p w14:paraId="47FAA5DC" w14:textId="3556B0DF" w:rsidR="009C6443" w:rsidRPr="001B5C73" w:rsidRDefault="009C6443" w:rsidP="009C6443">
      <w:r w:rsidRPr="00B4685B">
        <w:rPr>
          <w:sz w:val="21"/>
          <w:szCs w:val="21"/>
        </w:rPr>
        <w:t>And as the industry continues to evolve, we will be supplementing our core offerings with coaching services designed to support our members inside the club and out. This includes virtual coaching through the Anytime Fitness App</w:t>
      </w:r>
      <w:r w:rsidRPr="00B4685B">
        <w:rPr>
          <w:sz w:val="21"/>
          <w:szCs w:val="21"/>
          <w:vertAlign w:val="superscript"/>
        </w:rPr>
        <w:t>®</w:t>
      </w:r>
      <w:r w:rsidRPr="00B4685B">
        <w:rPr>
          <w:sz w:val="21"/>
          <w:szCs w:val="21"/>
        </w:rPr>
        <w:t>, Team Workouts, and Personal Training programs. Each layer provides unique benefits for our members and can be combined to customize a program that works for them, wherever they are in their fitness journey</w:t>
      </w:r>
      <w:bookmarkStart w:id="18" w:name="_Toc6092154"/>
      <w:r w:rsidR="00B4685B">
        <w:rPr>
          <w:sz w:val="21"/>
          <w:szCs w:val="21"/>
        </w:rPr>
        <w:t>.</w:t>
      </w:r>
      <w:r w:rsidRPr="001B5C73">
        <w:br w:type="page"/>
      </w:r>
    </w:p>
    <w:bookmarkEnd w:id="18"/>
    <w:p w14:paraId="624FE114" w14:textId="77777777" w:rsidR="009C6443" w:rsidRPr="001B5C73" w:rsidRDefault="009C6443" w:rsidP="009C6443">
      <w:pPr>
        <w:pStyle w:val="Heading2"/>
        <w:rPr>
          <w:rFonts w:ascii="Verdana" w:hAnsi="Verdana"/>
        </w:rPr>
      </w:pPr>
      <w:r w:rsidRPr="001B5C73">
        <w:rPr>
          <w:rFonts w:ascii="Verdana" w:hAnsi="Verdana"/>
          <w:color w:val="7A68AE"/>
          <w:sz w:val="48"/>
          <w:szCs w:val="48"/>
        </w:rPr>
        <w:lastRenderedPageBreak/>
        <w:t>Market Analysis</w:t>
      </w:r>
    </w:p>
    <w:p w14:paraId="2D7AB055" w14:textId="77777777" w:rsidR="009C6443" w:rsidRPr="001B5C73" w:rsidRDefault="009C6443" w:rsidP="009C6443">
      <w:pPr>
        <w:pStyle w:val="Heading3"/>
        <w:rPr>
          <w:rFonts w:ascii="Verdana" w:hAnsi="Verdana"/>
          <w:color w:val="000000" w:themeColor="text1"/>
        </w:rPr>
      </w:pPr>
      <w:bookmarkStart w:id="19" w:name="_Toc6092155"/>
      <w:r w:rsidRPr="001B5C73">
        <w:rPr>
          <w:rFonts w:ascii="Verdana" w:hAnsi="Verdana"/>
          <w:color w:val="000000" w:themeColor="text1"/>
          <w:sz w:val="32"/>
          <w:szCs w:val="32"/>
        </w:rPr>
        <w:t>Industry Overview</w:t>
      </w:r>
      <w:bookmarkEnd w:id="19"/>
    </w:p>
    <w:p w14:paraId="55501CCE" w14:textId="56E0C7BE" w:rsidR="009C6443" w:rsidRDefault="001026DF" w:rsidP="000D05DB">
      <w:pPr>
        <w:rPr>
          <w:sz w:val="21"/>
          <w:szCs w:val="21"/>
        </w:rPr>
      </w:pPr>
      <w:r w:rsidRPr="001026DF">
        <w:rPr>
          <w:sz w:val="21"/>
          <w:szCs w:val="21"/>
        </w:rPr>
        <w:t xml:space="preserve">According to the IHRSA Canadian Health Club </w:t>
      </w:r>
      <w:r w:rsidR="00474EAD">
        <w:rPr>
          <w:sz w:val="21"/>
          <w:szCs w:val="21"/>
        </w:rPr>
        <w:t xml:space="preserve">Consumer </w:t>
      </w:r>
      <w:r w:rsidRPr="001026DF">
        <w:rPr>
          <w:sz w:val="21"/>
          <w:szCs w:val="21"/>
        </w:rPr>
        <w:t>Report, the Canadian population’s top heath concerns are obesity, eating healthy, and exercise. This provides an ideal marketplace for fitness and health offerings where these concerns can be managed. These top concerns also illustrate that member needs both inside and outside the club must be met. Therefore, platforms such as online nutrition tools and personal trainer engagement must be well developed and executed in order to attract and retain members.</w:t>
      </w:r>
    </w:p>
    <w:p w14:paraId="6E85DF0A" w14:textId="085BB339" w:rsidR="000D05DB" w:rsidRPr="00474EAD" w:rsidRDefault="000D05DB" w:rsidP="00474EAD">
      <w:pPr>
        <w:spacing w:before="100"/>
        <w:rPr>
          <w:sz w:val="21"/>
          <w:szCs w:val="21"/>
        </w:rPr>
      </w:pPr>
      <w:r w:rsidRPr="000D05DB">
        <w:rPr>
          <w:sz w:val="21"/>
          <w:szCs w:val="21"/>
        </w:rPr>
        <w:t>Another key driver of financial performance is the percentage of revenue that is reinvested back into the club. Those clubs that reported an increase in revenue</w:t>
      </w:r>
      <w:r>
        <w:rPr>
          <w:sz w:val="21"/>
          <w:szCs w:val="21"/>
        </w:rPr>
        <w:t xml:space="preserve"> </w:t>
      </w:r>
      <w:r w:rsidRPr="000D05DB">
        <w:rPr>
          <w:sz w:val="21"/>
          <w:szCs w:val="21"/>
        </w:rPr>
        <w:t xml:space="preserve">reported investing a higher percentage of revenue to reinvestment. </w:t>
      </w:r>
    </w:p>
    <w:p w14:paraId="7D6DE918" w14:textId="77777777" w:rsidR="009C6443" w:rsidRPr="001B5C73" w:rsidRDefault="009C6443" w:rsidP="009C6443">
      <w:pPr>
        <w:pStyle w:val="Heading3"/>
        <w:rPr>
          <w:rFonts w:ascii="Verdana" w:hAnsi="Verdana"/>
          <w:color w:val="000000" w:themeColor="text1"/>
        </w:rPr>
      </w:pPr>
      <w:bookmarkStart w:id="20" w:name="_Toc6092156"/>
      <w:r w:rsidRPr="001B5C73">
        <w:rPr>
          <w:rFonts w:ascii="Verdana" w:hAnsi="Verdana"/>
          <w:color w:val="000000" w:themeColor="text1"/>
          <w:sz w:val="32"/>
          <w:szCs w:val="32"/>
        </w:rPr>
        <w:t>Industry Outlook</w:t>
      </w:r>
      <w:bookmarkEnd w:id="20"/>
    </w:p>
    <w:p w14:paraId="7C942AE3" w14:textId="77777777" w:rsidR="009C6443" w:rsidRPr="00B4685B" w:rsidRDefault="009C6443" w:rsidP="009C6443">
      <w:pPr>
        <w:rPr>
          <w:sz w:val="21"/>
          <w:szCs w:val="21"/>
        </w:rPr>
      </w:pPr>
      <w:r w:rsidRPr="00B4685B">
        <w:rPr>
          <w:sz w:val="21"/>
          <w:szCs w:val="21"/>
        </w:rPr>
        <w:t>IHRSA states that the key to operating a successful fitness club is growing a long-term member base for these main reasons:</w:t>
      </w:r>
    </w:p>
    <w:p w14:paraId="5B3E3954" w14:textId="77777777" w:rsidR="009C6443" w:rsidRPr="00B4685B" w:rsidRDefault="009C6443" w:rsidP="009C6443">
      <w:pPr>
        <w:pStyle w:val="ListParagraph"/>
        <w:numPr>
          <w:ilvl w:val="0"/>
          <w:numId w:val="14"/>
        </w:numPr>
        <w:rPr>
          <w:sz w:val="21"/>
          <w:szCs w:val="21"/>
        </w:rPr>
      </w:pPr>
      <w:r w:rsidRPr="00B4685B">
        <w:rPr>
          <w:sz w:val="21"/>
          <w:szCs w:val="21"/>
        </w:rPr>
        <w:t>They take the pressure off of continuously selling a high volume of new memberships</w:t>
      </w:r>
    </w:p>
    <w:p w14:paraId="7D2A36E2" w14:textId="77777777" w:rsidR="009C6443" w:rsidRPr="00B4685B" w:rsidRDefault="009C6443" w:rsidP="009C6443">
      <w:pPr>
        <w:pStyle w:val="ListParagraph"/>
        <w:numPr>
          <w:ilvl w:val="0"/>
          <w:numId w:val="14"/>
        </w:numPr>
        <w:rPr>
          <w:sz w:val="21"/>
          <w:szCs w:val="21"/>
        </w:rPr>
      </w:pPr>
      <w:r w:rsidRPr="00B4685B">
        <w:rPr>
          <w:sz w:val="21"/>
          <w:szCs w:val="21"/>
        </w:rPr>
        <w:t>They’re more likely to have higher disposable income to purchase ancillary services at the club</w:t>
      </w:r>
    </w:p>
    <w:p w14:paraId="57888778" w14:textId="51A435E2" w:rsidR="009C6443" w:rsidRPr="00B4685B" w:rsidRDefault="009C6443" w:rsidP="009C6443">
      <w:pPr>
        <w:pStyle w:val="ListParagraph"/>
        <w:numPr>
          <w:ilvl w:val="0"/>
          <w:numId w:val="14"/>
        </w:numPr>
        <w:rPr>
          <w:sz w:val="21"/>
          <w:szCs w:val="21"/>
        </w:rPr>
      </w:pPr>
      <w:r w:rsidRPr="00B4685B">
        <w:rPr>
          <w:sz w:val="21"/>
          <w:szCs w:val="21"/>
        </w:rPr>
        <w:t>They’re an excellent referral base for getting new members *</w:t>
      </w:r>
    </w:p>
    <w:p w14:paraId="39ED2413" w14:textId="77777777" w:rsidR="000D05DB" w:rsidRDefault="009C6443" w:rsidP="00B4685B">
      <w:pPr>
        <w:rPr>
          <w:i/>
          <w:sz w:val="16"/>
          <w:szCs w:val="16"/>
        </w:rPr>
      </w:pPr>
      <w:r w:rsidRPr="001B5C73">
        <w:rPr>
          <w:i/>
          <w:sz w:val="16"/>
          <w:szCs w:val="16"/>
        </w:rPr>
        <w:br/>
        <w:t>*</w:t>
      </w:r>
      <w:r w:rsidR="000D05DB">
        <w:rPr>
          <w:i/>
          <w:sz w:val="16"/>
          <w:szCs w:val="16"/>
        </w:rPr>
        <w:t xml:space="preserve"> </w:t>
      </w:r>
      <w:r w:rsidRPr="001B5C73">
        <w:rPr>
          <w:i/>
          <w:sz w:val="16"/>
          <w:szCs w:val="16"/>
        </w:rPr>
        <w:t>Source: 2016 IHRSA Health Club Consumer Report</w:t>
      </w:r>
    </w:p>
    <w:p w14:paraId="2C4DCEF1" w14:textId="2CA47736" w:rsidR="000D05DB" w:rsidRPr="000D05DB" w:rsidRDefault="000D05DB" w:rsidP="000D05DB">
      <w:pPr>
        <w:spacing w:before="100"/>
        <w:rPr>
          <w:sz w:val="21"/>
          <w:szCs w:val="21"/>
        </w:rPr>
      </w:pPr>
      <w:r w:rsidRPr="000D05DB">
        <w:rPr>
          <w:sz w:val="21"/>
          <w:szCs w:val="21"/>
        </w:rPr>
        <w:t xml:space="preserve">Societal changes also impact the future of the fitness sector as the population ages, grows in cultural diversity, and becomes more value sensitive. </w:t>
      </w:r>
      <w:r>
        <w:rPr>
          <w:sz w:val="21"/>
          <w:szCs w:val="21"/>
        </w:rPr>
        <w:t>N</w:t>
      </w:r>
      <w:r w:rsidRPr="000D05DB">
        <w:rPr>
          <w:sz w:val="21"/>
          <w:szCs w:val="21"/>
        </w:rPr>
        <w:t xml:space="preserve">ew technologies are driving innovative ways to </w:t>
      </w:r>
      <w:r>
        <w:rPr>
          <w:sz w:val="21"/>
          <w:szCs w:val="21"/>
        </w:rPr>
        <w:t xml:space="preserve">market the brand </w:t>
      </w:r>
      <w:r w:rsidRPr="000D05DB">
        <w:rPr>
          <w:sz w:val="21"/>
          <w:szCs w:val="21"/>
        </w:rPr>
        <w:t>and receive consumer feedback.</w:t>
      </w:r>
    </w:p>
    <w:p w14:paraId="4008D08A" w14:textId="77777777" w:rsidR="000D05DB" w:rsidRPr="000D05DB" w:rsidRDefault="000D05DB" w:rsidP="000D05DB">
      <w:pPr>
        <w:spacing w:before="100"/>
        <w:rPr>
          <w:sz w:val="21"/>
          <w:szCs w:val="21"/>
        </w:rPr>
      </w:pPr>
      <w:r w:rsidRPr="000D05DB">
        <w:rPr>
          <w:sz w:val="21"/>
          <w:szCs w:val="21"/>
        </w:rPr>
        <w:t xml:space="preserve">The Canadian market has seen changes in the competitive environment even from just a few years ago, with a broad range of options available to consumers. Recently, there has been an arrival of U.S. giant box operations which have mixed in the market with Canadian chains, mom and pop clubs, workplace facilities, condo gyms, and home-based fitness options. </w:t>
      </w:r>
    </w:p>
    <w:p w14:paraId="7204F791" w14:textId="598DC205" w:rsidR="009C6443" w:rsidRPr="001B5C73" w:rsidRDefault="009C6443" w:rsidP="00B4685B">
      <w:pPr>
        <w:rPr>
          <w:i/>
          <w:sz w:val="16"/>
          <w:szCs w:val="16"/>
        </w:rPr>
      </w:pPr>
      <w:r w:rsidRPr="001B5C73">
        <w:rPr>
          <w:i/>
          <w:sz w:val="16"/>
          <w:szCs w:val="16"/>
        </w:rPr>
        <w:br w:type="page"/>
      </w:r>
    </w:p>
    <w:p w14:paraId="015E3B70" w14:textId="77777777" w:rsidR="009C6443" w:rsidRPr="001B5C73" w:rsidRDefault="009C6443" w:rsidP="009C6443">
      <w:pPr>
        <w:pStyle w:val="Heading2"/>
        <w:rPr>
          <w:rFonts w:ascii="Verdana" w:hAnsi="Verdana"/>
        </w:rPr>
      </w:pPr>
      <w:bookmarkStart w:id="21" w:name="_Toc6092157"/>
      <w:r w:rsidRPr="001B5C73">
        <w:rPr>
          <w:rFonts w:ascii="Verdana" w:hAnsi="Verdana"/>
          <w:color w:val="7A68AE"/>
          <w:sz w:val="48"/>
          <w:szCs w:val="48"/>
        </w:rPr>
        <w:lastRenderedPageBreak/>
        <w:t>Target Market</w:t>
      </w:r>
      <w:bookmarkEnd w:id="21"/>
    </w:p>
    <w:p w14:paraId="171AEACB" w14:textId="77777777" w:rsidR="009C6443" w:rsidRPr="00B4685B" w:rsidRDefault="009C6443" w:rsidP="009C6443">
      <w:pPr>
        <w:rPr>
          <w:sz w:val="21"/>
          <w:szCs w:val="21"/>
        </w:rPr>
      </w:pPr>
      <w:r w:rsidRPr="00B4685B">
        <w:rPr>
          <w:sz w:val="21"/>
          <w:szCs w:val="21"/>
        </w:rPr>
        <w:t>Anytime Fitness’ proven site selection process allows us to leverage a promising demographic population in our territory to the fullest extent.</w:t>
      </w:r>
    </w:p>
    <w:p w14:paraId="7EAE1C93" w14:textId="77777777" w:rsidR="009C6443" w:rsidRPr="001B5C73" w:rsidRDefault="009C6443" w:rsidP="009C6443">
      <w:pPr>
        <w:spacing w:after="0" w:line="240" w:lineRule="auto"/>
        <w:rPr>
          <w:rFonts w:eastAsia="Times New Roman" w:cs="Times New Roman"/>
          <w:szCs w:val="20"/>
        </w:rPr>
      </w:pPr>
      <w:r w:rsidRPr="00B4685B">
        <w:rPr>
          <w:rFonts w:eastAsia="Times New Roman" w:cs="Calibri"/>
          <w:color w:val="000000"/>
          <w:sz w:val="21"/>
          <w:szCs w:val="21"/>
        </w:rPr>
        <w:t>To strategically target the needs of our market, the franchisor has consulted with industry experts to define customer segments based on their attitudes and behaviors around health and wellness. We use this information to understand the market, the consumers in the areas around our clubs, and our current member base.</w:t>
      </w:r>
      <w:r w:rsidRPr="00B4685B">
        <w:rPr>
          <w:rFonts w:eastAsia="Times New Roman" w:cs="Times New Roman"/>
          <w:sz w:val="21"/>
          <w:szCs w:val="21"/>
        </w:rPr>
        <w:t xml:space="preserve"> </w:t>
      </w:r>
      <w:r w:rsidRPr="00B4685B">
        <w:rPr>
          <w:sz w:val="21"/>
          <w:szCs w:val="21"/>
        </w:rPr>
        <w:t>Our core targets include:</w:t>
      </w:r>
    </w:p>
    <w:p w14:paraId="788B2CE5" w14:textId="77777777" w:rsidR="009C6443" w:rsidRPr="001B5C73" w:rsidRDefault="009C6443" w:rsidP="009C6443">
      <w:pPr>
        <w:spacing w:after="0" w:line="240" w:lineRule="auto"/>
        <w:rPr>
          <w:rFonts w:eastAsia="Times New Roman" w:cs="Calibri"/>
          <w:b/>
          <w:color w:val="000000"/>
          <w:sz w:val="28"/>
          <w:szCs w:val="28"/>
        </w:rPr>
      </w:pPr>
      <w:r w:rsidRPr="001B5C73">
        <w:rPr>
          <w:noProof/>
        </w:rPr>
        <mc:AlternateContent>
          <mc:Choice Requires="wps">
            <w:drawing>
              <wp:anchor distT="0" distB="0" distL="114300" distR="114300" simplePos="0" relativeHeight="251707392" behindDoc="1" locked="0" layoutInCell="1" allowOverlap="1" wp14:anchorId="35F74884" wp14:editId="51DD1B25">
                <wp:simplePos x="0" y="0"/>
                <wp:positionH relativeFrom="column">
                  <wp:posOffset>-368300</wp:posOffset>
                </wp:positionH>
                <wp:positionV relativeFrom="paragraph">
                  <wp:posOffset>121285</wp:posOffset>
                </wp:positionV>
                <wp:extent cx="6697980" cy="2844800"/>
                <wp:effectExtent l="0" t="0" r="7620" b="12700"/>
                <wp:wrapNone/>
                <wp:docPr id="21" name="Rounded Rectangle 21"/>
                <wp:cNvGraphicFramePr/>
                <a:graphic xmlns:a="http://schemas.openxmlformats.org/drawingml/2006/main">
                  <a:graphicData uri="http://schemas.microsoft.com/office/word/2010/wordprocessingShape">
                    <wps:wsp>
                      <wps:cNvSpPr/>
                      <wps:spPr>
                        <a:xfrm>
                          <a:off x="0" y="0"/>
                          <a:ext cx="6697980" cy="2844800"/>
                        </a:xfrm>
                        <a:prstGeom prst="roundRect">
                          <a:avLst/>
                        </a:prstGeom>
                        <a:solidFill>
                          <a:srgbClr val="71598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B17094" id="Rounded Rectangle 21" o:spid="_x0000_s1026" style="position:absolute;margin-left:-29pt;margin-top:9.55pt;width:527.4pt;height:224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" fillcolor="#715986" strokecolor="#1f4d78 [1604]" strokeweight="1pt">
                <v:stroke joinstyle="miter"/>
              </v:roundrect>
            </w:pict>
          </mc:Fallback>
        </mc:AlternateContent>
      </w:r>
    </w:p>
    <w:p w14:paraId="0E464E99" w14:textId="77777777" w:rsidR="009C6443" w:rsidRPr="001B5C73" w:rsidRDefault="009C6443" w:rsidP="009C6443">
      <w:pPr>
        <w:spacing w:after="0" w:line="240" w:lineRule="auto"/>
        <w:rPr>
          <w:rFonts w:eastAsia="Times New Roman" w:cs="Calibri"/>
          <w:b/>
          <w:color w:val="FFFFFF" w:themeColor="background1"/>
          <w:sz w:val="13"/>
          <w:szCs w:val="13"/>
        </w:rPr>
      </w:pPr>
    </w:p>
    <w:p w14:paraId="3A41EB5F" w14:textId="77777777" w:rsidR="009C6443" w:rsidRPr="001B5C73" w:rsidRDefault="009C6443" w:rsidP="009C6443">
      <w:pPr>
        <w:spacing w:after="0" w:line="240" w:lineRule="auto"/>
        <w:rPr>
          <w:rFonts w:eastAsia="Times New Roman" w:cs="Calibri"/>
          <w:b/>
          <w:color w:val="FFFFFF" w:themeColor="background1"/>
          <w:sz w:val="24"/>
        </w:rPr>
      </w:pPr>
      <w:r w:rsidRPr="001B5C73">
        <w:rPr>
          <w:rFonts w:eastAsia="Times New Roman" w:cs="Times New Roman"/>
          <w:noProof/>
          <w:color w:val="FFFFFF" w:themeColor="background1"/>
          <w:sz w:val="24"/>
        </w:rPr>
        <w:drawing>
          <wp:anchor distT="0" distB="0" distL="114300" distR="114300" simplePos="0" relativeHeight="251708416" behindDoc="0" locked="0" layoutInCell="1" allowOverlap="1" wp14:anchorId="718F4CB4" wp14:editId="217E9A04">
            <wp:simplePos x="0" y="0"/>
            <wp:positionH relativeFrom="column">
              <wp:posOffset>4889500</wp:posOffset>
            </wp:positionH>
            <wp:positionV relativeFrom="paragraph">
              <wp:posOffset>56515</wp:posOffset>
            </wp:positionV>
            <wp:extent cx="1231900" cy="1231900"/>
            <wp:effectExtent l="0" t="0" r="0" b="0"/>
            <wp:wrapSquare wrapText="bothSides"/>
            <wp:docPr id="5" name="Picture 5" descr="A person look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eed-a-plan-stan.png"/>
                    <pic:cNvPicPr/>
                  </pic:nvPicPr>
                  <pic:blipFill>
                    <a:blip r:embed="rId15">
                      <a:extLst>
                        <a:ext uri="{28A0092B-C50C-407E-A947-70E740481C1C}">
                          <a14:useLocalDpi xmlns:a14="http://schemas.microsoft.com/office/drawing/2010/main" val="0"/>
                        </a:ext>
                      </a:extLst>
                    </a:blip>
                    <a:stretch>
                      <a:fillRect/>
                    </a:stretch>
                  </pic:blipFill>
                  <pic:spPr>
                    <a:xfrm>
                      <a:off x="0" y="0"/>
                      <a:ext cx="1231900" cy="1231900"/>
                    </a:xfrm>
                    <a:prstGeom prst="rect">
                      <a:avLst/>
                    </a:prstGeom>
                  </pic:spPr>
                </pic:pic>
              </a:graphicData>
            </a:graphic>
            <wp14:sizeRelH relativeFrom="page">
              <wp14:pctWidth>0</wp14:pctWidth>
            </wp14:sizeRelH>
            <wp14:sizeRelV relativeFrom="page">
              <wp14:pctHeight>0</wp14:pctHeight>
            </wp14:sizeRelV>
          </wp:anchor>
        </w:drawing>
      </w:r>
      <w:r w:rsidRPr="001B5C73">
        <w:rPr>
          <w:rFonts w:eastAsia="Times New Roman" w:cs="Calibri"/>
          <w:b/>
          <w:color w:val="FFFFFF" w:themeColor="background1"/>
          <w:sz w:val="24"/>
        </w:rPr>
        <w:t>“I Need a Plan” Jan / Stan</w:t>
      </w:r>
    </w:p>
    <w:p w14:paraId="0DEF604D" w14:textId="77777777" w:rsidR="009C6443" w:rsidRPr="001B5C73" w:rsidRDefault="009C6443" w:rsidP="009C6443">
      <w:pPr>
        <w:spacing w:after="0" w:line="240" w:lineRule="auto"/>
        <w:rPr>
          <w:rFonts w:eastAsia="Times New Roman" w:cs="Calibri"/>
          <w:b/>
          <w:color w:val="FFFFFF" w:themeColor="background1"/>
          <w:sz w:val="10"/>
          <w:szCs w:val="10"/>
        </w:rPr>
      </w:pPr>
    </w:p>
    <w:p w14:paraId="334E13B5" w14:textId="77777777" w:rsidR="009C6443" w:rsidRPr="00B4685B" w:rsidRDefault="009C6443" w:rsidP="009C6443">
      <w:pPr>
        <w:spacing w:after="0" w:line="240" w:lineRule="auto"/>
        <w:rPr>
          <w:rFonts w:eastAsia="Times New Roman" w:cs="Calibri"/>
          <w:color w:val="FFFFFF" w:themeColor="background1"/>
          <w:sz w:val="22"/>
          <w:szCs w:val="22"/>
        </w:rPr>
      </w:pPr>
      <w:r w:rsidRPr="00B4685B">
        <w:rPr>
          <w:rFonts w:eastAsia="Times New Roman" w:cs="Calibri"/>
          <w:noProof/>
          <w:color w:val="FFFFFF" w:themeColor="background1"/>
          <w:sz w:val="22"/>
          <w:szCs w:val="22"/>
        </w:rPr>
        <w:drawing>
          <wp:anchor distT="0" distB="0" distL="114300" distR="114300" simplePos="0" relativeHeight="251709440" behindDoc="0" locked="0" layoutInCell="1" allowOverlap="1" wp14:anchorId="10E7526A" wp14:editId="15516083">
            <wp:simplePos x="0" y="0"/>
            <wp:positionH relativeFrom="column">
              <wp:posOffset>4256267</wp:posOffset>
            </wp:positionH>
            <wp:positionV relativeFrom="paragraph">
              <wp:posOffset>497840</wp:posOffset>
            </wp:positionV>
            <wp:extent cx="1149985" cy="1149985"/>
            <wp:effectExtent l="12700" t="12700" r="56515" b="56515"/>
            <wp:wrapSquare wrapText="bothSides"/>
            <wp:docPr id="8" name="Picture 8" descr="A person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eed-a-plan-jan.png"/>
                    <pic:cNvPicPr/>
                  </pic:nvPicPr>
                  <pic:blipFill>
                    <a:blip r:embed="rId16">
                      <a:extLst>
                        <a:ext uri="{28A0092B-C50C-407E-A947-70E740481C1C}">
                          <a14:useLocalDpi xmlns:a14="http://schemas.microsoft.com/office/drawing/2010/main" val="0"/>
                        </a:ext>
                      </a:extLst>
                    </a:blip>
                    <a:stretch>
                      <a:fillRect/>
                    </a:stretch>
                  </pic:blipFill>
                  <pic:spPr>
                    <a:xfrm>
                      <a:off x="0" y="0"/>
                      <a:ext cx="1149985" cy="1149985"/>
                    </a:xfrm>
                    <a:prstGeom prst="rect">
                      <a:avLst/>
                    </a:prstGeom>
                    <a:effectLst>
                      <a:outerShdw blurRad="25400" dist="25400" dir="2280000" algn="ctr" rotWithShape="0">
                        <a:schemeClr val="tx1">
                          <a:alpha val="81000"/>
                        </a:schemeClr>
                      </a:outerShdw>
                    </a:effectLst>
                  </pic:spPr>
                </pic:pic>
              </a:graphicData>
            </a:graphic>
            <wp14:sizeRelH relativeFrom="page">
              <wp14:pctWidth>0</wp14:pctWidth>
            </wp14:sizeRelH>
            <wp14:sizeRelV relativeFrom="page">
              <wp14:pctHeight>0</wp14:pctHeight>
            </wp14:sizeRelV>
          </wp:anchor>
        </w:drawing>
      </w:r>
      <w:r w:rsidRPr="00B4685B">
        <w:rPr>
          <w:rFonts w:eastAsia="Times New Roman" w:cs="Calibri"/>
          <w:color w:val="FFFFFF" w:themeColor="background1"/>
          <w:sz w:val="22"/>
          <w:szCs w:val="22"/>
        </w:rPr>
        <w:t>These folks make up 17% of our current member base. They need to feel heard, welcomed, and encouraged. Having guidance from trainers makes them feel more confident in succeeding. Demographics:</w:t>
      </w:r>
    </w:p>
    <w:p w14:paraId="5556E743" w14:textId="77777777" w:rsidR="009C6443" w:rsidRPr="00B4685B" w:rsidRDefault="009C6443" w:rsidP="009C6443">
      <w:pPr>
        <w:spacing w:after="0" w:line="240" w:lineRule="auto"/>
        <w:rPr>
          <w:rFonts w:eastAsia="Times New Roman" w:cs="Calibri"/>
          <w:color w:val="FFFFFF" w:themeColor="background1"/>
          <w:sz w:val="22"/>
          <w:szCs w:val="22"/>
        </w:rPr>
      </w:pPr>
    </w:p>
    <w:p w14:paraId="01F2CD62"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40’s-50’s</w:t>
      </w:r>
    </w:p>
    <w:p w14:paraId="5ABDEC7C"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Beginner exercise level</w:t>
      </w:r>
    </w:p>
    <w:p w14:paraId="4326409E"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Struggle with health and weight</w:t>
      </w:r>
    </w:p>
    <w:p w14:paraId="2D89C9A3"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Intimidated and confused</w:t>
      </w:r>
    </w:p>
    <w:p w14:paraId="1A093CB2"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Have failed before</w:t>
      </w:r>
    </w:p>
    <w:p w14:paraId="6F6A4144" w14:textId="77777777" w:rsidR="009C6443" w:rsidRPr="00B4685B" w:rsidRDefault="009C6443" w:rsidP="009C6443">
      <w:pPr>
        <w:spacing w:after="0" w:line="240" w:lineRule="auto"/>
        <w:rPr>
          <w:rFonts w:eastAsia="Times New Roman" w:cs="Calibri"/>
          <w:color w:val="FFFFFF" w:themeColor="background1"/>
          <w:sz w:val="22"/>
          <w:szCs w:val="22"/>
        </w:rPr>
      </w:pPr>
    </w:p>
    <w:p w14:paraId="5A56CE47" w14:textId="77777777" w:rsidR="009C6443" w:rsidRPr="001B5C73" w:rsidRDefault="009C6443" w:rsidP="009C6443">
      <w:pPr>
        <w:spacing w:after="0" w:line="240" w:lineRule="auto"/>
        <w:rPr>
          <w:rFonts w:eastAsia="Times New Roman" w:cs="Calibri"/>
          <w:color w:val="FFFFFF" w:themeColor="background1"/>
          <w:sz w:val="24"/>
        </w:rPr>
      </w:pPr>
      <w:r w:rsidRPr="00B4685B">
        <w:rPr>
          <w:rFonts w:eastAsia="Times New Roman" w:cs="Calibri"/>
          <w:color w:val="FFFFFF" w:themeColor="background1"/>
          <w:sz w:val="22"/>
          <w:szCs w:val="22"/>
        </w:rPr>
        <w:t>Opportunity: Current trends predict this group will make up 22% of our members in the future. They want help, and they’re willing to pay for coaching to get it.</w:t>
      </w:r>
    </w:p>
    <w:p w14:paraId="4F346E4E" w14:textId="5A1F9D54" w:rsidR="009C6443" w:rsidRPr="001B5C73" w:rsidRDefault="009C6443" w:rsidP="009C6443">
      <w:pPr>
        <w:spacing w:after="0" w:line="240" w:lineRule="auto"/>
        <w:rPr>
          <w:rFonts w:eastAsia="Times New Roman" w:cs="Calibri"/>
          <w:color w:val="FFFFFF" w:themeColor="background1"/>
          <w:sz w:val="24"/>
        </w:rPr>
      </w:pPr>
    </w:p>
    <w:p w14:paraId="2978917C" w14:textId="1336FE3F" w:rsidR="009C6443" w:rsidRPr="001B5C73" w:rsidRDefault="00B4685B" w:rsidP="009C6443">
      <w:pPr>
        <w:spacing w:after="0" w:line="240" w:lineRule="auto"/>
        <w:rPr>
          <w:rFonts w:eastAsia="Times New Roman" w:cs="Calibri"/>
          <w:color w:val="FFFFFF" w:themeColor="background1"/>
          <w:sz w:val="24"/>
        </w:rPr>
      </w:pPr>
      <w:r w:rsidRPr="001B5C73">
        <w:rPr>
          <w:noProof/>
        </w:rPr>
        <mc:AlternateContent>
          <mc:Choice Requires="wps">
            <w:drawing>
              <wp:anchor distT="0" distB="0" distL="114300" distR="114300" simplePos="0" relativeHeight="251710464" behindDoc="1" locked="0" layoutInCell="1" allowOverlap="1" wp14:anchorId="6DF03750" wp14:editId="2BC339A8">
                <wp:simplePos x="0" y="0"/>
                <wp:positionH relativeFrom="column">
                  <wp:posOffset>-368300</wp:posOffset>
                </wp:positionH>
                <wp:positionV relativeFrom="paragraph">
                  <wp:posOffset>96520</wp:posOffset>
                </wp:positionV>
                <wp:extent cx="6697980" cy="2755900"/>
                <wp:effectExtent l="0" t="0" r="7620" b="12700"/>
                <wp:wrapNone/>
                <wp:docPr id="22" name="Rounded Rectangle 22"/>
                <wp:cNvGraphicFramePr/>
                <a:graphic xmlns:a="http://schemas.openxmlformats.org/drawingml/2006/main">
                  <a:graphicData uri="http://schemas.microsoft.com/office/word/2010/wordprocessingShape">
                    <wps:wsp>
                      <wps:cNvSpPr/>
                      <wps:spPr>
                        <a:xfrm>
                          <a:off x="0" y="0"/>
                          <a:ext cx="6697980" cy="2755900"/>
                        </a:xfrm>
                        <a:prstGeom prst="roundRect">
                          <a:avLst/>
                        </a:prstGeom>
                        <a:solidFill>
                          <a:srgbClr val="71598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7A066C" id="Rounded Rectangle 22" o:spid="_x0000_s1026" style="position:absolute;margin-left:-29pt;margin-top:7.6pt;width:527.4pt;height:217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" fillcolor="#715986" strokecolor="#1f4d78 [1604]" strokeweight="1pt">
                <v:stroke joinstyle="miter"/>
              </v:roundrect>
            </w:pict>
          </mc:Fallback>
        </mc:AlternateContent>
      </w:r>
    </w:p>
    <w:p w14:paraId="11721226" w14:textId="4C271AAB" w:rsidR="009C6443" w:rsidRPr="001B5C73" w:rsidRDefault="009C6443" w:rsidP="009C6443">
      <w:pPr>
        <w:spacing w:after="0" w:line="240" w:lineRule="auto"/>
        <w:rPr>
          <w:rFonts w:eastAsia="Times New Roman" w:cs="Calibri"/>
          <w:b/>
          <w:color w:val="FFFFFF" w:themeColor="background1"/>
          <w:sz w:val="13"/>
          <w:szCs w:val="13"/>
        </w:rPr>
      </w:pPr>
    </w:p>
    <w:p w14:paraId="602EF5F3" w14:textId="101B1AD6" w:rsidR="009C6443" w:rsidRPr="00B4685B" w:rsidRDefault="009C6443" w:rsidP="009C6443">
      <w:pPr>
        <w:spacing w:after="0" w:line="240" w:lineRule="auto"/>
        <w:rPr>
          <w:rFonts w:eastAsia="Times New Roman" w:cs="Calibri"/>
          <w:b/>
          <w:color w:val="FFFFFF" w:themeColor="background1"/>
          <w:sz w:val="22"/>
          <w:szCs w:val="22"/>
        </w:rPr>
      </w:pPr>
      <w:r w:rsidRPr="00B4685B">
        <w:rPr>
          <w:rFonts w:eastAsia="Times New Roman" w:cs="Calibri"/>
          <w:noProof/>
          <w:color w:val="FFFFFF" w:themeColor="background1"/>
          <w:sz w:val="22"/>
          <w:szCs w:val="22"/>
        </w:rPr>
        <w:drawing>
          <wp:anchor distT="0" distB="0" distL="114300" distR="114300" simplePos="0" relativeHeight="251711488" behindDoc="0" locked="0" layoutInCell="1" allowOverlap="1" wp14:anchorId="578B2CF1" wp14:editId="1147F305">
            <wp:simplePos x="0" y="0"/>
            <wp:positionH relativeFrom="column">
              <wp:posOffset>4889500</wp:posOffset>
            </wp:positionH>
            <wp:positionV relativeFrom="paragraph">
              <wp:posOffset>93759</wp:posOffset>
            </wp:positionV>
            <wp:extent cx="1231900" cy="1231900"/>
            <wp:effectExtent l="0" t="0" r="0" b="0"/>
            <wp:wrapSquare wrapText="bothSides"/>
            <wp:docPr id="25" name="Picture 25" descr="A person sitting at a table using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not-right-now-nancy.png"/>
                    <pic:cNvPicPr/>
                  </pic:nvPicPr>
                  <pic:blipFill>
                    <a:blip r:embed="rId17">
                      <a:extLst>
                        <a:ext uri="{28A0092B-C50C-407E-A947-70E740481C1C}">
                          <a14:useLocalDpi xmlns:a14="http://schemas.microsoft.com/office/drawing/2010/main" val="0"/>
                        </a:ext>
                      </a:extLst>
                    </a:blip>
                    <a:stretch>
                      <a:fillRect/>
                    </a:stretch>
                  </pic:blipFill>
                  <pic:spPr>
                    <a:xfrm>
                      <a:off x="0" y="0"/>
                      <a:ext cx="1231900" cy="1231900"/>
                    </a:xfrm>
                    <a:prstGeom prst="rect">
                      <a:avLst/>
                    </a:prstGeom>
                  </pic:spPr>
                </pic:pic>
              </a:graphicData>
            </a:graphic>
            <wp14:sizeRelH relativeFrom="page">
              <wp14:pctWidth>0</wp14:pctWidth>
            </wp14:sizeRelH>
            <wp14:sizeRelV relativeFrom="page">
              <wp14:pctHeight>0</wp14:pctHeight>
            </wp14:sizeRelV>
          </wp:anchor>
        </w:drawing>
      </w:r>
      <w:r w:rsidRPr="00B4685B">
        <w:rPr>
          <w:rFonts w:eastAsia="Times New Roman" w:cs="Calibri"/>
          <w:b/>
          <w:color w:val="FFFFFF" w:themeColor="background1"/>
          <w:sz w:val="22"/>
          <w:szCs w:val="22"/>
        </w:rPr>
        <w:t>“Not Right Now” Nancy</w:t>
      </w:r>
    </w:p>
    <w:p w14:paraId="049E4352" w14:textId="77777777" w:rsidR="009C6443" w:rsidRPr="00B4685B" w:rsidRDefault="009C6443" w:rsidP="009C6443">
      <w:pPr>
        <w:spacing w:after="0" w:line="240" w:lineRule="auto"/>
        <w:rPr>
          <w:rFonts w:eastAsia="Times New Roman" w:cs="Calibri"/>
          <w:b/>
          <w:color w:val="FFFFFF" w:themeColor="background1"/>
          <w:sz w:val="22"/>
          <w:szCs w:val="22"/>
        </w:rPr>
      </w:pPr>
    </w:p>
    <w:p w14:paraId="468964AD" w14:textId="77777777" w:rsidR="009C6443" w:rsidRPr="00B4685B" w:rsidRDefault="009C6443" w:rsidP="009C6443">
      <w:p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These folks are 19% of our current member base. They’re extremely busy and prioritize family over fitness. They need a realistic and sustainable fitness solution. Demographics:</w:t>
      </w:r>
    </w:p>
    <w:p w14:paraId="1FE80A0E" w14:textId="77777777" w:rsidR="009C6443" w:rsidRPr="00B4685B" w:rsidRDefault="009C6443" w:rsidP="009C6443">
      <w:pPr>
        <w:spacing w:after="0" w:line="240" w:lineRule="auto"/>
        <w:rPr>
          <w:rFonts w:eastAsia="Times New Roman" w:cs="Calibri"/>
          <w:color w:val="FFFFFF" w:themeColor="background1"/>
          <w:sz w:val="22"/>
          <w:szCs w:val="22"/>
        </w:rPr>
      </w:pPr>
    </w:p>
    <w:p w14:paraId="23D68052"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30’s-40’s</w:t>
      </w:r>
    </w:p>
    <w:p w14:paraId="77059D55"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Beginner exercise level</w:t>
      </w:r>
    </w:p>
    <w:p w14:paraId="2D71B406"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Mostly female</w:t>
      </w:r>
    </w:p>
    <w:p w14:paraId="7E14249D"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Are in good health, but stressed</w:t>
      </w:r>
    </w:p>
    <w:p w14:paraId="65CDA474" w14:textId="77777777" w:rsidR="009C6443" w:rsidRPr="00B4685B" w:rsidRDefault="009C6443" w:rsidP="009C6443">
      <w:pPr>
        <w:spacing w:after="0" w:line="240" w:lineRule="auto"/>
        <w:rPr>
          <w:rFonts w:eastAsia="Times New Roman" w:cs="Calibri"/>
          <w:color w:val="FFFFFF" w:themeColor="background1"/>
          <w:sz w:val="22"/>
          <w:szCs w:val="22"/>
        </w:rPr>
      </w:pPr>
    </w:p>
    <w:p w14:paraId="1D2AD514" w14:textId="77777777" w:rsidR="009C6443" w:rsidRPr="00B4685B" w:rsidRDefault="009C6443" w:rsidP="009C6443">
      <w:p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Opportunity: Current trends predict this group will make up 23% of our members in the future. They want to maximize their time in the gym, and they’re willing to pay for coaching to do it.</w:t>
      </w:r>
    </w:p>
    <w:p w14:paraId="0F3D1911" w14:textId="7A8D4DD1" w:rsidR="009C6443" w:rsidRPr="001B5C73" w:rsidRDefault="009C6443" w:rsidP="009C6443">
      <w:pPr>
        <w:spacing w:after="0" w:line="240" w:lineRule="auto"/>
        <w:rPr>
          <w:rFonts w:eastAsia="Times New Roman" w:cs="Calibri"/>
          <w:color w:val="FFFFFF" w:themeColor="background1"/>
          <w:sz w:val="24"/>
        </w:rPr>
      </w:pPr>
      <w:r w:rsidRPr="001B5C73">
        <w:rPr>
          <w:noProof/>
        </w:rPr>
        <mc:AlternateContent>
          <mc:Choice Requires="wps">
            <w:drawing>
              <wp:anchor distT="0" distB="0" distL="114300" distR="114300" simplePos="0" relativeHeight="251713536" behindDoc="0" locked="0" layoutInCell="1" allowOverlap="1" wp14:anchorId="19EF5638" wp14:editId="0DCB6F99">
                <wp:simplePos x="0" y="0"/>
                <wp:positionH relativeFrom="column">
                  <wp:posOffset>0</wp:posOffset>
                </wp:positionH>
                <wp:positionV relativeFrom="paragraph">
                  <wp:posOffset>190500</wp:posOffset>
                </wp:positionV>
                <wp:extent cx="2743835" cy="20828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2743835" cy="2082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7C48E20" w14:textId="77777777" w:rsidR="006A4F7C" w:rsidRPr="00684F28" w:rsidRDefault="006A4F7C" w:rsidP="009C6443">
                            <w:pPr>
                              <w:spacing w:after="0"/>
                              <w:rPr>
                                <w:i/>
                                <w:sz w:val="16"/>
                                <w:szCs w:val="16"/>
                              </w:rPr>
                            </w:pPr>
                            <w:r w:rsidRPr="00684F28">
                              <w:rPr>
                                <w:i/>
                                <w:sz w:val="16"/>
                                <w:szCs w:val="16"/>
                              </w:rPr>
                              <w:t xml:space="preserve">Source: </w:t>
                            </w:r>
                            <w:r w:rsidRPr="00E2530C">
                              <w:rPr>
                                <w:i/>
                                <w:sz w:val="16"/>
                                <w:szCs w:val="16"/>
                              </w:rPr>
                              <w:t>Source: Kantar – The Futures 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EF5638" id="_x0000_t202" coordsize="21600,21600" o:spt="202" path="m,l,21600r21600,l21600,xe">
                <v:stroke joinstyle="miter"/>
                <v:path gradientshapeok="t" o:connecttype="rect"/>
              </v:shapetype>
              <v:shape id="Text Box 2" o:spid="_x0000_s1026" type="#_x0000_t202" style="position:absolute;margin-left:0;margin-top:15pt;width:216.05pt;height:16.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" filled="f" stroked="f">
                <v:textbox>
                  <w:txbxContent>
                    <w:p w14:paraId="67C48E20" w14:textId="77777777" w:rsidR="006A4F7C" w:rsidRPr="00684F28" w:rsidRDefault="006A4F7C" w:rsidP="009C6443">
                      <w:pPr>
                        <w:spacing w:after="0"/>
                        <w:rPr>
                          <w:i/>
                          <w:sz w:val="16"/>
                          <w:szCs w:val="16"/>
                        </w:rPr>
                      </w:pPr>
                      <w:r w:rsidRPr="00684F28">
                        <w:rPr>
                          <w:i/>
                          <w:sz w:val="16"/>
                          <w:szCs w:val="16"/>
                        </w:rPr>
                        <w:t xml:space="preserve">Source: </w:t>
                      </w:r>
                      <w:r w:rsidRPr="00E2530C">
                        <w:rPr>
                          <w:i/>
                          <w:sz w:val="16"/>
                          <w:szCs w:val="16"/>
                        </w:rPr>
                        <w:t>Source: Kantar – The Futures Company</w:t>
                      </w:r>
                    </w:p>
                  </w:txbxContent>
                </v:textbox>
                <w10:wrap type="square"/>
              </v:shape>
            </w:pict>
          </mc:Fallback>
        </mc:AlternateContent>
      </w:r>
    </w:p>
    <w:p w14:paraId="202B381A" w14:textId="77777777" w:rsidR="00B4685B" w:rsidRDefault="00B4685B" w:rsidP="000F133E"/>
    <w:p w14:paraId="5E4494B3" w14:textId="7B87B4AD" w:rsidR="000F133E" w:rsidRPr="00B4685B" w:rsidRDefault="000F133E" w:rsidP="000F133E">
      <w:pPr>
        <w:rPr>
          <w:sz w:val="21"/>
          <w:szCs w:val="21"/>
        </w:rPr>
      </w:pPr>
      <w:r w:rsidRPr="00B4685B">
        <w:rPr>
          <w:sz w:val="21"/>
          <w:szCs w:val="21"/>
        </w:rPr>
        <w:lastRenderedPageBreak/>
        <w:t>Recent demographic reports show</w:t>
      </w:r>
      <w:r w:rsidR="00650A86" w:rsidRPr="00B4685B">
        <w:rPr>
          <w:sz w:val="21"/>
          <w:szCs w:val="21"/>
        </w:rPr>
        <w:t xml:space="preserve">, </w:t>
      </w:r>
      <w:r w:rsidRPr="00B4685B">
        <w:rPr>
          <w:sz w:val="21"/>
          <w:szCs w:val="21"/>
        </w:rPr>
        <w:t>the industry derived a nearly equal percentage of its membership base from adults 25 to 34 and 35 to 44, at approximately 18% each. Adults from 45 to 54 were the third-largest segment, representing 16% of the total membership base.</w:t>
      </w:r>
    </w:p>
    <w:p w14:paraId="0809731E" w14:textId="682FA5AD" w:rsidR="000F133E" w:rsidRPr="00B4685B" w:rsidRDefault="000F133E" w:rsidP="000F133E">
      <w:pPr>
        <w:rPr>
          <w:sz w:val="21"/>
          <w:szCs w:val="21"/>
        </w:rPr>
      </w:pPr>
      <w:r w:rsidRPr="00B4685B">
        <w:rPr>
          <w:sz w:val="21"/>
          <w:szCs w:val="21"/>
        </w:rPr>
        <w:t>The percentage of members from the 45 to 54, 55 to 64 and 65-plus demographics have all increased as a percentage of the industry membership base, while the percentage of members from the 25 to 34 and 35 to 44-year-old demographics has declined slightly.</w:t>
      </w:r>
    </w:p>
    <w:p w14:paraId="77285DFE" w14:textId="0F93B23D" w:rsidR="00722177" w:rsidRPr="00B4685B" w:rsidRDefault="00722177" w:rsidP="00722177">
      <w:pPr>
        <w:rPr>
          <w:sz w:val="21"/>
          <w:szCs w:val="21"/>
        </w:rPr>
      </w:pPr>
      <w:r w:rsidRPr="00B4685B">
        <w:rPr>
          <w:sz w:val="21"/>
          <w:szCs w:val="21"/>
        </w:rPr>
        <w:t xml:space="preserve">With the market shifting to focus on those </w:t>
      </w:r>
      <w:r w:rsidR="000F133E" w:rsidRPr="00B4685B">
        <w:rPr>
          <w:sz w:val="21"/>
          <w:szCs w:val="21"/>
        </w:rPr>
        <w:t>who</w:t>
      </w:r>
      <w:r w:rsidRPr="00B4685B">
        <w:rPr>
          <w:sz w:val="21"/>
          <w:szCs w:val="21"/>
        </w:rPr>
        <w:t xml:space="preserve"> are 44 years of age and under, it leaves the opportunity to focus on the </w:t>
      </w:r>
      <w:r w:rsidR="000F133E" w:rsidRPr="00B4685B">
        <w:rPr>
          <w:sz w:val="21"/>
          <w:szCs w:val="21"/>
        </w:rPr>
        <w:t>younger</w:t>
      </w:r>
      <w:r w:rsidRPr="00B4685B">
        <w:rPr>
          <w:sz w:val="21"/>
          <w:szCs w:val="21"/>
        </w:rPr>
        <w:t xml:space="preserve"> demographic and capture that part of the market that the competition is not focusing on. We understand that in order to capture this part of the market, we first need to identify their needs and work to fulfill those needs in our club. </w:t>
      </w:r>
    </w:p>
    <w:p w14:paraId="62AAE0E4" w14:textId="096DA279" w:rsidR="00722177" w:rsidRPr="001B5C73" w:rsidRDefault="00722177" w:rsidP="00B4685B">
      <w:pPr>
        <w:rPr>
          <w:i/>
          <w:sz w:val="16"/>
          <w:szCs w:val="16"/>
        </w:rPr>
      </w:pPr>
      <w:r w:rsidRPr="001B5C73">
        <w:rPr>
          <w:i/>
          <w:sz w:val="16"/>
          <w:szCs w:val="16"/>
        </w:rPr>
        <w:t>*</w:t>
      </w:r>
      <w:r w:rsidR="00B0000B" w:rsidRPr="001B5C73">
        <w:rPr>
          <w:i/>
          <w:sz w:val="16"/>
          <w:szCs w:val="16"/>
        </w:rPr>
        <w:t xml:space="preserve"> </w:t>
      </w:r>
      <w:r w:rsidR="000F133E" w:rsidRPr="001B5C73">
        <w:rPr>
          <w:i/>
          <w:sz w:val="16"/>
          <w:szCs w:val="16"/>
        </w:rPr>
        <w:t xml:space="preserve">Source: </w:t>
      </w:r>
      <w:r w:rsidRPr="001B5C73">
        <w:rPr>
          <w:i/>
          <w:sz w:val="16"/>
          <w:szCs w:val="16"/>
        </w:rPr>
        <w:t>201</w:t>
      </w:r>
      <w:r w:rsidR="000F133E" w:rsidRPr="001B5C73">
        <w:rPr>
          <w:i/>
          <w:sz w:val="16"/>
          <w:szCs w:val="16"/>
        </w:rPr>
        <w:t>6</w:t>
      </w:r>
      <w:r w:rsidRPr="001B5C73">
        <w:rPr>
          <w:i/>
          <w:sz w:val="16"/>
          <w:szCs w:val="16"/>
        </w:rPr>
        <w:t xml:space="preserve"> IHRSA Health Club Consumer Report</w:t>
      </w:r>
    </w:p>
    <w:p w14:paraId="50828257" w14:textId="77777777" w:rsidR="00722177" w:rsidRPr="001B5C73" w:rsidRDefault="00722177" w:rsidP="001218D7">
      <w:pPr>
        <w:pStyle w:val="Heading3"/>
        <w:rPr>
          <w:rFonts w:ascii="Verdana" w:hAnsi="Verdana"/>
          <w:color w:val="000000" w:themeColor="text1"/>
        </w:rPr>
      </w:pPr>
      <w:bookmarkStart w:id="22" w:name="_Toc6092159"/>
      <w:r w:rsidRPr="001B5C73">
        <w:rPr>
          <w:rFonts w:ascii="Verdana" w:hAnsi="Verdana"/>
          <w:color w:val="000000" w:themeColor="text1"/>
          <w:sz w:val="32"/>
          <w:szCs w:val="32"/>
        </w:rPr>
        <w:t>Pricing</w:t>
      </w:r>
      <w:bookmarkEnd w:id="22"/>
    </w:p>
    <w:p w14:paraId="60F1C952" w14:textId="27A2ABC6" w:rsidR="008F6AF4" w:rsidRPr="00B4685B" w:rsidRDefault="00650A86" w:rsidP="00722177">
      <w:pPr>
        <w:rPr>
          <w:sz w:val="21"/>
          <w:szCs w:val="21"/>
        </w:rPr>
      </w:pPr>
      <w:r w:rsidRPr="00B4685B">
        <w:rPr>
          <w:sz w:val="21"/>
          <w:szCs w:val="21"/>
        </w:rPr>
        <w:t>A</w:t>
      </w:r>
      <w:r w:rsidR="00722177" w:rsidRPr="00B4685B">
        <w:rPr>
          <w:sz w:val="21"/>
          <w:szCs w:val="21"/>
        </w:rPr>
        <w:t>fter analyzing our market and receiving reliable guidance from the franchisor, our pricing str</w:t>
      </w:r>
      <w:r w:rsidR="008F6AF4" w:rsidRPr="00B4685B">
        <w:rPr>
          <w:sz w:val="21"/>
          <w:szCs w:val="21"/>
        </w:rPr>
        <w:t>ucture will be as follows:</w:t>
      </w:r>
    </w:p>
    <w:tbl>
      <w:tblPr>
        <w:tblStyle w:val="TableGrid"/>
        <w:tblpPr w:leftFromText="180" w:rightFromText="180" w:vertAnchor="text" w:horzAnchor="page" w:tblpX="1440" w:tblpY="348"/>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0"/>
        <w:gridCol w:w="1890"/>
      </w:tblGrid>
      <w:tr w:rsidR="00737E3F" w:rsidRPr="001B5C73" w14:paraId="650CB2BF" w14:textId="77777777" w:rsidTr="00737E3F">
        <w:tc>
          <w:tcPr>
            <w:tcW w:w="7110" w:type="dxa"/>
            <w:shd w:val="clear" w:color="auto" w:fill="7A68AE"/>
            <w:vAlign w:val="center"/>
          </w:tcPr>
          <w:p w14:paraId="4DF49264" w14:textId="26ACE97F" w:rsidR="00737E3F" w:rsidRPr="001B5C73" w:rsidRDefault="00737E3F" w:rsidP="00C06AF8">
            <w:pPr>
              <w:spacing w:before="60" w:after="60"/>
              <w:rPr>
                <w:b/>
                <w:color w:val="FFFFFF" w:themeColor="background1"/>
              </w:rPr>
            </w:pPr>
            <w:r w:rsidRPr="001B5C73">
              <w:rPr>
                <w:b/>
                <w:color w:val="FFFFFF" w:themeColor="background1"/>
              </w:rPr>
              <w:t>Fee</w:t>
            </w:r>
          </w:p>
        </w:tc>
        <w:tc>
          <w:tcPr>
            <w:tcW w:w="1890" w:type="dxa"/>
            <w:shd w:val="clear" w:color="auto" w:fill="7A68AE"/>
            <w:vAlign w:val="center"/>
          </w:tcPr>
          <w:p w14:paraId="3892712E" w14:textId="52866E53" w:rsidR="00737E3F" w:rsidRPr="001B5C73" w:rsidRDefault="00737E3F" w:rsidP="008F6AF4">
            <w:pPr>
              <w:spacing w:before="60" w:after="60"/>
              <w:jc w:val="right"/>
              <w:rPr>
                <w:b/>
                <w:color w:val="FFFFFF" w:themeColor="background1"/>
              </w:rPr>
            </w:pPr>
            <w:r w:rsidRPr="001B5C73">
              <w:rPr>
                <w:b/>
                <w:color w:val="FFFFFF" w:themeColor="background1"/>
              </w:rPr>
              <w:t>Amount</w:t>
            </w:r>
          </w:p>
        </w:tc>
      </w:tr>
      <w:tr w:rsidR="00737E3F" w:rsidRPr="001B5C73" w14:paraId="67E205E3" w14:textId="77777777" w:rsidTr="00737E3F">
        <w:tc>
          <w:tcPr>
            <w:tcW w:w="7110" w:type="dxa"/>
            <w:vAlign w:val="center"/>
          </w:tcPr>
          <w:p w14:paraId="33323CB4" w14:textId="51230322" w:rsidR="00737E3F" w:rsidRPr="001B5C73" w:rsidRDefault="00737E3F" w:rsidP="00C06AF8">
            <w:pPr>
              <w:spacing w:before="60" w:after="60"/>
            </w:pPr>
            <w:r w:rsidRPr="001B5C73">
              <w:rPr>
                <w:highlight w:val="yellow"/>
              </w:rPr>
              <w:t>Enrollment</w:t>
            </w:r>
          </w:p>
        </w:tc>
        <w:tc>
          <w:tcPr>
            <w:tcW w:w="1890" w:type="dxa"/>
            <w:vAlign w:val="center"/>
          </w:tcPr>
          <w:p w14:paraId="5A4D7082" w14:textId="76B6E455" w:rsidR="00737E3F" w:rsidRPr="001B5C73" w:rsidRDefault="00737E3F" w:rsidP="008F6AF4">
            <w:pPr>
              <w:spacing w:before="60" w:after="60"/>
              <w:jc w:val="right"/>
            </w:pPr>
            <w:r w:rsidRPr="001B5C73">
              <w:rPr>
                <w:highlight w:val="yellow"/>
              </w:rPr>
              <w:t>$XX</w:t>
            </w:r>
          </w:p>
        </w:tc>
      </w:tr>
      <w:tr w:rsidR="00737E3F" w:rsidRPr="001B5C73" w14:paraId="6CBC98AD" w14:textId="77777777" w:rsidTr="00737E3F">
        <w:tc>
          <w:tcPr>
            <w:tcW w:w="7110" w:type="dxa"/>
            <w:shd w:val="clear" w:color="auto" w:fill="F2F2F2" w:themeFill="background1" w:themeFillShade="F2"/>
            <w:vAlign w:val="center"/>
          </w:tcPr>
          <w:p w14:paraId="6508CD6C" w14:textId="5FFA811D" w:rsidR="00737E3F" w:rsidRPr="001B5C73" w:rsidRDefault="00737E3F" w:rsidP="00C06AF8">
            <w:pPr>
              <w:spacing w:before="60" w:after="60"/>
            </w:pPr>
            <w:r w:rsidRPr="001B5C73">
              <w:rPr>
                <w:highlight w:val="yellow"/>
              </w:rPr>
              <w:t>Security Activation</w:t>
            </w:r>
          </w:p>
        </w:tc>
        <w:tc>
          <w:tcPr>
            <w:tcW w:w="1890" w:type="dxa"/>
            <w:shd w:val="clear" w:color="auto" w:fill="F2F2F2" w:themeFill="background1" w:themeFillShade="F2"/>
            <w:vAlign w:val="center"/>
          </w:tcPr>
          <w:p w14:paraId="644601B6" w14:textId="1D95821B" w:rsidR="00737E3F" w:rsidRPr="001B5C73" w:rsidRDefault="00737E3F" w:rsidP="008F6AF4">
            <w:pPr>
              <w:spacing w:before="60" w:after="60"/>
              <w:jc w:val="right"/>
            </w:pPr>
            <w:r w:rsidRPr="001B5C73">
              <w:rPr>
                <w:highlight w:val="yellow"/>
              </w:rPr>
              <w:t>$XX</w:t>
            </w:r>
          </w:p>
        </w:tc>
      </w:tr>
      <w:tr w:rsidR="00737E3F" w:rsidRPr="001B5C73" w14:paraId="7B0BE530" w14:textId="77777777" w:rsidTr="00737E3F">
        <w:tc>
          <w:tcPr>
            <w:tcW w:w="7110" w:type="dxa"/>
            <w:vAlign w:val="center"/>
          </w:tcPr>
          <w:p w14:paraId="1A3A24D4" w14:textId="32D863D8" w:rsidR="00737E3F" w:rsidRPr="001B5C73" w:rsidRDefault="00737E3F" w:rsidP="00C06AF8">
            <w:pPr>
              <w:spacing w:before="60" w:after="60"/>
            </w:pPr>
            <w:r w:rsidRPr="001B5C73">
              <w:rPr>
                <w:highlight w:val="yellow"/>
              </w:rPr>
              <w:t>Membership</w:t>
            </w:r>
          </w:p>
        </w:tc>
        <w:tc>
          <w:tcPr>
            <w:tcW w:w="1890" w:type="dxa"/>
            <w:vAlign w:val="center"/>
          </w:tcPr>
          <w:p w14:paraId="3AF24348" w14:textId="0BACFF82" w:rsidR="00737E3F" w:rsidRPr="001B5C73" w:rsidRDefault="00737E3F" w:rsidP="008F6AF4">
            <w:pPr>
              <w:spacing w:before="60" w:after="60"/>
              <w:jc w:val="right"/>
            </w:pPr>
            <w:r w:rsidRPr="001B5C73">
              <w:rPr>
                <w:highlight w:val="yellow"/>
              </w:rPr>
              <w:t>$XX</w:t>
            </w:r>
          </w:p>
        </w:tc>
      </w:tr>
    </w:tbl>
    <w:p w14:paraId="78A57106" w14:textId="77777777" w:rsidR="00A9366E" w:rsidRPr="001B5C73" w:rsidRDefault="00A9366E" w:rsidP="00722177"/>
    <w:p w14:paraId="6F4A0A1B" w14:textId="0C681ED6" w:rsidR="00722177" w:rsidRPr="001B5C73" w:rsidRDefault="009C6443" w:rsidP="001218D7">
      <w:pPr>
        <w:pStyle w:val="Heading3"/>
        <w:rPr>
          <w:rFonts w:ascii="Verdana" w:eastAsiaTheme="minorEastAsia" w:hAnsi="Verdana"/>
          <w:color w:val="auto"/>
          <w:sz w:val="20"/>
        </w:rPr>
      </w:pPr>
      <w:bookmarkStart w:id="23" w:name="_Toc6092160"/>
      <w:r w:rsidRPr="001B5C73">
        <w:rPr>
          <w:rFonts w:ascii="Verdana" w:eastAsiaTheme="minorEastAsia" w:hAnsi="Verdana"/>
          <w:color w:val="auto"/>
          <w:sz w:val="20"/>
        </w:rPr>
        <w:br w:type="page"/>
      </w:r>
      <w:r w:rsidR="002A3D02" w:rsidRPr="001B5C73">
        <w:rPr>
          <w:rFonts w:ascii="Verdana" w:hAnsi="Verdana"/>
          <w:color w:val="000000" w:themeColor="text1"/>
          <w:sz w:val="32"/>
          <w:szCs w:val="32"/>
        </w:rPr>
        <w:lastRenderedPageBreak/>
        <w:t>Competition</w:t>
      </w:r>
      <w:bookmarkEnd w:id="23"/>
    </w:p>
    <w:p w14:paraId="106E9AB3" w14:textId="6ADA8862" w:rsidR="009C6443" w:rsidRPr="00B4685B" w:rsidRDefault="009C6443" w:rsidP="009C6443">
      <w:pPr>
        <w:rPr>
          <w:sz w:val="21"/>
          <w:szCs w:val="21"/>
        </w:rPr>
      </w:pPr>
      <w:r w:rsidRPr="00B4685B">
        <w:rPr>
          <w:sz w:val="21"/>
          <w:szCs w:val="21"/>
        </w:rPr>
        <w:t>As a 24-hour fitness facility, Anytime Fitness' primary competition is other 24-hour, mid-sized fitness faci</w:t>
      </w:r>
      <w:r w:rsidRPr="006237D1">
        <w:rPr>
          <w:sz w:val="21"/>
          <w:szCs w:val="21"/>
        </w:rPr>
        <w:t xml:space="preserve">lities. </w:t>
      </w:r>
      <w:r w:rsidR="006237D1" w:rsidRPr="006237D1">
        <w:rPr>
          <w:color w:val="000000" w:themeColor="text1"/>
          <w:sz w:val="21"/>
          <w:szCs w:val="21"/>
          <w:highlight w:val="yellow"/>
        </w:rPr>
        <w:t>The market we are in has a variety of fitness facility offerings including one 24-hour facility, Snap Fitness, two women-only facilities, and a community center all within 2.5 miles of our club.</w:t>
      </w:r>
      <w:r w:rsidR="006237D1" w:rsidRPr="006237D1">
        <w:rPr>
          <w:color w:val="000000" w:themeColor="text1"/>
          <w:sz w:val="21"/>
          <w:szCs w:val="21"/>
        </w:rPr>
        <w:t xml:space="preserve"> </w:t>
      </w:r>
      <w:r w:rsidRPr="006237D1">
        <w:rPr>
          <w:sz w:val="21"/>
          <w:szCs w:val="21"/>
        </w:rPr>
        <w:t>The</w:t>
      </w:r>
      <w:r w:rsidRPr="00B4685B">
        <w:rPr>
          <w:sz w:val="21"/>
          <w:szCs w:val="21"/>
        </w:rPr>
        <w:t xml:space="preserve"> map below outlines the location of our competition as it relates to our club.</w:t>
      </w:r>
    </w:p>
    <w:p w14:paraId="2ADEAC66" w14:textId="00362E01" w:rsidR="00071C2A" w:rsidRPr="001B5C73" w:rsidRDefault="006237D1" w:rsidP="00722177">
      <w:r>
        <w:rPr>
          <w:noProof/>
        </w:rPr>
        <w:drawing>
          <wp:inline distT="0" distB="0" distL="0" distR="0" wp14:anchorId="398F82F4" wp14:editId="71D820DF">
            <wp:extent cx="5930900" cy="4267200"/>
            <wp:effectExtent l="0" t="0" r="0" b="0"/>
            <wp:docPr id="4" name="Picture 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n-map.png"/>
                    <pic:cNvPicPr/>
                  </pic:nvPicPr>
                  <pic:blipFill>
                    <a:blip r:embed="rId18">
                      <a:extLst>
                        <a:ext uri="{28A0092B-C50C-407E-A947-70E740481C1C}">
                          <a14:useLocalDpi xmlns:a14="http://schemas.microsoft.com/office/drawing/2010/main" val="0"/>
                        </a:ext>
                      </a:extLst>
                    </a:blip>
                    <a:stretch>
                      <a:fillRect/>
                    </a:stretch>
                  </pic:blipFill>
                  <pic:spPr>
                    <a:xfrm>
                      <a:off x="0" y="0"/>
                      <a:ext cx="5930900" cy="4267200"/>
                    </a:xfrm>
                    <a:prstGeom prst="rect">
                      <a:avLst/>
                    </a:prstGeom>
                  </pic:spPr>
                </pic:pic>
              </a:graphicData>
            </a:graphic>
          </wp:inline>
        </w:drawing>
      </w:r>
    </w:p>
    <w:p w14:paraId="5364BD2F" w14:textId="1E2A0DAC" w:rsidR="009C6443" w:rsidRPr="00B4685B" w:rsidRDefault="009C6443" w:rsidP="009C6443">
      <w:pPr>
        <w:rPr>
          <w:sz w:val="21"/>
          <w:szCs w:val="21"/>
        </w:rPr>
      </w:pPr>
      <w:r w:rsidRPr="00B4685B">
        <w:rPr>
          <w:sz w:val="21"/>
          <w:szCs w:val="21"/>
        </w:rPr>
        <w:t>The way in which our club fits into our market is illustrated in the table below. In almost all instances, we will be able to leverage competitive advantages (e.g. 24-hour access, non-intimidating environment, dedicated focus on coaching, exceptional member experience) to gain market share in our area.</w:t>
      </w:r>
      <w:r w:rsidRPr="00B4685B">
        <w:rPr>
          <w:sz w:val="21"/>
          <w:szCs w:val="21"/>
        </w:rPr>
        <w:br w:type="page"/>
      </w:r>
    </w:p>
    <w:tbl>
      <w:tblPr>
        <w:tblStyle w:val="TableGrid"/>
        <w:tblpPr w:leftFromText="180" w:rightFromText="180" w:vertAnchor="text" w:horzAnchor="page" w:tblpX="1440" w:tblpY="348"/>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710"/>
        <w:gridCol w:w="1620"/>
        <w:gridCol w:w="810"/>
        <w:gridCol w:w="2790"/>
      </w:tblGrid>
      <w:tr w:rsidR="00737E3F" w:rsidRPr="001B5C73" w14:paraId="6EC1A223" w14:textId="77777777" w:rsidTr="00737E3F">
        <w:tc>
          <w:tcPr>
            <w:tcW w:w="2160" w:type="dxa"/>
            <w:shd w:val="clear" w:color="auto" w:fill="7A68AE"/>
            <w:vAlign w:val="center"/>
          </w:tcPr>
          <w:p w14:paraId="2DFF7082" w14:textId="77777777" w:rsidR="007A1352" w:rsidRPr="001B5C73" w:rsidRDefault="007A1352" w:rsidP="007A1352">
            <w:pPr>
              <w:spacing w:before="60" w:after="60"/>
              <w:rPr>
                <w:b/>
                <w:color w:val="FFFFFF" w:themeColor="background1"/>
              </w:rPr>
            </w:pPr>
            <w:r w:rsidRPr="001B5C73">
              <w:rPr>
                <w:b/>
                <w:color w:val="FFFFFF" w:themeColor="background1"/>
              </w:rPr>
              <w:lastRenderedPageBreak/>
              <w:t>Facility</w:t>
            </w:r>
          </w:p>
        </w:tc>
        <w:tc>
          <w:tcPr>
            <w:tcW w:w="1710" w:type="dxa"/>
            <w:shd w:val="clear" w:color="auto" w:fill="7A68AE"/>
            <w:vAlign w:val="center"/>
          </w:tcPr>
          <w:p w14:paraId="3B8C06CA" w14:textId="77777777" w:rsidR="007A1352" w:rsidRPr="001B5C73" w:rsidRDefault="007A1352" w:rsidP="007A1352">
            <w:pPr>
              <w:spacing w:before="60" w:after="60"/>
              <w:rPr>
                <w:b/>
                <w:color w:val="FFFFFF" w:themeColor="background1"/>
              </w:rPr>
            </w:pPr>
            <w:r w:rsidRPr="001B5C73">
              <w:rPr>
                <w:b/>
                <w:color w:val="FFFFFF" w:themeColor="background1"/>
              </w:rPr>
              <w:t>Specialty</w:t>
            </w:r>
          </w:p>
        </w:tc>
        <w:tc>
          <w:tcPr>
            <w:tcW w:w="1620" w:type="dxa"/>
            <w:shd w:val="clear" w:color="auto" w:fill="7A68AE"/>
            <w:vAlign w:val="center"/>
          </w:tcPr>
          <w:p w14:paraId="05ED4BE1" w14:textId="00294396" w:rsidR="007A1352" w:rsidRPr="001B5C73" w:rsidRDefault="007A1352" w:rsidP="007A1352">
            <w:pPr>
              <w:spacing w:before="60" w:after="60"/>
              <w:rPr>
                <w:b/>
                <w:color w:val="FFFFFF" w:themeColor="background1"/>
              </w:rPr>
            </w:pPr>
            <w:r w:rsidRPr="001B5C73">
              <w:rPr>
                <w:b/>
                <w:color w:val="FFFFFF" w:themeColor="background1"/>
              </w:rPr>
              <w:t>Competition</w:t>
            </w:r>
          </w:p>
        </w:tc>
        <w:tc>
          <w:tcPr>
            <w:tcW w:w="810" w:type="dxa"/>
            <w:shd w:val="clear" w:color="auto" w:fill="7A68AE"/>
            <w:vAlign w:val="center"/>
          </w:tcPr>
          <w:p w14:paraId="7B8497B4" w14:textId="7A7BA80A" w:rsidR="007A1352" w:rsidRPr="001B5C73" w:rsidRDefault="007A1352" w:rsidP="007A1352">
            <w:pPr>
              <w:spacing w:before="60" w:after="60"/>
              <w:rPr>
                <w:b/>
                <w:color w:val="FFFFFF" w:themeColor="background1"/>
              </w:rPr>
            </w:pPr>
            <w:r w:rsidRPr="001B5C73">
              <w:rPr>
                <w:b/>
                <w:color w:val="FFFFFF" w:themeColor="background1"/>
              </w:rPr>
              <w:t>Cost</w:t>
            </w:r>
          </w:p>
        </w:tc>
        <w:tc>
          <w:tcPr>
            <w:tcW w:w="2790" w:type="dxa"/>
            <w:shd w:val="clear" w:color="auto" w:fill="7A68AE"/>
            <w:vAlign w:val="center"/>
          </w:tcPr>
          <w:p w14:paraId="28BCD199" w14:textId="3A0F442A" w:rsidR="007A1352" w:rsidRPr="001B5C73" w:rsidRDefault="00737E3F" w:rsidP="007A1352">
            <w:pPr>
              <w:spacing w:before="60" w:after="60"/>
              <w:rPr>
                <w:b/>
                <w:color w:val="FFFFFF" w:themeColor="background1"/>
              </w:rPr>
            </w:pPr>
            <w:r w:rsidRPr="001B5C73">
              <w:rPr>
                <w:b/>
                <w:color w:val="FFFFFF" w:themeColor="background1"/>
              </w:rPr>
              <w:t>AF</w:t>
            </w:r>
            <w:r w:rsidR="007A1352" w:rsidRPr="001B5C73">
              <w:rPr>
                <w:b/>
                <w:color w:val="FFFFFF" w:themeColor="background1"/>
              </w:rPr>
              <w:t xml:space="preserve"> Leverage</w:t>
            </w:r>
          </w:p>
        </w:tc>
      </w:tr>
      <w:tr w:rsidR="00737E3F" w:rsidRPr="001B5C73" w14:paraId="457BA392" w14:textId="77777777" w:rsidTr="00737E3F">
        <w:tc>
          <w:tcPr>
            <w:tcW w:w="2160" w:type="dxa"/>
            <w:vAlign w:val="center"/>
          </w:tcPr>
          <w:p w14:paraId="15760477" w14:textId="77777777" w:rsidR="007A1352" w:rsidRPr="001B5C73" w:rsidRDefault="007A1352" w:rsidP="007A1352">
            <w:pPr>
              <w:spacing w:before="60" w:after="60"/>
              <w:rPr>
                <w:highlight w:val="yellow"/>
              </w:rPr>
            </w:pPr>
            <w:r w:rsidRPr="001B5C73">
              <w:rPr>
                <w:highlight w:val="yellow"/>
              </w:rPr>
              <w:t>Snap Fitness</w:t>
            </w:r>
          </w:p>
        </w:tc>
        <w:tc>
          <w:tcPr>
            <w:tcW w:w="1710" w:type="dxa"/>
            <w:vAlign w:val="center"/>
          </w:tcPr>
          <w:p w14:paraId="6B96047F" w14:textId="77777777" w:rsidR="007A1352" w:rsidRPr="001B5C73" w:rsidRDefault="007A1352" w:rsidP="007A1352">
            <w:pPr>
              <w:spacing w:before="60" w:after="60"/>
              <w:rPr>
                <w:highlight w:val="yellow"/>
              </w:rPr>
            </w:pPr>
            <w:r w:rsidRPr="001B5C73">
              <w:rPr>
                <w:highlight w:val="yellow"/>
              </w:rPr>
              <w:t>24-hour convenience</w:t>
            </w:r>
          </w:p>
        </w:tc>
        <w:tc>
          <w:tcPr>
            <w:tcW w:w="1620" w:type="dxa"/>
            <w:vAlign w:val="center"/>
          </w:tcPr>
          <w:p w14:paraId="75376FF9" w14:textId="777EEF2C" w:rsidR="007A1352" w:rsidRPr="001B5C73" w:rsidRDefault="007A1352" w:rsidP="007A1352">
            <w:pPr>
              <w:spacing w:before="60" w:after="60"/>
              <w:rPr>
                <w:highlight w:val="yellow"/>
              </w:rPr>
            </w:pPr>
            <w:r w:rsidRPr="001B5C73">
              <w:rPr>
                <w:highlight w:val="yellow"/>
              </w:rPr>
              <w:t>High</w:t>
            </w:r>
          </w:p>
        </w:tc>
        <w:tc>
          <w:tcPr>
            <w:tcW w:w="810" w:type="dxa"/>
            <w:vAlign w:val="center"/>
          </w:tcPr>
          <w:p w14:paraId="6ACF9CC3" w14:textId="39BA125E" w:rsidR="007A1352" w:rsidRPr="001B5C73" w:rsidRDefault="007A1352" w:rsidP="007A1352">
            <w:pPr>
              <w:spacing w:before="60" w:after="60"/>
              <w:rPr>
                <w:highlight w:val="yellow"/>
              </w:rPr>
            </w:pPr>
            <w:r w:rsidRPr="001B5C73">
              <w:rPr>
                <w:highlight w:val="yellow"/>
              </w:rPr>
              <w:t>$XX</w:t>
            </w:r>
          </w:p>
        </w:tc>
        <w:tc>
          <w:tcPr>
            <w:tcW w:w="2790" w:type="dxa"/>
            <w:vAlign w:val="center"/>
          </w:tcPr>
          <w:p w14:paraId="39BDE80A" w14:textId="0BBDA5AB" w:rsidR="007A1352" w:rsidRPr="001B5C73" w:rsidRDefault="007A1352" w:rsidP="007A1352">
            <w:pPr>
              <w:spacing w:before="60" w:after="60"/>
              <w:rPr>
                <w:highlight w:val="yellow"/>
              </w:rPr>
            </w:pPr>
            <w:r w:rsidRPr="001B5C73">
              <w:rPr>
                <w:highlight w:val="yellow"/>
              </w:rPr>
              <w:t>Clean facilities</w:t>
            </w:r>
            <w:r w:rsidR="00650A86" w:rsidRPr="001B5C73">
              <w:rPr>
                <w:highlight w:val="yellow"/>
              </w:rPr>
              <w:t xml:space="preserve">, </w:t>
            </w:r>
            <w:r w:rsidRPr="001B5C73">
              <w:rPr>
                <w:highlight w:val="yellow"/>
              </w:rPr>
              <w:t>exceptional customer service</w:t>
            </w:r>
            <w:r w:rsidR="00650A86" w:rsidRPr="001B5C73">
              <w:rPr>
                <w:highlight w:val="yellow"/>
              </w:rPr>
              <w:t>, a dedicated focus on coaching</w:t>
            </w:r>
          </w:p>
        </w:tc>
      </w:tr>
      <w:tr w:rsidR="00737E3F" w:rsidRPr="001B5C73" w14:paraId="2E3A2163" w14:textId="77777777" w:rsidTr="00737E3F">
        <w:tc>
          <w:tcPr>
            <w:tcW w:w="2160" w:type="dxa"/>
            <w:shd w:val="clear" w:color="auto" w:fill="F2F2F2" w:themeFill="background1" w:themeFillShade="F2"/>
            <w:vAlign w:val="center"/>
          </w:tcPr>
          <w:p w14:paraId="333EED02" w14:textId="70800923" w:rsidR="007A1352" w:rsidRPr="001B5C73" w:rsidRDefault="006237D1" w:rsidP="007A1352">
            <w:pPr>
              <w:spacing w:before="60" w:after="60"/>
              <w:rPr>
                <w:highlight w:val="yellow"/>
              </w:rPr>
            </w:pPr>
            <w:r>
              <w:rPr>
                <w:highlight w:val="yellow"/>
              </w:rPr>
              <w:t>Curves</w:t>
            </w:r>
          </w:p>
        </w:tc>
        <w:tc>
          <w:tcPr>
            <w:tcW w:w="1710" w:type="dxa"/>
            <w:shd w:val="clear" w:color="auto" w:fill="F2F2F2" w:themeFill="background1" w:themeFillShade="F2"/>
            <w:vAlign w:val="center"/>
          </w:tcPr>
          <w:p w14:paraId="10173ED2" w14:textId="044D7762" w:rsidR="007A1352" w:rsidRPr="001B5C73" w:rsidRDefault="006237D1" w:rsidP="007A1352">
            <w:pPr>
              <w:spacing w:before="60" w:after="60"/>
              <w:rPr>
                <w:highlight w:val="yellow"/>
              </w:rPr>
            </w:pPr>
            <w:r>
              <w:rPr>
                <w:highlight w:val="yellow"/>
              </w:rPr>
              <w:t>Female-gender specific, preplanned workouts</w:t>
            </w:r>
          </w:p>
        </w:tc>
        <w:tc>
          <w:tcPr>
            <w:tcW w:w="1620" w:type="dxa"/>
            <w:shd w:val="clear" w:color="auto" w:fill="F2F2F2" w:themeFill="background1" w:themeFillShade="F2"/>
            <w:vAlign w:val="center"/>
          </w:tcPr>
          <w:p w14:paraId="66D1B0A4" w14:textId="5BAA6040" w:rsidR="007A1352" w:rsidRPr="001B5C73" w:rsidRDefault="007A1352" w:rsidP="007A1352">
            <w:pPr>
              <w:spacing w:before="60" w:after="60"/>
              <w:rPr>
                <w:highlight w:val="yellow"/>
              </w:rPr>
            </w:pPr>
            <w:r w:rsidRPr="001B5C73">
              <w:rPr>
                <w:highlight w:val="yellow"/>
              </w:rPr>
              <w:t>Moderate</w:t>
            </w:r>
          </w:p>
        </w:tc>
        <w:tc>
          <w:tcPr>
            <w:tcW w:w="810" w:type="dxa"/>
            <w:shd w:val="clear" w:color="auto" w:fill="F2F2F2" w:themeFill="background1" w:themeFillShade="F2"/>
            <w:vAlign w:val="center"/>
          </w:tcPr>
          <w:p w14:paraId="15725FD1" w14:textId="325F7B43" w:rsidR="007A1352" w:rsidRPr="001B5C73" w:rsidRDefault="007A1352" w:rsidP="007A1352">
            <w:pPr>
              <w:spacing w:before="60" w:after="60"/>
              <w:rPr>
                <w:highlight w:val="yellow"/>
              </w:rPr>
            </w:pPr>
            <w:r w:rsidRPr="001B5C73">
              <w:rPr>
                <w:highlight w:val="yellow"/>
              </w:rPr>
              <w:t>$XX</w:t>
            </w:r>
          </w:p>
        </w:tc>
        <w:tc>
          <w:tcPr>
            <w:tcW w:w="2790" w:type="dxa"/>
            <w:shd w:val="clear" w:color="auto" w:fill="F2F2F2" w:themeFill="background1" w:themeFillShade="F2"/>
            <w:vAlign w:val="center"/>
          </w:tcPr>
          <w:p w14:paraId="5FD29F67" w14:textId="56E08B64" w:rsidR="007A1352" w:rsidRPr="001B5C73" w:rsidRDefault="007A1352" w:rsidP="007A1352">
            <w:pPr>
              <w:spacing w:before="60" w:after="60"/>
              <w:rPr>
                <w:highlight w:val="yellow"/>
              </w:rPr>
            </w:pPr>
            <w:r w:rsidRPr="001B5C73">
              <w:rPr>
                <w:highlight w:val="yellow"/>
              </w:rPr>
              <w:t>24-hour access,</w:t>
            </w:r>
            <w:r w:rsidR="006237D1">
              <w:rPr>
                <w:highlight w:val="yellow"/>
              </w:rPr>
              <w:t xml:space="preserve"> </w:t>
            </w:r>
            <w:r w:rsidR="006237D1" w:rsidRPr="001B5C73">
              <w:rPr>
                <w:highlight w:val="yellow"/>
              </w:rPr>
              <w:t>exceptional customer service, a dedicated focus on coaching</w:t>
            </w:r>
          </w:p>
        </w:tc>
      </w:tr>
      <w:tr w:rsidR="00737E3F" w:rsidRPr="001B5C73" w14:paraId="649C661E" w14:textId="77777777" w:rsidTr="00737E3F">
        <w:tc>
          <w:tcPr>
            <w:tcW w:w="2160" w:type="dxa"/>
            <w:vAlign w:val="center"/>
          </w:tcPr>
          <w:p w14:paraId="071FAD2F" w14:textId="6896B8AD" w:rsidR="007A1352" w:rsidRPr="001B5C73" w:rsidRDefault="006237D1" w:rsidP="007A1352">
            <w:pPr>
              <w:spacing w:before="60" w:after="60"/>
              <w:rPr>
                <w:highlight w:val="yellow"/>
              </w:rPr>
            </w:pPr>
            <w:proofErr w:type="spellStart"/>
            <w:r>
              <w:rPr>
                <w:highlight w:val="yellow"/>
              </w:rPr>
              <w:t>Tillonsburg</w:t>
            </w:r>
            <w:proofErr w:type="spellEnd"/>
            <w:r>
              <w:rPr>
                <w:highlight w:val="yellow"/>
              </w:rPr>
              <w:t xml:space="preserve"> Community Center</w:t>
            </w:r>
          </w:p>
        </w:tc>
        <w:tc>
          <w:tcPr>
            <w:tcW w:w="1710" w:type="dxa"/>
            <w:vAlign w:val="center"/>
          </w:tcPr>
          <w:p w14:paraId="65438BDC" w14:textId="5C033AFD" w:rsidR="007A1352" w:rsidRPr="001B5C73" w:rsidRDefault="006237D1" w:rsidP="007A1352">
            <w:pPr>
              <w:spacing w:before="60" w:after="60"/>
              <w:rPr>
                <w:highlight w:val="yellow"/>
              </w:rPr>
            </w:pPr>
            <w:r>
              <w:rPr>
                <w:highlight w:val="yellow"/>
              </w:rPr>
              <w:t>Multipurpose</w:t>
            </w:r>
          </w:p>
        </w:tc>
        <w:tc>
          <w:tcPr>
            <w:tcW w:w="1620" w:type="dxa"/>
            <w:vAlign w:val="center"/>
          </w:tcPr>
          <w:p w14:paraId="6B596211" w14:textId="04FD32F6" w:rsidR="007A1352" w:rsidRPr="001B5C73" w:rsidRDefault="006237D1" w:rsidP="007A1352">
            <w:pPr>
              <w:spacing w:before="60" w:after="60"/>
              <w:rPr>
                <w:highlight w:val="yellow"/>
              </w:rPr>
            </w:pPr>
            <w:r>
              <w:rPr>
                <w:highlight w:val="yellow"/>
              </w:rPr>
              <w:t>Moderate</w:t>
            </w:r>
          </w:p>
        </w:tc>
        <w:tc>
          <w:tcPr>
            <w:tcW w:w="810" w:type="dxa"/>
            <w:vAlign w:val="center"/>
          </w:tcPr>
          <w:p w14:paraId="5F141CA3" w14:textId="14088E63" w:rsidR="007A1352" w:rsidRPr="001B5C73" w:rsidRDefault="007A1352" w:rsidP="007A1352">
            <w:pPr>
              <w:spacing w:before="60" w:after="60"/>
              <w:rPr>
                <w:highlight w:val="yellow"/>
              </w:rPr>
            </w:pPr>
            <w:r w:rsidRPr="001B5C73">
              <w:rPr>
                <w:highlight w:val="yellow"/>
              </w:rPr>
              <w:t>$XX</w:t>
            </w:r>
          </w:p>
        </w:tc>
        <w:tc>
          <w:tcPr>
            <w:tcW w:w="2790" w:type="dxa"/>
            <w:vAlign w:val="center"/>
          </w:tcPr>
          <w:p w14:paraId="219B79CD" w14:textId="242F07B7" w:rsidR="007A1352" w:rsidRPr="001B5C73" w:rsidRDefault="006237D1" w:rsidP="007A1352">
            <w:pPr>
              <w:spacing w:before="60" w:after="60"/>
              <w:rPr>
                <w:highlight w:val="yellow"/>
              </w:rPr>
            </w:pPr>
            <w:r w:rsidRPr="001B5C73">
              <w:rPr>
                <w:highlight w:val="yellow"/>
              </w:rPr>
              <w:t>24-hour access,</w:t>
            </w:r>
            <w:r>
              <w:rPr>
                <w:highlight w:val="yellow"/>
              </w:rPr>
              <w:t xml:space="preserve"> </w:t>
            </w:r>
            <w:r w:rsidRPr="001B5C73">
              <w:rPr>
                <w:highlight w:val="yellow"/>
              </w:rPr>
              <w:t>exceptional customer service</w:t>
            </w:r>
          </w:p>
        </w:tc>
      </w:tr>
      <w:tr w:rsidR="00737E3F" w:rsidRPr="001B5C73" w14:paraId="3CB4BAA2" w14:textId="77777777" w:rsidTr="00737E3F">
        <w:tc>
          <w:tcPr>
            <w:tcW w:w="2160" w:type="dxa"/>
            <w:shd w:val="clear" w:color="auto" w:fill="F2F2F2" w:themeFill="background1" w:themeFillShade="F2"/>
            <w:vAlign w:val="center"/>
          </w:tcPr>
          <w:p w14:paraId="5F067306" w14:textId="7B74DBF4" w:rsidR="007A1352" w:rsidRPr="001B5C73" w:rsidRDefault="00B151D5" w:rsidP="007A1352">
            <w:pPr>
              <w:spacing w:before="60" w:after="60"/>
              <w:rPr>
                <w:highlight w:val="yellow"/>
              </w:rPr>
            </w:pPr>
            <w:r>
              <w:rPr>
                <w:highlight w:val="yellow"/>
              </w:rPr>
              <w:t>Cardio Plus Women’s Fitness + Day Spa</w:t>
            </w:r>
          </w:p>
        </w:tc>
        <w:tc>
          <w:tcPr>
            <w:tcW w:w="1710" w:type="dxa"/>
            <w:shd w:val="clear" w:color="auto" w:fill="F2F2F2" w:themeFill="background1" w:themeFillShade="F2"/>
            <w:vAlign w:val="center"/>
          </w:tcPr>
          <w:p w14:paraId="15779D20" w14:textId="787373AA" w:rsidR="007A1352" w:rsidRPr="001B5C73" w:rsidRDefault="007A1352" w:rsidP="007A1352">
            <w:pPr>
              <w:spacing w:before="60" w:after="60"/>
              <w:rPr>
                <w:highlight w:val="yellow"/>
              </w:rPr>
            </w:pPr>
            <w:r w:rsidRPr="001B5C73">
              <w:rPr>
                <w:highlight w:val="yellow"/>
              </w:rPr>
              <w:t>Prader-Willi Syndrome</w:t>
            </w:r>
          </w:p>
        </w:tc>
        <w:tc>
          <w:tcPr>
            <w:tcW w:w="1620" w:type="dxa"/>
            <w:shd w:val="clear" w:color="auto" w:fill="F2F2F2" w:themeFill="background1" w:themeFillShade="F2"/>
            <w:vAlign w:val="center"/>
          </w:tcPr>
          <w:p w14:paraId="28D39657" w14:textId="2EDD8E13" w:rsidR="007A1352" w:rsidRPr="001B5C73" w:rsidRDefault="00B151D5" w:rsidP="007A1352">
            <w:pPr>
              <w:spacing w:before="60" w:after="60"/>
              <w:rPr>
                <w:highlight w:val="yellow"/>
              </w:rPr>
            </w:pPr>
            <w:r>
              <w:rPr>
                <w:highlight w:val="yellow"/>
              </w:rPr>
              <w:t>Moderate</w:t>
            </w:r>
          </w:p>
        </w:tc>
        <w:tc>
          <w:tcPr>
            <w:tcW w:w="810" w:type="dxa"/>
            <w:shd w:val="clear" w:color="auto" w:fill="F2F2F2" w:themeFill="background1" w:themeFillShade="F2"/>
            <w:vAlign w:val="center"/>
          </w:tcPr>
          <w:p w14:paraId="583B468B" w14:textId="274B25A9" w:rsidR="007A1352" w:rsidRPr="001B5C73" w:rsidRDefault="007A1352" w:rsidP="007A1352">
            <w:pPr>
              <w:spacing w:before="60" w:after="60"/>
              <w:rPr>
                <w:highlight w:val="yellow"/>
              </w:rPr>
            </w:pPr>
            <w:r w:rsidRPr="001B5C73">
              <w:rPr>
                <w:highlight w:val="yellow"/>
              </w:rPr>
              <w:t>$XX</w:t>
            </w:r>
          </w:p>
        </w:tc>
        <w:tc>
          <w:tcPr>
            <w:tcW w:w="2790" w:type="dxa"/>
            <w:shd w:val="clear" w:color="auto" w:fill="F2F2F2" w:themeFill="background1" w:themeFillShade="F2"/>
            <w:vAlign w:val="center"/>
          </w:tcPr>
          <w:p w14:paraId="750E3283" w14:textId="3AA67577" w:rsidR="007A1352" w:rsidRPr="001B5C73" w:rsidRDefault="00B151D5" w:rsidP="007A1352">
            <w:pPr>
              <w:spacing w:before="60" w:after="60"/>
              <w:rPr>
                <w:highlight w:val="yellow"/>
              </w:rPr>
            </w:pPr>
            <w:r w:rsidRPr="001B5C73">
              <w:rPr>
                <w:highlight w:val="yellow"/>
              </w:rPr>
              <w:t>24-hour access,</w:t>
            </w:r>
            <w:r>
              <w:rPr>
                <w:highlight w:val="yellow"/>
              </w:rPr>
              <w:t xml:space="preserve"> </w:t>
            </w:r>
            <w:r>
              <w:rPr>
                <w:highlight w:val="yellow"/>
              </w:rPr>
              <w:t>lower cost</w:t>
            </w:r>
          </w:p>
        </w:tc>
      </w:tr>
    </w:tbl>
    <w:p w14:paraId="7F8A5EC9" w14:textId="77777777" w:rsidR="001B1C10" w:rsidRPr="001B5C73" w:rsidRDefault="001B1C10" w:rsidP="002935B4"/>
    <w:p w14:paraId="4420D04E" w14:textId="77777777" w:rsidR="009C6443" w:rsidRPr="001B5C73" w:rsidRDefault="009C6443" w:rsidP="009C6443">
      <w:pPr>
        <w:pStyle w:val="Heading2"/>
        <w:rPr>
          <w:rFonts w:ascii="Verdana" w:hAnsi="Verdana"/>
        </w:rPr>
      </w:pPr>
      <w:bookmarkStart w:id="24" w:name="_Toc6092161"/>
      <w:r w:rsidRPr="001B5C73">
        <w:rPr>
          <w:rFonts w:ascii="Verdana" w:hAnsi="Verdana"/>
          <w:sz w:val="20"/>
          <w:szCs w:val="24"/>
        </w:rPr>
        <w:br w:type="page"/>
      </w:r>
      <w:bookmarkStart w:id="25" w:name="_Toc6092163"/>
      <w:bookmarkEnd w:id="24"/>
      <w:r w:rsidRPr="001B5C73">
        <w:rPr>
          <w:rFonts w:ascii="Verdana" w:hAnsi="Verdana"/>
          <w:color w:val="7A68AE"/>
          <w:sz w:val="48"/>
          <w:szCs w:val="48"/>
        </w:rPr>
        <w:lastRenderedPageBreak/>
        <w:t>Organization and Management</w:t>
      </w:r>
    </w:p>
    <w:p w14:paraId="39E41588" w14:textId="77777777" w:rsidR="009C6443" w:rsidRPr="001B5C73" w:rsidRDefault="009C6443" w:rsidP="009C6443">
      <w:pPr>
        <w:pStyle w:val="Heading3"/>
        <w:rPr>
          <w:rFonts w:ascii="Verdana" w:hAnsi="Verdana"/>
          <w:color w:val="000000" w:themeColor="text1"/>
        </w:rPr>
      </w:pPr>
      <w:bookmarkStart w:id="26" w:name="_Toc6092162"/>
      <w:r w:rsidRPr="001B5C73">
        <w:rPr>
          <w:rFonts w:ascii="Verdana" w:hAnsi="Verdana"/>
          <w:color w:val="000000" w:themeColor="text1"/>
          <w:sz w:val="32"/>
          <w:szCs w:val="32"/>
        </w:rPr>
        <w:t>Organizational Structure</w:t>
      </w:r>
      <w:bookmarkEnd w:id="26"/>
    </w:p>
    <w:p w14:paraId="7E1ACA09" w14:textId="77777777" w:rsidR="009C6443" w:rsidRPr="00B4685B" w:rsidRDefault="009C6443" w:rsidP="009C6443">
      <w:pPr>
        <w:rPr>
          <w:sz w:val="21"/>
          <w:szCs w:val="21"/>
        </w:rPr>
      </w:pPr>
      <w:r w:rsidRPr="00B4685B">
        <w:rPr>
          <w:sz w:val="21"/>
          <w:szCs w:val="21"/>
        </w:rPr>
        <w:t>We recognize that intimidation on the part of a potential member can be a huge factor in whether or not they actually walk through the doors of a fitness club. Therefore, we understand that making the customer comfortable is a key to success and that will be at the forefront during our hiring process. Our organizational structure is as follows:</w:t>
      </w:r>
    </w:p>
    <w:p w14:paraId="64C5ADFC" w14:textId="77777777" w:rsidR="009C6443" w:rsidRPr="001B5C73" w:rsidRDefault="009C6443" w:rsidP="009C6443">
      <w:r w:rsidRPr="001B5C73">
        <w:rPr>
          <w:noProof/>
        </w:rPr>
        <mc:AlternateContent>
          <mc:Choice Requires="wps">
            <w:drawing>
              <wp:anchor distT="0" distB="0" distL="114300" distR="114300" simplePos="0" relativeHeight="251718656" behindDoc="0" locked="0" layoutInCell="1" allowOverlap="1" wp14:anchorId="74920F53" wp14:editId="2262DCD7">
                <wp:simplePos x="0" y="0"/>
                <wp:positionH relativeFrom="column">
                  <wp:posOffset>1423670</wp:posOffset>
                </wp:positionH>
                <wp:positionV relativeFrom="paragraph">
                  <wp:posOffset>176530</wp:posOffset>
                </wp:positionV>
                <wp:extent cx="2859405" cy="1826260"/>
                <wp:effectExtent l="0" t="0" r="10795" b="2540"/>
                <wp:wrapSquare wrapText="bothSides"/>
                <wp:docPr id="28" name="Text Box 28"/>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2ABF0154"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A2C70F" w14:textId="77777777" w:rsidR="006A4F7C" w:rsidRPr="00D8245C" w:rsidRDefault="006A4F7C" w:rsidP="009C6443">
                            <w:pPr>
                              <w:spacing w:after="240"/>
                              <w:jc w:val="center"/>
                              <w:rPr>
                                <w:rFonts w:ascii="Arial" w:hAnsi="Arial"/>
                                <w:b/>
                                <w:i/>
                                <w:color w:val="FFFFFF" w:themeColor="background1"/>
                                <w:szCs w:val="20"/>
                              </w:rPr>
                            </w:pPr>
                            <w:r w:rsidRPr="00D8245C">
                              <w:rPr>
                                <w:rFonts w:ascii="Arial" w:hAnsi="Arial"/>
                                <w:b/>
                                <w:i/>
                                <w:color w:val="FFFFFF" w:themeColor="background1"/>
                                <w:szCs w:val="20"/>
                              </w:rPr>
                              <w:t>Majority Partner</w:t>
                            </w:r>
                          </w:p>
                          <w:p w14:paraId="0BBB7899"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320E39A9" w14:textId="77777777" w:rsidR="006A4F7C" w:rsidRPr="00D8245C" w:rsidRDefault="006A4F7C" w:rsidP="009C6443">
                            <w:pPr>
                              <w:spacing w:after="60"/>
                              <w:jc w:val="center"/>
                              <w:rPr>
                                <w:color w:val="FFFFFF" w:themeColor="background1"/>
                                <w:sz w:val="16"/>
                                <w:szCs w:val="16"/>
                              </w:rPr>
                            </w:pPr>
                            <w:r w:rsidRPr="00D8245C">
                              <w:rPr>
                                <w:color w:val="FFFFFF" w:themeColor="background1"/>
                                <w:sz w:val="16"/>
                                <w:szCs w:val="16"/>
                              </w:rPr>
                              <w:t>Overall management and ownership decisions</w:t>
                            </w:r>
                          </w:p>
                          <w:p w14:paraId="66C6C516" w14:textId="77777777" w:rsidR="006A4F7C" w:rsidRDefault="006A4F7C" w:rsidP="009C6443">
                            <w:pPr>
                              <w:spacing w:after="60"/>
                              <w:jc w:val="center"/>
                              <w:rPr>
                                <w:color w:val="FFFFFF" w:themeColor="background1"/>
                                <w:sz w:val="16"/>
                                <w:szCs w:val="16"/>
                              </w:rPr>
                            </w:pPr>
                            <w:r w:rsidRPr="00D8245C">
                              <w:rPr>
                                <w:color w:val="FFFFFF" w:themeColor="background1"/>
                                <w:sz w:val="16"/>
                                <w:szCs w:val="16"/>
                              </w:rPr>
                              <w:t>Financial reporting</w:t>
                            </w:r>
                          </w:p>
                          <w:p w14:paraId="7283BBC6" w14:textId="77777777" w:rsidR="006A4F7C" w:rsidRDefault="006A4F7C" w:rsidP="009C6443">
                            <w:pPr>
                              <w:spacing w:after="60"/>
                              <w:jc w:val="center"/>
                              <w:rPr>
                                <w:color w:val="FFFFFF" w:themeColor="background1"/>
                                <w:sz w:val="16"/>
                                <w:szCs w:val="16"/>
                              </w:rPr>
                            </w:pPr>
                            <w:r w:rsidRPr="00D8245C">
                              <w:rPr>
                                <w:color w:val="FFFFFF" w:themeColor="background1"/>
                                <w:sz w:val="16"/>
                                <w:szCs w:val="16"/>
                              </w:rPr>
                              <w:t>Business operations</w:t>
                            </w:r>
                          </w:p>
                          <w:p w14:paraId="42C79284" w14:textId="77777777" w:rsidR="006A4F7C" w:rsidRPr="00D8245C" w:rsidRDefault="006A4F7C" w:rsidP="009C6443">
                            <w:pPr>
                              <w:spacing w:after="60"/>
                              <w:jc w:val="center"/>
                              <w:rPr>
                                <w:color w:val="FFFFFF" w:themeColor="background1"/>
                                <w:sz w:val="16"/>
                                <w:szCs w:val="16"/>
                              </w:rPr>
                            </w:pPr>
                            <w:r w:rsidRPr="00D8245C">
                              <w:rPr>
                                <w:color w:val="FFFFFF" w:themeColor="background1"/>
                                <w:sz w:val="16"/>
                                <w:szCs w:val="16"/>
                              </w:rPr>
                              <w:t>Marketing and sales strategy</w:t>
                            </w: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20F53" id="Text Box 28" o:spid="_x0000_s1027" type="#_x0000_t202" style="position:absolute;margin-left:112.1pt;margin-top:13.9pt;width:225.15pt;height:143.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" fillcolor="#7a68ae" stroked="f">
                <v:textbox inset="0,14.4pt,0,0">
                  <w:txbxContent>
                    <w:p w14:paraId="2ABF0154"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A2C70F" w14:textId="77777777" w:rsidR="006A4F7C" w:rsidRPr="00D8245C" w:rsidRDefault="006A4F7C" w:rsidP="009C6443">
                      <w:pPr>
                        <w:spacing w:after="240"/>
                        <w:jc w:val="center"/>
                        <w:rPr>
                          <w:rFonts w:ascii="Arial" w:hAnsi="Arial"/>
                          <w:b/>
                          <w:i/>
                          <w:color w:val="FFFFFF" w:themeColor="background1"/>
                          <w:szCs w:val="20"/>
                        </w:rPr>
                      </w:pPr>
                      <w:r w:rsidRPr="00D8245C">
                        <w:rPr>
                          <w:rFonts w:ascii="Arial" w:hAnsi="Arial"/>
                          <w:b/>
                          <w:i/>
                          <w:color w:val="FFFFFF" w:themeColor="background1"/>
                          <w:szCs w:val="20"/>
                        </w:rPr>
                        <w:t>Majority Partner</w:t>
                      </w:r>
                    </w:p>
                    <w:p w14:paraId="0BBB7899"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320E39A9" w14:textId="77777777" w:rsidR="006A4F7C" w:rsidRPr="00D8245C" w:rsidRDefault="006A4F7C" w:rsidP="009C6443">
                      <w:pPr>
                        <w:spacing w:after="60"/>
                        <w:jc w:val="center"/>
                        <w:rPr>
                          <w:color w:val="FFFFFF" w:themeColor="background1"/>
                          <w:sz w:val="16"/>
                          <w:szCs w:val="16"/>
                        </w:rPr>
                      </w:pPr>
                      <w:r w:rsidRPr="00D8245C">
                        <w:rPr>
                          <w:color w:val="FFFFFF" w:themeColor="background1"/>
                          <w:sz w:val="16"/>
                          <w:szCs w:val="16"/>
                        </w:rPr>
                        <w:t>Overall management and ownership decisions</w:t>
                      </w:r>
                    </w:p>
                    <w:p w14:paraId="66C6C516" w14:textId="77777777" w:rsidR="006A4F7C" w:rsidRDefault="006A4F7C" w:rsidP="009C6443">
                      <w:pPr>
                        <w:spacing w:after="60"/>
                        <w:jc w:val="center"/>
                        <w:rPr>
                          <w:color w:val="FFFFFF" w:themeColor="background1"/>
                          <w:sz w:val="16"/>
                          <w:szCs w:val="16"/>
                        </w:rPr>
                      </w:pPr>
                      <w:r w:rsidRPr="00D8245C">
                        <w:rPr>
                          <w:color w:val="FFFFFF" w:themeColor="background1"/>
                          <w:sz w:val="16"/>
                          <w:szCs w:val="16"/>
                        </w:rPr>
                        <w:t>Financial reporting</w:t>
                      </w:r>
                    </w:p>
                    <w:p w14:paraId="7283BBC6" w14:textId="77777777" w:rsidR="006A4F7C" w:rsidRDefault="006A4F7C" w:rsidP="009C6443">
                      <w:pPr>
                        <w:spacing w:after="60"/>
                        <w:jc w:val="center"/>
                        <w:rPr>
                          <w:color w:val="FFFFFF" w:themeColor="background1"/>
                          <w:sz w:val="16"/>
                          <w:szCs w:val="16"/>
                        </w:rPr>
                      </w:pPr>
                      <w:r w:rsidRPr="00D8245C">
                        <w:rPr>
                          <w:color w:val="FFFFFF" w:themeColor="background1"/>
                          <w:sz w:val="16"/>
                          <w:szCs w:val="16"/>
                        </w:rPr>
                        <w:t>Business operations</w:t>
                      </w:r>
                    </w:p>
                    <w:p w14:paraId="42C79284" w14:textId="77777777" w:rsidR="006A4F7C" w:rsidRPr="00D8245C" w:rsidRDefault="006A4F7C" w:rsidP="009C6443">
                      <w:pPr>
                        <w:spacing w:after="60"/>
                        <w:jc w:val="center"/>
                        <w:rPr>
                          <w:color w:val="FFFFFF" w:themeColor="background1"/>
                          <w:sz w:val="16"/>
                          <w:szCs w:val="16"/>
                        </w:rPr>
                      </w:pPr>
                      <w:r w:rsidRPr="00D8245C">
                        <w:rPr>
                          <w:color w:val="FFFFFF" w:themeColor="background1"/>
                          <w:sz w:val="16"/>
                          <w:szCs w:val="16"/>
                        </w:rPr>
                        <w:t>Marketing and sales strategy</w:t>
                      </w:r>
                    </w:p>
                  </w:txbxContent>
                </v:textbox>
                <w10:wrap type="square"/>
              </v:shape>
            </w:pict>
          </mc:Fallback>
        </mc:AlternateContent>
      </w:r>
    </w:p>
    <w:p w14:paraId="0EB079FC" w14:textId="77777777" w:rsidR="009C6443" w:rsidRPr="001B5C73" w:rsidRDefault="009C6443" w:rsidP="009C6443"/>
    <w:p w14:paraId="23447F6E" w14:textId="77777777" w:rsidR="009C6443" w:rsidRPr="001B5C73" w:rsidRDefault="009C6443" w:rsidP="009C6443"/>
    <w:p w14:paraId="15D9725C" w14:textId="77777777" w:rsidR="009C6443" w:rsidRPr="001B5C73" w:rsidRDefault="009C6443" w:rsidP="009C6443"/>
    <w:p w14:paraId="5204ED44" w14:textId="77777777" w:rsidR="009C6443" w:rsidRPr="001B5C73" w:rsidRDefault="009C6443" w:rsidP="009C6443"/>
    <w:p w14:paraId="220F2C3C" w14:textId="77777777" w:rsidR="009C6443" w:rsidRPr="001B5C73" w:rsidRDefault="009C6443" w:rsidP="009C6443">
      <w:r w:rsidRPr="001B5C73">
        <w:rPr>
          <w:noProof/>
        </w:rPr>
        <mc:AlternateContent>
          <mc:Choice Requires="wps">
            <w:drawing>
              <wp:anchor distT="0" distB="0" distL="114300" distR="114300" simplePos="0" relativeHeight="251717632" behindDoc="0" locked="0" layoutInCell="1" allowOverlap="1" wp14:anchorId="45BED6FB" wp14:editId="454A41D6">
                <wp:simplePos x="0" y="0"/>
                <wp:positionH relativeFrom="column">
                  <wp:posOffset>2849245</wp:posOffset>
                </wp:positionH>
                <wp:positionV relativeFrom="paragraph">
                  <wp:posOffset>274955</wp:posOffset>
                </wp:positionV>
                <wp:extent cx="3947" cy="1251592"/>
                <wp:effectExtent l="25400" t="25400" r="46990" b="43815"/>
                <wp:wrapNone/>
                <wp:docPr id="40" name="Straight Connector 40"/>
                <wp:cNvGraphicFramePr/>
                <a:graphic xmlns:a="http://schemas.openxmlformats.org/drawingml/2006/main">
                  <a:graphicData uri="http://schemas.microsoft.com/office/word/2010/wordprocessingShape">
                    <wps:wsp>
                      <wps:cNvCnPr/>
                      <wps:spPr>
                        <a:xfrm>
                          <a:off x="0" y="0"/>
                          <a:ext cx="3947" cy="1251592"/>
                        </a:xfrm>
                        <a:prstGeom prst="line">
                          <a:avLst/>
                        </a:prstGeom>
                        <a:ln w="381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AF1736" id="Straight Connector 40"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35pt,21.65pt" to="224.65pt,12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" strokecolor="#d8d8d8 [2732]" strokeweight="3pt">
                <v:stroke joinstyle="miter"/>
              </v:line>
            </w:pict>
          </mc:Fallback>
        </mc:AlternateContent>
      </w:r>
    </w:p>
    <w:p w14:paraId="3B20CE2B" w14:textId="77777777" w:rsidR="009C6443" w:rsidRPr="001B5C73" w:rsidRDefault="009C6443" w:rsidP="009C6443">
      <w:r w:rsidRPr="001B5C73">
        <w:rPr>
          <w:noProof/>
        </w:rPr>
        <mc:AlternateContent>
          <mc:Choice Requires="wps">
            <w:drawing>
              <wp:anchor distT="0" distB="0" distL="114300" distR="114300" simplePos="0" relativeHeight="251716608" behindDoc="0" locked="0" layoutInCell="1" allowOverlap="1" wp14:anchorId="4CCC82BD" wp14:editId="5CC057E3">
                <wp:simplePos x="0" y="0"/>
                <wp:positionH relativeFrom="column">
                  <wp:posOffset>2338594</wp:posOffset>
                </wp:positionH>
                <wp:positionV relativeFrom="paragraph">
                  <wp:posOffset>1203083</wp:posOffset>
                </wp:positionV>
                <wp:extent cx="1028700" cy="0"/>
                <wp:effectExtent l="0" t="25400" r="38100" b="25400"/>
                <wp:wrapNone/>
                <wp:docPr id="39" name="Straight Connector 39"/>
                <wp:cNvGraphicFramePr/>
                <a:graphic xmlns:a="http://schemas.openxmlformats.org/drawingml/2006/main">
                  <a:graphicData uri="http://schemas.microsoft.com/office/word/2010/wordprocessingShape">
                    <wps:wsp>
                      <wps:cNvCnPr/>
                      <wps:spPr>
                        <a:xfrm>
                          <a:off x="0" y="0"/>
                          <a:ext cx="1028700" cy="0"/>
                        </a:xfrm>
                        <a:prstGeom prst="line">
                          <a:avLst/>
                        </a:prstGeom>
                        <a:ln w="381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FA2D1F" id="Straight Connector 39"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184.15pt,94.75pt" to="265.15pt,9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" strokecolor="#d8d8d8 [2732]" strokeweight="3pt">
                <v:stroke joinstyle="miter"/>
              </v:line>
            </w:pict>
          </mc:Fallback>
        </mc:AlternateContent>
      </w:r>
      <w:r w:rsidRPr="001B5C73">
        <w:rPr>
          <w:noProof/>
        </w:rPr>
        <mc:AlternateContent>
          <mc:Choice Requires="wps">
            <w:drawing>
              <wp:anchor distT="0" distB="0" distL="114300" distR="114300" simplePos="0" relativeHeight="251715584" behindDoc="0" locked="0" layoutInCell="1" allowOverlap="1" wp14:anchorId="59F88764" wp14:editId="2E6EDEB2">
                <wp:simplePos x="0" y="0"/>
                <wp:positionH relativeFrom="column">
                  <wp:posOffset>4506012</wp:posOffset>
                </wp:positionH>
                <wp:positionV relativeFrom="paragraph">
                  <wp:posOffset>2005508</wp:posOffset>
                </wp:positionV>
                <wp:extent cx="0" cy="568148"/>
                <wp:effectExtent l="25400" t="0" r="25400" b="41910"/>
                <wp:wrapNone/>
                <wp:docPr id="36" name="Straight Connector 36"/>
                <wp:cNvGraphicFramePr/>
                <a:graphic xmlns:a="http://schemas.openxmlformats.org/drawingml/2006/main">
                  <a:graphicData uri="http://schemas.microsoft.com/office/word/2010/wordprocessingShape">
                    <wps:wsp>
                      <wps:cNvCnPr/>
                      <wps:spPr>
                        <a:xfrm>
                          <a:off x="0" y="0"/>
                          <a:ext cx="0" cy="568148"/>
                        </a:xfrm>
                        <a:prstGeom prst="line">
                          <a:avLst/>
                        </a:prstGeom>
                        <a:ln w="381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633BD5" id="Straight Connector 36"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8pt,157.9pt" to="354.8pt,20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" strokecolor="#d8d8d8 [2732]" strokeweight="3pt">
                <v:stroke joinstyle="miter"/>
              </v:line>
            </w:pict>
          </mc:Fallback>
        </mc:AlternateContent>
      </w:r>
      <w:r w:rsidRPr="001B5C73">
        <w:rPr>
          <w:noProof/>
        </w:rPr>
        <mc:AlternateContent>
          <mc:Choice Requires="wps">
            <w:drawing>
              <wp:anchor distT="0" distB="0" distL="114300" distR="114300" simplePos="0" relativeHeight="251719680" behindDoc="0" locked="0" layoutInCell="1" allowOverlap="1" wp14:anchorId="6E62248F" wp14:editId="4621703E">
                <wp:simplePos x="0" y="0"/>
                <wp:positionH relativeFrom="column">
                  <wp:posOffset>-175895</wp:posOffset>
                </wp:positionH>
                <wp:positionV relativeFrom="paragraph">
                  <wp:posOffset>293370</wp:posOffset>
                </wp:positionV>
                <wp:extent cx="2859405" cy="1826260"/>
                <wp:effectExtent l="0" t="0" r="10795" b="2540"/>
                <wp:wrapSquare wrapText="bothSides"/>
                <wp:docPr id="29" name="Text Box 29"/>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7D4CA7E4"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00D1E326" w14:textId="77777777" w:rsidR="006A4F7C" w:rsidRPr="00D8245C" w:rsidRDefault="006A4F7C" w:rsidP="009C6443">
                            <w:pPr>
                              <w:spacing w:after="240"/>
                              <w:jc w:val="center"/>
                              <w:rPr>
                                <w:rFonts w:ascii="Arial" w:hAnsi="Arial"/>
                                <w:b/>
                                <w:i/>
                                <w:color w:val="FFFFFF" w:themeColor="background1"/>
                                <w:szCs w:val="20"/>
                              </w:rPr>
                            </w:pPr>
                            <w:r>
                              <w:rPr>
                                <w:rFonts w:ascii="Arial" w:hAnsi="Arial"/>
                                <w:b/>
                                <w:i/>
                                <w:color w:val="FFFFFF" w:themeColor="background1"/>
                                <w:szCs w:val="20"/>
                              </w:rPr>
                              <w:t>Club Manager</w:t>
                            </w:r>
                          </w:p>
                          <w:p w14:paraId="0F03CC19"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1FB9A3C4" w14:textId="77777777" w:rsidR="006A4F7C" w:rsidRDefault="006A4F7C" w:rsidP="009C6443">
                            <w:pPr>
                              <w:spacing w:after="60"/>
                              <w:jc w:val="center"/>
                              <w:rPr>
                                <w:color w:val="FFFFFF" w:themeColor="background1"/>
                                <w:sz w:val="16"/>
                                <w:szCs w:val="16"/>
                              </w:rPr>
                            </w:pPr>
                            <w:r>
                              <w:rPr>
                                <w:color w:val="FFFFFF" w:themeColor="background1"/>
                                <w:sz w:val="16"/>
                                <w:szCs w:val="16"/>
                              </w:rPr>
                              <w:t>Membership sales</w:t>
                            </w:r>
                          </w:p>
                          <w:p w14:paraId="2FCC5C86" w14:textId="77777777" w:rsidR="006A4F7C" w:rsidRPr="00786515" w:rsidRDefault="006A4F7C" w:rsidP="009C6443">
                            <w:pPr>
                              <w:spacing w:after="60"/>
                              <w:jc w:val="center"/>
                              <w:rPr>
                                <w:color w:val="FFFFFF" w:themeColor="background1"/>
                                <w:sz w:val="16"/>
                                <w:szCs w:val="16"/>
                              </w:rPr>
                            </w:pPr>
                            <w:r w:rsidRPr="00786515">
                              <w:rPr>
                                <w:color w:val="FFFFFF" w:themeColor="background1"/>
                                <w:sz w:val="16"/>
                                <w:szCs w:val="16"/>
                              </w:rPr>
                              <w:t>Accounts payable</w:t>
                            </w:r>
                            <w:r>
                              <w:rPr>
                                <w:color w:val="FFFFFF" w:themeColor="background1"/>
                                <w:sz w:val="16"/>
                                <w:szCs w:val="16"/>
                              </w:rPr>
                              <w:t xml:space="preserve"> </w:t>
                            </w:r>
                            <w:r w:rsidRPr="00786515">
                              <w:rPr>
                                <w:color w:val="FFFFFF" w:themeColor="background1"/>
                                <w:sz w:val="16"/>
                                <w:szCs w:val="16"/>
                              </w:rPr>
                              <w:t>/</w:t>
                            </w:r>
                            <w:r>
                              <w:rPr>
                                <w:color w:val="FFFFFF" w:themeColor="background1"/>
                                <w:sz w:val="16"/>
                                <w:szCs w:val="16"/>
                              </w:rPr>
                              <w:t xml:space="preserve"> </w:t>
                            </w:r>
                            <w:r w:rsidRPr="00786515">
                              <w:rPr>
                                <w:color w:val="FFFFFF" w:themeColor="background1"/>
                                <w:sz w:val="16"/>
                                <w:szCs w:val="16"/>
                              </w:rPr>
                              <w:t>receivable</w:t>
                            </w:r>
                          </w:p>
                          <w:p w14:paraId="4E06595B" w14:textId="77777777" w:rsidR="006A4F7C" w:rsidRDefault="006A4F7C" w:rsidP="009C6443">
                            <w:pPr>
                              <w:spacing w:after="60"/>
                              <w:jc w:val="center"/>
                              <w:rPr>
                                <w:color w:val="FFFFFF" w:themeColor="background1"/>
                                <w:sz w:val="16"/>
                                <w:szCs w:val="16"/>
                              </w:rPr>
                            </w:pPr>
                            <w:r>
                              <w:rPr>
                                <w:color w:val="FFFFFF" w:themeColor="background1"/>
                                <w:sz w:val="16"/>
                                <w:szCs w:val="16"/>
                              </w:rPr>
                              <w:t>Marketing</w:t>
                            </w:r>
                            <w:r w:rsidRPr="00786515">
                              <w:rPr>
                                <w:color w:val="FFFFFF" w:themeColor="background1"/>
                                <w:sz w:val="16"/>
                                <w:szCs w:val="16"/>
                              </w:rPr>
                              <w:t xml:space="preserve"> execution</w:t>
                            </w:r>
                          </w:p>
                          <w:p w14:paraId="649EE3FE" w14:textId="77777777" w:rsidR="006A4F7C" w:rsidRDefault="006A4F7C" w:rsidP="009C6443">
                            <w:pPr>
                              <w:spacing w:after="60"/>
                              <w:jc w:val="center"/>
                              <w:rPr>
                                <w:color w:val="FFFFFF" w:themeColor="background1"/>
                                <w:sz w:val="16"/>
                                <w:szCs w:val="16"/>
                              </w:rPr>
                            </w:pPr>
                            <w:r w:rsidRPr="00786515">
                              <w:rPr>
                                <w:color w:val="FFFFFF" w:themeColor="background1"/>
                                <w:sz w:val="16"/>
                                <w:szCs w:val="16"/>
                              </w:rPr>
                              <w:t>Human resources</w:t>
                            </w:r>
                          </w:p>
                          <w:p w14:paraId="3E9D6708" w14:textId="77777777" w:rsidR="006A4F7C" w:rsidRPr="00786515" w:rsidRDefault="006A4F7C" w:rsidP="009C6443">
                            <w:pPr>
                              <w:spacing w:after="60"/>
                              <w:rPr>
                                <w:color w:val="FFFFFF" w:themeColor="background1"/>
                                <w:sz w:val="16"/>
                                <w:szCs w:val="16"/>
                              </w:rPr>
                            </w:pPr>
                          </w:p>
                          <w:p w14:paraId="37867CFE" w14:textId="77777777" w:rsidR="006A4F7C" w:rsidRPr="00D8245C" w:rsidRDefault="006A4F7C" w:rsidP="009C6443">
                            <w:pPr>
                              <w:spacing w:after="60"/>
                              <w:rPr>
                                <w:color w:val="FFFFFF" w:themeColor="background1"/>
                                <w:sz w:val="16"/>
                                <w:szCs w:val="16"/>
                              </w:rPr>
                            </w:pP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2248F" id="Text Box 29" o:spid="_x0000_s1028" type="#_x0000_t202" style="position:absolute;margin-left:-13.85pt;margin-top:23.1pt;width:225.15pt;height:143.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" fillcolor="#7a68ae" stroked="f">
                <v:textbox inset="0,14.4pt,0,0">
                  <w:txbxContent>
                    <w:p w14:paraId="7D4CA7E4"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00D1E326" w14:textId="77777777" w:rsidR="006A4F7C" w:rsidRPr="00D8245C" w:rsidRDefault="006A4F7C" w:rsidP="009C6443">
                      <w:pPr>
                        <w:spacing w:after="240"/>
                        <w:jc w:val="center"/>
                        <w:rPr>
                          <w:rFonts w:ascii="Arial" w:hAnsi="Arial"/>
                          <w:b/>
                          <w:i/>
                          <w:color w:val="FFFFFF" w:themeColor="background1"/>
                          <w:szCs w:val="20"/>
                        </w:rPr>
                      </w:pPr>
                      <w:r>
                        <w:rPr>
                          <w:rFonts w:ascii="Arial" w:hAnsi="Arial"/>
                          <w:b/>
                          <w:i/>
                          <w:color w:val="FFFFFF" w:themeColor="background1"/>
                          <w:szCs w:val="20"/>
                        </w:rPr>
                        <w:t>Club Manager</w:t>
                      </w:r>
                    </w:p>
                    <w:p w14:paraId="0F03CC19"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1FB9A3C4" w14:textId="77777777" w:rsidR="006A4F7C" w:rsidRDefault="006A4F7C" w:rsidP="009C6443">
                      <w:pPr>
                        <w:spacing w:after="60"/>
                        <w:jc w:val="center"/>
                        <w:rPr>
                          <w:color w:val="FFFFFF" w:themeColor="background1"/>
                          <w:sz w:val="16"/>
                          <w:szCs w:val="16"/>
                        </w:rPr>
                      </w:pPr>
                      <w:r>
                        <w:rPr>
                          <w:color w:val="FFFFFF" w:themeColor="background1"/>
                          <w:sz w:val="16"/>
                          <w:szCs w:val="16"/>
                        </w:rPr>
                        <w:t>Membership sales</w:t>
                      </w:r>
                    </w:p>
                    <w:p w14:paraId="2FCC5C86" w14:textId="77777777" w:rsidR="006A4F7C" w:rsidRPr="00786515" w:rsidRDefault="006A4F7C" w:rsidP="009C6443">
                      <w:pPr>
                        <w:spacing w:after="60"/>
                        <w:jc w:val="center"/>
                        <w:rPr>
                          <w:color w:val="FFFFFF" w:themeColor="background1"/>
                          <w:sz w:val="16"/>
                          <w:szCs w:val="16"/>
                        </w:rPr>
                      </w:pPr>
                      <w:r w:rsidRPr="00786515">
                        <w:rPr>
                          <w:color w:val="FFFFFF" w:themeColor="background1"/>
                          <w:sz w:val="16"/>
                          <w:szCs w:val="16"/>
                        </w:rPr>
                        <w:t>Accounts payable</w:t>
                      </w:r>
                      <w:r>
                        <w:rPr>
                          <w:color w:val="FFFFFF" w:themeColor="background1"/>
                          <w:sz w:val="16"/>
                          <w:szCs w:val="16"/>
                        </w:rPr>
                        <w:t xml:space="preserve"> </w:t>
                      </w:r>
                      <w:r w:rsidRPr="00786515">
                        <w:rPr>
                          <w:color w:val="FFFFFF" w:themeColor="background1"/>
                          <w:sz w:val="16"/>
                          <w:szCs w:val="16"/>
                        </w:rPr>
                        <w:t>/</w:t>
                      </w:r>
                      <w:r>
                        <w:rPr>
                          <w:color w:val="FFFFFF" w:themeColor="background1"/>
                          <w:sz w:val="16"/>
                          <w:szCs w:val="16"/>
                        </w:rPr>
                        <w:t xml:space="preserve"> </w:t>
                      </w:r>
                      <w:r w:rsidRPr="00786515">
                        <w:rPr>
                          <w:color w:val="FFFFFF" w:themeColor="background1"/>
                          <w:sz w:val="16"/>
                          <w:szCs w:val="16"/>
                        </w:rPr>
                        <w:t>receivable</w:t>
                      </w:r>
                    </w:p>
                    <w:p w14:paraId="4E06595B" w14:textId="77777777" w:rsidR="006A4F7C" w:rsidRDefault="006A4F7C" w:rsidP="009C6443">
                      <w:pPr>
                        <w:spacing w:after="60"/>
                        <w:jc w:val="center"/>
                        <w:rPr>
                          <w:color w:val="FFFFFF" w:themeColor="background1"/>
                          <w:sz w:val="16"/>
                          <w:szCs w:val="16"/>
                        </w:rPr>
                      </w:pPr>
                      <w:r>
                        <w:rPr>
                          <w:color w:val="FFFFFF" w:themeColor="background1"/>
                          <w:sz w:val="16"/>
                          <w:szCs w:val="16"/>
                        </w:rPr>
                        <w:t>Marketing</w:t>
                      </w:r>
                      <w:r w:rsidRPr="00786515">
                        <w:rPr>
                          <w:color w:val="FFFFFF" w:themeColor="background1"/>
                          <w:sz w:val="16"/>
                          <w:szCs w:val="16"/>
                        </w:rPr>
                        <w:t xml:space="preserve"> execution</w:t>
                      </w:r>
                    </w:p>
                    <w:p w14:paraId="649EE3FE" w14:textId="77777777" w:rsidR="006A4F7C" w:rsidRDefault="006A4F7C" w:rsidP="009C6443">
                      <w:pPr>
                        <w:spacing w:after="60"/>
                        <w:jc w:val="center"/>
                        <w:rPr>
                          <w:color w:val="FFFFFF" w:themeColor="background1"/>
                          <w:sz w:val="16"/>
                          <w:szCs w:val="16"/>
                        </w:rPr>
                      </w:pPr>
                      <w:r w:rsidRPr="00786515">
                        <w:rPr>
                          <w:color w:val="FFFFFF" w:themeColor="background1"/>
                          <w:sz w:val="16"/>
                          <w:szCs w:val="16"/>
                        </w:rPr>
                        <w:t>Human resources</w:t>
                      </w:r>
                    </w:p>
                    <w:p w14:paraId="3E9D6708" w14:textId="77777777" w:rsidR="006A4F7C" w:rsidRPr="00786515" w:rsidRDefault="006A4F7C" w:rsidP="009C6443">
                      <w:pPr>
                        <w:spacing w:after="60"/>
                        <w:rPr>
                          <w:color w:val="FFFFFF" w:themeColor="background1"/>
                          <w:sz w:val="16"/>
                          <w:szCs w:val="16"/>
                        </w:rPr>
                      </w:pPr>
                    </w:p>
                    <w:p w14:paraId="37867CFE" w14:textId="77777777" w:rsidR="006A4F7C" w:rsidRPr="00D8245C" w:rsidRDefault="006A4F7C" w:rsidP="009C6443">
                      <w:pPr>
                        <w:spacing w:after="60"/>
                        <w:rPr>
                          <w:color w:val="FFFFFF" w:themeColor="background1"/>
                          <w:sz w:val="16"/>
                          <w:szCs w:val="16"/>
                        </w:rPr>
                      </w:pPr>
                    </w:p>
                  </w:txbxContent>
                </v:textbox>
                <w10:wrap type="square"/>
              </v:shape>
            </w:pict>
          </mc:Fallback>
        </mc:AlternateContent>
      </w:r>
      <w:r w:rsidRPr="001B5C73">
        <w:rPr>
          <w:noProof/>
        </w:rPr>
        <mc:AlternateContent>
          <mc:Choice Requires="wps">
            <w:drawing>
              <wp:anchor distT="0" distB="0" distL="114300" distR="114300" simplePos="0" relativeHeight="251722752" behindDoc="0" locked="0" layoutInCell="1" allowOverlap="1" wp14:anchorId="0BDBE2C1" wp14:editId="0D96ACA1">
                <wp:simplePos x="0" y="0"/>
                <wp:positionH relativeFrom="column">
                  <wp:posOffset>3023870</wp:posOffset>
                </wp:positionH>
                <wp:positionV relativeFrom="paragraph">
                  <wp:posOffset>2463165</wp:posOffset>
                </wp:positionV>
                <wp:extent cx="2859405" cy="1826260"/>
                <wp:effectExtent l="0" t="0" r="10795" b="2540"/>
                <wp:wrapSquare wrapText="bothSides"/>
                <wp:docPr id="34" name="Text Box 34"/>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3D75E302"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6E92892F" w14:textId="77777777" w:rsidR="006A4F7C" w:rsidRPr="00D8245C" w:rsidRDefault="006A4F7C"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06A5B887"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1EA4CE9D"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AF Training sessions</w:t>
                            </w:r>
                          </w:p>
                          <w:p w14:paraId="33972006" w14:textId="77777777" w:rsidR="006A4F7C" w:rsidRDefault="006A4F7C" w:rsidP="009C6443">
                            <w:pPr>
                              <w:spacing w:after="60"/>
                              <w:jc w:val="center"/>
                              <w:rPr>
                                <w:color w:val="FFFFFF" w:themeColor="background1"/>
                                <w:sz w:val="16"/>
                                <w:szCs w:val="16"/>
                              </w:rPr>
                            </w:pPr>
                            <w:r>
                              <w:rPr>
                                <w:color w:val="FFFFFF" w:themeColor="background1"/>
                                <w:sz w:val="16"/>
                                <w:szCs w:val="16"/>
                              </w:rPr>
                              <w:t>Virtual coaching via mobile app</w:t>
                            </w:r>
                          </w:p>
                          <w:p w14:paraId="47B4487E"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Program implementation</w:t>
                            </w:r>
                          </w:p>
                          <w:p w14:paraId="6A4DDA18" w14:textId="77777777" w:rsidR="006A4F7C" w:rsidRPr="00D8245C" w:rsidRDefault="006A4F7C" w:rsidP="009C6443">
                            <w:pPr>
                              <w:spacing w:after="60"/>
                              <w:rPr>
                                <w:color w:val="FFFFFF" w:themeColor="background1"/>
                                <w:sz w:val="16"/>
                                <w:szCs w:val="16"/>
                              </w:rPr>
                            </w:pP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BE2C1" id="Text Box 34" o:spid="_x0000_s1029" type="#_x0000_t202" style="position:absolute;margin-left:238.1pt;margin-top:193.95pt;width:225.15pt;height:143.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" fillcolor="#7a68ae" stroked="f">
                <v:textbox inset="0,14.4pt,0,0">
                  <w:txbxContent>
                    <w:p w14:paraId="3D75E302"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6E92892F" w14:textId="77777777" w:rsidR="006A4F7C" w:rsidRPr="00D8245C" w:rsidRDefault="006A4F7C"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06A5B887"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1EA4CE9D"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AF Training sessions</w:t>
                      </w:r>
                    </w:p>
                    <w:p w14:paraId="33972006" w14:textId="77777777" w:rsidR="006A4F7C" w:rsidRDefault="006A4F7C" w:rsidP="009C6443">
                      <w:pPr>
                        <w:spacing w:after="60"/>
                        <w:jc w:val="center"/>
                        <w:rPr>
                          <w:color w:val="FFFFFF" w:themeColor="background1"/>
                          <w:sz w:val="16"/>
                          <w:szCs w:val="16"/>
                        </w:rPr>
                      </w:pPr>
                      <w:r>
                        <w:rPr>
                          <w:color w:val="FFFFFF" w:themeColor="background1"/>
                          <w:sz w:val="16"/>
                          <w:szCs w:val="16"/>
                        </w:rPr>
                        <w:t>Virtual coaching via mobile app</w:t>
                      </w:r>
                    </w:p>
                    <w:p w14:paraId="47B4487E"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Program implementation</w:t>
                      </w:r>
                    </w:p>
                    <w:p w14:paraId="6A4DDA18" w14:textId="77777777" w:rsidR="006A4F7C" w:rsidRPr="00D8245C" w:rsidRDefault="006A4F7C" w:rsidP="009C6443">
                      <w:pPr>
                        <w:spacing w:after="60"/>
                        <w:rPr>
                          <w:color w:val="FFFFFF" w:themeColor="background1"/>
                          <w:sz w:val="16"/>
                          <w:szCs w:val="16"/>
                        </w:rPr>
                      </w:pPr>
                    </w:p>
                  </w:txbxContent>
                </v:textbox>
                <w10:wrap type="square"/>
              </v:shape>
            </w:pict>
          </mc:Fallback>
        </mc:AlternateContent>
      </w:r>
      <w:r w:rsidRPr="001B5C73">
        <w:rPr>
          <w:noProof/>
        </w:rPr>
        <mc:AlternateContent>
          <mc:Choice Requires="wps">
            <w:drawing>
              <wp:anchor distT="0" distB="0" distL="114300" distR="114300" simplePos="0" relativeHeight="251720704" behindDoc="0" locked="0" layoutInCell="1" allowOverlap="1" wp14:anchorId="68695DE6" wp14:editId="2D443059">
                <wp:simplePos x="0" y="0"/>
                <wp:positionH relativeFrom="column">
                  <wp:posOffset>3018790</wp:posOffset>
                </wp:positionH>
                <wp:positionV relativeFrom="paragraph">
                  <wp:posOffset>293370</wp:posOffset>
                </wp:positionV>
                <wp:extent cx="2859405" cy="1826260"/>
                <wp:effectExtent l="0" t="0" r="10795" b="2540"/>
                <wp:wrapSquare wrapText="bothSides"/>
                <wp:docPr id="30" name="Text Box 30"/>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47B4C022"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3BA407" w14:textId="77777777" w:rsidR="006A4F7C" w:rsidRPr="00D8245C" w:rsidRDefault="006A4F7C" w:rsidP="009C6443">
                            <w:pPr>
                              <w:spacing w:after="240"/>
                              <w:jc w:val="center"/>
                              <w:rPr>
                                <w:rFonts w:ascii="Arial" w:hAnsi="Arial"/>
                                <w:b/>
                                <w:i/>
                                <w:color w:val="FFFFFF" w:themeColor="background1"/>
                                <w:szCs w:val="20"/>
                              </w:rPr>
                            </w:pPr>
                            <w:r>
                              <w:rPr>
                                <w:rFonts w:ascii="Arial" w:hAnsi="Arial"/>
                                <w:b/>
                                <w:i/>
                                <w:color w:val="FFFFFF" w:themeColor="background1"/>
                                <w:szCs w:val="20"/>
                              </w:rPr>
                              <w:t>Member Experience Manager</w:t>
                            </w:r>
                          </w:p>
                          <w:p w14:paraId="17108BEB"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70D47515" w14:textId="77777777" w:rsidR="006A4F7C" w:rsidRDefault="006A4F7C" w:rsidP="009C6443">
                            <w:pPr>
                              <w:spacing w:after="60"/>
                              <w:jc w:val="center"/>
                              <w:rPr>
                                <w:color w:val="FFFFFF" w:themeColor="background1"/>
                                <w:sz w:val="16"/>
                                <w:szCs w:val="16"/>
                              </w:rPr>
                            </w:pPr>
                            <w:r>
                              <w:rPr>
                                <w:color w:val="FFFFFF" w:themeColor="background1"/>
                                <w:sz w:val="16"/>
                                <w:szCs w:val="16"/>
                              </w:rPr>
                              <w:t>New member onboarding</w:t>
                            </w:r>
                          </w:p>
                          <w:p w14:paraId="219CA81B" w14:textId="77777777" w:rsidR="006A4F7C" w:rsidRDefault="006A4F7C" w:rsidP="009C6443">
                            <w:pPr>
                              <w:spacing w:after="60"/>
                              <w:jc w:val="center"/>
                              <w:rPr>
                                <w:color w:val="FFFFFF" w:themeColor="background1"/>
                                <w:sz w:val="16"/>
                                <w:szCs w:val="16"/>
                              </w:rPr>
                            </w:pPr>
                            <w:r>
                              <w:rPr>
                                <w:color w:val="FFFFFF" w:themeColor="background1"/>
                                <w:sz w:val="16"/>
                                <w:szCs w:val="16"/>
                              </w:rPr>
                              <w:t>Fitness consultations</w:t>
                            </w:r>
                          </w:p>
                          <w:p w14:paraId="11E9E8DB"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AF Training programming</w:t>
                            </w:r>
                          </w:p>
                          <w:p w14:paraId="5596D341"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Trainer education</w:t>
                            </w: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95DE6" id="Text Box 30" o:spid="_x0000_s1030" type="#_x0000_t202" style="position:absolute;margin-left:237.7pt;margin-top:23.1pt;width:225.15pt;height:143.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" fillcolor="#7a68ae" stroked="f">
                <v:textbox inset="0,14.4pt,0,0">
                  <w:txbxContent>
                    <w:p w14:paraId="47B4C022"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3BA407" w14:textId="77777777" w:rsidR="006A4F7C" w:rsidRPr="00D8245C" w:rsidRDefault="006A4F7C" w:rsidP="009C6443">
                      <w:pPr>
                        <w:spacing w:after="240"/>
                        <w:jc w:val="center"/>
                        <w:rPr>
                          <w:rFonts w:ascii="Arial" w:hAnsi="Arial"/>
                          <w:b/>
                          <w:i/>
                          <w:color w:val="FFFFFF" w:themeColor="background1"/>
                          <w:szCs w:val="20"/>
                        </w:rPr>
                      </w:pPr>
                      <w:r>
                        <w:rPr>
                          <w:rFonts w:ascii="Arial" w:hAnsi="Arial"/>
                          <w:b/>
                          <w:i/>
                          <w:color w:val="FFFFFF" w:themeColor="background1"/>
                          <w:szCs w:val="20"/>
                        </w:rPr>
                        <w:t>Member Experience Manager</w:t>
                      </w:r>
                    </w:p>
                    <w:p w14:paraId="17108BEB"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70D47515" w14:textId="77777777" w:rsidR="006A4F7C" w:rsidRDefault="006A4F7C" w:rsidP="009C6443">
                      <w:pPr>
                        <w:spacing w:after="60"/>
                        <w:jc w:val="center"/>
                        <w:rPr>
                          <w:color w:val="FFFFFF" w:themeColor="background1"/>
                          <w:sz w:val="16"/>
                          <w:szCs w:val="16"/>
                        </w:rPr>
                      </w:pPr>
                      <w:r>
                        <w:rPr>
                          <w:color w:val="FFFFFF" w:themeColor="background1"/>
                          <w:sz w:val="16"/>
                          <w:szCs w:val="16"/>
                        </w:rPr>
                        <w:t>New member onboarding</w:t>
                      </w:r>
                    </w:p>
                    <w:p w14:paraId="219CA81B" w14:textId="77777777" w:rsidR="006A4F7C" w:rsidRDefault="006A4F7C" w:rsidP="009C6443">
                      <w:pPr>
                        <w:spacing w:after="60"/>
                        <w:jc w:val="center"/>
                        <w:rPr>
                          <w:color w:val="FFFFFF" w:themeColor="background1"/>
                          <w:sz w:val="16"/>
                          <w:szCs w:val="16"/>
                        </w:rPr>
                      </w:pPr>
                      <w:r>
                        <w:rPr>
                          <w:color w:val="FFFFFF" w:themeColor="background1"/>
                          <w:sz w:val="16"/>
                          <w:szCs w:val="16"/>
                        </w:rPr>
                        <w:t>Fitness consultations</w:t>
                      </w:r>
                    </w:p>
                    <w:p w14:paraId="11E9E8DB"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AF Training programming</w:t>
                      </w:r>
                    </w:p>
                    <w:p w14:paraId="5596D341"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Trainer education</w:t>
                      </w:r>
                    </w:p>
                  </w:txbxContent>
                </v:textbox>
                <w10:wrap type="square"/>
              </v:shape>
            </w:pict>
          </mc:Fallback>
        </mc:AlternateContent>
      </w:r>
      <w:r w:rsidRPr="001B5C73">
        <w:rPr>
          <w:noProof/>
        </w:rPr>
        <mc:AlternateContent>
          <mc:Choice Requires="wps">
            <w:drawing>
              <wp:anchor distT="0" distB="0" distL="114300" distR="114300" simplePos="0" relativeHeight="251721728" behindDoc="0" locked="0" layoutInCell="1" allowOverlap="1" wp14:anchorId="2BFFA079" wp14:editId="08BC0925">
                <wp:simplePos x="0" y="0"/>
                <wp:positionH relativeFrom="column">
                  <wp:posOffset>-177165</wp:posOffset>
                </wp:positionH>
                <wp:positionV relativeFrom="paragraph">
                  <wp:posOffset>2463165</wp:posOffset>
                </wp:positionV>
                <wp:extent cx="2859405" cy="1826260"/>
                <wp:effectExtent l="0" t="0" r="10795" b="2540"/>
                <wp:wrapSquare wrapText="bothSides"/>
                <wp:docPr id="32" name="Text Box 32"/>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16333936"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462682DD" w14:textId="77777777" w:rsidR="006A4F7C" w:rsidRPr="00D8245C" w:rsidRDefault="006A4F7C"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4E77459B"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50B625AC"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AF Training sessions</w:t>
                            </w:r>
                          </w:p>
                          <w:p w14:paraId="76D01391" w14:textId="77777777" w:rsidR="006A4F7C" w:rsidRDefault="006A4F7C" w:rsidP="009C6443">
                            <w:pPr>
                              <w:spacing w:after="60"/>
                              <w:jc w:val="center"/>
                              <w:rPr>
                                <w:color w:val="FFFFFF" w:themeColor="background1"/>
                                <w:sz w:val="16"/>
                                <w:szCs w:val="16"/>
                              </w:rPr>
                            </w:pPr>
                            <w:r>
                              <w:rPr>
                                <w:color w:val="FFFFFF" w:themeColor="background1"/>
                                <w:sz w:val="16"/>
                                <w:szCs w:val="16"/>
                              </w:rPr>
                              <w:t>Virtual coaching via mobile app</w:t>
                            </w:r>
                          </w:p>
                          <w:p w14:paraId="278BAAF2"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Program implementation</w:t>
                            </w:r>
                          </w:p>
                          <w:p w14:paraId="3429D6C3" w14:textId="77777777" w:rsidR="006A4F7C" w:rsidRPr="00D8245C" w:rsidRDefault="006A4F7C" w:rsidP="009C6443">
                            <w:pPr>
                              <w:spacing w:after="60"/>
                              <w:rPr>
                                <w:color w:val="FFFFFF" w:themeColor="background1"/>
                                <w:sz w:val="16"/>
                                <w:szCs w:val="16"/>
                              </w:rPr>
                            </w:pP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FA079" id="Text Box 32" o:spid="_x0000_s1031" type="#_x0000_t202" style="position:absolute;margin-left:-13.95pt;margin-top:193.95pt;width:225.15pt;height:143.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" fillcolor="#7a68ae" stroked="f">
                <v:textbox inset="0,14.4pt,0,0">
                  <w:txbxContent>
                    <w:p w14:paraId="16333936"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462682DD" w14:textId="77777777" w:rsidR="006A4F7C" w:rsidRPr="00D8245C" w:rsidRDefault="006A4F7C"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4E77459B"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50B625AC"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AF Training sessions</w:t>
                      </w:r>
                    </w:p>
                    <w:p w14:paraId="76D01391" w14:textId="77777777" w:rsidR="006A4F7C" w:rsidRDefault="006A4F7C" w:rsidP="009C6443">
                      <w:pPr>
                        <w:spacing w:after="60"/>
                        <w:jc w:val="center"/>
                        <w:rPr>
                          <w:color w:val="FFFFFF" w:themeColor="background1"/>
                          <w:sz w:val="16"/>
                          <w:szCs w:val="16"/>
                        </w:rPr>
                      </w:pPr>
                      <w:r>
                        <w:rPr>
                          <w:color w:val="FFFFFF" w:themeColor="background1"/>
                          <w:sz w:val="16"/>
                          <w:szCs w:val="16"/>
                        </w:rPr>
                        <w:t>Virtual coaching via mobile app</w:t>
                      </w:r>
                    </w:p>
                    <w:p w14:paraId="278BAAF2"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Program implementation</w:t>
                      </w:r>
                    </w:p>
                    <w:p w14:paraId="3429D6C3" w14:textId="77777777" w:rsidR="006A4F7C" w:rsidRPr="00D8245C" w:rsidRDefault="006A4F7C" w:rsidP="009C6443">
                      <w:pPr>
                        <w:spacing w:after="60"/>
                        <w:rPr>
                          <w:color w:val="FFFFFF" w:themeColor="background1"/>
                          <w:sz w:val="16"/>
                          <w:szCs w:val="16"/>
                        </w:rPr>
                      </w:pPr>
                    </w:p>
                  </w:txbxContent>
                </v:textbox>
                <w10:wrap type="square"/>
              </v:shape>
            </w:pict>
          </mc:Fallback>
        </mc:AlternateContent>
      </w:r>
    </w:p>
    <w:bookmarkEnd w:id="25"/>
    <w:p w14:paraId="3DA345F4" w14:textId="77777777" w:rsidR="009C6443" w:rsidRPr="001B5C73" w:rsidRDefault="009C6443" w:rsidP="009C6443">
      <w:pPr>
        <w:pStyle w:val="Heading3"/>
        <w:rPr>
          <w:rFonts w:ascii="Verdana" w:hAnsi="Verdana"/>
          <w:color w:val="000000" w:themeColor="text1"/>
        </w:rPr>
      </w:pPr>
      <w:r w:rsidRPr="001B5C73">
        <w:rPr>
          <w:rFonts w:ascii="Verdana" w:hAnsi="Verdana"/>
          <w:color w:val="000000" w:themeColor="text1"/>
          <w:sz w:val="32"/>
          <w:szCs w:val="32"/>
        </w:rPr>
        <w:lastRenderedPageBreak/>
        <w:t>Management Profiles</w:t>
      </w:r>
    </w:p>
    <w:p w14:paraId="3BBF751D" w14:textId="77777777" w:rsidR="009C6443" w:rsidRPr="00B4685B" w:rsidRDefault="009C6443" w:rsidP="009C6443">
      <w:pPr>
        <w:rPr>
          <w:b/>
          <w:sz w:val="21"/>
          <w:szCs w:val="21"/>
          <w:highlight w:val="yellow"/>
        </w:rPr>
      </w:pPr>
      <w:r w:rsidRPr="00B4685B">
        <w:rPr>
          <w:b/>
          <w:sz w:val="21"/>
          <w:szCs w:val="21"/>
          <w:highlight w:val="yellow"/>
        </w:rPr>
        <w:t>{Your Name}</w:t>
      </w:r>
    </w:p>
    <w:p w14:paraId="3AFC9A59" w14:textId="77777777" w:rsidR="009C6443" w:rsidRPr="00B4685B" w:rsidRDefault="009C6443" w:rsidP="009C6443">
      <w:pPr>
        <w:rPr>
          <w:sz w:val="21"/>
          <w:szCs w:val="21"/>
          <w:highlight w:val="yellow"/>
        </w:rPr>
      </w:pPr>
      <w:r w:rsidRPr="00B4685B">
        <w:rPr>
          <w:sz w:val="21"/>
          <w:szCs w:val="21"/>
          <w:highlight w:val="yellow"/>
        </w:rPr>
        <w:t>{Provide your work and education history or insert your resume}</w:t>
      </w:r>
    </w:p>
    <w:p w14:paraId="07BA26BF" w14:textId="77777777" w:rsidR="009C6443" w:rsidRPr="00B4685B" w:rsidRDefault="009C6443" w:rsidP="009C6443">
      <w:pPr>
        <w:rPr>
          <w:b/>
          <w:sz w:val="21"/>
          <w:szCs w:val="21"/>
          <w:highlight w:val="yellow"/>
        </w:rPr>
      </w:pPr>
      <w:r w:rsidRPr="00B4685B">
        <w:rPr>
          <w:b/>
          <w:sz w:val="21"/>
          <w:szCs w:val="21"/>
          <w:highlight w:val="yellow"/>
        </w:rPr>
        <w:t>{Names of any additional owners}</w:t>
      </w:r>
    </w:p>
    <w:p w14:paraId="17428660" w14:textId="6E0DB86D" w:rsidR="001B1C10" w:rsidRPr="00B4685B" w:rsidRDefault="009C6443" w:rsidP="002935B4">
      <w:pPr>
        <w:rPr>
          <w:sz w:val="21"/>
          <w:szCs w:val="21"/>
        </w:rPr>
      </w:pPr>
      <w:r w:rsidRPr="00B4685B">
        <w:rPr>
          <w:sz w:val="21"/>
          <w:szCs w:val="21"/>
          <w:highlight w:val="yellow"/>
        </w:rPr>
        <w:t>{Provide your work and education history or insert your resume}</w:t>
      </w:r>
    </w:p>
    <w:p w14:paraId="03E6F78C" w14:textId="77777777" w:rsidR="009C6443" w:rsidRPr="001B5C73" w:rsidRDefault="009C6443" w:rsidP="009C6443">
      <w:pPr>
        <w:pStyle w:val="Heading2"/>
        <w:rPr>
          <w:rFonts w:ascii="Verdana" w:hAnsi="Verdana"/>
        </w:rPr>
      </w:pPr>
      <w:bookmarkStart w:id="27" w:name="_Toc6092164"/>
      <w:r w:rsidRPr="001B5C73">
        <w:rPr>
          <w:rFonts w:ascii="Verdana" w:hAnsi="Verdana"/>
          <w:sz w:val="20"/>
          <w:szCs w:val="24"/>
        </w:rPr>
        <w:br w:type="page"/>
      </w:r>
      <w:bookmarkEnd w:id="27"/>
      <w:r w:rsidRPr="001B5C73">
        <w:rPr>
          <w:rFonts w:ascii="Verdana" w:hAnsi="Verdana"/>
          <w:color w:val="7A68AE"/>
          <w:sz w:val="48"/>
          <w:szCs w:val="48"/>
        </w:rPr>
        <w:lastRenderedPageBreak/>
        <w:t>Service and Product Line</w:t>
      </w:r>
    </w:p>
    <w:p w14:paraId="4EB37147" w14:textId="77777777" w:rsidR="009C6443" w:rsidRPr="001B5C73" w:rsidRDefault="009C6443" w:rsidP="009C6443">
      <w:pPr>
        <w:pStyle w:val="Heading3"/>
        <w:rPr>
          <w:rFonts w:ascii="Verdana" w:hAnsi="Verdana"/>
          <w:color w:val="000000" w:themeColor="text1"/>
        </w:rPr>
      </w:pPr>
      <w:bookmarkStart w:id="28" w:name="_Toc6092165"/>
      <w:r w:rsidRPr="001B5C73">
        <w:rPr>
          <w:rFonts w:ascii="Verdana" w:hAnsi="Verdana"/>
          <w:color w:val="000000" w:themeColor="text1"/>
          <w:sz w:val="32"/>
          <w:szCs w:val="32"/>
        </w:rPr>
        <w:t>Club Overview</w:t>
      </w:r>
      <w:bookmarkEnd w:id="28"/>
    </w:p>
    <w:p w14:paraId="550D8C34" w14:textId="77777777" w:rsidR="009C6443" w:rsidRPr="00B4685B" w:rsidRDefault="009C6443" w:rsidP="009C6443">
      <w:pPr>
        <w:rPr>
          <w:sz w:val="21"/>
          <w:szCs w:val="21"/>
        </w:rPr>
      </w:pPr>
      <w:r w:rsidRPr="00B4685B">
        <w:rPr>
          <w:sz w:val="21"/>
          <w:szCs w:val="21"/>
        </w:rPr>
        <w:t>The graphic below depicts how our club will meet customer demands on the foundation of three strategy components: what, why, and how.</w:t>
      </w:r>
    </w:p>
    <w:p w14:paraId="03C897D0" w14:textId="76EE7FC8" w:rsidR="009C6443" w:rsidRPr="001B5C73" w:rsidRDefault="009C6443" w:rsidP="009C6443">
      <w:r w:rsidRPr="001B5C73">
        <w:rPr>
          <w:i/>
          <w:noProof/>
        </w:rPr>
        <mc:AlternateContent>
          <mc:Choice Requires="wps">
            <w:drawing>
              <wp:anchor distT="0" distB="0" distL="114300" distR="114300" simplePos="0" relativeHeight="251731968" behindDoc="0" locked="0" layoutInCell="1" allowOverlap="1" wp14:anchorId="6ED5D475" wp14:editId="1C4486A4">
                <wp:simplePos x="0" y="0"/>
                <wp:positionH relativeFrom="column">
                  <wp:posOffset>51435</wp:posOffset>
                </wp:positionH>
                <wp:positionV relativeFrom="paragraph">
                  <wp:posOffset>202565</wp:posOffset>
                </wp:positionV>
                <wp:extent cx="2400935" cy="345440"/>
                <wp:effectExtent l="0" t="0" r="0" b="10160"/>
                <wp:wrapSquare wrapText="bothSides"/>
                <wp:docPr id="20" name="Text Box 20"/>
                <wp:cNvGraphicFramePr/>
                <a:graphic xmlns:a="http://schemas.openxmlformats.org/drawingml/2006/main">
                  <a:graphicData uri="http://schemas.microsoft.com/office/word/2010/wordprocessingShape">
                    <wps:wsp>
                      <wps:cNvSpPr txBox="1"/>
                      <wps:spPr>
                        <a:xfrm>
                          <a:off x="0" y="0"/>
                          <a:ext cx="24009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B7BA963" w14:textId="77777777" w:rsidR="006A4F7C" w:rsidRPr="005F44DC" w:rsidRDefault="006A4F7C" w:rsidP="009C6443">
                            <w:pPr>
                              <w:jc w:val="center"/>
                              <w:rPr>
                                <w:rFonts w:ascii="Arial" w:hAnsi="Arial"/>
                                <w:sz w:val="32"/>
                                <w:szCs w:val="32"/>
                              </w:rPr>
                            </w:pPr>
                            <w:r w:rsidRPr="005F44DC">
                              <w:rPr>
                                <w:rFonts w:ascii="Arial" w:hAnsi="Arial"/>
                                <w:sz w:val="32"/>
                                <w:szCs w:val="32"/>
                              </w:rPr>
                              <w:t>Consumer Demand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5D475" id="Text Box 20" o:spid="_x0000_s1032" type="#_x0000_t202" style="position:absolute;margin-left:4.05pt;margin-top:15.95pt;width:189.05pt;height:27.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" filled="f" stroked="f">
                <v:textbox>
                  <w:txbxContent>
                    <w:p w14:paraId="0B7BA963" w14:textId="77777777" w:rsidR="006A4F7C" w:rsidRPr="005F44DC" w:rsidRDefault="006A4F7C" w:rsidP="009C6443">
                      <w:pPr>
                        <w:jc w:val="center"/>
                        <w:rPr>
                          <w:rFonts w:ascii="Arial" w:hAnsi="Arial"/>
                          <w:sz w:val="32"/>
                          <w:szCs w:val="32"/>
                        </w:rPr>
                      </w:pPr>
                      <w:r w:rsidRPr="005F44DC">
                        <w:rPr>
                          <w:rFonts w:ascii="Arial" w:hAnsi="Arial"/>
                          <w:sz w:val="32"/>
                          <w:szCs w:val="32"/>
                        </w:rPr>
                        <w:t>Consumer Demand</w:t>
                      </w:r>
                    </w:p>
                  </w:txbxContent>
                </v:textbox>
                <w10:wrap type="square"/>
              </v:shape>
            </w:pict>
          </mc:Fallback>
        </mc:AlternateContent>
      </w:r>
      <w:r w:rsidRPr="001B5C73">
        <w:rPr>
          <w:noProof/>
        </w:rPr>
        <mc:AlternateContent>
          <mc:Choice Requires="wps">
            <w:drawing>
              <wp:anchor distT="0" distB="0" distL="114300" distR="114300" simplePos="0" relativeHeight="251727872" behindDoc="0" locked="0" layoutInCell="1" allowOverlap="1" wp14:anchorId="0BEDF80E" wp14:editId="4351E696">
                <wp:simplePos x="0" y="0"/>
                <wp:positionH relativeFrom="column">
                  <wp:posOffset>50800</wp:posOffset>
                </wp:positionH>
                <wp:positionV relativeFrom="paragraph">
                  <wp:posOffset>4773930</wp:posOffset>
                </wp:positionV>
                <wp:extent cx="2400935" cy="1831340"/>
                <wp:effectExtent l="0" t="0" r="12065" b="0"/>
                <wp:wrapSquare wrapText="bothSides"/>
                <wp:docPr id="17" name="Text Box 17"/>
                <wp:cNvGraphicFramePr/>
                <a:graphic xmlns:a="http://schemas.openxmlformats.org/drawingml/2006/main">
                  <a:graphicData uri="http://schemas.microsoft.com/office/word/2010/wordprocessingShape">
                    <wps:wsp>
                      <wps:cNvSpPr txBox="1"/>
                      <wps:spPr>
                        <a:xfrm>
                          <a:off x="0" y="0"/>
                          <a:ext cx="2400935" cy="1831340"/>
                        </a:xfrm>
                        <a:prstGeom prst="rect">
                          <a:avLst/>
                        </a:prstGeom>
                        <a:solidFill>
                          <a:srgbClr val="9ACB3B"/>
                        </a:solidFill>
                        <a:ln>
                          <a:noFill/>
                        </a:ln>
                        <a:effectLst/>
                      </wps:spPr>
                      <wps:style>
                        <a:lnRef idx="0">
                          <a:schemeClr val="accent1"/>
                        </a:lnRef>
                        <a:fillRef idx="0">
                          <a:schemeClr val="accent1"/>
                        </a:fillRef>
                        <a:effectRef idx="0">
                          <a:schemeClr val="accent1"/>
                        </a:effectRef>
                        <a:fontRef idx="minor">
                          <a:schemeClr val="dk1"/>
                        </a:fontRef>
                      </wps:style>
                      <wps:txbx>
                        <w:txbxContent>
                          <w:p w14:paraId="221DFB7B" w14:textId="77777777" w:rsidR="006A4F7C" w:rsidRPr="00B4685B" w:rsidRDefault="006A4F7C" w:rsidP="009C6443">
                            <w:pPr>
                              <w:rPr>
                                <w:b/>
                                <w:color w:val="FFFFFF" w:themeColor="background1"/>
                                <w:sz w:val="21"/>
                                <w:szCs w:val="21"/>
                              </w:rPr>
                            </w:pPr>
                            <w:r w:rsidRPr="00B4685B">
                              <w:rPr>
                                <w:b/>
                                <w:color w:val="FFFFFF" w:themeColor="background1"/>
                                <w:sz w:val="21"/>
                                <w:szCs w:val="21"/>
                              </w:rPr>
                              <w:t>HOW</w:t>
                            </w:r>
                          </w:p>
                          <w:p w14:paraId="73456038" w14:textId="77777777" w:rsidR="006A4F7C" w:rsidRPr="00B4685B" w:rsidRDefault="006A4F7C" w:rsidP="009C6443">
                            <w:pPr>
                              <w:rPr>
                                <w:color w:val="FFFFFF" w:themeColor="background1"/>
                                <w:sz w:val="21"/>
                                <w:szCs w:val="21"/>
                              </w:rPr>
                            </w:pPr>
                            <w:r w:rsidRPr="00B4685B">
                              <w:rPr>
                                <w:color w:val="FFFFFF" w:themeColor="background1"/>
                                <w:sz w:val="21"/>
                                <w:szCs w:val="21"/>
                              </w:rPr>
                              <w:t>How do they want their fitness club demands met?</w:t>
                            </w:r>
                          </w:p>
                          <w:p w14:paraId="47892992" w14:textId="77777777" w:rsidR="006A4F7C" w:rsidRPr="00B4685B" w:rsidRDefault="006A4F7C" w:rsidP="009C6443">
                            <w:pPr>
                              <w:rPr>
                                <w:color w:val="FFFFFF" w:themeColor="background1"/>
                                <w:sz w:val="21"/>
                                <w:szCs w:val="21"/>
                              </w:rPr>
                            </w:pPr>
                            <w:r w:rsidRPr="00B4685B">
                              <w:rPr>
                                <w:i/>
                                <w:color w:val="FFFFFF" w:themeColor="background1"/>
                                <w:sz w:val="21"/>
                                <w:szCs w:val="21"/>
                              </w:rPr>
                              <w:t>With surprisingly personable experiences.</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DF80E" id="Text Box 17" o:spid="_x0000_s1033" type="#_x0000_t202" style="position:absolute;margin-left:4pt;margin-top:375.9pt;width:189.05pt;height:144.2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" fillcolor="#9acb3b" stroked="f">
                <v:textbox inset="21.6pt,14.4pt,21.6pt,0">
                  <w:txbxContent>
                    <w:p w14:paraId="221DFB7B" w14:textId="77777777" w:rsidR="006A4F7C" w:rsidRPr="00B4685B" w:rsidRDefault="006A4F7C" w:rsidP="009C6443">
                      <w:pPr>
                        <w:rPr>
                          <w:b/>
                          <w:color w:val="FFFFFF" w:themeColor="background1"/>
                          <w:sz w:val="21"/>
                          <w:szCs w:val="21"/>
                        </w:rPr>
                      </w:pPr>
                      <w:r w:rsidRPr="00B4685B">
                        <w:rPr>
                          <w:b/>
                          <w:color w:val="FFFFFF" w:themeColor="background1"/>
                          <w:sz w:val="21"/>
                          <w:szCs w:val="21"/>
                        </w:rPr>
                        <w:t>HOW</w:t>
                      </w:r>
                    </w:p>
                    <w:p w14:paraId="73456038" w14:textId="77777777" w:rsidR="006A4F7C" w:rsidRPr="00B4685B" w:rsidRDefault="006A4F7C" w:rsidP="009C6443">
                      <w:pPr>
                        <w:rPr>
                          <w:color w:val="FFFFFF" w:themeColor="background1"/>
                          <w:sz w:val="21"/>
                          <w:szCs w:val="21"/>
                        </w:rPr>
                      </w:pPr>
                      <w:r w:rsidRPr="00B4685B">
                        <w:rPr>
                          <w:color w:val="FFFFFF" w:themeColor="background1"/>
                          <w:sz w:val="21"/>
                          <w:szCs w:val="21"/>
                        </w:rPr>
                        <w:t>How do they want their fitness club demands met?</w:t>
                      </w:r>
                    </w:p>
                    <w:p w14:paraId="47892992" w14:textId="77777777" w:rsidR="006A4F7C" w:rsidRPr="00B4685B" w:rsidRDefault="006A4F7C" w:rsidP="009C6443">
                      <w:pPr>
                        <w:rPr>
                          <w:color w:val="FFFFFF" w:themeColor="background1"/>
                          <w:sz w:val="21"/>
                          <w:szCs w:val="21"/>
                        </w:rPr>
                      </w:pPr>
                      <w:r w:rsidRPr="00B4685B">
                        <w:rPr>
                          <w:i/>
                          <w:color w:val="FFFFFF" w:themeColor="background1"/>
                          <w:sz w:val="21"/>
                          <w:szCs w:val="21"/>
                        </w:rPr>
                        <w:t>With surprisingly personable experiences.</w:t>
                      </w:r>
                    </w:p>
                  </w:txbxContent>
                </v:textbox>
                <w10:wrap type="square"/>
              </v:shape>
            </w:pict>
          </mc:Fallback>
        </mc:AlternateContent>
      </w:r>
      <w:r w:rsidRPr="001B5C73">
        <w:rPr>
          <w:i/>
          <w:noProof/>
        </w:rPr>
        <w:drawing>
          <wp:anchor distT="0" distB="0" distL="114300" distR="114300" simplePos="0" relativeHeight="251730944" behindDoc="0" locked="0" layoutInCell="1" allowOverlap="1" wp14:anchorId="477CDFBB" wp14:editId="0FA1A40D">
            <wp:simplePos x="0" y="0"/>
            <wp:positionH relativeFrom="column">
              <wp:posOffset>3451225</wp:posOffset>
            </wp:positionH>
            <wp:positionV relativeFrom="paragraph">
              <wp:posOffset>99060</wp:posOffset>
            </wp:positionV>
            <wp:extent cx="1744980" cy="400050"/>
            <wp:effectExtent l="0" t="0" r="7620" b="6350"/>
            <wp:wrapNone/>
            <wp:docPr id="31" name="Picture 31" descr="\\.host\Shared Folders\Anytime Fitness\Images\Logo\AnytimeFitness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ost\Shared Folders\Anytime Fitness\Images\Logo\AnytimeFitnessLogo.ep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44980" cy="400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74AFC6" w14:textId="77777777" w:rsidR="009C6443" w:rsidRPr="001B5C73" w:rsidRDefault="009C6443" w:rsidP="009C6443"/>
    <w:p w14:paraId="34881506" w14:textId="3BD79BBD" w:rsidR="009C6443" w:rsidRPr="001B5C73" w:rsidRDefault="00B4685B" w:rsidP="009C6443">
      <w:r w:rsidRPr="001B5C73">
        <w:rPr>
          <w:noProof/>
        </w:rPr>
        <mc:AlternateContent>
          <mc:Choice Requires="wps">
            <w:drawing>
              <wp:anchor distT="0" distB="0" distL="114300" distR="114300" simplePos="0" relativeHeight="251724800" behindDoc="0" locked="0" layoutInCell="1" allowOverlap="1" wp14:anchorId="3807D67E" wp14:editId="540F3AB4">
                <wp:simplePos x="0" y="0"/>
                <wp:positionH relativeFrom="column">
                  <wp:posOffset>50800</wp:posOffset>
                </wp:positionH>
                <wp:positionV relativeFrom="paragraph">
                  <wp:posOffset>125095</wp:posOffset>
                </wp:positionV>
                <wp:extent cx="2400935" cy="191770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2400935" cy="1917700"/>
                        </a:xfrm>
                        <a:prstGeom prst="rect">
                          <a:avLst/>
                        </a:prstGeom>
                        <a:solidFill>
                          <a:srgbClr val="9ACB3B"/>
                        </a:solidFill>
                        <a:ln>
                          <a:noFill/>
                        </a:ln>
                        <a:effectLst/>
                      </wps:spPr>
                      <wps:style>
                        <a:lnRef idx="0">
                          <a:schemeClr val="accent1"/>
                        </a:lnRef>
                        <a:fillRef idx="0">
                          <a:schemeClr val="accent1"/>
                        </a:fillRef>
                        <a:effectRef idx="0">
                          <a:schemeClr val="accent1"/>
                        </a:effectRef>
                        <a:fontRef idx="minor">
                          <a:schemeClr val="dk1"/>
                        </a:fontRef>
                      </wps:style>
                      <wps:txbx>
                        <w:txbxContent>
                          <w:p w14:paraId="740CAF29" w14:textId="77777777" w:rsidR="006A4F7C" w:rsidRPr="00B4685B" w:rsidRDefault="006A4F7C" w:rsidP="009C6443">
                            <w:pPr>
                              <w:rPr>
                                <w:b/>
                                <w:color w:val="FFFFFF" w:themeColor="background1"/>
                                <w:sz w:val="21"/>
                                <w:szCs w:val="21"/>
                              </w:rPr>
                            </w:pPr>
                            <w:r w:rsidRPr="00B4685B">
                              <w:rPr>
                                <w:b/>
                                <w:color w:val="FFFFFF" w:themeColor="background1"/>
                                <w:sz w:val="21"/>
                                <w:szCs w:val="21"/>
                              </w:rPr>
                              <w:t>WHAT</w:t>
                            </w:r>
                          </w:p>
                          <w:p w14:paraId="25A8B208" w14:textId="77777777" w:rsidR="006A4F7C" w:rsidRPr="00B4685B" w:rsidRDefault="006A4F7C" w:rsidP="009C6443">
                            <w:pPr>
                              <w:rPr>
                                <w:color w:val="FFFFFF" w:themeColor="background1"/>
                                <w:sz w:val="21"/>
                                <w:szCs w:val="21"/>
                              </w:rPr>
                            </w:pPr>
                            <w:r w:rsidRPr="00B4685B">
                              <w:rPr>
                                <w:color w:val="FFFFFF" w:themeColor="background1"/>
                                <w:sz w:val="21"/>
                                <w:szCs w:val="21"/>
                              </w:rPr>
                              <w:t>What do consumers demand in a fitness club?</w:t>
                            </w:r>
                          </w:p>
                          <w:p w14:paraId="53C29361" w14:textId="77777777" w:rsidR="006A4F7C" w:rsidRPr="00B4685B" w:rsidRDefault="006A4F7C" w:rsidP="009C6443">
                            <w:pPr>
                              <w:rPr>
                                <w:color w:val="FFFFFF" w:themeColor="background1"/>
                                <w:sz w:val="21"/>
                                <w:szCs w:val="21"/>
                              </w:rPr>
                            </w:pPr>
                            <w:r w:rsidRPr="00B4685B">
                              <w:rPr>
                                <w:i/>
                                <w:color w:val="FFFFFF" w:themeColor="background1"/>
                                <w:sz w:val="21"/>
                                <w:szCs w:val="21"/>
                              </w:rPr>
                              <w:t>Convenience and coaching.</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7D67E" id="Text Box 11" o:spid="_x0000_s1034" type="#_x0000_t202" style="position:absolute;margin-left:4pt;margin-top:9.85pt;width:189.05pt;height:15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" fillcolor="#9acb3b" stroked="f">
                <v:textbox inset="21.6pt,14.4pt,21.6pt,0">
                  <w:txbxContent>
                    <w:p w14:paraId="740CAF29" w14:textId="77777777" w:rsidR="006A4F7C" w:rsidRPr="00B4685B" w:rsidRDefault="006A4F7C" w:rsidP="009C6443">
                      <w:pPr>
                        <w:rPr>
                          <w:b/>
                          <w:color w:val="FFFFFF" w:themeColor="background1"/>
                          <w:sz w:val="21"/>
                          <w:szCs w:val="21"/>
                        </w:rPr>
                      </w:pPr>
                      <w:r w:rsidRPr="00B4685B">
                        <w:rPr>
                          <w:b/>
                          <w:color w:val="FFFFFF" w:themeColor="background1"/>
                          <w:sz w:val="21"/>
                          <w:szCs w:val="21"/>
                        </w:rPr>
                        <w:t>WHAT</w:t>
                      </w:r>
                    </w:p>
                    <w:p w14:paraId="25A8B208" w14:textId="77777777" w:rsidR="006A4F7C" w:rsidRPr="00B4685B" w:rsidRDefault="006A4F7C" w:rsidP="009C6443">
                      <w:pPr>
                        <w:rPr>
                          <w:color w:val="FFFFFF" w:themeColor="background1"/>
                          <w:sz w:val="21"/>
                          <w:szCs w:val="21"/>
                        </w:rPr>
                      </w:pPr>
                      <w:r w:rsidRPr="00B4685B">
                        <w:rPr>
                          <w:color w:val="FFFFFF" w:themeColor="background1"/>
                          <w:sz w:val="21"/>
                          <w:szCs w:val="21"/>
                        </w:rPr>
                        <w:t>What do consumers demand in a fitness club?</w:t>
                      </w:r>
                    </w:p>
                    <w:p w14:paraId="53C29361" w14:textId="77777777" w:rsidR="006A4F7C" w:rsidRPr="00B4685B" w:rsidRDefault="006A4F7C" w:rsidP="009C6443">
                      <w:pPr>
                        <w:rPr>
                          <w:color w:val="FFFFFF" w:themeColor="background1"/>
                          <w:sz w:val="21"/>
                          <w:szCs w:val="21"/>
                        </w:rPr>
                      </w:pPr>
                      <w:r w:rsidRPr="00B4685B">
                        <w:rPr>
                          <w:i/>
                          <w:color w:val="FFFFFF" w:themeColor="background1"/>
                          <w:sz w:val="21"/>
                          <w:szCs w:val="21"/>
                        </w:rPr>
                        <w:t>Convenience and coaching.</w:t>
                      </w:r>
                    </w:p>
                  </w:txbxContent>
                </v:textbox>
                <w10:wrap type="square"/>
              </v:shape>
            </w:pict>
          </mc:Fallback>
        </mc:AlternateContent>
      </w:r>
      <w:r w:rsidRPr="001B5C73">
        <w:rPr>
          <w:noProof/>
        </w:rPr>
        <mc:AlternateContent>
          <mc:Choice Requires="wps">
            <w:drawing>
              <wp:anchor distT="0" distB="0" distL="114300" distR="114300" simplePos="0" relativeHeight="251725824" behindDoc="0" locked="0" layoutInCell="1" allowOverlap="1" wp14:anchorId="1D13A7E4" wp14:editId="05EBED5C">
                <wp:simplePos x="0" y="0"/>
                <wp:positionH relativeFrom="column">
                  <wp:posOffset>3136900</wp:posOffset>
                </wp:positionH>
                <wp:positionV relativeFrom="paragraph">
                  <wp:posOffset>137795</wp:posOffset>
                </wp:positionV>
                <wp:extent cx="2400935" cy="19050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2400935" cy="190500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6A9CCC19" w14:textId="0A7CAD6A" w:rsidR="006A4F7C" w:rsidRPr="00B4685B" w:rsidRDefault="006A4F7C" w:rsidP="009C6443">
                            <w:pPr>
                              <w:rPr>
                                <w:color w:val="FFFFFF" w:themeColor="background1"/>
                                <w:sz w:val="21"/>
                                <w:szCs w:val="21"/>
                              </w:rPr>
                            </w:pPr>
                            <w:r w:rsidRPr="00B4685B">
                              <w:rPr>
                                <w:color w:val="FFFFFF" w:themeColor="background1"/>
                                <w:sz w:val="21"/>
                                <w:szCs w:val="21"/>
                              </w:rPr>
                              <w:t>Our base membership provide</w:t>
                            </w:r>
                            <w:r>
                              <w:rPr>
                                <w:color w:val="FFFFFF" w:themeColor="background1"/>
                                <w:sz w:val="21"/>
                                <w:szCs w:val="21"/>
                              </w:rPr>
                              <w:t>s</w:t>
                            </w:r>
                            <w:r w:rsidRPr="00B4685B">
                              <w:rPr>
                                <w:color w:val="FFFFFF" w:themeColor="background1"/>
                                <w:sz w:val="21"/>
                                <w:szCs w:val="21"/>
                              </w:rPr>
                              <w:t xml:space="preserve"> 24/7 access to thousands of locations worldwide. We’ll also offer customizable </w:t>
                            </w:r>
                            <w:r>
                              <w:rPr>
                                <w:color w:val="FFFFFF" w:themeColor="background1"/>
                                <w:sz w:val="21"/>
                                <w:szCs w:val="21"/>
                              </w:rPr>
                              <w:t xml:space="preserve">workout </w:t>
                            </w:r>
                            <w:r w:rsidRPr="00B4685B">
                              <w:rPr>
                                <w:color w:val="FFFFFF" w:themeColor="background1"/>
                                <w:sz w:val="21"/>
                                <w:szCs w:val="21"/>
                              </w:rPr>
                              <w:t>plans, virtual coaching, and AF Training to deliver the right coaching</w:t>
                            </w:r>
                            <w:r>
                              <w:rPr>
                                <w:color w:val="FFFFFF" w:themeColor="background1"/>
                                <w:sz w:val="21"/>
                                <w:szCs w:val="21"/>
                              </w:rPr>
                              <w:t>.</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3A7E4" id="Text Box 15" o:spid="_x0000_s1035" type="#_x0000_t202" style="position:absolute;margin-left:247pt;margin-top:10.85pt;width:189.05pt;height:150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" fillcolor="#7a68ae" stroked="f">
                <v:textbox inset="21.6pt,14.4pt,21.6pt,0">
                  <w:txbxContent>
                    <w:p w14:paraId="6A9CCC19" w14:textId="0A7CAD6A" w:rsidR="006A4F7C" w:rsidRPr="00B4685B" w:rsidRDefault="006A4F7C" w:rsidP="009C6443">
                      <w:pPr>
                        <w:rPr>
                          <w:color w:val="FFFFFF" w:themeColor="background1"/>
                          <w:sz w:val="21"/>
                          <w:szCs w:val="21"/>
                        </w:rPr>
                      </w:pPr>
                      <w:r w:rsidRPr="00B4685B">
                        <w:rPr>
                          <w:color w:val="FFFFFF" w:themeColor="background1"/>
                          <w:sz w:val="21"/>
                          <w:szCs w:val="21"/>
                        </w:rPr>
                        <w:t>Our base membership provide</w:t>
                      </w:r>
                      <w:r>
                        <w:rPr>
                          <w:color w:val="FFFFFF" w:themeColor="background1"/>
                          <w:sz w:val="21"/>
                          <w:szCs w:val="21"/>
                        </w:rPr>
                        <w:t>s</w:t>
                      </w:r>
                      <w:r w:rsidRPr="00B4685B">
                        <w:rPr>
                          <w:color w:val="FFFFFF" w:themeColor="background1"/>
                          <w:sz w:val="21"/>
                          <w:szCs w:val="21"/>
                        </w:rPr>
                        <w:t xml:space="preserve"> 24/7 access to thousands of locations worldwide. We’ll also offer customizable </w:t>
                      </w:r>
                      <w:r>
                        <w:rPr>
                          <w:color w:val="FFFFFF" w:themeColor="background1"/>
                          <w:sz w:val="21"/>
                          <w:szCs w:val="21"/>
                        </w:rPr>
                        <w:t xml:space="preserve">workout </w:t>
                      </w:r>
                      <w:r w:rsidRPr="00B4685B">
                        <w:rPr>
                          <w:color w:val="FFFFFF" w:themeColor="background1"/>
                          <w:sz w:val="21"/>
                          <w:szCs w:val="21"/>
                        </w:rPr>
                        <w:t>plans, virtual coaching, and AF Training to deliver the right coaching</w:t>
                      </w:r>
                      <w:r>
                        <w:rPr>
                          <w:color w:val="FFFFFF" w:themeColor="background1"/>
                          <w:sz w:val="21"/>
                          <w:szCs w:val="21"/>
                        </w:rPr>
                        <w:t>.</w:t>
                      </w:r>
                    </w:p>
                  </w:txbxContent>
                </v:textbox>
                <w10:wrap type="square"/>
              </v:shape>
            </w:pict>
          </mc:Fallback>
        </mc:AlternateContent>
      </w:r>
    </w:p>
    <w:p w14:paraId="639B55B4" w14:textId="77777777" w:rsidR="009C6443" w:rsidRPr="001B5C73" w:rsidRDefault="009C6443" w:rsidP="009C6443">
      <w:r w:rsidRPr="001B5C73">
        <w:rPr>
          <w:i/>
          <w:noProof/>
        </w:rPr>
        <mc:AlternateContent>
          <mc:Choice Requires="wps">
            <w:drawing>
              <wp:anchor distT="0" distB="0" distL="114300" distR="114300" simplePos="0" relativeHeight="251732992" behindDoc="0" locked="0" layoutInCell="1" allowOverlap="1" wp14:anchorId="3B44A931" wp14:editId="541B8734">
                <wp:simplePos x="0" y="0"/>
                <wp:positionH relativeFrom="column">
                  <wp:posOffset>2451099</wp:posOffset>
                </wp:positionH>
                <wp:positionV relativeFrom="paragraph">
                  <wp:posOffset>30480</wp:posOffset>
                </wp:positionV>
                <wp:extent cx="686435" cy="2540"/>
                <wp:effectExtent l="0" t="203200" r="0" b="200660"/>
                <wp:wrapNone/>
                <wp:docPr id="41" name="Straight Arrow Connector 41"/>
                <wp:cNvGraphicFramePr/>
                <a:graphic xmlns:a="http://schemas.openxmlformats.org/drawingml/2006/main">
                  <a:graphicData uri="http://schemas.microsoft.com/office/word/2010/wordprocessingShape">
                    <wps:wsp>
                      <wps:cNvCnPr/>
                      <wps:spPr>
                        <a:xfrm>
                          <a:off x="0" y="0"/>
                          <a:ext cx="686435" cy="2540"/>
                        </a:xfrm>
                        <a:prstGeom prst="straightConnector1">
                          <a:avLst/>
                        </a:prstGeom>
                        <a:ln w="88900">
                          <a:solidFill>
                            <a:schemeClr val="bg1">
                              <a:lumMod val="85000"/>
                            </a:schemeClr>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41131BE3" id="_x0000_t32" coordsize="21600,21600" o:spt="32" o:oned="t" path="m,l21600,21600e" filled="f">
                <v:path arrowok="t" fillok="f" o:connecttype="none"/>
                <o:lock v:ext="edit" shapetype="t"/>
              </v:shapetype>
              <v:shape id="Straight Arrow Connector 41" o:spid="_x0000_s1026" type="#_x0000_t32" style="position:absolute;margin-left:193pt;margin-top:2.4pt;width:54.05pt;height:.2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" strokecolor="#d8d8d8 [2732]" strokeweight="7pt">
                <v:stroke endarrow="classic" joinstyle="miter"/>
              </v:shape>
            </w:pict>
          </mc:Fallback>
        </mc:AlternateContent>
      </w:r>
    </w:p>
    <w:p w14:paraId="5933C204" w14:textId="77777777" w:rsidR="009C6443" w:rsidRPr="001B5C73" w:rsidRDefault="009C6443" w:rsidP="009C6443"/>
    <w:p w14:paraId="31A6F550" w14:textId="77777777" w:rsidR="009C6443" w:rsidRPr="001B5C73" w:rsidRDefault="009C6443" w:rsidP="009C6443"/>
    <w:p w14:paraId="6D1DBA14" w14:textId="77777777" w:rsidR="009C6443" w:rsidRPr="001B5C73" w:rsidRDefault="009C6443" w:rsidP="009C6443"/>
    <w:p w14:paraId="28787E10" w14:textId="77777777" w:rsidR="009C6443" w:rsidRPr="001B5C73" w:rsidRDefault="009C6443" w:rsidP="009C6443"/>
    <w:p w14:paraId="3188FBC3" w14:textId="060C69A0" w:rsidR="009C6443" w:rsidRPr="001B5C73" w:rsidRDefault="00B4685B" w:rsidP="009C6443">
      <w:r w:rsidRPr="001B5C73">
        <w:rPr>
          <w:noProof/>
        </w:rPr>
        <mc:AlternateContent>
          <mc:Choice Requires="wps">
            <w:drawing>
              <wp:anchor distT="0" distB="0" distL="114300" distR="114300" simplePos="0" relativeHeight="251726848" behindDoc="0" locked="0" layoutInCell="1" allowOverlap="1" wp14:anchorId="60AF5CCA" wp14:editId="5C2E2A59">
                <wp:simplePos x="0" y="0"/>
                <wp:positionH relativeFrom="column">
                  <wp:posOffset>50800</wp:posOffset>
                </wp:positionH>
                <wp:positionV relativeFrom="paragraph">
                  <wp:posOffset>233045</wp:posOffset>
                </wp:positionV>
                <wp:extent cx="2400935" cy="17145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2400935" cy="1714500"/>
                        </a:xfrm>
                        <a:prstGeom prst="rect">
                          <a:avLst/>
                        </a:prstGeom>
                        <a:solidFill>
                          <a:srgbClr val="9ACB3B"/>
                        </a:solidFill>
                        <a:ln>
                          <a:noFill/>
                        </a:ln>
                        <a:effectLst/>
                      </wps:spPr>
                      <wps:style>
                        <a:lnRef idx="0">
                          <a:schemeClr val="accent1"/>
                        </a:lnRef>
                        <a:fillRef idx="0">
                          <a:schemeClr val="accent1"/>
                        </a:fillRef>
                        <a:effectRef idx="0">
                          <a:schemeClr val="accent1"/>
                        </a:effectRef>
                        <a:fontRef idx="minor">
                          <a:schemeClr val="dk1"/>
                        </a:fontRef>
                      </wps:style>
                      <wps:txbx>
                        <w:txbxContent>
                          <w:p w14:paraId="1C4ECF73" w14:textId="77777777" w:rsidR="006A4F7C" w:rsidRPr="00B4685B" w:rsidRDefault="006A4F7C" w:rsidP="009C6443">
                            <w:pPr>
                              <w:rPr>
                                <w:b/>
                                <w:color w:val="FFFFFF" w:themeColor="background1"/>
                                <w:sz w:val="21"/>
                                <w:szCs w:val="21"/>
                              </w:rPr>
                            </w:pPr>
                            <w:r w:rsidRPr="00B4685B">
                              <w:rPr>
                                <w:b/>
                                <w:color w:val="FFFFFF" w:themeColor="background1"/>
                                <w:sz w:val="21"/>
                                <w:szCs w:val="21"/>
                              </w:rPr>
                              <w:t>WHY</w:t>
                            </w:r>
                          </w:p>
                          <w:p w14:paraId="167925A1" w14:textId="77777777" w:rsidR="006A4F7C" w:rsidRPr="00B4685B" w:rsidRDefault="006A4F7C" w:rsidP="009C6443">
                            <w:pPr>
                              <w:rPr>
                                <w:color w:val="FFFFFF" w:themeColor="background1"/>
                                <w:sz w:val="21"/>
                                <w:szCs w:val="21"/>
                              </w:rPr>
                            </w:pPr>
                            <w:r w:rsidRPr="00B4685B">
                              <w:rPr>
                                <w:color w:val="FFFFFF" w:themeColor="background1"/>
                                <w:sz w:val="21"/>
                                <w:szCs w:val="21"/>
                              </w:rPr>
                              <w:t>Why do consumers join a fitness club?</w:t>
                            </w:r>
                          </w:p>
                          <w:p w14:paraId="40A54377" w14:textId="77777777" w:rsidR="006A4F7C" w:rsidRPr="00B4685B" w:rsidRDefault="006A4F7C" w:rsidP="009C6443">
                            <w:pPr>
                              <w:rPr>
                                <w:color w:val="FFFFFF" w:themeColor="background1"/>
                                <w:sz w:val="21"/>
                                <w:szCs w:val="21"/>
                              </w:rPr>
                            </w:pPr>
                            <w:r w:rsidRPr="00B4685B">
                              <w:rPr>
                                <w:i/>
                                <w:color w:val="FFFFFF" w:themeColor="background1"/>
                                <w:sz w:val="21"/>
                                <w:szCs w:val="21"/>
                              </w:rPr>
                              <w:t>To overcome the barriers to a healthy lifestyle.</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F5CCA" id="Text Box 16" o:spid="_x0000_s1036" type="#_x0000_t202" style="position:absolute;margin-left:4pt;margin-top:18.35pt;width:189.05pt;height:13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" fillcolor="#9acb3b" stroked="f">
                <v:textbox inset="21.6pt,14.4pt,21.6pt,0">
                  <w:txbxContent>
                    <w:p w14:paraId="1C4ECF73" w14:textId="77777777" w:rsidR="006A4F7C" w:rsidRPr="00B4685B" w:rsidRDefault="006A4F7C" w:rsidP="009C6443">
                      <w:pPr>
                        <w:rPr>
                          <w:b/>
                          <w:color w:val="FFFFFF" w:themeColor="background1"/>
                          <w:sz w:val="21"/>
                          <w:szCs w:val="21"/>
                        </w:rPr>
                      </w:pPr>
                      <w:r w:rsidRPr="00B4685B">
                        <w:rPr>
                          <w:b/>
                          <w:color w:val="FFFFFF" w:themeColor="background1"/>
                          <w:sz w:val="21"/>
                          <w:szCs w:val="21"/>
                        </w:rPr>
                        <w:t>WHY</w:t>
                      </w:r>
                    </w:p>
                    <w:p w14:paraId="167925A1" w14:textId="77777777" w:rsidR="006A4F7C" w:rsidRPr="00B4685B" w:rsidRDefault="006A4F7C" w:rsidP="009C6443">
                      <w:pPr>
                        <w:rPr>
                          <w:color w:val="FFFFFF" w:themeColor="background1"/>
                          <w:sz w:val="21"/>
                          <w:szCs w:val="21"/>
                        </w:rPr>
                      </w:pPr>
                      <w:r w:rsidRPr="00B4685B">
                        <w:rPr>
                          <w:color w:val="FFFFFF" w:themeColor="background1"/>
                          <w:sz w:val="21"/>
                          <w:szCs w:val="21"/>
                        </w:rPr>
                        <w:t>Why do consumers join a fitness club?</w:t>
                      </w:r>
                    </w:p>
                    <w:p w14:paraId="40A54377" w14:textId="77777777" w:rsidR="006A4F7C" w:rsidRPr="00B4685B" w:rsidRDefault="006A4F7C" w:rsidP="009C6443">
                      <w:pPr>
                        <w:rPr>
                          <w:color w:val="FFFFFF" w:themeColor="background1"/>
                          <w:sz w:val="21"/>
                          <w:szCs w:val="21"/>
                        </w:rPr>
                      </w:pPr>
                      <w:r w:rsidRPr="00B4685B">
                        <w:rPr>
                          <w:i/>
                          <w:color w:val="FFFFFF" w:themeColor="background1"/>
                          <w:sz w:val="21"/>
                          <w:szCs w:val="21"/>
                        </w:rPr>
                        <w:t>To overcome the barriers to a healthy lifestyle.</w:t>
                      </w:r>
                    </w:p>
                  </w:txbxContent>
                </v:textbox>
                <w10:wrap type="square"/>
              </v:shape>
            </w:pict>
          </mc:Fallback>
        </mc:AlternateContent>
      </w:r>
      <w:r w:rsidRPr="001B5C73">
        <w:rPr>
          <w:noProof/>
        </w:rPr>
        <mc:AlternateContent>
          <mc:Choice Requires="wps">
            <w:drawing>
              <wp:anchor distT="0" distB="0" distL="114300" distR="114300" simplePos="0" relativeHeight="251728896" behindDoc="0" locked="0" layoutInCell="1" allowOverlap="1" wp14:anchorId="432EFFD3" wp14:editId="1CC89A1A">
                <wp:simplePos x="0" y="0"/>
                <wp:positionH relativeFrom="column">
                  <wp:posOffset>3136900</wp:posOffset>
                </wp:positionH>
                <wp:positionV relativeFrom="paragraph">
                  <wp:posOffset>245745</wp:posOffset>
                </wp:positionV>
                <wp:extent cx="2400935" cy="170180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2400935" cy="170180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23D029F9" w14:textId="606220A3" w:rsidR="006A4F7C" w:rsidRPr="00B4685B" w:rsidRDefault="006A4F7C" w:rsidP="009C6443">
                            <w:pPr>
                              <w:rPr>
                                <w:color w:val="FFFFFF" w:themeColor="background1"/>
                                <w:sz w:val="21"/>
                                <w:szCs w:val="21"/>
                              </w:rPr>
                            </w:pPr>
                            <w:r w:rsidRPr="00B4685B">
                              <w:rPr>
                                <w:color w:val="FFFFFF" w:themeColor="background1"/>
                                <w:sz w:val="21"/>
                                <w:szCs w:val="21"/>
                              </w:rPr>
                              <w:t>Our service will focus on being a gym that actually cares about the health of its members and takes the time to help them succeed through coaching and a non-intimidating culture.</w:t>
                            </w:r>
                            <w:r w:rsidRPr="00B4685B" w:rsidDel="004577EB">
                              <w:rPr>
                                <w:color w:val="FFFFFF" w:themeColor="background1"/>
                                <w:sz w:val="21"/>
                                <w:szCs w:val="21"/>
                              </w:rPr>
                              <w:t xml:space="preserve"> </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EFFD3" id="Text Box 18" o:spid="_x0000_s1037" type="#_x0000_t202" style="position:absolute;margin-left:247pt;margin-top:19.35pt;width:189.05pt;height:13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" fillcolor="#7a68ae" stroked="f">
                <v:textbox inset="21.6pt,14.4pt,21.6pt,0">
                  <w:txbxContent>
                    <w:p w14:paraId="23D029F9" w14:textId="606220A3" w:rsidR="006A4F7C" w:rsidRPr="00B4685B" w:rsidRDefault="006A4F7C" w:rsidP="009C6443">
                      <w:pPr>
                        <w:rPr>
                          <w:color w:val="FFFFFF" w:themeColor="background1"/>
                          <w:sz w:val="21"/>
                          <w:szCs w:val="21"/>
                        </w:rPr>
                      </w:pPr>
                      <w:r w:rsidRPr="00B4685B">
                        <w:rPr>
                          <w:color w:val="FFFFFF" w:themeColor="background1"/>
                          <w:sz w:val="21"/>
                          <w:szCs w:val="21"/>
                        </w:rPr>
                        <w:t>Our service will focus on being a gym that actually cares about the health of its members and takes the time to help them succeed through coaching and a non-intimidating culture.</w:t>
                      </w:r>
                      <w:r w:rsidRPr="00B4685B" w:rsidDel="004577EB">
                        <w:rPr>
                          <w:color w:val="FFFFFF" w:themeColor="background1"/>
                          <w:sz w:val="21"/>
                          <w:szCs w:val="21"/>
                        </w:rPr>
                        <w:t xml:space="preserve"> </w:t>
                      </w:r>
                    </w:p>
                  </w:txbxContent>
                </v:textbox>
                <w10:wrap type="square"/>
              </v:shape>
            </w:pict>
          </mc:Fallback>
        </mc:AlternateContent>
      </w:r>
    </w:p>
    <w:p w14:paraId="6F2F3A69" w14:textId="248176A0" w:rsidR="009C6443" w:rsidRPr="001B5C73" w:rsidRDefault="009C6443" w:rsidP="009C6443"/>
    <w:p w14:paraId="01E0AE6E" w14:textId="77777777" w:rsidR="009C6443" w:rsidRPr="001B5C73" w:rsidRDefault="009C6443" w:rsidP="009C6443">
      <w:r w:rsidRPr="001B5C73">
        <w:rPr>
          <w:i/>
          <w:noProof/>
        </w:rPr>
        <mc:AlternateContent>
          <mc:Choice Requires="wps">
            <w:drawing>
              <wp:anchor distT="0" distB="0" distL="114300" distR="114300" simplePos="0" relativeHeight="251734016" behindDoc="0" locked="0" layoutInCell="1" allowOverlap="1" wp14:anchorId="3F1EBDE4" wp14:editId="1967B22A">
                <wp:simplePos x="0" y="0"/>
                <wp:positionH relativeFrom="column">
                  <wp:posOffset>2451735</wp:posOffset>
                </wp:positionH>
                <wp:positionV relativeFrom="paragraph">
                  <wp:posOffset>44450</wp:posOffset>
                </wp:positionV>
                <wp:extent cx="686435" cy="2540"/>
                <wp:effectExtent l="0" t="203200" r="0" b="200660"/>
                <wp:wrapNone/>
                <wp:docPr id="42" name="Straight Arrow Connector 42"/>
                <wp:cNvGraphicFramePr/>
                <a:graphic xmlns:a="http://schemas.openxmlformats.org/drawingml/2006/main">
                  <a:graphicData uri="http://schemas.microsoft.com/office/word/2010/wordprocessingShape">
                    <wps:wsp>
                      <wps:cNvCnPr/>
                      <wps:spPr>
                        <a:xfrm>
                          <a:off x="0" y="0"/>
                          <a:ext cx="686435" cy="2540"/>
                        </a:xfrm>
                        <a:prstGeom prst="straightConnector1">
                          <a:avLst/>
                        </a:prstGeom>
                        <a:ln w="88900">
                          <a:solidFill>
                            <a:schemeClr val="bg1">
                              <a:lumMod val="85000"/>
                            </a:schemeClr>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F1D2DB9" id="Straight Arrow Connector 42" o:spid="_x0000_s1026" type="#_x0000_t32" style="position:absolute;margin-left:193.05pt;margin-top:3.5pt;width:54.05pt;height:.2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" strokecolor="#d8d8d8 [2732]" strokeweight="7pt">
                <v:stroke endarrow="classic" joinstyle="miter"/>
              </v:shape>
            </w:pict>
          </mc:Fallback>
        </mc:AlternateContent>
      </w:r>
    </w:p>
    <w:p w14:paraId="2390752C" w14:textId="77777777" w:rsidR="009C6443" w:rsidRPr="001B5C73" w:rsidRDefault="009C6443" w:rsidP="009C6443"/>
    <w:p w14:paraId="77EBF033" w14:textId="77777777" w:rsidR="009C6443" w:rsidRPr="001B5C73" w:rsidRDefault="009C6443" w:rsidP="009C6443"/>
    <w:p w14:paraId="316AD5DB" w14:textId="77777777" w:rsidR="009C6443" w:rsidRPr="001B5C73" w:rsidRDefault="009C6443" w:rsidP="009C6443"/>
    <w:p w14:paraId="6A9AF9D0" w14:textId="3BD79BBD" w:rsidR="009C6443" w:rsidRPr="001B5C73" w:rsidRDefault="00B4685B" w:rsidP="009C6443">
      <w:r w:rsidRPr="001B5C73">
        <w:rPr>
          <w:noProof/>
        </w:rPr>
        <mc:AlternateContent>
          <mc:Choice Requires="wps">
            <w:drawing>
              <wp:anchor distT="0" distB="0" distL="114300" distR="114300" simplePos="0" relativeHeight="251729920" behindDoc="0" locked="0" layoutInCell="1" allowOverlap="1" wp14:anchorId="67D79A24" wp14:editId="5009B5AB">
                <wp:simplePos x="0" y="0"/>
                <wp:positionH relativeFrom="column">
                  <wp:posOffset>3136900</wp:posOffset>
                </wp:positionH>
                <wp:positionV relativeFrom="paragraph">
                  <wp:posOffset>163195</wp:posOffset>
                </wp:positionV>
                <wp:extent cx="2400935" cy="1894840"/>
                <wp:effectExtent l="0" t="0" r="0" b="0"/>
                <wp:wrapSquare wrapText="bothSides"/>
                <wp:docPr id="19" name="Text Box 19"/>
                <wp:cNvGraphicFramePr/>
                <a:graphic xmlns:a="http://schemas.openxmlformats.org/drawingml/2006/main">
                  <a:graphicData uri="http://schemas.microsoft.com/office/word/2010/wordprocessingShape">
                    <wps:wsp>
                      <wps:cNvSpPr txBox="1"/>
                      <wps:spPr>
                        <a:xfrm>
                          <a:off x="0" y="0"/>
                          <a:ext cx="2400935" cy="189484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1F1A0BFE" w14:textId="77777777" w:rsidR="006A4F7C" w:rsidRPr="00B4685B" w:rsidRDefault="006A4F7C" w:rsidP="009C6443">
                            <w:pPr>
                              <w:rPr>
                                <w:color w:val="FFFFFF" w:themeColor="background1"/>
                                <w:sz w:val="21"/>
                                <w:szCs w:val="21"/>
                              </w:rPr>
                            </w:pPr>
                            <w:r w:rsidRPr="00B4685B">
                              <w:rPr>
                                <w:color w:val="FFFFFF" w:themeColor="background1"/>
                                <w:sz w:val="21"/>
                                <w:szCs w:val="21"/>
                              </w:rPr>
                              <w:t>We receive extensive training on the Anytime Fitness service vision and will offer each member of our club a surprisingly personable experience through a variety of approaches.</w:t>
                            </w:r>
                          </w:p>
                          <w:p w14:paraId="454AC7FF" w14:textId="77777777" w:rsidR="006A4F7C" w:rsidRPr="00D60FBF" w:rsidRDefault="006A4F7C" w:rsidP="009C6443">
                            <w:pPr>
                              <w:rPr>
                                <w:color w:val="FFFFFF" w:themeColor="background1"/>
                              </w:rPr>
                            </w:pPr>
                            <w:r w:rsidRPr="00D60FBF">
                              <w:rPr>
                                <w:color w:val="FFFFFF" w:themeColor="background1"/>
                              </w:rPr>
                              <w:t xml:space="preserve"> </w:t>
                            </w:r>
                          </w:p>
                          <w:p w14:paraId="60E7485E" w14:textId="77777777" w:rsidR="006A4F7C" w:rsidRPr="00C22F08" w:rsidRDefault="006A4F7C" w:rsidP="009C6443">
                            <w:pPr>
                              <w:rPr>
                                <w:color w:val="FFFFFF" w:themeColor="background1"/>
                              </w:rPr>
                            </w:pPr>
                            <w:r>
                              <w:rPr>
                                <w:color w:val="FFFFFF" w:themeColor="background1"/>
                              </w:rPr>
                              <w:t>.</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79A24" id="Text Box 19" o:spid="_x0000_s1038" type="#_x0000_t202" style="position:absolute;margin-left:247pt;margin-top:12.85pt;width:189.05pt;height:149.2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" fillcolor="#7a68ae" stroked="f">
                <v:textbox inset="21.6pt,14.4pt,21.6pt,0">
                  <w:txbxContent>
                    <w:p w14:paraId="1F1A0BFE" w14:textId="77777777" w:rsidR="006A4F7C" w:rsidRPr="00B4685B" w:rsidRDefault="006A4F7C" w:rsidP="009C6443">
                      <w:pPr>
                        <w:rPr>
                          <w:color w:val="FFFFFF" w:themeColor="background1"/>
                          <w:sz w:val="21"/>
                          <w:szCs w:val="21"/>
                        </w:rPr>
                      </w:pPr>
                      <w:r w:rsidRPr="00B4685B">
                        <w:rPr>
                          <w:color w:val="FFFFFF" w:themeColor="background1"/>
                          <w:sz w:val="21"/>
                          <w:szCs w:val="21"/>
                        </w:rPr>
                        <w:t>We receive extensive training on the Anytime Fitness service vision and will offer each member of our club a surprisingly personable experience through a variety of approaches.</w:t>
                      </w:r>
                    </w:p>
                    <w:p w14:paraId="454AC7FF" w14:textId="77777777" w:rsidR="006A4F7C" w:rsidRPr="00D60FBF" w:rsidRDefault="006A4F7C" w:rsidP="009C6443">
                      <w:pPr>
                        <w:rPr>
                          <w:color w:val="FFFFFF" w:themeColor="background1"/>
                        </w:rPr>
                      </w:pPr>
                      <w:r w:rsidRPr="00D60FBF">
                        <w:rPr>
                          <w:color w:val="FFFFFF" w:themeColor="background1"/>
                        </w:rPr>
                        <w:t xml:space="preserve"> </w:t>
                      </w:r>
                    </w:p>
                    <w:p w14:paraId="60E7485E" w14:textId="77777777" w:rsidR="006A4F7C" w:rsidRPr="00C22F08" w:rsidRDefault="006A4F7C" w:rsidP="009C6443">
                      <w:pPr>
                        <w:rPr>
                          <w:color w:val="FFFFFF" w:themeColor="background1"/>
                        </w:rPr>
                      </w:pPr>
                      <w:r>
                        <w:rPr>
                          <w:color w:val="FFFFFF" w:themeColor="background1"/>
                        </w:rPr>
                        <w:t>.</w:t>
                      </w:r>
                    </w:p>
                  </w:txbxContent>
                </v:textbox>
                <w10:wrap type="square"/>
              </v:shape>
            </w:pict>
          </mc:Fallback>
        </mc:AlternateContent>
      </w:r>
    </w:p>
    <w:p w14:paraId="69AA9B89" w14:textId="1F8B3E09" w:rsidR="00D60FBF" w:rsidRPr="001B5C73" w:rsidRDefault="009C6443" w:rsidP="00B4685B">
      <w:pPr>
        <w:sectPr w:rsidR="00D60FBF" w:rsidRPr="001B5C73" w:rsidSect="0056429F">
          <w:pgSz w:w="12240" w:h="15840"/>
          <w:pgMar w:top="1440" w:right="1440" w:bottom="1440" w:left="1440" w:header="720" w:footer="720" w:gutter="0"/>
          <w:cols w:space="720"/>
          <w:docGrid w:linePitch="360"/>
        </w:sectPr>
      </w:pPr>
      <w:r w:rsidRPr="001B5C73">
        <w:rPr>
          <w:i/>
          <w:noProof/>
        </w:rPr>
        <mc:AlternateContent>
          <mc:Choice Requires="wps">
            <w:drawing>
              <wp:anchor distT="0" distB="0" distL="114300" distR="114300" simplePos="0" relativeHeight="251735040" behindDoc="0" locked="0" layoutInCell="1" allowOverlap="1" wp14:anchorId="3A2AC309" wp14:editId="1588F894">
                <wp:simplePos x="0" y="0"/>
                <wp:positionH relativeFrom="column">
                  <wp:posOffset>2451735</wp:posOffset>
                </wp:positionH>
                <wp:positionV relativeFrom="paragraph">
                  <wp:posOffset>134620</wp:posOffset>
                </wp:positionV>
                <wp:extent cx="686435" cy="2540"/>
                <wp:effectExtent l="0" t="203200" r="0" b="200660"/>
                <wp:wrapNone/>
                <wp:docPr id="43" name="Straight Arrow Connector 43"/>
                <wp:cNvGraphicFramePr/>
                <a:graphic xmlns:a="http://schemas.openxmlformats.org/drawingml/2006/main">
                  <a:graphicData uri="http://schemas.microsoft.com/office/word/2010/wordprocessingShape">
                    <wps:wsp>
                      <wps:cNvCnPr/>
                      <wps:spPr>
                        <a:xfrm>
                          <a:off x="0" y="0"/>
                          <a:ext cx="686435" cy="2540"/>
                        </a:xfrm>
                        <a:prstGeom prst="straightConnector1">
                          <a:avLst/>
                        </a:prstGeom>
                        <a:ln w="88900">
                          <a:solidFill>
                            <a:schemeClr val="bg1">
                              <a:lumMod val="85000"/>
                            </a:schemeClr>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E173C4A" id="Straight Arrow Connector 43" o:spid="_x0000_s1026" type="#_x0000_t32" style="position:absolute;margin-left:193.05pt;margin-top:10.6pt;width:54.05pt;height:.2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" strokecolor="#d8d8d8 [2732]" strokeweight="7pt">
                <v:stroke endarrow="classic" joinstyle="miter"/>
              </v:shape>
            </w:pict>
          </mc:Fallback>
        </mc:AlternateContent>
      </w:r>
    </w:p>
    <w:p w14:paraId="0FF4D479" w14:textId="77777777" w:rsidR="009C6443" w:rsidRPr="00B4685B" w:rsidRDefault="009C6443" w:rsidP="009C6443">
      <w:pPr>
        <w:rPr>
          <w:sz w:val="21"/>
          <w:szCs w:val="21"/>
        </w:rPr>
      </w:pPr>
      <w:bookmarkStart w:id="29" w:name="_Toc6092166"/>
      <w:r w:rsidRPr="00B4685B">
        <w:rPr>
          <w:sz w:val="21"/>
          <w:szCs w:val="21"/>
        </w:rPr>
        <w:lastRenderedPageBreak/>
        <w:t>We believe our members will pay for convenience and coaching. Accordingly, the Anytime Fitness model provides convenient gyms that feature an “always open” access system and a state-of-the-art security system. Further, each member has reciprocity to thousands of Anytime Fitness clubs domestically and internationally.</w:t>
      </w:r>
    </w:p>
    <w:p w14:paraId="3E87EBCA" w14:textId="1DFBDD0E" w:rsidR="009C6443" w:rsidRPr="00B4685B" w:rsidRDefault="009C6443" w:rsidP="009C6443">
      <w:pPr>
        <w:rPr>
          <w:sz w:val="21"/>
          <w:szCs w:val="21"/>
        </w:rPr>
      </w:pPr>
      <w:r w:rsidRPr="00B4685B">
        <w:rPr>
          <w:sz w:val="21"/>
          <w:szCs w:val="21"/>
        </w:rPr>
        <w:t xml:space="preserve">The franchisor has provided us a model for our members that is welcoming, affordable, and beneficial, in that it provides specific benefits to its members in order to overcome barriers to a healthy lifestyle. Our fitness club will have a mix of the most popular fitness equipment as reported by IHRSA, including treadmills and other cardiovascular machines, resistance equipment, and free </w:t>
      </w:r>
      <w:proofErr w:type="gramStart"/>
      <w:r w:rsidRPr="00B4685B">
        <w:rPr>
          <w:sz w:val="21"/>
          <w:szCs w:val="21"/>
        </w:rPr>
        <w:t>weights.*</w:t>
      </w:r>
      <w:proofErr w:type="gramEnd"/>
      <w:r w:rsidRPr="00B4685B">
        <w:rPr>
          <w:sz w:val="21"/>
          <w:szCs w:val="21"/>
        </w:rPr>
        <w:t xml:space="preserve"> </w:t>
      </w:r>
    </w:p>
    <w:p w14:paraId="7F6D894F" w14:textId="77777777" w:rsidR="009C6443" w:rsidRPr="00B4685B" w:rsidRDefault="009C6443" w:rsidP="009C6443">
      <w:pPr>
        <w:rPr>
          <w:sz w:val="21"/>
          <w:szCs w:val="21"/>
        </w:rPr>
      </w:pPr>
      <w:r w:rsidRPr="00B4685B">
        <w:rPr>
          <w:sz w:val="21"/>
          <w:szCs w:val="21"/>
        </w:rPr>
        <w:t>Because group fitness can increase member accountability and foster a captivating culture, our club will feature a functional training space, which will aid in marketing to new members, as well as retaining existing members. This space can facilitate many of the most popular group and personal training activities.</w:t>
      </w:r>
    </w:p>
    <w:p w14:paraId="28398F3E" w14:textId="1DAAA485" w:rsidR="009C6443" w:rsidRPr="00B4685B" w:rsidRDefault="009C6443" w:rsidP="009C6443">
      <w:pPr>
        <w:rPr>
          <w:sz w:val="21"/>
          <w:szCs w:val="21"/>
        </w:rPr>
      </w:pPr>
      <w:r w:rsidRPr="00B4685B">
        <w:rPr>
          <w:sz w:val="21"/>
          <w:szCs w:val="21"/>
        </w:rPr>
        <w:t xml:space="preserve">To help our members reach their goals faster and more effectively, we will focus on building a culture of coaching, which offers members tailored experiences through the use of </w:t>
      </w:r>
      <w:r w:rsidRPr="00B93187">
        <w:rPr>
          <w:sz w:val="21"/>
          <w:szCs w:val="21"/>
          <w:highlight w:val="yellow"/>
        </w:rPr>
        <w:t>Team Workouts, Small Group Training, One-on-One Training, and virtual coaching.</w:t>
      </w:r>
      <w:r w:rsidRPr="00B4685B">
        <w:rPr>
          <w:sz w:val="21"/>
          <w:szCs w:val="21"/>
        </w:rPr>
        <w:t xml:space="preserve"> According to IHRSA, 12% of club members are defined as ‘core’ users of personal training. </w:t>
      </w:r>
      <w:r w:rsidR="00B93187">
        <w:rPr>
          <w:sz w:val="21"/>
          <w:szCs w:val="21"/>
        </w:rPr>
        <w:t>To</w:t>
      </w:r>
      <w:r w:rsidRPr="00B4685B">
        <w:rPr>
          <w:sz w:val="21"/>
          <w:szCs w:val="21"/>
        </w:rPr>
        <w:t xml:space="preserve"> grow the core users of personal training in our club, it is critical to not only hire effective personal trainers, but to also promote the personal training program within the club. Member success stories are a great means of overcoming the price-value equation that often times keeps members from using personal training on a consistent </w:t>
      </w:r>
      <w:proofErr w:type="gramStart"/>
      <w:r w:rsidRPr="00B4685B">
        <w:rPr>
          <w:sz w:val="21"/>
          <w:szCs w:val="21"/>
        </w:rPr>
        <w:t>basis.*</w:t>
      </w:r>
      <w:proofErr w:type="gramEnd"/>
    </w:p>
    <w:p w14:paraId="4338F499" w14:textId="77777777" w:rsidR="009C6443" w:rsidRPr="00B93187" w:rsidRDefault="009C6443" w:rsidP="009C6443">
      <w:pPr>
        <w:rPr>
          <w:highlight w:val="yellow"/>
        </w:rPr>
      </w:pPr>
      <w:r w:rsidRPr="00B93187">
        <w:rPr>
          <w:sz w:val="21"/>
          <w:szCs w:val="21"/>
          <w:highlight w:val="yellow"/>
        </w:rPr>
        <w:t xml:space="preserve">Our club will offer tanning services as an additional member benefit as well as to generate an additional revenue stream. Fitness club members tan for a variety of reasons including, to relax after a workout, to accentuate the appearance of muscle tone, and simply to absorb some synthetic sunlight. By offering this ancillary service we are creating a competitive advantage over similar clubs that do not offer tanning, and we will focus on selling tanning to those members that are currently tanning at a salon. This will create an additional revenue stream for our club, and it will save the member time and money by coupling fitness and tanning services into one. </w:t>
      </w:r>
    </w:p>
    <w:p w14:paraId="269F508A" w14:textId="77777777" w:rsidR="00231D6B" w:rsidRDefault="009C6443" w:rsidP="00B4685B">
      <w:pPr>
        <w:rPr>
          <w:i/>
          <w:sz w:val="16"/>
          <w:szCs w:val="16"/>
        </w:rPr>
      </w:pPr>
      <w:r w:rsidRPr="001B5C73">
        <w:rPr>
          <w:i/>
          <w:sz w:val="16"/>
          <w:szCs w:val="16"/>
        </w:rPr>
        <w:t>* Source: 2016 IHRSA Health Club Consumer Report</w:t>
      </w:r>
      <w:bookmarkEnd w:id="29"/>
    </w:p>
    <w:p w14:paraId="098C3616" w14:textId="48E17DF9" w:rsidR="009C6443" w:rsidRPr="00B4685B" w:rsidRDefault="009C6443" w:rsidP="00B4685B">
      <w:pPr>
        <w:rPr>
          <w:i/>
          <w:sz w:val="16"/>
          <w:szCs w:val="16"/>
        </w:rPr>
      </w:pPr>
      <w:r w:rsidRPr="001B5C73">
        <w:rPr>
          <w:color w:val="000000" w:themeColor="text1"/>
          <w:sz w:val="32"/>
          <w:szCs w:val="32"/>
        </w:rPr>
        <w:t>Competitive Advantages</w:t>
      </w:r>
    </w:p>
    <w:p w14:paraId="7C6FC0EE" w14:textId="6303AEA0" w:rsidR="002A3D02" w:rsidRPr="00B4685B" w:rsidRDefault="009C6443" w:rsidP="009C6443">
      <w:pPr>
        <w:rPr>
          <w:sz w:val="21"/>
          <w:szCs w:val="21"/>
        </w:rPr>
      </w:pPr>
      <w:r w:rsidRPr="00B4685B">
        <w:rPr>
          <w:sz w:val="21"/>
          <w:szCs w:val="21"/>
        </w:rPr>
        <w:t xml:space="preserve">The main component of the model that will differentiate our club from others in the market is our service vision. Members can find the equipment and services that Anytime Fitness offers at many other fitness clubs, but it’s the culture and how the service is delivered that will lower attrition rates and keep membership figures strong. The franchisor has developed a world-class customer service vision based on the </w:t>
      </w:r>
      <w:r w:rsidRPr="00B4685B">
        <w:rPr>
          <w:sz w:val="21"/>
          <w:szCs w:val="21"/>
        </w:rPr>
        <w:lastRenderedPageBreak/>
        <w:t>premise that all customers should have a surprisingly personable experience. We will receive comprehensive training from the franchisor on how to implement and execute this service vision in our club. After all, the competition can copy what you do, but they can’t copy how you do it.</w:t>
      </w:r>
    </w:p>
    <w:p w14:paraId="4D659517" w14:textId="77777777" w:rsidR="009C6443" w:rsidRPr="00B4685B" w:rsidRDefault="009C6443" w:rsidP="009C6443">
      <w:pPr>
        <w:rPr>
          <w:sz w:val="21"/>
          <w:szCs w:val="21"/>
        </w:rPr>
      </w:pPr>
      <w:bookmarkStart w:id="30" w:name="_Toc6092168"/>
      <w:r w:rsidRPr="00B4685B">
        <w:rPr>
          <w:sz w:val="21"/>
          <w:szCs w:val="21"/>
        </w:rPr>
        <w:t xml:space="preserve">Additionally, it’s undoubtedly important to use time effectively while working out in the club, however, it’s just as important (if not </w:t>
      </w:r>
      <w:r w:rsidRPr="00B4685B">
        <w:rPr>
          <w:i/>
          <w:sz w:val="21"/>
          <w:szCs w:val="21"/>
        </w:rPr>
        <w:t>more</w:t>
      </w:r>
      <w:r w:rsidRPr="00B4685B">
        <w:rPr>
          <w:sz w:val="21"/>
          <w:szCs w:val="21"/>
        </w:rPr>
        <w:t xml:space="preserve"> important), to focus on lifestyle outside of the club. To address members’ needs outside the gym, Anytime Fitness has developed a cross-functional coaching app—the Anytime Fitness App</w:t>
      </w:r>
      <w:r w:rsidRPr="00B4685B">
        <w:rPr>
          <w:sz w:val="21"/>
          <w:szCs w:val="21"/>
          <w:vertAlign w:val="superscript"/>
        </w:rPr>
        <w:t>®</w:t>
      </w:r>
      <w:r w:rsidRPr="00B4685B">
        <w:rPr>
          <w:sz w:val="21"/>
          <w:szCs w:val="21"/>
        </w:rPr>
        <w:t>—which is available to all members. The app offers a valuable list of functions, like:</w:t>
      </w:r>
    </w:p>
    <w:p w14:paraId="4D157FB4" w14:textId="77777777" w:rsidR="009C6443" w:rsidRPr="00B4685B" w:rsidRDefault="009C6443" w:rsidP="009C6443">
      <w:pPr>
        <w:pStyle w:val="ListParagraph"/>
        <w:numPr>
          <w:ilvl w:val="0"/>
          <w:numId w:val="15"/>
        </w:numPr>
        <w:rPr>
          <w:sz w:val="21"/>
          <w:szCs w:val="21"/>
        </w:rPr>
      </w:pPr>
      <w:r w:rsidRPr="00B4685B">
        <w:rPr>
          <w:sz w:val="21"/>
          <w:szCs w:val="21"/>
        </w:rPr>
        <w:t>Gym visit tracking and agreement details</w:t>
      </w:r>
    </w:p>
    <w:p w14:paraId="4CD0FFE5" w14:textId="77777777" w:rsidR="009C6443" w:rsidRPr="00B4685B" w:rsidRDefault="009C6443" w:rsidP="009C6443">
      <w:pPr>
        <w:pStyle w:val="ListParagraph"/>
        <w:numPr>
          <w:ilvl w:val="0"/>
          <w:numId w:val="15"/>
        </w:numPr>
        <w:rPr>
          <w:sz w:val="21"/>
          <w:szCs w:val="21"/>
        </w:rPr>
      </w:pPr>
      <w:r w:rsidRPr="00B4685B">
        <w:rPr>
          <w:sz w:val="21"/>
          <w:szCs w:val="21"/>
        </w:rPr>
        <w:t>A robust library of blogs and written resources</w:t>
      </w:r>
    </w:p>
    <w:p w14:paraId="08F5D66D" w14:textId="77777777" w:rsidR="009C6443" w:rsidRPr="00B4685B" w:rsidRDefault="009C6443" w:rsidP="009C6443">
      <w:pPr>
        <w:pStyle w:val="ListParagraph"/>
        <w:numPr>
          <w:ilvl w:val="0"/>
          <w:numId w:val="15"/>
        </w:numPr>
        <w:rPr>
          <w:sz w:val="21"/>
          <w:szCs w:val="21"/>
        </w:rPr>
      </w:pPr>
      <w:r w:rsidRPr="00B4685B">
        <w:rPr>
          <w:sz w:val="21"/>
          <w:szCs w:val="21"/>
        </w:rPr>
        <w:t>Custom goal tracking</w:t>
      </w:r>
    </w:p>
    <w:p w14:paraId="5A2FCC18" w14:textId="77777777" w:rsidR="009C6443" w:rsidRPr="00B4685B" w:rsidRDefault="009C6443" w:rsidP="009C6443">
      <w:pPr>
        <w:pStyle w:val="ListParagraph"/>
        <w:numPr>
          <w:ilvl w:val="0"/>
          <w:numId w:val="15"/>
        </w:numPr>
        <w:rPr>
          <w:sz w:val="21"/>
          <w:szCs w:val="21"/>
        </w:rPr>
      </w:pPr>
      <w:r w:rsidRPr="00B4685B">
        <w:rPr>
          <w:sz w:val="21"/>
          <w:szCs w:val="21"/>
        </w:rPr>
        <w:t>App integrations with Fitbit, MapMyFitness, and MyFitnessPal</w:t>
      </w:r>
    </w:p>
    <w:p w14:paraId="76B58CE8" w14:textId="77777777" w:rsidR="009C6443" w:rsidRPr="00B4685B" w:rsidRDefault="009C6443" w:rsidP="009C6443">
      <w:pPr>
        <w:pStyle w:val="ListParagraph"/>
        <w:numPr>
          <w:ilvl w:val="0"/>
          <w:numId w:val="15"/>
        </w:numPr>
        <w:rPr>
          <w:sz w:val="21"/>
          <w:szCs w:val="21"/>
        </w:rPr>
      </w:pPr>
      <w:r w:rsidRPr="00B4685B">
        <w:rPr>
          <w:sz w:val="21"/>
          <w:szCs w:val="21"/>
        </w:rPr>
        <w:t>Ability to book training and view a training schedule</w:t>
      </w:r>
    </w:p>
    <w:p w14:paraId="2DEB9878" w14:textId="77777777" w:rsidR="009C6443" w:rsidRPr="00B4685B" w:rsidRDefault="009C6443" w:rsidP="009C6443">
      <w:pPr>
        <w:pStyle w:val="ListParagraph"/>
        <w:numPr>
          <w:ilvl w:val="0"/>
          <w:numId w:val="15"/>
        </w:numPr>
        <w:rPr>
          <w:sz w:val="21"/>
          <w:szCs w:val="21"/>
        </w:rPr>
      </w:pPr>
      <w:r w:rsidRPr="00B4685B">
        <w:rPr>
          <w:sz w:val="21"/>
          <w:szCs w:val="21"/>
        </w:rPr>
        <w:t>Coaching features (e.g. chat with a coach)</w:t>
      </w:r>
    </w:p>
    <w:p w14:paraId="4244F48F" w14:textId="1D031DBE" w:rsidR="00231D6B" w:rsidRDefault="009C6443" w:rsidP="009C6443">
      <w:pPr>
        <w:pStyle w:val="ListParagraph"/>
        <w:numPr>
          <w:ilvl w:val="0"/>
          <w:numId w:val="15"/>
        </w:numPr>
        <w:rPr>
          <w:sz w:val="21"/>
          <w:szCs w:val="21"/>
        </w:rPr>
      </w:pPr>
      <w:r w:rsidRPr="00B4685B">
        <w:rPr>
          <w:sz w:val="21"/>
          <w:szCs w:val="21"/>
        </w:rPr>
        <w:t>Workout builder with a library of exercises and pre-made workouts</w:t>
      </w:r>
      <w:r w:rsidR="00231D6B">
        <w:rPr>
          <w:sz w:val="21"/>
          <w:szCs w:val="21"/>
        </w:rPr>
        <w:br w:type="page"/>
      </w:r>
    </w:p>
    <w:p w14:paraId="6A66D7EE" w14:textId="77777777" w:rsidR="009C6443" w:rsidRPr="00231D6B" w:rsidRDefault="009C6443" w:rsidP="00231D6B">
      <w:pPr>
        <w:rPr>
          <w:sz w:val="21"/>
          <w:szCs w:val="21"/>
        </w:rPr>
      </w:pPr>
      <w:bookmarkStart w:id="31" w:name="_Toc6092167"/>
      <w:r w:rsidRPr="00231D6B">
        <w:rPr>
          <w:color w:val="000000" w:themeColor="text1"/>
          <w:sz w:val="32"/>
          <w:szCs w:val="32"/>
        </w:rPr>
        <w:lastRenderedPageBreak/>
        <w:t>Franchisor Support and Development</w:t>
      </w:r>
      <w:bookmarkEnd w:id="31"/>
    </w:p>
    <w:p w14:paraId="0676B854" w14:textId="77777777" w:rsidR="009C6443" w:rsidRPr="00B4685B" w:rsidRDefault="009C6443" w:rsidP="009C6443">
      <w:pPr>
        <w:rPr>
          <w:sz w:val="21"/>
          <w:szCs w:val="21"/>
        </w:rPr>
      </w:pPr>
      <w:r w:rsidRPr="00B4685B">
        <w:rPr>
          <w:sz w:val="21"/>
          <w:szCs w:val="21"/>
        </w:rPr>
        <w:t>The franchisor has developed an excellent support system that does more than simply walk franchisees through the various processes; it is designed to help franchisees develop their business while providing support at every stage of the business life cycle. The essentials of the support structure are illustrated in the graphic below.</w:t>
      </w:r>
    </w:p>
    <w:p w14:paraId="138A3374" w14:textId="77777777" w:rsidR="009C6443" w:rsidRPr="001B5C73" w:rsidRDefault="009C6443" w:rsidP="009C6443">
      <w:pPr>
        <w:jc w:val="center"/>
      </w:pPr>
      <w:r w:rsidRPr="001B5C73">
        <w:rPr>
          <w:noProof/>
        </w:rPr>
        <w:drawing>
          <wp:inline distT="0" distB="0" distL="0" distR="0" wp14:anchorId="58FA23D4" wp14:editId="1A4534F7">
            <wp:extent cx="4013200" cy="4546600"/>
            <wp:effectExtent l="0" t="0" r="0" b="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bookmarkStart w:id="32" w:name="_GoBack"/>
      <w:bookmarkEnd w:id="32"/>
    </w:p>
    <w:bookmarkEnd w:id="30"/>
    <w:p w14:paraId="07B8E6FE" w14:textId="77777777" w:rsidR="009C6443" w:rsidRPr="001B5C73" w:rsidRDefault="009C6443" w:rsidP="009C6443">
      <w:pPr>
        <w:pStyle w:val="Heading3"/>
        <w:rPr>
          <w:rFonts w:ascii="Verdana" w:hAnsi="Verdana"/>
        </w:rPr>
      </w:pPr>
      <w:r w:rsidRPr="001B5C73">
        <w:rPr>
          <w:rFonts w:ascii="Verdana" w:hAnsi="Verdana"/>
        </w:rPr>
        <w:t>Franchise Business Consultants</w:t>
      </w:r>
    </w:p>
    <w:p w14:paraId="5B825DF6" w14:textId="77777777" w:rsidR="009C6443" w:rsidRPr="001B5C73" w:rsidRDefault="009C6443" w:rsidP="009C6443">
      <w:r w:rsidRPr="001B5C73">
        <w:t>Just after a franchise agreement is signed, each franchisee is assigned to a Franchise Business Consultant. This consultant has a thorough understanding of the Anytime Fitness model, the fitness industry, and works with franchisees to develop a tailored action plan to maximize financial success.</w:t>
      </w:r>
    </w:p>
    <w:p w14:paraId="335B8F58" w14:textId="77777777" w:rsidR="009C6443" w:rsidRPr="001B5C73" w:rsidRDefault="009C6443" w:rsidP="009C6443">
      <w:r w:rsidRPr="001B5C73">
        <w:t>The first formal training program that we will go through is Operations Training and Consumer Training, hosted by the franchisor. These corporately-hosted trainings are required. The training is extensive and includes the following topics:</w:t>
      </w:r>
    </w:p>
    <w:p w14:paraId="5A96E8CD" w14:textId="77777777" w:rsidR="009C6443" w:rsidRPr="001B5C73" w:rsidRDefault="009C6443" w:rsidP="009C6443">
      <w:pPr>
        <w:pStyle w:val="Heading3"/>
        <w:rPr>
          <w:rFonts w:ascii="Verdana" w:hAnsi="Verdana"/>
        </w:rPr>
      </w:pPr>
      <w:bookmarkStart w:id="33" w:name="_Toc6092169"/>
      <w:r w:rsidRPr="001B5C73">
        <w:rPr>
          <w:rFonts w:ascii="Verdana" w:hAnsi="Verdana"/>
        </w:rPr>
        <w:lastRenderedPageBreak/>
        <w:t>Operations Training</w:t>
      </w:r>
      <w:bookmarkEnd w:id="33"/>
    </w:p>
    <w:p w14:paraId="6A6DE566" w14:textId="77777777" w:rsidR="009C6443" w:rsidRPr="001B5C73" w:rsidRDefault="009C6443" w:rsidP="009C6443">
      <w:pPr>
        <w:pStyle w:val="ListParagraph"/>
        <w:numPr>
          <w:ilvl w:val="0"/>
          <w:numId w:val="16"/>
        </w:numPr>
      </w:pPr>
      <w:r w:rsidRPr="001B5C73">
        <w:t>Welcome to Anytime Fitness (nailing the basics, technology ecosystem)</w:t>
      </w:r>
    </w:p>
    <w:p w14:paraId="15066D99" w14:textId="77777777" w:rsidR="009C6443" w:rsidRPr="001B5C73" w:rsidRDefault="009C6443" w:rsidP="009C6443">
      <w:pPr>
        <w:pStyle w:val="ListParagraph"/>
        <w:numPr>
          <w:ilvl w:val="0"/>
          <w:numId w:val="16"/>
        </w:numPr>
      </w:pPr>
      <w:r w:rsidRPr="001B5C73">
        <w:t>Building your Team (hiring, onboarding, training)</w:t>
      </w:r>
    </w:p>
    <w:p w14:paraId="32A73D81" w14:textId="77777777" w:rsidR="009C6443" w:rsidRPr="001B5C73" w:rsidRDefault="009C6443" w:rsidP="009C6443">
      <w:pPr>
        <w:pStyle w:val="ListParagraph"/>
        <w:numPr>
          <w:ilvl w:val="0"/>
          <w:numId w:val="16"/>
        </w:numPr>
      </w:pPr>
      <w:r w:rsidRPr="001B5C73">
        <w:t>Building your Location (vendors, buildout, financials)</w:t>
      </w:r>
    </w:p>
    <w:p w14:paraId="54EF5D2C" w14:textId="77777777" w:rsidR="009C6443" w:rsidRPr="001B5C73" w:rsidRDefault="009C6443" w:rsidP="009C6443">
      <w:pPr>
        <w:pStyle w:val="ListParagraph"/>
        <w:numPr>
          <w:ilvl w:val="0"/>
          <w:numId w:val="16"/>
        </w:numPr>
      </w:pPr>
      <w:r w:rsidRPr="001B5C73">
        <w:t>Building your Business (metrics, reports, resources, AF Training)</w:t>
      </w:r>
    </w:p>
    <w:p w14:paraId="7DD63C9E" w14:textId="77777777" w:rsidR="009C6443" w:rsidRPr="001B5C73" w:rsidRDefault="009C6443" w:rsidP="009C6443">
      <w:pPr>
        <w:pStyle w:val="Heading3"/>
        <w:rPr>
          <w:rFonts w:ascii="Verdana" w:hAnsi="Verdana"/>
        </w:rPr>
      </w:pPr>
      <w:bookmarkStart w:id="34" w:name="_Toc6092170"/>
      <w:r w:rsidRPr="001B5C73">
        <w:rPr>
          <w:rFonts w:ascii="Verdana" w:hAnsi="Verdana"/>
        </w:rPr>
        <w:t>Consumer Training</w:t>
      </w:r>
      <w:bookmarkEnd w:id="34"/>
    </w:p>
    <w:p w14:paraId="1EE07F39" w14:textId="77777777" w:rsidR="009C6443" w:rsidRPr="001B5C73" w:rsidRDefault="009C6443" w:rsidP="009C6443">
      <w:pPr>
        <w:pStyle w:val="ListParagraph"/>
        <w:numPr>
          <w:ilvl w:val="0"/>
          <w:numId w:val="17"/>
        </w:numPr>
      </w:pPr>
      <w:r w:rsidRPr="001B5C73">
        <w:t>The Anytime Fitness Brand (global, customer service, and consumer strategies)</w:t>
      </w:r>
    </w:p>
    <w:p w14:paraId="257D7112" w14:textId="77777777" w:rsidR="009C6443" w:rsidRPr="001B5C73" w:rsidRDefault="009C6443" w:rsidP="009C6443">
      <w:pPr>
        <w:pStyle w:val="ListParagraph"/>
        <w:numPr>
          <w:ilvl w:val="0"/>
          <w:numId w:val="17"/>
        </w:numPr>
      </w:pPr>
      <w:r w:rsidRPr="001B5C73">
        <w:t>Marketing your Business (advertising, digital presence, reputation management)</w:t>
      </w:r>
    </w:p>
    <w:p w14:paraId="4BB569F1" w14:textId="0A1EB913" w:rsidR="00231D6B" w:rsidRDefault="009C6443" w:rsidP="00231D6B">
      <w:pPr>
        <w:pStyle w:val="ListParagraph"/>
        <w:numPr>
          <w:ilvl w:val="0"/>
          <w:numId w:val="17"/>
        </w:numPr>
      </w:pPr>
      <w:r w:rsidRPr="001B5C73">
        <w:t>Member Life Cycle (leads, conversion, onboarding, consultation, and follow-up</w:t>
      </w:r>
      <w:r w:rsidR="0022419E" w:rsidRPr="001B5C73">
        <w:t>)</w:t>
      </w:r>
    </w:p>
    <w:p w14:paraId="50F0ADF1" w14:textId="1F9780D7" w:rsidR="00231D6B" w:rsidRPr="001B5C73" w:rsidRDefault="00231D6B" w:rsidP="00231D6B">
      <w:pPr>
        <w:pStyle w:val="Heading3"/>
        <w:rPr>
          <w:rFonts w:ascii="Verdana" w:hAnsi="Verdana"/>
        </w:rPr>
      </w:pPr>
      <w:r>
        <w:rPr>
          <w:rFonts w:ascii="Verdana" w:hAnsi="Verdana"/>
        </w:rPr>
        <w:t>The Dashboard</w:t>
      </w:r>
    </w:p>
    <w:p w14:paraId="5A3F1677" w14:textId="07576729" w:rsidR="009C6443" w:rsidRPr="001B5C73" w:rsidRDefault="00231D6B" w:rsidP="009C6443">
      <w:r>
        <w:t xml:space="preserve">The </w:t>
      </w:r>
      <w:r w:rsidR="009C6443" w:rsidRPr="001B5C73">
        <w:t>franchisor has developed a system-wide extranet known as the Dashboard. This online platform has volumes of information that can be accessed whenever an internet connection is accessible. Some of the resources on the Dashboard include:</w:t>
      </w:r>
    </w:p>
    <w:p w14:paraId="414DB3F7" w14:textId="77777777" w:rsidR="009C6443" w:rsidRPr="001B5C73" w:rsidRDefault="009C6443" w:rsidP="009C6443">
      <w:pPr>
        <w:pStyle w:val="ListParagraph"/>
        <w:numPr>
          <w:ilvl w:val="0"/>
          <w:numId w:val="8"/>
        </w:numPr>
      </w:pPr>
      <w:r w:rsidRPr="001B5C73">
        <w:rPr>
          <w:b/>
        </w:rPr>
        <w:t>News and Events |</w:t>
      </w:r>
      <w:r w:rsidRPr="001B5C73">
        <w:t xml:space="preserve"> important timely and educational communications from the corporate office and field, booking training events, and initiatives.</w:t>
      </w:r>
    </w:p>
    <w:p w14:paraId="5CFDD150" w14:textId="77777777" w:rsidR="009C6443" w:rsidRPr="001B5C73" w:rsidRDefault="009C6443" w:rsidP="009C6443">
      <w:pPr>
        <w:pStyle w:val="ListParagraph"/>
        <w:numPr>
          <w:ilvl w:val="0"/>
          <w:numId w:val="8"/>
        </w:numPr>
      </w:pPr>
      <w:r w:rsidRPr="001B5C73">
        <w:rPr>
          <w:b/>
        </w:rPr>
        <w:t>Club |</w:t>
      </w:r>
      <w:r w:rsidRPr="001B5C73">
        <w:t xml:space="preserve"> Business reporting, website management tools, member feedback, digital membership agreement and staff management.</w:t>
      </w:r>
    </w:p>
    <w:p w14:paraId="1053C7F3" w14:textId="77777777" w:rsidR="009C6443" w:rsidRPr="001B5C73" w:rsidRDefault="009C6443" w:rsidP="009C6443">
      <w:pPr>
        <w:pStyle w:val="ListParagraph"/>
        <w:numPr>
          <w:ilvl w:val="0"/>
          <w:numId w:val="8"/>
        </w:numPr>
      </w:pPr>
      <w:r w:rsidRPr="001B5C73">
        <w:rPr>
          <w:b/>
        </w:rPr>
        <w:t>Resources |</w:t>
      </w:r>
      <w:r w:rsidRPr="001B5C73">
        <w:t xml:space="preserve"> Various timely resources: marketing campaigns, technology statuses, member experience, vendor network access, and more.</w:t>
      </w:r>
    </w:p>
    <w:p w14:paraId="6E6E3E57" w14:textId="204F4F06" w:rsidR="009C6443" w:rsidRPr="001B5C73" w:rsidRDefault="009C6443" w:rsidP="009C6443">
      <w:pPr>
        <w:pStyle w:val="ListParagraph"/>
        <w:numPr>
          <w:ilvl w:val="0"/>
          <w:numId w:val="8"/>
        </w:numPr>
      </w:pPr>
      <w:r w:rsidRPr="001B5C73">
        <w:rPr>
          <w:b/>
        </w:rPr>
        <w:t>Community |</w:t>
      </w:r>
      <w:r w:rsidRPr="001B5C73">
        <w:t xml:space="preserve"> A franchisee forum, corporate directory, and franchise advisory council information</w:t>
      </w:r>
      <w:r w:rsidRPr="001B5C73">
        <w:rPr>
          <w:noProof/>
        </w:rPr>
        <w:drawing>
          <wp:inline distT="0" distB="0" distL="0" distR="0" wp14:anchorId="165A7224" wp14:editId="26D97D29">
            <wp:extent cx="5943600" cy="3378200"/>
            <wp:effectExtent l="0" t="0" r="0" b="0"/>
            <wp:docPr id="13" name="Picture 13" descr="Dashboard-Pr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shboard-Preview.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378200"/>
                    </a:xfrm>
                    <a:prstGeom prst="rect">
                      <a:avLst/>
                    </a:prstGeom>
                    <a:noFill/>
                    <a:ln>
                      <a:noFill/>
                    </a:ln>
                  </pic:spPr>
                </pic:pic>
              </a:graphicData>
            </a:graphic>
          </wp:inline>
        </w:drawing>
      </w:r>
    </w:p>
    <w:p w14:paraId="64F34FF6" w14:textId="21828137" w:rsidR="009C6443" w:rsidRPr="001B5C73" w:rsidRDefault="009C6443" w:rsidP="009C6443">
      <w:pPr>
        <w:pStyle w:val="Heading3"/>
        <w:rPr>
          <w:rFonts w:ascii="Verdana" w:hAnsi="Verdana"/>
        </w:rPr>
      </w:pPr>
      <w:bookmarkStart w:id="35" w:name="_Toc6092172"/>
      <w:r w:rsidRPr="001B5C73">
        <w:rPr>
          <w:rFonts w:ascii="Verdana" w:eastAsiaTheme="minorEastAsia" w:hAnsi="Verdana"/>
          <w:color w:val="auto"/>
          <w:sz w:val="20"/>
          <w:highlight w:val="cyan"/>
        </w:rPr>
        <w:br w:type="page"/>
      </w:r>
      <w:bookmarkEnd w:id="35"/>
      <w:r w:rsidRPr="001B5C73">
        <w:rPr>
          <w:rFonts w:ascii="Verdana" w:hAnsi="Verdana"/>
        </w:rPr>
        <w:lastRenderedPageBreak/>
        <w:t>Knowledge Base</w:t>
      </w:r>
    </w:p>
    <w:p w14:paraId="654F6EA0" w14:textId="77777777" w:rsidR="009C6443" w:rsidRPr="001B5C73" w:rsidRDefault="009C6443" w:rsidP="009C6443">
      <w:r w:rsidRPr="001B5C73">
        <w:t>The franchisor has developed a robust library of online resources for franchisees and their staff to reference ongoing. This website includes an operations manual, coaching strategies and best practices, franchise policies and procedures, job aids, self-paced courses, and more—all designed to get clubs up and running, and ultimately boost ongoing club-level performance.</w:t>
      </w:r>
    </w:p>
    <w:p w14:paraId="3353DD4C" w14:textId="77777777" w:rsidR="009C6443" w:rsidRPr="001B5C73" w:rsidRDefault="009C6443" w:rsidP="009C6443">
      <w:r w:rsidRPr="001B5C73">
        <w:rPr>
          <w:noProof/>
        </w:rPr>
        <w:drawing>
          <wp:inline distT="0" distB="0" distL="0" distR="0" wp14:anchorId="5E30C088" wp14:editId="0F571938">
            <wp:extent cx="5943600" cy="3378200"/>
            <wp:effectExtent l="0" t="0" r="0" b="0"/>
            <wp:docPr id="14" name="Picture 14" descr="Academy-Pr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cademy-Preview.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78200"/>
                    </a:xfrm>
                    <a:prstGeom prst="rect">
                      <a:avLst/>
                    </a:prstGeom>
                    <a:noFill/>
                    <a:ln>
                      <a:noFill/>
                    </a:ln>
                  </pic:spPr>
                </pic:pic>
              </a:graphicData>
            </a:graphic>
          </wp:inline>
        </w:drawing>
      </w:r>
    </w:p>
    <w:p w14:paraId="335D790A" w14:textId="77777777" w:rsidR="009C6443" w:rsidRPr="001B5C73" w:rsidRDefault="009C6443" w:rsidP="009C6443">
      <w:pPr>
        <w:pStyle w:val="Heading3"/>
        <w:tabs>
          <w:tab w:val="left" w:pos="2860"/>
        </w:tabs>
        <w:rPr>
          <w:rFonts w:ascii="Verdana" w:hAnsi="Verdana"/>
        </w:rPr>
      </w:pPr>
      <w:bookmarkStart w:id="36" w:name="_Toc6092173"/>
      <w:r w:rsidRPr="001B5C73">
        <w:rPr>
          <w:rFonts w:ascii="Verdana" w:hAnsi="Verdana"/>
        </w:rPr>
        <w:t>Vitals Training</w:t>
      </w:r>
      <w:bookmarkEnd w:id="36"/>
    </w:p>
    <w:p w14:paraId="23F9329A" w14:textId="77777777" w:rsidR="009C6443" w:rsidRPr="001B5C73" w:rsidRDefault="009C6443" w:rsidP="009C6443">
      <w:r w:rsidRPr="001B5C73">
        <w:t>Vitals training is a two-day instructor-led training seminar that focuses on the essential aspects of daily club operations. The franchisor offers this free training—open to all franchisees and their staff—in different cities across the U.S. and Canada. The format features a dedicated team of presenters, guest speakers, and up-to-date curriculum.</w:t>
      </w:r>
    </w:p>
    <w:p w14:paraId="2A16F9BD" w14:textId="77777777" w:rsidR="009C6443" w:rsidRPr="001B5C73" w:rsidRDefault="009C6443" w:rsidP="009C6443">
      <w:pPr>
        <w:pStyle w:val="Heading3"/>
        <w:rPr>
          <w:rFonts w:ascii="Verdana" w:hAnsi="Verdana"/>
        </w:rPr>
      </w:pPr>
      <w:bookmarkStart w:id="37" w:name="_Toc6092174"/>
      <w:r w:rsidRPr="001B5C73">
        <w:rPr>
          <w:rFonts w:ascii="Verdana" w:hAnsi="Verdana"/>
        </w:rPr>
        <w:t>Biennial Franchisor Conference</w:t>
      </w:r>
      <w:bookmarkEnd w:id="37"/>
    </w:p>
    <w:p w14:paraId="54FF5CE7" w14:textId="77777777" w:rsidR="009C6443" w:rsidRPr="001B5C73" w:rsidRDefault="009C6443" w:rsidP="009C6443">
      <w:r w:rsidRPr="001B5C73">
        <w:t xml:space="preserve">The Anytime Fitness Conference is designed to communicate and educate franchisees and their staff on the current strategy of the brand and club operations. It’s a three-day event packed with seminars, professional speakers, and networking. </w:t>
      </w:r>
    </w:p>
    <w:p w14:paraId="2ED9B0FD" w14:textId="77777777" w:rsidR="009C6443" w:rsidRPr="001B5C73" w:rsidRDefault="009C6443" w:rsidP="009C6443">
      <w:pPr>
        <w:pStyle w:val="Heading3"/>
        <w:rPr>
          <w:rFonts w:ascii="Verdana" w:hAnsi="Verdana"/>
          <w:color w:val="000000" w:themeColor="text1"/>
        </w:rPr>
      </w:pPr>
      <w:bookmarkStart w:id="38" w:name="_Toc6092175"/>
      <w:r w:rsidRPr="001B5C73">
        <w:rPr>
          <w:rFonts w:ascii="Verdana" w:eastAsiaTheme="minorEastAsia" w:hAnsi="Verdana"/>
          <w:color w:val="auto"/>
          <w:sz w:val="20"/>
        </w:rPr>
        <w:br w:type="page"/>
      </w:r>
      <w:bookmarkEnd w:id="38"/>
      <w:r w:rsidRPr="001B5C73">
        <w:rPr>
          <w:rFonts w:ascii="Verdana" w:hAnsi="Verdana"/>
          <w:color w:val="000000" w:themeColor="text1"/>
          <w:sz w:val="32"/>
          <w:szCs w:val="32"/>
        </w:rPr>
        <w:lastRenderedPageBreak/>
        <w:t>Business Life Cycle</w:t>
      </w:r>
    </w:p>
    <w:p w14:paraId="11330915" w14:textId="77777777" w:rsidR="009C6443" w:rsidRPr="001B5C73" w:rsidRDefault="009C6443" w:rsidP="009C6443">
      <w:pPr>
        <w:pStyle w:val="Heading2"/>
        <w:rPr>
          <w:rFonts w:ascii="Verdana" w:hAnsi="Verdana"/>
        </w:rPr>
      </w:pPr>
      <w:r w:rsidRPr="001B5C73">
        <w:rPr>
          <w:rFonts w:ascii="Verdana" w:hAnsi="Verdana"/>
          <w:sz w:val="20"/>
          <w:szCs w:val="20"/>
        </w:rPr>
        <w:t>As time passes, design and architecture trends change, as do the mechanics, functionality and quality of fitness equipment. Therefore, we plan to undertake a club reinvention approximately every five years. Fortunately, the franchisor provides a detailed design book by which each Anytime Fitness club should be modeled after. The franchisor allows some decisions to be made by club owners while keeping other factors consistent across the system. The result is a seamless reinvention process that keeps existing members excited for what’s to come.</w:t>
      </w:r>
      <w:r w:rsidRPr="001B5C73">
        <w:rPr>
          <w:rFonts w:ascii="Verdana" w:hAnsi="Verdana"/>
        </w:rPr>
        <w:t xml:space="preserve"> </w:t>
      </w:r>
      <w:bookmarkStart w:id="39" w:name="_Toc6092176"/>
      <w:r w:rsidRPr="001B5C73">
        <w:rPr>
          <w:rFonts w:ascii="Verdana" w:hAnsi="Verdana"/>
        </w:rPr>
        <w:br w:type="page"/>
      </w:r>
      <w:bookmarkStart w:id="40" w:name="_Toc6092182"/>
      <w:bookmarkEnd w:id="39"/>
      <w:r w:rsidRPr="001B5C73">
        <w:rPr>
          <w:rFonts w:ascii="Verdana" w:hAnsi="Verdana"/>
          <w:color w:val="7A68AE"/>
          <w:sz w:val="48"/>
          <w:szCs w:val="48"/>
        </w:rPr>
        <w:lastRenderedPageBreak/>
        <w:t>Marketing and Sales</w:t>
      </w:r>
    </w:p>
    <w:p w14:paraId="6DF01EED" w14:textId="77777777" w:rsidR="009C6443" w:rsidRPr="001B5C73" w:rsidRDefault="009C6443" w:rsidP="009C6443">
      <w:pPr>
        <w:pStyle w:val="Heading2"/>
        <w:rPr>
          <w:rFonts w:ascii="Verdana" w:hAnsi="Verdana"/>
        </w:rPr>
      </w:pPr>
      <w:bookmarkStart w:id="41" w:name="_Toc6092177"/>
      <w:r w:rsidRPr="001B5C73">
        <w:rPr>
          <w:rStyle w:val="Heading3Char"/>
          <w:rFonts w:ascii="Verdana" w:hAnsi="Verdana"/>
          <w:color w:val="000000" w:themeColor="text1"/>
        </w:rPr>
        <w:t xml:space="preserve">Presale </w:t>
      </w:r>
      <w:bookmarkEnd w:id="41"/>
      <w:r w:rsidRPr="001B5C73">
        <w:rPr>
          <w:rStyle w:val="Heading3Char"/>
          <w:rFonts w:ascii="Verdana" w:hAnsi="Verdana"/>
          <w:color w:val="000000" w:themeColor="text1"/>
        </w:rPr>
        <w:t>+ Grand Opening</w:t>
      </w:r>
    </w:p>
    <w:p w14:paraId="2FDF620F" w14:textId="77777777" w:rsidR="009C6443" w:rsidRPr="001B5C73" w:rsidRDefault="009C6443" w:rsidP="009C6443">
      <w:pPr>
        <w:spacing w:after="0" w:line="240" w:lineRule="auto"/>
        <w:rPr>
          <w:rFonts w:eastAsia="Times New Roman" w:cs="Calibri"/>
          <w:color w:val="000000"/>
          <w:szCs w:val="20"/>
        </w:rPr>
      </w:pPr>
      <w:bookmarkStart w:id="42" w:name="_Toc6092180"/>
      <w:r w:rsidRPr="001B5C73">
        <w:rPr>
          <w:rFonts w:eastAsia="Times New Roman" w:cs="Calibri"/>
          <w:color w:val="000000"/>
          <w:szCs w:val="20"/>
        </w:rPr>
        <w:t>To effectively enter a new market, we must lean on the expertise of the franchisor by using the marketing strategies and recommended materials. The franchisor has put together a step-by-step presale guide for us to use during the first 12 weeks of presale and opening.</w:t>
      </w:r>
    </w:p>
    <w:p w14:paraId="27C1ABF2" w14:textId="77777777" w:rsidR="009C6443" w:rsidRPr="001B5C73" w:rsidRDefault="009C6443" w:rsidP="009C6443">
      <w:pPr>
        <w:spacing w:after="0" w:line="240" w:lineRule="auto"/>
        <w:rPr>
          <w:rFonts w:eastAsia="Times New Roman" w:cs="Calibri"/>
          <w:color w:val="000000"/>
          <w:szCs w:val="20"/>
        </w:rPr>
      </w:pPr>
      <w:r w:rsidRPr="001B5C73">
        <w:rPr>
          <w:rFonts w:eastAsia="Times New Roman" w:cs="Calibri"/>
          <w:color w:val="000000"/>
          <w:szCs w:val="20"/>
        </w:rPr>
        <w:t> </w:t>
      </w:r>
    </w:p>
    <w:p w14:paraId="4BEE3C3A" w14:textId="77777777" w:rsidR="009C6443" w:rsidRPr="001B5C73" w:rsidRDefault="009C6443" w:rsidP="009C6443">
      <w:pPr>
        <w:spacing w:after="0" w:line="240" w:lineRule="auto"/>
        <w:rPr>
          <w:rFonts w:eastAsia="Times New Roman" w:cs="Calibri"/>
          <w:color w:val="000000"/>
          <w:szCs w:val="20"/>
        </w:rPr>
      </w:pPr>
      <w:r w:rsidRPr="001B5C73">
        <w:rPr>
          <w:rFonts w:eastAsia="Times New Roman" w:cs="Calibri"/>
          <w:color w:val="000000"/>
          <w:szCs w:val="20"/>
        </w:rPr>
        <w:t>Included in the 12-week plan is a recommended marketing media spend, executed through the Anytime Fitness corporate marketing team and various media partnerships. These media buys primarily use digital marketing via paid search and paid social media to help drive awareness and lead generation during presale to grand opening. Traditional media (radio, printed materials, etc.) and public relations / partnerships are also explored.</w:t>
      </w:r>
    </w:p>
    <w:p w14:paraId="0D896AB2" w14:textId="77777777" w:rsidR="009C6443" w:rsidRPr="001B5C73" w:rsidRDefault="009C6443" w:rsidP="009C6443">
      <w:pPr>
        <w:spacing w:after="0" w:line="240" w:lineRule="auto"/>
        <w:rPr>
          <w:rFonts w:eastAsia="Times New Roman" w:cs="Calibri"/>
          <w:color w:val="000000"/>
          <w:szCs w:val="20"/>
        </w:rPr>
      </w:pPr>
      <w:r w:rsidRPr="001B5C73">
        <w:rPr>
          <w:rFonts w:eastAsia="Times New Roman" w:cs="Calibri"/>
          <w:color w:val="000000"/>
          <w:szCs w:val="20"/>
        </w:rPr>
        <w:t> </w:t>
      </w:r>
    </w:p>
    <w:p w14:paraId="6BCED82C" w14:textId="77777777" w:rsidR="009C6443" w:rsidRPr="001B5C73" w:rsidRDefault="009C6443" w:rsidP="009C6443">
      <w:pPr>
        <w:spacing w:after="0" w:line="240" w:lineRule="auto"/>
        <w:rPr>
          <w:rFonts w:eastAsia="Times New Roman" w:cs="Calibri"/>
          <w:color w:val="000000"/>
          <w:szCs w:val="20"/>
        </w:rPr>
      </w:pPr>
      <w:r w:rsidRPr="001B5C73">
        <w:rPr>
          <w:rFonts w:eastAsia="Times New Roman" w:cs="Calibri"/>
          <w:color w:val="000000"/>
          <w:szCs w:val="20"/>
        </w:rPr>
        <w:t>The recommended marketing media spend is dependent on the population within a 3-mile radius of our club:</w:t>
      </w:r>
    </w:p>
    <w:p w14:paraId="794801F2" w14:textId="77777777" w:rsidR="009C6443" w:rsidRPr="001B5C73" w:rsidRDefault="009C6443" w:rsidP="009C6443">
      <w:pPr>
        <w:spacing w:after="0" w:line="240" w:lineRule="auto"/>
        <w:rPr>
          <w:rFonts w:eastAsia="Times New Roman" w:cs="Calibri"/>
          <w:color w:val="000000"/>
          <w:szCs w:val="20"/>
        </w:rPr>
      </w:pPr>
    </w:p>
    <w:p w14:paraId="5A7FABC1" w14:textId="77777777" w:rsidR="009C6443" w:rsidRPr="001B5C73" w:rsidRDefault="009C6443" w:rsidP="009C6443">
      <w:pPr>
        <w:spacing w:after="0" w:line="240" w:lineRule="auto"/>
        <w:rPr>
          <w:rFonts w:eastAsia="Times New Roman" w:cs="Calibri"/>
          <w:color w:val="000000"/>
          <w:szCs w:val="20"/>
        </w:rPr>
      </w:pPr>
      <w:r w:rsidRPr="001B5C73">
        <w:rPr>
          <w:rFonts w:eastAsia="Times New Roman" w:cs="Calibri"/>
          <w:color w:val="000000"/>
          <w:szCs w:val="20"/>
        </w:rPr>
        <w:t>Tier 1 = population &gt; 50,000 = $18,000</w:t>
      </w:r>
    </w:p>
    <w:p w14:paraId="6EECFB47" w14:textId="77777777" w:rsidR="009C6443" w:rsidRPr="001B5C73" w:rsidRDefault="009C6443" w:rsidP="009C6443">
      <w:pPr>
        <w:spacing w:after="0" w:line="240" w:lineRule="auto"/>
        <w:rPr>
          <w:rFonts w:eastAsia="Times New Roman" w:cs="Calibri"/>
          <w:color w:val="000000"/>
          <w:szCs w:val="20"/>
        </w:rPr>
      </w:pPr>
      <w:r w:rsidRPr="001B5C73">
        <w:rPr>
          <w:rFonts w:eastAsia="Times New Roman" w:cs="Calibri"/>
          <w:color w:val="000000"/>
          <w:szCs w:val="20"/>
        </w:rPr>
        <w:t>Tier 2 = population 25,000 – 49,999 = $13,000</w:t>
      </w:r>
    </w:p>
    <w:p w14:paraId="1470CFC7" w14:textId="77777777" w:rsidR="009C6443" w:rsidRPr="001B5C73" w:rsidRDefault="009C6443" w:rsidP="009C6443">
      <w:pPr>
        <w:spacing w:after="0" w:line="240" w:lineRule="auto"/>
        <w:rPr>
          <w:rFonts w:eastAsia="Times New Roman" w:cs="Calibri"/>
          <w:color w:val="000000"/>
          <w:szCs w:val="20"/>
        </w:rPr>
      </w:pPr>
      <w:r w:rsidRPr="001B5C73">
        <w:rPr>
          <w:rFonts w:eastAsia="Times New Roman" w:cs="Calibri"/>
          <w:color w:val="000000"/>
          <w:szCs w:val="20"/>
        </w:rPr>
        <w:t>Tier 3 = population &lt; 25,000 = $8,000</w:t>
      </w:r>
    </w:p>
    <w:p w14:paraId="46DFB7DF" w14:textId="77777777" w:rsidR="009C6443" w:rsidRPr="001B5C73" w:rsidRDefault="009C6443" w:rsidP="009C6443">
      <w:pPr>
        <w:spacing w:after="0" w:line="240" w:lineRule="auto"/>
        <w:rPr>
          <w:rFonts w:eastAsia="Times New Roman" w:cs="Calibri"/>
          <w:color w:val="000000"/>
          <w:szCs w:val="20"/>
        </w:rPr>
      </w:pPr>
      <w:r w:rsidRPr="001B5C73">
        <w:rPr>
          <w:rFonts w:eastAsia="Times New Roman" w:cs="Calibri"/>
          <w:color w:val="000000"/>
          <w:szCs w:val="20"/>
        </w:rPr>
        <w:t> </w:t>
      </w:r>
    </w:p>
    <w:p w14:paraId="0F9DB0CB" w14:textId="77777777" w:rsidR="009C6443" w:rsidRPr="001B5C73" w:rsidRDefault="009C6443" w:rsidP="009C6443">
      <w:pPr>
        <w:spacing w:after="0" w:line="240" w:lineRule="auto"/>
        <w:rPr>
          <w:rFonts w:eastAsia="Times New Roman" w:cs="Calibri"/>
          <w:color w:val="000000"/>
          <w:szCs w:val="20"/>
        </w:rPr>
      </w:pPr>
      <w:r w:rsidRPr="001B5C73">
        <w:rPr>
          <w:rFonts w:eastAsia="Times New Roman" w:cs="Calibri"/>
          <w:color w:val="000000"/>
          <w:szCs w:val="20"/>
        </w:rPr>
        <w:t>A grand opening event happens after our club has been open and running for 30 – 60 days. During this time, we solidify processes to ensure smooth operations. We also use this time to get to know our initial member base. Details of the grand opening event are listed in the Presale and Grand Opening guide provided by the franchisor.</w:t>
      </w:r>
    </w:p>
    <w:p w14:paraId="2F9419DD" w14:textId="77777777" w:rsidR="009C6443" w:rsidRPr="001B5C73" w:rsidRDefault="009C6443" w:rsidP="009C6443">
      <w:pPr>
        <w:pStyle w:val="Heading3"/>
        <w:rPr>
          <w:rFonts w:ascii="Verdana" w:hAnsi="Verdana"/>
        </w:rPr>
      </w:pPr>
      <w:r w:rsidRPr="001B5C73">
        <w:rPr>
          <w:rFonts w:ascii="Verdana" w:hAnsi="Verdana"/>
          <w:color w:val="000000" w:themeColor="text1"/>
          <w:sz w:val="32"/>
          <w:szCs w:val="32"/>
        </w:rPr>
        <w:t>Sales Strategy</w:t>
      </w:r>
      <w:bookmarkEnd w:id="42"/>
    </w:p>
    <w:p w14:paraId="5FB0FD03" w14:textId="77777777" w:rsidR="009C6443" w:rsidRPr="001B5C73" w:rsidRDefault="009C6443" w:rsidP="009C6443">
      <w:pPr>
        <w:spacing w:after="0" w:line="240" w:lineRule="auto"/>
        <w:rPr>
          <w:rFonts w:eastAsia="Times New Roman" w:cs="Times New Roman"/>
          <w:szCs w:val="20"/>
        </w:rPr>
      </w:pPr>
      <w:r w:rsidRPr="001B5C73">
        <w:rPr>
          <w:rFonts w:eastAsia="Times New Roman" w:cs="Calibri"/>
          <w:color w:val="000000"/>
          <w:szCs w:val="20"/>
        </w:rPr>
        <w:t>The franchisor provides thorough training of the company’s membership sales process that strongly leverages its service vision. We intend to follow this sales process with a strong focus on the service aspect by showing each prospect we care and will take the time to help them succeed.</w:t>
      </w:r>
    </w:p>
    <w:p w14:paraId="23E7521B" w14:textId="77777777" w:rsidR="009C6443" w:rsidRPr="001B5C73" w:rsidRDefault="009C6443" w:rsidP="009C6443">
      <w:pPr>
        <w:spacing w:after="0" w:line="240" w:lineRule="auto"/>
        <w:rPr>
          <w:rFonts w:eastAsia="Times New Roman" w:cs="Times New Roman"/>
          <w:szCs w:val="20"/>
        </w:rPr>
      </w:pPr>
    </w:p>
    <w:p w14:paraId="7C458C81" w14:textId="77777777" w:rsidR="009C6443" w:rsidRPr="001B5C73" w:rsidRDefault="009C6443" w:rsidP="009C6443">
      <w:pPr>
        <w:spacing w:after="0" w:line="240" w:lineRule="auto"/>
      </w:pPr>
      <w:r w:rsidRPr="001B5C73">
        <w:rPr>
          <w:szCs w:val="20"/>
        </w:rPr>
        <w:t>Our club management software is designed to effectively manage prospects with its lead</w:t>
      </w:r>
      <w:r w:rsidRPr="001B5C73">
        <w:t xml:space="preserve"> management module. Prospects that inquire via the public-facing website are automatically populated in the lead management module, and those prospects that are generated from telephone inquiries, walk-ins, or email, can be manually entered. Once entered in the system, each prospect profile has the following elements used for tracking:</w:t>
      </w:r>
    </w:p>
    <w:p w14:paraId="132C21A2" w14:textId="77777777" w:rsidR="009C6443" w:rsidRPr="001B5C73" w:rsidRDefault="009C6443" w:rsidP="009C6443">
      <w:pPr>
        <w:spacing w:after="0" w:line="240" w:lineRule="auto"/>
        <w:rPr>
          <w:rFonts w:eastAsia="Times New Roman" w:cs="Times New Roman"/>
          <w:szCs w:val="20"/>
        </w:rPr>
      </w:pPr>
    </w:p>
    <w:p w14:paraId="1F130591" w14:textId="77777777" w:rsidR="009C6443" w:rsidRPr="001B5C73" w:rsidRDefault="009C6443" w:rsidP="009C6443">
      <w:pPr>
        <w:pStyle w:val="ListParagraph"/>
        <w:numPr>
          <w:ilvl w:val="0"/>
          <w:numId w:val="12"/>
        </w:numPr>
      </w:pPr>
      <w:r w:rsidRPr="001B5C73">
        <w:t>Calendar appointment</w:t>
      </w:r>
    </w:p>
    <w:p w14:paraId="37C94A9E" w14:textId="77777777" w:rsidR="009C6443" w:rsidRPr="001B5C73" w:rsidRDefault="009C6443" w:rsidP="009C6443">
      <w:pPr>
        <w:pStyle w:val="ListParagraph"/>
        <w:numPr>
          <w:ilvl w:val="0"/>
          <w:numId w:val="12"/>
        </w:numPr>
      </w:pPr>
      <w:r w:rsidRPr="001B5C73">
        <w:t>Activity history</w:t>
      </w:r>
    </w:p>
    <w:p w14:paraId="4040590E" w14:textId="77777777" w:rsidR="009C6443" w:rsidRPr="001B5C73" w:rsidRDefault="009C6443" w:rsidP="009C6443">
      <w:pPr>
        <w:pStyle w:val="ListParagraph"/>
        <w:numPr>
          <w:ilvl w:val="0"/>
          <w:numId w:val="12"/>
        </w:numPr>
      </w:pPr>
      <w:r w:rsidRPr="001B5C73">
        <w:t>Notes</w:t>
      </w:r>
    </w:p>
    <w:p w14:paraId="7FA536C3" w14:textId="77777777" w:rsidR="009C6443" w:rsidRPr="001B5C73" w:rsidRDefault="009C6443" w:rsidP="009C6443">
      <w:r w:rsidRPr="001B5C73">
        <w:t xml:space="preserve">Lastly, we understand the importance of properly training our sales staff to grow our membership base. We will train on the membership sales process and the service vision standards, along with how to use the club operating software to manage prospects. Along with proper sales training, we will drive home the importance of creating an unmatched club </w:t>
      </w:r>
      <w:r w:rsidRPr="001B5C73">
        <w:lastRenderedPageBreak/>
        <w:t>culture through developing relationships with members in order to grow and sustain long-term members.</w:t>
      </w:r>
    </w:p>
    <w:p w14:paraId="0032DE64" w14:textId="77777777" w:rsidR="009C6443" w:rsidRPr="001B5C73" w:rsidRDefault="009C6443" w:rsidP="009C6443">
      <w:pPr>
        <w:pStyle w:val="Heading3"/>
        <w:rPr>
          <w:rFonts w:ascii="Verdana" w:hAnsi="Verdana"/>
        </w:rPr>
      </w:pPr>
      <w:bookmarkStart w:id="43" w:name="_Toc6092181"/>
      <w:r w:rsidRPr="001B5C73">
        <w:rPr>
          <w:rFonts w:ascii="Verdana" w:hAnsi="Verdana"/>
          <w:color w:val="000000" w:themeColor="text1"/>
          <w:sz w:val="32"/>
          <w:szCs w:val="32"/>
        </w:rPr>
        <w:t>Growth Strategy</w:t>
      </w:r>
      <w:bookmarkEnd w:id="43"/>
    </w:p>
    <w:p w14:paraId="3A8A4612" w14:textId="77777777" w:rsidR="009C6443" w:rsidRPr="001B5C73" w:rsidRDefault="009C6443" w:rsidP="009C6443">
      <w:r w:rsidRPr="001B5C73">
        <w:t xml:space="preserve">Our growth strategy will largely focus on referrals from current members </w:t>
      </w:r>
      <w:r w:rsidRPr="001B5C73">
        <w:rPr>
          <w:highlight w:val="yellow"/>
        </w:rPr>
        <w:t>and revenue earned through our coaching efforts.</w:t>
      </w:r>
      <w:r w:rsidRPr="001B5C73">
        <w:t xml:space="preserve"> The franchisor has developed a process for encouraging current members to provide referrals. This is a cost-effective and less intimidating way to market our club, gain new prospects/members, and increase club retention rates. As our club develops a welcoming, non-intimidating, service-oriented culture, current members will be very likely to refer their friends and family to our club. </w:t>
      </w:r>
    </w:p>
    <w:p w14:paraId="731DF540" w14:textId="53529880" w:rsidR="005A29EF" w:rsidRPr="001B5C73" w:rsidRDefault="009C6443" w:rsidP="009C6443">
      <w:r w:rsidRPr="001B5C73">
        <w:t>Along with referrals, we will also use the marketing campaigns that are developed by the franchisor. These campaigns are designed to hit the market at opportune times when consumers are looking to join fitness facilities: at the start of the New Year, heading into spring and at the start of fall. To differentiate Anytime Fitness in the market, the majority of these campaigns offer to the consumer.</w:t>
      </w:r>
      <w:r w:rsidRPr="001B5C73">
        <w:br w:type="page"/>
      </w:r>
      <w:r w:rsidR="005A29EF" w:rsidRPr="001B5C73">
        <w:rPr>
          <w:color w:val="7A68AE"/>
          <w:sz w:val="48"/>
          <w:szCs w:val="48"/>
        </w:rPr>
        <w:lastRenderedPageBreak/>
        <w:t>Financial Projections</w:t>
      </w:r>
      <w:bookmarkEnd w:id="40"/>
    </w:p>
    <w:p w14:paraId="3E8A1F9D" w14:textId="56A0A772" w:rsidR="00CB2852" w:rsidRPr="001B5C73" w:rsidRDefault="005A29EF" w:rsidP="002935B4">
      <w:r w:rsidRPr="001B5C73">
        <w:rPr>
          <w:highlight w:val="yellow"/>
        </w:rPr>
        <w:t xml:space="preserve">Download and complete the </w:t>
      </w:r>
      <w:hyperlink r:id="rId27" w:history="1">
        <w:r w:rsidRPr="001B5C73">
          <w:rPr>
            <w:rStyle w:val="Hyperlink"/>
            <w:highlight w:val="yellow"/>
          </w:rPr>
          <w:t>Pro Forma Template</w:t>
        </w:r>
      </w:hyperlink>
      <w:r w:rsidRPr="001B5C73">
        <w:rPr>
          <w:highlight w:val="yellow"/>
        </w:rPr>
        <w:t xml:space="preserve"> and attach it to this section or provide as a separate attachment alongside the business plan.</w:t>
      </w:r>
    </w:p>
    <w:sectPr w:rsidR="00CB2852" w:rsidRPr="001B5C73" w:rsidSect="005642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69D210" w14:textId="77777777" w:rsidR="00683489" w:rsidRDefault="00683489" w:rsidP="00655EE1">
      <w:pPr>
        <w:spacing w:after="0" w:line="240" w:lineRule="auto"/>
      </w:pPr>
      <w:r>
        <w:separator/>
      </w:r>
    </w:p>
  </w:endnote>
  <w:endnote w:type="continuationSeparator" w:id="0">
    <w:p w14:paraId="6F8E38D0" w14:textId="77777777" w:rsidR="00683489" w:rsidRDefault="00683489" w:rsidP="00655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B8BAE7" w14:textId="77777777" w:rsidR="006A4F7C" w:rsidRDefault="006A4F7C" w:rsidP="007A711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D11FBDE" w14:textId="77777777" w:rsidR="006A4F7C" w:rsidRDefault="006A4F7C" w:rsidP="007A7115">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315E0320" w14:textId="77777777" w:rsidR="006A4F7C" w:rsidRDefault="006A4F7C" w:rsidP="007A7115">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656A9C20" w14:textId="77777777" w:rsidR="006A4F7C" w:rsidRDefault="006A4F7C" w:rsidP="00655E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DCF1C3" w14:textId="55CAD073" w:rsidR="006A4F7C" w:rsidRDefault="006A4F7C" w:rsidP="0056429F">
    <w:pPr>
      <w:pStyle w:val="Footer"/>
      <w:tabs>
        <w:tab w:val="clear" w:pos="4680"/>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FBDDA5" w14:textId="77777777" w:rsidR="006A4F7C" w:rsidRDefault="006A4F7C" w:rsidP="0056429F">
    <w:pPr>
      <w:pStyle w:val="Footer"/>
      <w:tabs>
        <w:tab w:val="clear" w:pos="4680"/>
      </w:tabs>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40339295"/>
      <w:docPartObj>
        <w:docPartGallery w:val="Page Numbers (Bottom of Page)"/>
        <w:docPartUnique/>
      </w:docPartObj>
    </w:sdtPr>
    <w:sdtEndPr>
      <w:rPr>
        <w:rStyle w:val="PageNumber"/>
      </w:rPr>
    </w:sdtEndPr>
    <w:sdtContent>
      <w:p w14:paraId="4C34E36E" w14:textId="37AF63E7" w:rsidR="007A7115" w:rsidRDefault="007A7115" w:rsidP="000E2F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3D4CD0A" w14:textId="6A6E4F28" w:rsidR="006A4F7C" w:rsidRDefault="006A4F7C" w:rsidP="0056429F">
    <w:pPr>
      <w:pStyle w:val="Footer"/>
      <w:pBdr>
        <w:top w:val="single" w:sz="4" w:space="8" w:color="7A68AE"/>
      </w:pBdr>
      <w:tabs>
        <w:tab w:val="clear" w:pos="4680"/>
      </w:tabs>
      <w:ind w:right="360"/>
    </w:pPr>
    <w:r w:rsidRPr="00655EE1">
      <w:rPr>
        <w:color w:val="7A68AE"/>
      </w:rPr>
      <w:t xml:space="preserve">Anytime Fitness Business Plan | </w:t>
    </w:r>
    <w:r>
      <w:fldChar w:fldCharType="begin"/>
    </w:r>
    <w:r>
      <w:instrText xml:space="preserve"> TIME \@ "MMMM d, yyyy" </w:instrText>
    </w:r>
    <w:r>
      <w:fldChar w:fldCharType="separate"/>
    </w:r>
    <w:r w:rsidR="001026DF">
      <w:rPr>
        <w:noProof/>
      </w:rPr>
      <w:t>July 1, 2019</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34FEB0" w14:textId="77777777" w:rsidR="00683489" w:rsidRDefault="00683489" w:rsidP="00655EE1">
      <w:pPr>
        <w:spacing w:after="0" w:line="240" w:lineRule="auto"/>
      </w:pPr>
      <w:r>
        <w:separator/>
      </w:r>
    </w:p>
  </w:footnote>
  <w:footnote w:type="continuationSeparator" w:id="0">
    <w:p w14:paraId="5818F170" w14:textId="77777777" w:rsidR="00683489" w:rsidRDefault="00683489" w:rsidP="00655E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F44E2" w14:textId="01D299A3" w:rsidR="006A4F7C" w:rsidRDefault="006A4F7C" w:rsidP="00F04ED8">
    <w:pPr>
      <w:jc w:val="right"/>
    </w:pPr>
    <w:r>
      <w:rPr>
        <w:noProof/>
      </w:rPr>
      <mc:AlternateContent>
        <mc:Choice Requires="wps">
          <w:drawing>
            <wp:anchor distT="0" distB="0" distL="114300" distR="114300" simplePos="0" relativeHeight="251660288" behindDoc="1" locked="0" layoutInCell="1" allowOverlap="1" wp14:anchorId="0B4FEDD7" wp14:editId="2D86D21F">
              <wp:simplePos x="0" y="0"/>
              <wp:positionH relativeFrom="column">
                <wp:posOffset>-977901</wp:posOffset>
              </wp:positionH>
              <wp:positionV relativeFrom="paragraph">
                <wp:posOffset>-571500</wp:posOffset>
              </wp:positionV>
              <wp:extent cx="8001635" cy="6756400"/>
              <wp:effectExtent l="0" t="0" r="0" b="0"/>
              <wp:wrapNone/>
              <wp:docPr id="3" name="Rectangle 3"/>
              <wp:cNvGraphicFramePr/>
              <a:graphic xmlns:a="http://schemas.openxmlformats.org/drawingml/2006/main">
                <a:graphicData uri="http://schemas.microsoft.com/office/word/2010/wordprocessingShape">
                  <wps:wsp>
                    <wps:cNvSpPr/>
                    <wps:spPr>
                      <a:xfrm>
                        <a:off x="0" y="0"/>
                        <a:ext cx="8001635" cy="6756400"/>
                      </a:xfrm>
                      <a:prstGeom prst="rect">
                        <a:avLst/>
                      </a:prstGeom>
                      <a:solidFill>
                        <a:srgbClr val="7A68A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2A6C2C63" id="Rectangle_x0020_3" o:spid="_x0000_s1026" style="position:absolute;margin-left:-77pt;margin-top:-44.95pt;width:630.05pt;height:53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" fillcolor="#7a68ae" stroked="f" strokeweight="1pt"/>
          </w:pict>
        </mc:Fallback>
      </mc:AlternateContent>
    </w:r>
  </w:p>
  <w:p w14:paraId="4D2283D8" w14:textId="77777777" w:rsidR="006A4F7C" w:rsidRDefault="006A4F7C" w:rsidP="00F04ED8">
    <w:pPr>
      <w:jc w:val="right"/>
    </w:pPr>
  </w:p>
  <w:p w14:paraId="4028C4F8" w14:textId="77777777" w:rsidR="006A4F7C" w:rsidRDefault="006A4F7C" w:rsidP="00F04ED8">
    <w:pPr>
      <w:jc w:val="right"/>
    </w:pPr>
  </w:p>
  <w:p w14:paraId="075CB638" w14:textId="77777777" w:rsidR="006A4F7C" w:rsidRDefault="006A4F7C" w:rsidP="00F04ED8">
    <w:pPr>
      <w:jc w:val="right"/>
    </w:pPr>
  </w:p>
  <w:p w14:paraId="26680A57" w14:textId="77777777" w:rsidR="006A4F7C" w:rsidRDefault="006A4F7C" w:rsidP="00F04ED8">
    <w:pPr>
      <w:jc w:val="right"/>
    </w:pPr>
  </w:p>
  <w:p w14:paraId="77192D37" w14:textId="77777777" w:rsidR="006A4F7C" w:rsidRDefault="006A4F7C" w:rsidP="00F04ED8">
    <w:pPr>
      <w:jc w:val="right"/>
    </w:pPr>
  </w:p>
  <w:p w14:paraId="1BE88FFE" w14:textId="77777777" w:rsidR="006A4F7C" w:rsidRDefault="006A4F7C" w:rsidP="00F04ED8">
    <w:pPr>
      <w:jc w:val="right"/>
    </w:pPr>
  </w:p>
  <w:p w14:paraId="193A3DF2" w14:textId="77777777" w:rsidR="006A4F7C" w:rsidRDefault="006A4F7C" w:rsidP="00F04ED8">
    <w:pPr>
      <w:jc w:val="right"/>
    </w:pPr>
  </w:p>
  <w:p w14:paraId="6A6731D9" w14:textId="77777777" w:rsidR="006A4F7C" w:rsidRDefault="006A4F7C" w:rsidP="00F04ED8">
    <w:pPr>
      <w:jc w:val="right"/>
    </w:pPr>
  </w:p>
  <w:p w14:paraId="13F02FDF" w14:textId="4BEA996F" w:rsidR="006A4F7C" w:rsidRDefault="006A4F7C" w:rsidP="00DD6E73">
    <w:pPr>
      <w:ind w:right="-270"/>
      <w:jc w:val="right"/>
    </w:pPr>
    <w:r>
      <w:rPr>
        <w:noProof/>
      </w:rPr>
      <w:drawing>
        <wp:inline distT="0" distB="0" distL="0" distR="0" wp14:anchorId="07632673" wp14:editId="72F11964">
          <wp:extent cx="4683541" cy="1165860"/>
          <wp:effectExtent l="0" t="0" r="0" b="2540"/>
          <wp:docPr id="23" name="Picture 23" descr="Anytime-Fitness-Logo-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ytime-Fitness-Logo-Whit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1677" cy="1167885"/>
                  </a:xfrm>
                  <a:prstGeom prst="rect">
                    <a:avLst/>
                  </a:prstGeom>
                  <a:noFill/>
                  <a:ln>
                    <a:noFill/>
                  </a:ln>
                </pic:spPr>
              </pic:pic>
            </a:graphicData>
          </a:graphic>
        </wp:inline>
      </w:drawing>
    </w:r>
  </w:p>
  <w:p w14:paraId="6EB7A128" w14:textId="75854B88" w:rsidR="006A4F7C" w:rsidRPr="0091262F" w:rsidRDefault="006A4F7C" w:rsidP="0091262F">
    <w:pPr>
      <w:spacing w:before="480" w:after="0"/>
      <w:jc w:val="right"/>
      <w:rPr>
        <w:rFonts w:ascii="Arial" w:hAnsi="Arial"/>
        <w:color w:val="FFFFFF" w:themeColor="background1"/>
        <w:sz w:val="72"/>
        <w:szCs w:val="72"/>
      </w:rPr>
    </w:pPr>
    <w:r w:rsidRPr="0091262F">
      <w:rPr>
        <w:rFonts w:ascii="Arial" w:hAnsi="Arial"/>
        <w:color w:val="FFFFFF" w:themeColor="background1"/>
        <w:sz w:val="72"/>
        <w:szCs w:val="72"/>
      </w:rPr>
      <w:t>BUSINESS PLAN</w:t>
    </w:r>
  </w:p>
  <w:p w14:paraId="118A17F6" w14:textId="4A0EE823" w:rsidR="006A4F7C" w:rsidRPr="0091262F" w:rsidRDefault="006A4F7C" w:rsidP="0091262F">
    <w:pPr>
      <w:jc w:val="right"/>
      <w:rPr>
        <w:color w:val="FFFFFF" w:themeColor="background1"/>
        <w:sz w:val="40"/>
        <w:szCs w:val="40"/>
      </w:rPr>
    </w:pPr>
    <w:r w:rsidRPr="0091262F">
      <w:rPr>
        <w:color w:val="FFFFFF" w:themeColor="background1"/>
        <w:sz w:val="40"/>
        <w:szCs w:val="40"/>
      </w:rPr>
      <w:fldChar w:fldCharType="begin"/>
    </w:r>
    <w:r w:rsidRPr="0091262F">
      <w:rPr>
        <w:color w:val="FFFFFF" w:themeColor="background1"/>
        <w:sz w:val="40"/>
        <w:szCs w:val="40"/>
      </w:rPr>
      <w:instrText xml:space="preserve"> TIME \@ "MMMM d, yyyy" </w:instrText>
    </w:r>
    <w:r w:rsidRPr="0091262F">
      <w:rPr>
        <w:color w:val="FFFFFF" w:themeColor="background1"/>
        <w:sz w:val="40"/>
        <w:szCs w:val="40"/>
      </w:rPr>
      <w:fldChar w:fldCharType="separate"/>
    </w:r>
    <w:r w:rsidR="001026DF">
      <w:rPr>
        <w:noProof/>
        <w:color w:val="FFFFFF" w:themeColor="background1"/>
        <w:sz w:val="40"/>
        <w:szCs w:val="40"/>
      </w:rPr>
      <w:t>July 1, 2019</w:t>
    </w:r>
    <w:r w:rsidRPr="0091262F">
      <w:rPr>
        <w:color w:val="FFFFFF" w:themeColor="background1"/>
        <w:sz w:val="40"/>
        <w:szCs w:val="4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21E73F" w14:textId="77777777" w:rsidR="006A4F7C" w:rsidRDefault="006A4F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F6F77"/>
    <w:multiLevelType w:val="hybridMultilevel"/>
    <w:tmpl w:val="1192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E5FD6"/>
    <w:multiLevelType w:val="hybridMultilevel"/>
    <w:tmpl w:val="C938E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7F27A5"/>
    <w:multiLevelType w:val="hybridMultilevel"/>
    <w:tmpl w:val="317A6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B4B92"/>
    <w:multiLevelType w:val="hybridMultilevel"/>
    <w:tmpl w:val="C938E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8C5B95"/>
    <w:multiLevelType w:val="hybridMultilevel"/>
    <w:tmpl w:val="78446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FB41CB"/>
    <w:multiLevelType w:val="hybridMultilevel"/>
    <w:tmpl w:val="B3BA9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151216"/>
    <w:multiLevelType w:val="hybridMultilevel"/>
    <w:tmpl w:val="F926BE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7C91DA6"/>
    <w:multiLevelType w:val="hybridMultilevel"/>
    <w:tmpl w:val="66843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6466E7"/>
    <w:multiLevelType w:val="hybridMultilevel"/>
    <w:tmpl w:val="0F882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6105A3"/>
    <w:multiLevelType w:val="hybridMultilevel"/>
    <w:tmpl w:val="BABA1F9C"/>
    <w:lvl w:ilvl="0" w:tplc="EF146A70">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BB5F63"/>
    <w:multiLevelType w:val="hybridMultilevel"/>
    <w:tmpl w:val="57387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DC50A3"/>
    <w:multiLevelType w:val="hybridMultilevel"/>
    <w:tmpl w:val="8D7C4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402514"/>
    <w:multiLevelType w:val="hybridMultilevel"/>
    <w:tmpl w:val="45F65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675E90"/>
    <w:multiLevelType w:val="hybridMultilevel"/>
    <w:tmpl w:val="E7400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E77AAC"/>
    <w:multiLevelType w:val="hybridMultilevel"/>
    <w:tmpl w:val="F072F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745DBA"/>
    <w:multiLevelType w:val="hybridMultilevel"/>
    <w:tmpl w:val="9B9E9284"/>
    <w:lvl w:ilvl="0" w:tplc="04090001">
      <w:start w:val="1"/>
      <w:numFmt w:val="bullet"/>
      <w:lvlText w:val=""/>
      <w:lvlJc w:val="left"/>
      <w:pPr>
        <w:ind w:left="720" w:hanging="360"/>
      </w:pPr>
      <w:rPr>
        <w:rFonts w:ascii="Symbol" w:hAnsi="Symbol" w:hint="default"/>
      </w:rPr>
    </w:lvl>
    <w:lvl w:ilvl="1" w:tplc="806C527A">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7C4A40"/>
    <w:multiLevelType w:val="hybridMultilevel"/>
    <w:tmpl w:val="5650AC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BD31084"/>
    <w:multiLevelType w:val="hybridMultilevel"/>
    <w:tmpl w:val="94481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9"/>
  </w:num>
  <w:num w:numId="4">
    <w:abstractNumId w:val="15"/>
  </w:num>
  <w:num w:numId="5">
    <w:abstractNumId w:val="5"/>
  </w:num>
  <w:num w:numId="6">
    <w:abstractNumId w:val="0"/>
  </w:num>
  <w:num w:numId="7">
    <w:abstractNumId w:val="2"/>
  </w:num>
  <w:num w:numId="8">
    <w:abstractNumId w:val="12"/>
  </w:num>
  <w:num w:numId="9">
    <w:abstractNumId w:val="7"/>
  </w:num>
  <w:num w:numId="10">
    <w:abstractNumId w:val="17"/>
  </w:num>
  <w:num w:numId="11">
    <w:abstractNumId w:val="8"/>
  </w:num>
  <w:num w:numId="12">
    <w:abstractNumId w:val="11"/>
  </w:num>
  <w:num w:numId="13">
    <w:abstractNumId w:val="13"/>
  </w:num>
  <w:num w:numId="14">
    <w:abstractNumId w:val="10"/>
  </w:num>
  <w:num w:numId="15">
    <w:abstractNumId w:val="14"/>
  </w:num>
  <w:num w:numId="16">
    <w:abstractNumId w:val="16"/>
  </w:num>
  <w:num w:numId="17">
    <w:abstractNumId w:val="6"/>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1A9"/>
    <w:rsid w:val="00025F22"/>
    <w:rsid w:val="00037697"/>
    <w:rsid w:val="00060790"/>
    <w:rsid w:val="00071C2A"/>
    <w:rsid w:val="00075DB9"/>
    <w:rsid w:val="00081B13"/>
    <w:rsid w:val="00090B98"/>
    <w:rsid w:val="0009559E"/>
    <w:rsid w:val="000C4C10"/>
    <w:rsid w:val="000D05DB"/>
    <w:rsid w:val="000E0CE1"/>
    <w:rsid w:val="000F133E"/>
    <w:rsid w:val="000F7683"/>
    <w:rsid w:val="001026DF"/>
    <w:rsid w:val="00104F2B"/>
    <w:rsid w:val="001076D6"/>
    <w:rsid w:val="00114EF6"/>
    <w:rsid w:val="001218D7"/>
    <w:rsid w:val="00140665"/>
    <w:rsid w:val="00144334"/>
    <w:rsid w:val="00156FE9"/>
    <w:rsid w:val="0016048A"/>
    <w:rsid w:val="00166105"/>
    <w:rsid w:val="00193A07"/>
    <w:rsid w:val="001B0265"/>
    <w:rsid w:val="001B1C10"/>
    <w:rsid w:val="001B52D5"/>
    <w:rsid w:val="001B5C73"/>
    <w:rsid w:val="001D2CC7"/>
    <w:rsid w:val="00201815"/>
    <w:rsid w:val="00206C01"/>
    <w:rsid w:val="00213693"/>
    <w:rsid w:val="0022419E"/>
    <w:rsid w:val="00224E21"/>
    <w:rsid w:val="00231D6B"/>
    <w:rsid w:val="00242240"/>
    <w:rsid w:val="00247C8A"/>
    <w:rsid w:val="00256158"/>
    <w:rsid w:val="002673BD"/>
    <w:rsid w:val="00274C6B"/>
    <w:rsid w:val="002758AE"/>
    <w:rsid w:val="00283133"/>
    <w:rsid w:val="00285F96"/>
    <w:rsid w:val="002935B4"/>
    <w:rsid w:val="002A3D02"/>
    <w:rsid w:val="002D44DD"/>
    <w:rsid w:val="002D5295"/>
    <w:rsid w:val="002F29D2"/>
    <w:rsid w:val="003116DB"/>
    <w:rsid w:val="00324BC4"/>
    <w:rsid w:val="00347EFA"/>
    <w:rsid w:val="0035390E"/>
    <w:rsid w:val="003A6C60"/>
    <w:rsid w:val="003C4865"/>
    <w:rsid w:val="003C6A95"/>
    <w:rsid w:val="00407254"/>
    <w:rsid w:val="00412EAB"/>
    <w:rsid w:val="0042693E"/>
    <w:rsid w:val="004419BD"/>
    <w:rsid w:val="0044287D"/>
    <w:rsid w:val="0044442B"/>
    <w:rsid w:val="00444E85"/>
    <w:rsid w:val="0045717E"/>
    <w:rsid w:val="004577EB"/>
    <w:rsid w:val="004642E0"/>
    <w:rsid w:val="0047186E"/>
    <w:rsid w:val="00474EAD"/>
    <w:rsid w:val="004910DB"/>
    <w:rsid w:val="00492675"/>
    <w:rsid w:val="004A3F98"/>
    <w:rsid w:val="004E6724"/>
    <w:rsid w:val="004E7960"/>
    <w:rsid w:val="004F04BA"/>
    <w:rsid w:val="0053427B"/>
    <w:rsid w:val="005342F3"/>
    <w:rsid w:val="00534C7F"/>
    <w:rsid w:val="005371C4"/>
    <w:rsid w:val="005434D8"/>
    <w:rsid w:val="00560A47"/>
    <w:rsid w:val="00561AA2"/>
    <w:rsid w:val="00563F02"/>
    <w:rsid w:val="0056429F"/>
    <w:rsid w:val="005754A3"/>
    <w:rsid w:val="005843E2"/>
    <w:rsid w:val="005A29EF"/>
    <w:rsid w:val="005B3A0C"/>
    <w:rsid w:val="005F44DC"/>
    <w:rsid w:val="005F6D2E"/>
    <w:rsid w:val="00621F05"/>
    <w:rsid w:val="006237D1"/>
    <w:rsid w:val="00627D08"/>
    <w:rsid w:val="00632AF2"/>
    <w:rsid w:val="006422EB"/>
    <w:rsid w:val="00650A86"/>
    <w:rsid w:val="006558B8"/>
    <w:rsid w:val="00655EE1"/>
    <w:rsid w:val="00662D79"/>
    <w:rsid w:val="00671355"/>
    <w:rsid w:val="006756C4"/>
    <w:rsid w:val="00683489"/>
    <w:rsid w:val="00684F28"/>
    <w:rsid w:val="006875D7"/>
    <w:rsid w:val="00691519"/>
    <w:rsid w:val="006960F5"/>
    <w:rsid w:val="006A2E05"/>
    <w:rsid w:val="006A4F7C"/>
    <w:rsid w:val="006C3FC2"/>
    <w:rsid w:val="006D0B54"/>
    <w:rsid w:val="006E4878"/>
    <w:rsid w:val="007178FD"/>
    <w:rsid w:val="00722177"/>
    <w:rsid w:val="00725C92"/>
    <w:rsid w:val="007336A9"/>
    <w:rsid w:val="00737E3F"/>
    <w:rsid w:val="00754FC7"/>
    <w:rsid w:val="0076386E"/>
    <w:rsid w:val="007756BC"/>
    <w:rsid w:val="00786515"/>
    <w:rsid w:val="00792932"/>
    <w:rsid w:val="007A1352"/>
    <w:rsid w:val="007A7115"/>
    <w:rsid w:val="007B31EB"/>
    <w:rsid w:val="007C1665"/>
    <w:rsid w:val="007E2E3C"/>
    <w:rsid w:val="007F2A31"/>
    <w:rsid w:val="008037BC"/>
    <w:rsid w:val="0089147A"/>
    <w:rsid w:val="00895E37"/>
    <w:rsid w:val="008B1860"/>
    <w:rsid w:val="008B5525"/>
    <w:rsid w:val="008C4B24"/>
    <w:rsid w:val="008E0EED"/>
    <w:rsid w:val="008E1344"/>
    <w:rsid w:val="008F21D6"/>
    <w:rsid w:val="008F6AF4"/>
    <w:rsid w:val="009074A7"/>
    <w:rsid w:val="0091262F"/>
    <w:rsid w:val="00921613"/>
    <w:rsid w:val="00931FBA"/>
    <w:rsid w:val="00940821"/>
    <w:rsid w:val="00941EBD"/>
    <w:rsid w:val="00960E5C"/>
    <w:rsid w:val="00961362"/>
    <w:rsid w:val="00971D49"/>
    <w:rsid w:val="009B5338"/>
    <w:rsid w:val="009C6443"/>
    <w:rsid w:val="009E0CD6"/>
    <w:rsid w:val="00A1381E"/>
    <w:rsid w:val="00A240B6"/>
    <w:rsid w:val="00A42A73"/>
    <w:rsid w:val="00A43B01"/>
    <w:rsid w:val="00A63054"/>
    <w:rsid w:val="00A64A95"/>
    <w:rsid w:val="00A853F5"/>
    <w:rsid w:val="00A866D5"/>
    <w:rsid w:val="00A9366E"/>
    <w:rsid w:val="00AB7727"/>
    <w:rsid w:val="00AC0FB2"/>
    <w:rsid w:val="00AC6804"/>
    <w:rsid w:val="00AE21EB"/>
    <w:rsid w:val="00AE3105"/>
    <w:rsid w:val="00B0000B"/>
    <w:rsid w:val="00B151D5"/>
    <w:rsid w:val="00B20239"/>
    <w:rsid w:val="00B349F5"/>
    <w:rsid w:val="00B410D2"/>
    <w:rsid w:val="00B4685B"/>
    <w:rsid w:val="00B5212D"/>
    <w:rsid w:val="00B80B85"/>
    <w:rsid w:val="00B838E0"/>
    <w:rsid w:val="00B93187"/>
    <w:rsid w:val="00B977F3"/>
    <w:rsid w:val="00BA478C"/>
    <w:rsid w:val="00BD2BD9"/>
    <w:rsid w:val="00BD7220"/>
    <w:rsid w:val="00BE6D4A"/>
    <w:rsid w:val="00BF5CDE"/>
    <w:rsid w:val="00C06AF8"/>
    <w:rsid w:val="00C10740"/>
    <w:rsid w:val="00C22F08"/>
    <w:rsid w:val="00C43F1B"/>
    <w:rsid w:val="00C55A3B"/>
    <w:rsid w:val="00C661A9"/>
    <w:rsid w:val="00C750D4"/>
    <w:rsid w:val="00C80964"/>
    <w:rsid w:val="00C910B9"/>
    <w:rsid w:val="00C916EC"/>
    <w:rsid w:val="00CA7925"/>
    <w:rsid w:val="00CB2852"/>
    <w:rsid w:val="00CC0D82"/>
    <w:rsid w:val="00CC2A88"/>
    <w:rsid w:val="00CD6F9C"/>
    <w:rsid w:val="00D140CB"/>
    <w:rsid w:val="00D14595"/>
    <w:rsid w:val="00D34103"/>
    <w:rsid w:val="00D45ABF"/>
    <w:rsid w:val="00D60FBF"/>
    <w:rsid w:val="00D616D6"/>
    <w:rsid w:val="00D766DC"/>
    <w:rsid w:val="00D8245C"/>
    <w:rsid w:val="00D84748"/>
    <w:rsid w:val="00D92D19"/>
    <w:rsid w:val="00D93986"/>
    <w:rsid w:val="00DB2B79"/>
    <w:rsid w:val="00DC36CE"/>
    <w:rsid w:val="00DC692C"/>
    <w:rsid w:val="00DD6E73"/>
    <w:rsid w:val="00E1493E"/>
    <w:rsid w:val="00E477C5"/>
    <w:rsid w:val="00E775E6"/>
    <w:rsid w:val="00E86FF5"/>
    <w:rsid w:val="00E903F6"/>
    <w:rsid w:val="00E97B26"/>
    <w:rsid w:val="00ED4F30"/>
    <w:rsid w:val="00ED7C5C"/>
    <w:rsid w:val="00EF28D4"/>
    <w:rsid w:val="00F04ED8"/>
    <w:rsid w:val="00F17210"/>
    <w:rsid w:val="00F200C7"/>
    <w:rsid w:val="00F22C54"/>
    <w:rsid w:val="00F31633"/>
    <w:rsid w:val="00F438CB"/>
    <w:rsid w:val="00F674B3"/>
    <w:rsid w:val="00F83C1C"/>
    <w:rsid w:val="00F876A4"/>
    <w:rsid w:val="00FA1514"/>
    <w:rsid w:val="00FB210F"/>
    <w:rsid w:val="00FB7B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2CDB7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2935B4"/>
    <w:pPr>
      <w:spacing w:after="220" w:line="288" w:lineRule="auto"/>
    </w:pPr>
    <w:rPr>
      <w:rFonts w:ascii="Verdana" w:hAnsi="Verdana" w:cs="Arial"/>
      <w:sz w:val="20"/>
    </w:rPr>
  </w:style>
  <w:style w:type="paragraph" w:styleId="Heading1">
    <w:name w:val="heading 1"/>
    <w:basedOn w:val="Normal"/>
    <w:next w:val="Normal"/>
    <w:link w:val="Heading1Char"/>
    <w:uiPriority w:val="9"/>
    <w:qFormat/>
    <w:rsid w:val="002935B4"/>
    <w:pPr>
      <w:pBdr>
        <w:bottom w:val="single" w:sz="4" w:space="1" w:color="auto"/>
      </w:pBdr>
      <w:spacing w:after="280"/>
      <w:outlineLvl w:val="0"/>
    </w:pPr>
    <w:rPr>
      <w:rFonts w:ascii="Arial" w:hAnsi="Arial"/>
      <w:color w:val="7A68AE"/>
      <w:sz w:val="48"/>
      <w:szCs w:val="48"/>
    </w:rPr>
  </w:style>
  <w:style w:type="paragraph" w:styleId="Heading2">
    <w:name w:val="heading 2"/>
    <w:basedOn w:val="Normal"/>
    <w:next w:val="Normal"/>
    <w:link w:val="Heading2Char"/>
    <w:uiPriority w:val="9"/>
    <w:unhideWhenUsed/>
    <w:qFormat/>
    <w:rsid w:val="002935B4"/>
    <w:pPr>
      <w:spacing w:before="320" w:after="120"/>
      <w:outlineLvl w:val="1"/>
    </w:pPr>
    <w:rPr>
      <w:rFonts w:ascii="Arial" w:hAnsi="Arial"/>
      <w:sz w:val="32"/>
      <w:szCs w:val="32"/>
    </w:rPr>
  </w:style>
  <w:style w:type="paragraph" w:styleId="Heading3">
    <w:name w:val="heading 3"/>
    <w:basedOn w:val="Normal"/>
    <w:next w:val="Normal"/>
    <w:link w:val="Heading3Char"/>
    <w:uiPriority w:val="9"/>
    <w:unhideWhenUsed/>
    <w:qFormat/>
    <w:rsid w:val="00560A47"/>
    <w:pPr>
      <w:keepNext/>
      <w:keepLines/>
      <w:spacing w:before="320" w:after="60"/>
      <w:outlineLvl w:val="2"/>
    </w:pPr>
    <w:rPr>
      <w:rFonts w:ascii="Arial" w:eastAsiaTheme="majorEastAsia" w:hAnsi="Arial"/>
      <w:color w:val="7A68AE"/>
      <w:sz w:val="24"/>
    </w:rPr>
  </w:style>
  <w:style w:type="paragraph" w:styleId="Heading4">
    <w:name w:val="heading 4"/>
    <w:basedOn w:val="Normal"/>
    <w:next w:val="Normal"/>
    <w:link w:val="Heading4Char"/>
    <w:uiPriority w:val="9"/>
    <w:unhideWhenUsed/>
    <w:qFormat/>
    <w:rsid w:val="0045717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5B4"/>
    <w:rPr>
      <w:rFonts w:ascii="Arial" w:hAnsi="Arial" w:cs="Arial"/>
      <w:color w:val="7A68AE"/>
      <w:sz w:val="48"/>
      <w:szCs w:val="48"/>
    </w:rPr>
  </w:style>
  <w:style w:type="character" w:customStyle="1" w:styleId="Heading2Char">
    <w:name w:val="Heading 2 Char"/>
    <w:basedOn w:val="DefaultParagraphFont"/>
    <w:link w:val="Heading2"/>
    <w:uiPriority w:val="9"/>
    <w:rsid w:val="002935B4"/>
    <w:rPr>
      <w:rFonts w:ascii="Arial" w:hAnsi="Arial" w:cs="Arial"/>
      <w:sz w:val="32"/>
      <w:szCs w:val="32"/>
    </w:rPr>
  </w:style>
  <w:style w:type="paragraph" w:styleId="ListParagraph">
    <w:name w:val="List Paragraph"/>
    <w:basedOn w:val="Normal"/>
    <w:uiPriority w:val="34"/>
    <w:qFormat/>
    <w:rsid w:val="00CB2852"/>
    <w:pPr>
      <w:ind w:left="720"/>
      <w:contextualSpacing/>
    </w:pPr>
  </w:style>
  <w:style w:type="paragraph" w:styleId="Header">
    <w:name w:val="header"/>
    <w:basedOn w:val="Normal"/>
    <w:link w:val="HeaderChar"/>
    <w:uiPriority w:val="99"/>
    <w:unhideWhenUsed/>
    <w:rsid w:val="00655E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EE1"/>
    <w:rPr>
      <w:rFonts w:ascii="Verdana" w:hAnsi="Verdana" w:cs="Arial"/>
      <w:sz w:val="20"/>
    </w:rPr>
  </w:style>
  <w:style w:type="paragraph" w:styleId="Footer">
    <w:name w:val="footer"/>
    <w:basedOn w:val="Normal"/>
    <w:link w:val="FooterChar"/>
    <w:uiPriority w:val="99"/>
    <w:unhideWhenUsed/>
    <w:rsid w:val="00655E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EE1"/>
    <w:rPr>
      <w:rFonts w:ascii="Verdana" w:hAnsi="Verdana" w:cs="Arial"/>
      <w:sz w:val="20"/>
    </w:rPr>
  </w:style>
  <w:style w:type="character" w:styleId="PageNumber">
    <w:name w:val="page number"/>
    <w:basedOn w:val="DefaultParagraphFont"/>
    <w:uiPriority w:val="99"/>
    <w:semiHidden/>
    <w:unhideWhenUsed/>
    <w:rsid w:val="00655EE1"/>
  </w:style>
  <w:style w:type="character" w:styleId="Hyperlink">
    <w:name w:val="Hyperlink"/>
    <w:basedOn w:val="DefaultParagraphFont"/>
    <w:uiPriority w:val="99"/>
    <w:unhideWhenUsed/>
    <w:rsid w:val="00DD6E73"/>
    <w:rPr>
      <w:color w:val="0563C1" w:themeColor="hyperlink"/>
      <w:u w:val="single"/>
    </w:rPr>
  </w:style>
  <w:style w:type="paragraph" w:styleId="TOCHeading">
    <w:name w:val="TOC Heading"/>
    <w:basedOn w:val="Heading1"/>
    <w:next w:val="Normal"/>
    <w:uiPriority w:val="39"/>
    <w:unhideWhenUsed/>
    <w:qFormat/>
    <w:rsid w:val="004910DB"/>
    <w:pPr>
      <w:keepNext/>
      <w:keepLines/>
      <w:pBdr>
        <w:bottom w:val="none" w:sz="0" w:space="0" w:color="auto"/>
      </w:pBdr>
      <w:spacing w:before="480" w:after="0" w:line="276" w:lineRule="auto"/>
      <w:outlineLvl w:val="9"/>
    </w:pPr>
    <w:rPr>
      <w:rFonts w:asciiTheme="majorHAnsi" w:eastAsiaTheme="majorEastAsia" w:hAnsiTheme="majorHAnsi" w:cstheme="majorBidi"/>
      <w:b/>
      <w:bCs/>
      <w:color w:val="2E74B5" w:themeColor="accent1" w:themeShade="BF"/>
      <w:sz w:val="28"/>
      <w:szCs w:val="28"/>
    </w:rPr>
  </w:style>
  <w:style w:type="paragraph" w:styleId="TOC1">
    <w:name w:val="toc 1"/>
    <w:basedOn w:val="Normal"/>
    <w:next w:val="Normal"/>
    <w:autoRedefine/>
    <w:uiPriority w:val="39"/>
    <w:unhideWhenUsed/>
    <w:rsid w:val="00960E5C"/>
    <w:pPr>
      <w:spacing w:before="120" w:after="120"/>
    </w:pPr>
    <w:rPr>
      <w:rFonts w:asciiTheme="minorHAnsi" w:hAnsiTheme="minorHAnsi"/>
      <w:b/>
      <w:bCs/>
      <w:caps/>
      <w:szCs w:val="20"/>
    </w:rPr>
  </w:style>
  <w:style w:type="paragraph" w:styleId="TOC2">
    <w:name w:val="toc 2"/>
    <w:basedOn w:val="Normal"/>
    <w:next w:val="Normal"/>
    <w:autoRedefine/>
    <w:uiPriority w:val="39"/>
    <w:unhideWhenUsed/>
    <w:rsid w:val="005754A3"/>
    <w:pPr>
      <w:tabs>
        <w:tab w:val="right" w:leader="dot" w:pos="9350"/>
      </w:tabs>
      <w:spacing w:after="0"/>
      <w:ind w:left="200"/>
    </w:pPr>
    <w:rPr>
      <w:rFonts w:asciiTheme="minorHAnsi" w:hAnsiTheme="minorHAnsi"/>
      <w:smallCaps/>
      <w:szCs w:val="20"/>
    </w:rPr>
  </w:style>
  <w:style w:type="paragraph" w:styleId="TOC3">
    <w:name w:val="toc 3"/>
    <w:basedOn w:val="Normal"/>
    <w:next w:val="Normal"/>
    <w:autoRedefine/>
    <w:uiPriority w:val="39"/>
    <w:unhideWhenUsed/>
    <w:rsid w:val="005754A3"/>
    <w:pPr>
      <w:tabs>
        <w:tab w:val="right" w:leader="dot" w:pos="9350"/>
      </w:tabs>
      <w:spacing w:after="0"/>
      <w:ind w:left="400"/>
    </w:pPr>
    <w:rPr>
      <w:rFonts w:asciiTheme="minorHAnsi" w:hAnsiTheme="minorHAnsi"/>
      <w:i/>
      <w:iCs/>
      <w:szCs w:val="20"/>
    </w:rPr>
  </w:style>
  <w:style w:type="paragraph" w:styleId="TOC4">
    <w:name w:val="toc 4"/>
    <w:basedOn w:val="Normal"/>
    <w:next w:val="Normal"/>
    <w:autoRedefine/>
    <w:uiPriority w:val="39"/>
    <w:unhideWhenUsed/>
    <w:rsid w:val="004910DB"/>
    <w:pPr>
      <w:spacing w:after="0"/>
      <w:ind w:left="600"/>
    </w:pPr>
    <w:rPr>
      <w:rFonts w:asciiTheme="minorHAnsi" w:hAnsiTheme="minorHAnsi"/>
      <w:sz w:val="18"/>
      <w:szCs w:val="18"/>
    </w:rPr>
  </w:style>
  <w:style w:type="paragraph" w:styleId="TOC5">
    <w:name w:val="toc 5"/>
    <w:basedOn w:val="Normal"/>
    <w:next w:val="Normal"/>
    <w:autoRedefine/>
    <w:uiPriority w:val="39"/>
    <w:unhideWhenUsed/>
    <w:rsid w:val="004910DB"/>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4910DB"/>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4910DB"/>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4910DB"/>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4910DB"/>
    <w:pPr>
      <w:spacing w:after="0"/>
      <w:ind w:left="1600"/>
    </w:pPr>
    <w:rPr>
      <w:rFonts w:asciiTheme="minorHAnsi" w:hAnsiTheme="minorHAnsi"/>
      <w:sz w:val="18"/>
      <w:szCs w:val="18"/>
    </w:rPr>
  </w:style>
  <w:style w:type="table" w:styleId="TableGrid">
    <w:name w:val="Table Grid"/>
    <w:basedOn w:val="TableNormal"/>
    <w:uiPriority w:val="39"/>
    <w:rsid w:val="007A13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4A3F98"/>
    <w:pPr>
      <w:spacing w:after="0" w:line="240" w:lineRule="auto"/>
    </w:pPr>
    <w:rPr>
      <w:rFonts w:ascii="Helvetica" w:hAnsi="Helvetica"/>
      <w:sz w:val="24"/>
    </w:rPr>
  </w:style>
  <w:style w:type="character" w:customStyle="1" w:styleId="DocumentMapChar">
    <w:name w:val="Document Map Char"/>
    <w:basedOn w:val="DefaultParagraphFont"/>
    <w:link w:val="DocumentMap"/>
    <w:uiPriority w:val="99"/>
    <w:semiHidden/>
    <w:rsid w:val="004A3F98"/>
    <w:rPr>
      <w:rFonts w:ascii="Helvetica" w:hAnsi="Helvetica" w:cs="Arial"/>
    </w:rPr>
  </w:style>
  <w:style w:type="character" w:customStyle="1" w:styleId="Heading3Char">
    <w:name w:val="Heading 3 Char"/>
    <w:basedOn w:val="DefaultParagraphFont"/>
    <w:link w:val="Heading3"/>
    <w:uiPriority w:val="9"/>
    <w:rsid w:val="00560A47"/>
    <w:rPr>
      <w:rFonts w:ascii="Arial" w:eastAsiaTheme="majorEastAsia" w:hAnsi="Arial" w:cs="Arial"/>
      <w:color w:val="7A68AE"/>
    </w:rPr>
  </w:style>
  <w:style w:type="character" w:styleId="FollowedHyperlink">
    <w:name w:val="FollowedHyperlink"/>
    <w:basedOn w:val="DefaultParagraphFont"/>
    <w:uiPriority w:val="99"/>
    <w:semiHidden/>
    <w:unhideWhenUsed/>
    <w:rsid w:val="00E775E6"/>
    <w:rPr>
      <w:color w:val="954F72" w:themeColor="followedHyperlink"/>
      <w:u w:val="single"/>
    </w:rPr>
  </w:style>
  <w:style w:type="paragraph" w:styleId="BalloonText">
    <w:name w:val="Balloon Text"/>
    <w:basedOn w:val="Normal"/>
    <w:link w:val="BalloonTextChar"/>
    <w:uiPriority w:val="99"/>
    <w:semiHidden/>
    <w:unhideWhenUsed/>
    <w:rsid w:val="005434D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434D8"/>
    <w:rPr>
      <w:rFonts w:ascii="Times New Roman" w:hAnsi="Times New Roman" w:cs="Times New Roman"/>
      <w:sz w:val="18"/>
      <w:szCs w:val="18"/>
    </w:rPr>
  </w:style>
  <w:style w:type="character" w:styleId="UnresolvedMention">
    <w:name w:val="Unresolved Mention"/>
    <w:basedOn w:val="DefaultParagraphFont"/>
    <w:uiPriority w:val="99"/>
    <w:rsid w:val="005434D8"/>
    <w:rPr>
      <w:color w:val="605E5C"/>
      <w:shd w:val="clear" w:color="auto" w:fill="E1DFDD"/>
    </w:rPr>
  </w:style>
  <w:style w:type="character" w:styleId="CommentReference">
    <w:name w:val="annotation reference"/>
    <w:basedOn w:val="DefaultParagraphFont"/>
    <w:uiPriority w:val="99"/>
    <w:semiHidden/>
    <w:unhideWhenUsed/>
    <w:rsid w:val="00D766DC"/>
    <w:rPr>
      <w:sz w:val="16"/>
      <w:szCs w:val="16"/>
    </w:rPr>
  </w:style>
  <w:style w:type="paragraph" w:styleId="CommentText">
    <w:name w:val="annotation text"/>
    <w:basedOn w:val="Normal"/>
    <w:link w:val="CommentTextChar"/>
    <w:uiPriority w:val="99"/>
    <w:semiHidden/>
    <w:unhideWhenUsed/>
    <w:rsid w:val="00D766DC"/>
    <w:pPr>
      <w:spacing w:line="240" w:lineRule="auto"/>
    </w:pPr>
    <w:rPr>
      <w:szCs w:val="20"/>
    </w:rPr>
  </w:style>
  <w:style w:type="character" w:customStyle="1" w:styleId="CommentTextChar">
    <w:name w:val="Comment Text Char"/>
    <w:basedOn w:val="DefaultParagraphFont"/>
    <w:link w:val="CommentText"/>
    <w:uiPriority w:val="99"/>
    <w:semiHidden/>
    <w:rsid w:val="00D766DC"/>
    <w:rPr>
      <w:rFonts w:ascii="Verdana" w:hAnsi="Verdana" w:cs="Arial"/>
      <w:sz w:val="20"/>
      <w:szCs w:val="20"/>
    </w:rPr>
  </w:style>
  <w:style w:type="paragraph" w:styleId="CommentSubject">
    <w:name w:val="annotation subject"/>
    <w:basedOn w:val="CommentText"/>
    <w:next w:val="CommentText"/>
    <w:link w:val="CommentSubjectChar"/>
    <w:uiPriority w:val="99"/>
    <w:semiHidden/>
    <w:unhideWhenUsed/>
    <w:rsid w:val="00D766DC"/>
    <w:rPr>
      <w:b/>
      <w:bCs/>
    </w:rPr>
  </w:style>
  <w:style w:type="character" w:customStyle="1" w:styleId="CommentSubjectChar">
    <w:name w:val="Comment Subject Char"/>
    <w:basedOn w:val="CommentTextChar"/>
    <w:link w:val="CommentSubject"/>
    <w:uiPriority w:val="99"/>
    <w:semiHidden/>
    <w:rsid w:val="00D766DC"/>
    <w:rPr>
      <w:rFonts w:ascii="Verdana" w:hAnsi="Verdana" w:cs="Arial"/>
      <w:b/>
      <w:bCs/>
      <w:sz w:val="20"/>
      <w:szCs w:val="20"/>
    </w:rPr>
  </w:style>
  <w:style w:type="paragraph" w:styleId="Revision">
    <w:name w:val="Revision"/>
    <w:hidden/>
    <w:uiPriority w:val="99"/>
    <w:semiHidden/>
    <w:rsid w:val="000E0CE1"/>
    <w:rPr>
      <w:rFonts w:ascii="Verdana" w:hAnsi="Verdana" w:cs="Arial"/>
      <w:sz w:val="20"/>
    </w:rPr>
  </w:style>
  <w:style w:type="character" w:styleId="Strong">
    <w:name w:val="Strong"/>
    <w:basedOn w:val="DefaultParagraphFont"/>
    <w:uiPriority w:val="22"/>
    <w:qFormat/>
    <w:rsid w:val="005371C4"/>
    <w:rPr>
      <w:b/>
      <w:bCs/>
    </w:rPr>
  </w:style>
  <w:style w:type="character" w:customStyle="1" w:styleId="Heading4Char">
    <w:name w:val="Heading 4 Char"/>
    <w:basedOn w:val="DefaultParagraphFont"/>
    <w:link w:val="Heading4"/>
    <w:uiPriority w:val="9"/>
    <w:rsid w:val="0045717E"/>
    <w:rPr>
      <w:rFonts w:asciiTheme="majorHAnsi" w:eastAsiaTheme="majorEastAsia" w:hAnsiTheme="majorHAnsi" w:cstheme="majorBidi"/>
      <w:i/>
      <w:iCs/>
      <w:color w:val="2E74B5" w:themeColor="accent1" w:themeShade="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440221">
      <w:bodyDiv w:val="1"/>
      <w:marLeft w:val="0"/>
      <w:marRight w:val="0"/>
      <w:marTop w:val="0"/>
      <w:marBottom w:val="0"/>
      <w:divBdr>
        <w:top w:val="none" w:sz="0" w:space="0" w:color="auto"/>
        <w:left w:val="none" w:sz="0" w:space="0" w:color="auto"/>
        <w:bottom w:val="none" w:sz="0" w:space="0" w:color="auto"/>
        <w:right w:val="none" w:sz="0" w:space="0" w:color="auto"/>
      </w:divBdr>
    </w:div>
    <w:div w:id="310184635">
      <w:bodyDiv w:val="1"/>
      <w:marLeft w:val="0"/>
      <w:marRight w:val="0"/>
      <w:marTop w:val="0"/>
      <w:marBottom w:val="0"/>
      <w:divBdr>
        <w:top w:val="none" w:sz="0" w:space="0" w:color="auto"/>
        <w:left w:val="none" w:sz="0" w:space="0" w:color="auto"/>
        <w:bottom w:val="none" w:sz="0" w:space="0" w:color="auto"/>
        <w:right w:val="none" w:sz="0" w:space="0" w:color="auto"/>
      </w:divBdr>
    </w:div>
    <w:div w:id="686105689">
      <w:bodyDiv w:val="1"/>
      <w:marLeft w:val="0"/>
      <w:marRight w:val="0"/>
      <w:marTop w:val="0"/>
      <w:marBottom w:val="0"/>
      <w:divBdr>
        <w:top w:val="none" w:sz="0" w:space="0" w:color="auto"/>
        <w:left w:val="none" w:sz="0" w:space="0" w:color="auto"/>
        <w:bottom w:val="none" w:sz="0" w:space="0" w:color="auto"/>
        <w:right w:val="none" w:sz="0" w:space="0" w:color="auto"/>
      </w:divBdr>
    </w:div>
    <w:div w:id="878007568">
      <w:bodyDiv w:val="1"/>
      <w:marLeft w:val="0"/>
      <w:marRight w:val="0"/>
      <w:marTop w:val="0"/>
      <w:marBottom w:val="0"/>
      <w:divBdr>
        <w:top w:val="none" w:sz="0" w:space="0" w:color="auto"/>
        <w:left w:val="none" w:sz="0" w:space="0" w:color="auto"/>
        <w:bottom w:val="none" w:sz="0" w:space="0" w:color="auto"/>
        <w:right w:val="none" w:sz="0" w:space="0" w:color="auto"/>
      </w:divBdr>
    </w:div>
    <w:div w:id="1284384060">
      <w:bodyDiv w:val="1"/>
      <w:marLeft w:val="0"/>
      <w:marRight w:val="0"/>
      <w:marTop w:val="0"/>
      <w:marBottom w:val="0"/>
      <w:divBdr>
        <w:top w:val="none" w:sz="0" w:space="0" w:color="auto"/>
        <w:left w:val="none" w:sz="0" w:space="0" w:color="auto"/>
        <w:bottom w:val="none" w:sz="0" w:space="0" w:color="auto"/>
        <w:right w:val="none" w:sz="0" w:space="0" w:color="auto"/>
      </w:divBdr>
    </w:div>
    <w:div w:id="1397126453">
      <w:bodyDiv w:val="1"/>
      <w:marLeft w:val="0"/>
      <w:marRight w:val="0"/>
      <w:marTop w:val="0"/>
      <w:marBottom w:val="0"/>
      <w:divBdr>
        <w:top w:val="none" w:sz="0" w:space="0" w:color="auto"/>
        <w:left w:val="none" w:sz="0" w:space="0" w:color="auto"/>
        <w:bottom w:val="none" w:sz="0" w:space="0" w:color="auto"/>
        <w:right w:val="none" w:sz="0" w:space="0" w:color="auto"/>
      </w:divBdr>
    </w:div>
    <w:div w:id="1557160455">
      <w:bodyDiv w:val="1"/>
      <w:marLeft w:val="0"/>
      <w:marRight w:val="0"/>
      <w:marTop w:val="0"/>
      <w:marBottom w:val="0"/>
      <w:divBdr>
        <w:top w:val="none" w:sz="0" w:space="0" w:color="auto"/>
        <w:left w:val="none" w:sz="0" w:space="0" w:color="auto"/>
        <w:bottom w:val="none" w:sz="0" w:space="0" w:color="auto"/>
        <w:right w:val="none" w:sz="0" w:space="0" w:color="auto"/>
      </w:divBdr>
    </w:div>
    <w:div w:id="1856728374">
      <w:bodyDiv w:val="1"/>
      <w:marLeft w:val="0"/>
      <w:marRight w:val="0"/>
      <w:marTop w:val="0"/>
      <w:marBottom w:val="0"/>
      <w:divBdr>
        <w:top w:val="none" w:sz="0" w:space="0" w:color="auto"/>
        <w:left w:val="none" w:sz="0" w:space="0" w:color="auto"/>
        <w:bottom w:val="none" w:sz="0" w:space="0" w:color="auto"/>
        <w:right w:val="none" w:sz="0" w:space="0" w:color="auto"/>
      </w:divBdr>
      <w:divsChild>
        <w:div w:id="828524428">
          <w:marLeft w:val="547"/>
          <w:marRight w:val="0"/>
          <w:marTop w:val="0"/>
          <w:marBottom w:val="0"/>
          <w:divBdr>
            <w:top w:val="none" w:sz="0" w:space="0" w:color="auto"/>
            <w:left w:val="none" w:sz="0" w:space="0" w:color="auto"/>
            <w:bottom w:val="none" w:sz="0" w:space="0" w:color="auto"/>
            <w:right w:val="none" w:sz="0" w:space="0" w:color="auto"/>
          </w:divBdr>
        </w:div>
      </w:divsChild>
    </w:div>
    <w:div w:id="1970816531">
      <w:bodyDiv w:val="1"/>
      <w:marLeft w:val="0"/>
      <w:marRight w:val="0"/>
      <w:marTop w:val="0"/>
      <w:marBottom w:val="0"/>
      <w:divBdr>
        <w:top w:val="none" w:sz="0" w:space="0" w:color="auto"/>
        <w:left w:val="none" w:sz="0" w:space="0" w:color="auto"/>
        <w:bottom w:val="none" w:sz="0" w:space="0" w:color="auto"/>
        <w:right w:val="none" w:sz="0" w:space="0" w:color="auto"/>
      </w:divBdr>
    </w:div>
    <w:div w:id="2074618270">
      <w:bodyDiv w:val="1"/>
      <w:marLeft w:val="0"/>
      <w:marRight w:val="0"/>
      <w:marTop w:val="0"/>
      <w:marBottom w:val="0"/>
      <w:divBdr>
        <w:top w:val="none" w:sz="0" w:space="0" w:color="auto"/>
        <w:left w:val="none" w:sz="0" w:space="0" w:color="auto"/>
        <w:bottom w:val="none" w:sz="0" w:space="0" w:color="auto"/>
        <w:right w:val="none" w:sz="0" w:space="0" w:color="auto"/>
      </w:divBdr>
    </w:div>
    <w:div w:id="2097095396">
      <w:bodyDiv w:val="1"/>
      <w:marLeft w:val="0"/>
      <w:marRight w:val="0"/>
      <w:marTop w:val="0"/>
      <w:marBottom w:val="0"/>
      <w:divBdr>
        <w:top w:val="none" w:sz="0" w:space="0" w:color="auto"/>
        <w:left w:val="none" w:sz="0" w:space="0" w:color="auto"/>
        <w:bottom w:val="none" w:sz="0" w:space="0" w:color="auto"/>
        <w:right w:val="none" w:sz="0" w:space="0" w:color="auto"/>
      </w:divBdr>
    </w:div>
    <w:div w:id="21194440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y.anytimefitness.com/library/proforma" TargetMode="Externa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diagramLayout" Target="diagrams/layout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diagramData" Target="diagrams/data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microsoft.com/office/2007/relationships/diagramDrawing" Target="diagrams/drawing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diagramColors" Target="diagrams/colors1.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diagramQuickStyle" Target="diagrams/quickStyle1.xml"/><Relationship Id="rId27" Type="http://schemas.openxmlformats.org/officeDocument/2006/relationships/hyperlink" Target="https://academy.anytimefitness.com/library/proform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AA42082-5EC2-3D43-8403-A941B329D8AA}" type="doc">
      <dgm:prSet loTypeId="urn:microsoft.com/office/officeart/2005/8/layout/radial6" loCatId="" qsTypeId="urn:microsoft.com/office/officeart/2005/8/quickstyle/simple1" qsCatId="simple" csTypeId="urn:microsoft.com/office/officeart/2005/8/colors/accent1_2" csCatId="accent1" phldr="1"/>
      <dgm:spPr/>
      <dgm:t>
        <a:bodyPr/>
        <a:lstStyle/>
        <a:p>
          <a:endParaRPr lang="en-US"/>
        </a:p>
      </dgm:t>
    </dgm:pt>
    <dgm:pt modelId="{A127DC10-77A7-4A47-8593-55CC3240A977}">
      <dgm:prSet phldrT="[Text]"/>
      <dgm:spPr>
        <a:solidFill>
          <a:srgbClr val="9ACB3B"/>
        </a:solidFill>
        <a:ln>
          <a:noFill/>
        </a:ln>
      </dgm:spPr>
      <dgm:t>
        <a:bodyPr/>
        <a:lstStyle/>
        <a:p>
          <a:pPr algn="ctr">
            <a:lnSpc>
              <a:spcPct val="120000"/>
            </a:lnSpc>
          </a:pPr>
          <a:r>
            <a:rPr lang="en-US">
              <a:latin typeface="Arial" charset="0"/>
              <a:ea typeface="Arial" charset="0"/>
              <a:cs typeface="Arial" charset="0"/>
            </a:rPr>
            <a:t>Anytime Fitness Franchise Support</a:t>
          </a:r>
        </a:p>
      </dgm:t>
    </dgm:pt>
    <dgm:pt modelId="{5C307115-8FE8-1E43-9318-EB31588D0ABE}" type="parTrans" cxnId="{8129208A-C107-AF41-BE2A-795E8106F801}">
      <dgm:prSet/>
      <dgm:spPr/>
      <dgm:t>
        <a:bodyPr/>
        <a:lstStyle/>
        <a:p>
          <a:pPr algn="ctr">
            <a:lnSpc>
              <a:spcPct val="120000"/>
            </a:lnSpc>
          </a:pPr>
          <a:endParaRPr lang="en-US">
            <a:latin typeface="Arial" charset="0"/>
            <a:ea typeface="Arial" charset="0"/>
            <a:cs typeface="Arial" charset="0"/>
          </a:endParaRPr>
        </a:p>
      </dgm:t>
    </dgm:pt>
    <dgm:pt modelId="{7A02127D-57F1-7C4D-9918-2ED4927100A1}" type="sibTrans" cxnId="{8129208A-C107-AF41-BE2A-795E8106F801}">
      <dgm:prSet/>
      <dgm:spPr/>
      <dgm:t>
        <a:bodyPr/>
        <a:lstStyle/>
        <a:p>
          <a:pPr algn="ctr">
            <a:lnSpc>
              <a:spcPct val="120000"/>
            </a:lnSpc>
          </a:pPr>
          <a:endParaRPr lang="en-US">
            <a:latin typeface="Arial" charset="0"/>
            <a:ea typeface="Arial" charset="0"/>
            <a:cs typeface="Arial" charset="0"/>
          </a:endParaRPr>
        </a:p>
      </dgm:t>
    </dgm:pt>
    <dgm:pt modelId="{9D60F3B8-40E1-D94C-B08A-E27969EA42BA}">
      <dgm:prSet phldrT="[Text]"/>
      <dgm:spPr>
        <a:solidFill>
          <a:srgbClr val="7A68AE"/>
        </a:solidFill>
        <a:ln>
          <a:noFill/>
        </a:ln>
      </dgm:spPr>
      <dgm:t>
        <a:bodyPr/>
        <a:lstStyle/>
        <a:p>
          <a:pPr algn="ctr">
            <a:lnSpc>
              <a:spcPct val="120000"/>
            </a:lnSpc>
          </a:pPr>
          <a:r>
            <a:rPr lang="en-US">
              <a:latin typeface="Arial" charset="0"/>
              <a:ea typeface="Arial" charset="0"/>
              <a:cs typeface="Arial" charset="0"/>
            </a:rPr>
            <a:t>AF Training Workshops</a:t>
          </a:r>
        </a:p>
      </dgm:t>
    </dgm:pt>
    <dgm:pt modelId="{726EE14B-1C9F-2543-BEE4-7383A0A88B79}" type="parTrans" cxnId="{F308DE64-6A56-7A4F-AB06-45DA812932FA}">
      <dgm:prSet/>
      <dgm:spPr/>
      <dgm:t>
        <a:bodyPr/>
        <a:lstStyle/>
        <a:p>
          <a:pPr algn="ctr">
            <a:lnSpc>
              <a:spcPct val="120000"/>
            </a:lnSpc>
          </a:pPr>
          <a:endParaRPr lang="en-US">
            <a:latin typeface="Arial" charset="0"/>
            <a:ea typeface="Arial" charset="0"/>
            <a:cs typeface="Arial" charset="0"/>
          </a:endParaRPr>
        </a:p>
      </dgm:t>
    </dgm:pt>
    <dgm:pt modelId="{4278A272-4113-2E47-900F-23A12447E772}" type="sibTrans" cxnId="{F308DE64-6A56-7A4F-AB06-45DA812932FA}">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754B39F1-7A75-7C42-911D-F1FC0D146E2D}">
      <dgm:prSet phldrT="[Text]"/>
      <dgm:spPr>
        <a:solidFill>
          <a:srgbClr val="7A68AE"/>
        </a:solidFill>
        <a:ln>
          <a:noFill/>
        </a:ln>
      </dgm:spPr>
      <dgm:t>
        <a:bodyPr/>
        <a:lstStyle/>
        <a:p>
          <a:pPr algn="ctr">
            <a:lnSpc>
              <a:spcPct val="120000"/>
            </a:lnSpc>
          </a:pPr>
          <a:r>
            <a:rPr lang="en-US">
              <a:latin typeface="Arial" charset="0"/>
              <a:ea typeface="Arial" charset="0"/>
              <a:cs typeface="Arial" charset="0"/>
            </a:rPr>
            <a:t>Classroom Training: Vitals, NFT</a:t>
          </a:r>
        </a:p>
      </dgm:t>
    </dgm:pt>
    <dgm:pt modelId="{D4F67495-F91C-2B45-BF39-0E1DDDDF94EE}" type="parTrans" cxnId="{C1ACE2EE-0DA8-6248-BD8F-8C53CD5A2CD4}">
      <dgm:prSet/>
      <dgm:spPr/>
      <dgm:t>
        <a:bodyPr/>
        <a:lstStyle/>
        <a:p>
          <a:pPr algn="ctr">
            <a:lnSpc>
              <a:spcPct val="120000"/>
            </a:lnSpc>
          </a:pPr>
          <a:endParaRPr lang="en-US">
            <a:latin typeface="Arial" charset="0"/>
            <a:ea typeface="Arial" charset="0"/>
            <a:cs typeface="Arial" charset="0"/>
          </a:endParaRPr>
        </a:p>
      </dgm:t>
    </dgm:pt>
    <dgm:pt modelId="{25959BAF-FF69-0E4C-A1E4-9872D594BB3D}" type="sibTrans" cxnId="{C1ACE2EE-0DA8-6248-BD8F-8C53CD5A2CD4}">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64DB4BDD-4F29-1B49-A3A2-2386F48EE372}">
      <dgm:prSet phldrT="[Text]"/>
      <dgm:spPr>
        <a:solidFill>
          <a:srgbClr val="7A68AE"/>
        </a:solidFill>
        <a:ln>
          <a:noFill/>
        </a:ln>
      </dgm:spPr>
      <dgm:t>
        <a:bodyPr/>
        <a:lstStyle/>
        <a:p>
          <a:pPr algn="ctr">
            <a:lnSpc>
              <a:spcPct val="120000"/>
            </a:lnSpc>
          </a:pPr>
          <a:r>
            <a:rPr lang="en-US">
              <a:latin typeface="Arial" charset="0"/>
              <a:ea typeface="Arial" charset="0"/>
              <a:cs typeface="Arial" charset="0"/>
            </a:rPr>
            <a:t>Biennial Conference</a:t>
          </a:r>
        </a:p>
      </dgm:t>
    </dgm:pt>
    <dgm:pt modelId="{91B4EA3A-B2C4-9D4E-BF6B-5954F07A1C7F}" type="parTrans" cxnId="{2C4D516E-69CE-464C-89C2-7BFEE4D3A68C}">
      <dgm:prSet/>
      <dgm:spPr/>
      <dgm:t>
        <a:bodyPr/>
        <a:lstStyle/>
        <a:p>
          <a:pPr algn="ctr">
            <a:lnSpc>
              <a:spcPct val="120000"/>
            </a:lnSpc>
          </a:pPr>
          <a:endParaRPr lang="en-US">
            <a:latin typeface="Arial" charset="0"/>
            <a:ea typeface="Arial" charset="0"/>
            <a:cs typeface="Arial" charset="0"/>
          </a:endParaRPr>
        </a:p>
      </dgm:t>
    </dgm:pt>
    <dgm:pt modelId="{45444C8D-F94D-9845-ADDA-20EDA2AF6D46}" type="sibTrans" cxnId="{2C4D516E-69CE-464C-89C2-7BFEE4D3A68C}">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82F001B1-52D6-3A44-A5E7-AACC8F05C9CE}">
      <dgm:prSet phldrT="[Text]"/>
      <dgm:spPr>
        <a:solidFill>
          <a:srgbClr val="7A68AE"/>
        </a:solidFill>
        <a:ln>
          <a:noFill/>
        </a:ln>
      </dgm:spPr>
      <dgm:t>
        <a:bodyPr/>
        <a:lstStyle/>
        <a:p>
          <a:pPr algn="ctr">
            <a:lnSpc>
              <a:spcPct val="120000"/>
            </a:lnSpc>
          </a:pPr>
          <a:r>
            <a:rPr lang="en-US">
              <a:latin typeface="Arial" charset="0"/>
              <a:ea typeface="Arial" charset="0"/>
              <a:cs typeface="Arial" charset="0"/>
            </a:rPr>
            <a:t>In-club Training Options</a:t>
          </a:r>
        </a:p>
      </dgm:t>
    </dgm:pt>
    <dgm:pt modelId="{C1A77EC7-BDD9-8548-96E2-BB41C2920BA7}" type="parTrans" cxnId="{27A7FC59-49ED-4941-95E4-4A5FBDBE026B}">
      <dgm:prSet/>
      <dgm:spPr/>
      <dgm:t>
        <a:bodyPr/>
        <a:lstStyle/>
        <a:p>
          <a:pPr algn="ctr">
            <a:lnSpc>
              <a:spcPct val="120000"/>
            </a:lnSpc>
          </a:pPr>
          <a:endParaRPr lang="en-US">
            <a:latin typeface="Arial" charset="0"/>
            <a:ea typeface="Arial" charset="0"/>
            <a:cs typeface="Arial" charset="0"/>
          </a:endParaRPr>
        </a:p>
      </dgm:t>
    </dgm:pt>
    <dgm:pt modelId="{28618D61-E35D-E742-984B-B595AAB83E1D}" type="sibTrans" cxnId="{27A7FC59-49ED-4941-95E4-4A5FBDBE026B}">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F4ED5A96-25C6-6B40-9EE7-3F25BB2D13A4}">
      <dgm:prSet phldrT="[Text]"/>
      <dgm:spPr>
        <a:solidFill>
          <a:srgbClr val="7A68AE"/>
        </a:solidFill>
        <a:ln>
          <a:noFill/>
        </a:ln>
      </dgm:spPr>
      <dgm:t>
        <a:bodyPr/>
        <a:lstStyle/>
        <a:p>
          <a:pPr algn="ctr">
            <a:lnSpc>
              <a:spcPct val="120000"/>
            </a:lnSpc>
          </a:pPr>
          <a:r>
            <a:rPr lang="en-US">
              <a:latin typeface="Arial" charset="0"/>
              <a:ea typeface="Arial" charset="0"/>
              <a:cs typeface="Arial" charset="0"/>
            </a:rPr>
            <a:t>Dashboard + Knowledge Base</a:t>
          </a:r>
        </a:p>
      </dgm:t>
    </dgm:pt>
    <dgm:pt modelId="{F9F19903-BE30-5045-A278-9DE74BB75610}" type="parTrans" cxnId="{E51D70AA-6043-E148-B648-17523B587CB4}">
      <dgm:prSet/>
      <dgm:spPr/>
      <dgm:t>
        <a:bodyPr/>
        <a:lstStyle/>
        <a:p>
          <a:pPr algn="ctr">
            <a:lnSpc>
              <a:spcPct val="120000"/>
            </a:lnSpc>
          </a:pPr>
          <a:endParaRPr lang="en-US">
            <a:latin typeface="Arial" charset="0"/>
            <a:ea typeface="Arial" charset="0"/>
            <a:cs typeface="Arial" charset="0"/>
          </a:endParaRPr>
        </a:p>
      </dgm:t>
    </dgm:pt>
    <dgm:pt modelId="{03085FB3-7152-6645-BC9B-545253FFF379}" type="sibTrans" cxnId="{E51D70AA-6043-E148-B648-17523B587CB4}">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43F842AC-3001-224A-A442-96D9BA47B9F4}">
      <dgm:prSet phldrT="[Text]"/>
      <dgm:spPr>
        <a:solidFill>
          <a:srgbClr val="7A68AE"/>
        </a:solidFill>
        <a:ln>
          <a:noFill/>
        </a:ln>
      </dgm:spPr>
      <dgm:t>
        <a:bodyPr/>
        <a:lstStyle/>
        <a:p>
          <a:r>
            <a:rPr lang="en-US">
              <a:latin typeface="Arial" charset="0"/>
              <a:ea typeface="Arial" charset="0"/>
              <a:cs typeface="Arial" charset="0"/>
            </a:rPr>
            <a:t>Franchise</a:t>
          </a:r>
        </a:p>
        <a:p>
          <a:r>
            <a:rPr lang="en-US">
              <a:latin typeface="Arial" charset="0"/>
              <a:ea typeface="Arial" charset="0"/>
              <a:cs typeface="Arial" charset="0"/>
            </a:rPr>
            <a:t>Business</a:t>
          </a:r>
        </a:p>
        <a:p>
          <a:r>
            <a:rPr lang="en-US">
              <a:latin typeface="Arial" charset="0"/>
              <a:ea typeface="Arial" charset="0"/>
              <a:cs typeface="Arial" charset="0"/>
            </a:rPr>
            <a:t>Consultant</a:t>
          </a:r>
        </a:p>
      </dgm:t>
    </dgm:pt>
    <dgm:pt modelId="{95F10FC8-42D6-2C41-AEA4-1ED16775F105}" type="parTrans" cxnId="{314A3E7A-BE08-C14D-BE5F-A048C3D90B45}">
      <dgm:prSet/>
      <dgm:spPr/>
      <dgm:t>
        <a:bodyPr/>
        <a:lstStyle/>
        <a:p>
          <a:endParaRPr lang="en-US"/>
        </a:p>
      </dgm:t>
    </dgm:pt>
    <dgm:pt modelId="{3B4CEC77-1E40-374B-B909-28441BC7B178}" type="sibTrans" cxnId="{314A3E7A-BE08-C14D-BE5F-A048C3D90B45}">
      <dgm:prSet/>
      <dgm:spPr/>
      <dgm:t>
        <a:bodyPr/>
        <a:lstStyle/>
        <a:p>
          <a:endParaRPr lang="en-US"/>
        </a:p>
      </dgm:t>
    </dgm:pt>
    <dgm:pt modelId="{17431AD2-D19C-264A-ACBF-B63A82AFFEC2}" type="pres">
      <dgm:prSet presAssocID="{EAA42082-5EC2-3D43-8403-A941B329D8AA}" presName="Name0" presStyleCnt="0">
        <dgm:presLayoutVars>
          <dgm:chMax val="1"/>
          <dgm:dir/>
          <dgm:animLvl val="ctr"/>
          <dgm:resizeHandles val="exact"/>
        </dgm:presLayoutVars>
      </dgm:prSet>
      <dgm:spPr/>
    </dgm:pt>
    <dgm:pt modelId="{1753A41C-8859-894B-8694-EC25606FDF2B}" type="pres">
      <dgm:prSet presAssocID="{A127DC10-77A7-4A47-8593-55CC3240A977}" presName="centerShape" presStyleLbl="node0" presStyleIdx="0" presStyleCnt="1"/>
      <dgm:spPr/>
    </dgm:pt>
    <dgm:pt modelId="{1854DF81-60D8-074B-92DD-95754AA0CC7F}" type="pres">
      <dgm:prSet presAssocID="{43F842AC-3001-224A-A442-96D9BA47B9F4}" presName="node" presStyleLbl="node1" presStyleIdx="0" presStyleCnt="6">
        <dgm:presLayoutVars>
          <dgm:bulletEnabled val="1"/>
        </dgm:presLayoutVars>
      </dgm:prSet>
      <dgm:spPr/>
    </dgm:pt>
    <dgm:pt modelId="{20C1DD9F-8FFF-1142-9746-A9670EFEF686}" type="pres">
      <dgm:prSet presAssocID="{43F842AC-3001-224A-A442-96D9BA47B9F4}" presName="dummy" presStyleCnt="0"/>
      <dgm:spPr/>
    </dgm:pt>
    <dgm:pt modelId="{55D6FB8D-0485-D943-AD48-3E8B68CF806F}" type="pres">
      <dgm:prSet presAssocID="{3B4CEC77-1E40-374B-B909-28441BC7B178}" presName="sibTrans" presStyleLbl="sibTrans2D1" presStyleIdx="0" presStyleCnt="6"/>
      <dgm:spPr/>
    </dgm:pt>
    <dgm:pt modelId="{B2C106F8-ECAC-E747-8C66-143AEFC8E91B}" type="pres">
      <dgm:prSet presAssocID="{82F001B1-52D6-3A44-A5E7-AACC8F05C9CE}" presName="node" presStyleLbl="node1" presStyleIdx="1" presStyleCnt="6">
        <dgm:presLayoutVars>
          <dgm:bulletEnabled val="1"/>
        </dgm:presLayoutVars>
      </dgm:prSet>
      <dgm:spPr/>
    </dgm:pt>
    <dgm:pt modelId="{40C21E89-EF8A-A94C-AC1F-F2E756B6E223}" type="pres">
      <dgm:prSet presAssocID="{82F001B1-52D6-3A44-A5E7-AACC8F05C9CE}" presName="dummy" presStyleCnt="0"/>
      <dgm:spPr/>
    </dgm:pt>
    <dgm:pt modelId="{2748CF7F-4492-C14D-A2F7-1E739E86E746}" type="pres">
      <dgm:prSet presAssocID="{28618D61-E35D-E742-984B-B595AAB83E1D}" presName="sibTrans" presStyleLbl="sibTrans2D1" presStyleIdx="1" presStyleCnt="6"/>
      <dgm:spPr/>
    </dgm:pt>
    <dgm:pt modelId="{0BDB35D0-CA24-FA47-AFB2-32F11526E212}" type="pres">
      <dgm:prSet presAssocID="{F4ED5A96-25C6-6B40-9EE7-3F25BB2D13A4}" presName="node" presStyleLbl="node1" presStyleIdx="2" presStyleCnt="6">
        <dgm:presLayoutVars>
          <dgm:bulletEnabled val="1"/>
        </dgm:presLayoutVars>
      </dgm:prSet>
      <dgm:spPr/>
    </dgm:pt>
    <dgm:pt modelId="{05C01EE0-7C4E-3B4F-A4FC-8C19179B6E20}" type="pres">
      <dgm:prSet presAssocID="{F4ED5A96-25C6-6B40-9EE7-3F25BB2D13A4}" presName="dummy" presStyleCnt="0"/>
      <dgm:spPr/>
    </dgm:pt>
    <dgm:pt modelId="{EFFA5B5A-57EF-BB40-A974-45B0FFA1EF9F}" type="pres">
      <dgm:prSet presAssocID="{03085FB3-7152-6645-BC9B-545253FFF379}" presName="sibTrans" presStyleLbl="sibTrans2D1" presStyleIdx="2" presStyleCnt="6"/>
      <dgm:spPr/>
    </dgm:pt>
    <dgm:pt modelId="{0540E4D6-2039-8C48-943A-4DC4CD8F427C}" type="pres">
      <dgm:prSet presAssocID="{9D60F3B8-40E1-D94C-B08A-E27969EA42BA}" presName="node" presStyleLbl="node1" presStyleIdx="3" presStyleCnt="6">
        <dgm:presLayoutVars>
          <dgm:bulletEnabled val="1"/>
        </dgm:presLayoutVars>
      </dgm:prSet>
      <dgm:spPr/>
    </dgm:pt>
    <dgm:pt modelId="{84233042-8223-4945-A0E0-F0EEC7ECC566}" type="pres">
      <dgm:prSet presAssocID="{9D60F3B8-40E1-D94C-B08A-E27969EA42BA}" presName="dummy" presStyleCnt="0"/>
      <dgm:spPr/>
    </dgm:pt>
    <dgm:pt modelId="{624C887F-BE4D-9B40-AF11-64C282127614}" type="pres">
      <dgm:prSet presAssocID="{4278A272-4113-2E47-900F-23A12447E772}" presName="sibTrans" presStyleLbl="sibTrans2D1" presStyleIdx="3" presStyleCnt="6"/>
      <dgm:spPr/>
    </dgm:pt>
    <dgm:pt modelId="{DC9A43FA-75D6-D646-964A-92300BC79DEA}" type="pres">
      <dgm:prSet presAssocID="{754B39F1-7A75-7C42-911D-F1FC0D146E2D}" presName="node" presStyleLbl="node1" presStyleIdx="4" presStyleCnt="6">
        <dgm:presLayoutVars>
          <dgm:bulletEnabled val="1"/>
        </dgm:presLayoutVars>
      </dgm:prSet>
      <dgm:spPr/>
    </dgm:pt>
    <dgm:pt modelId="{2C456393-9733-BD40-A3F1-747A251D860A}" type="pres">
      <dgm:prSet presAssocID="{754B39F1-7A75-7C42-911D-F1FC0D146E2D}" presName="dummy" presStyleCnt="0"/>
      <dgm:spPr/>
    </dgm:pt>
    <dgm:pt modelId="{692D101C-8E1A-6E4B-ACCD-0F0FA5740DE5}" type="pres">
      <dgm:prSet presAssocID="{25959BAF-FF69-0E4C-A1E4-9872D594BB3D}" presName="sibTrans" presStyleLbl="sibTrans2D1" presStyleIdx="4" presStyleCnt="6"/>
      <dgm:spPr/>
    </dgm:pt>
    <dgm:pt modelId="{6FF363DC-E9E0-B542-A0BA-90B777CDE0B4}" type="pres">
      <dgm:prSet presAssocID="{64DB4BDD-4F29-1B49-A3A2-2386F48EE372}" presName="node" presStyleLbl="node1" presStyleIdx="5" presStyleCnt="6">
        <dgm:presLayoutVars>
          <dgm:bulletEnabled val="1"/>
        </dgm:presLayoutVars>
      </dgm:prSet>
      <dgm:spPr/>
    </dgm:pt>
    <dgm:pt modelId="{B7658410-3009-3141-B5CD-9B95E53BFC80}" type="pres">
      <dgm:prSet presAssocID="{64DB4BDD-4F29-1B49-A3A2-2386F48EE372}" presName="dummy" presStyleCnt="0"/>
      <dgm:spPr/>
    </dgm:pt>
    <dgm:pt modelId="{9BA65267-4518-ED4E-8E25-DC5B913F2DBD}" type="pres">
      <dgm:prSet presAssocID="{45444C8D-F94D-9845-ADDA-20EDA2AF6D46}" presName="sibTrans" presStyleLbl="sibTrans2D1" presStyleIdx="5" presStyleCnt="6"/>
      <dgm:spPr/>
    </dgm:pt>
  </dgm:ptLst>
  <dgm:cxnLst>
    <dgm:cxn modelId="{339D5905-6F17-E547-AB49-C0F4AC490B55}" type="presOf" srcId="{82F001B1-52D6-3A44-A5E7-AACC8F05C9CE}" destId="{B2C106F8-ECAC-E747-8C66-143AEFC8E91B}" srcOrd="0" destOrd="0" presId="urn:microsoft.com/office/officeart/2005/8/layout/radial6"/>
    <dgm:cxn modelId="{964BA80F-18F4-C943-B3FF-59BE9911FFC7}" type="presOf" srcId="{9D60F3B8-40E1-D94C-B08A-E27969EA42BA}" destId="{0540E4D6-2039-8C48-943A-4DC4CD8F427C}" srcOrd="0" destOrd="0" presId="urn:microsoft.com/office/officeart/2005/8/layout/radial6"/>
    <dgm:cxn modelId="{E4E37B13-ED43-6C46-8F93-97BCE118A1DF}" type="presOf" srcId="{64DB4BDD-4F29-1B49-A3A2-2386F48EE372}" destId="{6FF363DC-E9E0-B542-A0BA-90B777CDE0B4}" srcOrd="0" destOrd="0" presId="urn:microsoft.com/office/officeart/2005/8/layout/radial6"/>
    <dgm:cxn modelId="{CFD0051A-A105-E944-91CE-6FB6B9BE3CA4}" type="presOf" srcId="{28618D61-E35D-E742-984B-B595AAB83E1D}" destId="{2748CF7F-4492-C14D-A2F7-1E739E86E746}" srcOrd="0" destOrd="0" presId="urn:microsoft.com/office/officeart/2005/8/layout/radial6"/>
    <dgm:cxn modelId="{49B4CE2A-ECC5-5645-8639-39D936A4CD16}" type="presOf" srcId="{43F842AC-3001-224A-A442-96D9BA47B9F4}" destId="{1854DF81-60D8-074B-92DD-95754AA0CC7F}" srcOrd="0" destOrd="0" presId="urn:microsoft.com/office/officeart/2005/8/layout/radial6"/>
    <dgm:cxn modelId="{D150E730-F5ED-EB4E-9FC6-4E05D393277C}" type="presOf" srcId="{25959BAF-FF69-0E4C-A1E4-9872D594BB3D}" destId="{692D101C-8E1A-6E4B-ACCD-0F0FA5740DE5}" srcOrd="0" destOrd="0" presId="urn:microsoft.com/office/officeart/2005/8/layout/radial6"/>
    <dgm:cxn modelId="{5CB1F333-46CD-744A-BA21-4F9C9EA69357}" type="presOf" srcId="{A127DC10-77A7-4A47-8593-55CC3240A977}" destId="{1753A41C-8859-894B-8694-EC25606FDF2B}" srcOrd="0" destOrd="0" presId="urn:microsoft.com/office/officeart/2005/8/layout/radial6"/>
    <dgm:cxn modelId="{2021DC36-F71E-D341-BA3F-1F7A8BB840CA}" type="presOf" srcId="{45444C8D-F94D-9845-ADDA-20EDA2AF6D46}" destId="{9BA65267-4518-ED4E-8E25-DC5B913F2DBD}" srcOrd="0" destOrd="0" presId="urn:microsoft.com/office/officeart/2005/8/layout/radial6"/>
    <dgm:cxn modelId="{27A7FC59-49ED-4941-95E4-4A5FBDBE026B}" srcId="{A127DC10-77A7-4A47-8593-55CC3240A977}" destId="{82F001B1-52D6-3A44-A5E7-AACC8F05C9CE}" srcOrd="1" destOrd="0" parTransId="{C1A77EC7-BDD9-8548-96E2-BB41C2920BA7}" sibTransId="{28618D61-E35D-E742-984B-B595AAB83E1D}"/>
    <dgm:cxn modelId="{F308DE64-6A56-7A4F-AB06-45DA812932FA}" srcId="{A127DC10-77A7-4A47-8593-55CC3240A977}" destId="{9D60F3B8-40E1-D94C-B08A-E27969EA42BA}" srcOrd="3" destOrd="0" parTransId="{726EE14B-1C9F-2543-BEE4-7383A0A88B79}" sibTransId="{4278A272-4113-2E47-900F-23A12447E772}"/>
    <dgm:cxn modelId="{53B76B69-160F-7344-9734-204308E47E69}" type="presOf" srcId="{03085FB3-7152-6645-BC9B-545253FFF379}" destId="{EFFA5B5A-57EF-BB40-A974-45B0FFA1EF9F}" srcOrd="0" destOrd="0" presId="urn:microsoft.com/office/officeart/2005/8/layout/radial6"/>
    <dgm:cxn modelId="{2C4D516E-69CE-464C-89C2-7BFEE4D3A68C}" srcId="{A127DC10-77A7-4A47-8593-55CC3240A977}" destId="{64DB4BDD-4F29-1B49-A3A2-2386F48EE372}" srcOrd="5" destOrd="0" parTransId="{91B4EA3A-B2C4-9D4E-BF6B-5954F07A1C7F}" sibTransId="{45444C8D-F94D-9845-ADDA-20EDA2AF6D46}"/>
    <dgm:cxn modelId="{49C4B16E-94A3-EA4C-A3C7-AA1B4862B7D8}" type="presOf" srcId="{3B4CEC77-1E40-374B-B909-28441BC7B178}" destId="{55D6FB8D-0485-D943-AD48-3E8B68CF806F}" srcOrd="0" destOrd="0" presId="urn:microsoft.com/office/officeart/2005/8/layout/radial6"/>
    <dgm:cxn modelId="{314A3E7A-BE08-C14D-BE5F-A048C3D90B45}" srcId="{A127DC10-77A7-4A47-8593-55CC3240A977}" destId="{43F842AC-3001-224A-A442-96D9BA47B9F4}" srcOrd="0" destOrd="0" parTransId="{95F10FC8-42D6-2C41-AEA4-1ED16775F105}" sibTransId="{3B4CEC77-1E40-374B-B909-28441BC7B178}"/>
    <dgm:cxn modelId="{A8E8E17D-2D90-EE4A-BBB0-C5EA05734695}" type="presOf" srcId="{4278A272-4113-2E47-900F-23A12447E772}" destId="{624C887F-BE4D-9B40-AF11-64C282127614}" srcOrd="0" destOrd="0" presId="urn:microsoft.com/office/officeart/2005/8/layout/radial6"/>
    <dgm:cxn modelId="{8EFAA680-D753-0845-ABF6-342A31D293C1}" type="presOf" srcId="{EAA42082-5EC2-3D43-8403-A941B329D8AA}" destId="{17431AD2-D19C-264A-ACBF-B63A82AFFEC2}" srcOrd="0" destOrd="0" presId="urn:microsoft.com/office/officeart/2005/8/layout/radial6"/>
    <dgm:cxn modelId="{8129208A-C107-AF41-BE2A-795E8106F801}" srcId="{EAA42082-5EC2-3D43-8403-A941B329D8AA}" destId="{A127DC10-77A7-4A47-8593-55CC3240A977}" srcOrd="0" destOrd="0" parTransId="{5C307115-8FE8-1E43-9318-EB31588D0ABE}" sibTransId="{7A02127D-57F1-7C4D-9918-2ED4927100A1}"/>
    <dgm:cxn modelId="{E51D70AA-6043-E148-B648-17523B587CB4}" srcId="{A127DC10-77A7-4A47-8593-55CC3240A977}" destId="{F4ED5A96-25C6-6B40-9EE7-3F25BB2D13A4}" srcOrd="2" destOrd="0" parTransId="{F9F19903-BE30-5045-A278-9DE74BB75610}" sibTransId="{03085FB3-7152-6645-BC9B-545253FFF379}"/>
    <dgm:cxn modelId="{12C094C6-1F48-4C41-960D-280C087101CC}" type="presOf" srcId="{F4ED5A96-25C6-6B40-9EE7-3F25BB2D13A4}" destId="{0BDB35D0-CA24-FA47-AFB2-32F11526E212}" srcOrd="0" destOrd="0" presId="urn:microsoft.com/office/officeart/2005/8/layout/radial6"/>
    <dgm:cxn modelId="{E28F62E9-C317-F941-83B7-BE58A8224734}" type="presOf" srcId="{754B39F1-7A75-7C42-911D-F1FC0D146E2D}" destId="{DC9A43FA-75D6-D646-964A-92300BC79DEA}" srcOrd="0" destOrd="0" presId="urn:microsoft.com/office/officeart/2005/8/layout/radial6"/>
    <dgm:cxn modelId="{C1ACE2EE-0DA8-6248-BD8F-8C53CD5A2CD4}" srcId="{A127DC10-77A7-4A47-8593-55CC3240A977}" destId="{754B39F1-7A75-7C42-911D-F1FC0D146E2D}" srcOrd="4" destOrd="0" parTransId="{D4F67495-F91C-2B45-BF39-0E1DDDDF94EE}" sibTransId="{25959BAF-FF69-0E4C-A1E4-9872D594BB3D}"/>
    <dgm:cxn modelId="{0484C7CC-94D5-4249-825B-54671B2996EF}" type="presParOf" srcId="{17431AD2-D19C-264A-ACBF-B63A82AFFEC2}" destId="{1753A41C-8859-894B-8694-EC25606FDF2B}" srcOrd="0" destOrd="0" presId="urn:microsoft.com/office/officeart/2005/8/layout/radial6"/>
    <dgm:cxn modelId="{EB8BD2F1-7196-F64A-87C3-2E7727901895}" type="presParOf" srcId="{17431AD2-D19C-264A-ACBF-B63A82AFFEC2}" destId="{1854DF81-60D8-074B-92DD-95754AA0CC7F}" srcOrd="1" destOrd="0" presId="urn:microsoft.com/office/officeart/2005/8/layout/radial6"/>
    <dgm:cxn modelId="{CD1B210C-4C57-484D-B527-20E925D6E8A1}" type="presParOf" srcId="{17431AD2-D19C-264A-ACBF-B63A82AFFEC2}" destId="{20C1DD9F-8FFF-1142-9746-A9670EFEF686}" srcOrd="2" destOrd="0" presId="urn:microsoft.com/office/officeart/2005/8/layout/radial6"/>
    <dgm:cxn modelId="{E251E1C5-3771-324A-AA7E-B723903117BB}" type="presParOf" srcId="{17431AD2-D19C-264A-ACBF-B63A82AFFEC2}" destId="{55D6FB8D-0485-D943-AD48-3E8B68CF806F}" srcOrd="3" destOrd="0" presId="urn:microsoft.com/office/officeart/2005/8/layout/radial6"/>
    <dgm:cxn modelId="{ED64A0B8-360C-144B-85A9-ACA03160E218}" type="presParOf" srcId="{17431AD2-D19C-264A-ACBF-B63A82AFFEC2}" destId="{B2C106F8-ECAC-E747-8C66-143AEFC8E91B}" srcOrd="4" destOrd="0" presId="urn:microsoft.com/office/officeart/2005/8/layout/radial6"/>
    <dgm:cxn modelId="{72C9D04F-4896-304C-957E-FB7E6B91BEBA}" type="presParOf" srcId="{17431AD2-D19C-264A-ACBF-B63A82AFFEC2}" destId="{40C21E89-EF8A-A94C-AC1F-F2E756B6E223}" srcOrd="5" destOrd="0" presId="urn:microsoft.com/office/officeart/2005/8/layout/radial6"/>
    <dgm:cxn modelId="{C3EDD4D3-9DEE-ED41-8CCF-5AF3D3AE260B}" type="presParOf" srcId="{17431AD2-D19C-264A-ACBF-B63A82AFFEC2}" destId="{2748CF7F-4492-C14D-A2F7-1E739E86E746}" srcOrd="6" destOrd="0" presId="urn:microsoft.com/office/officeart/2005/8/layout/radial6"/>
    <dgm:cxn modelId="{320B6D6A-EBBA-EF4C-A747-57BA00F0746D}" type="presParOf" srcId="{17431AD2-D19C-264A-ACBF-B63A82AFFEC2}" destId="{0BDB35D0-CA24-FA47-AFB2-32F11526E212}" srcOrd="7" destOrd="0" presId="urn:microsoft.com/office/officeart/2005/8/layout/radial6"/>
    <dgm:cxn modelId="{922DB455-4108-C542-AA29-36CE01CC11ED}" type="presParOf" srcId="{17431AD2-D19C-264A-ACBF-B63A82AFFEC2}" destId="{05C01EE0-7C4E-3B4F-A4FC-8C19179B6E20}" srcOrd="8" destOrd="0" presId="urn:microsoft.com/office/officeart/2005/8/layout/radial6"/>
    <dgm:cxn modelId="{5FF4BCDC-8402-3E40-B9CF-E44198548829}" type="presParOf" srcId="{17431AD2-D19C-264A-ACBF-B63A82AFFEC2}" destId="{EFFA5B5A-57EF-BB40-A974-45B0FFA1EF9F}" srcOrd="9" destOrd="0" presId="urn:microsoft.com/office/officeart/2005/8/layout/radial6"/>
    <dgm:cxn modelId="{A326DD46-223B-EE46-89DD-E681C82A310E}" type="presParOf" srcId="{17431AD2-D19C-264A-ACBF-B63A82AFFEC2}" destId="{0540E4D6-2039-8C48-943A-4DC4CD8F427C}" srcOrd="10" destOrd="0" presId="urn:microsoft.com/office/officeart/2005/8/layout/radial6"/>
    <dgm:cxn modelId="{2052B142-6939-E347-A2D2-78ED054EE2D8}" type="presParOf" srcId="{17431AD2-D19C-264A-ACBF-B63A82AFFEC2}" destId="{84233042-8223-4945-A0E0-F0EEC7ECC566}" srcOrd="11" destOrd="0" presId="urn:microsoft.com/office/officeart/2005/8/layout/radial6"/>
    <dgm:cxn modelId="{D265F2A7-5587-134E-9089-E5F9B612A889}" type="presParOf" srcId="{17431AD2-D19C-264A-ACBF-B63A82AFFEC2}" destId="{624C887F-BE4D-9B40-AF11-64C282127614}" srcOrd="12" destOrd="0" presId="urn:microsoft.com/office/officeart/2005/8/layout/radial6"/>
    <dgm:cxn modelId="{A7A46138-0F76-9742-8DBC-CE1D5831A67A}" type="presParOf" srcId="{17431AD2-D19C-264A-ACBF-B63A82AFFEC2}" destId="{DC9A43FA-75D6-D646-964A-92300BC79DEA}" srcOrd="13" destOrd="0" presId="urn:microsoft.com/office/officeart/2005/8/layout/radial6"/>
    <dgm:cxn modelId="{54095402-B3A2-0E43-81A8-571243AE9D3C}" type="presParOf" srcId="{17431AD2-D19C-264A-ACBF-B63A82AFFEC2}" destId="{2C456393-9733-BD40-A3F1-747A251D860A}" srcOrd="14" destOrd="0" presId="urn:microsoft.com/office/officeart/2005/8/layout/radial6"/>
    <dgm:cxn modelId="{8DAA04DC-B5E0-D64A-A877-E39FA26CBCA9}" type="presParOf" srcId="{17431AD2-D19C-264A-ACBF-B63A82AFFEC2}" destId="{692D101C-8E1A-6E4B-ACCD-0F0FA5740DE5}" srcOrd="15" destOrd="0" presId="urn:microsoft.com/office/officeart/2005/8/layout/radial6"/>
    <dgm:cxn modelId="{05C4DD37-A61D-3F4E-8C8E-E2BE3BD4518D}" type="presParOf" srcId="{17431AD2-D19C-264A-ACBF-B63A82AFFEC2}" destId="{6FF363DC-E9E0-B542-A0BA-90B777CDE0B4}" srcOrd="16" destOrd="0" presId="urn:microsoft.com/office/officeart/2005/8/layout/radial6"/>
    <dgm:cxn modelId="{7E155A5F-E100-6349-B668-24F33509D679}" type="presParOf" srcId="{17431AD2-D19C-264A-ACBF-B63A82AFFEC2}" destId="{B7658410-3009-3141-B5CD-9B95E53BFC80}" srcOrd="17" destOrd="0" presId="urn:microsoft.com/office/officeart/2005/8/layout/radial6"/>
    <dgm:cxn modelId="{907DC226-8FFE-4B40-8C57-F0CDB1BFD36C}" type="presParOf" srcId="{17431AD2-D19C-264A-ACBF-B63A82AFFEC2}" destId="{9BA65267-4518-ED4E-8E25-DC5B913F2DBD}" srcOrd="18" destOrd="0" presId="urn:microsoft.com/office/officeart/2005/8/layout/radial6"/>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BA65267-4518-ED4E-8E25-DC5B913F2DBD}">
      <dsp:nvSpPr>
        <dsp:cNvPr id="0" name=""/>
        <dsp:cNvSpPr/>
      </dsp:nvSpPr>
      <dsp:spPr>
        <a:xfrm>
          <a:off x="275460" y="542160"/>
          <a:ext cx="3462278" cy="3462278"/>
        </a:xfrm>
        <a:prstGeom prst="blockArc">
          <a:avLst>
            <a:gd name="adj1" fmla="val 12600000"/>
            <a:gd name="adj2" fmla="val 162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692D101C-8E1A-6E4B-ACCD-0F0FA5740DE5}">
      <dsp:nvSpPr>
        <dsp:cNvPr id="0" name=""/>
        <dsp:cNvSpPr/>
      </dsp:nvSpPr>
      <dsp:spPr>
        <a:xfrm>
          <a:off x="275460" y="542160"/>
          <a:ext cx="3462278" cy="3462278"/>
        </a:xfrm>
        <a:prstGeom prst="blockArc">
          <a:avLst>
            <a:gd name="adj1" fmla="val 9000000"/>
            <a:gd name="adj2" fmla="val 126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624C887F-BE4D-9B40-AF11-64C282127614}">
      <dsp:nvSpPr>
        <dsp:cNvPr id="0" name=""/>
        <dsp:cNvSpPr/>
      </dsp:nvSpPr>
      <dsp:spPr>
        <a:xfrm>
          <a:off x="275460" y="542160"/>
          <a:ext cx="3462278" cy="3462278"/>
        </a:xfrm>
        <a:prstGeom prst="blockArc">
          <a:avLst>
            <a:gd name="adj1" fmla="val 5400000"/>
            <a:gd name="adj2" fmla="val 90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EFFA5B5A-57EF-BB40-A974-45B0FFA1EF9F}">
      <dsp:nvSpPr>
        <dsp:cNvPr id="0" name=""/>
        <dsp:cNvSpPr/>
      </dsp:nvSpPr>
      <dsp:spPr>
        <a:xfrm>
          <a:off x="275460" y="542160"/>
          <a:ext cx="3462278" cy="3462278"/>
        </a:xfrm>
        <a:prstGeom prst="blockArc">
          <a:avLst>
            <a:gd name="adj1" fmla="val 1800000"/>
            <a:gd name="adj2" fmla="val 54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2748CF7F-4492-C14D-A2F7-1E739E86E746}">
      <dsp:nvSpPr>
        <dsp:cNvPr id="0" name=""/>
        <dsp:cNvSpPr/>
      </dsp:nvSpPr>
      <dsp:spPr>
        <a:xfrm>
          <a:off x="275460" y="542160"/>
          <a:ext cx="3462278" cy="3462278"/>
        </a:xfrm>
        <a:prstGeom prst="blockArc">
          <a:avLst>
            <a:gd name="adj1" fmla="val 19800000"/>
            <a:gd name="adj2" fmla="val 18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55D6FB8D-0485-D943-AD48-3E8B68CF806F}">
      <dsp:nvSpPr>
        <dsp:cNvPr id="0" name=""/>
        <dsp:cNvSpPr/>
      </dsp:nvSpPr>
      <dsp:spPr>
        <a:xfrm>
          <a:off x="275460" y="542160"/>
          <a:ext cx="3462278" cy="3462278"/>
        </a:xfrm>
        <a:prstGeom prst="blockArc">
          <a:avLst>
            <a:gd name="adj1" fmla="val 16200000"/>
            <a:gd name="adj2" fmla="val 19800000"/>
            <a:gd name="adj3" fmla="val 449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753A41C-8859-894B-8694-EC25606FDF2B}">
      <dsp:nvSpPr>
        <dsp:cNvPr id="0" name=""/>
        <dsp:cNvSpPr/>
      </dsp:nvSpPr>
      <dsp:spPr>
        <a:xfrm>
          <a:off x="1234529" y="1501229"/>
          <a:ext cx="1544141" cy="1544141"/>
        </a:xfrm>
        <a:prstGeom prst="ellipse">
          <a:avLst/>
        </a:prstGeom>
        <a:solidFill>
          <a:srgbClr val="9ACB3B"/>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120000"/>
            </a:lnSpc>
            <a:spcBef>
              <a:spcPct val="0"/>
            </a:spcBef>
            <a:spcAft>
              <a:spcPct val="35000"/>
            </a:spcAft>
            <a:buNone/>
          </a:pPr>
          <a:r>
            <a:rPr lang="en-US" sz="1500" kern="1200">
              <a:latin typeface="Arial" charset="0"/>
              <a:ea typeface="Arial" charset="0"/>
              <a:cs typeface="Arial" charset="0"/>
            </a:rPr>
            <a:t>Anytime Fitness Franchise Support</a:t>
          </a:r>
        </a:p>
      </dsp:txBody>
      <dsp:txXfrm>
        <a:off x="1460663" y="1727363"/>
        <a:ext cx="1091873" cy="1091873"/>
      </dsp:txXfrm>
    </dsp:sp>
    <dsp:sp modelId="{1854DF81-60D8-074B-92DD-95754AA0CC7F}">
      <dsp:nvSpPr>
        <dsp:cNvPr id="0" name=""/>
        <dsp:cNvSpPr/>
      </dsp:nvSpPr>
      <dsp:spPr>
        <a:xfrm>
          <a:off x="1466150" y="40623"/>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charset="0"/>
              <a:ea typeface="Arial" charset="0"/>
              <a:cs typeface="Arial" charset="0"/>
            </a:rPr>
            <a:t>Franchise</a:t>
          </a:r>
        </a:p>
        <a:p>
          <a:pPr marL="0" lvl="0" indent="0" algn="ctr" defTabSz="444500">
            <a:lnSpc>
              <a:spcPct val="90000"/>
            </a:lnSpc>
            <a:spcBef>
              <a:spcPct val="0"/>
            </a:spcBef>
            <a:spcAft>
              <a:spcPct val="35000"/>
            </a:spcAft>
            <a:buNone/>
          </a:pPr>
          <a:r>
            <a:rPr lang="en-US" sz="1000" kern="1200">
              <a:latin typeface="Arial" charset="0"/>
              <a:ea typeface="Arial" charset="0"/>
              <a:cs typeface="Arial" charset="0"/>
            </a:rPr>
            <a:t>Business</a:t>
          </a:r>
        </a:p>
        <a:p>
          <a:pPr marL="0" lvl="0" indent="0" algn="ctr" defTabSz="444500">
            <a:lnSpc>
              <a:spcPct val="90000"/>
            </a:lnSpc>
            <a:spcBef>
              <a:spcPct val="0"/>
            </a:spcBef>
            <a:spcAft>
              <a:spcPct val="35000"/>
            </a:spcAft>
            <a:buNone/>
          </a:pPr>
          <a:r>
            <a:rPr lang="en-US" sz="1000" kern="1200">
              <a:latin typeface="Arial" charset="0"/>
              <a:ea typeface="Arial" charset="0"/>
              <a:cs typeface="Arial" charset="0"/>
            </a:rPr>
            <a:t>Consultant</a:t>
          </a:r>
        </a:p>
      </dsp:txBody>
      <dsp:txXfrm>
        <a:off x="1624444" y="198917"/>
        <a:ext cx="764310" cy="764310"/>
      </dsp:txXfrm>
    </dsp:sp>
    <dsp:sp modelId="{B2C106F8-ECAC-E747-8C66-143AEFC8E91B}">
      <dsp:nvSpPr>
        <dsp:cNvPr id="0" name=""/>
        <dsp:cNvSpPr/>
      </dsp:nvSpPr>
      <dsp:spPr>
        <a:xfrm>
          <a:off x="2931661" y="886737"/>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120000"/>
            </a:lnSpc>
            <a:spcBef>
              <a:spcPct val="0"/>
            </a:spcBef>
            <a:spcAft>
              <a:spcPct val="35000"/>
            </a:spcAft>
            <a:buNone/>
          </a:pPr>
          <a:r>
            <a:rPr lang="en-US" sz="1000" kern="1200">
              <a:latin typeface="Arial" charset="0"/>
              <a:ea typeface="Arial" charset="0"/>
              <a:cs typeface="Arial" charset="0"/>
            </a:rPr>
            <a:t>In-club Training Options</a:t>
          </a:r>
        </a:p>
      </dsp:txBody>
      <dsp:txXfrm>
        <a:off x="3089955" y="1045031"/>
        <a:ext cx="764310" cy="764310"/>
      </dsp:txXfrm>
    </dsp:sp>
    <dsp:sp modelId="{0BDB35D0-CA24-FA47-AFB2-32F11526E212}">
      <dsp:nvSpPr>
        <dsp:cNvPr id="0" name=""/>
        <dsp:cNvSpPr/>
      </dsp:nvSpPr>
      <dsp:spPr>
        <a:xfrm>
          <a:off x="2931661" y="2578963"/>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120000"/>
            </a:lnSpc>
            <a:spcBef>
              <a:spcPct val="0"/>
            </a:spcBef>
            <a:spcAft>
              <a:spcPct val="35000"/>
            </a:spcAft>
            <a:buNone/>
          </a:pPr>
          <a:r>
            <a:rPr lang="en-US" sz="1000" kern="1200">
              <a:latin typeface="Arial" charset="0"/>
              <a:ea typeface="Arial" charset="0"/>
              <a:cs typeface="Arial" charset="0"/>
            </a:rPr>
            <a:t>Dashboard + Knowledge Base</a:t>
          </a:r>
        </a:p>
      </dsp:txBody>
      <dsp:txXfrm>
        <a:off x="3089955" y="2737257"/>
        <a:ext cx="764310" cy="764310"/>
      </dsp:txXfrm>
    </dsp:sp>
    <dsp:sp modelId="{0540E4D6-2039-8C48-943A-4DC4CD8F427C}">
      <dsp:nvSpPr>
        <dsp:cNvPr id="0" name=""/>
        <dsp:cNvSpPr/>
      </dsp:nvSpPr>
      <dsp:spPr>
        <a:xfrm>
          <a:off x="1466150" y="3425077"/>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120000"/>
            </a:lnSpc>
            <a:spcBef>
              <a:spcPct val="0"/>
            </a:spcBef>
            <a:spcAft>
              <a:spcPct val="35000"/>
            </a:spcAft>
            <a:buNone/>
          </a:pPr>
          <a:r>
            <a:rPr lang="en-US" sz="1000" kern="1200">
              <a:latin typeface="Arial" charset="0"/>
              <a:ea typeface="Arial" charset="0"/>
              <a:cs typeface="Arial" charset="0"/>
            </a:rPr>
            <a:t>AF Training Workshops</a:t>
          </a:r>
        </a:p>
      </dsp:txBody>
      <dsp:txXfrm>
        <a:off x="1624444" y="3583371"/>
        <a:ext cx="764310" cy="764310"/>
      </dsp:txXfrm>
    </dsp:sp>
    <dsp:sp modelId="{DC9A43FA-75D6-D646-964A-92300BC79DEA}">
      <dsp:nvSpPr>
        <dsp:cNvPr id="0" name=""/>
        <dsp:cNvSpPr/>
      </dsp:nvSpPr>
      <dsp:spPr>
        <a:xfrm>
          <a:off x="639" y="2578963"/>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120000"/>
            </a:lnSpc>
            <a:spcBef>
              <a:spcPct val="0"/>
            </a:spcBef>
            <a:spcAft>
              <a:spcPct val="35000"/>
            </a:spcAft>
            <a:buNone/>
          </a:pPr>
          <a:r>
            <a:rPr lang="en-US" sz="1000" kern="1200">
              <a:latin typeface="Arial" charset="0"/>
              <a:ea typeface="Arial" charset="0"/>
              <a:cs typeface="Arial" charset="0"/>
            </a:rPr>
            <a:t>Classroom Training: Vitals, NFT</a:t>
          </a:r>
        </a:p>
      </dsp:txBody>
      <dsp:txXfrm>
        <a:off x="158933" y="2737257"/>
        <a:ext cx="764310" cy="764310"/>
      </dsp:txXfrm>
    </dsp:sp>
    <dsp:sp modelId="{6FF363DC-E9E0-B542-A0BA-90B777CDE0B4}">
      <dsp:nvSpPr>
        <dsp:cNvPr id="0" name=""/>
        <dsp:cNvSpPr/>
      </dsp:nvSpPr>
      <dsp:spPr>
        <a:xfrm>
          <a:off x="639" y="886737"/>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120000"/>
            </a:lnSpc>
            <a:spcBef>
              <a:spcPct val="0"/>
            </a:spcBef>
            <a:spcAft>
              <a:spcPct val="35000"/>
            </a:spcAft>
            <a:buNone/>
          </a:pPr>
          <a:r>
            <a:rPr lang="en-US" sz="1000" kern="1200">
              <a:latin typeface="Arial" charset="0"/>
              <a:ea typeface="Arial" charset="0"/>
              <a:cs typeface="Arial" charset="0"/>
            </a:rPr>
            <a:t>Biennial Conference</a:t>
          </a:r>
        </a:p>
      </dsp:txBody>
      <dsp:txXfrm>
        <a:off x="158933" y="1045031"/>
        <a:ext cx="764310" cy="764310"/>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438BBD-DF61-054A-B15A-A77DAC4FF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22</Pages>
  <Words>3917</Words>
  <Characters>22331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Wegwerth</dc:creator>
  <cp:keywords/>
  <dc:description/>
  <cp:lastModifiedBy>Debbie Pias</cp:lastModifiedBy>
  <cp:revision>4</cp:revision>
  <dcterms:created xsi:type="dcterms:W3CDTF">2019-07-01T14:39:00Z</dcterms:created>
  <dcterms:modified xsi:type="dcterms:W3CDTF">2019-07-01T16:09:00Z</dcterms:modified>
</cp:coreProperties>
</file>