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="001719AA">
        <w:rPr>
          <w:rFonts w:ascii="Times New Roman" w:hAnsi="Times New Roman" w:cs="Times New Roman"/>
        </w:rPr>
        <w:t>查询</w:t>
      </w:r>
      <w:r w:rsidRPr="0072648A">
        <w:rPr>
          <w:rFonts w:ascii="Times New Roman" w:hAnsi="Times New Roman" w:cs="Times New Roman"/>
        </w:rPr>
        <w:t>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 w:rsidR="001719AA">
        <w:rPr>
          <w:rFonts w:ascii="Arial" w:hAnsi="Arial" w:cs="Arial"/>
          <w:color w:val="4F4F4F"/>
          <w:shd w:val="clear" w:color="auto" w:fill="FFFFFF"/>
        </w:rPr>
        <w:t>设定缺省值时，</w:t>
      </w:r>
      <w:r w:rsidR="001719AA">
        <w:rPr>
          <w:rFonts w:ascii="Arial" w:hAnsi="Arial" w:cs="Arial" w:hint="eastAsia"/>
          <w:color w:val="4F4F4F"/>
          <w:shd w:val="clear" w:color="auto" w:fill="FFFFFF"/>
        </w:rPr>
        <w:t>如果</w:t>
      </w:r>
      <w:r>
        <w:rPr>
          <w:rFonts w:ascii="Arial" w:hAnsi="Arial" w:cs="Arial"/>
          <w:color w:val="4F4F4F"/>
          <w:shd w:val="clear" w:color="auto" w:fill="FFFFFF"/>
        </w:rPr>
        <w:t>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lastRenderedPageBreak/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查阅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set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指令：查看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变量以及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034653" w:rsidRDefault="00034653" w:rsidP="00E9424D">
      <w:pPr>
        <w:rPr>
          <w:rFonts w:ascii="Times New Roman" w:hAnsi="Times New Roman" w:cs="Times New Roman" w:hint="eastAsia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export 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设置环境变量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 w:rsidRP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Default="00491DAE" w:rsidP="00F81180">
      <w:pP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量</w:t>
      </w:r>
      <w:r w:rsidR="00F81180"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，子程序不会继承父程序的自订变数</w:t>
      </w:r>
    </w:p>
    <w:p w:rsidR="0095259F" w:rsidRPr="0072648A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95259F" w:rsidRPr="0095259F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 w:hint="eastAsia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export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将变数变成环境变数后</w:t>
      </w:r>
      <w:r>
        <w:rPr>
          <w:rFonts w:ascii="Times New Roman" w:hAnsi="Times New Roman" w:cs="Times New Roman"/>
          <w:color w:val="252525"/>
          <w:shd w:val="clear" w:color="auto" w:fill="FFFFFF"/>
        </w:rPr>
        <w:t>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  <w:bookmarkStart w:id="0" w:name="_GoBack"/>
      <w:bookmarkEnd w:id="0"/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直接指令下达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不论是绝对路径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/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相对路径还是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${PATH}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内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，或者是利用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 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或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sh)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来下达脚本时，该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script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都会使用一个新的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C85A2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lastRenderedPageBreak/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lastRenderedPageBreak/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lastRenderedPageBreak/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6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70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7931" w:rsidRDefault="00F07931" w:rsidP="006157F2">
      <w:r>
        <w:separator/>
      </w:r>
    </w:p>
  </w:endnote>
  <w:endnote w:type="continuationSeparator" w:id="0">
    <w:p w:rsidR="00F07931" w:rsidRDefault="00F07931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7931" w:rsidRDefault="00F07931" w:rsidP="006157F2">
      <w:r>
        <w:separator/>
      </w:r>
    </w:p>
  </w:footnote>
  <w:footnote w:type="continuationSeparator" w:id="0">
    <w:p w:rsidR="00F07931" w:rsidRDefault="00F07931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34653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19AA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1DAE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3CB4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259F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5CF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07931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8EBF35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66" Type="http://schemas.openxmlformats.org/officeDocument/2006/relationships/hyperlink" Target="http://www.liaoxuefeng.com/wiki/896043488029600/900004111093344" TargetMode="External"/><Relationship Id="rId74" Type="http://schemas.openxmlformats.org/officeDocument/2006/relationships/image" Target="media/image62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jpe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jpeg"/><Relationship Id="rId62" Type="http://schemas.openxmlformats.org/officeDocument/2006/relationships/image" Target="media/image52.png"/><Relationship Id="rId70" Type="http://schemas.openxmlformats.org/officeDocument/2006/relationships/hyperlink" Target="mailto:root@45.77.131.212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6A3EEC-8DEE-44C7-862B-B0597B741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14160</TotalTime>
  <Pages>51</Pages>
  <Words>6412</Words>
  <Characters>36551</Characters>
  <Application>Microsoft Office Word</Application>
  <DocSecurity>0</DocSecurity>
  <Lines>304</Lines>
  <Paragraphs>85</Paragraphs>
  <ScaleCrop>false</ScaleCrop>
  <Company/>
  <LinksUpToDate>false</LinksUpToDate>
  <CharactersWithSpaces>42878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409</cp:revision>
  <dcterms:created xsi:type="dcterms:W3CDTF">2018-07-04T01:54:00Z</dcterms:created>
  <dcterms:modified xsi:type="dcterms:W3CDTF">2021-03-11T14:03:00Z</dcterms:modified>
</cp:coreProperties>
</file>