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写出vue 中的钩子函数有哪些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写出vue 的事件修饰符 至少4个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V-show 和v-if 的共同点和不同点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 渲染在那个钩子中完成的  mounted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 中的entry钩子是用来做什么的   入口文件设置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/>
          <w:lang w:val="en-US" w:eastAsia="zh-CN"/>
        </w:rPr>
        <w:t>Webpack 中的</w:t>
      </w:r>
      <w:r>
        <w:rPr>
          <w:rFonts w:hint="eastAsia" w:ascii="微软雅黑" w:hAnsi="微软雅黑" w:eastAsia="微软雅黑"/>
          <w:sz w:val="20"/>
        </w:rPr>
        <w:t>output</w:t>
      </w:r>
      <w:r>
        <w:rPr>
          <w:rFonts w:hint="eastAsia" w:ascii="微软雅黑" w:hAnsi="微软雅黑" w:eastAsia="微软雅黑"/>
          <w:sz w:val="20"/>
          <w:lang w:val="en-US" w:eastAsia="zh-CN"/>
        </w:rPr>
        <w:t>钩子作用是什么，里面有哪些参数  出口文件设置 {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Path:path.join(__dirname,</w:t>
      </w:r>
      <w:r>
        <w:rPr>
          <w:rFonts w:hint="default" w:ascii="微软雅黑" w:hAnsi="微软雅黑" w:eastAsia="微软雅黑"/>
          <w:sz w:val="20"/>
          <w:lang w:val="en-US" w:eastAsia="zh-CN"/>
        </w:rPr>
        <w:t>””</w:t>
      </w:r>
      <w:r>
        <w:rPr>
          <w:rFonts w:hint="eastAsia" w:ascii="微软雅黑" w:hAnsi="微软雅黑" w:eastAsia="微软雅黑"/>
          <w:sz w:val="20"/>
          <w:lang w:val="en-US" w:eastAsia="zh-CN"/>
        </w:rPr>
        <w:t>),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Filename:</w:t>
      </w:r>
      <w:r>
        <w:rPr>
          <w:rFonts w:hint="default" w:ascii="微软雅黑" w:hAnsi="微软雅黑" w:eastAsia="微软雅黑"/>
          <w:sz w:val="20"/>
          <w:lang w:val="en-US" w:eastAsia="zh-CN"/>
        </w:rPr>
        <w:t>’’</w:t>
      </w:r>
      <w:r>
        <w:rPr>
          <w:rFonts w:hint="eastAsia" w:ascii="微软雅黑" w:hAnsi="微软雅黑" w:eastAsia="微软雅黑"/>
          <w:sz w:val="20"/>
          <w:lang w:val="en-US" w:eastAsia="zh-CN"/>
        </w:rPr>
        <w:t>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Webpack-dev-server 的常用命令有哪些  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Open   port  contentBase  hot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Loader的作用是什么  装载一些第三方插件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什么是webpack 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哪种方式更高效：document.getElementbyId("myId") 还是 $("#myId")？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document.getElementbyId("myId")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2FF92F"/>
    <w:multiLevelType w:val="multilevel"/>
    <w:tmpl w:val="EC2FF92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61615"/>
    <w:rsid w:val="08DB5A2D"/>
    <w:rsid w:val="11725142"/>
    <w:rsid w:val="16F51212"/>
    <w:rsid w:val="1D883563"/>
    <w:rsid w:val="3D492385"/>
    <w:rsid w:val="3E387C11"/>
    <w:rsid w:val="3EC52DFE"/>
    <w:rsid w:val="4E2307EC"/>
    <w:rsid w:val="4E3E0D43"/>
    <w:rsid w:val="548F5993"/>
    <w:rsid w:val="5CAD7EAB"/>
    <w:rsid w:val="62E8342D"/>
    <w:rsid w:val="63767A44"/>
    <w:rsid w:val="64585BB0"/>
    <w:rsid w:val="6A330603"/>
    <w:rsid w:val="6E9B6303"/>
    <w:rsid w:val="71C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人生如画の落笔无悔</cp:lastModifiedBy>
  <dcterms:modified xsi:type="dcterms:W3CDTF">2019-04-04T01:18:11Z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