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b/>
          <w:color w:val="800000"/>
          <w:sz w:val="21"/>
        </w:rPr>
        <w:t xml:space="preserve"># ЗАДАНИЕ 3 – ТЕСТИРОВАНИЕ ПРОГРАММНОГО ОБЕСПЕЧЕНИЯ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Цель данного задания ― получить базовые навыки о разработке «правильных» (или «хороших») требований на программное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обеспечение, которые могут быть подвержены тестированию.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Ход выполнения задания.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1.</w:t>
      </w:r>
      <w:r>
        <w:rPr>
          <w:rFonts w:ascii="Consolas" w:hAnsi="Consolas" w:eastAsia="Consolas" w:cs="Consolas"/>
          <w:color w:val="3b3b3b"/>
          <w:sz w:val="21"/>
        </w:rPr>
        <w:t xml:space="preserve"> Выберите любую программу из списка ниже: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сортировка по возрастанию массива элементов;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калькулятор, выполняющий операции сложения, вычитания, умножения, деления;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программа, вычисляющая площадь треугольника;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программа, вычисляющая возраст человека в днях по дате его рождения.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2.</w:t>
      </w:r>
      <w:r>
        <w:rPr>
          <w:rFonts w:ascii="Consolas" w:hAnsi="Consolas" w:eastAsia="Consolas" w:cs="Consolas"/>
          <w:color w:val="3b3b3b"/>
          <w:sz w:val="21"/>
        </w:rPr>
        <w:t xml:space="preserve"> Напишите требования для неё согласно чек-листу проверки требований. Чек-лист приведен в Приложении 1.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3.</w:t>
      </w:r>
      <w:r>
        <w:rPr>
          <w:rFonts w:ascii="Consolas" w:hAnsi="Consolas" w:eastAsia="Consolas" w:cs="Consolas"/>
          <w:color w:val="3b3b3b"/>
          <w:sz w:val="21"/>
        </w:rPr>
        <w:t xml:space="preserve"> Передайте требования для ревью коллегам.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4.</w:t>
      </w:r>
      <w:r>
        <w:rPr>
          <w:rFonts w:ascii="Consolas" w:hAnsi="Consolas" w:eastAsia="Consolas" w:cs="Consolas"/>
          <w:color w:val="3b3b3b"/>
          <w:sz w:val="21"/>
        </w:rPr>
        <w:t xml:space="preserve"> Оцените требования ваших коллег согласно чек-листу проверки требований, который приведен ниже.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Подходит ли документация для аудитории? (Да – 1 балл 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Правильно ли используется терминология? (Да – 1 балл 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Сокращения и аббревиатуры – понятны ли, согласованы ли? (Да – 1 балл 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Всё ли покрыто требованиями? (Да – 1 балл 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Достаточно ли глубоко и одинаково ли глубоко представлены требования? (Да – 1 балл 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Корректна ли техническая информация? (Да – 1 балл 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Правильны и корректны ли ссылки и подписи? (Да – 1 балл 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Все ли примеры и ссылки ведут на последние версии ПО? (Да – 1 балл /Нет – 0 баллов)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+</w:t>
      </w:r>
      <w:r>
        <w:rPr>
          <w:rFonts w:ascii="Consolas" w:hAnsi="Consolas" w:eastAsia="Consolas" w:cs="Consolas"/>
          <w:color w:val="3b3b3b"/>
          <w:sz w:val="21"/>
        </w:rPr>
        <w:t xml:space="preserve"> Верно ли оформлены требования с точки зрения грамматики? (Да – 1 балл /Нет – 0 баллов)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Критерии оценки выполнения задания приведены в п.4 хода выполнения задания.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Максимальная оценка за задание – 9 баллов.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При оценке требований обязательно указывайте, какое изменение могло бы сделать вашу оценку выше.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Работа с требованиями будет продолжена в следующем модуле, поэтому качество подготовки требований для последующих</w:t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заданий является критичным.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3b3b3b"/>
          <w:sz w:val="21"/>
        </w:rPr>
        <w:t xml:space="preserve">ПРИЛОЖЕНИЕ 1. ЧЕК-ЛИСТ ПРОВЕРКИ ТРЕБОВАНИЙ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1.</w:t>
      </w:r>
      <w:r>
        <w:rPr>
          <w:rFonts w:ascii="Consolas" w:hAnsi="Consolas" w:eastAsia="Consolas" w:cs="Consolas"/>
          <w:color w:val="3b3b3b"/>
          <w:sz w:val="21"/>
        </w:rPr>
        <w:t xml:space="preserve"> Подходит ли документация для аудитории?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2.</w:t>
      </w:r>
      <w:r>
        <w:rPr>
          <w:rFonts w:ascii="Consolas" w:hAnsi="Consolas" w:eastAsia="Consolas" w:cs="Consolas"/>
          <w:color w:val="3b3b3b"/>
          <w:sz w:val="21"/>
        </w:rPr>
        <w:t xml:space="preserve"> Правильно ли используется терминология?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3.</w:t>
      </w:r>
      <w:r>
        <w:rPr>
          <w:rFonts w:ascii="Consolas" w:hAnsi="Consolas" w:eastAsia="Consolas" w:cs="Consolas"/>
          <w:color w:val="3b3b3b"/>
          <w:sz w:val="21"/>
        </w:rPr>
        <w:t xml:space="preserve"> Сокращения и аббревиатуры – понятны ли, согласованы ли?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4.</w:t>
      </w:r>
      <w:r>
        <w:rPr>
          <w:rFonts w:ascii="Consolas" w:hAnsi="Consolas" w:eastAsia="Consolas" w:cs="Consolas"/>
          <w:color w:val="3b3b3b"/>
          <w:sz w:val="21"/>
        </w:rPr>
        <w:t xml:space="preserve"> Всё ли покрыто требованиями?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5.</w:t>
      </w:r>
      <w:r>
        <w:rPr>
          <w:rFonts w:ascii="Consolas" w:hAnsi="Consolas" w:eastAsia="Consolas" w:cs="Consolas"/>
          <w:color w:val="3b3b3b"/>
          <w:sz w:val="21"/>
        </w:rPr>
        <w:t xml:space="preserve"> Достаточно ли глубоко и одинаково ли глубоко представлены требования?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6.</w:t>
      </w:r>
      <w:r>
        <w:rPr>
          <w:rFonts w:ascii="Consolas" w:hAnsi="Consolas" w:eastAsia="Consolas" w:cs="Consolas"/>
          <w:color w:val="3b3b3b"/>
          <w:sz w:val="21"/>
        </w:rPr>
        <w:t xml:space="preserve"> Корректна ли техническая информация?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7.</w:t>
      </w:r>
      <w:r>
        <w:rPr>
          <w:rFonts w:ascii="Consolas" w:hAnsi="Consolas" w:eastAsia="Consolas" w:cs="Consolas"/>
          <w:color w:val="3b3b3b"/>
          <w:sz w:val="21"/>
        </w:rPr>
        <w:t xml:space="preserve"> Правильны и корректны ли ссылки и подписи?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8.</w:t>
      </w:r>
      <w:r>
        <w:rPr>
          <w:rFonts w:ascii="Consolas" w:hAnsi="Consolas" w:eastAsia="Consolas" w:cs="Consolas"/>
          <w:color w:val="3b3b3b"/>
          <w:sz w:val="21"/>
        </w:rPr>
        <w:t xml:space="preserve"> Все ли примеры и ссылки ведут на последние версии ПО?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ind w:left="0" w:right="0" w:firstLine="0"/>
        <w:spacing w:line="28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nsolas" w:hAnsi="Consolas" w:eastAsia="Consolas" w:cs="Consolas"/>
          <w:color w:val="0451a5"/>
          <w:sz w:val="21"/>
        </w:rPr>
        <w:t xml:space="preserve">9.</w:t>
      </w:r>
      <w:r>
        <w:rPr>
          <w:rFonts w:ascii="Consolas" w:hAnsi="Consolas" w:eastAsia="Consolas" w:cs="Consolas"/>
          <w:color w:val="3b3b3b"/>
          <w:sz w:val="21"/>
        </w:rPr>
        <w:t xml:space="preserve"> Верно ли оформлены требования с точки зрения грамматики?</w:t>
      </w:r>
      <w:r/>
    </w:p>
    <w:p>
      <w:pPr>
        <w:ind w:left="0" w:right="0" w:firstLine="0"/>
        <w:spacing w:line="285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br/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belyakov</cp:lastModifiedBy>
  <cp:revision>2</cp:revision>
  <dcterms:modified xsi:type="dcterms:W3CDTF">2024-05-17T11:50:23Z</dcterms:modified>
</cp:coreProperties>
</file>