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D7BA6" w14:paraId="25508C0D" w14:textId="77777777" w:rsidTr="00D37C29">
        <w:tc>
          <w:tcPr>
            <w:tcW w:w="3116" w:type="dxa"/>
          </w:tcPr>
          <w:p w14:paraId="2A127817" w14:textId="77777777" w:rsidR="009D7BA6" w:rsidRDefault="009D7BA6" w:rsidP="00D37C29">
            <w:r>
              <w:t>Member 1</w:t>
            </w:r>
          </w:p>
        </w:tc>
        <w:tc>
          <w:tcPr>
            <w:tcW w:w="3117" w:type="dxa"/>
          </w:tcPr>
          <w:p w14:paraId="2195DC08" w14:textId="77777777" w:rsidR="009D7BA6" w:rsidRDefault="009D7BA6" w:rsidP="00D37C29">
            <w:r>
              <w:t>Nabh Sanjay Mehta</w:t>
            </w:r>
          </w:p>
        </w:tc>
        <w:tc>
          <w:tcPr>
            <w:tcW w:w="3117" w:type="dxa"/>
          </w:tcPr>
          <w:p w14:paraId="0D26D1F0" w14:textId="77777777" w:rsidR="009D7BA6" w:rsidRDefault="009D7BA6" w:rsidP="00D37C29">
            <w:r>
              <w:t>NSM190002</w:t>
            </w:r>
          </w:p>
        </w:tc>
      </w:tr>
      <w:tr w:rsidR="009D7BA6" w14:paraId="3B03204B" w14:textId="77777777" w:rsidTr="00D37C29">
        <w:tc>
          <w:tcPr>
            <w:tcW w:w="3116" w:type="dxa"/>
          </w:tcPr>
          <w:p w14:paraId="1E199A7A" w14:textId="77777777" w:rsidR="009D7BA6" w:rsidRDefault="009D7BA6" w:rsidP="00D37C29">
            <w:r>
              <w:t>Member 2</w:t>
            </w:r>
          </w:p>
        </w:tc>
        <w:tc>
          <w:tcPr>
            <w:tcW w:w="3117" w:type="dxa"/>
          </w:tcPr>
          <w:p w14:paraId="5748064C" w14:textId="77777777" w:rsidR="009D7BA6" w:rsidRDefault="009D7BA6" w:rsidP="00D37C29">
            <w:r>
              <w:t>Anil Kumar Yadav Kare</w:t>
            </w:r>
          </w:p>
        </w:tc>
        <w:tc>
          <w:tcPr>
            <w:tcW w:w="3117" w:type="dxa"/>
          </w:tcPr>
          <w:p w14:paraId="0126727F" w14:textId="77777777" w:rsidR="009D7BA6" w:rsidRDefault="009D7BA6" w:rsidP="00D37C29">
            <w:r>
              <w:rPr>
                <w:rFonts w:ascii="Calibri" w:hAnsi="Calibri" w:cs="Calibri"/>
              </w:rPr>
              <w:t>Axk190056</w:t>
            </w:r>
          </w:p>
        </w:tc>
      </w:tr>
      <w:tr w:rsidR="009D7BA6" w14:paraId="5DA1D3F0" w14:textId="77777777" w:rsidTr="00D37C29">
        <w:tc>
          <w:tcPr>
            <w:tcW w:w="3116" w:type="dxa"/>
          </w:tcPr>
          <w:p w14:paraId="01FAB2E5" w14:textId="77777777" w:rsidR="009D7BA6" w:rsidRDefault="009D7BA6" w:rsidP="00D37C29">
            <w:r>
              <w:t xml:space="preserve">Class </w:t>
            </w:r>
          </w:p>
        </w:tc>
        <w:tc>
          <w:tcPr>
            <w:tcW w:w="3117" w:type="dxa"/>
          </w:tcPr>
          <w:p w14:paraId="09ADAB60" w14:textId="77777777" w:rsidR="009D7BA6" w:rsidRDefault="009D7BA6" w:rsidP="00D37C29">
            <w:r>
              <w:t>BUAN 6312.003</w:t>
            </w:r>
          </w:p>
        </w:tc>
        <w:tc>
          <w:tcPr>
            <w:tcW w:w="3117" w:type="dxa"/>
          </w:tcPr>
          <w:p w14:paraId="66942D7C" w14:textId="77777777" w:rsidR="009D7BA6" w:rsidRDefault="009D7BA6" w:rsidP="00D37C29">
            <w:r>
              <w:t>Thursday 4-7PM batch</w:t>
            </w:r>
          </w:p>
        </w:tc>
      </w:tr>
    </w:tbl>
    <w:p w14:paraId="103DB341" w14:textId="77777777" w:rsidR="009D7BA6" w:rsidRDefault="009D7BA6" w:rsidP="00531F52">
      <w:pPr>
        <w:rPr>
          <w:b/>
          <w:bCs/>
        </w:rPr>
      </w:pPr>
    </w:p>
    <w:p w14:paraId="189AED27" w14:textId="6C944C3D" w:rsidR="00531F52" w:rsidRDefault="00531F52" w:rsidP="00531F52">
      <w:pPr>
        <w:rPr>
          <w:b/>
          <w:bCs/>
        </w:rPr>
      </w:pPr>
      <w:r>
        <w:rPr>
          <w:b/>
          <w:bCs/>
        </w:rPr>
        <w:t xml:space="preserve">Problem 3: </w:t>
      </w:r>
      <w:r w:rsidR="00513EB8">
        <w:rPr>
          <w:b/>
          <w:bCs/>
        </w:rPr>
        <w:t>Answers</w:t>
      </w:r>
    </w:p>
    <w:p w14:paraId="6D354D79" w14:textId="52725517" w:rsidR="00667231" w:rsidRDefault="00536E23" w:rsidP="00531F52">
      <w:pPr>
        <w:rPr>
          <w:b/>
          <w:bCs/>
        </w:rPr>
      </w:pPr>
      <w:r>
        <w:rPr>
          <w:noProof/>
        </w:rPr>
        <w:drawing>
          <wp:inline distT="0" distB="0" distL="0" distR="0" wp14:anchorId="07374686" wp14:editId="672E8D1B">
            <wp:extent cx="5943600" cy="996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2184C" w14:textId="2B25243F" w:rsidR="00531F52" w:rsidRDefault="00443A1F" w:rsidP="00443A1F">
      <w:r>
        <w:t xml:space="preserve">Ans: </w:t>
      </w:r>
      <w:r w:rsidR="00531F52">
        <w:t xml:space="preserve">True. </w:t>
      </w:r>
      <w:r w:rsidR="00977E7E">
        <w:t xml:space="preserve">In t-test, variable </w:t>
      </w:r>
      <w:r w:rsidR="00181771">
        <w:t>must</w:t>
      </w:r>
      <w:r w:rsidR="00977E7E">
        <w:t xml:space="preserve"> be normally distributed</w:t>
      </w:r>
      <w:r w:rsidR="00531F52">
        <w:t xml:space="preserve">. As estimators B1 and B2 are </w:t>
      </w:r>
      <w:r w:rsidR="000116AA">
        <w:t xml:space="preserve">linear functions of disturbance u which is </w:t>
      </w:r>
      <w:r w:rsidR="00531F52">
        <w:t>assumed to be normally distributed under C</w:t>
      </w:r>
      <w:r w:rsidR="00102F81">
        <w:t>N</w:t>
      </w:r>
      <w:r w:rsidR="00531F52">
        <w:t>LRM, these estimators are also normally distributed.</w:t>
      </w:r>
    </w:p>
    <w:p w14:paraId="52B67B58" w14:textId="504E6BDE" w:rsidR="00BC3D4F" w:rsidRDefault="00BC3D4F" w:rsidP="00BC3D4F">
      <w:r>
        <w:rPr>
          <w:noProof/>
        </w:rPr>
        <w:drawing>
          <wp:inline distT="0" distB="0" distL="0" distR="0" wp14:anchorId="6B8D111E" wp14:editId="1728F76E">
            <wp:extent cx="5943600" cy="5137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68EF" w14:textId="6DE68DE4" w:rsidR="00531F52" w:rsidRDefault="008F5BE9" w:rsidP="00531F52">
      <w:r>
        <w:rPr>
          <w:b/>
          <w:bCs/>
        </w:rPr>
        <w:t xml:space="preserve">Ans: </w:t>
      </w:r>
      <w:r w:rsidR="00531F52">
        <w:t>True. No assumptions are required to establish unbiasedness.</w:t>
      </w:r>
    </w:p>
    <w:p w14:paraId="40DE62C2" w14:textId="753041A3" w:rsidR="00742829" w:rsidRDefault="00742829" w:rsidP="00531F52">
      <w:r>
        <w:rPr>
          <w:noProof/>
        </w:rPr>
        <w:drawing>
          <wp:inline distT="0" distB="0" distL="0" distR="0" wp14:anchorId="5752F49D" wp14:editId="565C0CAD">
            <wp:extent cx="5943600" cy="4241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2ED54" w14:textId="2D231879" w:rsidR="00531F52" w:rsidRDefault="00742829" w:rsidP="00531F52">
      <w:r>
        <w:rPr>
          <w:b/>
          <w:bCs/>
        </w:rPr>
        <w:t xml:space="preserve">Ans: </w:t>
      </w:r>
      <w:r w:rsidR="00531F52" w:rsidRPr="00531F52">
        <w:t>True</w:t>
      </w:r>
      <w:r w:rsidR="00531F52">
        <w:t>.</w:t>
      </w:r>
    </w:p>
    <w:p w14:paraId="366EAC14" w14:textId="59352E01" w:rsidR="009368B8" w:rsidRDefault="009368B8" w:rsidP="00531F52">
      <w:r>
        <w:rPr>
          <w:noProof/>
        </w:rPr>
        <w:drawing>
          <wp:inline distT="0" distB="0" distL="0" distR="0" wp14:anchorId="6832CC4E" wp14:editId="7FD4B468">
            <wp:extent cx="5810250" cy="2857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D2518" w14:textId="63CE2C2B" w:rsidR="00531F52" w:rsidRDefault="00E10B4B" w:rsidP="00531F52">
      <w:r>
        <w:rPr>
          <w:b/>
          <w:bCs/>
        </w:rPr>
        <w:t xml:space="preserve">Ans: </w:t>
      </w:r>
      <w:r w:rsidR="00531F52">
        <w:t xml:space="preserve">True. </w:t>
      </w:r>
      <w:r w:rsidR="008A0F61">
        <w:t xml:space="preserve">P value determines the level of significance of whether null hypothesis H0 can be rejected or not. </w:t>
      </w:r>
      <w:r w:rsidR="00602BD5">
        <w:t>T-test size and p value should mean the same.</w:t>
      </w:r>
    </w:p>
    <w:p w14:paraId="52B3F3EF" w14:textId="6062B794" w:rsidR="00676CCC" w:rsidRDefault="00676CCC" w:rsidP="00531F52">
      <w:r>
        <w:rPr>
          <w:noProof/>
        </w:rPr>
        <w:drawing>
          <wp:inline distT="0" distB="0" distL="0" distR="0" wp14:anchorId="46299363" wp14:editId="1160BEE6">
            <wp:extent cx="5943600" cy="4184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AF9D0" w14:textId="000DC5AC" w:rsidR="00531F52" w:rsidRDefault="002315D0" w:rsidP="00531F52">
      <w:r>
        <w:rPr>
          <w:b/>
          <w:bCs/>
        </w:rPr>
        <w:t>Ans:</w:t>
      </w:r>
      <w:r w:rsidR="00531F52">
        <w:rPr>
          <w:b/>
          <w:bCs/>
        </w:rPr>
        <w:t xml:space="preserve"> </w:t>
      </w:r>
      <w:r w:rsidR="00531F52">
        <w:t>True</w:t>
      </w:r>
    </w:p>
    <w:p w14:paraId="2B65051E" w14:textId="1288EC45" w:rsidR="00F638DF" w:rsidRDefault="00F638DF" w:rsidP="00531F52">
      <w:r>
        <w:rPr>
          <w:noProof/>
        </w:rPr>
        <w:drawing>
          <wp:inline distT="0" distB="0" distL="0" distR="0" wp14:anchorId="29DCD96D" wp14:editId="188DF395">
            <wp:extent cx="3981450" cy="2857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93B9E" w14:textId="260905CD" w:rsidR="00531F52" w:rsidRDefault="00F638DF" w:rsidP="00531F52">
      <w:r>
        <w:rPr>
          <w:b/>
          <w:bCs/>
        </w:rPr>
        <w:t>Ans:</w:t>
      </w:r>
      <w:r w:rsidR="00531F52">
        <w:rPr>
          <w:b/>
          <w:bCs/>
        </w:rPr>
        <w:t xml:space="preserve"> </w:t>
      </w:r>
      <w:r w:rsidR="00531F52">
        <w:t>False</w:t>
      </w:r>
      <w:r w:rsidR="00CF59B6">
        <w:t>. We do not say it is true, but based on the given data we say that we do not reject H0 hypothesis.</w:t>
      </w:r>
    </w:p>
    <w:p w14:paraId="119EE6E3" w14:textId="4D8A2779" w:rsidR="0031147C" w:rsidRDefault="0031147C" w:rsidP="00531F52">
      <w:r>
        <w:rPr>
          <w:noProof/>
        </w:rPr>
        <w:drawing>
          <wp:inline distT="0" distB="0" distL="0" distR="0" wp14:anchorId="481930D6" wp14:editId="7329CAB0">
            <wp:extent cx="5943600" cy="2266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C66B1" w14:textId="292D3908" w:rsidR="00531F52" w:rsidRDefault="0031147C" w:rsidP="00531F52">
      <w:r>
        <w:rPr>
          <w:b/>
          <w:bCs/>
        </w:rPr>
        <w:t xml:space="preserve">Ans: </w:t>
      </w:r>
      <w:r w:rsidR="00531F52">
        <w:t>False</w:t>
      </w:r>
    </w:p>
    <w:p w14:paraId="46F1B502" w14:textId="3E8126DE" w:rsidR="00D8233A" w:rsidRDefault="00D8233A" w:rsidP="00531F52">
      <w:r>
        <w:rPr>
          <w:noProof/>
        </w:rPr>
        <w:lastRenderedPageBreak/>
        <w:drawing>
          <wp:inline distT="0" distB="0" distL="0" distR="0" wp14:anchorId="56452BEA" wp14:editId="68126A20">
            <wp:extent cx="2827020" cy="475232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7534" cy="49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1702">
        <w:rPr>
          <w:noProof/>
        </w:rPr>
        <w:drawing>
          <wp:inline distT="0" distB="0" distL="0" distR="0" wp14:anchorId="12F03A0D" wp14:editId="59842B62">
            <wp:extent cx="1120140" cy="651056"/>
            <wp:effectExtent l="0" t="0" r="381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40690" cy="66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CEB6F" w14:textId="62B24E68" w:rsidR="00331702" w:rsidRDefault="00331702" w:rsidP="00531F52">
      <w:r>
        <w:t>Since both numerator and denominator has x square term, both will offset change fluctuations</w:t>
      </w:r>
    </w:p>
    <w:p w14:paraId="743B6336" w14:textId="77777777" w:rsidR="00331702" w:rsidRDefault="00331702" w:rsidP="00531F52"/>
    <w:p w14:paraId="269D1D40" w14:textId="20BFFB70" w:rsidR="00B97509" w:rsidRDefault="00B97509" w:rsidP="00531F52">
      <w:r>
        <w:rPr>
          <w:noProof/>
        </w:rPr>
        <w:drawing>
          <wp:inline distT="0" distB="0" distL="0" distR="0" wp14:anchorId="001DC1A5" wp14:editId="594E83E3">
            <wp:extent cx="5943600" cy="4527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1A13" w14:textId="3F10A642" w:rsidR="009E6203" w:rsidRDefault="00E1090F" w:rsidP="00531F52">
      <w:r>
        <w:rPr>
          <w:b/>
          <w:bCs/>
        </w:rPr>
        <w:t xml:space="preserve">Ans: </w:t>
      </w:r>
      <w:r w:rsidR="00531F52">
        <w:t>False</w:t>
      </w:r>
      <w:r w:rsidR="0098094A">
        <w:t xml:space="preserve">. </w:t>
      </w:r>
      <w:r w:rsidR="00EE21E6">
        <w:t xml:space="preserve">If both the means are </w:t>
      </w:r>
      <w:r w:rsidR="00427391">
        <w:t>independent,</w:t>
      </w:r>
      <w:r w:rsidR="00EE21E6">
        <w:t xml:space="preserve"> then only it will be equal.</w:t>
      </w:r>
      <w:r w:rsidR="00C41436">
        <w:tab/>
      </w:r>
    </w:p>
    <w:p w14:paraId="00D8CBA2" w14:textId="31421A4D" w:rsidR="009E6203" w:rsidRDefault="009E6203" w:rsidP="00531F52">
      <w:r>
        <w:rPr>
          <w:noProof/>
        </w:rPr>
        <w:drawing>
          <wp:inline distT="0" distB="0" distL="0" distR="0" wp14:anchorId="4FF7D12A" wp14:editId="27BF4494">
            <wp:extent cx="5943600" cy="4241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32AC0" w14:textId="17C05DC2" w:rsidR="00531F52" w:rsidRDefault="009E6203" w:rsidP="00531F52">
      <w:r>
        <w:rPr>
          <w:b/>
          <w:bCs/>
        </w:rPr>
        <w:t xml:space="preserve">Ans: </w:t>
      </w:r>
      <w:r w:rsidR="00531F52">
        <w:rPr>
          <w:b/>
          <w:bCs/>
        </w:rPr>
        <w:t xml:space="preserve"> </w:t>
      </w:r>
      <w:r w:rsidR="00531F52">
        <w:t>True</w:t>
      </w:r>
    </w:p>
    <w:p w14:paraId="34C757BA" w14:textId="1A488089" w:rsidR="00531F52" w:rsidRDefault="00164919" w:rsidP="00164919">
      <w:r>
        <w:rPr>
          <w:noProof/>
        </w:rPr>
        <w:drawing>
          <wp:inline distT="0" distB="0" distL="0" distR="0" wp14:anchorId="576DEC02" wp14:editId="557A5F7E">
            <wp:extent cx="5943600" cy="600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1F52">
        <w:rPr>
          <w:b/>
          <w:bCs/>
        </w:rPr>
        <w:t xml:space="preserve"> </w:t>
      </w:r>
      <w:r>
        <w:rPr>
          <w:b/>
          <w:bCs/>
        </w:rPr>
        <w:t xml:space="preserve">Ans: </w:t>
      </w:r>
      <w:r w:rsidR="00531F52">
        <w:t>True</w:t>
      </w:r>
    </w:p>
    <w:p w14:paraId="16FD9796" w14:textId="19AD14A9" w:rsidR="00205BCF" w:rsidRDefault="00205BCF" w:rsidP="00531F52">
      <w:pPr>
        <w:jc w:val="both"/>
      </w:pPr>
    </w:p>
    <w:p w14:paraId="3726B150" w14:textId="0AEEB1F8" w:rsidR="00531F52" w:rsidRDefault="005632D7" w:rsidP="00531F52">
      <w:pPr>
        <w:rPr>
          <w:b/>
          <w:bCs/>
        </w:rPr>
      </w:pPr>
      <w:r>
        <w:rPr>
          <w:noProof/>
        </w:rPr>
        <w:drawing>
          <wp:inline distT="0" distB="0" distL="0" distR="0" wp14:anchorId="140479CC" wp14:editId="76D5387D">
            <wp:extent cx="4960620" cy="259107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77774" cy="2600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6403">
        <w:rPr>
          <w:b/>
          <w:bCs/>
        </w:rPr>
        <w:t xml:space="preserve"> </w:t>
      </w:r>
    </w:p>
    <w:p w14:paraId="022E34C4" w14:textId="41AAE31F" w:rsidR="00287A47" w:rsidRDefault="00287A47" w:rsidP="00531F52">
      <w:pPr>
        <w:rPr>
          <w:b/>
          <w:bCs/>
        </w:rPr>
      </w:pPr>
    </w:p>
    <w:p w14:paraId="53D804A3" w14:textId="2136D308" w:rsidR="00287A47" w:rsidRDefault="00287A47" w:rsidP="00531F52">
      <w:pPr>
        <w:rPr>
          <w:b/>
          <w:bCs/>
        </w:rPr>
      </w:pPr>
    </w:p>
    <w:p w14:paraId="4F4AB05F" w14:textId="7F5D1DE0" w:rsidR="00287A47" w:rsidRDefault="00287A47" w:rsidP="00531F52">
      <w:pPr>
        <w:rPr>
          <w:b/>
          <w:bCs/>
        </w:rPr>
      </w:pPr>
    </w:p>
    <w:p w14:paraId="2FE78345" w14:textId="5FA3C295" w:rsidR="00287A47" w:rsidRDefault="00287A47" w:rsidP="00531F52">
      <w:pPr>
        <w:rPr>
          <w:b/>
          <w:bCs/>
        </w:rPr>
      </w:pPr>
    </w:p>
    <w:p w14:paraId="4FDACAD9" w14:textId="3254D9C1" w:rsidR="00287A47" w:rsidRPr="0047572C" w:rsidRDefault="00287A47" w:rsidP="00531F52">
      <w:pPr>
        <w:rPr>
          <w:b/>
          <w:bCs/>
          <w:color w:val="FF0000"/>
        </w:rPr>
      </w:pPr>
      <w:r>
        <w:rPr>
          <w:b/>
          <w:bCs/>
        </w:rPr>
        <w:lastRenderedPageBreak/>
        <w:t>Ans a)</w:t>
      </w:r>
      <w:r w:rsidR="0047572C">
        <w:rPr>
          <w:b/>
          <w:bCs/>
        </w:rPr>
        <w:t xml:space="preserve"> </w:t>
      </w:r>
      <w:r w:rsidR="0047572C" w:rsidRPr="0047572C">
        <w:rPr>
          <w:b/>
          <w:bCs/>
          <w:color w:val="FF0000"/>
        </w:rPr>
        <w:t xml:space="preserve">Note – As per LM model used on data provided by professor on </w:t>
      </w:r>
      <w:r w:rsidR="00A07096" w:rsidRPr="0047572C">
        <w:rPr>
          <w:b/>
          <w:bCs/>
          <w:color w:val="FF0000"/>
        </w:rPr>
        <w:t>eLearning</w:t>
      </w:r>
      <w:r w:rsidR="0047572C" w:rsidRPr="0047572C">
        <w:rPr>
          <w:b/>
          <w:bCs/>
          <w:color w:val="FF0000"/>
        </w:rPr>
        <w:t>, I’m getting Beta1, Beta2 values as below and not as described in the question.</w:t>
      </w:r>
    </w:p>
    <w:p w14:paraId="3390B45C" w14:textId="331AE35E" w:rsidR="00392DDD" w:rsidRDefault="00392DDD" w:rsidP="00531F52">
      <w:r>
        <w:rPr>
          <w:noProof/>
        </w:rPr>
        <w:drawing>
          <wp:inline distT="0" distB="0" distL="0" distR="0" wp14:anchorId="3D9CFB5F" wp14:editId="4A6446C6">
            <wp:extent cx="5353050" cy="22764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14C04" w14:textId="18DEE681" w:rsidR="0086210E" w:rsidRDefault="00AF5469" w:rsidP="00531F52">
      <w:r>
        <w:t>se(school) = 0.72410</w:t>
      </w:r>
    </w:p>
    <w:p w14:paraId="3A3D99F0" w14:textId="626C8F33" w:rsidR="00B43B35" w:rsidRDefault="00B43B35" w:rsidP="00531F52">
      <w:r>
        <w:t>t(</w:t>
      </w:r>
      <w:r w:rsidR="00AF2875">
        <w:t>intercept</w:t>
      </w:r>
      <w:r>
        <w:t>) = -</w:t>
      </w:r>
      <w:r w:rsidR="004777D3">
        <w:t xml:space="preserve"> </w:t>
      </w:r>
      <w:r>
        <w:t>0.017</w:t>
      </w:r>
    </w:p>
    <w:p w14:paraId="17446990" w14:textId="220EAE7F" w:rsidR="00137093" w:rsidRDefault="00B9653F" w:rsidP="00531F52">
      <w:r>
        <w:rPr>
          <w:b/>
          <w:bCs/>
        </w:rPr>
        <w:t>b)</w:t>
      </w:r>
      <w:r>
        <w:t xml:space="preserve"> </w:t>
      </w:r>
      <w:r w:rsidR="00430BF5">
        <w:t xml:space="preserve">Interpretation of Beta 1 </w:t>
      </w:r>
      <w:r w:rsidR="00915793">
        <w:t>–</w:t>
      </w:r>
      <w:r w:rsidR="00430BF5">
        <w:t xml:space="preserve"> </w:t>
      </w:r>
      <w:r w:rsidR="00915793">
        <w:t>For a unit increase in education(school), there is a 0.72 unit increase in wages</w:t>
      </w:r>
    </w:p>
    <w:p w14:paraId="63A7E52C" w14:textId="195CAE7C" w:rsidR="002341D9" w:rsidRDefault="002341D9" w:rsidP="00957784">
      <w:r>
        <w:rPr>
          <w:b/>
          <w:bCs/>
        </w:rPr>
        <w:t xml:space="preserve">c) </w:t>
      </w:r>
      <w:r w:rsidR="00957784">
        <w:t xml:space="preserve">Lets, test the </w:t>
      </w:r>
      <w:r w:rsidR="00957784" w:rsidRPr="00E052D7">
        <w:rPr>
          <w:b/>
          <w:bCs/>
        </w:rPr>
        <w:t>hypothesis</w:t>
      </w:r>
      <w:r w:rsidR="00957784">
        <w:t>:</w:t>
      </w:r>
    </w:p>
    <w:p w14:paraId="3994B7D1" w14:textId="6143C707" w:rsidR="00957784" w:rsidRDefault="00856147" w:rsidP="00957784">
      <w:r>
        <w:t>H0: Education has impact on wages (=)</w:t>
      </w:r>
    </w:p>
    <w:p w14:paraId="00C21135" w14:textId="1A12BB0C" w:rsidR="00856147" w:rsidRDefault="00856147" w:rsidP="00957784">
      <w:r>
        <w:t>H1: Education has no impact on wages (&lt;&gt;)</w:t>
      </w:r>
    </w:p>
    <w:p w14:paraId="5B9E750E" w14:textId="1867BC4C" w:rsidR="00856147" w:rsidRDefault="00FB272A" w:rsidP="00957784">
      <w:r>
        <w:t>If we check the p-value of school in above snapshot, we can see that it is practically zero, and it is insignificant to reject the null hypothesis.</w:t>
      </w:r>
    </w:p>
    <w:p w14:paraId="5EAF6E40" w14:textId="3352A9DE" w:rsidR="00FB272A" w:rsidRDefault="00FB272A" w:rsidP="00957784">
      <w:r>
        <w:t>Therefore</w:t>
      </w:r>
      <w:r w:rsidR="007A2028">
        <w:t>,</w:t>
      </w:r>
      <w:r>
        <w:t xml:space="preserve"> we can say that education has impact on </w:t>
      </w:r>
      <w:r w:rsidR="00B0552B">
        <w:t>wages,</w:t>
      </w:r>
      <w:r>
        <w:t xml:space="preserve"> and we do not reject null hypothesis.</w:t>
      </w:r>
    </w:p>
    <w:p w14:paraId="054B6EBC" w14:textId="2F9A4616" w:rsidR="00B00706" w:rsidRDefault="00B00706" w:rsidP="00957784">
      <w:r>
        <w:t>Similarly</w:t>
      </w:r>
      <w:r w:rsidR="00B448A3">
        <w:t>,</w:t>
      </w:r>
      <w:r>
        <w:t xml:space="preserve"> for the question asked, the answer is </w:t>
      </w:r>
      <w:r w:rsidRPr="001A04BC">
        <w:rPr>
          <w:b/>
          <w:bCs/>
        </w:rPr>
        <w:t>Yes</w:t>
      </w:r>
      <w:r w:rsidR="007538DA">
        <w:rPr>
          <w:b/>
          <w:bCs/>
        </w:rPr>
        <w:t>,</w:t>
      </w:r>
      <w:r w:rsidRPr="001A04BC">
        <w:rPr>
          <w:b/>
          <w:bCs/>
        </w:rPr>
        <w:t xml:space="preserve"> we reject the hypothesis that education has no impact on wages</w:t>
      </w:r>
    </w:p>
    <w:p w14:paraId="5ED37298" w14:textId="77777777" w:rsidR="007A2028" w:rsidRDefault="007A2028" w:rsidP="00957784"/>
    <w:p w14:paraId="0BA2880F" w14:textId="77777777" w:rsidR="0092385B" w:rsidRDefault="0054617D" w:rsidP="00531F52">
      <w:r>
        <w:rPr>
          <w:b/>
          <w:bCs/>
        </w:rPr>
        <w:t>d)</w:t>
      </w:r>
      <w:r>
        <w:t xml:space="preserve"> </w:t>
      </w:r>
    </w:p>
    <w:p w14:paraId="60BC8786" w14:textId="23672E26" w:rsidR="0092385B" w:rsidRDefault="0092385B" w:rsidP="00531F52">
      <w:r>
        <w:rPr>
          <w:noProof/>
        </w:rPr>
        <w:drawing>
          <wp:inline distT="0" distB="0" distL="0" distR="0" wp14:anchorId="0FB5F4DE" wp14:editId="527F9767">
            <wp:extent cx="5362575" cy="12668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C50B4C0" w14:textId="77777777" w:rsidR="006B311B" w:rsidRDefault="006B311B" w:rsidP="00531F52"/>
    <w:p w14:paraId="4862367B" w14:textId="18C8ED17" w:rsidR="006B311B" w:rsidRDefault="00E21105" w:rsidP="00531F52">
      <w:r>
        <w:lastRenderedPageBreak/>
        <w:t>Let’s</w:t>
      </w:r>
      <w:r w:rsidR="006B311B">
        <w:t xml:space="preserve"> test the </w:t>
      </w:r>
      <w:r w:rsidR="006B311B" w:rsidRPr="00346DA6">
        <w:rPr>
          <w:b/>
          <w:bCs/>
        </w:rPr>
        <w:t>hypothesis</w:t>
      </w:r>
      <w:r w:rsidR="006B311B">
        <w:t>:</w:t>
      </w:r>
    </w:p>
    <w:p w14:paraId="20AF57A2" w14:textId="61D96D34" w:rsidR="006B311B" w:rsidRDefault="00820885" w:rsidP="00531F52">
      <w:r>
        <w:t>H0:</w:t>
      </w:r>
      <w:r w:rsidR="008939C2">
        <w:t xml:space="preserve"> Slope</w:t>
      </w:r>
      <w:r w:rsidR="00AF016A">
        <w:t xml:space="preserve"> </w:t>
      </w:r>
      <w:r w:rsidR="008939C2">
        <w:t>(Beta2) is zero</w:t>
      </w:r>
      <w:r w:rsidR="004D0CD6">
        <w:t xml:space="preserve"> (=)</w:t>
      </w:r>
    </w:p>
    <w:p w14:paraId="79043D43" w14:textId="58AA21C6" w:rsidR="008939C2" w:rsidRDefault="008939C2" w:rsidP="00531F52">
      <w:r>
        <w:t>H1: Slope is not zero</w:t>
      </w:r>
      <w:r w:rsidR="004D0CD6">
        <w:t xml:space="preserve"> (&lt;&gt;)</w:t>
      </w:r>
    </w:p>
    <w:p w14:paraId="3A2CC62C" w14:textId="0BDB0885" w:rsidR="0092385B" w:rsidRDefault="005A461D" w:rsidP="00531F52">
      <w:r>
        <w:t>In above snapshot, p-value for school is practically zero, and it is insignificant to reject the null hypothesis</w:t>
      </w:r>
      <w:r w:rsidR="000D13EC">
        <w:t>.</w:t>
      </w:r>
    </w:p>
    <w:p w14:paraId="61E98D8A" w14:textId="57E7CDB5" w:rsidR="007A4030" w:rsidRPr="00974372" w:rsidRDefault="000D13EC" w:rsidP="00531F52">
      <w:pPr>
        <w:rPr>
          <w:b/>
          <w:bCs/>
        </w:rPr>
      </w:pPr>
      <w:r w:rsidRPr="00974372">
        <w:rPr>
          <w:b/>
          <w:bCs/>
        </w:rPr>
        <w:t>Our verdict is – Beta 2 (school) has impact on wages</w:t>
      </w:r>
    </w:p>
    <w:p w14:paraId="2288A1CD" w14:textId="53B96980" w:rsidR="00D52645" w:rsidRDefault="006001AF" w:rsidP="00531F52">
      <w:r>
        <w:rPr>
          <w:b/>
          <w:bCs/>
        </w:rPr>
        <w:t xml:space="preserve">e) </w:t>
      </w:r>
      <w:r w:rsidR="00D62887" w:rsidRPr="00291D27">
        <w:t xml:space="preserve">We can use </w:t>
      </w:r>
      <w:r w:rsidR="00875325">
        <w:t>ANOVA</w:t>
      </w:r>
      <w:r w:rsidR="00D62887" w:rsidRPr="00291D27">
        <w:t xml:space="preserve"> </w:t>
      </w:r>
      <w:r w:rsidR="00291D27" w:rsidRPr="00291D27">
        <w:t>applied on our lm model model1 to derive rsquared value as below</w:t>
      </w:r>
    </w:p>
    <w:p w14:paraId="27E38DD3" w14:textId="0C3C553F" w:rsidR="0096514F" w:rsidRDefault="00EE4BC0" w:rsidP="00531F52">
      <w:r>
        <w:rPr>
          <w:noProof/>
        </w:rPr>
        <w:drawing>
          <wp:inline distT="0" distB="0" distL="0" distR="0" wp14:anchorId="76AE6927" wp14:editId="2EC7E77F">
            <wp:extent cx="3855720" cy="2282202"/>
            <wp:effectExtent l="0" t="0" r="0" b="38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63324" cy="2286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D47E5" w14:textId="67A9E01B" w:rsidR="0096514F" w:rsidRDefault="0096514F" w:rsidP="00531F52">
      <w:pPr>
        <w:rPr>
          <w:b/>
          <w:bCs/>
        </w:rPr>
      </w:pPr>
      <w:r w:rsidRPr="0096514F">
        <w:rPr>
          <w:b/>
          <w:bCs/>
        </w:rPr>
        <w:t>5.9</w:t>
      </w:r>
    </w:p>
    <w:p w14:paraId="7B07577A" w14:textId="28B12816" w:rsidR="0060184D" w:rsidRDefault="0060184D" w:rsidP="00531F52">
      <w:pPr>
        <w:rPr>
          <w:b/>
          <w:bCs/>
        </w:rPr>
      </w:pPr>
      <w:r>
        <w:rPr>
          <w:noProof/>
        </w:rPr>
        <w:drawing>
          <wp:inline distT="0" distB="0" distL="0" distR="0" wp14:anchorId="4B5A9042" wp14:editId="35A226A4">
            <wp:extent cx="5934722" cy="2971800"/>
            <wp:effectExtent l="0" t="0" r="889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9690" cy="297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E4047" w14:textId="3F44D65C" w:rsidR="00EA53EC" w:rsidRDefault="00EA53EC" w:rsidP="00531F52">
      <w:pPr>
        <w:rPr>
          <w:b/>
          <w:bCs/>
        </w:rPr>
      </w:pPr>
    </w:p>
    <w:p w14:paraId="4EE056EC" w14:textId="77777777" w:rsidR="00EA53EC" w:rsidRPr="0096514F" w:rsidRDefault="00EA53EC" w:rsidP="00531F52">
      <w:pPr>
        <w:rPr>
          <w:b/>
          <w:bCs/>
        </w:rPr>
      </w:pPr>
    </w:p>
    <w:p w14:paraId="0EA0EC55" w14:textId="77777777" w:rsidR="0096514F" w:rsidRDefault="0096514F" w:rsidP="00531F52">
      <w:pPr>
        <w:rPr>
          <w:b/>
          <w:bCs/>
        </w:rPr>
      </w:pPr>
      <w:r>
        <w:rPr>
          <w:b/>
          <w:bCs/>
        </w:rPr>
        <w:lastRenderedPageBreak/>
        <w:t>a)</w:t>
      </w:r>
    </w:p>
    <w:p w14:paraId="6B27779E" w14:textId="2B12328A" w:rsidR="0096514F" w:rsidRDefault="00FF25CA" w:rsidP="00531F52">
      <w:r>
        <w:rPr>
          <w:noProof/>
        </w:rPr>
        <w:drawing>
          <wp:inline distT="0" distB="0" distL="0" distR="0" wp14:anchorId="7429926D" wp14:editId="5C87B313">
            <wp:extent cx="4541520" cy="33000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2516" cy="3315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A4264" w14:textId="07C1BAE5" w:rsidR="00D57ECD" w:rsidRPr="00D57ECD" w:rsidRDefault="00D57ECD" w:rsidP="00D57ECD">
      <w:pPr>
        <w:rPr>
          <w:b/>
          <w:bCs/>
        </w:rPr>
      </w:pPr>
    </w:p>
    <w:p w14:paraId="2F61AC21" w14:textId="77777777" w:rsidR="00D57ECD" w:rsidRDefault="00D57ECD" w:rsidP="00D57ECD">
      <w:r>
        <w:rPr>
          <w:b/>
          <w:bCs/>
        </w:rPr>
        <w:t xml:space="preserve">b) </w:t>
      </w:r>
      <w:r w:rsidRPr="00F909E5">
        <w:t>Details given as below</w:t>
      </w:r>
    </w:p>
    <w:p w14:paraId="51153D00" w14:textId="77777777" w:rsidR="00D57ECD" w:rsidRDefault="00D57ECD" w:rsidP="00D57ECD">
      <w:r>
        <w:rPr>
          <w:noProof/>
        </w:rPr>
        <w:drawing>
          <wp:inline distT="0" distB="0" distL="0" distR="0" wp14:anchorId="12DC8D82" wp14:editId="322D7903">
            <wp:extent cx="4578788" cy="36195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78788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12AF5" w14:textId="77777777" w:rsidR="00FF0A3D" w:rsidRDefault="00FF0A3D" w:rsidP="00531F52">
      <w:r>
        <w:rPr>
          <w:b/>
          <w:bCs/>
        </w:rPr>
        <w:t xml:space="preserve">c) </w:t>
      </w:r>
      <w:r>
        <w:t>Given the spending per pupil if increases by dollar, then the average pay increases by about 3.31.</w:t>
      </w:r>
    </w:p>
    <w:p w14:paraId="017AD8E0" w14:textId="0F18C1BD" w:rsidR="00FF0A3D" w:rsidRDefault="00FF0A3D" w:rsidP="00531F52">
      <w:r>
        <w:rPr>
          <w:b/>
          <w:bCs/>
        </w:rPr>
        <w:lastRenderedPageBreak/>
        <w:t xml:space="preserve">d) </w:t>
      </w:r>
      <w:r>
        <w:t>The 95% Confidence interval is (2.6842, 3.931)</w:t>
      </w:r>
    </w:p>
    <w:p w14:paraId="5B842E6E" w14:textId="178B37AC" w:rsidR="00FF0A3D" w:rsidRDefault="00CE217F" w:rsidP="00531F52">
      <w:r>
        <w:rPr>
          <w:noProof/>
        </w:rPr>
        <w:drawing>
          <wp:inline distT="0" distB="0" distL="0" distR="0" wp14:anchorId="0B4D96A3" wp14:editId="3A989626">
            <wp:extent cx="3743325" cy="10668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36DC4" w14:textId="5A69641C" w:rsidR="00927210" w:rsidRDefault="00927210" w:rsidP="00531F52">
      <w:r>
        <w:t xml:space="preserve">We cannot reject the null hypothesis because </w:t>
      </w:r>
      <w:r>
        <w:t xml:space="preserve">UCL for Slope </w:t>
      </w:r>
      <w:r>
        <w:t>is 3</w:t>
      </w:r>
      <w:r>
        <w:t>.934</w:t>
      </w:r>
      <w:r>
        <w:t>.</w:t>
      </w:r>
    </w:p>
    <w:p w14:paraId="7EAE43E9" w14:textId="159AF1DF" w:rsidR="007923E1" w:rsidRDefault="007923E1" w:rsidP="00872EFF">
      <w:r w:rsidRPr="007923E1">
        <w:rPr>
          <w:b/>
          <w:bCs/>
        </w:rPr>
        <w:t>e</w:t>
      </w:r>
      <w:r>
        <w:rPr>
          <w:b/>
          <w:bCs/>
        </w:rPr>
        <w:t xml:space="preserve">) </w:t>
      </w:r>
    </w:p>
    <w:p w14:paraId="743DC20A" w14:textId="317B8D5A" w:rsidR="00872EFF" w:rsidRDefault="00872EFF" w:rsidP="00872EFF">
      <w:r>
        <w:rPr>
          <w:noProof/>
        </w:rPr>
        <w:drawing>
          <wp:inline distT="0" distB="0" distL="0" distR="0" wp14:anchorId="6BEA8E2F" wp14:editId="04309E3A">
            <wp:extent cx="4991100" cy="1827404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7013" cy="183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F630" w14:textId="7D0A4130" w:rsidR="001B7C47" w:rsidRDefault="001B7C47" w:rsidP="00531F52"/>
    <w:p w14:paraId="5A8DACE8" w14:textId="77777777" w:rsidR="00D237CB" w:rsidRDefault="001B7C47" w:rsidP="00531F52">
      <w:r>
        <w:rPr>
          <w:b/>
          <w:bCs/>
        </w:rPr>
        <w:t xml:space="preserve">f) </w:t>
      </w:r>
      <w:r w:rsidR="00763710" w:rsidRPr="00E80EC3">
        <w:t>We performed following plots and test to understand the normality of error terms</w:t>
      </w:r>
      <w:r w:rsidR="0034089B">
        <w:rPr>
          <w:noProof/>
        </w:rPr>
        <w:drawing>
          <wp:inline distT="0" distB="0" distL="0" distR="0" wp14:anchorId="76122D6F" wp14:editId="0802A8B0">
            <wp:extent cx="3352800" cy="317156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72658" cy="31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1EA91" w14:textId="6C497EAD" w:rsidR="00BA20A8" w:rsidRDefault="00BA20A8" w:rsidP="00531F5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357450A" wp14:editId="33E39B5C">
            <wp:extent cx="2686069" cy="1935480"/>
            <wp:effectExtent l="0" t="0" r="0" b="762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11904" cy="195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B885B2" wp14:editId="37AF3D0D">
            <wp:extent cx="2796540" cy="1864360"/>
            <wp:effectExtent l="0" t="0" r="3810" b="254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96540" cy="1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20A8">
        <w:rPr>
          <w:noProof/>
        </w:rPr>
        <w:t xml:space="preserve"> </w:t>
      </w:r>
      <w:r>
        <w:rPr>
          <w:noProof/>
        </w:rPr>
        <w:drawing>
          <wp:inline distT="0" distB="0" distL="0" distR="0" wp14:anchorId="24F49C1A" wp14:editId="2BEC22AE">
            <wp:extent cx="3284220" cy="2341841"/>
            <wp:effectExtent l="0" t="0" r="0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89570" cy="2345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8E7C1" w14:textId="30A87EBD" w:rsidR="003C7845" w:rsidRDefault="002B5130" w:rsidP="00531F52">
      <w:r>
        <w:t>Based on shapiro and Jarque bara test, the p-value suggests that we do not reject null hypothesis.</w:t>
      </w:r>
    </w:p>
    <w:p w14:paraId="769C0578" w14:textId="27D0BB8E" w:rsidR="003C7845" w:rsidRDefault="008D221E" w:rsidP="00531F52">
      <w:pPr>
        <w:rPr>
          <w:b/>
          <w:bCs/>
        </w:rPr>
      </w:pPr>
      <w:r>
        <w:rPr>
          <w:b/>
          <w:bCs/>
        </w:rPr>
        <w:t>6.1)</w:t>
      </w:r>
    </w:p>
    <w:p w14:paraId="0DB7F71A" w14:textId="2138DFCC" w:rsidR="008D221E" w:rsidRDefault="00AF1DF8" w:rsidP="00531F52">
      <w:r w:rsidRPr="00AF1DF8">
        <w:t>True</w:t>
      </w:r>
      <w:r>
        <w:t>. We know that when X and Y in deviation form, the mean values are always zero. Hence the estimated intercept is also zero.</w:t>
      </w:r>
    </w:p>
    <w:p w14:paraId="324B6F14" w14:textId="12F12849" w:rsidR="00AF1DF8" w:rsidRDefault="00AF1DF8" w:rsidP="00531F52"/>
    <w:p w14:paraId="48A34013" w14:textId="42D1E801" w:rsidR="00AF1DF8" w:rsidRDefault="00CC6BFF" w:rsidP="00531F52">
      <w:pPr>
        <w:rPr>
          <w:b/>
          <w:bCs/>
        </w:rPr>
      </w:pPr>
      <w:r>
        <w:rPr>
          <w:b/>
          <w:bCs/>
        </w:rPr>
        <w:t>6.3)</w:t>
      </w:r>
    </w:p>
    <w:p w14:paraId="09BE3FD0" w14:textId="6F7ABB24" w:rsidR="00CC6BFF" w:rsidRDefault="00C53DDB" w:rsidP="00531F52">
      <w:r>
        <w:rPr>
          <w:b/>
          <w:bCs/>
        </w:rPr>
        <w:t xml:space="preserve">a) </w:t>
      </w:r>
      <w:r w:rsidR="00A35C51">
        <w:t>Since the model is linear in parameter, it is linear regression model.</w:t>
      </w:r>
    </w:p>
    <w:p w14:paraId="526A5A0D" w14:textId="31372C71" w:rsidR="00A35C51" w:rsidRDefault="00641C6C" w:rsidP="00531F52">
      <w:r>
        <w:rPr>
          <w:b/>
          <w:bCs/>
        </w:rPr>
        <w:t xml:space="preserve">b) </w:t>
      </w:r>
      <w:r w:rsidR="00EE6A0A">
        <w:t xml:space="preserve">We need to define Y* = (1/Y) </w:t>
      </w:r>
    </w:p>
    <w:p w14:paraId="3EE3345E" w14:textId="77777777" w:rsidR="00EE6A0A" w:rsidRDefault="00EE6A0A" w:rsidP="00531F52">
      <w:r>
        <w:tab/>
      </w:r>
      <w:r>
        <w:tab/>
        <w:t xml:space="preserve">           X* = (1/X)</w:t>
      </w:r>
    </w:p>
    <w:p w14:paraId="5471BA0E" w14:textId="77777777" w:rsidR="004A0B67" w:rsidRDefault="004A0B67" w:rsidP="00531F52">
      <w:r>
        <w:t>And do the OLS Regression of Y* on X*.</w:t>
      </w:r>
    </w:p>
    <w:p w14:paraId="187335E6" w14:textId="77777777" w:rsidR="00D95E15" w:rsidRDefault="00D95E15" w:rsidP="00531F52">
      <w:pPr>
        <w:rPr>
          <w:b/>
          <w:bCs/>
        </w:rPr>
      </w:pPr>
    </w:p>
    <w:p w14:paraId="36065C53" w14:textId="17404A68" w:rsidR="00ED7DD9" w:rsidRDefault="00B22866" w:rsidP="00531F52">
      <w:r>
        <w:rPr>
          <w:b/>
          <w:bCs/>
        </w:rPr>
        <w:t xml:space="preserve">c) </w:t>
      </w:r>
      <w:r w:rsidR="00ED7DD9">
        <w:t>As X tends to infinity, Y tends to (1/B1)</w:t>
      </w:r>
    </w:p>
    <w:p w14:paraId="4A7DFA2B" w14:textId="77777777" w:rsidR="00D95E15" w:rsidRDefault="00D95E15" w:rsidP="00531F52"/>
    <w:p w14:paraId="4E96705D" w14:textId="51A905A7" w:rsidR="00B862A2" w:rsidRDefault="00D95E15" w:rsidP="00531F52">
      <w:r>
        <w:rPr>
          <w:b/>
          <w:bCs/>
        </w:rPr>
        <w:lastRenderedPageBreak/>
        <w:t>d)</w:t>
      </w:r>
      <w:r w:rsidR="000B1666">
        <w:rPr>
          <w:b/>
          <w:bCs/>
        </w:rPr>
        <w:t xml:space="preserve"> </w:t>
      </w:r>
      <w:r w:rsidR="000B1666">
        <w:t xml:space="preserve">This model is more appropriate when we need to identify consumer purchase patterns. For ex. If a customer has higher income and he/she does not yet prefer to purchase a particular product at Walmart. </w:t>
      </w:r>
      <w:r w:rsidR="00792C0A">
        <w:t>The reason could be because the product is not adhering to good quality</w:t>
      </w:r>
      <w:r w:rsidR="002816E0">
        <w:t xml:space="preserve"> and thought of as not so interesting or inferior good.</w:t>
      </w:r>
    </w:p>
    <w:p w14:paraId="433BB885" w14:textId="77777777" w:rsidR="00B862A2" w:rsidRDefault="00B862A2" w:rsidP="00531F52"/>
    <w:p w14:paraId="72CD57A4" w14:textId="6AACF714" w:rsidR="00B862A2" w:rsidRDefault="00B862A2" w:rsidP="00531F52">
      <w:pPr>
        <w:rPr>
          <w:b/>
          <w:bCs/>
        </w:rPr>
      </w:pPr>
      <w:r>
        <w:rPr>
          <w:b/>
          <w:bCs/>
        </w:rPr>
        <w:t>6.4)</w:t>
      </w:r>
    </w:p>
    <w:p w14:paraId="2CB0AA84" w14:textId="7C5E8CD5" w:rsidR="00EE6A0A" w:rsidRDefault="00C65719" w:rsidP="00531F52">
      <w:r>
        <w:rPr>
          <w:noProof/>
        </w:rPr>
        <w:drawing>
          <wp:inline distT="0" distB="0" distL="0" distR="0" wp14:anchorId="524DB5F9" wp14:editId="594266E6">
            <wp:extent cx="4213860" cy="294520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7033" cy="2961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26350">
        <w:t xml:space="preserve"> </w:t>
      </w:r>
      <w:r w:rsidR="00EE6A0A">
        <w:tab/>
      </w:r>
    </w:p>
    <w:p w14:paraId="050FC26D" w14:textId="48A295CE" w:rsidR="005C420F" w:rsidRDefault="005C420F" w:rsidP="00531F52"/>
    <w:p w14:paraId="2059ECBE" w14:textId="677944F2" w:rsidR="005C420F" w:rsidRDefault="005C420F" w:rsidP="00531F52">
      <w:pPr>
        <w:rPr>
          <w:noProof/>
        </w:rPr>
      </w:pPr>
      <w:r>
        <w:rPr>
          <w:b/>
          <w:bCs/>
        </w:rPr>
        <w:t>6.6)</w:t>
      </w:r>
    </w:p>
    <w:p w14:paraId="321D09BA" w14:textId="2046251F" w:rsidR="006065E2" w:rsidRDefault="006065E2" w:rsidP="00531F52">
      <w:pPr>
        <w:rPr>
          <w:b/>
          <w:bCs/>
        </w:rPr>
      </w:pPr>
      <w:r>
        <w:rPr>
          <w:noProof/>
        </w:rPr>
        <w:drawing>
          <wp:inline distT="0" distB="0" distL="0" distR="0" wp14:anchorId="3E0ADD98" wp14:editId="2C50FF22">
            <wp:extent cx="3985260" cy="3154146"/>
            <wp:effectExtent l="0" t="0" r="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88233" cy="3156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8E6B" w14:textId="52700E06" w:rsidR="009C1B68" w:rsidRDefault="00CD4AE9" w:rsidP="00531F52">
      <w:r>
        <w:lastRenderedPageBreak/>
        <w:t>Except intercept A in derived equation, it is same as equation 2. So it is different in estimating intercepts but it will same in estimating slope coefficients.</w:t>
      </w:r>
    </w:p>
    <w:p w14:paraId="1F139A34" w14:textId="2FD6E575" w:rsidR="00892213" w:rsidRDefault="005C420F" w:rsidP="00531F52">
      <w:r>
        <w:rPr>
          <w:b/>
          <w:bCs/>
        </w:rPr>
        <w:t xml:space="preserve">b) </w:t>
      </w:r>
      <w:r>
        <w:t>The r^2 values for the two models are same.</w:t>
      </w:r>
      <w:bookmarkStart w:id="0" w:name="_GoBack"/>
      <w:bookmarkEnd w:id="0"/>
    </w:p>
    <w:p w14:paraId="7B61F477" w14:textId="4E0F7E01" w:rsidR="00245E64" w:rsidRDefault="00245E64" w:rsidP="00531F52">
      <w:pPr>
        <w:rPr>
          <w:b/>
          <w:bCs/>
        </w:rPr>
      </w:pPr>
      <w:r>
        <w:rPr>
          <w:b/>
          <w:bCs/>
        </w:rPr>
        <w:t>6.14)</w:t>
      </w:r>
    </w:p>
    <w:p w14:paraId="4361C048" w14:textId="7D2D6118" w:rsidR="00892213" w:rsidRDefault="00892213" w:rsidP="00531F52">
      <w:pPr>
        <w:rPr>
          <w:b/>
          <w:bCs/>
        </w:rPr>
      </w:pPr>
      <w:r>
        <w:rPr>
          <w:noProof/>
        </w:rPr>
        <w:drawing>
          <wp:inline distT="0" distB="0" distL="0" distR="0" wp14:anchorId="50F2E282" wp14:editId="10E87AC2">
            <wp:extent cx="5286375" cy="3733800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BD4E8" w14:textId="2E534214" w:rsidR="004273D4" w:rsidRPr="0015147E" w:rsidRDefault="00007F69" w:rsidP="00531F52">
      <w:pPr>
        <w:rPr>
          <w:b/>
          <w:bCs/>
        </w:rPr>
      </w:pPr>
      <w:r>
        <w:t xml:space="preserve">Since t value in above snapshot does not fall in critical t region, we can say that </w:t>
      </w:r>
      <w:r w:rsidRPr="0015147E">
        <w:rPr>
          <w:b/>
          <w:bCs/>
        </w:rPr>
        <w:t>we do not reject null hypothesis</w:t>
      </w:r>
    </w:p>
    <w:p w14:paraId="5F279C3C" w14:textId="0DA19685" w:rsidR="00664FF7" w:rsidRDefault="00664FF7" w:rsidP="00531F52"/>
    <w:p w14:paraId="0B18354D" w14:textId="77777777" w:rsidR="00664FF7" w:rsidRPr="00151F93" w:rsidRDefault="00664FF7" w:rsidP="00531F52"/>
    <w:p w14:paraId="4B044246" w14:textId="3F741FE3" w:rsidR="0054617D" w:rsidRPr="007923E1" w:rsidRDefault="00FF0A3D" w:rsidP="00531F52">
      <w:pPr>
        <w:rPr>
          <w:b/>
          <w:bCs/>
        </w:rPr>
      </w:pPr>
      <w:r w:rsidRPr="007923E1">
        <w:rPr>
          <w:b/>
          <w:bCs/>
        </w:rPr>
        <w:t xml:space="preserve"> </w:t>
      </w:r>
      <w:r w:rsidR="00D52645" w:rsidRPr="007923E1">
        <w:rPr>
          <w:b/>
          <w:bCs/>
        </w:rPr>
        <w:t xml:space="preserve"> </w:t>
      </w:r>
    </w:p>
    <w:p w14:paraId="46FE93B1" w14:textId="6196F7E3" w:rsidR="0054617D" w:rsidRDefault="0054617D" w:rsidP="00531F52">
      <w:r>
        <w:t xml:space="preserve"> </w:t>
      </w:r>
    </w:p>
    <w:p w14:paraId="5AADDBFB" w14:textId="77777777" w:rsidR="0054617D" w:rsidRPr="0054617D" w:rsidRDefault="0054617D" w:rsidP="00531F52"/>
    <w:p w14:paraId="5D7C28B4" w14:textId="77777777" w:rsidR="002341D9" w:rsidRPr="00B9653F" w:rsidRDefault="002341D9" w:rsidP="00531F52"/>
    <w:p w14:paraId="6C502C05" w14:textId="77777777" w:rsidR="00B9653F" w:rsidRPr="00B9653F" w:rsidRDefault="00B9653F" w:rsidP="00531F52">
      <w:pPr>
        <w:rPr>
          <w:b/>
          <w:bCs/>
        </w:rPr>
      </w:pPr>
    </w:p>
    <w:p w14:paraId="547C6CA5" w14:textId="4460CDAF" w:rsidR="00B9653F" w:rsidRDefault="00B9653F" w:rsidP="00531F52"/>
    <w:p w14:paraId="50BF80F3" w14:textId="5DC2C3F7" w:rsidR="00B9653F" w:rsidRDefault="00B9653F" w:rsidP="00531F52"/>
    <w:p w14:paraId="13E4C4D5" w14:textId="77777777" w:rsidR="00B9653F" w:rsidRPr="00376403" w:rsidRDefault="00B9653F" w:rsidP="00531F52"/>
    <w:sectPr w:rsidR="00B9653F" w:rsidRPr="00376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03243"/>
    <w:multiLevelType w:val="hybridMultilevel"/>
    <w:tmpl w:val="0A8E2822"/>
    <w:lvl w:ilvl="0" w:tplc="2FD42AC4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52"/>
    <w:rsid w:val="00007F69"/>
    <w:rsid w:val="000116AA"/>
    <w:rsid w:val="000B1666"/>
    <w:rsid w:val="000D13EC"/>
    <w:rsid w:val="00102F81"/>
    <w:rsid w:val="00137093"/>
    <w:rsid w:val="0015147E"/>
    <w:rsid w:val="00151F93"/>
    <w:rsid w:val="00164919"/>
    <w:rsid w:val="00181771"/>
    <w:rsid w:val="001A04BC"/>
    <w:rsid w:val="001B7C47"/>
    <w:rsid w:val="001C0554"/>
    <w:rsid w:val="001C4119"/>
    <w:rsid w:val="00205BCF"/>
    <w:rsid w:val="002315D0"/>
    <w:rsid w:val="002341D9"/>
    <w:rsid w:val="00245E64"/>
    <w:rsid w:val="002463C4"/>
    <w:rsid w:val="002816E0"/>
    <w:rsid w:val="00287A47"/>
    <w:rsid w:val="00291D27"/>
    <w:rsid w:val="002B5130"/>
    <w:rsid w:val="0031147C"/>
    <w:rsid w:val="00331702"/>
    <w:rsid w:val="0034089B"/>
    <w:rsid w:val="00346DA6"/>
    <w:rsid w:val="00376403"/>
    <w:rsid w:val="00377D87"/>
    <w:rsid w:val="00392DDD"/>
    <w:rsid w:val="003C7845"/>
    <w:rsid w:val="00427391"/>
    <w:rsid w:val="004273D4"/>
    <w:rsid w:val="00430BF5"/>
    <w:rsid w:val="00443A1F"/>
    <w:rsid w:val="0047223C"/>
    <w:rsid w:val="0047572C"/>
    <w:rsid w:val="004777D3"/>
    <w:rsid w:val="00491DB9"/>
    <w:rsid w:val="004A0B67"/>
    <w:rsid w:val="004D0CD6"/>
    <w:rsid w:val="00506881"/>
    <w:rsid w:val="00513EB8"/>
    <w:rsid w:val="00531F52"/>
    <w:rsid w:val="00536E23"/>
    <w:rsid w:val="0054617D"/>
    <w:rsid w:val="005632D7"/>
    <w:rsid w:val="00582D39"/>
    <w:rsid w:val="005A461D"/>
    <w:rsid w:val="005B2AB4"/>
    <w:rsid w:val="005C420F"/>
    <w:rsid w:val="006001AF"/>
    <w:rsid w:val="0060184D"/>
    <w:rsid w:val="00602BD5"/>
    <w:rsid w:val="00605A92"/>
    <w:rsid w:val="006065E2"/>
    <w:rsid w:val="00641C6C"/>
    <w:rsid w:val="00662A15"/>
    <w:rsid w:val="00664FF7"/>
    <w:rsid w:val="00667231"/>
    <w:rsid w:val="00676CCC"/>
    <w:rsid w:val="006B1E0A"/>
    <w:rsid w:val="006B311B"/>
    <w:rsid w:val="00726350"/>
    <w:rsid w:val="00742829"/>
    <w:rsid w:val="007538DA"/>
    <w:rsid w:val="00763710"/>
    <w:rsid w:val="007923E1"/>
    <w:rsid w:val="00792C0A"/>
    <w:rsid w:val="007A2028"/>
    <w:rsid w:val="007A4030"/>
    <w:rsid w:val="007F5A1E"/>
    <w:rsid w:val="00820885"/>
    <w:rsid w:val="00856147"/>
    <w:rsid w:val="0086210E"/>
    <w:rsid w:val="00865A04"/>
    <w:rsid w:val="00872EFF"/>
    <w:rsid w:val="00875325"/>
    <w:rsid w:val="00892213"/>
    <w:rsid w:val="008939C2"/>
    <w:rsid w:val="00897E90"/>
    <w:rsid w:val="008A0F61"/>
    <w:rsid w:val="008D221E"/>
    <w:rsid w:val="008E5B68"/>
    <w:rsid w:val="008F5BE9"/>
    <w:rsid w:val="008F6FF0"/>
    <w:rsid w:val="00915793"/>
    <w:rsid w:val="0092385B"/>
    <w:rsid w:val="00927210"/>
    <w:rsid w:val="009368B8"/>
    <w:rsid w:val="00957784"/>
    <w:rsid w:val="009642DC"/>
    <w:rsid w:val="0096514F"/>
    <w:rsid w:val="00974372"/>
    <w:rsid w:val="00977E7E"/>
    <w:rsid w:val="0098094A"/>
    <w:rsid w:val="009A3DAE"/>
    <w:rsid w:val="009C1B68"/>
    <w:rsid w:val="009D7BA6"/>
    <w:rsid w:val="009E6203"/>
    <w:rsid w:val="00A04BD0"/>
    <w:rsid w:val="00A07096"/>
    <w:rsid w:val="00A35C51"/>
    <w:rsid w:val="00AB540A"/>
    <w:rsid w:val="00AD6C95"/>
    <w:rsid w:val="00AF016A"/>
    <w:rsid w:val="00AF1DF8"/>
    <w:rsid w:val="00AF2875"/>
    <w:rsid w:val="00AF5469"/>
    <w:rsid w:val="00B00706"/>
    <w:rsid w:val="00B0552B"/>
    <w:rsid w:val="00B22866"/>
    <w:rsid w:val="00B35783"/>
    <w:rsid w:val="00B43B35"/>
    <w:rsid w:val="00B448A3"/>
    <w:rsid w:val="00B862A2"/>
    <w:rsid w:val="00B9653F"/>
    <w:rsid w:val="00B97509"/>
    <w:rsid w:val="00BA0B39"/>
    <w:rsid w:val="00BA20A8"/>
    <w:rsid w:val="00BC3D4F"/>
    <w:rsid w:val="00C41436"/>
    <w:rsid w:val="00C53DDB"/>
    <w:rsid w:val="00C65719"/>
    <w:rsid w:val="00CC04E7"/>
    <w:rsid w:val="00CC4295"/>
    <w:rsid w:val="00CC6BFF"/>
    <w:rsid w:val="00CD4AE9"/>
    <w:rsid w:val="00CE217F"/>
    <w:rsid w:val="00CF59B6"/>
    <w:rsid w:val="00D237CB"/>
    <w:rsid w:val="00D52645"/>
    <w:rsid w:val="00D57ECD"/>
    <w:rsid w:val="00D62887"/>
    <w:rsid w:val="00D8233A"/>
    <w:rsid w:val="00D84E29"/>
    <w:rsid w:val="00D95E15"/>
    <w:rsid w:val="00DF4C1F"/>
    <w:rsid w:val="00DF7CC2"/>
    <w:rsid w:val="00E052D7"/>
    <w:rsid w:val="00E1090F"/>
    <w:rsid w:val="00E10B4B"/>
    <w:rsid w:val="00E21105"/>
    <w:rsid w:val="00E57E2C"/>
    <w:rsid w:val="00E80EC3"/>
    <w:rsid w:val="00EA53EC"/>
    <w:rsid w:val="00ED7DD9"/>
    <w:rsid w:val="00EE21E6"/>
    <w:rsid w:val="00EE4BC0"/>
    <w:rsid w:val="00EE6A0A"/>
    <w:rsid w:val="00F638DF"/>
    <w:rsid w:val="00FB272A"/>
    <w:rsid w:val="00FF0A3D"/>
    <w:rsid w:val="00FF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58CA1"/>
  <w15:chartTrackingRefBased/>
  <w15:docId w15:val="{375DE18F-521F-4624-96F4-BF2677FDE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3D4F"/>
    <w:pPr>
      <w:ind w:left="720"/>
      <w:contextualSpacing/>
    </w:pPr>
  </w:style>
  <w:style w:type="table" w:styleId="TableGrid">
    <w:name w:val="Table Grid"/>
    <w:basedOn w:val="TableNormal"/>
    <w:uiPriority w:val="39"/>
    <w:rsid w:val="009D7B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2785</TotalTime>
  <Pages>9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anilkumaryadav5129@gmail.com</dc:creator>
  <cp:keywords/>
  <dc:description/>
  <cp:lastModifiedBy>nabh mehta</cp:lastModifiedBy>
  <cp:revision>166</cp:revision>
  <dcterms:created xsi:type="dcterms:W3CDTF">2020-03-29T06:09:00Z</dcterms:created>
  <dcterms:modified xsi:type="dcterms:W3CDTF">2020-04-01T02:49:00Z</dcterms:modified>
</cp:coreProperties>
</file>