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32"/>
        </w:rPr>
        <w:t>Ignacio Palmeri</w:t>
      </w:r>
    </w:p>
    <w:p>
      <w:pPr/>
      <w:r>
        <w:rPr>
          <w:color w:val="555555"/>
          <w:sz w:val="17"/>
        </w:rPr>
        <w:t>Temperley, Buenos Aires, Argentina | +54 9 11 5509-0832 | ignaciopalmeri1@gmail.com | linkedin.com/in/ignaciopalmeri | github.com/nachopalmeri | ignaciopalmeri.vercel.app</w:t>
      </w:r>
    </w:p>
    <w:p>
      <w:pPr>
        <w:pStyle w:val="Heading1"/>
      </w:pPr>
      <w:r>
        <w:t>PERFIL PROFESIONAL</w:t>
      </w:r>
    </w:p>
    <w:p>
      <w:r>
        <w:t>Estudiante de 2.º año (Q4) de la Licenciatura en Gestión de Tecnologías de la Información (UADE, cursada presencial de noche), promedio 8,2/10, graduación estimada diciembre 2028. Construyo proyectos propios que combinan Python, APIs REST, bases de datos y pipelines de datos con integraciones LLM, y uso herramientas de IA para prototipar, revisar, testear y documentar — siempre validando el resultado. Trabajo con APIs y telemetría en mis proyectos (ingesta, persistencia y dashboards), lo que me da criterio para entender pipelines backend y cloud antes de automatizarlos. Busco una posición part-time (20 h semanales) como Desarrollador Backend &amp; Cloud donde pueda aprender construyendo.</w:t>
      </w:r>
    </w:p>
    <w:p>
      <w:pPr>
        <w:pStyle w:val="Heading1"/>
      </w:pPr>
      <w:r>
        <w:t>EDUCACIÓN</w:t>
      </w:r>
    </w:p>
    <w:p>
      <w:r>
        <w:rPr>
          <w:b/>
        </w:rPr>
        <w:t>Licenciatura en Gestión de Tecnologías de la Información — UADE</w:t>
      </w:r>
      <w:r>
        <w:t xml:space="preserve"> | Mar 2025 – Dic 2028 (estimado)</w:t>
      </w:r>
    </w:p>
    <w:p>
      <w:pPr>
        <w:pStyle w:val="ListBullet"/>
      </w:pPr>
      <w:r>
        <w:t>Cuarto cuatrimestre (Q4) en curso, alumno regular. Promedio: 8,2/10.</w:t>
      </w:r>
    </w:p>
    <w:p>
      <w:pPr>
        <w:pStyle w:val="ListBullet"/>
      </w:pPr>
      <w:r>
        <w:t>15 de 40 materias aprobadas.</w:t>
      </w:r>
    </w:p>
    <w:p>
      <w:r>
        <w:rPr>
          <w:b/>
        </w:rPr>
        <w:t>Bachiller en Economía y Administración — Colegio Eccleston</w:t>
      </w:r>
      <w:r>
        <w:t xml:space="preserve"> | Egresado 20/12/2024</w:t>
      </w:r>
    </w:p>
    <w:p>
      <w:pPr>
        <w:pStyle w:val="ListBullet"/>
      </w:pPr>
      <w:r>
        <w:t>Promedio: 9,11/10 (analítico oficial).</w:t>
      </w:r>
    </w:p>
    <w:p>
      <w:pPr>
        <w:pStyle w:val="Heading1"/>
      </w:pPr>
      <w:r>
        <w:t>EXPERIENCIA</w:t>
      </w:r>
    </w:p>
    <w:p>
      <w:r>
        <w:rPr>
          <w:b/>
        </w:rPr>
        <w:t>Representante de Atención al Cliente — Grido (franquicia)</w:t>
      </w:r>
      <w:r>
        <w:t xml:space="preserve"> | Oct 2023 – Presente</w:t>
      </w:r>
    </w:p>
    <w:p>
      <w:pPr>
        <w:pStyle w:val="ListBullet"/>
      </w:pPr>
      <w:r>
        <w:t>Atención al cliente en punto de venta de alto tráfico: gestión de consultas, resolución de incidencias en tiempo real y facturación.</w:t>
      </w:r>
    </w:p>
    <w:p>
      <w:pPr>
        <w:pStyle w:val="ListBullet"/>
      </w:pPr>
      <w:r>
        <w:t>Conciliación de caja, control de inventario y cobertura de francos; construí planillas de Excel propias para seguimiento de ventas e inventario.</w:t>
      </w:r>
    </w:p>
    <w:p>
      <w:pPr>
        <w:pStyle w:val="ListBullet"/>
      </w:pPr>
      <w:r>
        <w:t>Carga horaria actual: ~10 h semanales (part-time).</w:t>
      </w:r>
    </w:p>
    <w:p>
      <w:pPr>
        <w:pStyle w:val="Heading1"/>
      </w:pPr>
      <w:r>
        <w:t>PROYECTOS</w:t>
      </w:r>
    </w:p>
    <w:p>
      <w:r>
        <w:rPr>
          <w:b/>
        </w:rPr>
        <w:t>JobBot — Asistente de búsqueda laboral con IA (bot + dashboard)</w:t>
      </w:r>
      <w:r>
        <w:t xml:space="preserve"> | 2026</w:t>
      </w:r>
    </w:p>
    <w:p>
      <w:r>
        <w:t>Python · Telegram Bot API · FastAPI · Next.js · PostgreSQL · LLMs (Groq) · APIs REST</w:t>
      </w:r>
    </w:p>
    <w:p>
      <w:pPr>
        <w:pStyle w:val="ListBullet"/>
      </w:pPr>
      <w:r>
        <w:t>Bot que agrega ofertas de varias fuentes (APIs y scraping), expone API REST con FastAPI, persiste en PostgreSQL y envía alertas con resúmenes LLM; dashboard con autenticación JWT.</w:t>
      </w:r>
    </w:p>
    <w:p>
      <w:pPr>
        <w:pStyle w:val="ListBullet"/>
      </w:pPr>
      <w:r>
        <w:t>Diseñé el pipeline de datos (ingesta → filtrado → enriquecimiento → notificación) y lo valido con testing. Repositorio: https://github.com/nachopalmeri/jobbot</w:t>
      </w:r>
    </w:p>
    <w:p>
      <w:r>
        <w:rPr>
          <w:b/>
        </w:rPr>
        <w:t>FranquiYA — Dashboard full-stack (prototipo) para operaciones</w:t>
      </w:r>
      <w:r>
        <w:t xml:space="preserve"> | 2025 – 2026</w:t>
      </w:r>
    </w:p>
    <w:p>
      <w:r>
        <w:t>Next.js · React · TypeScript · FastAPI · SQLAlchemy · SQLite · APIs REST</w:t>
      </w:r>
    </w:p>
    <w:p>
      <w:pPr>
        <w:pStyle w:val="ListBullet"/>
      </w:pPr>
      <w:r>
        <w:t>Prototipo 57 commits con inventario, facturas, empleados, turnos y auditorías; backend con API REST, modelos Pydantic y testing (Jest/pytest).</w:t>
      </w:r>
    </w:p>
    <w:p>
      <w:pPr>
        <w:pStyle w:val="ListBullet"/>
      </w:pPr>
      <w:r>
        <w:t>Experiencia relevante para backend cloud: diseño de endpoints, validación, persistencia y consumo desde frontend. Demo: https://franqui-ya.vercel.app</w:t>
      </w:r>
    </w:p>
    <w:p>
      <w:r>
        <w:rPr>
          <w:b/>
        </w:rPr>
        <w:t>Prode Mundial 2026 — Motor estadístico y pipeline de datos</w:t>
      </w:r>
      <w:r>
        <w:t xml:space="preserve"> | 2026</w:t>
      </w:r>
    </w:p>
    <w:p>
      <w:r>
        <w:t>Python · NumPy/Pandas · APIs externas (odds) · ETL</w:t>
      </w:r>
    </w:p>
    <w:p>
      <w:pPr>
        <w:pStyle w:val="ListBullet"/>
      </w:pPr>
      <w:r>
        <w:t>Pipeline ETL automatizado que ingesta odds de múltiples APIs, normaliza, aplica matriz Poisson 7×7 y corre 10.000 simulaciones Monte Carlo por grupo. https://prode-mundial-2026-ten-omega.vercel.app</w:t>
      </w:r>
    </w:p>
    <w:p>
      <w:pPr>
        <w:pStyle w:val="Heading1"/>
      </w:pPr>
      <w:r>
        <w:t>COMPETENCIAS TÉCNICAS</w:t>
      </w:r>
    </w:p>
    <w:p>
      <w:pPr>
        <w:pStyle w:val="ListBullet"/>
      </w:pPr>
      <w:r>
        <w:rPr>
          <w:b/>
        </w:rPr>
        <w:t>Backend &amp; Cloud APIs:</w:t>
      </w:r>
      <w:r>
        <w:t xml:space="preserve"> Python, FastAPI, APIs REST, Pydantic, SQLAlchemy, PostgreSQL/SQLite, pipelines ETL, ingesta de telemetría/APIs externas, Vercel/Railway</w:t>
      </w:r>
    </w:p>
    <w:p>
      <w:pPr>
        <w:pStyle w:val="ListBullet"/>
      </w:pPr>
      <w:r>
        <w:rPr>
          <w:b/>
        </w:rPr>
        <w:t>Bases de datos:</w:t>
      </w:r>
      <w:r>
        <w:t xml:space="preserve"> SQL, PostgreSQL, SQLite, consultas y modelado básico</w:t>
      </w:r>
    </w:p>
    <w:p>
      <w:pPr>
        <w:pStyle w:val="ListBullet"/>
      </w:pPr>
      <w:r>
        <w:rPr>
          <w:b/>
        </w:rPr>
        <w:t>Frontend para integración:</w:t>
      </w:r>
      <w:r>
        <w:t xml:space="preserve"> JavaScript/TypeScript, Next.js, React (consumo de APIs propias)</w:t>
      </w:r>
    </w:p>
    <w:p>
      <w:pPr>
        <w:pStyle w:val="ListBullet"/>
      </w:pPr>
      <w:r>
        <w:rPr>
          <w:b/>
        </w:rPr>
        <w:t>IA aplicada:</w:t>
      </w:r>
      <w:r>
        <w:t xml:space="preserve"> Integración de LLMs (Claude, Groq, Gemini), ingeniería de prompts, automatización de procesos</w:t>
      </w:r>
    </w:p>
    <w:p>
      <w:pPr>
        <w:pStyle w:val="ListBullet"/>
      </w:pPr>
      <w:r>
        <w:rPr>
          <w:b/>
        </w:rPr>
        <w:t>Infraestructura y herramientas:</w:t>
      </w:r>
      <w:r>
        <w:t xml:space="preserve"> Linux (RHEL/Ubuntu, WSL2), Git/GitHub, GitHub Actions, Bash, Excel avanzado</w:t>
      </w:r>
    </w:p>
    <w:p>
      <w:pPr>
        <w:pStyle w:val="ListBullet"/>
      </w:pPr>
      <w:r>
        <w:rPr>
          <w:b/>
        </w:rPr>
        <w:t>Negocio y gestión:</w:t>
      </w:r>
      <w:r>
        <w:t xml:space="preserve"> Modelado de procesos, atención al cliente, metodologías ágiles</w:t>
      </w:r>
    </w:p>
    <w:p>
      <w:pPr>
        <w:pStyle w:val="Heading1"/>
      </w:pPr>
      <w:r>
        <w:t>CERTIFICACIONES</w:t>
      </w:r>
    </w:p>
    <w:p>
      <w:pPr>
        <w:pStyle w:val="ListBullet"/>
      </w:pPr>
      <w:r>
        <w:rPr>
          <w:b/>
        </w:rPr>
        <w:t>Red Hat System Administration I (RH124)</w:t>
      </w:r>
      <w:r>
        <w:t xml:space="preserve"> — Red Hat Academy, 2025.</w:t>
      </w:r>
    </w:p>
    <w:p>
      <w:pPr>
        <w:pStyle w:val="ListBullet"/>
      </w:pPr>
      <w:r>
        <w:rPr>
          <w:b/>
        </w:rPr>
        <w:t>Claude Code in Action</w:t>
      </w:r>
      <w:r>
        <w:t xml:space="preserve"> — Anthropic, 2026.</w:t>
      </w:r>
    </w:p>
    <w:p>
      <w:pPr>
        <w:pStyle w:val="ListBullet"/>
      </w:pPr>
      <w:r>
        <w:rPr>
          <w:b/>
        </w:rPr>
        <w:t>CCNA 1: Introduction to Networks (track Cisco)</w:t>
      </w:r>
      <w:r>
        <w:t xml:space="preserve"> — UADE, en curso, finalización estimada dic 2026.</w:t>
      </w:r>
    </w:p>
    <w:p>
      <w:pPr>
        <w:pStyle w:val="Heading1"/>
      </w:pPr>
      <w:r>
        <w:t>IDIOMAS</w:t>
      </w:r>
    </w:p>
    <w:p>
      <w:pPr>
        <w:pStyle w:val="ListBullet"/>
      </w:pPr>
      <w:r>
        <w:t>Español: nativo</w:t>
      </w:r>
    </w:p>
    <w:p>
      <w:pPr>
        <w:pStyle w:val="ListBullet"/>
      </w:pPr>
      <w:r>
        <w:t>Inglés: B1+/B2 — lectura técnica fluida, comunicación intermedia (sin certificación formal; EF SET disponible).</w:t>
      </w:r>
    </w:p>
    <w:p>
      <w:pPr>
        <w:pStyle w:val="Heading1"/>
      </w:pPr>
      <w:r>
        <w:t>DISPONIBILIDAD</w:t>
      </w:r>
    </w:p>
    <w:p>
      <w:pPr>
        <w:pStyle w:val="ListBullet"/>
      </w:pPr>
      <w:r>
        <w:t>Part-time: 20 h semanales (media jornada), turno mañana o tarde Lun-Vie. Cursada UADE Lun-Vie 18:45-22:15 (no interfiere).</w:t>
      </w:r>
    </w:p>
    <w:p>
      <w:pPr>
        <w:pStyle w:val="ListBullet"/>
      </w:pPr>
      <w:r>
        <w:t>Híbrido o remoto; presencial CABA/GBA. Inicio inmediato. Graduación estimada dic 2028 (más de 2 años restantes, cumplo disponibilidad part-time).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A1A1A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A1A1A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— Ignacio Palmeri — cv_vexta_backend_cloud</dc:title>
  <dc:subject>Curriculum Vitae — ATS single-column</dc:subject>
  <dc:creator>Ignacio Palmeri</dc:creator>
  <cp:keywords>CV, ATS, Ignacio Palmeri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