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Electricity Consumption Dataset:</w:t>
      </w:r>
    </w:p>
    <w:p w:rsidR="00000000" w:rsidDel="00000000" w:rsidP="00000000" w:rsidRDefault="00000000" w:rsidRPr="00000000" w14:paraId="00000002">
      <w:pPr>
        <w:rPr>
          <w:sz w:val="28"/>
          <w:szCs w:val="28"/>
        </w:rPr>
      </w:pPr>
      <w:r w:rsidDel="00000000" w:rsidR="00000000" w:rsidRPr="00000000">
        <w:rPr>
          <w:b w:val="1"/>
          <w:sz w:val="28"/>
          <w:szCs w:val="28"/>
          <w:rtl w:val="0"/>
        </w:rPr>
        <w:tab/>
      </w:r>
      <w:r w:rsidDel="00000000" w:rsidR="00000000" w:rsidRPr="00000000">
        <w:rPr>
          <w:sz w:val="28"/>
          <w:szCs w:val="28"/>
          <w:rtl w:val="0"/>
        </w:rPr>
        <w:t xml:space="preserve">Electricity Consumption for Electrolysis.</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Content </w:t>
      </w:r>
    </w:p>
    <w:p w:rsidR="00000000" w:rsidDel="00000000" w:rsidP="00000000" w:rsidRDefault="00000000" w:rsidRPr="00000000" w14:paraId="00000004">
      <w:pPr>
        <w:rPr>
          <w:sz w:val="26"/>
          <w:szCs w:val="26"/>
        </w:rPr>
      </w:pPr>
      <w:r w:rsidDel="00000000" w:rsidR="00000000" w:rsidRPr="00000000">
        <w:rPr>
          <w:sz w:val="26"/>
          <w:szCs w:val="26"/>
          <w:rtl w:val="0"/>
        </w:rPr>
        <w:t xml:space="preserve">Company of Electrolysia supplies electricity to the city. It is looking to optimise its electricity production based on the historical electricity consumption of the people of Electrovania.</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The company has hired you as a Data Scientist to investigate the past consumption and the weather information to come up with a model that catches the trend as accurately as possible. You have to bear in mind that there are many factors that affect electricity consumption and not all can be measured. Electrolysia has provided you this data on hourly data spanning five years.</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tl w:val="0"/>
        </w:rPr>
        <w:t xml:space="preserve">For this Assignment, the training set consists of the first 23 days of each month and the test set is the 24th to the end of the month, where the public leader board is based on the first two days of test, whereas the private leader board considers the rest of the days. Your task is to predict the electricity consumption on an hourly basis.</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sz w:val="26"/>
          <w:szCs w:val="26"/>
          <w:rtl w:val="0"/>
        </w:rPr>
        <w:t xml:space="preserve">Note that you cannot use future information to model past consumption. For example, you cannot use February 2017 data to predict last week of January 2017 information.</w:t>
      </w:r>
      <w:r w:rsidDel="00000000" w:rsidR="00000000" w:rsidRPr="00000000">
        <w:rPr>
          <w:b w:val="1"/>
          <w:sz w:val="26"/>
          <w:szCs w:val="26"/>
          <w:rtl w:val="0"/>
        </w:rPr>
        <w:t xml:space="preserve"> Inspiration</w:t>
      </w:r>
    </w:p>
    <w:p w:rsidR="00000000" w:rsidDel="00000000" w:rsidP="00000000" w:rsidRDefault="00000000" w:rsidRPr="00000000" w14:paraId="0000000B">
      <w:pPr>
        <w:rPr>
          <w:sz w:val="26"/>
          <w:szCs w:val="26"/>
        </w:rPr>
      </w:pPr>
      <w:r w:rsidDel="00000000" w:rsidR="00000000" w:rsidRPr="00000000">
        <w:rPr>
          <w:sz w:val="26"/>
          <w:szCs w:val="26"/>
          <w:rtl w:val="0"/>
        </w:rPr>
        <w:t xml:space="preserve">Identify fraudulent credit card transactions.</w:t>
      </w:r>
    </w:p>
    <w:p w:rsidR="00000000" w:rsidDel="00000000" w:rsidP="00000000" w:rsidRDefault="00000000" w:rsidRPr="00000000" w14:paraId="0000000C">
      <w:pPr>
        <w:rPr>
          <w:b w:val="1"/>
          <w:sz w:val="32"/>
          <w:szCs w:val="32"/>
        </w:rPr>
      </w:pPr>
      <w:r w:rsidDel="00000000" w:rsidR="00000000" w:rsidRPr="00000000">
        <w:rPr>
          <w:rtl w:val="0"/>
        </w:rPr>
      </w:r>
    </w:p>
    <w:p w:rsidR="00000000" w:rsidDel="00000000" w:rsidP="00000000" w:rsidRDefault="00000000" w:rsidRPr="00000000" w14:paraId="0000000D">
      <w:pPr>
        <w:rPr>
          <w:b w:val="1"/>
          <w:sz w:val="32"/>
          <w:szCs w:val="32"/>
        </w:rPr>
      </w:pPr>
      <w:r w:rsidDel="00000000" w:rsidR="00000000" w:rsidRPr="00000000">
        <w:rPr>
          <w:rtl w:val="0"/>
        </w:rPr>
      </w:r>
    </w:p>
    <w:p w:rsidR="00000000" w:rsidDel="00000000" w:rsidP="00000000" w:rsidRDefault="00000000" w:rsidRPr="00000000" w14:paraId="0000000E">
      <w:pPr>
        <w:rPr>
          <w:b w:val="1"/>
          <w:sz w:val="32"/>
          <w:szCs w:val="32"/>
        </w:rPr>
      </w:pPr>
      <w:r w:rsidDel="00000000" w:rsidR="00000000" w:rsidRPr="00000000">
        <w:rPr>
          <w:rtl w:val="0"/>
        </w:rPr>
      </w:r>
    </w:p>
    <w:p w:rsidR="00000000" w:rsidDel="00000000" w:rsidP="00000000" w:rsidRDefault="00000000" w:rsidRPr="00000000" w14:paraId="0000000F">
      <w:pPr>
        <w:rPr>
          <w:b w:val="1"/>
          <w:sz w:val="32"/>
          <w:szCs w:val="32"/>
        </w:rPr>
      </w:pPr>
      <w:r w:rsidDel="00000000" w:rsidR="00000000" w:rsidRPr="00000000">
        <w:rPr>
          <w:rtl w:val="0"/>
        </w:rPr>
      </w:r>
    </w:p>
    <w:p w:rsidR="00000000" w:rsidDel="00000000" w:rsidP="00000000" w:rsidRDefault="00000000" w:rsidRPr="00000000" w14:paraId="00000010">
      <w:pPr>
        <w:rPr>
          <w:b w:val="1"/>
          <w:sz w:val="32"/>
          <w:szCs w:val="32"/>
        </w:rPr>
      </w:pPr>
      <w:r w:rsidDel="00000000" w:rsidR="00000000" w:rsidRPr="00000000">
        <w:rPr>
          <w:rtl w:val="0"/>
        </w:rPr>
      </w:r>
    </w:p>
    <w:p w:rsidR="00000000" w:rsidDel="00000000" w:rsidP="00000000" w:rsidRDefault="00000000" w:rsidRPr="00000000" w14:paraId="00000011">
      <w:pPr>
        <w:rPr>
          <w:b w:val="1"/>
          <w:sz w:val="32"/>
          <w:szCs w:val="32"/>
        </w:rPr>
      </w:pPr>
      <w:r w:rsidDel="00000000" w:rsidR="00000000" w:rsidRPr="00000000">
        <w:rPr>
          <w:rtl w:val="0"/>
        </w:rPr>
      </w:r>
    </w:p>
    <w:p w:rsidR="00000000" w:rsidDel="00000000" w:rsidP="00000000" w:rsidRDefault="00000000" w:rsidRPr="00000000" w14:paraId="00000012">
      <w:pPr>
        <w:rPr>
          <w:b w:val="1"/>
          <w:sz w:val="32"/>
          <w:szCs w:val="32"/>
        </w:rPr>
      </w:pPr>
      <w:r w:rsidDel="00000000" w:rsidR="00000000" w:rsidRPr="00000000">
        <w:rPr>
          <w:rtl w:val="0"/>
        </w:rPr>
      </w:r>
    </w:p>
    <w:p w:rsidR="00000000" w:rsidDel="00000000" w:rsidP="00000000" w:rsidRDefault="00000000" w:rsidRPr="00000000" w14:paraId="00000013">
      <w:pPr>
        <w:rPr>
          <w:b w:val="1"/>
          <w:sz w:val="32"/>
          <w:szCs w:val="32"/>
        </w:rPr>
      </w:pPr>
      <w:r w:rsidDel="00000000" w:rsidR="00000000" w:rsidRPr="00000000">
        <w:rPr>
          <w:rtl w:val="0"/>
        </w:rPr>
      </w:r>
    </w:p>
    <w:p w:rsidR="00000000" w:rsidDel="00000000" w:rsidP="00000000" w:rsidRDefault="00000000" w:rsidRPr="00000000" w14:paraId="00000014">
      <w:pPr>
        <w:rPr>
          <w:b w:val="1"/>
          <w:sz w:val="32"/>
          <w:szCs w:val="32"/>
        </w:rPr>
      </w:pPr>
      <w:r w:rsidDel="00000000" w:rsidR="00000000" w:rsidRPr="00000000">
        <w:rPr>
          <w:b w:val="1"/>
          <w:sz w:val="32"/>
          <w:szCs w:val="32"/>
          <w:rtl w:val="0"/>
        </w:rPr>
        <w:t xml:space="preserve">Content </w:t>
      </w:r>
    </w:p>
    <w:p w:rsidR="00000000" w:rsidDel="00000000" w:rsidP="00000000" w:rsidRDefault="00000000" w:rsidRPr="00000000" w14:paraId="00000015">
      <w:pPr>
        <w:rPr>
          <w:sz w:val="26"/>
          <w:szCs w:val="26"/>
        </w:rPr>
      </w:pPr>
      <w:r w:rsidDel="00000000" w:rsidR="00000000" w:rsidRPr="00000000">
        <w:rPr>
          <w:sz w:val="28"/>
          <w:szCs w:val="28"/>
          <w:highlight w:val="white"/>
          <w:rtl w:val="0"/>
        </w:rPr>
        <w:t xml:space="preserve">It represents a fictitious time period wherein we are to predict future electricity consumption.</w:t>
      </w:r>
      <w:r w:rsidDel="00000000" w:rsidR="00000000" w:rsidRPr="00000000">
        <w:rPr>
          <w:rtl w:val="0"/>
        </w:rPr>
      </w:r>
    </w:p>
    <w:p w:rsidR="00000000" w:rsidDel="00000000" w:rsidP="00000000" w:rsidRDefault="00000000" w:rsidRPr="00000000" w14:paraId="00000016">
      <w:pPr>
        <w:rPr>
          <w:b w:val="1"/>
          <w:sz w:val="26"/>
          <w:szCs w:val="26"/>
        </w:rPr>
      </w:pPr>
      <w:r w:rsidDel="00000000" w:rsidR="00000000" w:rsidRPr="00000000">
        <w:rPr>
          <w:b w:val="1"/>
          <w:sz w:val="26"/>
          <w:szCs w:val="26"/>
          <w:rtl w:val="0"/>
        </w:rPr>
        <w:t xml:space="preserve">Steps to Perform the Model:</w:t>
      </w:r>
    </w:p>
    <w:p w:rsidR="00000000" w:rsidDel="00000000" w:rsidP="00000000" w:rsidRDefault="00000000" w:rsidRPr="00000000" w14:paraId="00000017">
      <w:pPr>
        <w:spacing w:after="0" w:lineRule="auto"/>
        <w:rPr>
          <w:sz w:val="26"/>
          <w:szCs w:val="26"/>
        </w:rPr>
      </w:pPr>
      <w:r w:rsidDel="00000000" w:rsidR="00000000" w:rsidRPr="00000000">
        <w:rPr>
          <w:sz w:val="26"/>
          <w:szCs w:val="26"/>
          <w:rtl w:val="0"/>
        </w:rPr>
        <w:t xml:space="preserve">1.Load the dataset </w:t>
      </w:r>
    </w:p>
    <w:p w:rsidR="00000000" w:rsidDel="00000000" w:rsidP="00000000" w:rsidRDefault="00000000" w:rsidRPr="00000000" w14:paraId="00000018">
      <w:pPr>
        <w:spacing w:after="0" w:lineRule="auto"/>
        <w:rPr>
          <w:sz w:val="26"/>
          <w:szCs w:val="26"/>
        </w:rPr>
      </w:pPr>
      <w:r w:rsidDel="00000000" w:rsidR="00000000" w:rsidRPr="00000000">
        <w:rPr>
          <w:sz w:val="26"/>
          <w:szCs w:val="26"/>
          <w:rtl w:val="0"/>
        </w:rPr>
        <w:t xml:space="preserve">2.Preprocessing.</w:t>
      </w:r>
    </w:p>
    <w:p w:rsidR="00000000" w:rsidDel="00000000" w:rsidP="00000000" w:rsidRDefault="00000000" w:rsidRPr="00000000" w14:paraId="00000019">
      <w:pPr>
        <w:spacing w:after="0" w:lineRule="auto"/>
        <w:ind w:firstLine="720"/>
        <w:rPr>
          <w:sz w:val="26"/>
          <w:szCs w:val="26"/>
        </w:rPr>
      </w:pPr>
      <w:r w:rsidDel="00000000" w:rsidR="00000000" w:rsidRPr="00000000">
        <w:rPr>
          <w:sz w:val="26"/>
          <w:szCs w:val="26"/>
          <w:rtl w:val="0"/>
        </w:rPr>
        <w:t xml:space="preserve"> a) Print the first 5 rows of the dataset</w:t>
      </w:r>
    </w:p>
    <w:p w:rsidR="00000000" w:rsidDel="00000000" w:rsidP="00000000" w:rsidRDefault="00000000" w:rsidRPr="00000000" w14:paraId="0000001A">
      <w:pPr>
        <w:spacing w:after="0" w:lineRule="auto"/>
        <w:ind w:firstLine="720"/>
        <w:rPr>
          <w:sz w:val="26"/>
          <w:szCs w:val="26"/>
        </w:rPr>
      </w:pPr>
      <w:r w:rsidDel="00000000" w:rsidR="00000000" w:rsidRPr="00000000">
        <w:rPr>
          <w:sz w:val="26"/>
          <w:szCs w:val="26"/>
          <w:rtl w:val="0"/>
        </w:rPr>
        <w:t xml:space="preserve"> b) Check the features in the dataset </w:t>
      </w:r>
    </w:p>
    <w:p w:rsidR="00000000" w:rsidDel="00000000" w:rsidP="00000000" w:rsidRDefault="00000000" w:rsidRPr="00000000" w14:paraId="0000001B">
      <w:pPr>
        <w:spacing w:after="0" w:lineRule="auto"/>
        <w:ind w:firstLine="720"/>
        <w:rPr>
          <w:sz w:val="26"/>
          <w:szCs w:val="26"/>
        </w:rPr>
      </w:pPr>
      <w:r w:rsidDel="00000000" w:rsidR="00000000" w:rsidRPr="00000000">
        <w:rPr>
          <w:sz w:val="26"/>
          <w:szCs w:val="26"/>
          <w:rtl w:val="0"/>
        </w:rPr>
        <w:t xml:space="preserve">c)Check the missing values </w:t>
      </w:r>
    </w:p>
    <w:p w:rsidR="00000000" w:rsidDel="00000000" w:rsidP="00000000" w:rsidRDefault="00000000" w:rsidRPr="00000000" w14:paraId="0000001C">
      <w:pPr>
        <w:spacing w:after="0" w:lineRule="auto"/>
        <w:ind w:firstLine="720"/>
        <w:rPr>
          <w:sz w:val="26"/>
          <w:szCs w:val="26"/>
        </w:rPr>
      </w:pPr>
      <w:r w:rsidDel="00000000" w:rsidR="00000000" w:rsidRPr="00000000">
        <w:rPr>
          <w:sz w:val="26"/>
          <w:szCs w:val="26"/>
          <w:rtl w:val="0"/>
        </w:rPr>
        <w:t xml:space="preserve">d)Check the numerical features in the dataset </w:t>
      </w:r>
    </w:p>
    <w:p w:rsidR="00000000" w:rsidDel="00000000" w:rsidP="00000000" w:rsidRDefault="00000000" w:rsidRPr="00000000" w14:paraId="0000001D">
      <w:pPr>
        <w:spacing w:after="0" w:lineRule="auto"/>
        <w:ind w:firstLine="720"/>
        <w:rPr>
          <w:sz w:val="26"/>
          <w:szCs w:val="26"/>
        </w:rPr>
      </w:pPr>
      <w:r w:rsidDel="00000000" w:rsidR="00000000" w:rsidRPr="00000000">
        <w:rPr>
          <w:sz w:val="26"/>
          <w:szCs w:val="26"/>
          <w:rtl w:val="0"/>
        </w:rPr>
        <w:t xml:space="preserve">e) Check the distribution of categorical columns </w:t>
      </w:r>
    </w:p>
    <w:p w:rsidR="00000000" w:rsidDel="00000000" w:rsidP="00000000" w:rsidRDefault="00000000" w:rsidRPr="00000000" w14:paraId="0000001E">
      <w:pPr>
        <w:spacing w:after="0" w:lineRule="auto"/>
        <w:rPr>
          <w:sz w:val="26"/>
          <w:szCs w:val="26"/>
        </w:rPr>
      </w:pPr>
      <w:r w:rsidDel="00000000" w:rsidR="00000000" w:rsidRPr="00000000">
        <w:rPr>
          <w:sz w:val="26"/>
          <w:szCs w:val="26"/>
          <w:rtl w:val="0"/>
        </w:rPr>
        <w:t xml:space="preserve">3.Separate features and Labels</w:t>
      </w:r>
    </w:p>
    <w:p w:rsidR="00000000" w:rsidDel="00000000" w:rsidP="00000000" w:rsidRDefault="00000000" w:rsidRPr="00000000" w14:paraId="0000001F">
      <w:pPr>
        <w:spacing w:after="0" w:lineRule="auto"/>
        <w:rPr>
          <w:sz w:val="26"/>
          <w:szCs w:val="26"/>
        </w:rPr>
      </w:pPr>
      <w:r w:rsidDel="00000000" w:rsidR="00000000" w:rsidRPr="00000000">
        <w:rPr>
          <w:sz w:val="26"/>
          <w:szCs w:val="26"/>
          <w:rtl w:val="0"/>
        </w:rPr>
        <w:t xml:space="preserve"> 4.Split the dataset to train and test </w:t>
      </w:r>
    </w:p>
    <w:p w:rsidR="00000000" w:rsidDel="00000000" w:rsidP="00000000" w:rsidRDefault="00000000" w:rsidRPr="00000000" w14:paraId="00000020">
      <w:pPr>
        <w:spacing w:after="0" w:lineRule="auto"/>
        <w:rPr>
          <w:sz w:val="26"/>
          <w:szCs w:val="26"/>
        </w:rPr>
      </w:pPr>
      <w:r w:rsidDel="00000000" w:rsidR="00000000" w:rsidRPr="00000000">
        <w:rPr>
          <w:sz w:val="26"/>
          <w:szCs w:val="26"/>
          <w:rtl w:val="0"/>
        </w:rPr>
        <w:t xml:space="preserve">5.Do normalisation if required </w:t>
      </w:r>
    </w:p>
    <w:p w:rsidR="00000000" w:rsidDel="00000000" w:rsidP="00000000" w:rsidRDefault="00000000" w:rsidRPr="00000000" w14:paraId="00000021">
      <w:pPr>
        <w:spacing w:after="0" w:lineRule="auto"/>
        <w:rPr>
          <w:sz w:val="26"/>
          <w:szCs w:val="26"/>
        </w:rPr>
      </w:pPr>
      <w:r w:rsidDel="00000000" w:rsidR="00000000" w:rsidRPr="00000000">
        <w:rPr>
          <w:sz w:val="26"/>
          <w:szCs w:val="26"/>
          <w:rtl w:val="0"/>
        </w:rPr>
        <w:t xml:space="preserve">6.Model Building (ANN) </w:t>
      </w:r>
    </w:p>
    <w:p w:rsidR="00000000" w:rsidDel="00000000" w:rsidP="00000000" w:rsidRDefault="00000000" w:rsidRPr="00000000" w14:paraId="00000022">
      <w:pPr>
        <w:spacing w:after="0" w:lineRule="auto"/>
        <w:rPr>
          <w:sz w:val="26"/>
          <w:szCs w:val="26"/>
        </w:rPr>
      </w:pPr>
      <w:r w:rsidDel="00000000" w:rsidR="00000000" w:rsidRPr="00000000">
        <w:rPr>
          <w:sz w:val="26"/>
          <w:szCs w:val="26"/>
          <w:rtl w:val="0"/>
        </w:rPr>
        <w:t xml:space="preserve">7.Compile the model</w:t>
      </w:r>
    </w:p>
    <w:p w:rsidR="00000000" w:rsidDel="00000000" w:rsidP="00000000" w:rsidRDefault="00000000" w:rsidRPr="00000000" w14:paraId="00000023">
      <w:pPr>
        <w:spacing w:after="0" w:lineRule="auto"/>
        <w:rPr>
          <w:sz w:val="26"/>
          <w:szCs w:val="26"/>
        </w:rPr>
      </w:pPr>
      <w:r w:rsidDel="00000000" w:rsidR="00000000" w:rsidRPr="00000000">
        <w:rPr>
          <w:sz w:val="26"/>
          <w:szCs w:val="26"/>
          <w:rtl w:val="0"/>
        </w:rPr>
        <w:t xml:space="preserve"> 8.Make predictions </w:t>
      </w:r>
    </w:p>
    <w:p w:rsidR="00000000" w:rsidDel="00000000" w:rsidP="00000000" w:rsidRDefault="00000000" w:rsidRPr="00000000" w14:paraId="00000024">
      <w:pPr>
        <w:spacing w:after="0" w:lineRule="auto"/>
        <w:rPr>
          <w:sz w:val="26"/>
          <w:szCs w:val="26"/>
        </w:rPr>
      </w:pPr>
      <w:r w:rsidDel="00000000" w:rsidR="00000000" w:rsidRPr="00000000">
        <w:rPr>
          <w:sz w:val="26"/>
          <w:szCs w:val="26"/>
          <w:rtl w:val="0"/>
        </w:rPr>
        <w:t xml:space="preserve">9.Find MSE, MAE, RMSE, R2 Score</w:t>
      </w:r>
    </w:p>
    <w:p w:rsidR="00000000" w:rsidDel="00000000" w:rsidP="00000000" w:rsidRDefault="00000000" w:rsidRPr="00000000" w14:paraId="00000025">
      <w:pPr>
        <w:spacing w:after="0" w:lineRule="auto"/>
        <w:rPr>
          <w:sz w:val="26"/>
          <w:szCs w:val="26"/>
        </w:rPr>
      </w:pPr>
      <w:r w:rsidDel="00000000" w:rsidR="00000000" w:rsidRPr="00000000">
        <w:rPr>
          <w:sz w:val="26"/>
          <w:szCs w:val="26"/>
          <w:rtl w:val="0"/>
        </w:rPr>
        <w:t xml:space="preserve">10. Build the ANN models with increasing 2 dense layers to each model and compare the accuracy scores (Minimum 5 models Required)</w:t>
      </w:r>
    </w:p>
    <w:p w:rsidR="00000000" w:rsidDel="00000000" w:rsidP="00000000" w:rsidRDefault="00000000" w:rsidRPr="00000000" w14:paraId="00000026">
      <w:pPr>
        <w:spacing w:after="0" w:lineRule="auto"/>
        <w:rPr>
          <w:sz w:val="26"/>
          <w:szCs w:val="26"/>
        </w:rPr>
      </w:pPr>
      <w:r w:rsidDel="00000000" w:rsidR="00000000" w:rsidRPr="00000000">
        <w:rPr>
          <w:sz w:val="26"/>
          <w:szCs w:val="26"/>
          <w:rtl w:val="0"/>
        </w:rPr>
        <w:t xml:space="preserve">11. Visualize train and validation Accuracy and Losses for every model.</w:t>
      </w:r>
    </w:p>
    <w:p w:rsidR="00000000" w:rsidDel="00000000" w:rsidP="00000000" w:rsidRDefault="00000000" w:rsidRPr="00000000" w14:paraId="00000027">
      <w:pPr>
        <w:spacing w:after="0" w:lineRule="auto"/>
        <w:rPr>
          <w:sz w:val="26"/>
          <w:szCs w:val="26"/>
        </w:rPr>
      </w:pPr>
      <w:r w:rsidDel="00000000" w:rsidR="00000000" w:rsidRPr="00000000">
        <w:rPr>
          <w:rtl w:val="0"/>
        </w:rPr>
      </w:r>
    </w:p>
    <w:p w:rsidR="00000000" w:rsidDel="00000000" w:rsidP="00000000" w:rsidRDefault="00000000" w:rsidRPr="00000000" w14:paraId="00000028">
      <w:pPr>
        <w:spacing w:after="0" w:lineRule="auto"/>
        <w:rPr>
          <w:sz w:val="26"/>
          <w:szCs w:val="26"/>
        </w:rPr>
      </w:pPr>
      <w:bookmarkStart w:colFirst="0" w:colLast="0" w:name="_heading=h.gjdgxs" w:id="0"/>
      <w:bookmarkEnd w:id="0"/>
      <w:r w:rsidDel="00000000" w:rsidR="00000000" w:rsidRPr="00000000">
        <w:rPr>
          <w:b w:val="1"/>
          <w:sz w:val="26"/>
          <w:szCs w:val="26"/>
          <w:rtl w:val="0"/>
        </w:rPr>
        <w:t xml:space="preserve">Note:</w:t>
      </w:r>
      <w:r w:rsidDel="00000000" w:rsidR="00000000" w:rsidRPr="00000000">
        <w:rPr>
          <w:sz w:val="26"/>
          <w:szCs w:val="26"/>
          <w:rtl w:val="0"/>
        </w:rPr>
        <w:t xml:space="preserve"> For any doubt’s clarifications, Join the mentor session from 2:00 pm to 6:00 pm or reach us on Discord 10:00 AM to 5:00 PM. </w:t>
      </w:r>
    </w:p>
    <w:p w:rsidR="00000000" w:rsidDel="00000000" w:rsidP="00000000" w:rsidRDefault="00000000" w:rsidRPr="00000000" w14:paraId="00000029">
      <w:pPr>
        <w:spacing w:after="0" w:lineRule="auto"/>
        <w:rPr>
          <w:sz w:val="26"/>
          <w:szCs w:val="26"/>
        </w:rPr>
      </w:pPr>
      <w:r w:rsidDel="00000000" w:rsidR="00000000" w:rsidRPr="00000000">
        <w:rPr>
          <w:rtl w:val="0"/>
        </w:rPr>
      </w:r>
    </w:p>
    <w:p w:rsidR="00000000" w:rsidDel="00000000" w:rsidP="00000000" w:rsidRDefault="00000000" w:rsidRPr="00000000" w14:paraId="0000002A">
      <w:pPr>
        <w:spacing w:after="0" w:lineRule="auto"/>
        <w:rPr>
          <w:b w:val="1"/>
          <w:sz w:val="26"/>
          <w:szCs w:val="26"/>
        </w:rPr>
      </w:pPr>
      <w:r w:rsidDel="00000000" w:rsidR="00000000" w:rsidRPr="00000000">
        <w:rPr>
          <w:b w:val="1"/>
          <w:sz w:val="26"/>
          <w:szCs w:val="26"/>
          <w:rtl w:val="0"/>
        </w:rPr>
        <w:t xml:space="preserve">Thanks, and Regards,</w:t>
      </w:r>
    </w:p>
    <w:p w:rsidR="00000000" w:rsidDel="00000000" w:rsidP="00000000" w:rsidRDefault="00000000" w:rsidRPr="00000000" w14:paraId="0000002B">
      <w:pPr>
        <w:spacing w:after="0" w:lineRule="auto"/>
        <w:rPr>
          <w:sz w:val="26"/>
          <w:szCs w:val="26"/>
        </w:rPr>
      </w:pPr>
      <w:r w:rsidDel="00000000" w:rsidR="00000000" w:rsidRPr="00000000">
        <w:rPr>
          <w:sz w:val="26"/>
          <w:szCs w:val="26"/>
          <w:rtl w:val="0"/>
        </w:rPr>
        <w:t xml:space="preserve"> Technology For All</w:t>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drawing>
        <wp:anchor allowOverlap="1" behindDoc="0" distB="0" distT="0" distL="114300" distR="114300" hidden="0" layoutInCell="1" locked="0" relativeHeight="0" simplePos="0">
          <wp:simplePos x="0" y="0"/>
          <wp:positionH relativeFrom="column">
            <wp:posOffset>3596005</wp:posOffset>
          </wp:positionH>
          <wp:positionV relativeFrom="paragraph">
            <wp:posOffset>-297179</wp:posOffset>
          </wp:positionV>
          <wp:extent cx="2776220" cy="571500"/>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776220" cy="5715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1B0209"/>
    <w:pPr>
      <w:spacing w:after="100" w:afterAutospacing="1" w:before="100" w:beforeAutospacing="1" w:line="240" w:lineRule="auto"/>
      <w:outlineLvl w:val="2"/>
    </w:pPr>
    <w:rPr>
      <w:rFonts w:ascii="Times New Roman" w:cs="Times New Roman" w:eastAsia="Times New Roman" w:hAnsi="Times New Roman"/>
      <w:b w:val="1"/>
      <w:bCs w:val="1"/>
      <w:sz w:val="27"/>
      <w:szCs w:val="27"/>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A805C3"/>
    <w:rPr>
      <w:color w:val="0000ff"/>
      <w:u w:val="single"/>
    </w:rPr>
  </w:style>
  <w:style w:type="paragraph" w:styleId="Header">
    <w:name w:val="header"/>
    <w:basedOn w:val="Normal"/>
    <w:link w:val="HeaderChar"/>
    <w:uiPriority w:val="99"/>
    <w:unhideWhenUsed w:val="1"/>
    <w:rsid w:val="00FB1543"/>
    <w:pPr>
      <w:tabs>
        <w:tab w:val="center" w:pos="4680"/>
        <w:tab w:val="right" w:pos="9360"/>
      </w:tabs>
      <w:spacing w:after="0" w:line="240" w:lineRule="auto"/>
    </w:pPr>
  </w:style>
  <w:style w:type="character" w:styleId="HeaderChar" w:customStyle="1">
    <w:name w:val="Header Char"/>
    <w:basedOn w:val="DefaultParagraphFont"/>
    <w:link w:val="Header"/>
    <w:uiPriority w:val="99"/>
    <w:rsid w:val="00FB1543"/>
  </w:style>
  <w:style w:type="paragraph" w:styleId="Footer">
    <w:name w:val="footer"/>
    <w:basedOn w:val="Normal"/>
    <w:link w:val="FooterChar"/>
    <w:uiPriority w:val="99"/>
    <w:unhideWhenUsed w:val="1"/>
    <w:rsid w:val="00FB1543"/>
    <w:pPr>
      <w:tabs>
        <w:tab w:val="center" w:pos="4680"/>
        <w:tab w:val="right" w:pos="9360"/>
      </w:tabs>
      <w:spacing w:after="0" w:line="240" w:lineRule="auto"/>
    </w:pPr>
  </w:style>
  <w:style w:type="character" w:styleId="FooterChar" w:customStyle="1">
    <w:name w:val="Footer Char"/>
    <w:basedOn w:val="DefaultParagraphFont"/>
    <w:link w:val="Footer"/>
    <w:uiPriority w:val="99"/>
    <w:rsid w:val="00FB1543"/>
  </w:style>
  <w:style w:type="character" w:styleId="Heading3Char" w:customStyle="1">
    <w:name w:val="Heading 3 Char"/>
    <w:basedOn w:val="DefaultParagraphFont"/>
    <w:link w:val="Heading3"/>
    <w:uiPriority w:val="9"/>
    <w:rsid w:val="001B0209"/>
    <w:rPr>
      <w:rFonts w:ascii="Times New Roman" w:cs="Times New Roman" w:eastAsia="Times New Roman" w:hAnsi="Times New Roman"/>
      <w:b w:val="1"/>
      <w:bCs w:val="1"/>
      <w:sz w:val="27"/>
      <w:szCs w:val="27"/>
      <w:lang w:val="en-US"/>
    </w:rPr>
  </w:style>
  <w:style w:type="paragraph" w:styleId="NormalWeb">
    <w:name w:val="Normal (Web)"/>
    <w:basedOn w:val="Normal"/>
    <w:uiPriority w:val="99"/>
    <w:semiHidden w:val="1"/>
    <w:unhideWhenUsed w:val="1"/>
    <w:rsid w:val="001B0209"/>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WzXGPgD0cytC4z9Pdx5nX6YKgA==">AMUW2mXeb4mxSUQDd6MhN6Fw19CtJKCVdQQgQK1IxWo+9oQH6eTbXJyAoxn/n6NaQo3LS1MPQnFUnyoSQYpoC984nnSgzDVtr7Bu1b3pMWMejJes0lQJRzXWPw1fkGqrNuyJwRLI4bm2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2021-10-07T05:37:00Z</dcterms:created>
  <dc:creator>naga nmr</dc:creator>
</cp:coreProperties>
</file>