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DC10" w14:textId="78F3174B" w:rsidR="00CA3527" w:rsidRPr="00411469" w:rsidRDefault="00E0526B" w:rsidP="00E0526B">
      <w:pPr>
        <w:jc w:val="center"/>
        <w:rPr>
          <w:rFonts w:ascii="Britannic Bold" w:hAnsi="Britannic Bold"/>
          <w:color w:val="2E74B5" w:themeColor="accent5" w:themeShade="BF"/>
          <w:sz w:val="60"/>
          <w:szCs w:val="60"/>
        </w:rPr>
      </w:pPr>
      <w:r w:rsidRPr="00411469">
        <w:rPr>
          <w:rFonts w:ascii="Britannic Bold" w:hAnsi="Britannic Bold"/>
          <w:color w:val="2E74B5" w:themeColor="accent5" w:themeShade="BF"/>
          <w:sz w:val="60"/>
          <w:szCs w:val="60"/>
        </w:rPr>
        <w:t>GESTURE RECOGNIZER</w:t>
      </w:r>
    </w:p>
    <w:p w14:paraId="70F9D930" w14:textId="4019B00C" w:rsidR="00E0526B" w:rsidRDefault="00E0526B" w:rsidP="00E0526B">
      <w:pPr>
        <w:rPr>
          <w:sz w:val="48"/>
          <w:szCs w:val="48"/>
        </w:rPr>
      </w:pPr>
    </w:p>
    <w:p w14:paraId="348391B4" w14:textId="4582B1A3" w:rsidR="00E0526B" w:rsidRPr="00652578" w:rsidRDefault="00E0526B" w:rsidP="00E0526B">
      <w:pPr>
        <w:rPr>
          <w:sz w:val="36"/>
          <w:szCs w:val="36"/>
        </w:rPr>
      </w:pPr>
      <w:r w:rsidRPr="00411469">
        <w:rPr>
          <w:rFonts w:ascii="Arial Rounded MT Bold" w:hAnsi="Arial Rounded MT Bold"/>
          <w:color w:val="9CC2E5" w:themeColor="accent5" w:themeTint="99"/>
          <w:sz w:val="48"/>
          <w:szCs w:val="48"/>
        </w:rPr>
        <w:t>Agenda:</w:t>
      </w:r>
      <w:r>
        <w:t xml:space="preserve"> </w:t>
      </w:r>
      <w:r w:rsidRPr="00652578">
        <w:rPr>
          <w:sz w:val="36"/>
          <w:szCs w:val="36"/>
        </w:rPr>
        <w:t xml:space="preserve">Here we are creating a </w:t>
      </w:r>
      <w:r w:rsidR="00DB79F7" w:rsidRPr="00652578">
        <w:rPr>
          <w:sz w:val="36"/>
          <w:szCs w:val="36"/>
        </w:rPr>
        <w:t xml:space="preserve">basic </w:t>
      </w:r>
      <w:r w:rsidRPr="00652578">
        <w:rPr>
          <w:sz w:val="36"/>
          <w:szCs w:val="36"/>
        </w:rPr>
        <w:t>program</w:t>
      </w:r>
      <w:r w:rsidR="00DB79F7" w:rsidRPr="00652578">
        <w:rPr>
          <w:sz w:val="36"/>
          <w:szCs w:val="36"/>
        </w:rPr>
        <w:t xml:space="preserve"> which is used</w:t>
      </w:r>
      <w:r w:rsidRPr="00652578">
        <w:rPr>
          <w:sz w:val="36"/>
          <w:szCs w:val="36"/>
        </w:rPr>
        <w:t xml:space="preserve"> to </w:t>
      </w:r>
      <w:r w:rsidR="00DB79F7" w:rsidRPr="00652578">
        <w:rPr>
          <w:sz w:val="36"/>
          <w:szCs w:val="36"/>
        </w:rPr>
        <w:t xml:space="preserve">control the device by </w:t>
      </w:r>
      <w:r w:rsidRPr="00652578">
        <w:rPr>
          <w:sz w:val="36"/>
          <w:szCs w:val="36"/>
        </w:rPr>
        <w:t>re</w:t>
      </w:r>
      <w:r w:rsidR="00DB79F7" w:rsidRPr="00652578">
        <w:rPr>
          <w:sz w:val="36"/>
          <w:szCs w:val="36"/>
        </w:rPr>
        <w:t>cognizing the gestures of human hand.</w:t>
      </w:r>
    </w:p>
    <w:p w14:paraId="574F4D66" w14:textId="185933CC" w:rsidR="007B2F06" w:rsidRDefault="007B2F06" w:rsidP="00E0526B">
      <w:pPr>
        <w:rPr>
          <w:sz w:val="28"/>
          <w:szCs w:val="28"/>
        </w:rPr>
      </w:pPr>
    </w:p>
    <w:p w14:paraId="0A7A2E04" w14:textId="7D46B9F2" w:rsidR="007B2F06" w:rsidRPr="003166B9" w:rsidRDefault="00652578" w:rsidP="007B2F06">
      <w:pPr>
        <w:pStyle w:val="ListParagraph"/>
        <w:numPr>
          <w:ilvl w:val="0"/>
          <w:numId w:val="2"/>
        </w:numPr>
        <w:rPr>
          <w:rFonts w:ascii="Century" w:hAnsi="Century"/>
          <w:sz w:val="28"/>
          <w:szCs w:val="28"/>
        </w:rPr>
      </w:pPr>
      <w:proofErr w:type="gramStart"/>
      <w:r w:rsidRPr="003166B9">
        <w:rPr>
          <w:rFonts w:ascii="Century" w:hAnsi="Century"/>
          <w:sz w:val="28"/>
          <w:szCs w:val="28"/>
        </w:rPr>
        <w:t>Firstly</w:t>
      </w:r>
      <w:proofErr w:type="gramEnd"/>
      <w:r w:rsidRPr="003166B9">
        <w:rPr>
          <w:rFonts w:ascii="Century" w:hAnsi="Century"/>
          <w:sz w:val="28"/>
          <w:szCs w:val="28"/>
        </w:rPr>
        <w:t xml:space="preserve"> </w:t>
      </w:r>
      <w:r w:rsidR="007B2F06" w:rsidRPr="003166B9">
        <w:rPr>
          <w:rFonts w:ascii="Century" w:hAnsi="Century"/>
          <w:sz w:val="28"/>
          <w:szCs w:val="28"/>
        </w:rPr>
        <w:t xml:space="preserve">we are starting the program by using </w:t>
      </w:r>
      <w:r w:rsidR="007B2F06" w:rsidRPr="003166B9">
        <w:rPr>
          <w:rFonts w:ascii="Century" w:hAnsi="Century"/>
          <w:b/>
          <w:bCs/>
          <w:sz w:val="28"/>
          <w:szCs w:val="28"/>
        </w:rPr>
        <w:t>open cv</w:t>
      </w:r>
      <w:r w:rsidR="007B2F06" w:rsidRPr="003166B9">
        <w:rPr>
          <w:rFonts w:ascii="Century" w:hAnsi="Century"/>
          <w:sz w:val="28"/>
          <w:szCs w:val="28"/>
        </w:rPr>
        <w:t xml:space="preserve"> along with the </w:t>
      </w:r>
      <w:proofErr w:type="spellStart"/>
      <w:r w:rsidR="007B2F06" w:rsidRPr="003166B9">
        <w:rPr>
          <w:rFonts w:ascii="Century" w:hAnsi="Century"/>
          <w:sz w:val="28"/>
          <w:szCs w:val="28"/>
        </w:rPr>
        <w:t>mediapipe</w:t>
      </w:r>
      <w:proofErr w:type="spellEnd"/>
      <w:r w:rsidR="007B2F06" w:rsidRPr="003166B9">
        <w:rPr>
          <w:rFonts w:ascii="Century" w:hAnsi="Century"/>
          <w:sz w:val="28"/>
          <w:szCs w:val="28"/>
        </w:rPr>
        <w:t>.</w:t>
      </w:r>
    </w:p>
    <w:p w14:paraId="131D05DE" w14:textId="77777777" w:rsidR="007D2B98" w:rsidRPr="003166B9" w:rsidRDefault="007D2B98" w:rsidP="007D2B98">
      <w:pPr>
        <w:pStyle w:val="ListParagraph"/>
        <w:rPr>
          <w:rFonts w:ascii="Century" w:hAnsi="Century"/>
          <w:sz w:val="28"/>
          <w:szCs w:val="28"/>
        </w:rPr>
      </w:pPr>
    </w:p>
    <w:p w14:paraId="075CF116" w14:textId="751BFF26" w:rsidR="00DB79F7" w:rsidRPr="003166B9" w:rsidRDefault="007B2F06" w:rsidP="007B2F06">
      <w:pPr>
        <w:pStyle w:val="ListParagraph"/>
        <w:numPr>
          <w:ilvl w:val="0"/>
          <w:numId w:val="2"/>
        </w:numPr>
        <w:rPr>
          <w:rFonts w:ascii="Century" w:hAnsi="Century"/>
          <w:sz w:val="28"/>
          <w:szCs w:val="28"/>
        </w:rPr>
      </w:pPr>
      <w:r w:rsidRPr="003166B9">
        <w:rPr>
          <w:rFonts w:ascii="Century" w:hAnsi="Century"/>
          <w:sz w:val="28"/>
          <w:szCs w:val="28"/>
        </w:rPr>
        <w:t xml:space="preserve">Open CV is a great tool for image processing and performing computer vision tasks and it is </w:t>
      </w:r>
      <w:proofErr w:type="spellStart"/>
      <w:proofErr w:type="gramStart"/>
      <w:r w:rsidRPr="003166B9">
        <w:rPr>
          <w:rFonts w:ascii="Century" w:hAnsi="Century"/>
          <w:sz w:val="28"/>
          <w:szCs w:val="28"/>
        </w:rPr>
        <w:t>a</w:t>
      </w:r>
      <w:proofErr w:type="spellEnd"/>
      <w:proofErr w:type="gramEnd"/>
      <w:r w:rsidRPr="003166B9">
        <w:rPr>
          <w:rFonts w:ascii="Century" w:hAnsi="Century"/>
          <w:sz w:val="28"/>
          <w:szCs w:val="28"/>
        </w:rPr>
        <w:t xml:space="preserve"> open source library that can be used to perform tasks like face detection, object tracking</w:t>
      </w:r>
      <w:r w:rsidR="00117D30" w:rsidRPr="003166B9">
        <w:rPr>
          <w:rFonts w:ascii="Century" w:hAnsi="Century"/>
          <w:sz w:val="28"/>
          <w:szCs w:val="28"/>
        </w:rPr>
        <w:t>,</w:t>
      </w:r>
      <w:r w:rsidR="007D2B98" w:rsidRPr="003166B9">
        <w:rPr>
          <w:rFonts w:ascii="Century" w:hAnsi="Century"/>
          <w:sz w:val="28"/>
          <w:szCs w:val="28"/>
        </w:rPr>
        <w:t xml:space="preserve"> </w:t>
      </w:r>
      <w:r w:rsidR="00117D30" w:rsidRPr="003166B9">
        <w:rPr>
          <w:rFonts w:ascii="Century" w:hAnsi="Century"/>
          <w:sz w:val="28"/>
          <w:szCs w:val="28"/>
        </w:rPr>
        <w:t xml:space="preserve">landmark detection and much more. It supports multiple languages including python, java, </w:t>
      </w:r>
      <w:proofErr w:type="spellStart"/>
      <w:r w:rsidR="00117D30" w:rsidRPr="003166B9">
        <w:rPr>
          <w:rFonts w:ascii="Century" w:hAnsi="Century"/>
          <w:sz w:val="28"/>
          <w:szCs w:val="28"/>
        </w:rPr>
        <w:t>c++</w:t>
      </w:r>
      <w:proofErr w:type="spellEnd"/>
      <w:r w:rsidR="00117D30" w:rsidRPr="003166B9">
        <w:rPr>
          <w:rFonts w:ascii="Century" w:hAnsi="Century"/>
          <w:sz w:val="28"/>
          <w:szCs w:val="28"/>
        </w:rPr>
        <w:t>.</w:t>
      </w:r>
    </w:p>
    <w:p w14:paraId="1455B3C3" w14:textId="77777777" w:rsidR="00117D30" w:rsidRPr="003166B9" w:rsidRDefault="00117D30" w:rsidP="00652578">
      <w:pPr>
        <w:rPr>
          <w:rFonts w:ascii="Century" w:hAnsi="Century"/>
          <w:sz w:val="28"/>
          <w:szCs w:val="28"/>
        </w:rPr>
      </w:pPr>
    </w:p>
    <w:p w14:paraId="3DBE69BC" w14:textId="1CF7BB74" w:rsidR="00117D30" w:rsidRPr="003166B9" w:rsidRDefault="00117D30" w:rsidP="00117D30">
      <w:pPr>
        <w:pStyle w:val="ListParagraph"/>
        <w:numPr>
          <w:ilvl w:val="0"/>
          <w:numId w:val="2"/>
        </w:numPr>
        <w:rPr>
          <w:rFonts w:ascii="Century" w:hAnsi="Century"/>
          <w:sz w:val="28"/>
          <w:szCs w:val="28"/>
        </w:rPr>
      </w:pPr>
      <w:r w:rsidRPr="003166B9">
        <w:rPr>
          <w:rFonts w:ascii="Century" w:hAnsi="Century"/>
          <w:sz w:val="28"/>
          <w:szCs w:val="28"/>
        </w:rPr>
        <w:t>Here we are using open CV to capture the hand gestures by using neural network mechanism</w:t>
      </w:r>
      <w:r w:rsidR="00284606" w:rsidRPr="003166B9">
        <w:rPr>
          <w:rFonts w:ascii="Century" w:hAnsi="Century"/>
          <w:sz w:val="28"/>
          <w:szCs w:val="28"/>
        </w:rPr>
        <w:t xml:space="preserve"> by assigning various key points</w:t>
      </w:r>
      <w:r w:rsidR="007D2B98" w:rsidRPr="003166B9">
        <w:rPr>
          <w:rFonts w:ascii="Century" w:hAnsi="Century"/>
          <w:sz w:val="28"/>
          <w:szCs w:val="28"/>
        </w:rPr>
        <w:t xml:space="preserve"> to it.</w:t>
      </w:r>
    </w:p>
    <w:p w14:paraId="66DF1C24" w14:textId="77777777" w:rsidR="00652578" w:rsidRPr="003166B9" w:rsidRDefault="00652578" w:rsidP="00652578">
      <w:pPr>
        <w:pStyle w:val="ListParagraph"/>
        <w:rPr>
          <w:rFonts w:ascii="Century" w:hAnsi="Century"/>
          <w:sz w:val="28"/>
          <w:szCs w:val="28"/>
        </w:rPr>
      </w:pPr>
    </w:p>
    <w:p w14:paraId="121C32CB" w14:textId="77777777" w:rsidR="00117D30" w:rsidRPr="003166B9" w:rsidRDefault="00117D30" w:rsidP="00117D30">
      <w:pPr>
        <w:pStyle w:val="ListParagraph"/>
        <w:rPr>
          <w:rFonts w:ascii="Century" w:hAnsi="Century"/>
          <w:sz w:val="28"/>
          <w:szCs w:val="28"/>
        </w:rPr>
      </w:pPr>
    </w:p>
    <w:p w14:paraId="23E09CC0" w14:textId="3FC46699" w:rsidR="00652578" w:rsidRPr="003166B9" w:rsidRDefault="009271EE" w:rsidP="00652578">
      <w:pPr>
        <w:pStyle w:val="ListParagraph"/>
        <w:numPr>
          <w:ilvl w:val="0"/>
          <w:numId w:val="2"/>
        </w:numPr>
        <w:rPr>
          <w:rFonts w:ascii="Century" w:hAnsi="Century"/>
          <w:sz w:val="28"/>
          <w:szCs w:val="28"/>
        </w:rPr>
      </w:pPr>
      <w:r w:rsidRPr="003166B9">
        <w:rPr>
          <w:rFonts w:ascii="Century" w:hAnsi="Century"/>
          <w:sz w:val="28"/>
          <w:szCs w:val="28"/>
        </w:rPr>
        <w:t xml:space="preserve">As of now we are all know that we have multiple ways to operate/run </w:t>
      </w:r>
      <w:proofErr w:type="spellStart"/>
      <w:r w:rsidRPr="003166B9">
        <w:rPr>
          <w:rFonts w:ascii="Century" w:hAnsi="Century"/>
          <w:sz w:val="28"/>
          <w:szCs w:val="28"/>
        </w:rPr>
        <w:t>a</w:t>
      </w:r>
      <w:proofErr w:type="spellEnd"/>
      <w:r w:rsidRPr="003166B9">
        <w:rPr>
          <w:rFonts w:ascii="Century" w:hAnsi="Century"/>
          <w:sz w:val="28"/>
          <w:szCs w:val="28"/>
        </w:rPr>
        <w:t xml:space="preserve"> electronic device like voice </w:t>
      </w:r>
      <w:proofErr w:type="gramStart"/>
      <w:r w:rsidRPr="003166B9">
        <w:rPr>
          <w:rFonts w:ascii="Century" w:hAnsi="Century"/>
          <w:sz w:val="28"/>
          <w:szCs w:val="28"/>
        </w:rPr>
        <w:t>assistant ,</w:t>
      </w:r>
      <w:proofErr w:type="gramEnd"/>
      <w:r w:rsidRPr="003166B9">
        <w:rPr>
          <w:rFonts w:ascii="Century" w:hAnsi="Century"/>
          <w:sz w:val="28"/>
          <w:szCs w:val="28"/>
        </w:rPr>
        <w:t xml:space="preserve"> keyboards</w:t>
      </w:r>
      <w:r w:rsidR="00071110" w:rsidRPr="003166B9">
        <w:rPr>
          <w:rFonts w:ascii="Century" w:hAnsi="Century"/>
          <w:sz w:val="28"/>
          <w:szCs w:val="28"/>
        </w:rPr>
        <w:t>,</w:t>
      </w:r>
      <w:r w:rsidRPr="003166B9">
        <w:rPr>
          <w:rFonts w:ascii="Century" w:hAnsi="Century"/>
          <w:sz w:val="28"/>
          <w:szCs w:val="28"/>
        </w:rPr>
        <w:t xml:space="preserve"> manual </w:t>
      </w:r>
      <w:r w:rsidR="00071110" w:rsidRPr="003166B9">
        <w:rPr>
          <w:rFonts w:ascii="Century" w:hAnsi="Century"/>
          <w:sz w:val="28"/>
          <w:szCs w:val="28"/>
        </w:rPr>
        <w:t>search and etc,.</w:t>
      </w:r>
      <w:r w:rsidRPr="003166B9">
        <w:rPr>
          <w:rFonts w:ascii="Century" w:hAnsi="Century"/>
          <w:sz w:val="28"/>
          <w:szCs w:val="28"/>
        </w:rPr>
        <w:t xml:space="preserve"> </w:t>
      </w:r>
    </w:p>
    <w:p w14:paraId="6CA0C72F" w14:textId="77777777" w:rsidR="00411469" w:rsidRPr="003166B9" w:rsidRDefault="00411469" w:rsidP="00411469">
      <w:pPr>
        <w:pStyle w:val="ListParagraph"/>
        <w:rPr>
          <w:rFonts w:ascii="Century" w:hAnsi="Century"/>
          <w:sz w:val="28"/>
          <w:szCs w:val="28"/>
        </w:rPr>
      </w:pPr>
    </w:p>
    <w:p w14:paraId="05AE1C35" w14:textId="77777777" w:rsidR="00652578" w:rsidRPr="003166B9" w:rsidRDefault="00652578" w:rsidP="00652578">
      <w:pPr>
        <w:pStyle w:val="ListParagraph"/>
        <w:rPr>
          <w:rFonts w:ascii="Century" w:hAnsi="Century"/>
          <w:sz w:val="28"/>
          <w:szCs w:val="28"/>
        </w:rPr>
      </w:pPr>
    </w:p>
    <w:p w14:paraId="6F816282" w14:textId="3534D66B" w:rsidR="00652578" w:rsidRPr="003166B9" w:rsidRDefault="00284606" w:rsidP="00652578">
      <w:pPr>
        <w:pStyle w:val="ListParagraph"/>
        <w:numPr>
          <w:ilvl w:val="0"/>
          <w:numId w:val="2"/>
        </w:numPr>
        <w:rPr>
          <w:rFonts w:ascii="Century" w:hAnsi="Century"/>
          <w:sz w:val="28"/>
          <w:szCs w:val="28"/>
        </w:rPr>
      </w:pPr>
      <w:r w:rsidRPr="003166B9">
        <w:rPr>
          <w:rFonts w:ascii="Century" w:hAnsi="Century"/>
          <w:sz w:val="28"/>
          <w:szCs w:val="28"/>
        </w:rPr>
        <w:t xml:space="preserve">One of the important </w:t>
      </w:r>
      <w:proofErr w:type="gramStart"/>
      <w:r w:rsidRPr="003166B9">
        <w:rPr>
          <w:rFonts w:ascii="Century" w:hAnsi="Century"/>
          <w:sz w:val="28"/>
          <w:szCs w:val="28"/>
        </w:rPr>
        <w:t>key</w:t>
      </w:r>
      <w:proofErr w:type="gramEnd"/>
      <w:r w:rsidRPr="003166B9">
        <w:rPr>
          <w:rFonts w:ascii="Century" w:hAnsi="Century"/>
          <w:sz w:val="28"/>
          <w:szCs w:val="28"/>
        </w:rPr>
        <w:t xml:space="preserve"> in </w:t>
      </w:r>
      <w:r w:rsidR="00071110" w:rsidRPr="003166B9">
        <w:rPr>
          <w:rFonts w:ascii="Century" w:hAnsi="Century"/>
          <w:sz w:val="28"/>
          <w:szCs w:val="28"/>
        </w:rPr>
        <w:t>Gesture recognizer is works to drive</w:t>
      </w:r>
      <w:r w:rsidRPr="003166B9">
        <w:rPr>
          <w:rFonts w:ascii="Century" w:hAnsi="Century"/>
          <w:sz w:val="28"/>
          <w:szCs w:val="28"/>
        </w:rPr>
        <w:t xml:space="preserve"> an</w:t>
      </w:r>
      <w:r w:rsidR="00071110" w:rsidRPr="003166B9">
        <w:rPr>
          <w:rFonts w:ascii="Century" w:hAnsi="Century"/>
          <w:sz w:val="28"/>
          <w:szCs w:val="28"/>
        </w:rPr>
        <w:t xml:space="preserve"> electronic device</w:t>
      </w:r>
      <w:r w:rsidRPr="003166B9">
        <w:rPr>
          <w:rFonts w:ascii="Century" w:hAnsi="Century"/>
          <w:sz w:val="28"/>
          <w:szCs w:val="28"/>
        </w:rPr>
        <w:t>’s by assigning the various gestures to the respective operations.</w:t>
      </w:r>
      <w:r w:rsidR="007D2B98" w:rsidRPr="003166B9">
        <w:rPr>
          <w:rFonts w:ascii="Century" w:hAnsi="Century"/>
          <w:sz w:val="28"/>
          <w:szCs w:val="28"/>
          <w:lang w:val="en-US"/>
        </w:rPr>
        <w:t xml:space="preserve"> </w:t>
      </w:r>
    </w:p>
    <w:p w14:paraId="213AFAEF" w14:textId="0D46AAFF" w:rsidR="003166B9" w:rsidRPr="003166B9" w:rsidRDefault="00577A78" w:rsidP="003166B9">
      <w:pPr>
        <w:pStyle w:val="ListParagraph"/>
        <w:numPr>
          <w:ilvl w:val="0"/>
          <w:numId w:val="2"/>
        </w:numPr>
        <w:rPr>
          <w:rFonts w:ascii="Century" w:hAnsi="Century"/>
          <w:sz w:val="32"/>
          <w:szCs w:val="32"/>
        </w:rPr>
      </w:pPr>
      <w:r w:rsidRPr="00652578">
        <w:rPr>
          <w:rFonts w:ascii="Century" w:hAnsi="Century"/>
          <w:sz w:val="28"/>
          <w:szCs w:val="28"/>
          <w:lang w:val="en-US"/>
        </w:rPr>
        <w:t>Hand gesture recognition is a technology that is becoming increasingly relevant, given the recent growth and popularity of Virtual and Augmented Reality technologies</w:t>
      </w:r>
    </w:p>
    <w:p w14:paraId="6B1AC1B1" w14:textId="251D21A3" w:rsidR="003166B9" w:rsidRPr="003166B9" w:rsidRDefault="003166B9" w:rsidP="003166B9">
      <w:pPr>
        <w:pStyle w:val="ListParagraph"/>
        <w:numPr>
          <w:ilvl w:val="0"/>
          <w:numId w:val="2"/>
        </w:numPr>
        <w:rPr>
          <w:rFonts w:ascii="Century" w:hAnsi="Century"/>
          <w:sz w:val="32"/>
          <w:szCs w:val="32"/>
        </w:rPr>
      </w:pPr>
      <w:r>
        <w:rPr>
          <w:rFonts w:ascii="Century" w:hAnsi="Century"/>
          <w:sz w:val="28"/>
          <w:szCs w:val="28"/>
          <w:lang w:val="en-US"/>
        </w:rPr>
        <w:t xml:space="preserve">Here I am using Arduino ide to install the </w:t>
      </w:r>
      <w:proofErr w:type="spellStart"/>
      <w:r>
        <w:rPr>
          <w:rFonts w:ascii="Century" w:hAnsi="Century"/>
          <w:sz w:val="28"/>
          <w:szCs w:val="28"/>
          <w:lang w:val="en-US"/>
        </w:rPr>
        <w:t>firmeta</w:t>
      </w:r>
      <w:proofErr w:type="spellEnd"/>
      <w:r>
        <w:rPr>
          <w:rFonts w:ascii="Century" w:hAnsi="Century"/>
          <w:sz w:val="28"/>
          <w:szCs w:val="28"/>
          <w:lang w:val="en-US"/>
        </w:rPr>
        <w:t xml:space="preserve"> code to connect with the gestures </w:t>
      </w:r>
    </w:p>
    <w:p w14:paraId="4CB0371C" w14:textId="77777777" w:rsidR="003166B9" w:rsidRPr="003166B9" w:rsidRDefault="003166B9" w:rsidP="003166B9">
      <w:pPr>
        <w:pStyle w:val="ListParagraph"/>
        <w:numPr>
          <w:ilvl w:val="0"/>
          <w:numId w:val="2"/>
        </w:numPr>
        <w:rPr>
          <w:rFonts w:ascii="Century" w:hAnsi="Century"/>
          <w:sz w:val="32"/>
          <w:szCs w:val="32"/>
        </w:rPr>
      </w:pPr>
      <w:r>
        <w:rPr>
          <w:rFonts w:ascii="Century" w:hAnsi="Century"/>
          <w:sz w:val="28"/>
          <w:szCs w:val="28"/>
          <w:lang w:val="en-US"/>
        </w:rPr>
        <w:t xml:space="preserve">Based on the gestures led will be turn on and off </w:t>
      </w:r>
      <w:proofErr w:type="spellStart"/>
      <w:r>
        <w:rPr>
          <w:rFonts w:ascii="Century" w:hAnsi="Century"/>
          <w:sz w:val="28"/>
          <w:szCs w:val="28"/>
          <w:lang w:val="en-US"/>
        </w:rPr>
        <w:t>i.e</w:t>
      </w:r>
      <w:proofErr w:type="spellEnd"/>
      <w:r>
        <w:rPr>
          <w:rFonts w:ascii="Century" w:hAnsi="Century"/>
          <w:sz w:val="28"/>
          <w:szCs w:val="28"/>
          <w:lang w:val="en-US"/>
        </w:rPr>
        <w:t xml:space="preserve"> we can use it as home automation by using the relay board </w:t>
      </w:r>
    </w:p>
    <w:p w14:paraId="69A0306C" w14:textId="5616526D" w:rsidR="003166B9" w:rsidRPr="003166B9" w:rsidRDefault="003166B9" w:rsidP="003166B9">
      <w:pPr>
        <w:pStyle w:val="ListParagraph"/>
        <w:numPr>
          <w:ilvl w:val="0"/>
          <w:numId w:val="2"/>
        </w:numPr>
        <w:rPr>
          <w:rFonts w:ascii="Century" w:hAnsi="Century"/>
          <w:sz w:val="32"/>
          <w:szCs w:val="32"/>
        </w:rPr>
      </w:pPr>
      <w:r>
        <w:rPr>
          <w:rFonts w:ascii="Century" w:hAnsi="Century"/>
          <w:sz w:val="28"/>
          <w:szCs w:val="28"/>
          <w:lang w:val="en-US"/>
        </w:rPr>
        <w:t>Not only switching, it can be use</w:t>
      </w:r>
      <w:r w:rsidR="007F0284">
        <w:rPr>
          <w:rFonts w:ascii="Century" w:hAnsi="Century"/>
          <w:sz w:val="28"/>
          <w:szCs w:val="28"/>
          <w:lang w:val="en-US"/>
        </w:rPr>
        <w:t>d</w:t>
      </w:r>
      <w:r>
        <w:rPr>
          <w:rFonts w:ascii="Century" w:hAnsi="Century"/>
          <w:sz w:val="28"/>
          <w:szCs w:val="28"/>
          <w:lang w:val="en-US"/>
        </w:rPr>
        <w:t xml:space="preserve"> to run the various games by using gestures</w:t>
      </w:r>
      <w:r w:rsidR="007F0284">
        <w:rPr>
          <w:rFonts w:ascii="Century" w:hAnsi="Century"/>
          <w:sz w:val="28"/>
          <w:szCs w:val="28"/>
          <w:lang w:val="en-US"/>
        </w:rPr>
        <w:t xml:space="preserve"> and remote operations will be done by this type of operation.</w:t>
      </w:r>
    </w:p>
    <w:p w14:paraId="62CB7E98" w14:textId="18CAF86F" w:rsidR="00117D30" w:rsidRPr="00652578" w:rsidRDefault="00117D30" w:rsidP="00652578">
      <w:pPr>
        <w:pStyle w:val="ListParagraph"/>
        <w:rPr>
          <w:rFonts w:ascii="Century" w:hAnsi="Century"/>
          <w:sz w:val="32"/>
          <w:szCs w:val="32"/>
        </w:rPr>
      </w:pPr>
    </w:p>
    <w:p w14:paraId="1B36CE7F" w14:textId="77777777" w:rsidR="00CA3527" w:rsidRPr="00652578" w:rsidRDefault="00CA3527">
      <w:pPr>
        <w:rPr>
          <w:rFonts w:ascii="Century" w:hAnsi="Century"/>
        </w:rPr>
      </w:pPr>
      <w:r w:rsidRPr="00652578">
        <w:rPr>
          <w:rFonts w:ascii="Century" w:hAnsi="Century"/>
        </w:rPr>
        <w:br w:type="page"/>
      </w:r>
    </w:p>
    <w:p w14:paraId="0DD58094" w14:textId="77777777" w:rsidR="00411469" w:rsidRPr="00457582" w:rsidRDefault="00577A78" w:rsidP="00411469">
      <w:pPr>
        <w:pStyle w:val="ListParagraph"/>
        <w:numPr>
          <w:ilvl w:val="0"/>
          <w:numId w:val="2"/>
        </w:numPr>
        <w:rPr>
          <w:rFonts w:ascii="Century" w:hAnsi="Century"/>
          <w:sz w:val="32"/>
          <w:szCs w:val="32"/>
        </w:rPr>
      </w:pPr>
      <w:r w:rsidRPr="00457582">
        <w:rPr>
          <w:rFonts w:ascii="Century" w:hAnsi="Century"/>
          <w:sz w:val="32"/>
          <w:szCs w:val="32"/>
          <w:lang w:val="en-US"/>
        </w:rPr>
        <w:lastRenderedPageBreak/>
        <w:t>It is one key aspect to HCI, allowing for two-way interaction in virtual spaces.</w:t>
      </w:r>
    </w:p>
    <w:p w14:paraId="1E7D6DE4" w14:textId="77777777" w:rsidR="00411469" w:rsidRPr="00457582" w:rsidRDefault="00411469" w:rsidP="00411469">
      <w:pPr>
        <w:pStyle w:val="ListParagraph"/>
        <w:rPr>
          <w:rFonts w:ascii="Century" w:hAnsi="Century"/>
          <w:sz w:val="32"/>
          <w:szCs w:val="32"/>
        </w:rPr>
      </w:pPr>
    </w:p>
    <w:p w14:paraId="3BA9BE97" w14:textId="184FD560" w:rsidR="00411469" w:rsidRPr="00457582" w:rsidRDefault="00577A78" w:rsidP="00411469">
      <w:pPr>
        <w:pStyle w:val="ListParagraph"/>
        <w:numPr>
          <w:ilvl w:val="0"/>
          <w:numId w:val="2"/>
        </w:numPr>
        <w:rPr>
          <w:rFonts w:ascii="Century" w:hAnsi="Century"/>
          <w:sz w:val="32"/>
          <w:szCs w:val="32"/>
        </w:rPr>
      </w:pPr>
      <w:r w:rsidRPr="00457582">
        <w:rPr>
          <w:rFonts w:ascii="Century" w:hAnsi="Century"/>
          <w:sz w:val="32"/>
          <w:szCs w:val="32"/>
          <w:lang w:val="en-US"/>
        </w:rPr>
        <w:t>Hence, starting with the most basic interaction, we would want to use our hands to move and ‘touch’ things. In other words, we need hand gesture recognition as the basis of HCI in virtual reality.</w:t>
      </w:r>
    </w:p>
    <w:p w14:paraId="7A01870F" w14:textId="77777777" w:rsidR="00411469" w:rsidRPr="00457582" w:rsidRDefault="00411469" w:rsidP="00411469">
      <w:pPr>
        <w:pStyle w:val="ListParagraph"/>
        <w:rPr>
          <w:rFonts w:ascii="Century" w:hAnsi="Century"/>
          <w:sz w:val="32"/>
          <w:szCs w:val="32"/>
          <w:lang w:val="en-US"/>
        </w:rPr>
      </w:pPr>
    </w:p>
    <w:p w14:paraId="3A62BD25" w14:textId="2551A25B" w:rsidR="00411469" w:rsidRPr="00457582" w:rsidRDefault="00577A78" w:rsidP="00411469">
      <w:pPr>
        <w:pStyle w:val="ListParagraph"/>
        <w:numPr>
          <w:ilvl w:val="0"/>
          <w:numId w:val="2"/>
        </w:numPr>
        <w:rPr>
          <w:rFonts w:ascii="Century" w:hAnsi="Century"/>
          <w:sz w:val="32"/>
          <w:szCs w:val="32"/>
        </w:rPr>
      </w:pPr>
      <w:r w:rsidRPr="00457582">
        <w:rPr>
          <w:rFonts w:ascii="Century" w:hAnsi="Century"/>
          <w:sz w:val="32"/>
          <w:szCs w:val="32"/>
          <w:lang w:val="en-US"/>
        </w:rPr>
        <w:t>Most people nowadays own a laptop with a front-facing camera. If we could tap into this, we could possibly bring a more natural method of interaction to the masses. Moreover, as virtual reality devices become more common, the laptop camera may also become a viable complementary interaction device</w:t>
      </w:r>
    </w:p>
    <w:p w14:paraId="78FF1000" w14:textId="1AFC1ECD" w:rsidR="00411469" w:rsidRPr="00457582" w:rsidRDefault="00411469" w:rsidP="00411469">
      <w:pPr>
        <w:pStyle w:val="ListParagraph"/>
        <w:rPr>
          <w:rFonts w:ascii="Century" w:hAnsi="Century"/>
          <w:sz w:val="32"/>
          <w:szCs w:val="32"/>
          <w:lang w:val="en-US"/>
        </w:rPr>
      </w:pPr>
    </w:p>
    <w:p w14:paraId="1FE4C562" w14:textId="2EED672A" w:rsidR="00577A78" w:rsidRPr="00457582" w:rsidRDefault="00457582" w:rsidP="00411469">
      <w:pPr>
        <w:pStyle w:val="ListParagraph"/>
        <w:numPr>
          <w:ilvl w:val="0"/>
          <w:numId w:val="2"/>
        </w:numPr>
        <w:rPr>
          <w:rFonts w:ascii="Century" w:hAnsi="Century"/>
          <w:sz w:val="32"/>
          <w:szCs w:val="32"/>
        </w:rPr>
      </w:pPr>
      <w:r>
        <w:rPr>
          <w:noProof/>
        </w:rPr>
        <w:drawing>
          <wp:anchor distT="0" distB="0" distL="114300" distR="114300" simplePos="0" relativeHeight="251658240" behindDoc="1" locked="0" layoutInCell="1" allowOverlap="1" wp14:anchorId="24CB494D" wp14:editId="30498164">
            <wp:simplePos x="0" y="0"/>
            <wp:positionH relativeFrom="margin">
              <wp:posOffset>532765</wp:posOffset>
            </wp:positionH>
            <wp:positionV relativeFrom="margin">
              <wp:posOffset>4568825</wp:posOffset>
            </wp:positionV>
            <wp:extent cx="5384165" cy="2159000"/>
            <wp:effectExtent l="0" t="0" r="6985" b="0"/>
            <wp:wrapThrough wrapText="bothSides">
              <wp:wrapPolygon edited="0">
                <wp:start x="0" y="0"/>
                <wp:lineTo x="0" y="21346"/>
                <wp:lineTo x="21552" y="2134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4165" cy="2159000"/>
                    </a:xfrm>
                    <a:prstGeom prst="rect">
                      <a:avLst/>
                    </a:prstGeom>
                  </pic:spPr>
                </pic:pic>
              </a:graphicData>
            </a:graphic>
            <wp14:sizeRelH relativeFrom="margin">
              <wp14:pctWidth>0</wp14:pctWidth>
            </wp14:sizeRelH>
            <wp14:sizeRelV relativeFrom="margin">
              <wp14:pctHeight>0</wp14:pctHeight>
            </wp14:sizeRelV>
          </wp:anchor>
        </w:drawing>
      </w:r>
      <w:r w:rsidR="00577A78" w:rsidRPr="00457582">
        <w:rPr>
          <w:rFonts w:ascii="Century" w:hAnsi="Century"/>
          <w:sz w:val="32"/>
          <w:szCs w:val="32"/>
          <w:lang w:val="en-US"/>
        </w:rPr>
        <w:t xml:space="preserve">We’ll first use </w:t>
      </w:r>
      <w:proofErr w:type="spellStart"/>
      <w:r w:rsidR="00577A78" w:rsidRPr="00457582">
        <w:rPr>
          <w:rFonts w:ascii="Century" w:hAnsi="Century"/>
          <w:sz w:val="32"/>
          <w:szCs w:val="32"/>
          <w:lang w:val="en-US"/>
        </w:rPr>
        <w:t>MediaPipe</w:t>
      </w:r>
      <w:proofErr w:type="spellEnd"/>
      <w:r w:rsidR="00577A78" w:rsidRPr="00457582">
        <w:rPr>
          <w:rFonts w:ascii="Century" w:hAnsi="Century"/>
          <w:sz w:val="32"/>
          <w:szCs w:val="32"/>
          <w:lang w:val="en-US"/>
        </w:rPr>
        <w:t xml:space="preserve"> to recognize the hand and the hand key points. </w:t>
      </w:r>
      <w:proofErr w:type="spellStart"/>
      <w:r w:rsidR="00577A78" w:rsidRPr="00457582">
        <w:rPr>
          <w:rFonts w:ascii="Century" w:hAnsi="Century"/>
          <w:sz w:val="32"/>
          <w:szCs w:val="32"/>
          <w:lang w:val="en-US"/>
        </w:rPr>
        <w:t>MediaPipe</w:t>
      </w:r>
      <w:proofErr w:type="spellEnd"/>
      <w:r w:rsidR="00577A78" w:rsidRPr="00457582">
        <w:rPr>
          <w:rFonts w:ascii="Century" w:hAnsi="Century"/>
          <w:sz w:val="32"/>
          <w:szCs w:val="32"/>
          <w:lang w:val="en-US"/>
        </w:rPr>
        <w:t xml:space="preserve"> returns a total of 21 key points for each detected hand.</w:t>
      </w:r>
    </w:p>
    <w:p w14:paraId="2674F19B" w14:textId="15FDFEEA" w:rsidR="00CA3527" w:rsidRDefault="00CA3527" w:rsidP="00CA3527"/>
    <w:p w14:paraId="6F659934" w14:textId="347606BE" w:rsidR="00CA3527" w:rsidRDefault="00203845" w:rsidP="00CA3527">
      <w:r>
        <w:rPr>
          <w:noProof/>
        </w:rPr>
        <mc:AlternateContent>
          <mc:Choice Requires="wps">
            <w:drawing>
              <wp:anchor distT="0" distB="0" distL="114300" distR="114300" simplePos="0" relativeHeight="251663360" behindDoc="0" locked="0" layoutInCell="1" allowOverlap="1" wp14:anchorId="3D6499BF" wp14:editId="0E130D56">
                <wp:simplePos x="0" y="0"/>
                <wp:positionH relativeFrom="margin">
                  <wp:posOffset>257175</wp:posOffset>
                </wp:positionH>
                <wp:positionV relativeFrom="paragraph">
                  <wp:posOffset>3192780</wp:posOffset>
                </wp:positionV>
                <wp:extent cx="6581775" cy="1333500"/>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658177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9B4E7" w14:textId="3D105DA0" w:rsidR="00203845" w:rsidRPr="00457582" w:rsidRDefault="00203845" w:rsidP="00203845">
                            <w:pPr>
                              <w:rPr>
                                <w:rFonts w:ascii="Bahnschrift SemiCondensed" w:hAnsi="Bahnschrift SemiCondensed"/>
                                <w:sz w:val="32"/>
                                <w:szCs w:val="32"/>
                              </w:rPr>
                            </w:pPr>
                            <w:r w:rsidRPr="00457582">
                              <w:rPr>
                                <w:rFonts w:ascii="Bahnschrift SemiCondensed" w:hAnsi="Bahnschrift SemiCondensed"/>
                                <w:sz w:val="32"/>
                                <w:szCs w:val="32"/>
                              </w:rPr>
                              <w:t xml:space="preserve">Ex: We can upgrade the code by connecting the Arduino by adding home automation source code with gesture recognizer to use it as home </w:t>
                            </w:r>
                            <w:proofErr w:type="gramStart"/>
                            <w:r w:rsidRPr="00457582">
                              <w:rPr>
                                <w:rFonts w:ascii="Bahnschrift SemiCondensed" w:hAnsi="Bahnschrift SemiCondensed"/>
                                <w:sz w:val="32"/>
                                <w:szCs w:val="32"/>
                              </w:rPr>
                              <w:t>automation(</w:t>
                            </w:r>
                            <w:proofErr w:type="gramEnd"/>
                            <w:r w:rsidRPr="00457582">
                              <w:rPr>
                                <w:rFonts w:ascii="Bahnschrift SemiCondensed" w:hAnsi="Bahnschrift SemiCondensed"/>
                                <w:sz w:val="32"/>
                                <w:szCs w:val="32"/>
                              </w:rPr>
                              <w:t>operating the home appliances by using gestures)</w:t>
                            </w:r>
                          </w:p>
                          <w:p w14:paraId="454E87DB" w14:textId="6A93A43B" w:rsidR="00203845" w:rsidRDefault="00203845">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499BF" id="_x0000_t202" coordsize="21600,21600" o:spt="202" path="m,l,21600r21600,l21600,xe">
                <v:stroke joinstyle="miter"/>
                <v:path gradientshapeok="t" o:connecttype="rect"/>
              </v:shapetype>
              <v:shape id="Text Box 200" o:spid="_x0000_s1026" type="#_x0000_t202" style="position:absolute;margin-left:20.25pt;margin-top:251.4pt;width:518.25pt;height: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" filled="f" stroked="f" strokeweight=".5pt">
                <v:textbox inset=",7.2pt,,0">
                  <w:txbxContent>
                    <w:p w14:paraId="70C9B4E7" w14:textId="3D105DA0" w:rsidR="00203845" w:rsidRPr="00457582" w:rsidRDefault="00203845" w:rsidP="00203845">
                      <w:pPr>
                        <w:rPr>
                          <w:rFonts w:ascii="Bahnschrift SemiCondensed" w:hAnsi="Bahnschrift SemiCondensed"/>
                          <w:sz w:val="32"/>
                          <w:szCs w:val="32"/>
                        </w:rPr>
                      </w:pPr>
                      <w:r w:rsidRPr="00457582">
                        <w:rPr>
                          <w:rFonts w:ascii="Bahnschrift SemiCondensed" w:hAnsi="Bahnschrift SemiCondensed"/>
                          <w:sz w:val="32"/>
                          <w:szCs w:val="32"/>
                        </w:rPr>
                        <w:t xml:space="preserve">Ex: We can upgrade the code by connecting the Arduino by adding home automation source code with gesture recognizer to use it as home </w:t>
                      </w:r>
                      <w:proofErr w:type="gramStart"/>
                      <w:r w:rsidRPr="00457582">
                        <w:rPr>
                          <w:rFonts w:ascii="Bahnschrift SemiCondensed" w:hAnsi="Bahnschrift SemiCondensed"/>
                          <w:sz w:val="32"/>
                          <w:szCs w:val="32"/>
                        </w:rPr>
                        <w:t>automation(</w:t>
                      </w:r>
                      <w:proofErr w:type="gramEnd"/>
                      <w:r w:rsidRPr="00457582">
                        <w:rPr>
                          <w:rFonts w:ascii="Bahnschrift SemiCondensed" w:hAnsi="Bahnschrift SemiCondensed"/>
                          <w:sz w:val="32"/>
                          <w:szCs w:val="32"/>
                        </w:rPr>
                        <w:t>operating the home appliances by using gestures)</w:t>
                      </w:r>
                    </w:p>
                    <w:p w14:paraId="454E87DB" w14:textId="6A93A43B" w:rsidR="00203845" w:rsidRDefault="00203845">
                      <w:pPr>
                        <w:rPr>
                          <w:caps/>
                          <w:color w:val="4472C4" w:themeColor="accent1"/>
                          <w:sz w:val="26"/>
                          <w:szCs w:val="26"/>
                        </w:rPr>
                      </w:pPr>
                    </w:p>
                  </w:txbxContent>
                </v:textbox>
                <w10:wrap type="square" anchorx="margin"/>
              </v:shape>
            </w:pict>
          </mc:Fallback>
        </mc:AlternateContent>
      </w:r>
      <w:r w:rsidR="00FD148F">
        <w:rPr>
          <w:noProof/>
        </w:rPr>
        <mc:AlternateContent>
          <mc:Choice Requires="wps">
            <w:drawing>
              <wp:anchor distT="45720" distB="45720" distL="114300" distR="114300" simplePos="0" relativeHeight="251660288" behindDoc="0" locked="0" layoutInCell="1" allowOverlap="1" wp14:anchorId="5268E3E4" wp14:editId="191EFACA">
                <wp:simplePos x="0" y="0"/>
                <wp:positionH relativeFrom="column">
                  <wp:posOffset>1092200</wp:posOffset>
                </wp:positionH>
                <wp:positionV relativeFrom="paragraph">
                  <wp:posOffset>2268855</wp:posOffset>
                </wp:positionV>
                <wp:extent cx="4148455" cy="422910"/>
                <wp:effectExtent l="0" t="0" r="2349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422910"/>
                        </a:xfrm>
                        <a:prstGeom prst="rect">
                          <a:avLst/>
                        </a:prstGeom>
                        <a:solidFill>
                          <a:srgbClr val="FFFFFF"/>
                        </a:solidFill>
                        <a:ln w="9525">
                          <a:solidFill>
                            <a:srgbClr val="000000"/>
                          </a:solidFill>
                          <a:miter lim="800000"/>
                          <a:headEnd/>
                          <a:tailEnd/>
                        </a:ln>
                      </wps:spPr>
                      <wps:txbx>
                        <w:txbxContent>
                          <w:p w14:paraId="786050AA" w14:textId="10394841" w:rsidR="00FD148F" w:rsidRPr="00FD148F" w:rsidRDefault="00FD148F" w:rsidP="00FD148F">
                            <w:pPr>
                              <w:jc w:val="center"/>
                              <w:rPr>
                                <w:rFonts w:ascii="Britannic Bold" w:hAnsi="Britannic Bold"/>
                                <w:sz w:val="40"/>
                                <w:szCs w:val="40"/>
                                <w:lang w:val="en-US"/>
                              </w:rPr>
                            </w:pPr>
                            <w:r w:rsidRPr="00FD148F">
                              <w:rPr>
                                <w:rFonts w:ascii="Britannic Bold" w:hAnsi="Britannic Bold"/>
                                <w:sz w:val="40"/>
                                <w:szCs w:val="40"/>
                                <w:lang w:val="en-US"/>
                              </w:rPr>
                              <w:t>NEURAL NETWORK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8E3E4" id="Text Box 2" o:spid="_x0000_s1027" type="#_x0000_t202" style="position:absolute;margin-left:86pt;margin-top:178.65pt;width:326.65pt;height:3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">
                <v:textbox>
                  <w:txbxContent>
                    <w:p w14:paraId="786050AA" w14:textId="10394841" w:rsidR="00FD148F" w:rsidRPr="00FD148F" w:rsidRDefault="00FD148F" w:rsidP="00FD148F">
                      <w:pPr>
                        <w:jc w:val="center"/>
                        <w:rPr>
                          <w:rFonts w:ascii="Britannic Bold" w:hAnsi="Britannic Bold"/>
                          <w:sz w:val="40"/>
                          <w:szCs w:val="40"/>
                          <w:lang w:val="en-US"/>
                        </w:rPr>
                      </w:pPr>
                      <w:r w:rsidRPr="00FD148F">
                        <w:rPr>
                          <w:rFonts w:ascii="Britannic Bold" w:hAnsi="Britannic Bold"/>
                          <w:sz w:val="40"/>
                          <w:szCs w:val="40"/>
                          <w:lang w:val="en-US"/>
                        </w:rPr>
                        <w:t>NEURAL NETWORK SYSTEM</w:t>
                      </w:r>
                    </w:p>
                  </w:txbxContent>
                </v:textbox>
                <w10:wrap type="square"/>
              </v:shape>
            </w:pict>
          </mc:Fallback>
        </mc:AlternateContent>
      </w:r>
      <w:r w:rsidR="00D403EA">
        <w:t>,</w:t>
      </w:r>
      <w:r w:rsidR="00CA3527">
        <w:br w:type="page"/>
      </w:r>
    </w:p>
    <w:sectPr w:rsidR="00CA3527" w:rsidSect="00E0526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08FF" w14:textId="77777777" w:rsidR="000F058D" w:rsidRDefault="000F058D" w:rsidP="000F058D">
      <w:pPr>
        <w:spacing w:after="0" w:line="240" w:lineRule="auto"/>
      </w:pPr>
      <w:r>
        <w:separator/>
      </w:r>
    </w:p>
  </w:endnote>
  <w:endnote w:type="continuationSeparator" w:id="0">
    <w:p w14:paraId="3257B15C" w14:textId="77777777" w:rsidR="000F058D" w:rsidRDefault="000F058D" w:rsidP="000F0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1928" w14:textId="77777777" w:rsidR="000F058D" w:rsidRDefault="000F058D" w:rsidP="000F058D">
      <w:pPr>
        <w:spacing w:after="0" w:line="240" w:lineRule="auto"/>
      </w:pPr>
      <w:r>
        <w:separator/>
      </w:r>
    </w:p>
  </w:footnote>
  <w:footnote w:type="continuationSeparator" w:id="0">
    <w:p w14:paraId="30A618F2" w14:textId="77777777" w:rsidR="000F058D" w:rsidRDefault="000F058D" w:rsidP="000F0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9105E"/>
    <w:multiLevelType w:val="hybridMultilevel"/>
    <w:tmpl w:val="41769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F74203"/>
    <w:multiLevelType w:val="hybridMultilevel"/>
    <w:tmpl w:val="4BDA6A60"/>
    <w:lvl w:ilvl="0" w:tplc="6652ACFC">
      <w:start w:val="1"/>
      <w:numFmt w:val="bullet"/>
      <w:lvlText w:val="o"/>
      <w:lvlJc w:val="left"/>
      <w:pPr>
        <w:tabs>
          <w:tab w:val="num" w:pos="720"/>
        </w:tabs>
        <w:ind w:left="720" w:hanging="360"/>
      </w:pPr>
      <w:rPr>
        <w:rFonts w:ascii="Courier New" w:hAnsi="Courier New" w:hint="default"/>
      </w:rPr>
    </w:lvl>
    <w:lvl w:ilvl="1" w:tplc="BBCC3980" w:tentative="1">
      <w:start w:val="1"/>
      <w:numFmt w:val="bullet"/>
      <w:lvlText w:val="o"/>
      <w:lvlJc w:val="left"/>
      <w:pPr>
        <w:tabs>
          <w:tab w:val="num" w:pos="1440"/>
        </w:tabs>
        <w:ind w:left="1440" w:hanging="360"/>
      </w:pPr>
      <w:rPr>
        <w:rFonts w:ascii="Courier New" w:hAnsi="Courier New" w:hint="default"/>
      </w:rPr>
    </w:lvl>
    <w:lvl w:ilvl="2" w:tplc="7730EC14" w:tentative="1">
      <w:start w:val="1"/>
      <w:numFmt w:val="bullet"/>
      <w:lvlText w:val="o"/>
      <w:lvlJc w:val="left"/>
      <w:pPr>
        <w:tabs>
          <w:tab w:val="num" w:pos="2160"/>
        </w:tabs>
        <w:ind w:left="2160" w:hanging="360"/>
      </w:pPr>
      <w:rPr>
        <w:rFonts w:ascii="Courier New" w:hAnsi="Courier New" w:hint="default"/>
      </w:rPr>
    </w:lvl>
    <w:lvl w:ilvl="3" w:tplc="521213F4" w:tentative="1">
      <w:start w:val="1"/>
      <w:numFmt w:val="bullet"/>
      <w:lvlText w:val="o"/>
      <w:lvlJc w:val="left"/>
      <w:pPr>
        <w:tabs>
          <w:tab w:val="num" w:pos="2880"/>
        </w:tabs>
        <w:ind w:left="2880" w:hanging="360"/>
      </w:pPr>
      <w:rPr>
        <w:rFonts w:ascii="Courier New" w:hAnsi="Courier New" w:hint="default"/>
      </w:rPr>
    </w:lvl>
    <w:lvl w:ilvl="4" w:tplc="EB6AE8FA" w:tentative="1">
      <w:start w:val="1"/>
      <w:numFmt w:val="bullet"/>
      <w:lvlText w:val="o"/>
      <w:lvlJc w:val="left"/>
      <w:pPr>
        <w:tabs>
          <w:tab w:val="num" w:pos="3600"/>
        </w:tabs>
        <w:ind w:left="3600" w:hanging="360"/>
      </w:pPr>
      <w:rPr>
        <w:rFonts w:ascii="Courier New" w:hAnsi="Courier New" w:hint="default"/>
      </w:rPr>
    </w:lvl>
    <w:lvl w:ilvl="5" w:tplc="3C4E0600" w:tentative="1">
      <w:start w:val="1"/>
      <w:numFmt w:val="bullet"/>
      <w:lvlText w:val="o"/>
      <w:lvlJc w:val="left"/>
      <w:pPr>
        <w:tabs>
          <w:tab w:val="num" w:pos="4320"/>
        </w:tabs>
        <w:ind w:left="4320" w:hanging="360"/>
      </w:pPr>
      <w:rPr>
        <w:rFonts w:ascii="Courier New" w:hAnsi="Courier New" w:hint="default"/>
      </w:rPr>
    </w:lvl>
    <w:lvl w:ilvl="6" w:tplc="A28EA17C" w:tentative="1">
      <w:start w:val="1"/>
      <w:numFmt w:val="bullet"/>
      <w:lvlText w:val="o"/>
      <w:lvlJc w:val="left"/>
      <w:pPr>
        <w:tabs>
          <w:tab w:val="num" w:pos="5040"/>
        </w:tabs>
        <w:ind w:left="5040" w:hanging="360"/>
      </w:pPr>
      <w:rPr>
        <w:rFonts w:ascii="Courier New" w:hAnsi="Courier New" w:hint="default"/>
      </w:rPr>
    </w:lvl>
    <w:lvl w:ilvl="7" w:tplc="92A66F0A" w:tentative="1">
      <w:start w:val="1"/>
      <w:numFmt w:val="bullet"/>
      <w:lvlText w:val="o"/>
      <w:lvlJc w:val="left"/>
      <w:pPr>
        <w:tabs>
          <w:tab w:val="num" w:pos="5760"/>
        </w:tabs>
        <w:ind w:left="5760" w:hanging="360"/>
      </w:pPr>
      <w:rPr>
        <w:rFonts w:ascii="Courier New" w:hAnsi="Courier New" w:hint="default"/>
      </w:rPr>
    </w:lvl>
    <w:lvl w:ilvl="8" w:tplc="427868C6" w:tentative="1">
      <w:start w:val="1"/>
      <w:numFmt w:val="bullet"/>
      <w:lvlText w:val="o"/>
      <w:lvlJc w:val="left"/>
      <w:pPr>
        <w:tabs>
          <w:tab w:val="num" w:pos="6480"/>
        </w:tabs>
        <w:ind w:left="6480" w:hanging="360"/>
      </w:pPr>
      <w:rPr>
        <w:rFonts w:ascii="Courier New" w:hAnsi="Courier New"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78"/>
    <w:rsid w:val="00071110"/>
    <w:rsid w:val="000F058D"/>
    <w:rsid w:val="00117D30"/>
    <w:rsid w:val="001B062E"/>
    <w:rsid w:val="00203845"/>
    <w:rsid w:val="00284606"/>
    <w:rsid w:val="003166B9"/>
    <w:rsid w:val="00411469"/>
    <w:rsid w:val="00457582"/>
    <w:rsid w:val="00577A78"/>
    <w:rsid w:val="00652578"/>
    <w:rsid w:val="00774E88"/>
    <w:rsid w:val="007B2F06"/>
    <w:rsid w:val="007D2B98"/>
    <w:rsid w:val="007F0284"/>
    <w:rsid w:val="009271EE"/>
    <w:rsid w:val="00C04386"/>
    <w:rsid w:val="00CA3527"/>
    <w:rsid w:val="00D403EA"/>
    <w:rsid w:val="00D93700"/>
    <w:rsid w:val="00DB79F7"/>
    <w:rsid w:val="00E0526B"/>
    <w:rsid w:val="00FD1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928AF2"/>
  <w15:chartTrackingRefBased/>
  <w15:docId w15:val="{E6C5747F-FBEA-44D7-A08F-FCA89337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58D"/>
  </w:style>
  <w:style w:type="paragraph" w:styleId="Footer">
    <w:name w:val="footer"/>
    <w:basedOn w:val="Normal"/>
    <w:link w:val="FooterChar"/>
    <w:uiPriority w:val="99"/>
    <w:unhideWhenUsed/>
    <w:rsid w:val="000F0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58D"/>
  </w:style>
  <w:style w:type="paragraph" w:styleId="ListParagraph">
    <w:name w:val="List Paragraph"/>
    <w:basedOn w:val="Normal"/>
    <w:uiPriority w:val="34"/>
    <w:qFormat/>
    <w:rsid w:val="007B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528">
      <w:bodyDiv w:val="1"/>
      <w:marLeft w:val="0"/>
      <w:marRight w:val="0"/>
      <w:marTop w:val="0"/>
      <w:marBottom w:val="0"/>
      <w:divBdr>
        <w:top w:val="none" w:sz="0" w:space="0" w:color="auto"/>
        <w:left w:val="none" w:sz="0" w:space="0" w:color="auto"/>
        <w:bottom w:val="none" w:sz="0" w:space="0" w:color="auto"/>
        <w:right w:val="none" w:sz="0" w:space="0" w:color="auto"/>
      </w:divBdr>
      <w:divsChild>
        <w:div w:id="966814233">
          <w:marLeft w:val="446"/>
          <w:marRight w:val="0"/>
          <w:marTop w:val="0"/>
          <w:marBottom w:val="0"/>
          <w:divBdr>
            <w:top w:val="none" w:sz="0" w:space="0" w:color="auto"/>
            <w:left w:val="none" w:sz="0" w:space="0" w:color="auto"/>
            <w:bottom w:val="none" w:sz="0" w:space="0" w:color="auto"/>
            <w:right w:val="none" w:sz="0" w:space="0" w:color="auto"/>
          </w:divBdr>
        </w:div>
        <w:div w:id="1042557925">
          <w:marLeft w:val="446"/>
          <w:marRight w:val="0"/>
          <w:marTop w:val="0"/>
          <w:marBottom w:val="0"/>
          <w:divBdr>
            <w:top w:val="none" w:sz="0" w:space="0" w:color="auto"/>
            <w:left w:val="none" w:sz="0" w:space="0" w:color="auto"/>
            <w:bottom w:val="none" w:sz="0" w:space="0" w:color="auto"/>
            <w:right w:val="none" w:sz="0" w:space="0" w:color="auto"/>
          </w:divBdr>
        </w:div>
        <w:div w:id="914359352">
          <w:marLeft w:val="446"/>
          <w:marRight w:val="0"/>
          <w:marTop w:val="0"/>
          <w:marBottom w:val="0"/>
          <w:divBdr>
            <w:top w:val="none" w:sz="0" w:space="0" w:color="auto"/>
            <w:left w:val="none" w:sz="0" w:space="0" w:color="auto"/>
            <w:bottom w:val="none" w:sz="0" w:space="0" w:color="auto"/>
            <w:right w:val="none" w:sz="0" w:space="0" w:color="auto"/>
          </w:divBdr>
        </w:div>
        <w:div w:id="1540822176">
          <w:marLeft w:val="446"/>
          <w:marRight w:val="0"/>
          <w:marTop w:val="0"/>
          <w:marBottom w:val="0"/>
          <w:divBdr>
            <w:top w:val="none" w:sz="0" w:space="0" w:color="auto"/>
            <w:left w:val="none" w:sz="0" w:space="0" w:color="auto"/>
            <w:bottom w:val="none" w:sz="0" w:space="0" w:color="auto"/>
            <w:right w:val="none" w:sz="0" w:space="0" w:color="auto"/>
          </w:divBdr>
        </w:div>
        <w:div w:id="16673229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489CD-036F-44C7-B7A5-A001C423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krishna</dc:creator>
  <cp:keywords/>
  <dc:description/>
  <cp:lastModifiedBy>Kaja Anilsai</cp:lastModifiedBy>
  <cp:revision>2</cp:revision>
  <dcterms:created xsi:type="dcterms:W3CDTF">2021-12-19T05:12:00Z</dcterms:created>
  <dcterms:modified xsi:type="dcterms:W3CDTF">2021-12-19T05:12:00Z</dcterms:modified>
</cp:coreProperties>
</file>