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F54" w:rsidRDefault="00F66985">
      <w:pPr>
        <w:pBdr>
          <w:top w:val="single" w:sz="3" w:space="0" w:color="000000"/>
          <w:left w:val="single" w:sz="3" w:space="0" w:color="000000"/>
          <w:bottom w:val="single" w:sz="3" w:space="0" w:color="000000"/>
          <w:right w:val="single" w:sz="3" w:space="0" w:color="000000"/>
        </w:pBdr>
        <w:spacing w:after="66" w:line="259" w:lineRule="auto"/>
        <w:ind w:left="18" w:firstLine="0"/>
        <w:jc w:val="left"/>
      </w:pPr>
      <w:r>
        <w:rPr>
          <w:i/>
        </w:rPr>
        <w:t>PHYS1321 Computational Methods in Physics</w:t>
      </w:r>
    </w:p>
    <w:p w:rsidR="000D0F54" w:rsidRDefault="00F66985">
      <w:pPr>
        <w:pBdr>
          <w:top w:val="single" w:sz="3" w:space="0" w:color="000000"/>
          <w:left w:val="single" w:sz="3" w:space="0" w:color="000000"/>
          <w:bottom w:val="single" w:sz="3" w:space="0" w:color="000000"/>
          <w:right w:val="single" w:sz="3" w:space="0" w:color="000000"/>
        </w:pBdr>
        <w:spacing w:after="1083" w:line="259" w:lineRule="auto"/>
        <w:ind w:left="18" w:firstLine="0"/>
        <w:jc w:val="left"/>
      </w:pPr>
      <w:r>
        <w:t>December 8, 2016</w:t>
      </w:r>
    </w:p>
    <w:p w:rsidR="000D0F54" w:rsidRDefault="00F66985">
      <w:pPr>
        <w:spacing w:after="157" w:line="259" w:lineRule="auto"/>
        <w:ind w:left="0" w:firstLine="0"/>
        <w:jc w:val="left"/>
      </w:pPr>
      <w:r>
        <w:rPr>
          <w:b/>
          <w:sz w:val="33"/>
        </w:rPr>
        <w:t>Time Evolution of Our Solar System with Earth-Asteroid Collisions</w:t>
      </w:r>
    </w:p>
    <w:p w:rsidR="000D0F54" w:rsidRDefault="00F66985">
      <w:pPr>
        <w:spacing w:after="95" w:line="265" w:lineRule="auto"/>
        <w:jc w:val="center"/>
      </w:pPr>
      <w:r>
        <w:rPr>
          <w:sz w:val="22"/>
        </w:rPr>
        <w:t>Gerardo Ayes, Nick Hopkins</w:t>
      </w:r>
    </w:p>
    <w:p w:rsidR="000D0F54" w:rsidRDefault="00F66985">
      <w:pPr>
        <w:spacing w:after="823" w:line="265" w:lineRule="auto"/>
        <w:jc w:val="center"/>
      </w:pPr>
      <w:r>
        <w:rPr>
          <w:sz w:val="22"/>
        </w:rPr>
        <w:t>University of Pittsburgh</w:t>
      </w:r>
    </w:p>
    <w:p w:rsidR="000D0F54" w:rsidRDefault="00F66985">
      <w:pPr>
        <w:spacing w:after="0" w:line="259" w:lineRule="auto"/>
        <w:ind w:left="0" w:firstLine="0"/>
        <w:jc w:val="center"/>
      </w:pPr>
      <w:r>
        <w:rPr>
          <w:b/>
          <w:sz w:val="17"/>
        </w:rPr>
        <w:t>ABSTRACT</w:t>
      </w:r>
    </w:p>
    <w:p w:rsidR="000D0F54" w:rsidRDefault="000D0F54">
      <w:pPr>
        <w:sectPr w:rsidR="000D0F54">
          <w:pgSz w:w="11906" w:h="16838"/>
          <w:pgMar w:top="881" w:right="787" w:bottom="2024" w:left="787" w:header="720" w:footer="720" w:gutter="0"/>
          <w:cols w:space="720"/>
        </w:sectPr>
      </w:pPr>
    </w:p>
    <w:p w:rsidR="000D0F54" w:rsidRDefault="00F66985">
      <w:pPr>
        <w:spacing w:after="74" w:line="259" w:lineRule="auto"/>
        <w:ind w:left="449"/>
        <w:jc w:val="left"/>
      </w:pPr>
      <w:r>
        <w:rPr>
          <w:i/>
          <w:sz w:val="17"/>
        </w:rPr>
        <w:t>Aims.</w:t>
      </w:r>
    </w:p>
    <w:p w:rsidR="000D0F54" w:rsidRDefault="00F66985">
      <w:pPr>
        <w:spacing w:after="74" w:line="259" w:lineRule="auto"/>
        <w:ind w:left="449"/>
        <w:jc w:val="left"/>
      </w:pPr>
      <w:r>
        <w:rPr>
          <w:i/>
          <w:sz w:val="17"/>
        </w:rPr>
        <w:t>Methods.</w:t>
      </w:r>
    </w:p>
    <w:p w:rsidR="000D0F54" w:rsidRDefault="00F66985">
      <w:pPr>
        <w:spacing w:after="74" w:line="259" w:lineRule="auto"/>
        <w:ind w:left="449"/>
        <w:jc w:val="left"/>
      </w:pPr>
      <w:r>
        <w:rPr>
          <w:i/>
          <w:sz w:val="17"/>
        </w:rPr>
        <w:t>Results.</w:t>
      </w:r>
    </w:p>
    <w:p w:rsidR="000D0F54" w:rsidRDefault="00F66985">
      <w:pPr>
        <w:pStyle w:val="Heading1"/>
        <w:ind w:left="-5"/>
      </w:pPr>
      <w:r>
        <w:t>1. Introduction</w:t>
      </w:r>
    </w:p>
    <w:p w:rsidR="000D0F54" w:rsidRDefault="00F66985">
      <w:pPr>
        <w:ind w:left="-5"/>
      </w:pPr>
      <w:r>
        <w:t xml:space="preserve">The problem that we tackled was creating a simulation of the solar system and simulating collisions of astronomical objects with the earth. In order to do </w:t>
      </w:r>
      <w:proofErr w:type="gramStart"/>
      <w:r>
        <w:t>this</w:t>
      </w:r>
      <w:proofErr w:type="gramEnd"/>
      <w:r>
        <w:t xml:space="preserve"> we needed to encode the physics involved. Attractive forces due to gravity are what generate the orbits of celestial bodies. Newton’s law of gravitation states that the force of attraction between two objects is directly proportional to the product of their masses and the gravitational constant, while being inversely proportional to the square of </w:t>
      </w:r>
      <w:proofErr w:type="gramStart"/>
      <w:r>
        <w:t>their</w:t>
      </w:r>
      <w:proofErr w:type="gramEnd"/>
    </w:p>
    <w:p w:rsidR="000D0F54" w:rsidRDefault="00F66985">
      <w:pPr>
        <w:ind w:left="-15" w:firstLine="4638"/>
      </w:pPr>
      <w:proofErr w:type="spellStart"/>
      <w:r>
        <w:rPr>
          <w:i/>
          <w:sz w:val="14"/>
        </w:rPr>
        <w:t>GM</w:t>
      </w:r>
      <w:r>
        <w:rPr>
          <w:i/>
          <w:sz w:val="15"/>
          <w:vertAlign w:val="superscript"/>
        </w:rPr>
        <w:t>i</w:t>
      </w:r>
      <w:r>
        <w:rPr>
          <w:i/>
          <w:sz w:val="14"/>
        </w:rPr>
        <w:t>M</w:t>
      </w:r>
      <w:r>
        <w:rPr>
          <w:i/>
          <w:sz w:val="14"/>
          <w:vertAlign w:val="subscript"/>
        </w:rPr>
        <w:t>j</w:t>
      </w:r>
      <w:proofErr w:type="spellEnd"/>
      <w:r>
        <w:rPr>
          <w:i/>
          <w:sz w:val="14"/>
          <w:vertAlign w:val="subscript"/>
        </w:rPr>
        <w:t xml:space="preserve"> </w:t>
      </w:r>
      <w:r>
        <w:t xml:space="preserve">separation distance. This results in the equation: </w:t>
      </w:r>
      <w:proofErr w:type="spellStart"/>
      <w:r>
        <w:rPr>
          <w:i/>
        </w:rPr>
        <w:t>F</w:t>
      </w:r>
      <w:r>
        <w:rPr>
          <w:i/>
          <w:vertAlign w:val="subscript"/>
        </w:rPr>
        <w:t>ji</w:t>
      </w:r>
      <w:proofErr w:type="spellEnd"/>
      <w:r>
        <w:rPr>
          <w:i/>
          <w:vertAlign w:val="subscript"/>
        </w:rPr>
        <w:t xml:space="preserve"> </w:t>
      </w:r>
      <w:r>
        <w:t xml:space="preserve">=− </w:t>
      </w:r>
      <w:r>
        <w:rPr>
          <w:noProof/>
          <w:sz w:val="22"/>
        </w:rPr>
        <mc:AlternateContent>
          <mc:Choice Requires="wpg">
            <w:drawing>
              <wp:inline distT="0" distB="0" distL="0" distR="0">
                <wp:extent cx="277673" cy="7087"/>
                <wp:effectExtent l="0" t="0" r="0" b="0"/>
                <wp:docPr id="2676" name="Group 2676"/>
                <wp:cNvGraphicFramePr/>
                <a:graphic xmlns:a="http://schemas.openxmlformats.org/drawingml/2006/main">
                  <a:graphicData uri="http://schemas.microsoft.com/office/word/2010/wordprocessingGroup">
                    <wpg:wgp>
                      <wpg:cNvGrpSpPr/>
                      <wpg:grpSpPr>
                        <a:xfrm>
                          <a:off x="0" y="0"/>
                          <a:ext cx="277673" cy="7087"/>
                          <a:chOff x="0" y="0"/>
                          <a:chExt cx="277673" cy="7087"/>
                        </a:xfrm>
                      </wpg:grpSpPr>
                      <wps:wsp>
                        <wps:cNvPr id="37" name="Shape 37"/>
                        <wps:cNvSpPr/>
                        <wps:spPr>
                          <a:xfrm>
                            <a:off x="0" y="0"/>
                            <a:ext cx="277673" cy="0"/>
                          </a:xfrm>
                          <a:custGeom>
                            <a:avLst/>
                            <a:gdLst/>
                            <a:ahLst/>
                            <a:cxnLst/>
                            <a:rect l="0" t="0" r="0" b="0"/>
                            <a:pathLst>
                              <a:path w="277673">
                                <a:moveTo>
                                  <a:pt x="0" y="0"/>
                                </a:moveTo>
                                <a:lnTo>
                                  <a:pt x="277673" y="0"/>
                                </a:lnTo>
                              </a:path>
                            </a:pathLst>
                          </a:custGeom>
                          <a:ln w="70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6" style="width:21.864pt;height:0.558pt;mso-position-horizontal-relative:char;mso-position-vertical-relative:line" coordsize="2776,70">
                <v:shape id="Shape 37" style="position:absolute;width:2776;height:0;left:0;top:0;" coordsize="277673,0" path="m0,0l277673,0">
                  <v:stroke weight="0.558pt" endcap="flat" joinstyle="miter" miterlimit="10" on="true" color="#000000"/>
                  <v:fill on="false" color="#000000" opacity="0"/>
                </v:shape>
              </v:group>
            </w:pict>
          </mc:Fallback>
        </mc:AlternateContent>
      </w:r>
      <w:r>
        <w:rPr>
          <w:i/>
          <w:vertAlign w:val="subscript"/>
        </w:rPr>
        <w:t>r</w:t>
      </w:r>
      <w:r>
        <w:rPr>
          <w:sz w:val="10"/>
        </w:rPr>
        <w:t xml:space="preserve">2 </w:t>
      </w:r>
      <w:r>
        <w:t xml:space="preserve">where </w:t>
      </w:r>
      <w:proofErr w:type="spellStart"/>
      <w:r>
        <w:rPr>
          <w:i/>
        </w:rPr>
        <w:t>M</w:t>
      </w:r>
      <w:r>
        <w:rPr>
          <w:i/>
          <w:vertAlign w:val="subscript"/>
        </w:rPr>
        <w:t>i</w:t>
      </w:r>
      <w:proofErr w:type="spellEnd"/>
      <w:r>
        <w:rPr>
          <w:i/>
          <w:vertAlign w:val="subscript"/>
        </w:rPr>
        <w:t xml:space="preserve"> </w:t>
      </w:r>
      <w:r>
        <w:t xml:space="preserve">and </w:t>
      </w:r>
      <w:proofErr w:type="spellStart"/>
      <w:r>
        <w:rPr>
          <w:i/>
        </w:rPr>
        <w:t>M</w:t>
      </w:r>
      <w:r>
        <w:rPr>
          <w:i/>
          <w:vertAlign w:val="subscript"/>
        </w:rPr>
        <w:t>j</w:t>
      </w:r>
      <w:proofErr w:type="spellEnd"/>
      <w:r>
        <w:rPr>
          <w:i/>
          <w:vertAlign w:val="subscript"/>
        </w:rPr>
        <w:t xml:space="preserve"> </w:t>
      </w:r>
      <w:r>
        <w:t>are the masses of the objects and r is the separation distance between the two. This equation is the foundation of what allows us to understand how objects affect one another due to gravity. The collisions and even the orbits of the planets were described using this equation.</w:t>
      </w:r>
    </w:p>
    <w:p w:rsidR="000D0F54" w:rsidRDefault="00F66985">
      <w:pPr>
        <w:spacing w:after="433"/>
        <w:ind w:left="-5"/>
      </w:pPr>
      <w:r>
        <w:t xml:space="preserve">It would have arguably been more fun to simulate asteroid collisions with Earth that sent it out to Jupiter’s orbit or that ejected it out of our solar system than those presented below. However, in the spirit of being scientific the cases discussed </w:t>
      </w:r>
      <w:r>
        <w:t>were chosen while keeping in mind more plausible situations given our knowledge of the history of our own solar system.</w:t>
      </w:r>
    </w:p>
    <w:p w:rsidR="000D0F54" w:rsidRDefault="00F66985">
      <w:pPr>
        <w:pStyle w:val="Heading1"/>
        <w:ind w:left="-5"/>
      </w:pPr>
      <w:r>
        <w:t>2. Code Description</w:t>
      </w:r>
    </w:p>
    <w:p w:rsidR="000D0F54" w:rsidRDefault="00F66985">
      <w:pPr>
        <w:ind w:left="-5"/>
      </w:pPr>
      <w:r>
        <w:t>The complete repository is available on GitHub</w:t>
      </w:r>
      <w:r>
        <w:rPr>
          <w:vertAlign w:val="superscript"/>
        </w:rPr>
        <w:footnoteReference w:id="1"/>
      </w:r>
      <w:r>
        <w:rPr>
          <w:vertAlign w:val="superscript"/>
        </w:rPr>
        <w:t xml:space="preserve"> </w:t>
      </w:r>
      <w:r>
        <w:t>with the structure being such that there are several files aptly named to reflect the step in our process for which they were created. Later we unified them to produce a final code that satisfied our initial objectives, described above. Among these is “entire-solar-</w:t>
      </w:r>
      <w:proofErr w:type="spellStart"/>
      <w:r>
        <w:t>systemsimulation</w:t>
      </w:r>
      <w:proofErr w:type="spellEnd"/>
      <w:r>
        <w:t xml:space="preserve">” which begins by defining the relevant constants in our solar system. The format chosen for the organization of this data was, since there are 9 main objects, for 0 to represent the Sun, 1 for Mercury, and continuing on until reaching 8 for Neptune. The constants needed were mass </w:t>
      </w:r>
      <w:proofErr w:type="spellStart"/>
      <w:r>
        <w:rPr>
          <w:i/>
        </w:rPr>
        <w:t>M</w:t>
      </w:r>
      <w:r>
        <w:rPr>
          <w:i/>
          <w:vertAlign w:val="subscript"/>
        </w:rPr>
        <w:t>i</w:t>
      </w:r>
      <w:proofErr w:type="spellEnd"/>
      <w:r>
        <w:t xml:space="preserve">, average orbital distance </w:t>
      </w:r>
      <w:r>
        <w:rPr>
          <w:i/>
        </w:rPr>
        <w:t>D</w:t>
      </w:r>
      <w:r>
        <w:rPr>
          <w:i/>
          <w:vertAlign w:val="subscript"/>
        </w:rPr>
        <w:t>i</w:t>
      </w:r>
      <w:r>
        <w:t xml:space="preserve">, and average orbital velocity </w:t>
      </w:r>
      <w:r>
        <w:rPr>
          <w:i/>
        </w:rPr>
        <w:t>V</w:t>
      </w:r>
      <w:r>
        <w:rPr>
          <w:i/>
          <w:vertAlign w:val="subscript"/>
        </w:rPr>
        <w:t>i</w:t>
      </w:r>
      <w:r>
        <w:t>. The gravitational constant and their respective orbital periods were also established in order to have appropriate time scales when testing the code.</w:t>
      </w:r>
    </w:p>
    <w:p w:rsidR="000D0F54" w:rsidRDefault="00F66985">
      <w:pPr>
        <w:ind w:left="-5"/>
      </w:pPr>
      <w:r>
        <w:t>Next was the “</w:t>
      </w:r>
      <w:proofErr w:type="spellStart"/>
      <w:r>
        <w:t>genOrbitalMotion</w:t>
      </w:r>
      <w:proofErr w:type="spellEnd"/>
      <w:r>
        <w:t>” function, this is called by the function in the same cell, “</w:t>
      </w:r>
      <w:proofErr w:type="spellStart"/>
      <w:r>
        <w:t>orbitalMotion</w:t>
      </w:r>
      <w:proofErr w:type="spellEnd"/>
      <w:r>
        <w:t xml:space="preserve">” with the built in </w:t>
      </w:r>
      <w:proofErr w:type="spellStart"/>
      <w:r>
        <w:t>odeint</w:t>
      </w:r>
      <w:proofErr w:type="spellEnd"/>
      <w:r>
        <w:t xml:space="preserve"> from the </w:t>
      </w:r>
      <w:proofErr w:type="spellStart"/>
      <w:r>
        <w:t>scipy</w:t>
      </w:r>
      <w:proofErr w:type="spellEnd"/>
      <w:r>
        <w:t xml:space="preserve"> module. The duty of the former is to tell </w:t>
      </w:r>
      <w:proofErr w:type="spellStart"/>
      <w:r>
        <w:t>odeint</w:t>
      </w:r>
      <w:proofErr w:type="spellEnd"/>
      <w:r>
        <w:t xml:space="preserve"> what to do during each time step and this was generalized to n objects based off of the initial conditions. When specifying </w:t>
      </w:r>
      <w:proofErr w:type="spellStart"/>
      <w:r>
        <w:t>yarr</w:t>
      </w:r>
      <w:proofErr w:type="spellEnd"/>
      <w:r>
        <w:rPr>
          <w:vertAlign w:val="superscript"/>
        </w:rPr>
        <w:footnoteReference w:id="2"/>
      </w:r>
      <w:r>
        <w:t>and t</w:t>
      </w:r>
      <w:r>
        <w:rPr>
          <w:vertAlign w:val="superscript"/>
        </w:rPr>
        <w:t xml:space="preserve">3 </w:t>
      </w:r>
      <w:r>
        <w:t xml:space="preserve">the orbital periods mentioned earlier proved most useful and N specified the resolution, how </w:t>
      </w:r>
      <w:r>
        <w:lastRenderedPageBreak/>
        <w:t xml:space="preserve">many iterations </w:t>
      </w:r>
      <w:proofErr w:type="spellStart"/>
      <w:r>
        <w:t>odeint</w:t>
      </w:r>
      <w:proofErr w:type="spellEnd"/>
      <w:r>
        <w:t xml:space="preserve"> would go through. From there plotting was through the </w:t>
      </w:r>
      <w:proofErr w:type="spellStart"/>
      <w:proofErr w:type="gramStart"/>
      <w:r>
        <w:t>matplotlib.pyplot</w:t>
      </w:r>
      <w:proofErr w:type="spellEnd"/>
      <w:proofErr w:type="gramEnd"/>
      <w:r>
        <w:t xml:space="preserve"> module with a legend for ease of tracking each body.</w:t>
      </w:r>
    </w:p>
    <w:tbl>
      <w:tblPr>
        <w:tblStyle w:val="TableGrid"/>
        <w:tblpPr w:vertAnchor="text" w:horzAnchor="margin" w:tblpY="1822"/>
        <w:tblOverlap w:val="never"/>
        <w:tblW w:w="10432" w:type="dxa"/>
        <w:tblInd w:w="0" w:type="dxa"/>
        <w:tblCellMar>
          <w:left w:w="3527" w:type="dxa"/>
          <w:right w:w="3527" w:type="dxa"/>
        </w:tblCellMar>
        <w:tblLook w:val="04A0" w:firstRow="1" w:lastRow="0" w:firstColumn="1" w:lastColumn="0" w:noHBand="0" w:noVBand="1"/>
      </w:tblPr>
      <w:tblGrid>
        <w:gridCol w:w="10432"/>
      </w:tblGrid>
      <w:tr w:rsidR="000D0F54">
        <w:trPr>
          <w:trHeight w:val="160"/>
        </w:trPr>
        <w:tc>
          <w:tcPr>
            <w:tcW w:w="3377" w:type="dxa"/>
            <w:tcBorders>
              <w:top w:val="nil"/>
              <w:left w:val="nil"/>
              <w:bottom w:val="nil"/>
              <w:right w:val="nil"/>
            </w:tcBorders>
          </w:tcPr>
          <w:p w:rsidR="000D0F54" w:rsidRDefault="00F66985">
            <w:pPr>
              <w:spacing w:after="0" w:line="259" w:lineRule="auto"/>
              <w:ind w:left="0" w:firstLine="0"/>
            </w:pPr>
            <w:r>
              <w:rPr>
                <w:sz w:val="18"/>
              </w:rPr>
              <w:t>PHYS1321 Computational Methods in Physics</w:t>
            </w:r>
          </w:p>
        </w:tc>
      </w:tr>
    </w:tbl>
    <w:p w:rsidR="000D0F54" w:rsidRDefault="00F66985">
      <w:pPr>
        <w:ind w:left="-5"/>
      </w:pPr>
      <w:r>
        <w:t xml:space="preserve">Subsequently there was the animation function. Originally I had not attempted an animation before and thus supposed that either creating </w:t>
      </w:r>
      <w:proofErr w:type="spellStart"/>
      <w:r>
        <w:t>png</w:t>
      </w:r>
      <w:proofErr w:type="spellEnd"/>
      <w:r>
        <w:t xml:space="preserve"> files and saving generated images to them and subsequently displaying them in a gif or creating a figure and updating the data shown using the arrays generated by the </w:t>
      </w:r>
      <w:proofErr w:type="spellStart"/>
      <w:r>
        <w:t>odeint</w:t>
      </w:r>
      <w:proofErr w:type="spellEnd"/>
      <w:r>
        <w:t xml:space="preserve"> function would work. It turns out that the latter with an mp4 file as the result is the one I got to work first. Thanks to a code found online</w:t>
      </w:r>
      <w:r>
        <w:rPr>
          <w:vertAlign w:val="superscript"/>
        </w:rPr>
        <w:footnoteReference w:id="3"/>
      </w:r>
      <w:r>
        <w:rPr>
          <w:vertAlign w:val="superscript"/>
        </w:rPr>
        <w:t xml:space="preserve"> </w:t>
      </w:r>
      <w:r>
        <w:t xml:space="preserve">it was a matter of specifying the </w:t>
      </w:r>
      <w:proofErr w:type="spellStart"/>
      <w:r>
        <w:t>os</w:t>
      </w:r>
      <w:proofErr w:type="spellEnd"/>
      <w:r>
        <w:t xml:space="preserve"> path which solved the issue.</w:t>
      </w:r>
    </w:p>
    <w:p w:rsidR="000D0F54" w:rsidRDefault="00F66985">
      <w:pPr>
        <w:spacing w:after="523"/>
        <w:ind w:left="-5"/>
      </w:pPr>
      <w:r>
        <w:t xml:space="preserve">Afterward, the final function I truly needed was not a new one, but rather a modification of the original </w:t>
      </w:r>
      <w:proofErr w:type="spellStart"/>
      <w:r>
        <w:t>genOrbitalMotion</w:t>
      </w:r>
      <w:proofErr w:type="spellEnd"/>
      <w:r>
        <w:t xml:space="preserve"> function to take into account collisions. The simplest method seemed to be to directly alter the function as opposed to try a separate collision function to be called later. The solution was to add an if statement after calculating the separation distance between bodies </w:t>
      </w:r>
      <w:proofErr w:type="spellStart"/>
      <w:r>
        <w:t>i</w:t>
      </w:r>
      <w:proofErr w:type="spellEnd"/>
      <w:r>
        <w:t xml:space="preserve"> and j and to update the position and velocity in both x and y of object j to that of </w:t>
      </w:r>
      <w:proofErr w:type="spellStart"/>
      <w:r>
        <w:t>i</w:t>
      </w:r>
      <w:proofErr w:type="spellEnd"/>
      <w:r>
        <w:t>. Finally, test cases can be implemented varying the mass and radius of a ninth body, namely an asteroid, setting initial conditions such that it collides with Earth and affects its orbit significantly.</w:t>
      </w:r>
    </w:p>
    <w:p w:rsidR="000D0F54" w:rsidRDefault="00F66985">
      <w:pPr>
        <w:pStyle w:val="Heading1"/>
        <w:ind w:left="-5"/>
      </w:pPr>
      <w:r>
        <w:t>3. Analytic Solution</w:t>
      </w:r>
    </w:p>
    <w:p w:rsidR="000D0F54" w:rsidRDefault="00F66985">
      <w:pPr>
        <w:spacing w:after="524"/>
        <w:ind w:left="-5"/>
      </w:pPr>
      <w:r>
        <w:t xml:space="preserve">The major calculation throughout our project was that of the acceleration of body </w:t>
      </w:r>
      <w:proofErr w:type="spellStart"/>
      <w:r>
        <w:t>i</w:t>
      </w:r>
      <w:proofErr w:type="spellEnd"/>
      <w:r>
        <w:t xml:space="preserve"> due to the forces </w:t>
      </w:r>
      <w:proofErr w:type="spellStart"/>
      <w:proofErr w:type="gramStart"/>
      <w:r>
        <w:rPr>
          <w:sz w:val="31"/>
          <w:vertAlign w:val="superscript"/>
        </w:rPr>
        <w:t>P</w:t>
      </w:r>
      <w:r>
        <w:rPr>
          <w:i/>
          <w:vertAlign w:val="superscript"/>
        </w:rPr>
        <w:t>n</w:t>
      </w:r>
      <w:r>
        <w:rPr>
          <w:i/>
          <w:vertAlign w:val="subscript"/>
        </w:rPr>
        <w:t>j</w:t>
      </w:r>
      <w:r>
        <w:rPr>
          <w:sz w:val="14"/>
        </w:rPr>
        <w:t>,</w:t>
      </w:r>
      <w:r>
        <w:rPr>
          <w:i/>
          <w:sz w:val="14"/>
        </w:rPr>
        <w:t>i</w:t>
      </w:r>
      <w:r>
        <w:rPr>
          <w:i/>
        </w:rPr>
        <w:t>F</w:t>
      </w:r>
      <w:r>
        <w:rPr>
          <w:i/>
          <w:vertAlign w:val="subscript"/>
        </w:rPr>
        <w:t>ji</w:t>
      </w:r>
      <w:proofErr w:type="spellEnd"/>
      <w:proofErr w:type="gramEnd"/>
      <w:r>
        <w:rPr>
          <w:i/>
          <w:vertAlign w:val="subscript"/>
        </w:rPr>
        <w:t xml:space="preserve"> </w:t>
      </w:r>
      <w:r>
        <w:t xml:space="preserve">where n was the total number of bodies in the system. For example, when considering the solar system’s effect on Earth the for loops through </w:t>
      </w:r>
      <w:proofErr w:type="spellStart"/>
      <w:r>
        <w:t>i</w:t>
      </w:r>
      <w:proofErr w:type="spellEnd"/>
      <w:r>
        <w:t xml:space="preserve"> and j in "</w:t>
      </w:r>
      <w:proofErr w:type="spellStart"/>
      <w:r>
        <w:t>genOrbitalMotion</w:t>
      </w:r>
      <w:proofErr w:type="spellEnd"/>
      <w:r>
        <w:t xml:space="preserve">" calculate the acceleration </w:t>
      </w:r>
      <w:r>
        <w:rPr>
          <w:sz w:val="31"/>
          <w:vertAlign w:val="superscript"/>
        </w:rPr>
        <w:t>P</w:t>
      </w:r>
      <w:r>
        <w:rPr>
          <w:vertAlign w:val="superscript"/>
        </w:rPr>
        <w:t>8</w:t>
      </w:r>
      <w:r>
        <w:rPr>
          <w:i/>
          <w:vertAlign w:val="subscript"/>
        </w:rPr>
        <w:t>j</w:t>
      </w:r>
      <w:r>
        <w:rPr>
          <w:vertAlign w:val="subscript"/>
        </w:rPr>
        <w:t>,</w:t>
      </w:r>
      <w:r>
        <w:rPr>
          <w:sz w:val="14"/>
        </w:rPr>
        <w:t>3</w:t>
      </w:r>
      <w:r>
        <w:rPr>
          <w:sz w:val="31"/>
          <w:vertAlign w:val="superscript"/>
        </w:rPr>
        <w:t>−</w:t>
      </w:r>
      <w:r>
        <w:rPr>
          <w:i/>
          <w:vertAlign w:val="superscript"/>
        </w:rPr>
        <w:t>GM</w:t>
      </w:r>
      <w:r>
        <w:rPr>
          <w:noProof/>
          <w:sz w:val="22"/>
        </w:rPr>
        <mc:AlternateContent>
          <mc:Choice Requires="wpg">
            <w:drawing>
              <wp:inline distT="0" distB="0" distL="0" distR="0">
                <wp:extent cx="175552" cy="7087"/>
                <wp:effectExtent l="0" t="0" r="0" b="0"/>
                <wp:docPr id="2685" name="Group 2685"/>
                <wp:cNvGraphicFramePr/>
                <a:graphic xmlns:a="http://schemas.openxmlformats.org/drawingml/2006/main">
                  <a:graphicData uri="http://schemas.microsoft.com/office/word/2010/wordprocessingGroup">
                    <wpg:wgp>
                      <wpg:cNvGrpSpPr/>
                      <wpg:grpSpPr>
                        <a:xfrm>
                          <a:off x="0" y="0"/>
                          <a:ext cx="175552" cy="7087"/>
                          <a:chOff x="0" y="0"/>
                          <a:chExt cx="175552" cy="7087"/>
                        </a:xfrm>
                      </wpg:grpSpPr>
                      <wps:wsp>
                        <wps:cNvPr id="174" name="Shape 174"/>
                        <wps:cNvSpPr/>
                        <wps:spPr>
                          <a:xfrm>
                            <a:off x="0" y="0"/>
                            <a:ext cx="175552" cy="0"/>
                          </a:xfrm>
                          <a:custGeom>
                            <a:avLst/>
                            <a:gdLst/>
                            <a:ahLst/>
                            <a:cxnLst/>
                            <a:rect l="0" t="0" r="0" b="0"/>
                            <a:pathLst>
                              <a:path w="175552">
                                <a:moveTo>
                                  <a:pt x="0" y="0"/>
                                </a:moveTo>
                                <a:lnTo>
                                  <a:pt x="175552" y="0"/>
                                </a:lnTo>
                              </a:path>
                            </a:pathLst>
                          </a:custGeom>
                          <a:ln w="70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5" style="width:13.823pt;height:0.558pt;mso-position-horizontal-relative:char;mso-position-vertical-relative:line" coordsize="1755,70">
                <v:shape id="Shape 174" style="position:absolute;width:1755;height:0;left:0;top:0;" coordsize="175552,0" path="m0,0l175552,0">
                  <v:stroke weight="0.558pt" endcap="flat" joinstyle="miter" miterlimit="10" on="true" color="#000000"/>
                  <v:fill on="false" color="#000000" opacity="0"/>
                </v:shape>
              </v:group>
            </w:pict>
          </mc:Fallback>
        </mc:AlternateContent>
      </w:r>
      <w:r>
        <w:rPr>
          <w:i/>
          <w:vertAlign w:val="subscript"/>
        </w:rPr>
        <w:t>r</w:t>
      </w:r>
      <w:r>
        <w:rPr>
          <w:sz w:val="10"/>
        </w:rPr>
        <w:t xml:space="preserve">2 </w:t>
      </w:r>
      <w:proofErr w:type="gramStart"/>
      <w:r>
        <w:rPr>
          <w:i/>
          <w:sz w:val="15"/>
          <w:vertAlign w:val="superscript"/>
        </w:rPr>
        <w:t xml:space="preserve">j </w:t>
      </w:r>
      <w:r>
        <w:t>.</w:t>
      </w:r>
      <w:proofErr w:type="gramEnd"/>
      <w:r>
        <w:t xml:space="preserve"> Through each iteration of j, this value is added to the </w:t>
      </w:r>
      <w:proofErr w:type="spellStart"/>
      <w:r>
        <w:t>sumx</w:t>
      </w:r>
      <w:proofErr w:type="spellEnd"/>
      <w:r>
        <w:t xml:space="preserve"> and </w:t>
      </w:r>
      <w:proofErr w:type="spellStart"/>
      <w:r>
        <w:t>sumy</w:t>
      </w:r>
      <w:proofErr w:type="spellEnd"/>
      <w:r>
        <w:t xml:space="preserve"> terms to be assigned to the Ax and Ay arrays for assignment into </w:t>
      </w:r>
      <w:proofErr w:type="spellStart"/>
      <w:r>
        <w:t>ansarr</w:t>
      </w:r>
      <w:proofErr w:type="spellEnd"/>
      <w:r>
        <w:t>, which will persist.</w:t>
      </w:r>
    </w:p>
    <w:p w:rsidR="000D0F54" w:rsidRDefault="00F66985">
      <w:pPr>
        <w:pStyle w:val="Heading1"/>
        <w:ind w:left="-5"/>
      </w:pPr>
      <w:r>
        <w:t>4. Test Cases</w:t>
      </w:r>
    </w:p>
    <w:p w:rsidR="000D0F54" w:rsidRDefault="00F66985">
      <w:pPr>
        <w:ind w:left="-5"/>
      </w:pPr>
      <w:r>
        <w:t>It may be useful to keep in mind that all the following simulations were run with initial positions at θ = π and thus the planets’ positions line up along the customary -x axis and their velocities take them into counterclockwise orbits.</w:t>
      </w:r>
    </w:p>
    <w:p w:rsidR="000D0F54" w:rsidRDefault="00F66985">
      <w:pPr>
        <w:ind w:left="-5"/>
      </w:pPr>
      <w:r>
        <w:t>The first test case discussed was that of an asteroid with the mass of Ceres (∼9.393e20 kg) with a velocity defined such that its kinetic energy is equal to the difference between the orbits of</w:t>
      </w:r>
    </w:p>
    <w:p w:rsidR="000D0F54" w:rsidRDefault="00F66985">
      <w:pPr>
        <w:spacing w:after="369"/>
        <w:ind w:left="-5"/>
      </w:pPr>
      <w:r>
        <w:t xml:space="preserve">Mars and Earth: </w:t>
      </w:r>
      <w:r>
        <w:rPr>
          <w:i/>
        </w:rPr>
        <w:t xml:space="preserve">KE </w:t>
      </w:r>
      <w:r>
        <w:t xml:space="preserve">= </w:t>
      </w:r>
      <w:r>
        <w:rPr>
          <w:noProof/>
        </w:rPr>
        <w:drawing>
          <wp:inline distT="0" distB="0" distL="0" distR="0">
            <wp:extent cx="51816" cy="158497"/>
            <wp:effectExtent l="0" t="0" r="0" b="0"/>
            <wp:docPr id="3390" name="Picture 3390"/>
            <wp:cNvGraphicFramePr/>
            <a:graphic xmlns:a="http://schemas.openxmlformats.org/drawingml/2006/main">
              <a:graphicData uri="http://schemas.openxmlformats.org/drawingml/2006/picture">
                <pic:pic xmlns:pic="http://schemas.openxmlformats.org/drawingml/2006/picture">
                  <pic:nvPicPr>
                    <pic:cNvPr id="3390" name="Picture 3390"/>
                    <pic:cNvPicPr/>
                  </pic:nvPicPr>
                  <pic:blipFill>
                    <a:blip r:embed="rId7"/>
                    <a:stretch>
                      <a:fillRect/>
                    </a:stretch>
                  </pic:blipFill>
                  <pic:spPr>
                    <a:xfrm>
                      <a:off x="0" y="0"/>
                      <a:ext cx="51816" cy="158497"/>
                    </a:xfrm>
                    <a:prstGeom prst="rect">
                      <a:avLst/>
                    </a:prstGeom>
                  </pic:spPr>
                </pic:pic>
              </a:graphicData>
            </a:graphic>
          </wp:inline>
        </w:drawing>
      </w:r>
      <w:r>
        <w:rPr>
          <w:i/>
        </w:rPr>
        <w:t>mv</w:t>
      </w:r>
      <w:r>
        <w:rPr>
          <w:vertAlign w:val="superscript"/>
        </w:rPr>
        <w:t xml:space="preserve">2 </w:t>
      </w:r>
      <w:r>
        <w:t xml:space="preserve">= </w:t>
      </w:r>
      <w:proofErr w:type="spellStart"/>
      <w:r>
        <w:rPr>
          <w:i/>
        </w:rPr>
        <w:t>PE</w:t>
      </w:r>
      <w:r>
        <w:rPr>
          <w:i/>
          <w:vertAlign w:val="subscript"/>
        </w:rPr>
        <w:t>Mars</w:t>
      </w:r>
      <w:proofErr w:type="spellEnd"/>
      <w:r>
        <w:rPr>
          <w:i/>
          <w:vertAlign w:val="subscript"/>
        </w:rPr>
        <w:t xml:space="preserve"> </w:t>
      </w:r>
      <w:r>
        <w:t xml:space="preserve">− </w:t>
      </w:r>
      <w:proofErr w:type="spellStart"/>
      <w:r>
        <w:rPr>
          <w:i/>
        </w:rPr>
        <w:t>PE</w:t>
      </w:r>
      <w:r>
        <w:rPr>
          <w:i/>
          <w:vertAlign w:val="subscript"/>
        </w:rPr>
        <w:t>Earth</w:t>
      </w:r>
      <w:proofErr w:type="spellEnd"/>
      <w:r>
        <w:rPr>
          <w:i/>
          <w:vertAlign w:val="subscript"/>
        </w:rPr>
        <w:t xml:space="preserve"> </w:t>
      </w:r>
      <w:r>
        <w:t>The results were slightly surprising as the expected result was an overlap between their orbits after the collision. However, Earth’s orbit was affected much less than that. Fig. 1 depicts Earth’s orbit with vs. without this asteroid collision. This case is interesting because Ceres is an actual object in our solar system, classified as a dwarf planet, and is an interesting thought experiment.</w:t>
      </w:r>
    </w:p>
    <w:p w:rsidR="000D0F54" w:rsidRDefault="00F66985">
      <w:pPr>
        <w:spacing w:after="178" w:line="259" w:lineRule="auto"/>
        <w:ind w:left="0" w:firstLine="0"/>
        <w:jc w:val="left"/>
      </w:pPr>
      <w:r>
        <w:rPr>
          <w:noProof/>
        </w:rPr>
        <w:drawing>
          <wp:inline distT="0" distB="0" distL="0" distR="0">
            <wp:extent cx="3240047" cy="1564544"/>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8"/>
                    <a:stretch>
                      <a:fillRect/>
                    </a:stretch>
                  </pic:blipFill>
                  <pic:spPr>
                    <a:xfrm>
                      <a:off x="0" y="0"/>
                      <a:ext cx="3240047" cy="1564544"/>
                    </a:xfrm>
                    <a:prstGeom prst="rect">
                      <a:avLst/>
                    </a:prstGeom>
                  </pic:spPr>
                </pic:pic>
              </a:graphicData>
            </a:graphic>
          </wp:inline>
        </w:drawing>
      </w:r>
    </w:p>
    <w:p w:rsidR="000D0F54" w:rsidRDefault="00F66985">
      <w:pPr>
        <w:spacing w:after="477" w:line="224" w:lineRule="auto"/>
        <w:ind w:left="-5" w:right="-15"/>
        <w:jc w:val="left"/>
      </w:pPr>
      <w:r>
        <w:rPr>
          <w:sz w:val="18"/>
        </w:rPr>
        <w:t>Fig. 1. Orbit of Earth with vs. without a collision, asteroid with mass of Ceres.</w:t>
      </w:r>
    </w:p>
    <w:p w:rsidR="000D0F54" w:rsidRDefault="00F66985">
      <w:pPr>
        <w:spacing w:after="309"/>
        <w:ind w:left="-15" w:firstLine="299"/>
      </w:pPr>
      <w:r>
        <w:t xml:space="preserve">The second test case explored was an asteroid with the mass of our Moon and </w:t>
      </w:r>
      <w:proofErr w:type="spellStart"/>
      <w:r>
        <w:rPr>
          <w:i/>
        </w:rPr>
        <w:t>KE</w:t>
      </w:r>
      <w:r>
        <w:rPr>
          <w:i/>
          <w:vertAlign w:val="subscript"/>
        </w:rPr>
        <w:t>asteroid</w:t>
      </w:r>
      <w:proofErr w:type="spellEnd"/>
      <w:r>
        <w:rPr>
          <w:i/>
          <w:vertAlign w:val="subscript"/>
        </w:rPr>
        <w:t xml:space="preserve"> </w:t>
      </w:r>
      <w:r>
        <w:t>=</w:t>
      </w:r>
      <w:r>
        <w:rPr>
          <w:noProof/>
        </w:rPr>
        <w:drawing>
          <wp:inline distT="0" distB="0" distL="0" distR="0">
            <wp:extent cx="51816" cy="158496"/>
            <wp:effectExtent l="0" t="0" r="0" b="0"/>
            <wp:docPr id="3389" name="Picture 3389"/>
            <wp:cNvGraphicFramePr/>
            <a:graphic xmlns:a="http://schemas.openxmlformats.org/drawingml/2006/main">
              <a:graphicData uri="http://schemas.openxmlformats.org/drawingml/2006/picture">
                <pic:pic xmlns:pic="http://schemas.openxmlformats.org/drawingml/2006/picture">
                  <pic:nvPicPr>
                    <pic:cNvPr id="3389" name="Picture 3389"/>
                    <pic:cNvPicPr/>
                  </pic:nvPicPr>
                  <pic:blipFill>
                    <a:blip r:embed="rId9"/>
                    <a:stretch>
                      <a:fillRect/>
                    </a:stretch>
                  </pic:blipFill>
                  <pic:spPr>
                    <a:xfrm>
                      <a:off x="0" y="0"/>
                      <a:ext cx="51816" cy="158496"/>
                    </a:xfrm>
                    <a:prstGeom prst="rect">
                      <a:avLst/>
                    </a:prstGeom>
                  </pic:spPr>
                </pic:pic>
              </a:graphicData>
            </a:graphic>
          </wp:inline>
        </w:drawing>
      </w:r>
      <w:r>
        <w:rPr>
          <w:i/>
        </w:rPr>
        <w:t>mv</w:t>
      </w:r>
      <w:r>
        <w:rPr>
          <w:vertAlign w:val="superscript"/>
        </w:rPr>
        <w:t xml:space="preserve">2 </w:t>
      </w:r>
      <w:r>
        <w:t>=</w:t>
      </w:r>
      <w:proofErr w:type="spellStart"/>
      <w:r>
        <w:rPr>
          <w:i/>
        </w:rPr>
        <w:t>PE</w:t>
      </w:r>
      <w:r>
        <w:rPr>
          <w:i/>
          <w:vertAlign w:val="subscript"/>
        </w:rPr>
        <w:t>Earth</w:t>
      </w:r>
      <w:proofErr w:type="spellEnd"/>
      <w:r>
        <w:t>. This is similar to what Astronomers theorize resulted in the Earth-Moon system we take for granted today.</w:t>
      </w:r>
    </w:p>
    <w:p w:rsidR="000D0F54" w:rsidRDefault="00F66985">
      <w:pPr>
        <w:spacing w:after="178" w:line="259" w:lineRule="auto"/>
        <w:ind w:left="0" w:firstLine="0"/>
        <w:jc w:val="left"/>
      </w:pPr>
      <w:r>
        <w:rPr>
          <w:noProof/>
        </w:rPr>
        <w:lastRenderedPageBreak/>
        <w:drawing>
          <wp:inline distT="0" distB="0" distL="0" distR="0">
            <wp:extent cx="3240047" cy="1564544"/>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10"/>
                    <a:stretch>
                      <a:fillRect/>
                    </a:stretch>
                  </pic:blipFill>
                  <pic:spPr>
                    <a:xfrm>
                      <a:off x="0" y="0"/>
                      <a:ext cx="3240047" cy="1564544"/>
                    </a:xfrm>
                    <a:prstGeom prst="rect">
                      <a:avLst/>
                    </a:prstGeom>
                  </pic:spPr>
                </pic:pic>
              </a:graphicData>
            </a:graphic>
          </wp:inline>
        </w:drawing>
      </w:r>
    </w:p>
    <w:p w:rsidR="000D0F54" w:rsidRDefault="00350723">
      <w:pPr>
        <w:spacing w:after="1101" w:line="224" w:lineRule="auto"/>
        <w:ind w:left="-5" w:right="-15"/>
        <w:jc w:val="left"/>
      </w:pPr>
      <w:r>
        <w:rPr>
          <w:sz w:val="18"/>
        </w:rPr>
        <w:t xml:space="preserve"> </w:t>
      </w:r>
      <w:r w:rsidR="00F66985">
        <w:rPr>
          <w:sz w:val="18"/>
        </w:rPr>
        <w:t>Fig. 2. Orbit of Earth with vs. without a collision, asteroid with mass of Moon.</w:t>
      </w:r>
    </w:p>
    <w:p w:rsidR="000D0F54" w:rsidRDefault="00F66985">
      <w:pPr>
        <w:numPr>
          <w:ilvl w:val="0"/>
          <w:numId w:val="1"/>
        </w:numPr>
        <w:spacing w:after="232" w:line="262" w:lineRule="auto"/>
        <w:ind w:hanging="239"/>
        <w:jc w:val="left"/>
      </w:pPr>
      <w:r>
        <w:rPr>
          <w:b/>
          <w:sz w:val="21"/>
        </w:rPr>
        <w:t>Full Physical System</w:t>
      </w:r>
    </w:p>
    <w:p w:rsidR="000D0F54" w:rsidRDefault="00F66985">
      <w:pPr>
        <w:spacing w:after="730"/>
        <w:ind w:left="-5"/>
      </w:pPr>
      <w:r>
        <w:t>The entire solar system was considered</w:t>
      </w:r>
      <w:r>
        <w:rPr>
          <w:vertAlign w:val="superscript"/>
        </w:rPr>
        <w:footnoteReference w:id="4"/>
      </w:r>
    </w:p>
    <w:tbl>
      <w:tblPr>
        <w:tblStyle w:val="GridTable1Light"/>
        <w:tblpPr w:leftFromText="180" w:rightFromText="180" w:vertAnchor="text" w:horzAnchor="page" w:tblpX="2626" w:tblpY="-28"/>
        <w:tblW w:w="8007" w:type="dxa"/>
        <w:tblLook w:val="04A0" w:firstRow="1" w:lastRow="0" w:firstColumn="1" w:lastColumn="0" w:noHBand="0" w:noVBand="1"/>
      </w:tblPr>
      <w:tblGrid>
        <w:gridCol w:w="1106"/>
        <w:gridCol w:w="1379"/>
        <w:gridCol w:w="1277"/>
        <w:gridCol w:w="1510"/>
        <w:gridCol w:w="1498"/>
        <w:gridCol w:w="1237"/>
      </w:tblGrid>
      <w:tr w:rsidR="00B65FAD" w:rsidTr="00B65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lastRenderedPageBreak/>
              <w:t>Name of Celestial Body</w:t>
            </w:r>
          </w:p>
        </w:tc>
        <w:tc>
          <w:tcPr>
            <w:tcW w:w="1379" w:type="dxa"/>
          </w:tcPr>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r>
              <w:t>Period(s)</w:t>
            </w:r>
          </w:p>
        </w:tc>
        <w:tc>
          <w:tcPr>
            <w:tcW w:w="1277" w:type="dxa"/>
          </w:tcPr>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r>
              <w:t>Mass(kg)</w:t>
            </w:r>
          </w:p>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510" w:type="dxa"/>
          </w:tcPr>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r>
              <w:t>Radius(au)</w:t>
            </w:r>
            <m:oMath>
              <m:sSup>
                <m:sSupPr>
                  <m:ctrlPr>
                    <w:rPr>
                      <w:rFonts w:ascii="Cambria Math" w:hAnsi="Cambria Math"/>
                      <w:i/>
                    </w:rPr>
                  </m:ctrlPr>
                </m:sSupPr>
                <m:e/>
                <m:sup>
                  <m:r>
                    <m:rPr>
                      <m:sty m:val="bi"/>
                    </m:rPr>
                    <w:rPr>
                      <w:rFonts w:ascii="Cambria Math" w:hAnsi="Cambria Math"/>
                    </w:rPr>
                    <m:t>5</m:t>
                  </m:r>
                </m:sup>
              </m:sSup>
            </m:oMath>
          </w:p>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498" w:type="dxa"/>
          </w:tcPr>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r>
              <w:t>Orbital Distance to Sun (au)</w:t>
            </w:r>
          </w:p>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989" w:type="dxa"/>
          </w:tcPr>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r>
              <w:t>Orbital Velocity (au/s)</w:t>
            </w:r>
            <m:oMath>
              <m:sSup>
                <m:sSupPr>
                  <m:ctrlPr>
                    <w:rPr>
                      <w:rFonts w:ascii="Cambria Math" w:hAnsi="Cambria Math"/>
                      <w:i/>
                    </w:rPr>
                  </m:ctrlPr>
                </m:sSupPr>
                <m:e/>
                <m:sup>
                  <m:r>
                    <m:rPr>
                      <m:sty m:val="bi"/>
                    </m:rPr>
                    <w:rPr>
                      <w:rFonts w:ascii="Cambria Math" w:hAnsi="Cambria Math"/>
                    </w:rPr>
                    <m:t>6</m:t>
                  </m:r>
                </m:sup>
              </m:sSup>
            </m:oMath>
          </w:p>
          <w:p w:rsidR="00B65FAD" w:rsidRDefault="00B65FAD" w:rsidP="00B65FAD">
            <w:pPr>
              <w:spacing w:after="296" w:line="262"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Sun</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NA</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1.9*10^30</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(6.955*10^</w:t>
            </w:r>
            <w:proofErr w:type="gramStart"/>
            <w:r>
              <w:t>8)*</w:t>
            </w:r>
            <w:proofErr w:type="gramEnd"/>
            <w:r>
              <w:rPr>
                <w:sz w:val="18"/>
                <w:szCs w:val="18"/>
              </w:rP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NA</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NA</w:t>
            </w: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Mercury</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7.603*10^6</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3.3*10^23</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(2.439*10^</w:t>
            </w:r>
            <w:proofErr w:type="gramStart"/>
            <w:r>
              <w:t>6)*</w:t>
            </w:r>
            <w:proofErr w:type="gramEnd"/>
            <w:r>
              <w:rPr>
                <w:sz w:val="18"/>
                <w:szCs w:val="18"/>
              </w:rP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(5.79*10^</w:t>
            </w:r>
            <w:proofErr w:type="gramStart"/>
            <w:r>
              <w:t>10)*</w:t>
            </w:r>
            <w:proofErr w:type="gramEnd"/>
            <w:r>
              <w:rPr>
                <w:sz w:val="18"/>
                <w:szCs w:val="18"/>
              </w:rPr>
              <w:t xml:space="preserve"> α</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Venus</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1.944*10^7</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4.87*10^24</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(6.052*10^</w:t>
            </w:r>
            <w:proofErr w:type="gramStart"/>
            <w:r>
              <w:t>6)*</w:t>
            </w:r>
            <w:proofErr w:type="gramEnd"/>
            <w:r>
              <w:t>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(1.082*10^</w:t>
            </w:r>
            <w:proofErr w:type="gramStart"/>
            <w:r>
              <w:t>11)*</w:t>
            </w:r>
            <w:proofErr w:type="gramEnd"/>
            <w:r>
              <w:rPr>
                <w:sz w:val="18"/>
                <w:szCs w:val="18"/>
              </w:rPr>
              <w:t xml:space="preserve"> α</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Earth</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3.154*10^7</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5.972*10^24</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(6.3781*10^</w:t>
            </w:r>
            <w:proofErr w:type="gramStart"/>
            <w:r>
              <w:t>6)*</w:t>
            </w:r>
            <w:proofErr w:type="gramEnd"/>
            <w: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(1.496*10^</w:t>
            </w:r>
            <w:proofErr w:type="gramStart"/>
            <w:r>
              <w:t>11)*</w:t>
            </w:r>
            <w:proofErr w:type="gramEnd"/>
            <w:r>
              <w:rPr>
                <w:sz w:val="18"/>
                <w:szCs w:val="18"/>
              </w:rPr>
              <w:t xml:space="preserve"> α</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Mars</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5.936*10^7</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6.42*10^23</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(3.397*10^</w:t>
            </w:r>
            <w:proofErr w:type="gramStart"/>
            <w:r>
              <w:t>6)*</w:t>
            </w:r>
            <w:proofErr w:type="gramEnd"/>
            <w: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(2.279*10^</w:t>
            </w:r>
            <w:proofErr w:type="gramStart"/>
            <w:r>
              <w:t>11)*</w:t>
            </w:r>
            <w:proofErr w:type="gramEnd"/>
            <w:r>
              <w:rPr>
                <w:sz w:val="18"/>
                <w:szCs w:val="18"/>
              </w:rPr>
              <w:t xml:space="preserve"> α</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Jupiter</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3.74017*10^7</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1.898*10^27</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(6.9911*10^</w:t>
            </w:r>
            <w:proofErr w:type="gramStart"/>
            <w:r>
              <w:t>7)*</w:t>
            </w:r>
            <w:proofErr w:type="gramEnd"/>
            <w: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(7.786*10^</w:t>
            </w:r>
            <w:proofErr w:type="gramStart"/>
            <w:r>
              <w:t>11)*</w:t>
            </w:r>
            <w:proofErr w:type="gramEnd"/>
            <w:r>
              <w:rPr>
                <w:sz w:val="18"/>
                <w:szCs w:val="18"/>
              </w:rPr>
              <w:t xml:space="preserve"> α</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Saturn</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9.145*10^8</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5.69*10^26</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(6.0268*10^</w:t>
            </w:r>
            <w:proofErr w:type="gramStart"/>
            <w:r>
              <w:t>7)*</w:t>
            </w:r>
            <w:proofErr w:type="gramEnd"/>
            <w:r>
              <w:t xml:space="preserve"> α </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(1.433*10^</w:t>
            </w:r>
            <w:proofErr w:type="gramStart"/>
            <w:r>
              <w:t>12)*</w:t>
            </w:r>
            <w:proofErr w:type="gramEnd"/>
            <w:r>
              <w:rPr>
                <w:sz w:val="18"/>
                <w:szCs w:val="18"/>
              </w:rPr>
              <w:t xml:space="preserve"> α</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Uranus</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2.649*10^9</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8.68*10^25</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(2.5559*10^</w:t>
            </w:r>
            <w:proofErr w:type="gramStart"/>
            <w:r>
              <w:t>7)*</w:t>
            </w:r>
            <w:proofErr w:type="gramEnd"/>
            <w: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(2.873*10^</w:t>
            </w:r>
            <w:proofErr w:type="gramStart"/>
            <w:r>
              <w:t>12)*</w:t>
            </w:r>
            <w:proofErr w:type="gramEnd"/>
            <w:r>
              <w:rPr>
                <w:sz w:val="18"/>
                <w:szCs w:val="18"/>
              </w:rPr>
              <w:t xml:space="preserve"> α</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Neptune</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5.203*10^9</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1.03*10^26</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(2.4764*10^</w:t>
            </w:r>
            <w:proofErr w:type="gramStart"/>
            <w:r>
              <w:t>7)*</w:t>
            </w:r>
            <w:proofErr w:type="gramEnd"/>
            <w: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(4.495*10^</w:t>
            </w:r>
            <w:proofErr w:type="gramStart"/>
            <w:r>
              <w:t>12)*</w:t>
            </w:r>
            <w:proofErr w:type="gramEnd"/>
            <w:r>
              <w:rPr>
                <w:sz w:val="18"/>
                <w:szCs w:val="18"/>
              </w:rPr>
              <w:t xml:space="preserve"> α</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Moon-Sized Asteroid</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NA</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7.342*10^22</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(1.7371*10^</w:t>
            </w:r>
            <w:proofErr w:type="gramStart"/>
            <w:r>
              <w:t>6)*</w:t>
            </w:r>
            <w:proofErr w:type="gramEnd"/>
            <w: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Same as Earth</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1.5307*10^-6</w:t>
            </w:r>
          </w:p>
        </w:tc>
      </w:tr>
      <w:tr w:rsidR="00B65FAD" w:rsidTr="00B65FAD">
        <w:tc>
          <w:tcPr>
            <w:cnfStyle w:val="001000000000" w:firstRow="0" w:lastRow="0" w:firstColumn="1" w:lastColumn="0" w:oddVBand="0" w:evenVBand="0" w:oddHBand="0" w:evenHBand="0" w:firstRowFirstColumn="0" w:firstRowLastColumn="0" w:lastRowFirstColumn="0" w:lastRowLastColumn="0"/>
            <w:tcW w:w="1354" w:type="dxa"/>
          </w:tcPr>
          <w:p w:rsidR="00B65FAD" w:rsidRDefault="00B65FAD" w:rsidP="00B65FAD">
            <w:pPr>
              <w:spacing w:after="296" w:line="262" w:lineRule="auto"/>
              <w:ind w:left="0" w:firstLine="0"/>
              <w:jc w:val="left"/>
            </w:pPr>
            <w:r>
              <w:t>Ceres</w:t>
            </w:r>
          </w:p>
        </w:tc>
        <w:tc>
          <w:tcPr>
            <w:tcW w:w="137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NA</w:t>
            </w:r>
          </w:p>
        </w:tc>
        <w:tc>
          <w:tcPr>
            <w:tcW w:w="1277"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9.393*10^20</w:t>
            </w:r>
          </w:p>
        </w:tc>
        <w:tc>
          <w:tcPr>
            <w:tcW w:w="1510"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(4.73*10^</w:t>
            </w:r>
            <w:proofErr w:type="gramStart"/>
            <w:r>
              <w:t>5)*</w:t>
            </w:r>
            <w:proofErr w:type="gramEnd"/>
            <w:r>
              <w:rPr>
                <w:sz w:val="18"/>
                <w:szCs w:val="18"/>
              </w:rPr>
              <w:t xml:space="preserve"> α</w:t>
            </w:r>
          </w:p>
        </w:tc>
        <w:tc>
          <w:tcPr>
            <w:tcW w:w="1498"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Same as Earth</w:t>
            </w:r>
          </w:p>
        </w:tc>
        <w:tc>
          <w:tcPr>
            <w:tcW w:w="989" w:type="dxa"/>
          </w:tcPr>
          <w:p w:rsidR="00B65FAD" w:rsidRDefault="00B65FAD" w:rsidP="00B65FAD">
            <w:pPr>
              <w:spacing w:after="296" w:line="262" w:lineRule="auto"/>
              <w:ind w:left="0" w:firstLine="0"/>
              <w:jc w:val="left"/>
              <w:cnfStyle w:val="000000000000" w:firstRow="0" w:lastRow="0" w:firstColumn="0" w:lastColumn="0" w:oddVBand="0" w:evenVBand="0" w:oddHBand="0" w:evenHBand="0" w:firstRowFirstColumn="0" w:firstRowLastColumn="0" w:lastRowFirstColumn="0" w:lastRowLastColumn="0"/>
            </w:pPr>
            <w:r>
              <w:t>1.5307*10^-5</w:t>
            </w:r>
          </w:p>
        </w:tc>
      </w:tr>
    </w:tbl>
    <w:p w:rsidR="004B358B" w:rsidRPr="004B358B" w:rsidRDefault="00B65FAD" w:rsidP="004B358B">
      <w:pPr>
        <w:numPr>
          <w:ilvl w:val="0"/>
          <w:numId w:val="1"/>
        </w:numPr>
        <w:spacing w:after="296" w:line="262" w:lineRule="auto"/>
        <w:ind w:hanging="239"/>
        <w:jc w:val="left"/>
      </w:pPr>
      <w:r>
        <w:rPr>
          <w:b/>
          <w:sz w:val="21"/>
        </w:rPr>
        <w:t xml:space="preserve"> </w:t>
      </w:r>
      <w:r w:rsidR="00F66985">
        <w:rPr>
          <w:b/>
          <w:sz w:val="21"/>
        </w:rPr>
        <w:t>Results</w:t>
      </w:r>
    </w:p>
    <w:p w:rsidR="00362A93" w:rsidRDefault="00362A93">
      <w:pPr>
        <w:pStyle w:val="Heading1"/>
        <w:spacing w:after="237"/>
        <w:ind w:left="-5"/>
      </w:pPr>
    </w:p>
    <w:p w:rsidR="00362A93" w:rsidRDefault="00362A93">
      <w:pPr>
        <w:pStyle w:val="Heading1"/>
        <w:spacing w:after="237"/>
        <w:ind w:left="-5"/>
      </w:pPr>
    </w:p>
    <w:p w:rsidR="00362A93" w:rsidRDefault="00362A93">
      <w:pPr>
        <w:pStyle w:val="Heading1"/>
        <w:spacing w:after="237"/>
        <w:ind w:left="-5"/>
      </w:pPr>
    </w:p>
    <w:p w:rsidR="00362A93" w:rsidRDefault="00362A93">
      <w:pPr>
        <w:pStyle w:val="Heading1"/>
        <w:spacing w:after="237"/>
        <w:ind w:left="-5"/>
      </w:pPr>
    </w:p>
    <w:p w:rsidR="00362A93" w:rsidRDefault="00362A93">
      <w:pPr>
        <w:pStyle w:val="Heading1"/>
        <w:spacing w:after="237"/>
        <w:ind w:left="-5"/>
      </w:pPr>
    </w:p>
    <w:p w:rsidR="00362A93" w:rsidRDefault="00362A93">
      <w:pPr>
        <w:pStyle w:val="Heading1"/>
        <w:spacing w:after="237"/>
        <w:ind w:left="-5"/>
      </w:pPr>
    </w:p>
    <w:p w:rsidR="00362A93" w:rsidRDefault="00362A93">
      <w:pPr>
        <w:pStyle w:val="Heading1"/>
        <w:spacing w:after="237"/>
        <w:ind w:left="-5"/>
      </w:pPr>
    </w:p>
    <w:p w:rsidR="00362A93" w:rsidRDefault="00362A93" w:rsidP="00362A93">
      <w:pPr>
        <w:pStyle w:val="Heading1"/>
        <w:spacing w:after="237"/>
        <w:ind w:left="0" w:firstLine="0"/>
      </w:pPr>
    </w:p>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362A93" w:rsidRDefault="00362A93" w:rsidP="00362A93"/>
    <w:p w:rsidR="00C42A84" w:rsidRDefault="00C42A84" w:rsidP="00C464DC">
      <w:pPr>
        <w:ind w:left="0" w:firstLine="0"/>
        <w:rPr>
          <w:sz w:val="14"/>
          <w:szCs w:val="18"/>
        </w:rPr>
      </w:pPr>
    </w:p>
    <w:p w:rsidR="00C42A84" w:rsidRDefault="00C42A84" w:rsidP="00C42A84">
      <w:pPr>
        <w:ind w:left="0" w:firstLine="0"/>
        <w:rPr>
          <w:sz w:val="14"/>
          <w:szCs w:val="18"/>
        </w:rPr>
      </w:pPr>
      <w:r>
        <w:t>Table 1: Contains the radii, masses, orbital velocities and distances, as well as periods of all relevant bodies.</w:t>
      </w:r>
    </w:p>
    <w:p w:rsidR="00C42A84" w:rsidRDefault="00C42A84" w:rsidP="00C42A84">
      <w:pPr>
        <w:ind w:left="0" w:firstLine="0"/>
        <w:rPr>
          <w:sz w:val="14"/>
          <w:szCs w:val="18"/>
        </w:rPr>
      </w:pPr>
    </w:p>
    <w:p w:rsidR="00C42A84" w:rsidRDefault="00C42A84" w:rsidP="00C42A84">
      <w:pPr>
        <w:ind w:left="0" w:firstLine="0"/>
        <w:rPr>
          <w:sz w:val="14"/>
          <w:szCs w:val="18"/>
        </w:rPr>
      </w:pPr>
    </w:p>
    <w:p w:rsidR="00C42A84" w:rsidRDefault="00C42A84" w:rsidP="00C42A84">
      <w:pPr>
        <w:ind w:left="0" w:firstLine="0"/>
        <w:rPr>
          <w:sz w:val="14"/>
          <w:szCs w:val="18"/>
        </w:rPr>
      </w:pPr>
    </w:p>
    <w:p w:rsidR="00C42A84" w:rsidRDefault="00C42A84" w:rsidP="00C42A84">
      <w:pPr>
        <w:ind w:left="0" w:firstLine="0"/>
        <w:rPr>
          <w:sz w:val="18"/>
          <w:szCs w:val="18"/>
        </w:rPr>
      </w:pPr>
      <w:r>
        <w:rPr>
          <w:sz w:val="14"/>
          <w:szCs w:val="18"/>
        </w:rPr>
        <w:t xml:space="preserve">5 </w:t>
      </w:r>
      <w:r>
        <w:rPr>
          <w:sz w:val="18"/>
          <w:szCs w:val="18"/>
        </w:rPr>
        <w:t>The conversion factor of meters to au’s is meters*(6.6846*10^-12) Let it be labeled as α.</w:t>
      </w:r>
    </w:p>
    <w:p w:rsidR="00C42A84" w:rsidRDefault="00C42A84" w:rsidP="00C42A84">
      <w:pPr>
        <w:ind w:left="0" w:firstLine="0"/>
        <w:rPr>
          <w:sz w:val="18"/>
          <w:szCs w:val="18"/>
        </w:rPr>
      </w:pPr>
      <w:r>
        <w:rPr>
          <w:sz w:val="12"/>
          <w:szCs w:val="18"/>
        </w:rPr>
        <w:t xml:space="preserve">6 </w:t>
      </w:r>
      <w:r w:rsidR="00C464DC">
        <w:rPr>
          <w:sz w:val="18"/>
          <w:szCs w:val="18"/>
        </w:rPr>
        <w:t xml:space="preserve">The Orbital </w:t>
      </w:r>
      <w:r>
        <w:rPr>
          <w:sz w:val="18"/>
          <w:szCs w:val="18"/>
        </w:rPr>
        <w:t xml:space="preserve">Velocity is determined by the equation </w:t>
      </w:r>
      <m:oMath>
        <m:r>
          <w:rPr>
            <w:rFonts w:ascii="Cambria Math" w:hAnsi="Cambria Math"/>
            <w:sz w:val="18"/>
            <w:szCs w:val="18"/>
          </w:rPr>
          <m:t>v</m:t>
        </m:r>
        <w:bookmarkStart w:id="0" w:name="_GoBack"/>
        <w:bookmarkEnd w:id="0"/>
        <m:r>
          <w:rPr>
            <w:rFonts w:ascii="Cambria Math" w:hAnsi="Cambria Math"/>
            <w:sz w:val="18"/>
            <w:szCs w:val="18"/>
          </w:rPr>
          <m:t xml:space="preserve">= </m:t>
        </m:r>
        <m:rad>
          <m:radPr>
            <m:degHide m:val="1"/>
            <m:ctrlPr>
              <w:rPr>
                <w:rFonts w:ascii="Cambria Math" w:hAnsi="Cambria Math"/>
                <w:i/>
                <w:sz w:val="18"/>
                <w:szCs w:val="18"/>
              </w:rPr>
            </m:ctrlPr>
          </m:radPr>
          <m:deg/>
          <m:e>
            <m:r>
              <w:rPr>
                <w:rFonts w:ascii="Cambria Math" w:hAnsi="Cambria Math"/>
                <w:sz w:val="18"/>
                <w:szCs w:val="18"/>
              </w:rPr>
              <m:t>G*(</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sun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orbital</m:t>
                </m:r>
              </m:sub>
            </m:sSub>
            <m:r>
              <w:rPr>
                <w:rFonts w:ascii="Cambria Math" w:hAnsi="Cambria Math"/>
                <w:sz w:val="18"/>
                <w:szCs w:val="18"/>
              </w:rPr>
              <m:t>)</m:t>
            </m:r>
          </m:e>
        </m:rad>
      </m:oMath>
    </w:p>
    <w:p w:rsidR="00C42A84" w:rsidRDefault="00C42A84" w:rsidP="00C42A84">
      <w:pPr>
        <w:rPr>
          <w:sz w:val="18"/>
          <w:szCs w:val="18"/>
        </w:rPr>
      </w:pPr>
    </w:p>
    <w:p w:rsidR="00362A93" w:rsidRPr="00362A93" w:rsidRDefault="00362A93" w:rsidP="00362A93"/>
    <w:p w:rsidR="00C42A84" w:rsidRDefault="00C42A84">
      <w:pPr>
        <w:pStyle w:val="Heading1"/>
        <w:spacing w:after="237"/>
        <w:ind w:left="-5"/>
      </w:pPr>
    </w:p>
    <w:p w:rsidR="00C42A84" w:rsidRDefault="002C3CED">
      <w:pPr>
        <w:pStyle w:val="Heading1"/>
        <w:spacing w:after="237"/>
        <w:ind w:left="-5"/>
      </w:pPr>
      <w:r>
        <w:rPr>
          <w:noProof/>
        </w:rPr>
        <w:drawing>
          <wp:inline distT="0" distB="0" distL="0" distR="0">
            <wp:extent cx="3341575"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on collision x-y pos graph.png"/>
                    <pic:cNvPicPr/>
                  </pic:nvPicPr>
                  <pic:blipFill>
                    <a:blip r:embed="rId11">
                      <a:extLst>
                        <a:ext uri="{28A0092B-C50C-407E-A947-70E740481C1C}">
                          <a14:useLocalDpi xmlns:a14="http://schemas.microsoft.com/office/drawing/2010/main" val="0"/>
                        </a:ext>
                      </a:extLst>
                    </a:blip>
                    <a:stretch>
                      <a:fillRect/>
                    </a:stretch>
                  </pic:blipFill>
                  <pic:spPr>
                    <a:xfrm>
                      <a:off x="0" y="0"/>
                      <a:ext cx="3398530" cy="1801847"/>
                    </a:xfrm>
                    <a:prstGeom prst="rect">
                      <a:avLst/>
                    </a:prstGeom>
                  </pic:spPr>
                </pic:pic>
              </a:graphicData>
            </a:graphic>
          </wp:inline>
        </w:drawing>
      </w:r>
    </w:p>
    <w:p w:rsidR="004E6C1F" w:rsidRPr="004E6C1F" w:rsidRDefault="004E6C1F">
      <w:pPr>
        <w:pStyle w:val="Heading1"/>
        <w:spacing w:after="237"/>
        <w:ind w:left="-5"/>
        <w:rPr>
          <w:b w:val="0"/>
          <w:noProof/>
        </w:rPr>
      </w:pPr>
      <w:r>
        <w:rPr>
          <w:b w:val="0"/>
        </w:rPr>
        <w:t>Fig. 3.  Graph of the change in the x-y positions of the Earth-Moon collision.</w:t>
      </w:r>
      <w:r w:rsidRPr="004E6C1F">
        <w:rPr>
          <w:noProof/>
        </w:rPr>
        <w:t xml:space="preserve"> </w:t>
      </w:r>
      <w:r>
        <w:rPr>
          <w:noProof/>
        </w:rPr>
        <w:drawing>
          <wp:inline distT="0" distB="0" distL="0" distR="0" wp14:anchorId="3A99E2CB" wp14:editId="3C9E5A0A">
            <wp:extent cx="323977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se diagram x moon.png"/>
                    <pic:cNvPicPr/>
                  </pic:nvPicPr>
                  <pic:blipFill>
                    <a:blip r:embed="rId12">
                      <a:extLst>
                        <a:ext uri="{28A0092B-C50C-407E-A947-70E740481C1C}">
                          <a14:useLocalDpi xmlns:a14="http://schemas.microsoft.com/office/drawing/2010/main" val="0"/>
                        </a:ext>
                      </a:extLst>
                    </a:blip>
                    <a:stretch>
                      <a:fillRect/>
                    </a:stretch>
                  </pic:blipFill>
                  <pic:spPr>
                    <a:xfrm>
                      <a:off x="0" y="0"/>
                      <a:ext cx="3239770" cy="1809750"/>
                    </a:xfrm>
                    <a:prstGeom prst="rect">
                      <a:avLst/>
                    </a:prstGeom>
                  </pic:spPr>
                </pic:pic>
              </a:graphicData>
            </a:graphic>
          </wp:inline>
        </w:drawing>
      </w:r>
      <w:r>
        <w:rPr>
          <w:b w:val="0"/>
          <w:noProof/>
        </w:rPr>
        <w:t>Fig. 4. Phase Diagram of the X-axis of Earth-Moon Collision</w:t>
      </w:r>
      <w:r w:rsidR="00D1175D">
        <w:rPr>
          <w:b w:val="0"/>
          <w:noProof/>
        </w:rPr>
        <w:t>.</w:t>
      </w:r>
    </w:p>
    <w:p w:rsidR="00C42A84" w:rsidRPr="004E6C1F" w:rsidRDefault="004E6C1F">
      <w:pPr>
        <w:pStyle w:val="Heading1"/>
        <w:spacing w:after="237"/>
        <w:ind w:left="-5"/>
        <w:rPr>
          <w:b w:val="0"/>
        </w:rPr>
      </w:pPr>
      <w:r>
        <w:rPr>
          <w:noProof/>
        </w:rPr>
        <w:drawing>
          <wp:inline distT="0" distB="0" distL="0" distR="0" wp14:anchorId="21F118BC" wp14:editId="394EBBBD">
            <wp:extent cx="323977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se diagram y moon.png"/>
                    <pic:cNvPicPr/>
                  </pic:nvPicPr>
                  <pic:blipFill>
                    <a:blip r:embed="rId13">
                      <a:extLst>
                        <a:ext uri="{28A0092B-C50C-407E-A947-70E740481C1C}">
                          <a14:useLocalDpi xmlns:a14="http://schemas.microsoft.com/office/drawing/2010/main" val="0"/>
                        </a:ext>
                      </a:extLst>
                    </a:blip>
                    <a:stretch>
                      <a:fillRect/>
                    </a:stretch>
                  </pic:blipFill>
                  <pic:spPr>
                    <a:xfrm>
                      <a:off x="0" y="0"/>
                      <a:ext cx="3239770" cy="1809750"/>
                    </a:xfrm>
                    <a:prstGeom prst="rect">
                      <a:avLst/>
                    </a:prstGeom>
                  </pic:spPr>
                </pic:pic>
              </a:graphicData>
            </a:graphic>
          </wp:inline>
        </w:drawing>
      </w:r>
      <w:r>
        <w:rPr>
          <w:b w:val="0"/>
        </w:rPr>
        <w:t>Fig. 5. Phase Diagram of the Y-axis of Earth-Moon Collision</w:t>
      </w:r>
      <w:r w:rsidR="00D1175D">
        <w:rPr>
          <w:b w:val="0"/>
        </w:rPr>
        <w:t>.</w:t>
      </w:r>
    </w:p>
    <w:p w:rsidR="00C42A84" w:rsidRPr="004E6C1F" w:rsidRDefault="00D1175D">
      <w:pPr>
        <w:pStyle w:val="Heading1"/>
        <w:spacing w:after="237"/>
        <w:ind w:left="-5"/>
        <w:rPr>
          <w:b w:val="0"/>
        </w:rPr>
      </w:pPr>
      <w:r>
        <w:rPr>
          <w:noProof/>
        </w:rPr>
        <w:lastRenderedPageBreak/>
        <w:drawing>
          <wp:inline distT="0" distB="0" distL="0" distR="0" wp14:anchorId="70DC7B96" wp14:editId="557E2559">
            <wp:extent cx="3239770" cy="1689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es collision x-y pos graph.png"/>
                    <pic:cNvPicPr/>
                  </pic:nvPicPr>
                  <pic:blipFill>
                    <a:blip r:embed="rId14">
                      <a:extLst>
                        <a:ext uri="{28A0092B-C50C-407E-A947-70E740481C1C}">
                          <a14:useLocalDpi xmlns:a14="http://schemas.microsoft.com/office/drawing/2010/main" val="0"/>
                        </a:ext>
                      </a:extLst>
                    </a:blip>
                    <a:stretch>
                      <a:fillRect/>
                    </a:stretch>
                  </pic:blipFill>
                  <pic:spPr>
                    <a:xfrm>
                      <a:off x="0" y="0"/>
                      <a:ext cx="3239770" cy="1689100"/>
                    </a:xfrm>
                    <a:prstGeom prst="rect">
                      <a:avLst/>
                    </a:prstGeom>
                  </pic:spPr>
                </pic:pic>
              </a:graphicData>
            </a:graphic>
          </wp:inline>
        </w:drawing>
      </w:r>
      <w:r w:rsidR="004E6C1F">
        <w:rPr>
          <w:b w:val="0"/>
        </w:rPr>
        <w:t>Fig. 6. Graph of the change in</w:t>
      </w:r>
      <w:r>
        <w:rPr>
          <w:b w:val="0"/>
        </w:rPr>
        <w:t xml:space="preserve"> the x-y positions of the Earth-</w:t>
      </w:r>
      <w:r w:rsidR="004E6C1F">
        <w:rPr>
          <w:b w:val="0"/>
        </w:rPr>
        <w:t>Ceres collision.</w:t>
      </w:r>
    </w:p>
    <w:p w:rsidR="00C42A84" w:rsidRDefault="004E6C1F">
      <w:pPr>
        <w:pStyle w:val="Heading1"/>
        <w:spacing w:after="237"/>
        <w:ind w:left="-5"/>
      </w:pPr>
      <w:r>
        <w:rPr>
          <w:noProof/>
        </w:rPr>
        <w:drawing>
          <wp:inline distT="0" distB="0" distL="0" distR="0">
            <wp:extent cx="3239770" cy="1846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ase diagram x ceres.png"/>
                    <pic:cNvPicPr/>
                  </pic:nvPicPr>
                  <pic:blipFill>
                    <a:blip r:embed="rId15">
                      <a:extLst>
                        <a:ext uri="{28A0092B-C50C-407E-A947-70E740481C1C}">
                          <a14:useLocalDpi xmlns:a14="http://schemas.microsoft.com/office/drawing/2010/main" val="0"/>
                        </a:ext>
                      </a:extLst>
                    </a:blip>
                    <a:stretch>
                      <a:fillRect/>
                    </a:stretch>
                  </pic:blipFill>
                  <pic:spPr>
                    <a:xfrm>
                      <a:off x="0" y="0"/>
                      <a:ext cx="3239770" cy="1846580"/>
                    </a:xfrm>
                    <a:prstGeom prst="rect">
                      <a:avLst/>
                    </a:prstGeom>
                  </pic:spPr>
                </pic:pic>
              </a:graphicData>
            </a:graphic>
          </wp:inline>
        </w:drawing>
      </w:r>
      <w:r w:rsidR="00D1175D">
        <w:rPr>
          <w:b w:val="0"/>
        </w:rPr>
        <w:t>Fig. 7. Phase Diagram of the X-axis of Earth-Ceres collision.</w:t>
      </w:r>
      <w:r>
        <w:rPr>
          <w:noProof/>
        </w:rPr>
        <w:drawing>
          <wp:inline distT="0" distB="0" distL="0" distR="0">
            <wp:extent cx="3239770" cy="1846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ase diagram y ceres.png"/>
                    <pic:cNvPicPr/>
                  </pic:nvPicPr>
                  <pic:blipFill>
                    <a:blip r:embed="rId16">
                      <a:extLst>
                        <a:ext uri="{28A0092B-C50C-407E-A947-70E740481C1C}">
                          <a14:useLocalDpi xmlns:a14="http://schemas.microsoft.com/office/drawing/2010/main" val="0"/>
                        </a:ext>
                      </a:extLst>
                    </a:blip>
                    <a:stretch>
                      <a:fillRect/>
                    </a:stretch>
                  </pic:blipFill>
                  <pic:spPr>
                    <a:xfrm>
                      <a:off x="0" y="0"/>
                      <a:ext cx="3239770" cy="1846580"/>
                    </a:xfrm>
                    <a:prstGeom prst="rect">
                      <a:avLst/>
                    </a:prstGeom>
                  </pic:spPr>
                </pic:pic>
              </a:graphicData>
            </a:graphic>
          </wp:inline>
        </w:drawing>
      </w:r>
      <w:r w:rsidR="00D1175D">
        <w:rPr>
          <w:b w:val="0"/>
        </w:rPr>
        <w:t>Fig. 8. Phase Diagram of the Y-axis of Earth-Ceres collision.</w:t>
      </w:r>
    </w:p>
    <w:p w:rsidR="000D0F54" w:rsidRDefault="00F66985">
      <w:pPr>
        <w:pStyle w:val="Heading1"/>
        <w:spacing w:after="237"/>
        <w:ind w:left="-5"/>
      </w:pPr>
      <w:r>
        <w:t>7. Discussion</w:t>
      </w:r>
    </w:p>
    <w:p w:rsidR="000D0F54" w:rsidRDefault="00F66985">
      <w:pPr>
        <w:ind w:left="-5"/>
      </w:pPr>
      <w:r>
        <w:t>Insert phase diagrams here and analysis.</w:t>
      </w:r>
    </w:p>
    <w:p w:rsidR="000D0F54" w:rsidRDefault="000D0F54">
      <w:pPr>
        <w:sectPr w:rsidR="000D0F54">
          <w:type w:val="continuous"/>
          <w:pgSz w:w="11906" w:h="16838"/>
          <w:pgMar w:top="696" w:right="737" w:bottom="2024" w:left="737" w:header="720" w:footer="720" w:gutter="0"/>
          <w:cols w:num="2" w:space="227"/>
        </w:sectPr>
      </w:pPr>
    </w:p>
    <w:p w:rsidR="000D0F54" w:rsidRDefault="00F66985">
      <w:pPr>
        <w:spacing w:after="262" w:line="259" w:lineRule="auto"/>
        <w:ind w:left="0" w:firstLine="0"/>
        <w:jc w:val="center"/>
      </w:pPr>
      <w:r>
        <w:rPr>
          <w:sz w:val="18"/>
        </w:rPr>
        <w:t>Gerardo Ayes, Nick Hopkins University of Pittsburgh: Time Evolution of Our Solar System with Earth-Asteroid Collisions</w:t>
      </w:r>
    </w:p>
    <w:p w:rsidR="000D0F54" w:rsidRDefault="00F66985">
      <w:pPr>
        <w:spacing w:after="241" w:line="262" w:lineRule="auto"/>
        <w:ind w:left="-5"/>
        <w:jc w:val="left"/>
      </w:pPr>
      <w:r>
        <w:rPr>
          <w:b/>
          <w:sz w:val="21"/>
        </w:rPr>
        <w:t>8. Future Directions</w:t>
      </w:r>
    </w:p>
    <w:p w:rsidR="000D0F54" w:rsidRDefault="00F66985">
      <w:pPr>
        <w:pStyle w:val="Heading1"/>
        <w:spacing w:after="12697" w:line="490" w:lineRule="auto"/>
        <w:ind w:left="-5" w:right="8080"/>
      </w:pPr>
      <w:r>
        <w:lastRenderedPageBreak/>
        <w:t>9. Acknowledgments 10. Code</w:t>
      </w:r>
    </w:p>
    <w:p w:rsidR="000D0F54" w:rsidRDefault="00F66985">
      <w:pPr>
        <w:spacing w:after="0" w:line="259" w:lineRule="auto"/>
        <w:ind w:left="0" w:firstLine="0"/>
        <w:jc w:val="right"/>
      </w:pPr>
      <w:r>
        <w:rPr>
          <w:sz w:val="18"/>
        </w:rPr>
        <w:lastRenderedPageBreak/>
        <w:t>page 3 of 2</w:t>
      </w:r>
    </w:p>
    <w:sectPr w:rsidR="000D0F54">
      <w:type w:val="continuous"/>
      <w:pgSz w:w="11906" w:h="16838"/>
      <w:pgMar w:top="1440" w:right="737" w:bottom="1440" w:left="73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210" w:rsidRDefault="00697210">
      <w:pPr>
        <w:spacing w:after="0" w:line="240" w:lineRule="auto"/>
      </w:pPr>
      <w:r>
        <w:separator/>
      </w:r>
    </w:p>
  </w:endnote>
  <w:endnote w:type="continuationSeparator" w:id="0">
    <w:p w:rsidR="00697210" w:rsidRDefault="00697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210" w:rsidRDefault="00697210">
      <w:pPr>
        <w:spacing w:after="0" w:line="259" w:lineRule="auto"/>
        <w:ind w:left="40" w:firstLine="0"/>
        <w:jc w:val="left"/>
      </w:pPr>
      <w:r>
        <w:separator/>
      </w:r>
    </w:p>
  </w:footnote>
  <w:footnote w:type="continuationSeparator" w:id="0">
    <w:p w:rsidR="00697210" w:rsidRDefault="00697210">
      <w:pPr>
        <w:spacing w:after="0" w:line="259" w:lineRule="auto"/>
        <w:ind w:left="40" w:firstLine="0"/>
        <w:jc w:val="left"/>
      </w:pPr>
      <w:r>
        <w:continuationSeparator/>
      </w:r>
    </w:p>
  </w:footnote>
  <w:footnote w:id="1">
    <w:p w:rsidR="000D0F54" w:rsidRDefault="00F66985">
      <w:pPr>
        <w:pStyle w:val="footnotedescription"/>
        <w:ind w:left="40"/>
      </w:pPr>
      <w:r>
        <w:rPr>
          <w:rStyle w:val="footnotemark"/>
        </w:rPr>
        <w:footnoteRef/>
      </w:r>
      <w:r>
        <w:t xml:space="preserve"> https://github.com/nah91/Destabilization</w:t>
      </w:r>
    </w:p>
  </w:footnote>
  <w:footnote w:id="2">
    <w:p w:rsidR="000D0F54" w:rsidRDefault="00F66985">
      <w:pPr>
        <w:pStyle w:val="footnotedescription"/>
        <w:spacing w:after="220" w:line="246" w:lineRule="auto"/>
        <w:ind w:left="40" w:right="2172"/>
      </w:pPr>
      <w:r>
        <w:rPr>
          <w:rStyle w:val="footnotemark"/>
        </w:rPr>
        <w:footnoteRef/>
      </w:r>
      <w:r>
        <w:t xml:space="preserve"> initial conditions going as: x, </w:t>
      </w:r>
      <w:proofErr w:type="spellStart"/>
      <w:r>
        <w:rPr>
          <w:i/>
        </w:rPr>
        <w:t>v</w:t>
      </w:r>
      <w:r>
        <w:rPr>
          <w:i/>
          <w:vertAlign w:val="subscript"/>
        </w:rPr>
        <w:t>x</w:t>
      </w:r>
      <w:proofErr w:type="spellEnd"/>
      <w:r>
        <w:t xml:space="preserve">, y, </w:t>
      </w:r>
      <w:proofErr w:type="spellStart"/>
      <w:r>
        <w:rPr>
          <w:i/>
        </w:rPr>
        <w:t>v</w:t>
      </w:r>
      <w:r>
        <w:rPr>
          <w:i/>
          <w:vertAlign w:val="subscript"/>
        </w:rPr>
        <w:t>y</w:t>
      </w:r>
      <w:proofErr w:type="spellEnd"/>
      <w:r>
        <w:rPr>
          <w:i/>
          <w:vertAlign w:val="subscript"/>
        </w:rPr>
        <w:t xml:space="preserve"> </w:t>
      </w:r>
      <w:proofErr w:type="gramStart"/>
      <w:r>
        <w:rPr>
          <w:vertAlign w:val="superscript"/>
        </w:rPr>
        <w:t xml:space="preserve">3 </w:t>
      </w:r>
      <w:r>
        <w:t>time</w:t>
      </w:r>
      <w:proofErr w:type="gramEnd"/>
      <w:r>
        <w:t xml:space="preserve"> array with length N</w:t>
      </w:r>
    </w:p>
    <w:p w:rsidR="000D0F54" w:rsidRDefault="00F66985">
      <w:pPr>
        <w:pStyle w:val="footnotedescription"/>
        <w:jc w:val="right"/>
      </w:pPr>
      <w:r>
        <w:t>page 1 of 2</w:t>
      </w:r>
    </w:p>
  </w:footnote>
  <w:footnote w:id="3">
    <w:p w:rsidR="000D0F54" w:rsidRDefault="00F66985">
      <w:pPr>
        <w:pStyle w:val="footnotedescription"/>
        <w:spacing w:line="335" w:lineRule="auto"/>
        <w:ind w:right="460" w:firstLine="40"/>
        <w:jc w:val="both"/>
      </w:pPr>
      <w:r>
        <w:rPr>
          <w:rStyle w:val="footnotemark"/>
        </w:rPr>
        <w:footnoteRef/>
      </w:r>
      <w:r>
        <w:t xml:space="preserve"> http://josephrenaud.com/post-drop/2016/data-animation-withpython page 2 of 2</w:t>
      </w:r>
    </w:p>
  </w:footnote>
  <w:footnote w:id="4">
    <w:p w:rsidR="00F746EC" w:rsidRPr="00F746EC" w:rsidRDefault="00F66985" w:rsidP="00C42A84">
      <w:pPr>
        <w:pStyle w:val="footnotedescription"/>
        <w:spacing w:line="243" w:lineRule="auto"/>
        <w:ind w:firstLine="40"/>
      </w:pPr>
      <w:r>
        <w:rPr>
          <w:rStyle w:val="footnotemark"/>
        </w:rPr>
        <w:footnoteRef/>
      </w:r>
      <w:r>
        <w:t xml:space="preserve"> The planets but not their moons, although could be trivially added in since "</w:t>
      </w:r>
      <w:proofErr w:type="spellStart"/>
      <w:r>
        <w:t>orbitalMotion</w:t>
      </w:r>
      <w:proofErr w:type="spellEnd"/>
      <w:r>
        <w:t>" takes in n objects (would need to adjust collision parameter established by ’Sep’ variable).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72444"/>
    <w:multiLevelType w:val="hybridMultilevel"/>
    <w:tmpl w:val="DA9E6C92"/>
    <w:lvl w:ilvl="0" w:tplc="88DE342C">
      <w:start w:val="5"/>
      <w:numFmt w:val="decimal"/>
      <w:lvlText w:val="%1."/>
      <w:lvlJc w:val="left"/>
      <w:pPr>
        <w:ind w:left="239"/>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07583D88">
      <w:start w:val="1"/>
      <w:numFmt w:val="lowerLetter"/>
      <w:lvlText w:val="%2"/>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022C9702">
      <w:start w:val="1"/>
      <w:numFmt w:val="lowerRoman"/>
      <w:lvlText w:val="%3"/>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9A2AAB52">
      <w:start w:val="1"/>
      <w:numFmt w:val="decimal"/>
      <w:lvlText w:val="%4"/>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DB40DECE">
      <w:start w:val="1"/>
      <w:numFmt w:val="lowerLetter"/>
      <w:lvlText w:val="%5"/>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08AE6696">
      <w:start w:val="1"/>
      <w:numFmt w:val="lowerRoman"/>
      <w:lvlText w:val="%6"/>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0E04202C">
      <w:start w:val="1"/>
      <w:numFmt w:val="decimal"/>
      <w:lvlText w:val="%7"/>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B706EA10">
      <w:start w:val="1"/>
      <w:numFmt w:val="lowerLetter"/>
      <w:lvlText w:val="%8"/>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22E2B904">
      <w:start w:val="1"/>
      <w:numFmt w:val="lowerRoman"/>
      <w:lvlText w:val="%9"/>
      <w:lvlJc w:val="left"/>
      <w:pPr>
        <w:ind w:left="61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F54"/>
    <w:rsid w:val="000D0F54"/>
    <w:rsid w:val="002C3CED"/>
    <w:rsid w:val="00350723"/>
    <w:rsid w:val="00362A93"/>
    <w:rsid w:val="004B358B"/>
    <w:rsid w:val="004E6C1F"/>
    <w:rsid w:val="00504338"/>
    <w:rsid w:val="00697210"/>
    <w:rsid w:val="00B65FAD"/>
    <w:rsid w:val="00C42A84"/>
    <w:rsid w:val="00C464DC"/>
    <w:rsid w:val="00D1175D"/>
    <w:rsid w:val="00F66985"/>
    <w:rsid w:val="00F7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0C00"/>
  <w15:docId w15:val="{6254B730-9C40-4DEE-9605-4CB2107D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5" w:line="323"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204" w:line="262" w:lineRule="auto"/>
      <w:ind w:left="10" w:hanging="10"/>
      <w:outlineLvl w:val="0"/>
    </w:pPr>
    <w:rPr>
      <w:rFonts w:ascii="Calibri" w:eastAsia="Calibri" w:hAnsi="Calibri" w:cs="Calibr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6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62A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504338"/>
    <w:rPr>
      <w:color w:val="808080"/>
    </w:rPr>
  </w:style>
  <w:style w:type="paragraph" w:styleId="Header">
    <w:name w:val="header"/>
    <w:basedOn w:val="Normal"/>
    <w:link w:val="HeaderChar"/>
    <w:uiPriority w:val="99"/>
    <w:unhideWhenUsed/>
    <w:rsid w:val="00C42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A84"/>
    <w:rPr>
      <w:rFonts w:ascii="Calibri" w:eastAsia="Calibri" w:hAnsi="Calibri" w:cs="Calibri"/>
      <w:color w:val="000000"/>
      <w:sz w:val="20"/>
    </w:rPr>
  </w:style>
  <w:style w:type="paragraph" w:styleId="Footer">
    <w:name w:val="footer"/>
    <w:basedOn w:val="Normal"/>
    <w:link w:val="FooterChar"/>
    <w:uiPriority w:val="99"/>
    <w:unhideWhenUsed/>
    <w:rsid w:val="00C42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A84"/>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575061">
      <w:bodyDiv w:val="1"/>
      <w:marLeft w:val="0"/>
      <w:marRight w:val="0"/>
      <w:marTop w:val="0"/>
      <w:marBottom w:val="0"/>
      <w:divBdr>
        <w:top w:val="none" w:sz="0" w:space="0" w:color="auto"/>
        <w:left w:val="none" w:sz="0" w:space="0" w:color="auto"/>
        <w:bottom w:val="none" w:sz="0" w:space="0" w:color="auto"/>
        <w:right w:val="none" w:sz="0" w:space="0" w:color="auto"/>
      </w:divBdr>
    </w:div>
    <w:div w:id="1624732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cp:lastModifiedBy>Nick</cp:lastModifiedBy>
  <cp:revision>5</cp:revision>
  <dcterms:created xsi:type="dcterms:W3CDTF">2016-12-09T05:40:00Z</dcterms:created>
  <dcterms:modified xsi:type="dcterms:W3CDTF">2016-12-09T06:11:00Z</dcterms:modified>
</cp:coreProperties>
</file>