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11/6（金）の授業までに、解き終わったら解答解説で丸つけをして、まちがえた問題は直しノートを作りましょう。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3x+y=10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y=3x−2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2x−y=−1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0.3x−0.2y=1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4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2x−y=8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300"/>
        <w:gridCol w:w="837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＜2＞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グラフをかきなさい。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3x−2y=4</m:t>
              </m:r>
            </m:oMath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m:oMath xmlns:m="http://schemas.openxmlformats.org/officeDocument/2006/math" xmlns:w="http://schemas.openxmlformats.org/wordprocessingml/2006/main">
              <m:r>
                <m:t xml:space="preserve">x=−3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47875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次の一次関数の式を求めなさい。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8170"/>
            </w:tblGrid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（1）傾きが4で、点</w:t>
                  </w:r>
                  <m:oMath xmlns:m="http://schemas.openxmlformats.org/officeDocument/2006/math" xmlns:w="http://schemas.openxmlformats.org/wordprocessingml/2006/main">
                    <m:r>
                      <m:t xml:space="preserve">(−1,−2)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を通る直線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（2）2点</w:t>
                  </w:r>
                  <m:oMath xmlns:m="http://schemas.openxmlformats.org/officeDocument/2006/math" xmlns:w="http://schemas.openxmlformats.org/wordprocessingml/2006/main">
                    <m:r>
                      <m:t xml:space="preserve">(−2,7)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、</w:t>
                  </w:r>
                  <m:oMath xmlns:m="http://schemas.openxmlformats.org/officeDocument/2006/math" xmlns:w="http://schemas.openxmlformats.org/wordprocessingml/2006/main">
                    <m:r>
                      <m:t xml:space="preserve">(4,−5)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を通る直線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</w:t>
                  </w:r>
                  <m:oMath xmlns:m="http://schemas.openxmlformats.org/officeDocument/2006/math" xmlns:w="http://schemas.openxmlformats.org/wordprocessingml/2006/main">
                    <m:r>
                      <m:t xml:space="preserve">x=−3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</w:t>
                  </w:r>
                  <m:oMath xmlns:m="http://schemas.openxmlformats.org/officeDocument/2006/math" xmlns:w="http://schemas.openxmlformats.org/wordprocessingml/2006/main">
                    <m:r>
                      <m:t xml:space="preserve">y=1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で、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の増加量が2のとき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の増加量が</w:t>
                  </w:r>
                  <m:oMath xmlns:m="http://schemas.openxmlformats.org/officeDocument/2006/math" xmlns:w="http://schemas.openxmlformats.org/wordprocessingml/2006/main">
                    <m:r>
                      <m:t xml:space="preserve">−4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である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★連立方程式の利用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A地点から18km離れたB地点まで行くのに、はじめは時速4kmで歩き、途中から時速6kmで走ったところ、全体で4時間かかりました。歩いた道のりと走った道のりを、それぞれ求めなさい。</w:t>
      </w:r>
    </w:p>
    <w:p>
      <w:pPr>
        <w:spacing w:after="0" w:before="0" w:line="750" w:lineRule="exact"/>
      </w:pPr>
    </w:p>
    <w:tbl>
      <w:tblPr>
        <w:tblW w:type="dxa" w:w="5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rPr>
          <w:trHeight w:val="560" w:hRule="exact"/>
        </w:trPr>
        <w:tc>
          <w:tcPr>
            <w:tcW w:type="dxa" w:w="5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歩いた道のり　　　km、走った道のり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y=2x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の交点をA、ℓと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軸との交点をBとします。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870"/>
        <w:gridCol w:w="3800"/>
      </w:tblGrid>
      <w:tr>
        <w:tc>
          <w:tcPr>
            <w:tcW w:type="dxa" w:w="8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8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435"/>
              <w:gridCol w:w="4435"/>
            </w:tblGrid>
            <w:tr>
              <w:trPr>
                <w:cantSplit/>
              </w:trPr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（2）△AOBの面積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（3）原点Oを通り、△AOBの面積を2等分する直線の式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</w:p>
              </w:tc>
            </w:tr>
          </w:tbl>
          <w:p/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8097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613e01ea388b7600a2946d33bc22cc5a8b7f7c9.png"/><Relationship Id="rId10" Type="http://schemas.openxmlformats.org/officeDocument/2006/relationships/image" Target="media/55a9ce448ab0e0d459350ae8744ae15a1492099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2026-10-30T03:49:56.526Z</dcterms:created>
  <dcterms:modified xsi:type="dcterms:W3CDTF">2026-10-30T03:49:56.526Z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