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F2EB" w14:textId="26158BFF" w:rsidR="00DC0AAB" w:rsidRDefault="00DC0AAB">
      <w:pPr>
        <w:rPr>
          <w:b/>
          <w:bCs/>
          <w:sz w:val="24"/>
          <w:szCs w:val="24"/>
          <w:lang w:val="en-US"/>
        </w:rPr>
      </w:pPr>
      <w:r w:rsidRPr="00DC0AAB">
        <w:rPr>
          <w:b/>
          <w:bCs/>
          <w:sz w:val="24"/>
          <w:szCs w:val="24"/>
          <w:lang w:val="en-US"/>
        </w:rPr>
        <w:t>CI/CD Deployment on Google Kubernetes Engin</w:t>
      </w:r>
      <w:r w:rsidR="007E61D4">
        <w:rPr>
          <w:b/>
          <w:bCs/>
          <w:sz w:val="24"/>
          <w:szCs w:val="24"/>
          <w:lang w:val="en-US"/>
        </w:rPr>
        <w:t>e</w:t>
      </w:r>
      <w:r w:rsidRPr="00DC0AAB">
        <w:rPr>
          <w:b/>
          <w:bCs/>
          <w:sz w:val="24"/>
          <w:szCs w:val="24"/>
          <w:lang w:val="en-US"/>
        </w:rPr>
        <w:t xml:space="preserve"> </w:t>
      </w:r>
      <w:r w:rsidR="00B26B7B" w:rsidRPr="00DC0AAB">
        <w:rPr>
          <w:b/>
          <w:bCs/>
          <w:sz w:val="24"/>
          <w:szCs w:val="24"/>
          <w:lang w:val="en-US"/>
        </w:rPr>
        <w:t xml:space="preserve">in </w:t>
      </w:r>
      <w:r w:rsidR="00B26B7B">
        <w:rPr>
          <w:b/>
          <w:bCs/>
          <w:sz w:val="24"/>
          <w:szCs w:val="24"/>
          <w:lang w:val="en-US"/>
        </w:rPr>
        <w:t xml:space="preserve">a </w:t>
      </w:r>
      <w:proofErr w:type="spellStart"/>
      <w:r w:rsidRPr="00DC0AAB">
        <w:rPr>
          <w:b/>
          <w:bCs/>
          <w:sz w:val="24"/>
          <w:szCs w:val="24"/>
          <w:lang w:val="en-US"/>
        </w:rPr>
        <w:t>GitOps</w:t>
      </w:r>
      <w:proofErr w:type="spellEnd"/>
      <w:r w:rsidRPr="00DC0AAB">
        <w:rPr>
          <w:b/>
          <w:bCs/>
          <w:sz w:val="24"/>
          <w:szCs w:val="24"/>
          <w:lang w:val="en-US"/>
        </w:rPr>
        <w:t xml:space="preserve"> style</w:t>
      </w:r>
    </w:p>
    <w:p w14:paraId="538EB008" w14:textId="4319F9A4" w:rsidR="003E4D40" w:rsidRDefault="00B26B7B">
      <w:pPr>
        <w:rPr>
          <w:b/>
          <w:bCs/>
          <w:sz w:val="24"/>
          <w:szCs w:val="24"/>
          <w:lang w:val="en-US"/>
        </w:rPr>
      </w:pPr>
      <w:r w:rsidRPr="00B26B7B">
        <w:rPr>
          <w:rFonts w:ascii="Segoe UI" w:hAnsi="Segoe UI" w:cs="Segoe UI"/>
        </w:rPr>
        <w:t>We are utilizing Google Kubernetes Engine</w:t>
      </w:r>
      <w:r>
        <w:rPr>
          <w:rFonts w:ascii="Segoe UI" w:hAnsi="Segoe UI" w:cs="Segoe UI"/>
          <w:color w:val="374151"/>
        </w:rPr>
        <w:t>.</w:t>
      </w:r>
      <w:r w:rsidR="00A91BEE">
        <w:rPr>
          <w:noProof/>
        </w:rPr>
        <w:drawing>
          <wp:inline distT="0" distB="0" distL="0" distR="0" wp14:anchorId="5066250A" wp14:editId="57EDB686">
            <wp:extent cx="5049078" cy="2031155"/>
            <wp:effectExtent l="0" t="0" r="0" b="7620"/>
            <wp:docPr id="191625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3952" name="Picture 1" descr="A screenshot of a computer&#10;&#10;Description automatically generated"/>
                    <pic:cNvPicPr/>
                  </pic:nvPicPr>
                  <pic:blipFill>
                    <a:blip r:embed="rId5"/>
                    <a:stretch>
                      <a:fillRect/>
                    </a:stretch>
                  </pic:blipFill>
                  <pic:spPr>
                    <a:xfrm>
                      <a:off x="0" y="0"/>
                      <a:ext cx="5068981" cy="2039162"/>
                    </a:xfrm>
                    <a:prstGeom prst="rect">
                      <a:avLst/>
                    </a:prstGeom>
                  </pic:spPr>
                </pic:pic>
              </a:graphicData>
            </a:graphic>
          </wp:inline>
        </w:drawing>
      </w:r>
    </w:p>
    <w:p w14:paraId="2B90A9F3" w14:textId="42DD1664" w:rsidR="00DA702B" w:rsidRPr="00B26B7B" w:rsidRDefault="00B26B7B" w:rsidP="00DA702B">
      <w:pPr>
        <w:pStyle w:val="ListParagraph"/>
        <w:numPr>
          <w:ilvl w:val="0"/>
          <w:numId w:val="1"/>
        </w:numPr>
        <w:ind w:left="360"/>
        <w:rPr>
          <w:color w:val="000000" w:themeColor="text1"/>
          <w:lang w:val="en-US"/>
        </w:rPr>
      </w:pPr>
      <w:r w:rsidRPr="00B26B7B">
        <w:rPr>
          <w:rFonts w:ascii="Segoe UI" w:hAnsi="Segoe UI" w:cs="Segoe UI"/>
          <w:color w:val="000000" w:themeColor="text1"/>
        </w:rPr>
        <w:t>Connect to the cluster using Cloud Shell</w:t>
      </w:r>
      <w:r w:rsidR="0083321B" w:rsidRPr="00B26B7B">
        <w:rPr>
          <w:color w:val="000000" w:themeColor="text1"/>
          <w:lang w:val="en-US"/>
        </w:rPr>
        <w:t>.</w:t>
      </w:r>
      <w:r w:rsidR="00DA702B" w:rsidRPr="00B26B7B">
        <w:rPr>
          <w:noProof/>
          <w:color w:val="000000" w:themeColor="text1"/>
          <w:lang w:val="en-US"/>
        </w:rPr>
        <w:drawing>
          <wp:inline distT="0" distB="0" distL="0" distR="0" wp14:anchorId="5117842A" wp14:editId="53527EB5">
            <wp:extent cx="4340860" cy="2019631"/>
            <wp:effectExtent l="0" t="0" r="2540" b="0"/>
            <wp:docPr id="54875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53374" name=""/>
                    <pic:cNvPicPr/>
                  </pic:nvPicPr>
                  <pic:blipFill>
                    <a:blip r:embed="rId6"/>
                    <a:stretch>
                      <a:fillRect/>
                    </a:stretch>
                  </pic:blipFill>
                  <pic:spPr>
                    <a:xfrm>
                      <a:off x="0" y="0"/>
                      <a:ext cx="4376263" cy="2036103"/>
                    </a:xfrm>
                    <a:prstGeom prst="rect">
                      <a:avLst/>
                    </a:prstGeom>
                  </pic:spPr>
                </pic:pic>
              </a:graphicData>
            </a:graphic>
          </wp:inline>
        </w:drawing>
      </w:r>
    </w:p>
    <w:p w14:paraId="4BC5FF95" w14:textId="682E952C" w:rsidR="00D52ADB" w:rsidRPr="00B26B7B" w:rsidRDefault="00D52ADB" w:rsidP="00DC0AAB">
      <w:pPr>
        <w:pStyle w:val="ListParagraph"/>
        <w:numPr>
          <w:ilvl w:val="0"/>
          <w:numId w:val="1"/>
        </w:numPr>
        <w:rPr>
          <w:lang w:val="en-US"/>
        </w:rPr>
      </w:pPr>
      <w:r w:rsidRPr="00B26B7B">
        <w:rPr>
          <w:lang w:val="en-US"/>
        </w:rPr>
        <w:t xml:space="preserve">We are maintaining the </w:t>
      </w:r>
      <w:r w:rsidR="00B26B7B" w:rsidRPr="00B26B7B">
        <w:rPr>
          <w:lang w:val="en-US"/>
        </w:rPr>
        <w:t>source code on</w:t>
      </w:r>
      <w:r w:rsidRPr="00B26B7B">
        <w:rPr>
          <w:lang w:val="en-US"/>
        </w:rPr>
        <w:t xml:space="preserve"> </w:t>
      </w:r>
      <w:r w:rsidR="00B26B7B" w:rsidRPr="00B26B7B">
        <w:rPr>
          <w:lang w:val="en-US"/>
        </w:rPr>
        <w:t>GitHub.</w:t>
      </w:r>
    </w:p>
    <w:p w14:paraId="63566B28" w14:textId="65D356C9" w:rsidR="0020217E" w:rsidRPr="00B26B7B" w:rsidRDefault="00B26B7B" w:rsidP="00DC0AAB">
      <w:pPr>
        <w:pStyle w:val="ListParagraph"/>
        <w:rPr>
          <w:lang w:val="en-US"/>
        </w:rPr>
      </w:pPr>
      <w:r w:rsidRPr="00B26B7B">
        <w:rPr>
          <w:rFonts w:ascii="Segoe UI" w:hAnsi="Segoe UI" w:cs="Segoe UI"/>
        </w:rPr>
        <w:t>For deployment, we need to clone the GitHub repository into the cluster. Use the following command to clone the repository.</w:t>
      </w:r>
    </w:p>
    <w:p w14:paraId="3F9C7DD9" w14:textId="652BFB59" w:rsidR="00DC0AAB" w:rsidRDefault="00DC0AAB" w:rsidP="00DC0AAB">
      <w:pPr>
        <w:pStyle w:val="ListParagraph"/>
        <w:rPr>
          <w:lang w:val="en-US"/>
        </w:rPr>
      </w:pPr>
      <w:r>
        <w:rPr>
          <w:lang w:val="en-US"/>
        </w:rPr>
        <w:t># git clone ${repository URL}</w:t>
      </w:r>
    </w:p>
    <w:p w14:paraId="7FB3F514" w14:textId="065C7B4A" w:rsidR="00DA702B" w:rsidRDefault="007611BF" w:rsidP="00DC0AAB">
      <w:pPr>
        <w:pStyle w:val="ListParagraph"/>
        <w:rPr>
          <w:lang w:val="en-US"/>
        </w:rPr>
      </w:pPr>
      <w:r w:rsidRPr="007611BF">
        <w:rPr>
          <w:noProof/>
          <w:lang w:val="en-US"/>
        </w:rPr>
        <w:drawing>
          <wp:inline distT="0" distB="0" distL="0" distR="0" wp14:anchorId="24F26D86" wp14:editId="59F73FC2">
            <wp:extent cx="3314700" cy="1375576"/>
            <wp:effectExtent l="0" t="0" r="0" b="0"/>
            <wp:docPr id="9260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1398" name=""/>
                    <pic:cNvPicPr/>
                  </pic:nvPicPr>
                  <pic:blipFill>
                    <a:blip r:embed="rId7"/>
                    <a:stretch>
                      <a:fillRect/>
                    </a:stretch>
                  </pic:blipFill>
                  <pic:spPr>
                    <a:xfrm>
                      <a:off x="0" y="0"/>
                      <a:ext cx="3349314" cy="1389941"/>
                    </a:xfrm>
                    <a:prstGeom prst="rect">
                      <a:avLst/>
                    </a:prstGeom>
                  </pic:spPr>
                </pic:pic>
              </a:graphicData>
            </a:graphic>
          </wp:inline>
        </w:drawing>
      </w:r>
    </w:p>
    <w:p w14:paraId="60A417A7" w14:textId="1E77BFC1" w:rsidR="00B26B7B" w:rsidRPr="00B26B7B" w:rsidRDefault="00B26B7B" w:rsidP="00B26B7B">
      <w:pPr>
        <w:pStyle w:val="ListParagraph"/>
        <w:numPr>
          <w:ilvl w:val="0"/>
          <w:numId w:val="1"/>
        </w:numPr>
        <w:rPr>
          <w:color w:val="000000" w:themeColor="text1"/>
          <w:lang w:val="en-US"/>
        </w:rPr>
      </w:pPr>
      <w:r w:rsidRPr="00B26B7B">
        <w:rPr>
          <w:rFonts w:ascii="Segoe UI" w:hAnsi="Segoe UI" w:cs="Segoe UI"/>
          <w:color w:val="000000" w:themeColor="text1"/>
        </w:rPr>
        <w:t>Change the directory to the cloned repository using the following command.</w:t>
      </w:r>
    </w:p>
    <w:p w14:paraId="043D5A23" w14:textId="7948F60E" w:rsidR="00B26B7B" w:rsidRDefault="00DC0AAB" w:rsidP="00B26B7B">
      <w:pPr>
        <w:pStyle w:val="ListParagraph"/>
        <w:rPr>
          <w:b/>
          <w:bCs/>
          <w:lang w:val="en-US"/>
        </w:rPr>
      </w:pPr>
      <w:r w:rsidRPr="00565245">
        <w:rPr>
          <w:b/>
          <w:bCs/>
          <w:lang w:val="en-US"/>
        </w:rPr>
        <w:t>#</w:t>
      </w:r>
      <w:r w:rsidR="00DA702B" w:rsidRPr="00565245">
        <w:rPr>
          <w:b/>
          <w:bCs/>
          <w:lang w:val="en-US"/>
        </w:rPr>
        <w:t xml:space="preserve"> </w:t>
      </w:r>
      <w:r w:rsidRPr="00565245">
        <w:rPr>
          <w:b/>
          <w:bCs/>
          <w:lang w:val="en-US"/>
        </w:rPr>
        <w:t xml:space="preserve">Cd ${repository name} </w:t>
      </w:r>
    </w:p>
    <w:p w14:paraId="4C57047A" w14:textId="77777777" w:rsidR="00B26B7B" w:rsidRPr="00B26B7B" w:rsidRDefault="00B26B7B" w:rsidP="00B26B7B">
      <w:pPr>
        <w:pStyle w:val="ListParagraph"/>
        <w:rPr>
          <w:b/>
          <w:bCs/>
          <w:lang w:val="en-US"/>
        </w:rPr>
      </w:pPr>
    </w:p>
    <w:p w14:paraId="0D595739" w14:textId="493557D7" w:rsidR="00B26B7B" w:rsidRPr="00B26B7B" w:rsidRDefault="00B26B7B" w:rsidP="00B26B7B">
      <w:pPr>
        <w:pStyle w:val="ListParagraph"/>
        <w:numPr>
          <w:ilvl w:val="0"/>
          <w:numId w:val="1"/>
        </w:numPr>
        <w:rPr>
          <w:color w:val="000000" w:themeColor="text1"/>
          <w:lang w:val="en-US"/>
        </w:rPr>
      </w:pPr>
      <w:r w:rsidRPr="00B26B7B">
        <w:rPr>
          <w:rFonts w:ascii="Segoe UI" w:hAnsi="Segoe UI" w:cs="Segoe UI"/>
          <w:color w:val="000000" w:themeColor="text1"/>
        </w:rPr>
        <w:t xml:space="preserve">Check whether the </w:t>
      </w:r>
      <w:proofErr w:type="spellStart"/>
      <w:r w:rsidRPr="00B26B7B">
        <w:rPr>
          <w:rFonts w:ascii="Segoe UI" w:hAnsi="Segoe UI" w:cs="Segoe UI"/>
          <w:color w:val="000000" w:themeColor="text1"/>
        </w:rPr>
        <w:t>Dockerfile</w:t>
      </w:r>
      <w:proofErr w:type="spellEnd"/>
      <w:r w:rsidRPr="00B26B7B">
        <w:rPr>
          <w:rFonts w:ascii="Segoe UI" w:hAnsi="Segoe UI" w:cs="Segoe UI"/>
          <w:color w:val="000000" w:themeColor="text1"/>
        </w:rPr>
        <w:t xml:space="preserve"> is present. If it is, create the image using the command.</w:t>
      </w:r>
    </w:p>
    <w:p w14:paraId="45ECA20E" w14:textId="2B5C41E9" w:rsidR="00DC0AAB" w:rsidRDefault="00DC0AAB" w:rsidP="00B26B7B">
      <w:pPr>
        <w:pStyle w:val="ListParagraph"/>
        <w:rPr>
          <w:b/>
          <w:bCs/>
          <w:lang w:val="en-US"/>
        </w:rPr>
      </w:pPr>
      <w:r w:rsidRPr="00B26B7B">
        <w:rPr>
          <w:lang w:val="en-US"/>
        </w:rPr>
        <w:t xml:space="preserve"># </w:t>
      </w:r>
      <w:r w:rsidRPr="00B26B7B">
        <w:rPr>
          <w:b/>
          <w:bCs/>
          <w:lang w:val="en-US"/>
        </w:rPr>
        <w:t xml:space="preserve">docker build -t </w:t>
      </w:r>
      <w:r w:rsidR="00373262" w:rsidRPr="00B26B7B">
        <w:rPr>
          <w:b/>
          <w:bCs/>
          <w:lang w:val="en-US"/>
        </w:rPr>
        <w:t>{</w:t>
      </w:r>
      <w:proofErr w:type="spellStart"/>
      <w:r w:rsidR="00F030B4" w:rsidRPr="00B26B7B">
        <w:rPr>
          <w:b/>
          <w:bCs/>
          <w:lang w:val="en-US"/>
        </w:rPr>
        <w:t>image_name</w:t>
      </w:r>
      <w:proofErr w:type="spellEnd"/>
      <w:proofErr w:type="gramStart"/>
      <w:r w:rsidR="00373262" w:rsidRPr="00B26B7B">
        <w:rPr>
          <w:b/>
          <w:bCs/>
          <w:lang w:val="en-US"/>
        </w:rPr>
        <w:t>}:{</w:t>
      </w:r>
      <w:proofErr w:type="gramEnd"/>
      <w:r w:rsidR="00373262" w:rsidRPr="00B26B7B">
        <w:rPr>
          <w:b/>
          <w:bCs/>
          <w:lang w:val="en-US"/>
        </w:rPr>
        <w:t>tag}</w:t>
      </w:r>
      <w:r w:rsidR="00DA702B" w:rsidRPr="00B26B7B">
        <w:rPr>
          <w:b/>
          <w:bCs/>
          <w:lang w:val="en-US"/>
        </w:rPr>
        <w:t xml:space="preserve"> .</w:t>
      </w:r>
    </w:p>
    <w:p w14:paraId="4155164E" w14:textId="77777777" w:rsidR="00B26B7B" w:rsidRPr="00B26B7B" w:rsidRDefault="00B26B7B" w:rsidP="00B26B7B">
      <w:pPr>
        <w:pStyle w:val="ListParagraph"/>
        <w:rPr>
          <w:lang w:val="en-US"/>
        </w:rPr>
      </w:pPr>
    </w:p>
    <w:p w14:paraId="2F7E1B8A" w14:textId="52816610" w:rsidR="00DA702B" w:rsidRPr="00B26B7B" w:rsidRDefault="00B26B7B" w:rsidP="00DA702B">
      <w:pPr>
        <w:pStyle w:val="ListParagraph"/>
        <w:numPr>
          <w:ilvl w:val="0"/>
          <w:numId w:val="1"/>
        </w:numPr>
        <w:rPr>
          <w:color w:val="000000" w:themeColor="text1"/>
          <w:lang w:val="en-US"/>
        </w:rPr>
      </w:pPr>
      <w:r w:rsidRPr="00B26B7B">
        <w:rPr>
          <w:rFonts w:ascii="Segoe UI" w:hAnsi="Segoe UI" w:cs="Segoe UI"/>
          <w:color w:val="000000" w:themeColor="text1"/>
        </w:rPr>
        <w:t>Push the image to the container registry using the following command.</w:t>
      </w:r>
    </w:p>
    <w:p w14:paraId="39E4B4BA" w14:textId="6C600C2E" w:rsidR="00DA702B" w:rsidRDefault="00DA702B" w:rsidP="00DA702B">
      <w:pPr>
        <w:pStyle w:val="ListParagraph"/>
        <w:rPr>
          <w:b/>
          <w:bCs/>
          <w:lang w:val="en-US"/>
        </w:rPr>
      </w:pPr>
      <w:r>
        <w:rPr>
          <w:lang w:val="en-US"/>
        </w:rPr>
        <w:t xml:space="preserve"># </w:t>
      </w:r>
      <w:r w:rsidRPr="00F030B4">
        <w:rPr>
          <w:b/>
          <w:bCs/>
          <w:lang w:val="en-US"/>
        </w:rPr>
        <w:t xml:space="preserve">docker push </w:t>
      </w:r>
      <w:r w:rsidR="00373262">
        <w:rPr>
          <w:b/>
          <w:bCs/>
          <w:lang w:val="en-US"/>
        </w:rPr>
        <w:t>{</w:t>
      </w:r>
      <w:proofErr w:type="spellStart"/>
      <w:r w:rsidR="00F030B4" w:rsidRPr="00F030B4">
        <w:rPr>
          <w:b/>
          <w:bCs/>
          <w:lang w:val="en-US"/>
        </w:rPr>
        <w:t>image_name</w:t>
      </w:r>
      <w:proofErr w:type="spellEnd"/>
      <w:proofErr w:type="gramStart"/>
      <w:r w:rsidR="00373262">
        <w:rPr>
          <w:b/>
          <w:bCs/>
          <w:lang w:val="en-US"/>
        </w:rPr>
        <w:t>}:{</w:t>
      </w:r>
      <w:proofErr w:type="gramEnd"/>
      <w:r w:rsidR="00373262">
        <w:rPr>
          <w:b/>
          <w:bCs/>
          <w:lang w:val="en-US"/>
        </w:rPr>
        <w:t>tag}</w:t>
      </w:r>
    </w:p>
    <w:p w14:paraId="7E1F5A45" w14:textId="77777777" w:rsidR="002A65C8" w:rsidRDefault="002A65C8" w:rsidP="00DA702B">
      <w:pPr>
        <w:pStyle w:val="ListParagraph"/>
        <w:rPr>
          <w:b/>
          <w:bCs/>
          <w:lang w:val="en-US"/>
        </w:rPr>
      </w:pPr>
    </w:p>
    <w:p w14:paraId="3C4EE505" w14:textId="77777777" w:rsidR="002A65C8" w:rsidRDefault="002A65C8" w:rsidP="00DA702B">
      <w:pPr>
        <w:pStyle w:val="ListParagraph"/>
        <w:rPr>
          <w:lang w:val="en-US"/>
        </w:rPr>
      </w:pPr>
    </w:p>
    <w:p w14:paraId="6C05CB87" w14:textId="3C219706" w:rsidR="00DC0AAB" w:rsidRDefault="00B26B7B" w:rsidP="00B26B7B">
      <w:pPr>
        <w:pStyle w:val="ListParagraph"/>
        <w:numPr>
          <w:ilvl w:val="0"/>
          <w:numId w:val="1"/>
        </w:numPr>
        <w:rPr>
          <w:lang w:val="en-US"/>
        </w:rPr>
      </w:pPr>
      <w:r>
        <w:rPr>
          <w:rFonts w:ascii="Segoe UI" w:hAnsi="Segoe UI" w:cs="Segoe UI"/>
          <w:color w:val="374151"/>
        </w:rPr>
        <w:t>Navigate to Workloads and select DEPLOY.</w:t>
      </w:r>
      <w:r w:rsidR="007611BF" w:rsidRPr="007611BF">
        <w:rPr>
          <w:noProof/>
          <w:lang w:val="en-US"/>
        </w:rPr>
        <w:drawing>
          <wp:inline distT="0" distB="0" distL="0" distR="0" wp14:anchorId="05727DC5" wp14:editId="25979B1F">
            <wp:extent cx="3816163" cy="985962"/>
            <wp:effectExtent l="0" t="0" r="0" b="5080"/>
            <wp:docPr id="106471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6337" name=""/>
                    <pic:cNvPicPr/>
                  </pic:nvPicPr>
                  <pic:blipFill>
                    <a:blip r:embed="rId8"/>
                    <a:stretch>
                      <a:fillRect/>
                    </a:stretch>
                  </pic:blipFill>
                  <pic:spPr>
                    <a:xfrm>
                      <a:off x="0" y="0"/>
                      <a:ext cx="3838967" cy="991854"/>
                    </a:xfrm>
                    <a:prstGeom prst="rect">
                      <a:avLst/>
                    </a:prstGeom>
                  </pic:spPr>
                </pic:pic>
              </a:graphicData>
            </a:graphic>
          </wp:inline>
        </w:drawing>
      </w:r>
    </w:p>
    <w:p w14:paraId="40878957" w14:textId="04AE3771" w:rsidR="00DC0AAB" w:rsidRPr="00DC0AAB" w:rsidRDefault="007611BF" w:rsidP="007611BF">
      <w:pPr>
        <w:pStyle w:val="ListParagraph"/>
        <w:rPr>
          <w:lang w:val="en-US"/>
        </w:rPr>
      </w:pPr>
      <w:r w:rsidRPr="007611BF">
        <w:rPr>
          <w:b/>
          <w:bCs/>
          <w:lang w:val="en-US"/>
        </w:rPr>
        <w:t xml:space="preserve">Select the Existing container image and then </w:t>
      </w:r>
      <w:r w:rsidR="00160EF2">
        <w:rPr>
          <w:b/>
          <w:bCs/>
          <w:lang w:val="en-US"/>
        </w:rPr>
        <w:t>choose</w:t>
      </w:r>
      <w:r w:rsidRPr="007611BF">
        <w:rPr>
          <w:b/>
          <w:bCs/>
          <w:lang w:val="en-US"/>
        </w:rPr>
        <w:t xml:space="preserve"> the image </w:t>
      </w:r>
      <w:r w:rsidR="002E2FD3">
        <w:rPr>
          <w:b/>
          <w:bCs/>
          <w:lang w:val="en-US"/>
        </w:rPr>
        <w:t>path that we push</w:t>
      </w:r>
      <w:r w:rsidR="00160EF2">
        <w:rPr>
          <w:b/>
          <w:bCs/>
          <w:lang w:val="en-US"/>
        </w:rPr>
        <w:t>ed.</w:t>
      </w:r>
      <w:r w:rsidRPr="007611BF">
        <w:rPr>
          <w:noProof/>
          <w:lang w:val="en-US"/>
        </w:rPr>
        <w:drawing>
          <wp:inline distT="0" distB="0" distL="0" distR="0" wp14:anchorId="42488362" wp14:editId="72E52190">
            <wp:extent cx="4715123" cy="1256879"/>
            <wp:effectExtent l="0" t="0" r="0" b="635"/>
            <wp:docPr id="204030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03355" name="Picture 1" descr="A screenshot of a computer&#10;&#10;Description automatically generated"/>
                    <pic:cNvPicPr/>
                  </pic:nvPicPr>
                  <pic:blipFill>
                    <a:blip r:embed="rId9"/>
                    <a:stretch>
                      <a:fillRect/>
                    </a:stretch>
                  </pic:blipFill>
                  <pic:spPr>
                    <a:xfrm>
                      <a:off x="0" y="0"/>
                      <a:ext cx="4725565" cy="1259662"/>
                    </a:xfrm>
                    <a:prstGeom prst="rect">
                      <a:avLst/>
                    </a:prstGeom>
                  </pic:spPr>
                </pic:pic>
              </a:graphicData>
            </a:graphic>
          </wp:inline>
        </w:drawing>
      </w:r>
    </w:p>
    <w:p w14:paraId="41C03EF4" w14:textId="0290BC54" w:rsidR="007611BF" w:rsidRPr="00160EF2" w:rsidRDefault="007611BF" w:rsidP="007611BF">
      <w:pPr>
        <w:rPr>
          <w:rFonts w:cstheme="minorHAnsi"/>
          <w:b/>
          <w:bCs/>
          <w:lang w:val="en-US"/>
        </w:rPr>
      </w:pPr>
      <w:r>
        <w:rPr>
          <w:lang w:val="en-US"/>
        </w:rPr>
        <w:t xml:space="preserve">              </w:t>
      </w:r>
      <w:r w:rsidRPr="007611BF">
        <w:rPr>
          <w:b/>
          <w:bCs/>
          <w:lang w:val="en-US"/>
        </w:rPr>
        <w:t>Configuration</w:t>
      </w:r>
      <w:r w:rsidRPr="007611BF">
        <w:rPr>
          <w:b/>
          <w:bCs/>
          <w:lang w:val="en-US"/>
        </w:rPr>
        <w:sym w:font="Wingdings" w:char="F0E0"/>
      </w:r>
      <w:r w:rsidRPr="007611BF">
        <w:rPr>
          <w:b/>
          <w:bCs/>
          <w:lang w:val="en-US"/>
        </w:rPr>
        <w:t xml:space="preserve"> </w:t>
      </w:r>
      <w:r w:rsidR="00160EF2" w:rsidRPr="00160EF2">
        <w:rPr>
          <w:rFonts w:cstheme="minorHAnsi"/>
          <w:b/>
          <w:bCs/>
          <w:color w:val="000000" w:themeColor="text1"/>
        </w:rPr>
        <w:t>Assign the name identical to the repository name for identification.</w:t>
      </w:r>
    </w:p>
    <w:p w14:paraId="073BEC36" w14:textId="1A8CBA9F" w:rsidR="007611BF" w:rsidRPr="00160EF2" w:rsidRDefault="00B676CD" w:rsidP="007611BF">
      <w:pPr>
        <w:rPr>
          <w:rFonts w:cstheme="minorHAnsi"/>
          <w:b/>
          <w:bCs/>
          <w:lang w:val="en-US"/>
        </w:rPr>
      </w:pPr>
      <w:r>
        <w:rPr>
          <w:b/>
          <w:bCs/>
          <w:lang w:val="en-US"/>
        </w:rPr>
        <w:t xml:space="preserve">             </w:t>
      </w:r>
      <w:r w:rsidR="007611BF" w:rsidRPr="007611BF">
        <w:rPr>
          <w:b/>
          <w:bCs/>
          <w:lang w:val="en-US"/>
        </w:rPr>
        <w:t xml:space="preserve">   </w:t>
      </w:r>
      <w:r>
        <w:rPr>
          <w:b/>
          <w:bCs/>
          <w:lang w:val="en-US"/>
        </w:rPr>
        <w:t>C</w:t>
      </w:r>
      <w:r w:rsidR="007611BF" w:rsidRPr="007611BF">
        <w:rPr>
          <w:b/>
          <w:bCs/>
          <w:lang w:val="en-US"/>
        </w:rPr>
        <w:t xml:space="preserve">luster </w:t>
      </w:r>
      <w:r w:rsidRPr="00B676CD">
        <w:rPr>
          <w:b/>
          <w:bCs/>
          <w:lang w:val="en-US"/>
        </w:rPr>
        <w:sym w:font="Wingdings" w:char="F0E0"/>
      </w:r>
      <w:r w:rsidR="007611BF" w:rsidRPr="007611BF">
        <w:rPr>
          <w:b/>
          <w:bCs/>
          <w:lang w:val="en-US"/>
        </w:rPr>
        <w:t xml:space="preserve"> </w:t>
      </w:r>
      <w:r w:rsidR="00160EF2" w:rsidRPr="00160EF2">
        <w:rPr>
          <w:rFonts w:cstheme="minorHAnsi"/>
          <w:b/>
          <w:bCs/>
          <w:color w:val="000000" w:themeColor="text1"/>
        </w:rPr>
        <w:t>Select the cluster where developers want to deploy their application.</w:t>
      </w:r>
    </w:p>
    <w:p w14:paraId="3747E0A7" w14:textId="39472261" w:rsidR="00DC0AAB" w:rsidRDefault="00B676CD" w:rsidP="007611BF">
      <w:pPr>
        <w:rPr>
          <w:b/>
          <w:bCs/>
          <w:lang w:val="en-US"/>
        </w:rPr>
      </w:pPr>
      <w:r>
        <w:rPr>
          <w:lang w:val="en-US"/>
        </w:rPr>
        <w:t xml:space="preserve">             </w:t>
      </w:r>
      <w:r w:rsidR="007611BF" w:rsidRPr="007611BF">
        <w:rPr>
          <w:lang w:val="en-US"/>
        </w:rPr>
        <w:t xml:space="preserve">   </w:t>
      </w:r>
      <w:r w:rsidRPr="00B676CD">
        <w:rPr>
          <w:b/>
          <w:bCs/>
          <w:lang w:val="en-US"/>
        </w:rPr>
        <w:t>Expose</w:t>
      </w:r>
      <w:r w:rsidR="007611BF" w:rsidRPr="007611BF">
        <w:rPr>
          <w:b/>
          <w:bCs/>
          <w:lang w:val="en-US"/>
        </w:rPr>
        <w:t xml:space="preserve"> </w:t>
      </w:r>
      <w:r w:rsidRPr="00B676CD">
        <w:rPr>
          <w:b/>
          <w:bCs/>
          <w:lang w:val="en-US"/>
        </w:rPr>
        <w:sym w:font="Wingdings" w:char="F0E0"/>
      </w:r>
      <w:r w:rsidR="007611BF" w:rsidRPr="007611BF">
        <w:rPr>
          <w:b/>
          <w:bCs/>
          <w:lang w:val="en-US"/>
        </w:rPr>
        <w:t xml:space="preserve"> </w:t>
      </w:r>
      <w:r w:rsidR="00160EF2" w:rsidRPr="00160EF2">
        <w:rPr>
          <w:rFonts w:cstheme="minorHAnsi"/>
          <w:b/>
          <w:bCs/>
          <w:color w:val="000000" w:themeColor="text1"/>
        </w:rPr>
        <w:t xml:space="preserve">Expose the service as a </w:t>
      </w:r>
      <w:proofErr w:type="spellStart"/>
      <w:r w:rsidR="00160EF2" w:rsidRPr="00160EF2">
        <w:rPr>
          <w:rFonts w:cstheme="minorHAnsi"/>
          <w:b/>
          <w:bCs/>
          <w:color w:val="000000" w:themeColor="text1"/>
        </w:rPr>
        <w:t>NodePort</w:t>
      </w:r>
      <w:proofErr w:type="spellEnd"/>
      <w:r w:rsidR="00160EF2" w:rsidRPr="00160EF2">
        <w:rPr>
          <w:rFonts w:cstheme="minorHAnsi"/>
          <w:b/>
          <w:bCs/>
          <w:color w:val="000000" w:themeColor="text1"/>
        </w:rPr>
        <w:t xml:space="preserve"> with the Service type.</w:t>
      </w:r>
    </w:p>
    <w:p w14:paraId="034D6FFD" w14:textId="1B2A60FB" w:rsidR="00B676CD" w:rsidRDefault="00B676CD" w:rsidP="007611BF">
      <w:pPr>
        <w:rPr>
          <w:b/>
          <w:bCs/>
          <w:lang w:val="en-US"/>
        </w:rPr>
      </w:pPr>
      <w:r>
        <w:rPr>
          <w:b/>
          <w:bCs/>
          <w:lang w:val="en-US"/>
        </w:rPr>
        <w:t xml:space="preserve">                   </w:t>
      </w:r>
      <w:r w:rsidRPr="00B676CD">
        <w:rPr>
          <w:b/>
          <w:bCs/>
          <w:noProof/>
          <w:lang w:val="en-US"/>
        </w:rPr>
        <w:drawing>
          <wp:inline distT="0" distB="0" distL="0" distR="0" wp14:anchorId="5119FD18" wp14:editId="520D14CC">
            <wp:extent cx="2718435" cy="2504661"/>
            <wp:effectExtent l="0" t="0" r="5715" b="0"/>
            <wp:docPr id="54133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30307" name=""/>
                    <pic:cNvPicPr/>
                  </pic:nvPicPr>
                  <pic:blipFill>
                    <a:blip r:embed="rId10"/>
                    <a:stretch>
                      <a:fillRect/>
                    </a:stretch>
                  </pic:blipFill>
                  <pic:spPr>
                    <a:xfrm>
                      <a:off x="0" y="0"/>
                      <a:ext cx="2733039" cy="2518116"/>
                    </a:xfrm>
                    <a:prstGeom prst="rect">
                      <a:avLst/>
                    </a:prstGeom>
                  </pic:spPr>
                </pic:pic>
              </a:graphicData>
            </a:graphic>
          </wp:inline>
        </w:drawing>
      </w:r>
    </w:p>
    <w:p w14:paraId="1984CC57" w14:textId="250551E6" w:rsidR="007A1948" w:rsidRDefault="003F6037" w:rsidP="003F6037">
      <w:pPr>
        <w:pStyle w:val="ListParagraph"/>
        <w:numPr>
          <w:ilvl w:val="0"/>
          <w:numId w:val="1"/>
        </w:numPr>
        <w:rPr>
          <w:b/>
          <w:bCs/>
          <w:lang w:val="en-US"/>
        </w:rPr>
      </w:pPr>
      <w:r w:rsidRPr="003F6037">
        <w:rPr>
          <w:rFonts w:cstheme="minorHAnsi"/>
          <w:b/>
          <w:bCs/>
          <w:color w:val="374151"/>
        </w:rPr>
        <w:t>After the deployment, a YAML file will be generated like this</w:t>
      </w:r>
      <w:r>
        <w:rPr>
          <w:rFonts w:cstheme="minorHAnsi"/>
          <w:b/>
          <w:bCs/>
          <w:color w:val="374151"/>
        </w:rPr>
        <w:t>.</w:t>
      </w:r>
      <w:r w:rsidR="007A1948">
        <w:rPr>
          <w:noProof/>
        </w:rPr>
        <w:drawing>
          <wp:inline distT="0" distB="0" distL="0" distR="0" wp14:anchorId="4509E8A9" wp14:editId="1FE8CADD">
            <wp:extent cx="4516341" cy="2181113"/>
            <wp:effectExtent l="0" t="0" r="0" b="0"/>
            <wp:docPr id="675202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2159" name="Picture 1" descr="A screenshot of a computer&#10;&#10;Description automatically generated"/>
                    <pic:cNvPicPr/>
                  </pic:nvPicPr>
                  <pic:blipFill>
                    <a:blip r:embed="rId11"/>
                    <a:stretch>
                      <a:fillRect/>
                    </a:stretch>
                  </pic:blipFill>
                  <pic:spPr>
                    <a:xfrm>
                      <a:off x="0" y="0"/>
                      <a:ext cx="4539677" cy="2192383"/>
                    </a:xfrm>
                    <a:prstGeom prst="rect">
                      <a:avLst/>
                    </a:prstGeom>
                  </pic:spPr>
                </pic:pic>
              </a:graphicData>
            </a:graphic>
          </wp:inline>
        </w:drawing>
      </w:r>
    </w:p>
    <w:p w14:paraId="5CFF61C0" w14:textId="77777777" w:rsidR="009D7CAF" w:rsidRPr="007A1948" w:rsidRDefault="009D7CAF" w:rsidP="007A1948">
      <w:pPr>
        <w:pStyle w:val="ListParagraph"/>
        <w:rPr>
          <w:b/>
          <w:bCs/>
          <w:lang w:val="en-US"/>
        </w:rPr>
      </w:pPr>
    </w:p>
    <w:p w14:paraId="7958B37A" w14:textId="77777777" w:rsidR="003F6037" w:rsidRPr="003F6037" w:rsidRDefault="003F6037" w:rsidP="003F6037">
      <w:pPr>
        <w:pStyle w:val="ListParagraph"/>
        <w:numPr>
          <w:ilvl w:val="0"/>
          <w:numId w:val="1"/>
        </w:numPr>
        <w:rPr>
          <w:lang w:val="en-US"/>
        </w:rPr>
      </w:pPr>
      <w:r w:rsidRPr="003F6037">
        <w:rPr>
          <w:rFonts w:cstheme="minorHAnsi"/>
        </w:rPr>
        <w:t xml:space="preserve">We are using the </w:t>
      </w:r>
      <w:proofErr w:type="spellStart"/>
      <w:r w:rsidRPr="003F6037">
        <w:rPr>
          <w:rStyle w:val="HTMLCode"/>
          <w:rFonts w:asciiTheme="minorHAnsi" w:eastAsiaTheme="minorHAnsi" w:hAnsiTheme="minorHAnsi" w:cstheme="minorHAnsi"/>
          <w:b/>
          <w:bCs/>
          <w:sz w:val="22"/>
          <w:szCs w:val="22"/>
          <w:bdr w:val="single" w:sz="2" w:space="0" w:color="D9D9E3" w:frame="1"/>
        </w:rPr>
        <w:t>cloudbuild.yaml</w:t>
      </w:r>
      <w:proofErr w:type="spellEnd"/>
      <w:r w:rsidRPr="003F6037">
        <w:rPr>
          <w:rFonts w:cstheme="minorHAnsi"/>
        </w:rPr>
        <w:t xml:space="preserve"> file to automate the script.</w:t>
      </w:r>
    </w:p>
    <w:p w14:paraId="5AEA3CB7" w14:textId="77777777" w:rsidR="003F6037" w:rsidRPr="003F6037" w:rsidRDefault="003F6037" w:rsidP="003F6037">
      <w:pPr>
        <w:pStyle w:val="ListParagraph"/>
        <w:rPr>
          <w:rFonts w:cstheme="minorHAnsi"/>
          <w:lang w:val="en-US"/>
        </w:rPr>
      </w:pPr>
    </w:p>
    <w:p w14:paraId="76E874D9" w14:textId="77777777" w:rsidR="003F6037" w:rsidRPr="003F6037" w:rsidRDefault="003F6037" w:rsidP="00B676CD">
      <w:pPr>
        <w:pStyle w:val="ListParagraph"/>
        <w:numPr>
          <w:ilvl w:val="0"/>
          <w:numId w:val="1"/>
        </w:numPr>
        <w:rPr>
          <w:rFonts w:cstheme="minorHAnsi"/>
          <w:b/>
          <w:bCs/>
          <w:color w:val="000000" w:themeColor="text1"/>
          <w:lang w:val="en-US"/>
        </w:rPr>
      </w:pPr>
      <w:r w:rsidRPr="003F6037">
        <w:rPr>
          <w:rFonts w:cstheme="minorHAnsi"/>
          <w:color w:val="000000" w:themeColor="text1"/>
        </w:rPr>
        <w:t xml:space="preserve">We are using </w:t>
      </w:r>
      <w:proofErr w:type="spellStart"/>
      <w:r w:rsidRPr="003F6037">
        <w:rPr>
          <w:rStyle w:val="HTMLCode"/>
          <w:rFonts w:asciiTheme="minorHAnsi" w:eastAsiaTheme="minorHAnsi" w:hAnsiTheme="minorHAnsi" w:cstheme="minorHAnsi"/>
          <w:b/>
          <w:bCs/>
          <w:color w:val="000000" w:themeColor="text1"/>
          <w:sz w:val="22"/>
          <w:szCs w:val="22"/>
          <w:bdr w:val="single" w:sz="2" w:space="0" w:color="D9D9E3" w:frame="1"/>
        </w:rPr>
        <w:t>kubernetes.yaml</w:t>
      </w:r>
      <w:proofErr w:type="spellEnd"/>
      <w:r w:rsidRPr="003F6037">
        <w:rPr>
          <w:rFonts w:cstheme="minorHAnsi"/>
          <w:color w:val="000000" w:themeColor="text1"/>
        </w:rPr>
        <w:t xml:space="preserve"> files to store the deployment configurations.</w:t>
      </w:r>
    </w:p>
    <w:p w14:paraId="4ED79687" w14:textId="77777777" w:rsidR="003F6037" w:rsidRPr="003F6037" w:rsidRDefault="003F6037" w:rsidP="003F6037">
      <w:pPr>
        <w:pStyle w:val="ListParagraph"/>
        <w:rPr>
          <w:rFonts w:cstheme="minorHAnsi"/>
          <w:b/>
          <w:bCs/>
          <w:lang w:val="en-US"/>
        </w:rPr>
      </w:pPr>
    </w:p>
    <w:p w14:paraId="05EEB460" w14:textId="08BEF282" w:rsidR="00B676CD" w:rsidRPr="003F6037" w:rsidRDefault="003F6037" w:rsidP="003F6037">
      <w:pPr>
        <w:pStyle w:val="ListParagraph"/>
        <w:numPr>
          <w:ilvl w:val="0"/>
          <w:numId w:val="1"/>
        </w:numPr>
        <w:rPr>
          <w:lang w:val="en-US"/>
        </w:rPr>
      </w:pPr>
      <w:r w:rsidRPr="003F6037">
        <w:rPr>
          <w:rFonts w:ascii="Segoe UI" w:hAnsi="Segoe UI" w:cs="Segoe UI"/>
          <w:color w:val="374151"/>
        </w:rPr>
        <w:t xml:space="preserve">In the GitHub repository, create three files: </w:t>
      </w:r>
      <w:proofErr w:type="spellStart"/>
      <w:proofErr w:type="gramStart"/>
      <w:r w:rsidRPr="003F6037">
        <w:rPr>
          <w:rStyle w:val="HTMLCode"/>
          <w:rFonts w:ascii="Ubuntu Mono" w:eastAsiaTheme="minorHAnsi" w:hAnsi="Ubuntu Mono"/>
          <w:b/>
          <w:bCs/>
          <w:sz w:val="21"/>
          <w:szCs w:val="21"/>
          <w:bdr w:val="single" w:sz="2" w:space="0" w:color="D9D9E3" w:frame="1"/>
        </w:rPr>
        <w:t>kubernetes.yaml</w:t>
      </w:r>
      <w:proofErr w:type="spellEnd"/>
      <w:proofErr w:type="gramEnd"/>
      <w:r w:rsidRPr="003F6037">
        <w:rPr>
          <w:rFonts w:ascii="Segoe UI" w:hAnsi="Segoe UI" w:cs="Segoe UI"/>
          <w:color w:val="374151"/>
        </w:rPr>
        <w:t xml:space="preserve">, </w:t>
      </w:r>
      <w:proofErr w:type="spellStart"/>
      <w:r w:rsidRPr="003F6037">
        <w:rPr>
          <w:rStyle w:val="HTMLCode"/>
          <w:rFonts w:ascii="Ubuntu Mono" w:eastAsiaTheme="minorHAnsi" w:hAnsi="Ubuntu Mono"/>
          <w:b/>
          <w:bCs/>
          <w:sz w:val="21"/>
          <w:szCs w:val="21"/>
          <w:bdr w:val="single" w:sz="2" w:space="0" w:color="D9D9E3" w:frame="1"/>
        </w:rPr>
        <w:t>kubernetes.yaml.tpl</w:t>
      </w:r>
      <w:proofErr w:type="spellEnd"/>
      <w:r w:rsidRPr="003F6037">
        <w:rPr>
          <w:rFonts w:ascii="Segoe UI" w:hAnsi="Segoe UI" w:cs="Segoe UI"/>
          <w:color w:val="374151"/>
        </w:rPr>
        <w:t xml:space="preserve">, and </w:t>
      </w:r>
      <w:proofErr w:type="spellStart"/>
      <w:r w:rsidRPr="003F6037">
        <w:rPr>
          <w:rStyle w:val="HTMLCode"/>
          <w:rFonts w:ascii="Ubuntu Mono" w:eastAsiaTheme="minorHAnsi" w:hAnsi="Ubuntu Mono"/>
          <w:b/>
          <w:bCs/>
          <w:sz w:val="21"/>
          <w:szCs w:val="21"/>
          <w:bdr w:val="single" w:sz="2" w:space="0" w:color="D9D9E3" w:frame="1"/>
        </w:rPr>
        <w:t>cloudbuild.yaml</w:t>
      </w:r>
      <w:proofErr w:type="spellEnd"/>
      <w:r w:rsidRPr="003F6037">
        <w:rPr>
          <w:rFonts w:ascii="Segoe UI" w:hAnsi="Segoe UI" w:cs="Segoe UI"/>
          <w:color w:val="374151"/>
        </w:rPr>
        <w:t>.</w:t>
      </w:r>
      <w:r w:rsidR="00B676CD" w:rsidRPr="00B676CD">
        <w:rPr>
          <w:noProof/>
          <w:lang w:val="en-US"/>
        </w:rPr>
        <w:drawing>
          <wp:inline distT="0" distB="0" distL="0" distR="0" wp14:anchorId="0A7E064B" wp14:editId="4F2F3946">
            <wp:extent cx="4405022" cy="611510"/>
            <wp:effectExtent l="0" t="0" r="0" b="0"/>
            <wp:docPr id="200300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6519" name="Picture 1" descr="A screenshot of a computer&#10;&#10;Description automatically generated"/>
                    <pic:cNvPicPr/>
                  </pic:nvPicPr>
                  <pic:blipFill>
                    <a:blip r:embed="rId12"/>
                    <a:stretch>
                      <a:fillRect/>
                    </a:stretch>
                  </pic:blipFill>
                  <pic:spPr>
                    <a:xfrm>
                      <a:off x="0" y="0"/>
                      <a:ext cx="4518140" cy="627213"/>
                    </a:xfrm>
                    <a:prstGeom prst="rect">
                      <a:avLst/>
                    </a:prstGeom>
                  </pic:spPr>
                </pic:pic>
              </a:graphicData>
            </a:graphic>
          </wp:inline>
        </w:drawing>
      </w:r>
    </w:p>
    <w:p w14:paraId="184B4923" w14:textId="5D87E640" w:rsidR="00B676CD" w:rsidRPr="003F6037" w:rsidRDefault="003F6037" w:rsidP="003F6037">
      <w:pPr>
        <w:pStyle w:val="ListParagraph"/>
        <w:numPr>
          <w:ilvl w:val="0"/>
          <w:numId w:val="1"/>
        </w:numPr>
        <w:rPr>
          <w:rFonts w:cstheme="minorHAnsi"/>
          <w:b/>
          <w:bCs/>
          <w:color w:val="000000" w:themeColor="text1"/>
          <w:lang w:val="en-US"/>
        </w:rPr>
      </w:pPr>
      <w:r w:rsidRPr="003F6037">
        <w:rPr>
          <w:rFonts w:cstheme="minorHAnsi"/>
          <w:color w:val="000000" w:themeColor="text1"/>
        </w:rPr>
        <w:t>In Google Cloud Platform (GCP), triggers are associated with Cloud Build and are used to initiate the execution of builds in response to specific events. The primary purpose of triggers is to automate the build and deployment process, ensuring that certain actions occur whenever a predefined event takes place. Triggers are part of the Cloud Build service and offer a way to automate continuous integration and continuous delivery (CI/CD) workflows.</w:t>
      </w:r>
      <w:r w:rsidR="00B676CD" w:rsidRPr="003F6037">
        <w:rPr>
          <w:rFonts w:cstheme="minorHAnsi"/>
          <w:b/>
          <w:bCs/>
          <w:color w:val="000000" w:themeColor="text1"/>
          <w:lang w:val="en-US"/>
        </w:rPr>
        <w:t xml:space="preserve"> </w:t>
      </w:r>
    </w:p>
    <w:p w14:paraId="507ECCE5" w14:textId="34B3F460" w:rsidR="00B676CD" w:rsidRDefault="00B676CD" w:rsidP="00B676CD">
      <w:pPr>
        <w:pStyle w:val="ListParagraph"/>
        <w:rPr>
          <w:lang w:val="en-US"/>
        </w:rPr>
      </w:pPr>
      <w:r w:rsidRPr="00B676CD">
        <w:rPr>
          <w:noProof/>
          <w:lang w:val="en-US"/>
        </w:rPr>
        <w:drawing>
          <wp:inline distT="0" distB="0" distL="0" distR="0" wp14:anchorId="76B2DEFD" wp14:editId="5F12B2C9">
            <wp:extent cx="4964092" cy="2369489"/>
            <wp:effectExtent l="0" t="0" r="8255" b="0"/>
            <wp:docPr id="198676204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62044" name="Picture 1" descr="A screenshot of a computer"/>
                    <pic:cNvPicPr/>
                  </pic:nvPicPr>
                  <pic:blipFill>
                    <a:blip r:embed="rId13"/>
                    <a:stretch>
                      <a:fillRect/>
                    </a:stretch>
                  </pic:blipFill>
                  <pic:spPr>
                    <a:xfrm>
                      <a:off x="0" y="0"/>
                      <a:ext cx="5015441" cy="2393999"/>
                    </a:xfrm>
                    <a:prstGeom prst="rect">
                      <a:avLst/>
                    </a:prstGeom>
                  </pic:spPr>
                </pic:pic>
              </a:graphicData>
            </a:graphic>
          </wp:inline>
        </w:drawing>
      </w:r>
    </w:p>
    <w:p w14:paraId="2BD69F2C" w14:textId="3CEE42ED" w:rsidR="00601B55" w:rsidRDefault="00601B55" w:rsidP="00B676CD">
      <w:pPr>
        <w:pStyle w:val="ListParagraph"/>
        <w:rPr>
          <w:b/>
          <w:bCs/>
          <w:lang w:val="en-US"/>
        </w:rPr>
      </w:pPr>
      <w:r w:rsidRPr="00601B55">
        <w:rPr>
          <w:b/>
          <w:bCs/>
          <w:lang w:val="en-US"/>
        </w:rPr>
        <w:t>Select the repository</w:t>
      </w:r>
      <w:r w:rsidRPr="00601B55">
        <w:rPr>
          <w:noProof/>
          <w:lang w:val="en-US"/>
        </w:rPr>
        <w:drawing>
          <wp:inline distT="0" distB="0" distL="0" distR="0" wp14:anchorId="7DBDAB76" wp14:editId="721F37C3">
            <wp:extent cx="4890052" cy="2319876"/>
            <wp:effectExtent l="0" t="0" r="6350" b="4445"/>
            <wp:docPr id="2572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8815" name=""/>
                    <pic:cNvPicPr/>
                  </pic:nvPicPr>
                  <pic:blipFill>
                    <a:blip r:embed="rId14"/>
                    <a:stretch>
                      <a:fillRect/>
                    </a:stretch>
                  </pic:blipFill>
                  <pic:spPr>
                    <a:xfrm>
                      <a:off x="0" y="0"/>
                      <a:ext cx="4935764" cy="2341562"/>
                    </a:xfrm>
                    <a:prstGeom prst="rect">
                      <a:avLst/>
                    </a:prstGeom>
                  </pic:spPr>
                </pic:pic>
              </a:graphicData>
            </a:graphic>
          </wp:inline>
        </w:drawing>
      </w:r>
    </w:p>
    <w:p w14:paraId="1AFB3B7E" w14:textId="77777777" w:rsidR="00601B55" w:rsidRPr="00601B55" w:rsidRDefault="00601B55" w:rsidP="00601B55">
      <w:pPr>
        <w:pStyle w:val="ListParagraph"/>
        <w:rPr>
          <w:lang w:val="en-US"/>
        </w:rPr>
      </w:pPr>
    </w:p>
    <w:p w14:paraId="247C2DF3" w14:textId="1A65825C" w:rsidR="00601B55" w:rsidRDefault="00601B55" w:rsidP="00601B55">
      <w:pPr>
        <w:pStyle w:val="ListParagraph"/>
        <w:rPr>
          <w:lang w:val="en-US"/>
        </w:rPr>
      </w:pPr>
      <w:r w:rsidRPr="00601B55">
        <w:rPr>
          <w:lang w:val="en-US"/>
        </w:rPr>
        <w:t>Cloud Build configuration file location</w:t>
      </w:r>
      <w:r>
        <w:rPr>
          <w:lang w:val="en-US"/>
        </w:rPr>
        <w:t xml:space="preserve"> </w:t>
      </w:r>
      <w:r w:rsidRPr="00601B55">
        <w:rPr>
          <w:lang w:val="en-US"/>
        </w:rPr>
        <w:sym w:font="Wingdings" w:char="F0E0"/>
      </w:r>
      <w:r>
        <w:rPr>
          <w:lang w:val="en-US"/>
        </w:rPr>
        <w:t xml:space="preserve"> </w:t>
      </w:r>
      <w:proofErr w:type="spellStart"/>
      <w:proofErr w:type="gramStart"/>
      <w:r w:rsidRPr="00601B55">
        <w:rPr>
          <w:lang w:val="en-US"/>
        </w:rPr>
        <w:t>cloudbuild.yaml</w:t>
      </w:r>
      <w:proofErr w:type="spellEnd"/>
      <w:proofErr w:type="gramEnd"/>
    </w:p>
    <w:p w14:paraId="713758FD" w14:textId="77777777" w:rsidR="00C218A2" w:rsidRDefault="00601B55" w:rsidP="00601B55">
      <w:pPr>
        <w:pStyle w:val="ListParagraph"/>
        <w:rPr>
          <w:b/>
          <w:bCs/>
          <w:sz w:val="24"/>
          <w:szCs w:val="24"/>
          <w:lang w:val="en-US"/>
        </w:rPr>
      </w:pPr>
      <w:r w:rsidRPr="00601B55">
        <w:rPr>
          <w:b/>
          <w:bCs/>
          <w:sz w:val="24"/>
          <w:szCs w:val="24"/>
          <w:lang w:val="en-US"/>
        </w:rPr>
        <w:t>Create</w:t>
      </w:r>
      <w:r w:rsidR="00C218A2">
        <w:rPr>
          <w:b/>
          <w:bCs/>
          <w:sz w:val="24"/>
          <w:szCs w:val="24"/>
          <w:lang w:val="en-US"/>
        </w:rPr>
        <w:br/>
      </w:r>
      <w:r w:rsidR="00C218A2">
        <w:rPr>
          <w:b/>
          <w:bCs/>
          <w:sz w:val="24"/>
          <w:szCs w:val="24"/>
          <w:lang w:val="en-US"/>
        </w:rPr>
        <w:br/>
      </w:r>
    </w:p>
    <w:p w14:paraId="0EC31A9D" w14:textId="29777965" w:rsidR="00601B55" w:rsidRDefault="00C218A2" w:rsidP="00601B55">
      <w:pPr>
        <w:pStyle w:val="ListParagraph"/>
        <w:rPr>
          <w:b/>
          <w:bCs/>
          <w:sz w:val="24"/>
          <w:szCs w:val="24"/>
          <w:lang w:val="en-US"/>
        </w:rPr>
      </w:pPr>
      <w:r w:rsidRPr="008164EB">
        <w:rPr>
          <w:rFonts w:cstheme="minorHAnsi"/>
          <w:b/>
          <w:bCs/>
          <w:color w:val="000000" w:themeColor="text1"/>
        </w:rPr>
        <w:lastRenderedPageBreak/>
        <w:t>Cloud Source Repositories</w:t>
      </w:r>
      <w:r w:rsidRPr="00C218A2">
        <w:rPr>
          <w:rFonts w:cstheme="minorHAnsi"/>
          <w:color w:val="000000" w:themeColor="text1"/>
        </w:rPr>
        <w:t xml:space="preserve"> seamlessly integrates with Google Cloud Build for continuous integration and continuous deployment (CI/CD) workflows. This allows automated builds and deployments triggered by code changes.</w:t>
      </w:r>
      <w:r w:rsidR="008164EB">
        <w:rPr>
          <w:rFonts w:cstheme="minorHAnsi"/>
          <w:color w:val="000000" w:themeColor="text1"/>
        </w:rPr>
        <w:br/>
      </w:r>
      <w:r w:rsidR="008164EB">
        <w:rPr>
          <w:rFonts w:cstheme="minorHAnsi"/>
          <w:color w:val="000000" w:themeColor="text1"/>
        </w:rPr>
        <w:br/>
      </w:r>
      <w:r w:rsidR="008164EB">
        <w:rPr>
          <w:rFonts w:cstheme="minorHAnsi"/>
          <w:color w:val="000000" w:themeColor="text1"/>
        </w:rPr>
        <w:br/>
      </w:r>
      <w:r w:rsidR="008164EB" w:rsidRPr="008164EB">
        <w:rPr>
          <w:b/>
          <w:bCs/>
          <w:noProof/>
          <w:sz w:val="24"/>
          <w:szCs w:val="24"/>
          <w:lang w:val="en-US"/>
        </w:rPr>
        <w:drawing>
          <wp:inline distT="0" distB="0" distL="0" distR="0" wp14:anchorId="1BADD70D" wp14:editId="7C0D68B9">
            <wp:extent cx="5226975" cy="2439670"/>
            <wp:effectExtent l="0" t="0" r="0" b="0"/>
            <wp:docPr id="10511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317" name=""/>
                    <pic:cNvPicPr/>
                  </pic:nvPicPr>
                  <pic:blipFill>
                    <a:blip r:embed="rId15"/>
                    <a:stretch>
                      <a:fillRect/>
                    </a:stretch>
                  </pic:blipFill>
                  <pic:spPr>
                    <a:xfrm>
                      <a:off x="0" y="0"/>
                      <a:ext cx="5238275" cy="2444944"/>
                    </a:xfrm>
                    <a:prstGeom prst="rect">
                      <a:avLst/>
                    </a:prstGeom>
                  </pic:spPr>
                </pic:pic>
              </a:graphicData>
            </a:graphic>
          </wp:inline>
        </w:drawing>
      </w:r>
    </w:p>
    <w:p w14:paraId="7AE48FF5" w14:textId="77777777" w:rsidR="003F6037" w:rsidRPr="003F6037" w:rsidRDefault="003F6037" w:rsidP="00922250">
      <w:pPr>
        <w:pStyle w:val="ListParagraph"/>
        <w:numPr>
          <w:ilvl w:val="0"/>
          <w:numId w:val="1"/>
        </w:numPr>
        <w:rPr>
          <w:rFonts w:cstheme="minorHAnsi"/>
          <w:b/>
          <w:bCs/>
          <w:color w:val="000000" w:themeColor="text1"/>
          <w:sz w:val="24"/>
          <w:szCs w:val="24"/>
          <w:lang w:val="en-US"/>
        </w:rPr>
      </w:pPr>
      <w:r w:rsidRPr="003F6037">
        <w:rPr>
          <w:rFonts w:cstheme="minorHAnsi"/>
          <w:color w:val="000000" w:themeColor="text1"/>
        </w:rPr>
        <w:t xml:space="preserve">We are using the </w:t>
      </w:r>
      <w:r w:rsidRPr="003F6037">
        <w:rPr>
          <w:rStyle w:val="HTMLCode"/>
          <w:rFonts w:asciiTheme="minorHAnsi" w:eastAsiaTheme="minorHAnsi" w:hAnsiTheme="minorHAnsi" w:cstheme="minorHAnsi"/>
          <w:b/>
          <w:bCs/>
          <w:color w:val="000000" w:themeColor="text1"/>
          <w:sz w:val="21"/>
          <w:szCs w:val="21"/>
          <w:bdr w:val="single" w:sz="2" w:space="0" w:color="D9D9E3" w:frame="1"/>
        </w:rPr>
        <w:t>gitops.sh</w:t>
      </w:r>
      <w:r w:rsidRPr="003F6037">
        <w:rPr>
          <w:rFonts w:cstheme="minorHAnsi"/>
          <w:color w:val="000000" w:themeColor="text1"/>
        </w:rPr>
        <w:t xml:space="preserve"> automation script to create the repository on Cloud Source Repositories hosted on GCP.</w:t>
      </w:r>
    </w:p>
    <w:p w14:paraId="73C7FFC2" w14:textId="77777777" w:rsidR="00C218A2" w:rsidRPr="00C218A2" w:rsidRDefault="00C218A2" w:rsidP="00922250">
      <w:pPr>
        <w:pStyle w:val="ListParagraph"/>
        <w:numPr>
          <w:ilvl w:val="0"/>
          <w:numId w:val="1"/>
        </w:numPr>
        <w:rPr>
          <w:rFonts w:cstheme="minorHAnsi"/>
          <w:b/>
          <w:bCs/>
          <w:color w:val="000000" w:themeColor="text1"/>
          <w:lang w:val="en-US"/>
        </w:rPr>
      </w:pPr>
      <w:r w:rsidRPr="00C218A2">
        <w:rPr>
          <w:rFonts w:cstheme="minorHAnsi"/>
          <w:color w:val="000000" w:themeColor="text1"/>
        </w:rPr>
        <w:t xml:space="preserve">We are uploading two files, </w:t>
      </w:r>
      <w:proofErr w:type="spellStart"/>
      <w:proofErr w:type="gramStart"/>
      <w:r w:rsidRPr="00C218A2">
        <w:rPr>
          <w:rStyle w:val="HTMLCode"/>
          <w:rFonts w:asciiTheme="minorHAnsi" w:eastAsiaTheme="minorHAnsi" w:hAnsiTheme="minorHAnsi" w:cstheme="minorHAnsi"/>
          <w:b/>
          <w:bCs/>
          <w:color w:val="000000" w:themeColor="text1"/>
          <w:sz w:val="22"/>
          <w:szCs w:val="22"/>
          <w:bdr w:val="single" w:sz="2" w:space="0" w:color="D9D9E3" w:frame="1"/>
        </w:rPr>
        <w:t>cloudbuild.yaml</w:t>
      </w:r>
      <w:proofErr w:type="spellEnd"/>
      <w:proofErr w:type="gramEnd"/>
      <w:r w:rsidRPr="00C218A2">
        <w:rPr>
          <w:rFonts w:cstheme="minorHAnsi"/>
          <w:color w:val="000000" w:themeColor="text1"/>
        </w:rPr>
        <w:t xml:space="preserve"> and </w:t>
      </w:r>
      <w:proofErr w:type="spellStart"/>
      <w:r w:rsidRPr="00C218A2">
        <w:rPr>
          <w:rStyle w:val="HTMLCode"/>
          <w:rFonts w:asciiTheme="minorHAnsi" w:eastAsiaTheme="minorHAnsi" w:hAnsiTheme="minorHAnsi" w:cstheme="minorHAnsi"/>
          <w:b/>
          <w:bCs/>
          <w:color w:val="000000" w:themeColor="text1"/>
          <w:sz w:val="22"/>
          <w:szCs w:val="22"/>
          <w:bdr w:val="single" w:sz="2" w:space="0" w:color="D9D9E3" w:frame="1"/>
        </w:rPr>
        <w:t>kubernetes.yaml</w:t>
      </w:r>
      <w:proofErr w:type="spellEnd"/>
      <w:r w:rsidRPr="00C218A2">
        <w:rPr>
          <w:rFonts w:cstheme="minorHAnsi"/>
          <w:color w:val="000000" w:themeColor="text1"/>
        </w:rPr>
        <w:t xml:space="preserve">, using the </w:t>
      </w:r>
      <w:r w:rsidRPr="00C218A2">
        <w:rPr>
          <w:rStyle w:val="HTMLCode"/>
          <w:rFonts w:asciiTheme="minorHAnsi" w:eastAsiaTheme="minorHAnsi" w:hAnsiTheme="minorHAnsi" w:cstheme="minorHAnsi"/>
          <w:b/>
          <w:bCs/>
          <w:color w:val="000000" w:themeColor="text1"/>
          <w:sz w:val="22"/>
          <w:szCs w:val="22"/>
          <w:bdr w:val="single" w:sz="2" w:space="0" w:color="D9D9E3" w:frame="1"/>
        </w:rPr>
        <w:t>gitops.sh</w:t>
      </w:r>
      <w:r w:rsidRPr="00C218A2">
        <w:rPr>
          <w:rFonts w:cstheme="minorHAnsi"/>
          <w:color w:val="000000" w:themeColor="text1"/>
        </w:rPr>
        <w:t xml:space="preserve"> automation script.</w:t>
      </w:r>
    </w:p>
    <w:p w14:paraId="62E6852F" w14:textId="77777777" w:rsidR="00C218A2" w:rsidRPr="00C218A2" w:rsidRDefault="00C218A2" w:rsidP="001D0072">
      <w:pPr>
        <w:pStyle w:val="ListParagraph"/>
        <w:numPr>
          <w:ilvl w:val="0"/>
          <w:numId w:val="1"/>
        </w:numPr>
        <w:rPr>
          <w:rFonts w:cstheme="minorHAnsi"/>
          <w:color w:val="000000" w:themeColor="text1"/>
          <w:sz w:val="24"/>
          <w:szCs w:val="24"/>
          <w:lang w:val="en-US"/>
        </w:rPr>
      </w:pPr>
      <w:r w:rsidRPr="00C218A2">
        <w:rPr>
          <w:rFonts w:cstheme="minorHAnsi"/>
          <w:color w:val="000000" w:themeColor="text1"/>
        </w:rPr>
        <w:t>These two files are used for continuous deployment.</w:t>
      </w:r>
    </w:p>
    <w:p w14:paraId="380E893F" w14:textId="3B91C95B" w:rsidR="001D0072" w:rsidRPr="00CC7CEE" w:rsidRDefault="001D0072" w:rsidP="001D0072">
      <w:pPr>
        <w:pStyle w:val="ListParagraph"/>
        <w:numPr>
          <w:ilvl w:val="0"/>
          <w:numId w:val="1"/>
        </w:numPr>
        <w:rPr>
          <w:sz w:val="24"/>
          <w:szCs w:val="24"/>
          <w:lang w:val="en-US"/>
        </w:rPr>
      </w:pPr>
      <w:r w:rsidRPr="001D0072">
        <w:rPr>
          <w:sz w:val="24"/>
          <w:szCs w:val="24"/>
          <w:lang w:val="en-US"/>
        </w:rPr>
        <w:t xml:space="preserve">execute </w:t>
      </w:r>
      <w:r w:rsidRPr="001D0072">
        <w:rPr>
          <w:b/>
          <w:bCs/>
          <w:sz w:val="24"/>
          <w:szCs w:val="24"/>
          <w:lang w:val="en-US"/>
        </w:rPr>
        <w:sym w:font="Wingdings" w:char="F0E0"/>
      </w:r>
      <w:r w:rsidRPr="001D0072">
        <w:rPr>
          <w:b/>
          <w:bCs/>
          <w:sz w:val="24"/>
          <w:szCs w:val="24"/>
          <w:lang w:val="en-US"/>
        </w:rPr>
        <w:t xml:space="preserve">    # </w:t>
      </w:r>
      <w:proofErr w:type="spellStart"/>
      <w:r w:rsidRPr="001D0072">
        <w:rPr>
          <w:b/>
          <w:bCs/>
          <w:sz w:val="24"/>
          <w:szCs w:val="24"/>
          <w:lang w:val="en-US"/>
        </w:rPr>
        <w:t>sh</w:t>
      </w:r>
      <w:proofErr w:type="spellEnd"/>
      <w:r w:rsidRPr="001D0072">
        <w:rPr>
          <w:b/>
          <w:bCs/>
          <w:sz w:val="24"/>
          <w:szCs w:val="24"/>
          <w:lang w:val="en-US"/>
        </w:rPr>
        <w:t xml:space="preserve"> gitops.sh ${</w:t>
      </w:r>
      <w:proofErr w:type="spellStart"/>
      <w:r w:rsidRPr="001D0072">
        <w:rPr>
          <w:b/>
          <w:bCs/>
          <w:sz w:val="24"/>
          <w:szCs w:val="24"/>
          <w:lang w:val="en-US"/>
        </w:rPr>
        <w:t>repo_</w:t>
      </w:r>
      <w:proofErr w:type="gramStart"/>
      <w:r w:rsidRPr="001D0072">
        <w:rPr>
          <w:b/>
          <w:bCs/>
          <w:sz w:val="24"/>
          <w:szCs w:val="24"/>
          <w:lang w:val="en-US"/>
        </w:rPr>
        <w:t>name</w:t>
      </w:r>
      <w:proofErr w:type="spellEnd"/>
      <w:r w:rsidRPr="001D0072">
        <w:rPr>
          <w:b/>
          <w:bCs/>
          <w:sz w:val="24"/>
          <w:szCs w:val="24"/>
          <w:lang w:val="en-US"/>
        </w:rPr>
        <w:t>}Env</w:t>
      </w:r>
      <w:proofErr w:type="gramEnd"/>
    </w:p>
    <w:p w14:paraId="16100CAC" w14:textId="77777777" w:rsidR="00CC7CEE" w:rsidRPr="001D0072" w:rsidRDefault="00CC7CEE" w:rsidP="00CC7CEE">
      <w:pPr>
        <w:pStyle w:val="ListParagraph"/>
        <w:rPr>
          <w:sz w:val="24"/>
          <w:szCs w:val="24"/>
          <w:lang w:val="en-US"/>
        </w:rPr>
      </w:pPr>
    </w:p>
    <w:p w14:paraId="5120874D" w14:textId="6048F951" w:rsidR="00CC7CEE" w:rsidRPr="008164EB" w:rsidRDefault="00B2582C" w:rsidP="00CC7CEE">
      <w:pPr>
        <w:pStyle w:val="ListParagraph"/>
        <w:numPr>
          <w:ilvl w:val="0"/>
          <w:numId w:val="1"/>
        </w:numPr>
        <w:rPr>
          <w:rStyle w:val="ui-provider"/>
          <w:color w:val="000000" w:themeColor="text1"/>
          <w:sz w:val="24"/>
          <w:szCs w:val="24"/>
          <w:lang w:val="en-US"/>
        </w:rPr>
      </w:pPr>
      <w:proofErr w:type="spellStart"/>
      <w:r w:rsidRPr="008164EB">
        <w:rPr>
          <w:rStyle w:val="ui-provider"/>
          <w:color w:val="000000" w:themeColor="text1"/>
        </w:rPr>
        <w:t>ConfigMaps</w:t>
      </w:r>
      <w:proofErr w:type="spellEnd"/>
      <w:r w:rsidRPr="008164EB">
        <w:rPr>
          <w:rStyle w:val="ui-provider"/>
          <w:color w:val="000000" w:themeColor="text1"/>
        </w:rPr>
        <w:t xml:space="preserve"> store key-value pairs or configuration files that applications need for their configuration.</w:t>
      </w:r>
    </w:p>
    <w:p w14:paraId="0542D245" w14:textId="42CC6012" w:rsidR="00087294" w:rsidRPr="00087294" w:rsidRDefault="00087294" w:rsidP="00087294">
      <w:pPr>
        <w:ind w:left="720"/>
        <w:rPr>
          <w:sz w:val="24"/>
          <w:szCs w:val="24"/>
          <w:lang w:val="en-US"/>
        </w:rPr>
      </w:pPr>
      <w:r w:rsidRPr="00087294">
        <w:rPr>
          <w:b/>
          <w:bCs/>
          <w:sz w:val="24"/>
          <w:szCs w:val="24"/>
          <w:lang w:val="en-US"/>
        </w:rPr>
        <w:t>e.g.</w:t>
      </w:r>
      <w:r>
        <w:rPr>
          <w:sz w:val="24"/>
          <w:szCs w:val="24"/>
          <w:lang w:val="en-US"/>
        </w:rPr>
        <w:t xml:space="preserve"> </w:t>
      </w:r>
      <w:r>
        <w:rPr>
          <w:rStyle w:val="ui-provider"/>
        </w:rPr>
        <w:t>Configuration settings, such as database connection strings, API keys, or environment-specific parameters, can be externalized from the application code.</w:t>
      </w:r>
    </w:p>
    <w:p w14:paraId="6572648A" w14:textId="7087DC1E" w:rsidR="008164EB" w:rsidRPr="008164EB" w:rsidRDefault="008164EB" w:rsidP="001D0072">
      <w:pPr>
        <w:pStyle w:val="ListParagraph"/>
        <w:rPr>
          <w:rFonts w:cstheme="minorHAnsi"/>
          <w:color w:val="000000" w:themeColor="text1"/>
        </w:rPr>
      </w:pPr>
      <w:r w:rsidRPr="008164EB">
        <w:rPr>
          <w:rFonts w:cstheme="minorHAnsi"/>
          <w:color w:val="000000" w:themeColor="text1"/>
        </w:rPr>
        <w:t xml:space="preserve">For creating the </w:t>
      </w:r>
      <w:proofErr w:type="spellStart"/>
      <w:r w:rsidRPr="008164EB">
        <w:rPr>
          <w:rFonts w:cstheme="minorHAnsi"/>
          <w:color w:val="000000" w:themeColor="text1"/>
        </w:rPr>
        <w:t>ConfigMap</w:t>
      </w:r>
      <w:proofErr w:type="spellEnd"/>
      <w:r w:rsidRPr="008164EB">
        <w:rPr>
          <w:rFonts w:cstheme="minorHAnsi"/>
          <w:color w:val="000000" w:themeColor="text1"/>
        </w:rPr>
        <w:t>, use the following command.</w:t>
      </w:r>
    </w:p>
    <w:p w14:paraId="53523428" w14:textId="0B6CBBEF" w:rsidR="001D0072" w:rsidRDefault="001D0072" w:rsidP="001D0072">
      <w:pPr>
        <w:pStyle w:val="ListParagraph"/>
        <w:rPr>
          <w:b/>
          <w:bCs/>
          <w:sz w:val="24"/>
          <w:szCs w:val="24"/>
          <w:lang w:val="en-US"/>
        </w:rPr>
      </w:pPr>
      <w:r w:rsidRPr="001D0072">
        <w:rPr>
          <w:b/>
          <w:bCs/>
          <w:sz w:val="24"/>
          <w:szCs w:val="24"/>
          <w:lang w:val="en-US"/>
        </w:rPr>
        <w:t xml:space="preserve"># </w:t>
      </w:r>
      <w:proofErr w:type="spellStart"/>
      <w:r w:rsidRPr="001D0072">
        <w:rPr>
          <w:b/>
          <w:bCs/>
          <w:sz w:val="24"/>
          <w:szCs w:val="24"/>
          <w:lang w:val="en-US"/>
        </w:rPr>
        <w:t>kubectl</w:t>
      </w:r>
      <w:proofErr w:type="spellEnd"/>
      <w:r w:rsidRPr="001D0072">
        <w:rPr>
          <w:b/>
          <w:bCs/>
          <w:sz w:val="24"/>
          <w:szCs w:val="24"/>
          <w:lang w:val="en-US"/>
        </w:rPr>
        <w:t xml:space="preserve"> create </w:t>
      </w:r>
      <w:proofErr w:type="spellStart"/>
      <w:r w:rsidRPr="001D0072">
        <w:rPr>
          <w:b/>
          <w:bCs/>
          <w:sz w:val="24"/>
          <w:szCs w:val="24"/>
          <w:lang w:val="en-US"/>
        </w:rPr>
        <w:t>configmap</w:t>
      </w:r>
      <w:proofErr w:type="spellEnd"/>
      <w:r w:rsidRPr="001D0072">
        <w:rPr>
          <w:b/>
          <w:bCs/>
          <w:sz w:val="24"/>
          <w:szCs w:val="24"/>
          <w:lang w:val="en-US"/>
        </w:rPr>
        <w:t xml:space="preserve"> rpapayerpathbot2-config --from-literal Port="5432" --from-literal Host="10.143.128.8"</w:t>
      </w:r>
    </w:p>
    <w:p w14:paraId="6ADA3995" w14:textId="77777777" w:rsidR="00AD0255" w:rsidRDefault="00AD0255" w:rsidP="00AD0255">
      <w:pPr>
        <w:pStyle w:val="ListParagraph"/>
        <w:rPr>
          <w:sz w:val="24"/>
          <w:szCs w:val="24"/>
          <w:lang w:val="en-US"/>
        </w:rPr>
      </w:pPr>
    </w:p>
    <w:p w14:paraId="14F61ADD" w14:textId="58691632" w:rsidR="001D0072" w:rsidRPr="008164EB" w:rsidRDefault="008164EB" w:rsidP="00AD0255">
      <w:pPr>
        <w:pStyle w:val="ListParagraph"/>
        <w:rPr>
          <w:rFonts w:cstheme="minorHAnsi"/>
          <w:color w:val="000000" w:themeColor="text1"/>
          <w:lang w:val="en-US"/>
        </w:rPr>
      </w:pPr>
      <w:r w:rsidRPr="008164EB">
        <w:rPr>
          <w:rFonts w:cstheme="minorHAnsi"/>
          <w:color w:val="000000" w:themeColor="text1"/>
        </w:rPr>
        <w:t>For creating the secret, use the following command</w:t>
      </w:r>
      <w:r w:rsidR="00AD0255" w:rsidRPr="008164EB">
        <w:rPr>
          <w:rFonts w:cstheme="minorHAnsi"/>
          <w:color w:val="000000" w:themeColor="text1"/>
          <w:lang w:val="en-US"/>
        </w:rPr>
        <w:t>.</w:t>
      </w:r>
    </w:p>
    <w:p w14:paraId="45075616" w14:textId="0850019D" w:rsidR="001D0072" w:rsidRDefault="001D0072" w:rsidP="001D0072">
      <w:pPr>
        <w:pStyle w:val="ListParagraph"/>
        <w:rPr>
          <w:b/>
          <w:bCs/>
          <w:sz w:val="24"/>
          <w:szCs w:val="24"/>
          <w:lang w:val="en-US"/>
        </w:rPr>
      </w:pPr>
      <w:r>
        <w:rPr>
          <w:b/>
          <w:bCs/>
          <w:sz w:val="24"/>
          <w:szCs w:val="24"/>
          <w:lang w:val="en-US"/>
        </w:rPr>
        <w:t xml:space="preserve"># </w:t>
      </w:r>
      <w:proofErr w:type="spellStart"/>
      <w:r w:rsidRPr="001D0072">
        <w:rPr>
          <w:b/>
          <w:bCs/>
          <w:sz w:val="24"/>
          <w:szCs w:val="24"/>
          <w:lang w:val="en-US"/>
        </w:rPr>
        <w:t>kubectl</w:t>
      </w:r>
      <w:proofErr w:type="spellEnd"/>
      <w:r w:rsidRPr="001D0072">
        <w:rPr>
          <w:b/>
          <w:bCs/>
          <w:sz w:val="24"/>
          <w:szCs w:val="24"/>
          <w:lang w:val="en-US"/>
        </w:rPr>
        <w:t xml:space="preserve"> create secret generic rpapayerpathbot2-secret --from-literal Username=</w:t>
      </w:r>
      <w:proofErr w:type="spellStart"/>
      <w:r w:rsidRPr="001D0072">
        <w:rPr>
          <w:b/>
          <w:bCs/>
          <w:sz w:val="24"/>
          <w:szCs w:val="24"/>
          <w:lang w:val="en-US"/>
        </w:rPr>
        <w:t>postgres</w:t>
      </w:r>
      <w:proofErr w:type="spellEnd"/>
      <w:r w:rsidRPr="001D0072">
        <w:rPr>
          <w:b/>
          <w:bCs/>
          <w:sz w:val="24"/>
          <w:szCs w:val="24"/>
          <w:lang w:val="en-US"/>
        </w:rPr>
        <w:t xml:space="preserve"> --from-file=Password=rpapayerpathbot2.txt</w:t>
      </w:r>
    </w:p>
    <w:p w14:paraId="54519307" w14:textId="1E0511B5" w:rsidR="00AD0255" w:rsidRDefault="00ED4DE1" w:rsidP="00ED4DE1">
      <w:pPr>
        <w:pStyle w:val="ListParagraph"/>
        <w:numPr>
          <w:ilvl w:val="0"/>
          <w:numId w:val="1"/>
        </w:numPr>
        <w:rPr>
          <w:b/>
          <w:bCs/>
          <w:sz w:val="24"/>
          <w:szCs w:val="24"/>
          <w:lang w:val="en-US"/>
        </w:rPr>
      </w:pPr>
      <w:r>
        <w:rPr>
          <w:b/>
          <w:bCs/>
          <w:sz w:val="24"/>
          <w:szCs w:val="24"/>
          <w:lang w:val="en-US"/>
        </w:rPr>
        <w:t>Ingress</w:t>
      </w:r>
    </w:p>
    <w:p w14:paraId="629FCF7F" w14:textId="2E3E6D80" w:rsidR="00ED4DE1" w:rsidRDefault="00ED4DE1" w:rsidP="00ED4DE1">
      <w:pPr>
        <w:pStyle w:val="ListParagraph"/>
        <w:rPr>
          <w:rStyle w:val="ui-provider"/>
        </w:rPr>
      </w:pPr>
      <w:r>
        <w:rPr>
          <w:rStyle w:val="ui-provider"/>
        </w:rPr>
        <w:t>The primary purpose of Ingress in GCP is to provide a way to route external HTTP and HTTPS traffic to different services running in a Kubernetes cluster based on specified rules. Ingress acts as an API gateway, allowing you to define how external traffic should be directed to various services.</w:t>
      </w:r>
    </w:p>
    <w:p w14:paraId="383B5768" w14:textId="77777777" w:rsidR="00EC4361" w:rsidRPr="00EC4361" w:rsidRDefault="00EC4361" w:rsidP="00EC4361">
      <w:pPr>
        <w:pStyle w:val="NormalWeb"/>
        <w:numPr>
          <w:ilvl w:val="0"/>
          <w:numId w:val="2"/>
        </w:numPr>
        <w:spacing w:before="0" w:beforeAutospacing="0" w:after="240" w:afterAutospacing="0"/>
        <w:rPr>
          <w:rFonts w:asciiTheme="minorHAnsi" w:hAnsiTheme="minorHAnsi" w:cstheme="minorHAnsi"/>
          <w:sz w:val="22"/>
          <w:szCs w:val="22"/>
        </w:rPr>
      </w:pPr>
      <w:r w:rsidRPr="00EC4361">
        <w:rPr>
          <w:rFonts w:asciiTheme="minorHAnsi" w:hAnsiTheme="minorHAnsi" w:cstheme="minorHAnsi"/>
          <w:sz w:val="22"/>
          <w:szCs w:val="22"/>
        </w:rPr>
        <w:t>In Kubernetes, the number of services you can host on an Ingress is practically unlimited and depends on your specific requirements, the capacity of your cluster, and the resources allocated to your Ingress controller.</w:t>
      </w:r>
    </w:p>
    <w:p w14:paraId="57950885" w14:textId="77777777" w:rsidR="00EC4361" w:rsidRPr="00EC4361" w:rsidRDefault="00EC4361" w:rsidP="00EC4361">
      <w:pPr>
        <w:pStyle w:val="NormalWeb"/>
        <w:numPr>
          <w:ilvl w:val="0"/>
          <w:numId w:val="2"/>
        </w:numPr>
        <w:spacing w:before="240" w:beforeAutospacing="0" w:after="240" w:afterAutospacing="0"/>
        <w:rPr>
          <w:rFonts w:asciiTheme="minorHAnsi" w:hAnsiTheme="minorHAnsi" w:cstheme="minorHAnsi"/>
          <w:sz w:val="22"/>
          <w:szCs w:val="22"/>
        </w:rPr>
      </w:pPr>
      <w:r w:rsidRPr="00EC4361">
        <w:rPr>
          <w:rFonts w:asciiTheme="minorHAnsi" w:hAnsiTheme="minorHAnsi" w:cstheme="minorHAnsi"/>
          <w:sz w:val="22"/>
          <w:szCs w:val="22"/>
        </w:rPr>
        <w:lastRenderedPageBreak/>
        <w:t>An Ingress resource defines how external HTTP/S traffic should be directed to services within your Kubernetes cluster based on rules. Each rule can have multiple paths, and each path can route traffic to a different Kubernetes service.</w:t>
      </w:r>
    </w:p>
    <w:p w14:paraId="6C70A373" w14:textId="77777777" w:rsidR="00EC4361" w:rsidRDefault="00EC4361" w:rsidP="00ED4DE1">
      <w:pPr>
        <w:pStyle w:val="ListParagraph"/>
        <w:rPr>
          <w:rStyle w:val="ui-provider"/>
        </w:rPr>
      </w:pPr>
    </w:p>
    <w:p w14:paraId="0C9A759D" w14:textId="0CC2019F" w:rsidR="000D0521" w:rsidRDefault="00EC4361" w:rsidP="00ED4DE1">
      <w:pPr>
        <w:pStyle w:val="ListParagraph"/>
        <w:rPr>
          <w:b/>
          <w:bCs/>
          <w:sz w:val="24"/>
          <w:szCs w:val="24"/>
          <w:lang w:val="en-US"/>
        </w:rPr>
      </w:pPr>
      <w:r>
        <w:rPr>
          <w:noProof/>
        </w:rPr>
        <w:drawing>
          <wp:inline distT="0" distB="0" distL="0" distR="0" wp14:anchorId="09C4EDD5" wp14:editId="4EBD7A15">
            <wp:extent cx="5200153" cy="2334480"/>
            <wp:effectExtent l="0" t="0" r="635" b="8890"/>
            <wp:docPr id="101042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2323" name="Picture 1" descr="A screenshot of a computer&#10;&#10;Description automatically generated"/>
                    <pic:cNvPicPr/>
                  </pic:nvPicPr>
                  <pic:blipFill>
                    <a:blip r:embed="rId16"/>
                    <a:stretch>
                      <a:fillRect/>
                    </a:stretch>
                  </pic:blipFill>
                  <pic:spPr>
                    <a:xfrm>
                      <a:off x="0" y="0"/>
                      <a:ext cx="5208843" cy="2338381"/>
                    </a:xfrm>
                    <a:prstGeom prst="rect">
                      <a:avLst/>
                    </a:prstGeom>
                  </pic:spPr>
                </pic:pic>
              </a:graphicData>
            </a:graphic>
          </wp:inline>
        </w:drawing>
      </w:r>
    </w:p>
    <w:p w14:paraId="3FE5886E" w14:textId="77777777" w:rsidR="008164EB" w:rsidRPr="008164EB" w:rsidRDefault="008164EB" w:rsidP="004B26F8">
      <w:pPr>
        <w:pStyle w:val="ListParagraph"/>
        <w:numPr>
          <w:ilvl w:val="0"/>
          <w:numId w:val="2"/>
        </w:numPr>
        <w:rPr>
          <w:rFonts w:cstheme="minorHAnsi"/>
          <w:color w:val="000000" w:themeColor="text1"/>
          <w:lang w:val="en-US"/>
        </w:rPr>
      </w:pPr>
      <w:r w:rsidRPr="008164EB">
        <w:rPr>
          <w:rFonts w:cstheme="minorHAnsi"/>
          <w:color w:val="000000" w:themeColor="text1"/>
        </w:rPr>
        <w:t>We promoted the ingress IP to static and provided a name for that static IP.</w:t>
      </w:r>
    </w:p>
    <w:p w14:paraId="0E22737A" w14:textId="77777777" w:rsidR="008164EB" w:rsidRDefault="008164EB" w:rsidP="00A469D6">
      <w:pPr>
        <w:pStyle w:val="ListParagraph"/>
        <w:rPr>
          <w:rFonts w:cstheme="minorHAnsi"/>
          <w:color w:val="000000" w:themeColor="text1"/>
        </w:rPr>
      </w:pPr>
      <w:r w:rsidRPr="008164EB">
        <w:rPr>
          <w:rFonts w:cstheme="minorHAnsi"/>
          <w:color w:val="000000" w:themeColor="text1"/>
        </w:rPr>
        <w:t>We are implementing permanent redirection from HTTP to HTTPS by adding the following annotation in the Ingress YAML file.</w:t>
      </w:r>
    </w:p>
    <w:p w14:paraId="633D4DCF" w14:textId="77777777" w:rsidR="008164EB" w:rsidRDefault="008164EB" w:rsidP="00A469D6">
      <w:pPr>
        <w:pStyle w:val="ListParagraph"/>
        <w:rPr>
          <w:rFonts w:cstheme="minorHAnsi"/>
          <w:color w:val="000000" w:themeColor="text1"/>
        </w:rPr>
      </w:pPr>
    </w:p>
    <w:p w14:paraId="01F05DFE" w14:textId="14B014CA" w:rsidR="008164EB" w:rsidRPr="00405B4E" w:rsidRDefault="00F671F5" w:rsidP="00405B4E">
      <w:pPr>
        <w:pStyle w:val="ListParagraph"/>
        <w:rPr>
          <w:rFonts w:cstheme="minorHAnsi"/>
          <w:color w:val="000000" w:themeColor="text1"/>
          <w:lang w:val="en-US"/>
        </w:rPr>
      </w:pPr>
      <w:r w:rsidRPr="008164EB">
        <w:rPr>
          <w:rFonts w:cstheme="minorHAnsi"/>
          <w:noProof/>
          <w:color w:val="000000" w:themeColor="text1"/>
        </w:rPr>
        <w:drawing>
          <wp:inline distT="0" distB="0" distL="0" distR="0" wp14:anchorId="5CC2912F" wp14:editId="0AF2F3A8">
            <wp:extent cx="5557961" cy="2373802"/>
            <wp:effectExtent l="0" t="0" r="5080" b="7620"/>
            <wp:docPr id="24361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1199" name=""/>
                    <pic:cNvPicPr/>
                  </pic:nvPicPr>
                  <pic:blipFill>
                    <a:blip r:embed="rId17"/>
                    <a:stretch>
                      <a:fillRect/>
                    </a:stretch>
                  </pic:blipFill>
                  <pic:spPr>
                    <a:xfrm>
                      <a:off x="0" y="0"/>
                      <a:ext cx="5563301" cy="2376083"/>
                    </a:xfrm>
                    <a:prstGeom prst="rect">
                      <a:avLst/>
                    </a:prstGeom>
                  </pic:spPr>
                </pic:pic>
              </a:graphicData>
            </a:graphic>
          </wp:inline>
        </w:drawing>
      </w:r>
    </w:p>
    <w:p w14:paraId="16B04A33" w14:textId="0383B6C3" w:rsidR="00405B4E" w:rsidRPr="00405B4E" w:rsidRDefault="00405B4E" w:rsidP="00405B4E">
      <w:pPr>
        <w:rPr>
          <w:rFonts w:cstheme="minorHAnsi"/>
          <w:color w:val="000000" w:themeColor="text1"/>
          <w:lang w:val="en-US"/>
        </w:rPr>
      </w:pPr>
      <w:r w:rsidRPr="00405B4E">
        <w:rPr>
          <w:rFonts w:cstheme="minorHAnsi"/>
          <w:color w:val="000000" w:themeColor="text1"/>
          <w:lang w:val="en-US"/>
        </w:rPr>
        <w:t>Example domain request form fallowing.</w:t>
      </w:r>
    </w:p>
    <w:tbl>
      <w:tblPr>
        <w:tblStyle w:val="TableGrid"/>
        <w:tblW w:w="9240" w:type="dxa"/>
        <w:tblLook w:val="04A0" w:firstRow="1" w:lastRow="0" w:firstColumn="1" w:lastColumn="0" w:noHBand="0" w:noVBand="1"/>
      </w:tblPr>
      <w:tblGrid>
        <w:gridCol w:w="4620"/>
        <w:gridCol w:w="4620"/>
      </w:tblGrid>
      <w:tr w:rsidR="00405B4E" w14:paraId="56AAFD4F" w14:textId="77777777" w:rsidTr="008E7614">
        <w:trPr>
          <w:trHeight w:val="447"/>
        </w:trPr>
        <w:tc>
          <w:tcPr>
            <w:tcW w:w="4620" w:type="dxa"/>
          </w:tcPr>
          <w:p w14:paraId="041B50DC" w14:textId="77777777" w:rsidR="00405B4E" w:rsidRDefault="00405B4E" w:rsidP="00405B4E">
            <w:pPr>
              <w:pStyle w:val="ListParagraph"/>
              <w:numPr>
                <w:ilvl w:val="0"/>
                <w:numId w:val="4"/>
              </w:numPr>
            </w:pPr>
            <w:r>
              <w:t>Root Domain</w:t>
            </w:r>
          </w:p>
        </w:tc>
        <w:tc>
          <w:tcPr>
            <w:tcW w:w="4620" w:type="dxa"/>
          </w:tcPr>
          <w:p w14:paraId="26F9C298" w14:textId="77777777" w:rsidR="00405B4E" w:rsidRDefault="00405B4E" w:rsidP="008E7614">
            <w:r>
              <w:t>Myqone.com</w:t>
            </w:r>
          </w:p>
        </w:tc>
      </w:tr>
      <w:tr w:rsidR="00405B4E" w14:paraId="43DA7174" w14:textId="77777777" w:rsidTr="008E7614">
        <w:trPr>
          <w:trHeight w:val="447"/>
        </w:trPr>
        <w:tc>
          <w:tcPr>
            <w:tcW w:w="4620" w:type="dxa"/>
          </w:tcPr>
          <w:p w14:paraId="78C4B376" w14:textId="77777777" w:rsidR="00405B4E" w:rsidRDefault="00405B4E" w:rsidP="00405B4E">
            <w:pPr>
              <w:pStyle w:val="ListParagraph"/>
              <w:numPr>
                <w:ilvl w:val="0"/>
                <w:numId w:val="4"/>
              </w:numPr>
            </w:pPr>
            <w:r>
              <w:t>P</w:t>
            </w:r>
            <w:r w:rsidRPr="00F007B8">
              <w:t xml:space="preserve">rovide Environment </w:t>
            </w:r>
          </w:p>
          <w:p w14:paraId="2D25A80F" w14:textId="77777777" w:rsidR="00405B4E" w:rsidRDefault="00405B4E" w:rsidP="008E7614">
            <w:pPr>
              <w:pStyle w:val="ListParagraph"/>
            </w:pPr>
            <w:r w:rsidRPr="00F007B8">
              <w:t>(Development, Stagging,</w:t>
            </w:r>
            <w:r>
              <w:t xml:space="preserve"> </w:t>
            </w:r>
            <w:r w:rsidRPr="00F007B8">
              <w:t>QA,</w:t>
            </w:r>
            <w:r>
              <w:t xml:space="preserve"> </w:t>
            </w:r>
            <w:r w:rsidRPr="00F007B8">
              <w:t>Production)</w:t>
            </w:r>
          </w:p>
        </w:tc>
        <w:tc>
          <w:tcPr>
            <w:tcW w:w="4620" w:type="dxa"/>
          </w:tcPr>
          <w:p w14:paraId="18AD1A66" w14:textId="77777777" w:rsidR="00405B4E" w:rsidRDefault="00405B4E" w:rsidP="008E7614">
            <w:r>
              <w:t>Development</w:t>
            </w:r>
          </w:p>
        </w:tc>
      </w:tr>
      <w:tr w:rsidR="00405B4E" w14:paraId="4A83DC2A" w14:textId="77777777" w:rsidTr="008E7614">
        <w:trPr>
          <w:trHeight w:val="230"/>
        </w:trPr>
        <w:tc>
          <w:tcPr>
            <w:tcW w:w="4620" w:type="dxa"/>
          </w:tcPr>
          <w:p w14:paraId="2E3F4409" w14:textId="77777777" w:rsidR="00405B4E" w:rsidRDefault="00405B4E" w:rsidP="00405B4E">
            <w:pPr>
              <w:pStyle w:val="ListParagraph"/>
              <w:numPr>
                <w:ilvl w:val="0"/>
                <w:numId w:val="4"/>
              </w:numPr>
            </w:pPr>
            <w:r>
              <w:t>Type (Backend /Frontend)</w:t>
            </w:r>
          </w:p>
        </w:tc>
        <w:tc>
          <w:tcPr>
            <w:tcW w:w="4620" w:type="dxa"/>
          </w:tcPr>
          <w:p w14:paraId="4C21DF64" w14:textId="77777777" w:rsidR="00405B4E" w:rsidRDefault="00405B4E" w:rsidP="008E7614">
            <w:r>
              <w:t>Frontend</w:t>
            </w:r>
          </w:p>
        </w:tc>
      </w:tr>
      <w:tr w:rsidR="00405B4E" w:rsidRPr="005E271F" w14:paraId="52C7998D" w14:textId="77777777" w:rsidTr="008E7614">
        <w:trPr>
          <w:trHeight w:val="230"/>
        </w:trPr>
        <w:tc>
          <w:tcPr>
            <w:tcW w:w="4620" w:type="dxa"/>
          </w:tcPr>
          <w:p w14:paraId="3FA2131F" w14:textId="77777777" w:rsidR="00405B4E" w:rsidRDefault="00405B4E" w:rsidP="00405B4E">
            <w:pPr>
              <w:pStyle w:val="ListParagraph"/>
              <w:numPr>
                <w:ilvl w:val="0"/>
                <w:numId w:val="4"/>
              </w:numPr>
            </w:pPr>
            <w:r>
              <w:t xml:space="preserve">Service name / Ingress Name </w:t>
            </w:r>
          </w:p>
        </w:tc>
        <w:tc>
          <w:tcPr>
            <w:tcW w:w="4620" w:type="dxa"/>
          </w:tcPr>
          <w:p w14:paraId="47C45A43" w14:textId="77777777" w:rsidR="00405B4E" w:rsidRPr="005E271F" w:rsidRDefault="00405B4E" w:rsidP="008E7614">
            <w:pPr>
              <w:shd w:val="clear" w:color="auto" w:fill="FFFFFF"/>
              <w:textAlignment w:val="baseline"/>
              <w:outlineLvl w:val="1"/>
              <w:rPr>
                <w:rFonts w:ascii="Times New Roman" w:eastAsia="Times New Roman" w:hAnsi="Times New Roman" w:cs="Times New Roman"/>
                <w:color w:val="000000"/>
                <w:sz w:val="24"/>
                <w:szCs w:val="24"/>
                <w:lang w:eastAsia="en-IN"/>
              </w:rPr>
            </w:pPr>
            <w:proofErr w:type="spellStart"/>
            <w:r w:rsidRPr="005E271F">
              <w:rPr>
                <w:rFonts w:ascii="inherit" w:eastAsia="Times New Roman" w:hAnsi="inherit" w:cs="Times New Roman"/>
                <w:color w:val="000000"/>
                <w:sz w:val="24"/>
                <w:szCs w:val="24"/>
                <w:bdr w:val="none" w:sz="0" w:space="0" w:color="auto" w:frame="1"/>
                <w:lang w:eastAsia="en-IN"/>
              </w:rPr>
              <w:t>ehiexport</w:t>
            </w:r>
            <w:proofErr w:type="spellEnd"/>
            <w:r w:rsidRPr="005E271F">
              <w:rPr>
                <w:rFonts w:ascii="inherit" w:eastAsia="Times New Roman" w:hAnsi="inherit" w:cs="Times New Roman"/>
                <w:color w:val="000000"/>
                <w:sz w:val="24"/>
                <w:szCs w:val="24"/>
                <w:bdr w:val="none" w:sz="0" w:space="0" w:color="auto" w:frame="1"/>
                <w:lang w:eastAsia="en-IN"/>
              </w:rPr>
              <w:t>-ingress</w:t>
            </w:r>
          </w:p>
        </w:tc>
      </w:tr>
      <w:tr w:rsidR="00405B4E" w14:paraId="65BB339F" w14:textId="77777777" w:rsidTr="008E7614">
        <w:trPr>
          <w:trHeight w:val="313"/>
        </w:trPr>
        <w:tc>
          <w:tcPr>
            <w:tcW w:w="4620" w:type="dxa"/>
          </w:tcPr>
          <w:p w14:paraId="4E5A8E90" w14:textId="77777777" w:rsidR="00405B4E" w:rsidRDefault="00405B4E" w:rsidP="00405B4E">
            <w:pPr>
              <w:pStyle w:val="ListParagraph"/>
              <w:numPr>
                <w:ilvl w:val="0"/>
                <w:numId w:val="4"/>
              </w:numPr>
            </w:pPr>
            <w:r>
              <w:t>Domain URL</w:t>
            </w:r>
          </w:p>
        </w:tc>
        <w:tc>
          <w:tcPr>
            <w:tcW w:w="4620" w:type="dxa"/>
          </w:tcPr>
          <w:p w14:paraId="031C0A13" w14:textId="77777777" w:rsidR="00405B4E" w:rsidRDefault="00405B4E" w:rsidP="008E7614">
            <w:r>
              <w:rPr>
                <w:rStyle w:val="ui-provider"/>
              </w:rPr>
              <w:t>ehi</w:t>
            </w:r>
            <w:r w:rsidRPr="00032F4F">
              <w:rPr>
                <w:rStyle w:val="ui-provider"/>
              </w:rPr>
              <w:t>-</w:t>
            </w:r>
            <w:r>
              <w:rPr>
                <w:rStyle w:val="ui-provider"/>
              </w:rPr>
              <w:t>dev</w:t>
            </w:r>
            <w:r w:rsidRPr="00032F4F">
              <w:rPr>
                <w:rStyle w:val="ui-provider"/>
              </w:rPr>
              <w:t>.myqone.com</w:t>
            </w:r>
          </w:p>
        </w:tc>
      </w:tr>
      <w:tr w:rsidR="00405B4E" w14:paraId="3F5451FC" w14:textId="77777777" w:rsidTr="008E7614">
        <w:trPr>
          <w:trHeight w:val="313"/>
        </w:trPr>
        <w:tc>
          <w:tcPr>
            <w:tcW w:w="4620" w:type="dxa"/>
          </w:tcPr>
          <w:p w14:paraId="59B847DC" w14:textId="77777777" w:rsidR="00405B4E" w:rsidRDefault="00405B4E" w:rsidP="00405B4E">
            <w:pPr>
              <w:pStyle w:val="ListParagraph"/>
              <w:numPr>
                <w:ilvl w:val="0"/>
                <w:numId w:val="4"/>
              </w:numPr>
            </w:pPr>
            <w:r>
              <w:t>IP address</w:t>
            </w:r>
          </w:p>
        </w:tc>
        <w:tc>
          <w:tcPr>
            <w:tcW w:w="4620" w:type="dxa"/>
          </w:tcPr>
          <w:p w14:paraId="0DA99F63" w14:textId="77777777" w:rsidR="00405B4E" w:rsidRDefault="00405B4E" w:rsidP="008E7614">
            <w:r>
              <w:rPr>
                <w:rFonts w:ascii="Roboto" w:hAnsi="Roboto"/>
                <w:sz w:val="20"/>
                <w:szCs w:val="20"/>
                <w:shd w:val="clear" w:color="auto" w:fill="FFFFFF"/>
              </w:rPr>
              <w:t>35.190.126.221</w:t>
            </w:r>
          </w:p>
        </w:tc>
      </w:tr>
      <w:tr w:rsidR="00405B4E" w14:paraId="2FBD30D0" w14:textId="77777777" w:rsidTr="008E7614">
        <w:trPr>
          <w:trHeight w:val="313"/>
        </w:trPr>
        <w:tc>
          <w:tcPr>
            <w:tcW w:w="4620" w:type="dxa"/>
          </w:tcPr>
          <w:p w14:paraId="20DA1328" w14:textId="77777777" w:rsidR="00405B4E" w:rsidRDefault="00405B4E" w:rsidP="00405B4E">
            <w:pPr>
              <w:pStyle w:val="ListParagraph"/>
              <w:numPr>
                <w:ilvl w:val="0"/>
                <w:numId w:val="4"/>
              </w:numPr>
            </w:pPr>
            <w:r>
              <w:t xml:space="preserve">Project </w:t>
            </w:r>
          </w:p>
        </w:tc>
        <w:tc>
          <w:tcPr>
            <w:tcW w:w="4620" w:type="dxa"/>
          </w:tcPr>
          <w:p w14:paraId="691D9A81" w14:textId="77777777" w:rsidR="00405B4E" w:rsidRDefault="00405B4E" w:rsidP="008E7614">
            <w:hyperlink r:id="rId18" w:history="1">
              <w:r w:rsidRPr="001838F6">
                <w:rPr>
                  <w:rStyle w:val="Hyperlink"/>
                </w:rPr>
                <w:t>https://github.com/TriarqHealthOTC/EHIExport</w:t>
              </w:r>
            </w:hyperlink>
          </w:p>
        </w:tc>
      </w:tr>
      <w:tr w:rsidR="00405B4E" w14:paraId="2FDEDAB6" w14:textId="77777777" w:rsidTr="008E7614">
        <w:trPr>
          <w:trHeight w:val="313"/>
        </w:trPr>
        <w:tc>
          <w:tcPr>
            <w:tcW w:w="4620" w:type="dxa"/>
          </w:tcPr>
          <w:p w14:paraId="08066F43" w14:textId="77777777" w:rsidR="00405B4E" w:rsidRDefault="00405B4E" w:rsidP="00405B4E">
            <w:pPr>
              <w:pStyle w:val="ListParagraph"/>
              <w:numPr>
                <w:ilvl w:val="0"/>
                <w:numId w:val="4"/>
              </w:numPr>
            </w:pPr>
            <w:r>
              <w:t>Project owner</w:t>
            </w:r>
          </w:p>
        </w:tc>
        <w:tc>
          <w:tcPr>
            <w:tcW w:w="4620" w:type="dxa"/>
          </w:tcPr>
          <w:p w14:paraId="79E70CB1" w14:textId="77777777" w:rsidR="00405B4E" w:rsidRDefault="00405B4E" w:rsidP="008E7614">
            <w:proofErr w:type="spellStart"/>
            <w:r>
              <w:t>Ojeswini</w:t>
            </w:r>
            <w:proofErr w:type="spellEnd"/>
            <w:r>
              <w:t xml:space="preserve"> </w:t>
            </w:r>
            <w:proofErr w:type="spellStart"/>
            <w:r>
              <w:t>Jawale</w:t>
            </w:r>
            <w:proofErr w:type="spellEnd"/>
            <w:r>
              <w:t xml:space="preserve"> / Nilesh Yeole</w:t>
            </w:r>
          </w:p>
        </w:tc>
      </w:tr>
    </w:tbl>
    <w:p w14:paraId="62D49496" w14:textId="0A37B891" w:rsidR="008164EB" w:rsidRDefault="008164EB" w:rsidP="00A469D6">
      <w:pPr>
        <w:pStyle w:val="ListParagraph"/>
        <w:rPr>
          <w:rFonts w:cstheme="minorHAnsi"/>
          <w:color w:val="000000" w:themeColor="text1"/>
          <w:lang w:val="en-US"/>
        </w:rPr>
      </w:pPr>
    </w:p>
    <w:p w14:paraId="2EC3A1D3" w14:textId="77777777" w:rsidR="008164EB" w:rsidRDefault="008164EB" w:rsidP="00A469D6">
      <w:pPr>
        <w:pStyle w:val="ListParagraph"/>
        <w:rPr>
          <w:rFonts w:cstheme="minorHAnsi"/>
          <w:color w:val="000000" w:themeColor="text1"/>
          <w:lang w:val="en-US"/>
        </w:rPr>
      </w:pPr>
    </w:p>
    <w:p w14:paraId="559116D8" w14:textId="77777777" w:rsidR="008164EB" w:rsidRDefault="008164EB" w:rsidP="00A469D6">
      <w:pPr>
        <w:pStyle w:val="ListParagraph"/>
        <w:rPr>
          <w:rFonts w:cstheme="minorHAnsi"/>
          <w:color w:val="000000" w:themeColor="text1"/>
          <w:lang w:val="en-US"/>
        </w:rPr>
      </w:pPr>
    </w:p>
    <w:p w14:paraId="6A3A211F" w14:textId="77777777" w:rsidR="008164EB" w:rsidRDefault="008164EB" w:rsidP="00A469D6">
      <w:pPr>
        <w:pStyle w:val="ListParagraph"/>
        <w:rPr>
          <w:rFonts w:cstheme="minorHAnsi"/>
          <w:color w:val="000000" w:themeColor="text1"/>
          <w:lang w:val="en-US"/>
        </w:rPr>
      </w:pPr>
    </w:p>
    <w:p w14:paraId="00513D8B" w14:textId="77777777" w:rsidR="008164EB" w:rsidRDefault="008164EB" w:rsidP="00A469D6">
      <w:pPr>
        <w:pStyle w:val="ListParagraph"/>
        <w:rPr>
          <w:rFonts w:cstheme="minorHAnsi"/>
          <w:color w:val="000000" w:themeColor="text1"/>
          <w:lang w:val="en-US"/>
        </w:rPr>
      </w:pPr>
    </w:p>
    <w:p w14:paraId="2E5B8533" w14:textId="77777777" w:rsidR="008164EB" w:rsidRDefault="008164EB" w:rsidP="00A469D6">
      <w:pPr>
        <w:pStyle w:val="ListParagraph"/>
        <w:rPr>
          <w:rFonts w:cstheme="minorHAnsi"/>
          <w:color w:val="000000" w:themeColor="text1"/>
          <w:lang w:val="en-US"/>
        </w:rPr>
      </w:pPr>
    </w:p>
    <w:p w14:paraId="2C1F73E9" w14:textId="77777777" w:rsidR="008164EB" w:rsidRDefault="008164EB" w:rsidP="00A469D6">
      <w:pPr>
        <w:pStyle w:val="ListParagraph"/>
        <w:rPr>
          <w:rFonts w:cstheme="minorHAnsi"/>
          <w:color w:val="000000" w:themeColor="text1"/>
          <w:lang w:val="en-US"/>
        </w:rPr>
      </w:pPr>
    </w:p>
    <w:p w14:paraId="3B2CF11A" w14:textId="77777777" w:rsidR="008164EB" w:rsidRDefault="008164EB" w:rsidP="00A469D6">
      <w:pPr>
        <w:pStyle w:val="ListParagraph"/>
        <w:rPr>
          <w:rFonts w:cstheme="minorHAnsi"/>
          <w:color w:val="000000" w:themeColor="text1"/>
          <w:lang w:val="en-US"/>
        </w:rPr>
      </w:pPr>
    </w:p>
    <w:p w14:paraId="5C87432D" w14:textId="77777777" w:rsidR="008164EB" w:rsidRPr="008164EB" w:rsidRDefault="008164EB" w:rsidP="00A469D6">
      <w:pPr>
        <w:pStyle w:val="ListParagraph"/>
        <w:rPr>
          <w:rFonts w:cstheme="minorHAnsi"/>
          <w:color w:val="000000" w:themeColor="text1"/>
          <w:lang w:val="en-US"/>
        </w:rPr>
      </w:pPr>
    </w:p>
    <w:p w14:paraId="666762B5" w14:textId="2FEDAF85" w:rsidR="00417D62" w:rsidRPr="008164EB" w:rsidRDefault="008164EB" w:rsidP="00A469D6">
      <w:pPr>
        <w:pStyle w:val="ListParagraph"/>
        <w:rPr>
          <w:rFonts w:cstheme="minorHAnsi"/>
          <w:color w:val="000000" w:themeColor="text1"/>
          <w:lang w:val="en-US"/>
        </w:rPr>
      </w:pPr>
      <w:r w:rsidRPr="008164EB">
        <w:rPr>
          <w:rFonts w:cstheme="minorHAnsi"/>
          <w:color w:val="000000" w:themeColor="text1"/>
        </w:rPr>
        <w:t>We are deploying the frontend configuration using the following YAML file for permanent redirection</w:t>
      </w:r>
      <w:r>
        <w:rPr>
          <w:rFonts w:cstheme="minorHAnsi"/>
          <w:color w:val="000000" w:themeColor="text1"/>
        </w:rPr>
        <w:t>.</w:t>
      </w:r>
    </w:p>
    <w:p w14:paraId="02E7758B" w14:textId="77777777" w:rsidR="00DE42A2" w:rsidRPr="00DE42A2" w:rsidRDefault="00DE42A2" w:rsidP="00DE42A2">
      <w:pPr>
        <w:pStyle w:val="NormalWeb"/>
        <w:rPr>
          <w:rFonts w:asciiTheme="minorHAnsi" w:hAnsiTheme="minorHAnsi" w:cstheme="minorHAnsi"/>
          <w:b/>
          <w:bCs/>
        </w:rPr>
      </w:pPr>
      <w:proofErr w:type="spellStart"/>
      <w:r w:rsidRPr="00DE42A2">
        <w:rPr>
          <w:rFonts w:asciiTheme="minorHAnsi" w:hAnsiTheme="minorHAnsi" w:cstheme="minorHAnsi"/>
          <w:b/>
          <w:bCs/>
        </w:rPr>
        <w:t>apiVersion</w:t>
      </w:r>
      <w:proofErr w:type="spellEnd"/>
      <w:r w:rsidRPr="00DE42A2">
        <w:rPr>
          <w:rFonts w:asciiTheme="minorHAnsi" w:hAnsiTheme="minorHAnsi" w:cstheme="minorHAnsi"/>
          <w:b/>
          <w:bCs/>
        </w:rPr>
        <w:t>: networking.gke.io/v1beta1</w:t>
      </w:r>
    </w:p>
    <w:p w14:paraId="0494F592" w14:textId="77777777" w:rsidR="00DE42A2" w:rsidRPr="00DE42A2" w:rsidRDefault="00DE42A2" w:rsidP="00DE42A2">
      <w:pPr>
        <w:pStyle w:val="NormalWeb"/>
        <w:rPr>
          <w:rFonts w:asciiTheme="minorHAnsi" w:hAnsiTheme="minorHAnsi" w:cstheme="minorHAnsi"/>
          <w:b/>
          <w:bCs/>
        </w:rPr>
      </w:pPr>
      <w:r w:rsidRPr="00DE42A2">
        <w:rPr>
          <w:rFonts w:asciiTheme="minorHAnsi" w:hAnsiTheme="minorHAnsi" w:cstheme="minorHAnsi"/>
          <w:b/>
          <w:bCs/>
        </w:rPr>
        <w:t xml:space="preserve">kind: </w:t>
      </w:r>
      <w:proofErr w:type="spellStart"/>
      <w:r w:rsidRPr="00DE42A2">
        <w:rPr>
          <w:rFonts w:asciiTheme="minorHAnsi" w:hAnsiTheme="minorHAnsi" w:cstheme="minorHAnsi"/>
          <w:b/>
          <w:bCs/>
        </w:rPr>
        <w:t>FrontendConfig</w:t>
      </w:r>
      <w:proofErr w:type="spellEnd"/>
    </w:p>
    <w:p w14:paraId="619D8BA0" w14:textId="77777777" w:rsidR="00DE42A2" w:rsidRPr="00DE42A2" w:rsidRDefault="00DE42A2" w:rsidP="00DE42A2">
      <w:pPr>
        <w:pStyle w:val="NormalWeb"/>
        <w:rPr>
          <w:rFonts w:asciiTheme="minorHAnsi" w:hAnsiTheme="minorHAnsi" w:cstheme="minorHAnsi"/>
          <w:b/>
          <w:bCs/>
        </w:rPr>
      </w:pPr>
      <w:r w:rsidRPr="00DE42A2">
        <w:rPr>
          <w:rFonts w:asciiTheme="minorHAnsi" w:hAnsiTheme="minorHAnsi" w:cstheme="minorHAnsi"/>
          <w:b/>
          <w:bCs/>
        </w:rPr>
        <w:t>metadata:</w:t>
      </w:r>
    </w:p>
    <w:p w14:paraId="740262B0" w14:textId="36007FA1" w:rsidR="00DE42A2" w:rsidRPr="00DE42A2" w:rsidRDefault="00A164E1" w:rsidP="00DE42A2">
      <w:pPr>
        <w:pStyle w:val="NormalWeb"/>
        <w:rPr>
          <w:rFonts w:asciiTheme="minorHAnsi" w:hAnsiTheme="minorHAnsi" w:cstheme="minorHAnsi"/>
          <w:b/>
          <w:bCs/>
        </w:rPr>
      </w:pPr>
      <w:r>
        <w:rPr>
          <w:rFonts w:asciiTheme="minorHAnsi" w:hAnsiTheme="minorHAnsi" w:cstheme="minorHAnsi"/>
          <w:b/>
          <w:bCs/>
        </w:rPr>
        <w:t xml:space="preserve">  </w:t>
      </w:r>
      <w:r w:rsidR="00DE42A2" w:rsidRPr="00DE42A2">
        <w:rPr>
          <w:rFonts w:asciiTheme="minorHAnsi" w:hAnsiTheme="minorHAnsi" w:cstheme="minorHAnsi"/>
          <w:b/>
          <w:bCs/>
        </w:rPr>
        <w:t>name: frontend-config</w:t>
      </w:r>
    </w:p>
    <w:p w14:paraId="1A90E83C" w14:textId="77777777" w:rsidR="00DE42A2" w:rsidRPr="00DE42A2" w:rsidRDefault="00DE42A2" w:rsidP="00DE42A2">
      <w:pPr>
        <w:pStyle w:val="NormalWeb"/>
        <w:rPr>
          <w:rFonts w:asciiTheme="minorHAnsi" w:hAnsiTheme="minorHAnsi" w:cstheme="minorHAnsi"/>
          <w:b/>
          <w:bCs/>
        </w:rPr>
      </w:pPr>
      <w:r w:rsidRPr="00DE42A2">
        <w:rPr>
          <w:rFonts w:asciiTheme="minorHAnsi" w:hAnsiTheme="minorHAnsi" w:cstheme="minorHAnsi"/>
          <w:b/>
          <w:bCs/>
        </w:rPr>
        <w:t>spec:</w:t>
      </w:r>
    </w:p>
    <w:p w14:paraId="442A07A9" w14:textId="792438AF" w:rsidR="00DE42A2" w:rsidRPr="00DE42A2" w:rsidRDefault="00A164E1" w:rsidP="00DE42A2">
      <w:pPr>
        <w:pStyle w:val="NormalWeb"/>
        <w:rPr>
          <w:rFonts w:asciiTheme="minorHAnsi" w:hAnsiTheme="minorHAnsi" w:cstheme="minorHAnsi"/>
          <w:b/>
          <w:bCs/>
        </w:rPr>
      </w:pPr>
      <w:r>
        <w:rPr>
          <w:rFonts w:asciiTheme="minorHAnsi" w:hAnsiTheme="minorHAnsi" w:cstheme="minorHAnsi"/>
          <w:b/>
          <w:bCs/>
        </w:rPr>
        <w:t xml:space="preserve">  </w:t>
      </w:r>
      <w:proofErr w:type="spellStart"/>
      <w:r w:rsidR="00DE42A2" w:rsidRPr="00DE42A2">
        <w:rPr>
          <w:rFonts w:asciiTheme="minorHAnsi" w:hAnsiTheme="minorHAnsi" w:cstheme="minorHAnsi"/>
          <w:b/>
          <w:bCs/>
        </w:rPr>
        <w:t>redirectToHttps</w:t>
      </w:r>
      <w:proofErr w:type="spellEnd"/>
      <w:r w:rsidR="00DE42A2" w:rsidRPr="00DE42A2">
        <w:rPr>
          <w:rFonts w:asciiTheme="minorHAnsi" w:hAnsiTheme="minorHAnsi" w:cstheme="minorHAnsi"/>
          <w:b/>
          <w:bCs/>
        </w:rPr>
        <w:t>:</w:t>
      </w:r>
    </w:p>
    <w:p w14:paraId="1B74AB46" w14:textId="4EDFED08" w:rsidR="00DE42A2" w:rsidRPr="00DE42A2" w:rsidRDefault="00A164E1" w:rsidP="00DE42A2">
      <w:pPr>
        <w:pStyle w:val="NormalWeb"/>
        <w:rPr>
          <w:rFonts w:asciiTheme="minorHAnsi" w:hAnsiTheme="minorHAnsi" w:cstheme="minorHAnsi"/>
          <w:b/>
          <w:bCs/>
        </w:rPr>
      </w:pPr>
      <w:r>
        <w:rPr>
          <w:rFonts w:asciiTheme="minorHAnsi" w:hAnsiTheme="minorHAnsi" w:cstheme="minorHAnsi"/>
          <w:b/>
          <w:bCs/>
        </w:rPr>
        <w:t xml:space="preserve">    </w:t>
      </w:r>
      <w:r w:rsidR="00DE42A2" w:rsidRPr="00DE42A2">
        <w:rPr>
          <w:rFonts w:asciiTheme="minorHAnsi" w:hAnsiTheme="minorHAnsi" w:cstheme="minorHAnsi"/>
          <w:b/>
          <w:bCs/>
        </w:rPr>
        <w:t xml:space="preserve">enabled: </w:t>
      </w:r>
      <w:proofErr w:type="gramStart"/>
      <w:r w:rsidR="00DE42A2" w:rsidRPr="00DE42A2">
        <w:rPr>
          <w:rFonts w:asciiTheme="minorHAnsi" w:hAnsiTheme="minorHAnsi" w:cstheme="minorHAnsi"/>
          <w:b/>
          <w:bCs/>
        </w:rPr>
        <w:t>true</w:t>
      </w:r>
      <w:proofErr w:type="gramEnd"/>
    </w:p>
    <w:p w14:paraId="65DB5DD7" w14:textId="497DED6B" w:rsidR="00DE42A2" w:rsidRDefault="00A164E1" w:rsidP="00DE42A2">
      <w:pPr>
        <w:pStyle w:val="NormalWeb"/>
        <w:rPr>
          <w:rFonts w:asciiTheme="minorHAnsi" w:hAnsiTheme="minorHAnsi" w:cstheme="minorHAnsi"/>
          <w:b/>
          <w:bCs/>
        </w:rPr>
      </w:pPr>
      <w:r>
        <w:rPr>
          <w:rFonts w:asciiTheme="minorHAnsi" w:hAnsiTheme="minorHAnsi" w:cstheme="minorHAnsi"/>
          <w:b/>
          <w:bCs/>
        </w:rPr>
        <w:t xml:space="preserve">    </w:t>
      </w:r>
      <w:proofErr w:type="spellStart"/>
      <w:r w:rsidR="00DE42A2" w:rsidRPr="00DE42A2">
        <w:rPr>
          <w:rFonts w:asciiTheme="minorHAnsi" w:hAnsiTheme="minorHAnsi" w:cstheme="minorHAnsi"/>
          <w:b/>
          <w:bCs/>
        </w:rPr>
        <w:t>responseCodeName</w:t>
      </w:r>
      <w:proofErr w:type="spellEnd"/>
      <w:r w:rsidR="00DE42A2" w:rsidRPr="00DE42A2">
        <w:rPr>
          <w:rFonts w:asciiTheme="minorHAnsi" w:hAnsiTheme="minorHAnsi" w:cstheme="minorHAnsi"/>
          <w:b/>
          <w:bCs/>
        </w:rPr>
        <w:t>: PERMANENT_REDIRECT</w:t>
      </w:r>
    </w:p>
    <w:p w14:paraId="1A7451F3" w14:textId="77777777" w:rsidR="00B605FA" w:rsidRPr="00B605FA" w:rsidRDefault="00B605FA" w:rsidP="0004526F">
      <w:pPr>
        <w:pStyle w:val="NormalWeb"/>
        <w:numPr>
          <w:ilvl w:val="0"/>
          <w:numId w:val="3"/>
        </w:numPr>
        <w:rPr>
          <w:rFonts w:asciiTheme="minorHAnsi" w:hAnsiTheme="minorHAnsi" w:cstheme="minorHAnsi"/>
          <w:color w:val="000000" w:themeColor="text1"/>
          <w:sz w:val="22"/>
          <w:szCs w:val="22"/>
        </w:rPr>
      </w:pPr>
      <w:r w:rsidRPr="00B605FA">
        <w:rPr>
          <w:rFonts w:asciiTheme="minorHAnsi" w:hAnsiTheme="minorHAnsi" w:cstheme="minorHAnsi"/>
          <w:color w:val="000000" w:themeColor="text1"/>
          <w:sz w:val="22"/>
          <w:szCs w:val="22"/>
        </w:rPr>
        <w:t>We are creating an external load balancer with the same static Ingress IP, and we are generating an SSL certificate and attaching it to the domain name.</w:t>
      </w:r>
    </w:p>
    <w:p w14:paraId="42687911" w14:textId="77777777" w:rsidR="00B605FA" w:rsidRDefault="00B605FA" w:rsidP="00B605FA">
      <w:pPr>
        <w:pStyle w:val="NormalWeb"/>
        <w:numPr>
          <w:ilvl w:val="0"/>
          <w:numId w:val="3"/>
        </w:numPr>
        <w:rPr>
          <w:rFonts w:asciiTheme="minorHAnsi" w:hAnsiTheme="minorHAnsi" w:cstheme="minorHAnsi"/>
        </w:rPr>
      </w:pPr>
      <w:r w:rsidRPr="00B605FA">
        <w:rPr>
          <w:rFonts w:asciiTheme="minorHAnsi" w:hAnsiTheme="minorHAnsi" w:cstheme="minorHAnsi"/>
          <w:color w:val="374151"/>
        </w:rPr>
        <w:t>We are mapping the domain name to the static IP and registering the domain name with GoDaddy.</w:t>
      </w:r>
    </w:p>
    <w:p w14:paraId="34A2F193" w14:textId="6DC890D0" w:rsidR="00B605FA" w:rsidRPr="00B605FA" w:rsidRDefault="00B605FA" w:rsidP="00B605FA">
      <w:pPr>
        <w:pStyle w:val="NormalWeb"/>
        <w:numPr>
          <w:ilvl w:val="0"/>
          <w:numId w:val="3"/>
        </w:numPr>
        <w:rPr>
          <w:rFonts w:asciiTheme="minorHAnsi" w:hAnsiTheme="minorHAnsi" w:cstheme="minorHAnsi"/>
        </w:rPr>
      </w:pPr>
      <w:r w:rsidRPr="00B605FA">
        <w:rPr>
          <w:rFonts w:asciiTheme="minorHAnsi" w:hAnsiTheme="minorHAnsi" w:cstheme="minorHAnsi"/>
          <w:color w:val="000000" w:themeColor="text1"/>
          <w:sz w:val="22"/>
          <w:szCs w:val="22"/>
        </w:rPr>
        <w:t>Users can access the system using only this domain URL.</w:t>
      </w:r>
    </w:p>
    <w:p w14:paraId="6E3A4385" w14:textId="287F3F0F" w:rsidR="0004526F" w:rsidRPr="008E442F" w:rsidRDefault="00015EC2" w:rsidP="0004526F">
      <w:pPr>
        <w:pStyle w:val="NormalWeb"/>
        <w:ind w:left="720"/>
        <w:rPr>
          <w:rFonts w:asciiTheme="minorHAnsi" w:hAnsiTheme="minorHAnsi" w:cstheme="minorHAnsi"/>
        </w:rPr>
      </w:pPr>
      <w:r>
        <w:rPr>
          <w:noProof/>
        </w:rPr>
        <w:drawing>
          <wp:inline distT="0" distB="0" distL="0" distR="0" wp14:anchorId="16DAB6DB" wp14:editId="1905BDCA">
            <wp:extent cx="4389120" cy="2441588"/>
            <wp:effectExtent l="0" t="0" r="0" b="0"/>
            <wp:docPr id="190532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27798" name=""/>
                    <pic:cNvPicPr/>
                  </pic:nvPicPr>
                  <pic:blipFill>
                    <a:blip r:embed="rId19"/>
                    <a:stretch>
                      <a:fillRect/>
                    </a:stretch>
                  </pic:blipFill>
                  <pic:spPr>
                    <a:xfrm>
                      <a:off x="0" y="0"/>
                      <a:ext cx="4413734" cy="2455280"/>
                    </a:xfrm>
                    <a:prstGeom prst="rect">
                      <a:avLst/>
                    </a:prstGeom>
                  </pic:spPr>
                </pic:pic>
              </a:graphicData>
            </a:graphic>
          </wp:inline>
        </w:drawing>
      </w:r>
    </w:p>
    <w:p w14:paraId="09C4DA54" w14:textId="77777777" w:rsidR="00DE42A2" w:rsidRDefault="00DE42A2" w:rsidP="00A469D6">
      <w:pPr>
        <w:pStyle w:val="ListParagraph"/>
        <w:rPr>
          <w:lang w:val="en-US"/>
        </w:rPr>
      </w:pPr>
    </w:p>
    <w:p w14:paraId="56E372B7" w14:textId="679C3FA9" w:rsidR="006C2C79" w:rsidRDefault="006C2C79" w:rsidP="00A469D6">
      <w:pPr>
        <w:pStyle w:val="ListParagraph"/>
        <w:rPr>
          <w:lang w:val="en-US"/>
        </w:rPr>
      </w:pPr>
      <w:r>
        <w:rPr>
          <w:noProof/>
        </w:rPr>
        <w:lastRenderedPageBreak/>
        <w:drawing>
          <wp:inline distT="0" distB="0" distL="0" distR="0" wp14:anchorId="70431567" wp14:editId="07A70DF5">
            <wp:extent cx="4433132" cy="3069204"/>
            <wp:effectExtent l="0" t="0" r="5715" b="0"/>
            <wp:docPr id="124229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98549" name=""/>
                    <pic:cNvPicPr/>
                  </pic:nvPicPr>
                  <pic:blipFill>
                    <a:blip r:embed="rId20"/>
                    <a:stretch>
                      <a:fillRect/>
                    </a:stretch>
                  </pic:blipFill>
                  <pic:spPr>
                    <a:xfrm>
                      <a:off x="0" y="0"/>
                      <a:ext cx="4452318" cy="3082487"/>
                    </a:xfrm>
                    <a:prstGeom prst="rect">
                      <a:avLst/>
                    </a:prstGeom>
                  </pic:spPr>
                </pic:pic>
              </a:graphicData>
            </a:graphic>
          </wp:inline>
        </w:drawing>
      </w:r>
    </w:p>
    <w:p w14:paraId="72C1A876" w14:textId="00350521" w:rsidR="00FE4373" w:rsidRPr="0058026A" w:rsidRDefault="00FE4373" w:rsidP="00A469D6">
      <w:pPr>
        <w:pStyle w:val="ListParagraph"/>
        <w:rPr>
          <w:lang w:val="en-US"/>
        </w:rPr>
      </w:pPr>
      <w:r>
        <w:rPr>
          <w:noProof/>
        </w:rPr>
        <w:drawing>
          <wp:inline distT="0" distB="0" distL="0" distR="0" wp14:anchorId="0D1273B2" wp14:editId="272D379B">
            <wp:extent cx="4459154" cy="2520563"/>
            <wp:effectExtent l="0" t="0" r="0" b="0"/>
            <wp:docPr id="195092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0330" name=""/>
                    <pic:cNvPicPr/>
                  </pic:nvPicPr>
                  <pic:blipFill>
                    <a:blip r:embed="rId21"/>
                    <a:stretch>
                      <a:fillRect/>
                    </a:stretch>
                  </pic:blipFill>
                  <pic:spPr>
                    <a:xfrm>
                      <a:off x="0" y="0"/>
                      <a:ext cx="4472125" cy="2527895"/>
                    </a:xfrm>
                    <a:prstGeom prst="rect">
                      <a:avLst/>
                    </a:prstGeom>
                  </pic:spPr>
                </pic:pic>
              </a:graphicData>
            </a:graphic>
          </wp:inline>
        </w:drawing>
      </w:r>
    </w:p>
    <w:sectPr w:rsidR="00FE4373" w:rsidRPr="005802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573C"/>
    <w:multiLevelType w:val="hybridMultilevel"/>
    <w:tmpl w:val="87486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36902C9"/>
    <w:multiLevelType w:val="hybridMultilevel"/>
    <w:tmpl w:val="3514A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80C3E53"/>
    <w:multiLevelType w:val="hybridMultilevel"/>
    <w:tmpl w:val="83E8C9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7A5F6F"/>
    <w:multiLevelType w:val="hybridMultilevel"/>
    <w:tmpl w:val="8C7AC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4893384">
    <w:abstractNumId w:val="2"/>
  </w:num>
  <w:num w:numId="2" w16cid:durableId="341317690">
    <w:abstractNumId w:val="0"/>
  </w:num>
  <w:num w:numId="3" w16cid:durableId="1307474947">
    <w:abstractNumId w:val="1"/>
  </w:num>
  <w:num w:numId="4" w16cid:durableId="1478692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AB"/>
    <w:rsid w:val="00015EC2"/>
    <w:rsid w:val="0004526F"/>
    <w:rsid w:val="00087294"/>
    <w:rsid w:val="000B4A85"/>
    <w:rsid w:val="000D0521"/>
    <w:rsid w:val="00160EF2"/>
    <w:rsid w:val="00162EA8"/>
    <w:rsid w:val="00183566"/>
    <w:rsid w:val="001D0072"/>
    <w:rsid w:val="001F0EBB"/>
    <w:rsid w:val="0020217E"/>
    <w:rsid w:val="002A65C8"/>
    <w:rsid w:val="002E2FD3"/>
    <w:rsid w:val="00362F47"/>
    <w:rsid w:val="00373262"/>
    <w:rsid w:val="003E4D40"/>
    <w:rsid w:val="003E72D2"/>
    <w:rsid w:val="003F6037"/>
    <w:rsid w:val="00405B4E"/>
    <w:rsid w:val="004100A9"/>
    <w:rsid w:val="00417D62"/>
    <w:rsid w:val="004614D8"/>
    <w:rsid w:val="004B26F8"/>
    <w:rsid w:val="00522296"/>
    <w:rsid w:val="00565245"/>
    <w:rsid w:val="0058026A"/>
    <w:rsid w:val="0059368F"/>
    <w:rsid w:val="00601B55"/>
    <w:rsid w:val="006276AF"/>
    <w:rsid w:val="0065391C"/>
    <w:rsid w:val="00693330"/>
    <w:rsid w:val="006C2C79"/>
    <w:rsid w:val="00707EE8"/>
    <w:rsid w:val="00723623"/>
    <w:rsid w:val="007611BF"/>
    <w:rsid w:val="007A1948"/>
    <w:rsid w:val="007D0436"/>
    <w:rsid w:val="007E61D4"/>
    <w:rsid w:val="008164EB"/>
    <w:rsid w:val="0083321B"/>
    <w:rsid w:val="008B3F2D"/>
    <w:rsid w:val="008E442F"/>
    <w:rsid w:val="00922250"/>
    <w:rsid w:val="00937490"/>
    <w:rsid w:val="009540EA"/>
    <w:rsid w:val="009D7CAF"/>
    <w:rsid w:val="00A164E1"/>
    <w:rsid w:val="00A4561F"/>
    <w:rsid w:val="00A469D6"/>
    <w:rsid w:val="00A52C19"/>
    <w:rsid w:val="00A91BEE"/>
    <w:rsid w:val="00AD0255"/>
    <w:rsid w:val="00AE4251"/>
    <w:rsid w:val="00B2582C"/>
    <w:rsid w:val="00B26B7B"/>
    <w:rsid w:val="00B605FA"/>
    <w:rsid w:val="00B676CD"/>
    <w:rsid w:val="00BD2E9E"/>
    <w:rsid w:val="00C17952"/>
    <w:rsid w:val="00C218A2"/>
    <w:rsid w:val="00C833A8"/>
    <w:rsid w:val="00CC7CEE"/>
    <w:rsid w:val="00CD7CF9"/>
    <w:rsid w:val="00D04CCE"/>
    <w:rsid w:val="00D52ADB"/>
    <w:rsid w:val="00DA702B"/>
    <w:rsid w:val="00DC0AAB"/>
    <w:rsid w:val="00DE42A2"/>
    <w:rsid w:val="00E71AD6"/>
    <w:rsid w:val="00EB55BD"/>
    <w:rsid w:val="00EC4361"/>
    <w:rsid w:val="00ED4DE1"/>
    <w:rsid w:val="00F030B4"/>
    <w:rsid w:val="00F671F5"/>
    <w:rsid w:val="00F9386E"/>
    <w:rsid w:val="00FD3025"/>
    <w:rsid w:val="00FE43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9FB26"/>
  <w15:chartTrackingRefBased/>
  <w15:docId w15:val="{A7E35499-7D15-4A4E-AD50-580F8458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AAB"/>
    <w:pPr>
      <w:ind w:left="720"/>
      <w:contextualSpacing/>
    </w:pPr>
  </w:style>
  <w:style w:type="character" w:customStyle="1" w:styleId="ui-provider">
    <w:name w:val="ui-provider"/>
    <w:basedOn w:val="DefaultParagraphFont"/>
    <w:rsid w:val="00B2582C"/>
  </w:style>
  <w:style w:type="paragraph" w:styleId="NormalWeb">
    <w:name w:val="Normal (Web)"/>
    <w:basedOn w:val="Normal"/>
    <w:uiPriority w:val="99"/>
    <w:semiHidden/>
    <w:unhideWhenUsed/>
    <w:rsid w:val="00EC43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F6037"/>
    <w:rPr>
      <w:rFonts w:ascii="Courier New" w:eastAsia="Times New Roman" w:hAnsi="Courier New" w:cs="Courier New"/>
      <w:sz w:val="20"/>
      <w:szCs w:val="20"/>
    </w:rPr>
  </w:style>
  <w:style w:type="table" w:styleId="TableGrid">
    <w:name w:val="Table Grid"/>
    <w:basedOn w:val="TableNormal"/>
    <w:uiPriority w:val="39"/>
    <w:rsid w:val="00405B4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5B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44022">
      <w:bodyDiv w:val="1"/>
      <w:marLeft w:val="0"/>
      <w:marRight w:val="0"/>
      <w:marTop w:val="0"/>
      <w:marBottom w:val="0"/>
      <w:divBdr>
        <w:top w:val="none" w:sz="0" w:space="0" w:color="auto"/>
        <w:left w:val="none" w:sz="0" w:space="0" w:color="auto"/>
        <w:bottom w:val="none" w:sz="0" w:space="0" w:color="auto"/>
        <w:right w:val="none" w:sz="0" w:space="0" w:color="auto"/>
      </w:divBdr>
    </w:div>
    <w:div w:id="809395902">
      <w:bodyDiv w:val="1"/>
      <w:marLeft w:val="0"/>
      <w:marRight w:val="0"/>
      <w:marTop w:val="0"/>
      <w:marBottom w:val="0"/>
      <w:divBdr>
        <w:top w:val="none" w:sz="0" w:space="0" w:color="auto"/>
        <w:left w:val="none" w:sz="0" w:space="0" w:color="auto"/>
        <w:bottom w:val="none" w:sz="0" w:space="0" w:color="auto"/>
        <w:right w:val="none" w:sz="0" w:space="0" w:color="auto"/>
      </w:divBdr>
    </w:div>
    <w:div w:id="9896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TriarqHealthOTC/EHIExpor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Arghode</dc:creator>
  <cp:keywords/>
  <dc:description/>
  <cp:lastModifiedBy>Prasanth Kumar Naidu</cp:lastModifiedBy>
  <cp:revision>66</cp:revision>
  <dcterms:created xsi:type="dcterms:W3CDTF">2024-01-10T11:18:00Z</dcterms:created>
  <dcterms:modified xsi:type="dcterms:W3CDTF">2024-01-11T06:04:00Z</dcterms:modified>
</cp:coreProperties>
</file>