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4EE06" w14:textId="77777777" w:rsidR="00493226" w:rsidRPr="00493226" w:rsidRDefault="00493226" w:rsidP="00493226">
      <w:pPr>
        <w:pStyle w:val="NormalWeb"/>
        <w:shd w:val="clear" w:color="auto" w:fill="FFFFFF"/>
        <w:spacing w:before="0" w:beforeAutospacing="0" w:after="240" w:afterAutospacing="0"/>
        <w:rPr>
          <w:color w:val="24292E"/>
        </w:rPr>
      </w:pPr>
      <w:r w:rsidRPr="00493226">
        <w:rPr>
          <w:color w:val="24292E"/>
        </w:rPr>
        <w:t>I was recently hired on by New York Citi Bike Program, the largest bike sharing program in the United States, as the new lead analyst to assist in generating regular reports for city officials. Since 2013, the Citi Bike Program has implemented a robust infrastructure for collecting data of the program's utilization infrastructure. Because city officials are looking to publicize and improve the city program, the following "CITY BIKE ANALYTICS CASE REPORT" was created to share Citi Bike's program utilization via monthly collected data from January 2020 to June 2020.</w:t>
      </w:r>
    </w:p>
    <w:p w14:paraId="505C4F0B" w14:textId="03E062BC" w:rsidR="00493226" w:rsidRPr="00493226" w:rsidRDefault="00493226" w:rsidP="00493226">
      <w:pPr>
        <w:pStyle w:val="Heading5"/>
        <w:shd w:val="clear" w:color="auto" w:fill="FFFFFF"/>
        <w:spacing w:before="360" w:after="240"/>
        <w:rPr>
          <w:rFonts w:ascii="Times New Roman" w:hAnsi="Times New Roman" w:cs="Times New Roman"/>
          <w:color w:val="24292E"/>
          <w:sz w:val="21"/>
          <w:szCs w:val="21"/>
        </w:rPr>
      </w:pPr>
      <w:r w:rsidRPr="00493226">
        <w:rPr>
          <w:rFonts w:ascii="Times New Roman" w:hAnsi="Times New Roman" w:cs="Times New Roman"/>
          <w:color w:val="24292E"/>
          <w:sz w:val="21"/>
          <w:szCs w:val="21"/>
        </w:rPr>
        <w:t xml:space="preserve">Note: This Report was written/edited with Tableau Public, Python, Pandas, </w:t>
      </w:r>
      <w:r>
        <w:rPr>
          <w:rFonts w:ascii="Times New Roman" w:hAnsi="Times New Roman" w:cs="Times New Roman"/>
          <w:color w:val="24292E"/>
          <w:sz w:val="21"/>
          <w:szCs w:val="21"/>
        </w:rPr>
        <w:t xml:space="preserve">Microsoft Word, </w:t>
      </w:r>
      <w:r w:rsidRPr="00493226">
        <w:rPr>
          <w:rFonts w:ascii="Times New Roman" w:hAnsi="Times New Roman" w:cs="Times New Roman"/>
          <w:color w:val="24292E"/>
          <w:sz w:val="21"/>
          <w:szCs w:val="21"/>
        </w:rPr>
        <w:t>and Microsoft Excel.</w:t>
      </w:r>
    </w:p>
    <w:p w14:paraId="0051445F" w14:textId="77777777" w:rsidR="00493226" w:rsidRPr="00493226" w:rsidRDefault="00493226" w:rsidP="00493226">
      <w:pPr>
        <w:pStyle w:val="NormalWeb"/>
        <w:shd w:val="clear" w:color="auto" w:fill="FFFFFF"/>
        <w:spacing w:before="0" w:beforeAutospacing="0" w:after="240" w:afterAutospacing="0"/>
        <w:rPr>
          <w:color w:val="24292E"/>
        </w:rPr>
      </w:pPr>
      <w:hyperlink r:id="rId5" w:history="1">
        <w:r w:rsidRPr="00493226">
          <w:rPr>
            <w:rStyle w:val="Hyperlink"/>
          </w:rPr>
          <w:t>https://public.tableau.com/views/Tableau_challenge_citibike_TopStartingStationsMonth2020/Story1?:language=en&amp;:display_count=y&amp;:origin=viz_share_link</w:t>
        </w:r>
      </w:hyperlink>
    </w:p>
    <w:p w14:paraId="48B8AF27" w14:textId="77777777" w:rsidR="00493226" w:rsidRPr="00493226" w:rsidRDefault="00493226" w:rsidP="00493226">
      <w:pPr>
        <w:shd w:val="clear" w:color="auto" w:fill="FFFFFF"/>
        <w:spacing w:before="360" w:after="240"/>
        <w:outlineLvl w:val="2"/>
        <w:rPr>
          <w:rFonts w:ascii="Times New Roman" w:eastAsia="Times New Roman" w:hAnsi="Times New Roman" w:cs="Times New Roman"/>
          <w:b/>
          <w:bCs/>
          <w:color w:val="24292E"/>
        </w:rPr>
      </w:pPr>
      <w:r w:rsidRPr="00493226">
        <w:rPr>
          <w:rFonts w:ascii="Times New Roman" w:eastAsia="Times New Roman" w:hAnsi="Times New Roman" w:cs="Times New Roman"/>
          <w:b/>
          <w:bCs/>
          <w:color w:val="24292E"/>
        </w:rPr>
        <w:t>Task 1: Unexpected Phenomena</w:t>
      </w:r>
    </w:p>
    <w:p w14:paraId="378798BA" w14:textId="77777777" w:rsid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t xml:space="preserve">Top 10 Starting Stations: </w:t>
      </w:r>
    </w:p>
    <w:p w14:paraId="52E512F2" w14:textId="17DFD629"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Grove St PATH</w:t>
      </w:r>
    </w:p>
    <w:p w14:paraId="6926A0C4" w14:textId="2FDD8528"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Newport Pkwy</w:t>
      </w:r>
    </w:p>
    <w:p w14:paraId="3331B6F1" w14:textId="729ABA0F"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Liberty Light Rail</w:t>
      </w:r>
    </w:p>
    <w:p w14:paraId="6F9F32E1" w14:textId="0EDDCFBE"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Hamilton Park</w:t>
      </w:r>
    </w:p>
    <w:p w14:paraId="0BEA5E4A" w14:textId="7BE82E4B"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 xml:space="preserve">Sip Ave </w:t>
      </w:r>
    </w:p>
    <w:p w14:paraId="5FB2608B" w14:textId="30EFD5C2"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Harborside</w:t>
      </w:r>
    </w:p>
    <w:p w14:paraId="6D5BC547" w14:textId="06EE1EBD"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Columbus Dr at Exchange Pl</w:t>
      </w:r>
    </w:p>
    <w:p w14:paraId="7EB1D043" w14:textId="0C391B6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Marin Light Rail</w:t>
      </w:r>
    </w:p>
    <w:p w14:paraId="4FCC455C" w14:textId="5C14FFCF"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 xml:space="preserve">Newport PATH </w:t>
      </w:r>
    </w:p>
    <w:p w14:paraId="70243F50" w14:textId="6A8DC6EA" w:rsidR="00493226" w:rsidRPr="00493226" w:rsidRDefault="00493226" w:rsidP="00493226">
      <w:pPr>
        <w:numPr>
          <w:ilvl w:val="1"/>
          <w:numId w:val="1"/>
        </w:numPr>
        <w:shd w:val="clear" w:color="auto" w:fill="FFFFFF"/>
        <w:spacing w:after="240"/>
        <w:rPr>
          <w:rFonts w:ascii="Times New Roman" w:hAnsi="Times New Roman" w:cs="Times New Roman"/>
          <w:color w:val="24292E"/>
        </w:rPr>
      </w:pPr>
      <w:r w:rsidRPr="00493226">
        <w:rPr>
          <w:rFonts w:ascii="Times New Roman" w:hAnsi="Times New Roman" w:cs="Times New Roman"/>
          <w:color w:val="24292E"/>
        </w:rPr>
        <w:t>City Hall</w:t>
      </w:r>
    </w:p>
    <w:p w14:paraId="24D454E6" w14:textId="77777777" w:rsidR="00493226" w:rsidRDefault="00493226" w:rsidP="00493226">
      <w:pPr>
        <w:numPr>
          <w:ilvl w:val="0"/>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 xml:space="preserve">Top 10 Ending Stations: </w:t>
      </w:r>
    </w:p>
    <w:p w14:paraId="136182FD"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Grove St PATH</w:t>
      </w:r>
    </w:p>
    <w:p w14:paraId="59595C09"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Liberty Light Rail</w:t>
      </w:r>
    </w:p>
    <w:p w14:paraId="61B8F7FE"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Newport Pkwy</w:t>
      </w:r>
    </w:p>
    <w:p w14:paraId="109E4C40"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Hamilton Park</w:t>
      </w:r>
    </w:p>
    <w:p w14:paraId="7BEA183A"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Harborside</w:t>
      </w:r>
    </w:p>
    <w:p w14:paraId="6D1FD8B1"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Columbus Dr at Exchange Pl</w:t>
      </w:r>
    </w:p>
    <w:p w14:paraId="280725B5"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Sip Ave</w:t>
      </w:r>
    </w:p>
    <w:p w14:paraId="78F72F46"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Marin Light Rail</w:t>
      </w:r>
    </w:p>
    <w:p w14:paraId="46D3FB50"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Newport PATH</w:t>
      </w:r>
    </w:p>
    <w:p w14:paraId="399DC79D" w14:textId="4D5D0F6B" w:rsidR="00493226" w:rsidRP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City Hall</w:t>
      </w:r>
    </w:p>
    <w:p w14:paraId="74FFAD12" w14:textId="77777777" w:rsidR="00493226" w:rsidRP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t>Higher Male User % than Female.</w:t>
      </w:r>
    </w:p>
    <w:p w14:paraId="0F9F7FFB" w14:textId="77777777" w:rsidR="00493226" w:rsidRP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t>Alarming # of Gender Misinformation from Non-Subscribers.</w:t>
      </w:r>
    </w:p>
    <w:p w14:paraId="74FD7E25" w14:textId="77777777" w:rsidR="00493226" w:rsidRP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t>More Citi Bike Utilization during Morning (7-9AM) &amp; Afternoon (4-7PM) Rush Hour.</w:t>
      </w:r>
    </w:p>
    <w:p w14:paraId="3BDD59F6" w14:textId="77777777" w:rsidR="00493226" w:rsidRP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lastRenderedPageBreak/>
        <w:t>More Millennial Citi Bike users than ANY other Generation.</w:t>
      </w:r>
    </w:p>
    <w:p w14:paraId="266B607B" w14:textId="50C22596" w:rsidR="00493226" w:rsidRP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t>Bike Maintenance is HEAVIER for "Bike Trip Count" bike units than "Bike Trip Duration" bike units.</w:t>
      </w:r>
    </w:p>
    <w:p w14:paraId="63DB32B2" w14:textId="646F8C6F" w:rsidR="00493226" w:rsidRPr="00493226" w:rsidRDefault="00493226" w:rsidP="00493226">
      <w:pPr>
        <w:shd w:val="clear" w:color="auto" w:fill="FFFFFF"/>
        <w:spacing w:before="360" w:after="240"/>
        <w:outlineLvl w:val="2"/>
        <w:rPr>
          <w:rFonts w:ascii="Times New Roman" w:eastAsia="Times New Roman" w:hAnsi="Times New Roman" w:cs="Times New Roman"/>
          <w:b/>
          <w:bCs/>
          <w:color w:val="24292E"/>
        </w:rPr>
      </w:pPr>
      <w:r w:rsidRPr="00493226">
        <w:rPr>
          <w:rFonts w:ascii="Times New Roman" w:eastAsia="Times New Roman" w:hAnsi="Times New Roman" w:cs="Times New Roman"/>
          <w:b/>
          <w:bCs/>
          <w:color w:val="24292E"/>
        </w:rPr>
        <w:t>Task 2: Tableau Dashboards</w:t>
      </w:r>
    </w:p>
    <w:p w14:paraId="6B34C209" w14:textId="12EB0E73"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hAnsi="Times New Roman" w:cs="Times New Roman"/>
          <w:color w:val="24292E"/>
        </w:rPr>
        <w:t>I</w:t>
      </w:r>
      <w:r w:rsidRPr="00493226">
        <w:rPr>
          <w:rFonts w:ascii="Times New Roman" w:eastAsia="Times New Roman" w:hAnsi="Times New Roman" w:cs="Times New Roman"/>
          <w:color w:val="24292E"/>
        </w:rPr>
        <w:t>ntroduction:</w:t>
      </w:r>
      <w:r w:rsidRPr="00493226">
        <w:rPr>
          <w:rFonts w:ascii="Times New Roman" w:eastAsia="Times New Roman" w:hAnsi="Times New Roman" w:cs="Times New Roman"/>
          <w:color w:val="24292E"/>
        </w:rPr>
        <w:t xml:space="preserve"> Citi Bike Analytics</w:t>
      </w:r>
    </w:p>
    <w:p w14:paraId="6204B845" w14:textId="3CD5BA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 xml:space="preserve">Citi Bike Map Start </w:t>
      </w:r>
      <w:r w:rsidRPr="00493226">
        <w:rPr>
          <w:rFonts w:ascii="Times New Roman" w:eastAsia="Times New Roman" w:hAnsi="Times New Roman" w:cs="Times New Roman"/>
          <w:color w:val="24292E"/>
        </w:rPr>
        <w:t>Station:</w:t>
      </w:r>
      <w:r w:rsidRPr="00493226">
        <w:rPr>
          <w:rFonts w:ascii="Times New Roman" w:eastAsia="Times New Roman" w:hAnsi="Times New Roman" w:cs="Times New Roman"/>
          <w:color w:val="24292E"/>
        </w:rPr>
        <w:t xml:space="preserve"> January - June 2020 / Monthly Visual.</w:t>
      </w:r>
    </w:p>
    <w:p w14:paraId="6A1E2992" w14:textId="583336FE"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 xml:space="preserve">Citi Bike Map End </w:t>
      </w:r>
      <w:r w:rsidRPr="00493226">
        <w:rPr>
          <w:rFonts w:ascii="Times New Roman" w:eastAsia="Times New Roman" w:hAnsi="Times New Roman" w:cs="Times New Roman"/>
          <w:color w:val="24292E"/>
        </w:rPr>
        <w:t>Station:</w:t>
      </w:r>
      <w:r w:rsidRPr="00493226">
        <w:rPr>
          <w:rFonts w:ascii="Times New Roman" w:eastAsia="Times New Roman" w:hAnsi="Times New Roman" w:cs="Times New Roman"/>
          <w:color w:val="24292E"/>
        </w:rPr>
        <w:t xml:space="preserve"> January - June 2020 / Monthly Visual.</w:t>
      </w:r>
    </w:p>
    <w:p w14:paraId="222DC592"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Map Start &amp; End Station Table Summary: January - June 2020.</w:t>
      </w:r>
    </w:p>
    <w:p w14:paraId="51012B5C"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Monthly Trip &amp; Gender User Count Comparison.</w:t>
      </w:r>
    </w:p>
    <w:p w14:paraId="34E9408A"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Gender Count &amp; User Type Comparison: January - June 2020.</w:t>
      </w:r>
    </w:p>
    <w:p w14:paraId="735DB8FC"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User Type Comparison (Subscriber vs. Customer): January - June 2020.</w:t>
      </w:r>
    </w:p>
    <w:p w14:paraId="6D8E86FE" w14:textId="674530D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 xml:space="preserve">Citi Bike User Type Utilization </w:t>
      </w:r>
      <w:r w:rsidRPr="00493226">
        <w:rPr>
          <w:rFonts w:ascii="Times New Roman" w:eastAsia="Times New Roman" w:hAnsi="Times New Roman" w:cs="Times New Roman"/>
          <w:color w:val="24292E"/>
        </w:rPr>
        <w:t>by</w:t>
      </w:r>
      <w:r w:rsidRPr="00493226">
        <w:rPr>
          <w:rFonts w:ascii="Times New Roman" w:eastAsia="Times New Roman" w:hAnsi="Times New Roman" w:cs="Times New Roman"/>
          <w:color w:val="24292E"/>
        </w:rPr>
        <w:t xml:space="preserve"> Month Date: January - June 2020.</w:t>
      </w:r>
    </w:p>
    <w:p w14:paraId="0FDDAA66"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Utilization Unit Count by 24 Hour Time Period: January - June 2020.</w:t>
      </w:r>
    </w:p>
    <w:p w14:paraId="45DEC2BA"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Age Demographics: January - June 2020.</w:t>
      </w:r>
    </w:p>
    <w:p w14:paraId="0DE131D7"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Maintenance Scatter Plot Recommendations: January - June 2020.</w:t>
      </w:r>
    </w:p>
    <w:p w14:paraId="1341B789"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Maintenance Bar Graph Recommendations: January - June 2020.</w:t>
      </w:r>
    </w:p>
    <w:p w14:paraId="274DE803" w14:textId="29B50D9A"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End of Report</w:t>
      </w:r>
    </w:p>
    <w:p w14:paraId="1840ECD7" w14:textId="4D9D518A" w:rsidR="00493226" w:rsidRPr="00493226" w:rsidRDefault="00493226" w:rsidP="00493226">
      <w:pPr>
        <w:shd w:val="clear" w:color="auto" w:fill="FFFFFF"/>
        <w:spacing w:before="360" w:after="240"/>
        <w:outlineLvl w:val="2"/>
        <w:rPr>
          <w:rFonts w:ascii="Times New Roman" w:eastAsia="Times New Roman" w:hAnsi="Times New Roman" w:cs="Times New Roman"/>
          <w:b/>
          <w:bCs/>
          <w:color w:val="24292E"/>
        </w:rPr>
      </w:pPr>
      <w:r w:rsidRPr="00493226">
        <w:rPr>
          <w:rFonts w:ascii="Times New Roman" w:eastAsia="Times New Roman" w:hAnsi="Times New Roman" w:cs="Times New Roman"/>
          <w:b/>
          <w:bCs/>
          <w:color w:val="24292E"/>
        </w:rPr>
        <w:t>Task 3: Visualizations - Dynamic Maps (by month &amp; year)</w:t>
      </w:r>
    </w:p>
    <w:p w14:paraId="5F95F862" w14:textId="0E6ED991"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b/>
          <w:bCs/>
          <w:color w:val="24292E"/>
        </w:rPr>
      </w:pPr>
      <w:r w:rsidRPr="00493226">
        <w:rPr>
          <w:rFonts w:ascii="Times New Roman" w:eastAsia="Times New Roman" w:hAnsi="Times New Roman" w:cs="Times New Roman"/>
          <w:color w:val="24292E"/>
        </w:rPr>
        <w:t>Dynamic Maps (by month &amp; year) are shown in Git Hub Repository.</w:t>
      </w:r>
    </w:p>
    <w:p w14:paraId="0E20F037" w14:textId="14A380EE" w:rsidR="00D514F1" w:rsidRPr="00D514F1" w:rsidRDefault="00D514F1" w:rsidP="00D514F1">
      <w:pPr>
        <w:shd w:val="clear" w:color="auto" w:fill="FFFFFF"/>
        <w:spacing w:before="360" w:after="240"/>
        <w:outlineLvl w:val="2"/>
        <w:rPr>
          <w:rFonts w:ascii="Times New Roman" w:eastAsia="Times New Roman" w:hAnsi="Times New Roman" w:cs="Times New Roman"/>
          <w:b/>
          <w:bCs/>
          <w:color w:val="24292E"/>
        </w:rPr>
      </w:pPr>
      <w:r w:rsidRPr="00D514F1">
        <w:rPr>
          <w:rFonts w:ascii="Times New Roman" w:eastAsia="Times New Roman" w:hAnsi="Times New Roman" w:cs="Times New Roman"/>
          <w:b/>
          <w:bCs/>
          <w:color w:val="24292E"/>
        </w:rPr>
        <w:t xml:space="preserve">Task 4: </w:t>
      </w:r>
      <w:r w:rsidRPr="00493226">
        <w:rPr>
          <w:rFonts w:ascii="Times New Roman" w:eastAsia="Times New Roman" w:hAnsi="Times New Roman" w:cs="Times New Roman"/>
          <w:b/>
          <w:bCs/>
          <w:color w:val="24292E"/>
        </w:rPr>
        <w:t>Phenomenon</w:t>
      </w:r>
      <w:r w:rsidRPr="00D514F1">
        <w:rPr>
          <w:rFonts w:ascii="Times New Roman" w:eastAsia="Times New Roman" w:hAnsi="Times New Roman" w:cs="Times New Roman"/>
          <w:b/>
          <w:bCs/>
          <w:color w:val="24292E"/>
        </w:rPr>
        <w:t xml:space="preserve"> Analysis</w:t>
      </w:r>
    </w:p>
    <w:p w14:paraId="20AC29B3" w14:textId="54DC98A4"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 xml:space="preserve">It would be highly recommended for the Citi Bike Program to install more resources and customer service </w:t>
      </w:r>
      <w:r w:rsidR="008D3157" w:rsidRPr="00493226">
        <w:rPr>
          <w:rFonts w:ascii="Times New Roman" w:eastAsia="Times New Roman" w:hAnsi="Times New Roman" w:cs="Times New Roman"/>
          <w:color w:val="24292E"/>
        </w:rPr>
        <w:t>representatives</w:t>
      </w:r>
      <w:r w:rsidRPr="00D514F1">
        <w:rPr>
          <w:rFonts w:ascii="Times New Roman" w:eastAsia="Times New Roman" w:hAnsi="Times New Roman" w:cs="Times New Roman"/>
          <w:color w:val="24292E"/>
        </w:rPr>
        <w:t xml:space="preserve"> near these locations. I believe it will greatly help to retain our current subscribers and </w:t>
      </w:r>
      <w:r w:rsidR="008D3157" w:rsidRPr="00493226">
        <w:rPr>
          <w:rFonts w:ascii="Times New Roman" w:eastAsia="Times New Roman" w:hAnsi="Times New Roman" w:cs="Times New Roman"/>
          <w:color w:val="24292E"/>
        </w:rPr>
        <w:t>encourage</w:t>
      </w:r>
      <w:r w:rsidRPr="00D514F1">
        <w:rPr>
          <w:rFonts w:ascii="Times New Roman" w:eastAsia="Times New Roman" w:hAnsi="Times New Roman" w:cs="Times New Roman"/>
          <w:color w:val="24292E"/>
        </w:rPr>
        <w:t xml:space="preserve"> new customers by having Citi Bike personnel in these "high traffic" stations. Also, our Citi bikes must be in top shape in these locations. The last thing we want is for our WORST </w:t>
      </w:r>
      <w:r w:rsidR="008D3157" w:rsidRPr="00493226">
        <w:rPr>
          <w:rFonts w:ascii="Times New Roman" w:eastAsia="Times New Roman" w:hAnsi="Times New Roman" w:cs="Times New Roman"/>
          <w:color w:val="24292E"/>
        </w:rPr>
        <w:t>maintenance</w:t>
      </w:r>
      <w:r w:rsidRPr="00D514F1">
        <w:rPr>
          <w:rFonts w:ascii="Times New Roman" w:eastAsia="Times New Roman" w:hAnsi="Times New Roman" w:cs="Times New Roman"/>
          <w:color w:val="24292E"/>
        </w:rPr>
        <w:t xml:space="preserve"> bikes to be at our BEST starting and ending location stations.</w:t>
      </w:r>
    </w:p>
    <w:p w14:paraId="07C888F4" w14:textId="2703CE40"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 xml:space="preserve">It appears that there is a significantly higher population of Male Citi Bike users than Female users. Nearly 3x the rate from January to March 2020 &amp; 2x the user rate from </w:t>
      </w:r>
      <w:r w:rsidRPr="00D514F1">
        <w:rPr>
          <w:rFonts w:ascii="Times New Roman" w:eastAsia="Times New Roman" w:hAnsi="Times New Roman" w:cs="Times New Roman"/>
          <w:color w:val="24292E"/>
        </w:rPr>
        <w:lastRenderedPageBreak/>
        <w:t xml:space="preserve">May to June 2020. Also, please notice a % increase in the "unknown" gender users who do not </w:t>
      </w:r>
      <w:r w:rsidR="008D3157" w:rsidRPr="00493226">
        <w:rPr>
          <w:rFonts w:ascii="Times New Roman" w:eastAsia="Times New Roman" w:hAnsi="Times New Roman" w:cs="Times New Roman"/>
          <w:color w:val="24292E"/>
        </w:rPr>
        <w:t>truthfully</w:t>
      </w:r>
      <w:r w:rsidRPr="00D514F1">
        <w:rPr>
          <w:rFonts w:ascii="Times New Roman" w:eastAsia="Times New Roman" w:hAnsi="Times New Roman" w:cs="Times New Roman"/>
          <w:color w:val="24292E"/>
        </w:rPr>
        <w:t xml:space="preserve"> input their gender.</w:t>
      </w:r>
    </w:p>
    <w:p w14:paraId="333AB2B6" w14:textId="77777777"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An increasing % of customers are not truthfully inputting their gender. This could be due to gender classification (no longer labeling sexuality as male/female), customer fear of sharing personal information with Citi Bike, unease of surveillance, dismay of location awareness (user tracking), technologically illiterate, etc. We need to find out why they are doing this!!!</w:t>
      </w:r>
    </w:p>
    <w:p w14:paraId="6DE6C130" w14:textId="402298AD"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 xml:space="preserve">Although there has been an increase of female ridership from the Citi Bike gender outreach, there is still a significant gap between female/male subscribers and customer/subscriber </w:t>
      </w:r>
      <w:r w:rsidR="008D3157" w:rsidRPr="00493226">
        <w:rPr>
          <w:rFonts w:ascii="Times New Roman" w:eastAsia="Times New Roman" w:hAnsi="Times New Roman" w:cs="Times New Roman"/>
          <w:color w:val="24292E"/>
        </w:rPr>
        <w:t>user type</w:t>
      </w:r>
      <w:r w:rsidRPr="00D514F1">
        <w:rPr>
          <w:rFonts w:ascii="Times New Roman" w:eastAsia="Times New Roman" w:hAnsi="Times New Roman" w:cs="Times New Roman"/>
          <w:color w:val="24292E"/>
        </w:rPr>
        <w:t xml:space="preserve"> in general. What additional outreach programs can we create to get more subscribers? What </w:t>
      </w:r>
      <w:r w:rsidR="008D3157" w:rsidRPr="00493226">
        <w:rPr>
          <w:rFonts w:ascii="Times New Roman" w:eastAsia="Times New Roman" w:hAnsi="Times New Roman" w:cs="Times New Roman"/>
          <w:color w:val="24292E"/>
        </w:rPr>
        <w:t>additional</w:t>
      </w:r>
      <w:r w:rsidRPr="00D514F1">
        <w:rPr>
          <w:rFonts w:ascii="Times New Roman" w:eastAsia="Times New Roman" w:hAnsi="Times New Roman" w:cs="Times New Roman"/>
          <w:color w:val="24292E"/>
        </w:rPr>
        <w:t xml:space="preserve"> outreach programs can we instill to promote female ridership?</w:t>
      </w:r>
    </w:p>
    <w:p w14:paraId="488E3CCF" w14:textId="77777777"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On average there seems to be a higher rate of Citi Bike users during the middle of the month than towards the end of the month. A similar correlation is seen between Customers and user Subscribers. I would recommend having a promotional outreach program on the first day of each month. Maybe something like a "Freeride Monday"? We could use the monthly promotion to increase our overall usage rate / user.</w:t>
      </w:r>
    </w:p>
    <w:p w14:paraId="13BF9A1C" w14:textId="77777777"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There seems to be a high percentage of Citi Bike users born from 1980 to 1995 for both Male and Female users. This age demographic is significant toward our future marketing campaigns. The Millennial generation is are currently our highest users and Generation X users come in second. This could be due to Millennials wanting to be more environmentally cautious than other age demographics. We should also look at market strategies to attract future Generation Z users.</w:t>
      </w:r>
    </w:p>
    <w:p w14:paraId="3887CD88" w14:textId="471E88AE"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 xml:space="preserve">Maintenance Recommendation: The following Citi Bikes </w:t>
      </w:r>
      <w:r w:rsidR="008D3157" w:rsidRPr="00493226">
        <w:rPr>
          <w:rFonts w:ascii="Times New Roman" w:eastAsia="Times New Roman" w:hAnsi="Times New Roman" w:cs="Times New Roman"/>
          <w:color w:val="24292E"/>
        </w:rPr>
        <w:t>should be</w:t>
      </w:r>
      <w:r w:rsidRPr="00D514F1">
        <w:rPr>
          <w:rFonts w:ascii="Times New Roman" w:eastAsia="Times New Roman" w:hAnsi="Times New Roman" w:cs="Times New Roman"/>
          <w:color w:val="24292E"/>
        </w:rPr>
        <w:t xml:space="preserve"> </w:t>
      </w:r>
      <w:r w:rsidR="008D3157" w:rsidRPr="00493226">
        <w:rPr>
          <w:rFonts w:ascii="Times New Roman" w:eastAsia="Times New Roman" w:hAnsi="Times New Roman" w:cs="Times New Roman"/>
          <w:color w:val="24292E"/>
        </w:rPr>
        <w:t>maintenance</w:t>
      </w:r>
      <w:r w:rsidRPr="00D514F1">
        <w:rPr>
          <w:rFonts w:ascii="Times New Roman" w:eastAsia="Times New Roman" w:hAnsi="Times New Roman" w:cs="Times New Roman"/>
          <w:color w:val="24292E"/>
        </w:rPr>
        <w:t xml:space="preserve"> and/or replaced due to </w:t>
      </w:r>
      <w:r w:rsidR="008D3157" w:rsidRPr="00493226">
        <w:rPr>
          <w:rFonts w:ascii="Times New Roman" w:eastAsia="Times New Roman" w:hAnsi="Times New Roman" w:cs="Times New Roman"/>
          <w:color w:val="24292E"/>
        </w:rPr>
        <w:t>trip duration</w:t>
      </w:r>
      <w:r w:rsidRPr="00D514F1">
        <w:rPr>
          <w:rFonts w:ascii="Times New Roman" w:eastAsia="Times New Roman" w:hAnsi="Times New Roman" w:cs="Times New Roman"/>
          <w:color w:val="24292E"/>
        </w:rPr>
        <w:t xml:space="preserve"> distance and utilization trip count.</w:t>
      </w:r>
    </w:p>
    <w:p w14:paraId="4CE4BE6F" w14:textId="2E7D78EE" w:rsidR="00D514F1" w:rsidRPr="00D514F1" w:rsidRDefault="00D514F1" w:rsidP="008D3157">
      <w:pPr>
        <w:numPr>
          <w:ilvl w:val="1"/>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Bike</w:t>
      </w:r>
      <w:r w:rsidR="00A81E75" w:rsidRPr="00493226">
        <w:rPr>
          <w:rFonts w:ascii="Times New Roman" w:eastAsia="Times New Roman" w:hAnsi="Times New Roman" w:cs="Times New Roman"/>
          <w:color w:val="24292E"/>
        </w:rPr>
        <w:t xml:space="preserve"> </w:t>
      </w:r>
      <w:r w:rsidR="00C960D0" w:rsidRPr="00493226">
        <w:rPr>
          <w:rFonts w:ascii="Times New Roman" w:eastAsia="Times New Roman" w:hAnsi="Times New Roman" w:cs="Times New Roman"/>
          <w:color w:val="24292E"/>
        </w:rPr>
        <w:t>ID</w:t>
      </w:r>
      <w:r w:rsidRPr="00D514F1">
        <w:rPr>
          <w:rFonts w:ascii="Times New Roman" w:eastAsia="Times New Roman" w:hAnsi="Times New Roman" w:cs="Times New Roman"/>
          <w:color w:val="24292E"/>
        </w:rPr>
        <w:t>: 42197 - Highest Trip</w:t>
      </w:r>
      <w:r w:rsidR="008D3157" w:rsidRPr="00493226">
        <w:rPr>
          <w:rFonts w:ascii="Times New Roman" w:eastAsia="Times New Roman" w:hAnsi="Times New Roman" w:cs="Times New Roman"/>
          <w:color w:val="24292E"/>
        </w:rPr>
        <w:t xml:space="preserve"> </w:t>
      </w:r>
      <w:r w:rsidRPr="00D514F1">
        <w:rPr>
          <w:rFonts w:ascii="Times New Roman" w:eastAsia="Times New Roman" w:hAnsi="Times New Roman" w:cs="Times New Roman"/>
          <w:color w:val="24292E"/>
        </w:rPr>
        <w:t xml:space="preserve">duration; 42535 - 2nd Highest; 38355 - 3rd Highest; 42532 - 4th Highest; 42228 - 5th </w:t>
      </w:r>
      <w:r w:rsidR="008D3157" w:rsidRPr="00493226">
        <w:rPr>
          <w:rFonts w:ascii="Times New Roman" w:eastAsia="Times New Roman" w:hAnsi="Times New Roman" w:cs="Times New Roman"/>
          <w:color w:val="24292E"/>
        </w:rPr>
        <w:t>Highest.</w:t>
      </w:r>
    </w:p>
    <w:p w14:paraId="7E6A94F7" w14:textId="3B39CFD5" w:rsidR="00D514F1" w:rsidRPr="00D514F1" w:rsidRDefault="00D514F1" w:rsidP="008D3157">
      <w:pPr>
        <w:numPr>
          <w:ilvl w:val="1"/>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Bike</w:t>
      </w:r>
      <w:r w:rsidR="00A81E75" w:rsidRPr="00493226">
        <w:rPr>
          <w:rFonts w:ascii="Times New Roman" w:eastAsia="Times New Roman" w:hAnsi="Times New Roman" w:cs="Times New Roman"/>
          <w:color w:val="24292E"/>
        </w:rPr>
        <w:t xml:space="preserve"> </w:t>
      </w:r>
      <w:r w:rsidR="00C960D0" w:rsidRPr="00493226">
        <w:rPr>
          <w:rFonts w:ascii="Times New Roman" w:eastAsia="Times New Roman" w:hAnsi="Times New Roman" w:cs="Times New Roman"/>
          <w:color w:val="24292E"/>
        </w:rPr>
        <w:t>ID</w:t>
      </w:r>
      <w:r w:rsidRPr="00D514F1">
        <w:rPr>
          <w:rFonts w:ascii="Times New Roman" w:eastAsia="Times New Roman" w:hAnsi="Times New Roman" w:cs="Times New Roman"/>
          <w:color w:val="24292E"/>
        </w:rPr>
        <w:t xml:space="preserve">: 42296 - Highest Trip Count; 42545 - 2nd Highest; 42134 - 3rd Highest; 42298 - 4th Highest; 42258 - 5th </w:t>
      </w:r>
      <w:r w:rsidR="008D3157" w:rsidRPr="00493226">
        <w:rPr>
          <w:rFonts w:ascii="Times New Roman" w:eastAsia="Times New Roman" w:hAnsi="Times New Roman" w:cs="Times New Roman"/>
          <w:color w:val="24292E"/>
        </w:rPr>
        <w:t>Highest.</w:t>
      </w:r>
    </w:p>
    <w:p w14:paraId="59E1D678" w14:textId="77777777" w:rsidR="00D514F1" w:rsidRPr="00D514F1" w:rsidRDefault="00D514F1" w:rsidP="00D514F1">
      <w:pPr>
        <w:shd w:val="clear" w:color="auto" w:fill="FFFFFF"/>
        <w:spacing w:before="360" w:after="240"/>
        <w:outlineLvl w:val="2"/>
        <w:rPr>
          <w:rFonts w:ascii="Times New Roman" w:eastAsia="Times New Roman" w:hAnsi="Times New Roman" w:cs="Times New Roman"/>
          <w:b/>
          <w:bCs/>
          <w:color w:val="24292E"/>
        </w:rPr>
      </w:pPr>
      <w:r w:rsidRPr="00D514F1">
        <w:rPr>
          <w:rFonts w:ascii="Times New Roman" w:eastAsia="Times New Roman" w:hAnsi="Times New Roman" w:cs="Times New Roman"/>
          <w:b/>
          <w:bCs/>
          <w:color w:val="24292E"/>
        </w:rPr>
        <w:t>Dataset</w:t>
      </w:r>
    </w:p>
    <w:p w14:paraId="47ED947B"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hyperlink r:id="rId6" w:history="1">
        <w:r w:rsidRPr="00D514F1">
          <w:rPr>
            <w:rFonts w:ascii="Times New Roman" w:eastAsia="Times New Roman" w:hAnsi="Times New Roman" w:cs="Times New Roman"/>
            <w:color w:val="0000FF"/>
            <w:u w:val="single"/>
          </w:rPr>
          <w:t>Citi Bike Data</w:t>
        </w:r>
      </w:hyperlink>
      <w:r w:rsidRPr="00D514F1">
        <w:rPr>
          <w:rFonts w:ascii="Times New Roman" w:eastAsia="Times New Roman" w:hAnsi="Times New Roman" w:cs="Times New Roman"/>
          <w:color w:val="24292E"/>
        </w:rPr>
        <w:t> webpage.</w:t>
      </w:r>
    </w:p>
    <w:p w14:paraId="67E10C7E"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202001-citibike-tripdata.csv.zip</w:t>
      </w:r>
    </w:p>
    <w:p w14:paraId="3FA9379C"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202002-citibike-tripdata.csv.zip</w:t>
      </w:r>
    </w:p>
    <w:p w14:paraId="59C72ADF"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202003-citibike-tripdata.csv.zip</w:t>
      </w:r>
    </w:p>
    <w:p w14:paraId="48C486A0"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202004-citibike-tripdata.csv.zip</w:t>
      </w:r>
    </w:p>
    <w:p w14:paraId="366D8B42"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lastRenderedPageBreak/>
        <w:t>202005-citibike-tripdata.csv.zip</w:t>
      </w:r>
    </w:p>
    <w:p w14:paraId="2384225E"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202006-citibike-tripdata.csv.zip</w:t>
      </w:r>
    </w:p>
    <w:p w14:paraId="1F273D41" w14:textId="77777777" w:rsidR="00D514F1" w:rsidRPr="00D514F1" w:rsidRDefault="00D514F1" w:rsidP="00D514F1">
      <w:pPr>
        <w:shd w:val="clear" w:color="auto" w:fill="FFFFFF"/>
        <w:spacing w:before="360" w:after="240"/>
        <w:outlineLvl w:val="2"/>
        <w:rPr>
          <w:rFonts w:ascii="Times New Roman" w:eastAsia="Times New Roman" w:hAnsi="Times New Roman" w:cs="Times New Roman"/>
          <w:b/>
          <w:bCs/>
          <w:color w:val="24292E"/>
        </w:rPr>
      </w:pPr>
      <w:r w:rsidRPr="00D514F1">
        <w:rPr>
          <w:rFonts w:ascii="Times New Roman" w:eastAsia="Times New Roman" w:hAnsi="Times New Roman" w:cs="Times New Roman"/>
          <w:b/>
          <w:bCs/>
          <w:color w:val="24292E"/>
        </w:rPr>
        <w:t>Dataset Index</w:t>
      </w:r>
    </w:p>
    <w:p w14:paraId="3F659691" w14:textId="77777777" w:rsidR="00D514F1" w:rsidRPr="00D514F1" w:rsidRDefault="00D514F1" w:rsidP="00D514F1">
      <w:pPr>
        <w:numPr>
          <w:ilvl w:val="0"/>
          <w:numId w:val="3"/>
        </w:numPr>
        <w:shd w:val="clear" w:color="auto" w:fill="FFFFFF"/>
        <w:spacing w:before="100" w:beforeAutospacing="1"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Trip Duration (seconds)</w:t>
      </w:r>
    </w:p>
    <w:p w14:paraId="374E1C1B"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Start Time and Date</w:t>
      </w:r>
    </w:p>
    <w:p w14:paraId="4A991312"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Stop Time and Date</w:t>
      </w:r>
    </w:p>
    <w:p w14:paraId="6D7D7C84"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Start Station Name</w:t>
      </w:r>
    </w:p>
    <w:p w14:paraId="021ED223"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End Station Name</w:t>
      </w:r>
    </w:p>
    <w:p w14:paraId="737037B1"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Station ID</w:t>
      </w:r>
    </w:p>
    <w:p w14:paraId="33157D3C"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Station Lat/Long</w:t>
      </w:r>
    </w:p>
    <w:p w14:paraId="5A7241FC"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Bike ID</w:t>
      </w:r>
    </w:p>
    <w:p w14:paraId="6C5A3C8E"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User Type (Customer = 24-hour pass or 3-day pass user; Subscriber = Annual Member)</w:t>
      </w:r>
    </w:p>
    <w:p w14:paraId="5CD215E3"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Gender (Zero=unknown; 1=male; 2=female)</w:t>
      </w:r>
    </w:p>
    <w:p w14:paraId="022498D7" w14:textId="45420E1A" w:rsidR="000F59E1" w:rsidRPr="00493226"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Year of Birth</w:t>
      </w:r>
    </w:p>
    <w:sectPr w:rsidR="000F59E1" w:rsidRPr="00493226" w:rsidSect="00DF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B186D"/>
    <w:multiLevelType w:val="multilevel"/>
    <w:tmpl w:val="810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A3CE9"/>
    <w:multiLevelType w:val="hybridMultilevel"/>
    <w:tmpl w:val="CA36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53423"/>
    <w:multiLevelType w:val="multilevel"/>
    <w:tmpl w:val="C46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37986"/>
    <w:multiLevelType w:val="multilevel"/>
    <w:tmpl w:val="CFF44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C233E"/>
    <w:multiLevelType w:val="multilevel"/>
    <w:tmpl w:val="8AF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D0D77"/>
    <w:multiLevelType w:val="multilevel"/>
    <w:tmpl w:val="9B2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F1"/>
    <w:rsid w:val="000F59E1"/>
    <w:rsid w:val="00490FAB"/>
    <w:rsid w:val="00493226"/>
    <w:rsid w:val="008D3157"/>
    <w:rsid w:val="00A81E75"/>
    <w:rsid w:val="00AF1B85"/>
    <w:rsid w:val="00C960D0"/>
    <w:rsid w:val="00D514F1"/>
    <w:rsid w:val="00DF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C5B40"/>
  <w15:chartTrackingRefBased/>
  <w15:docId w15:val="{16660E1B-F606-8C45-AACD-BE1B915A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14F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9322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4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14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514F1"/>
    <w:rPr>
      <w:color w:val="0000FF"/>
      <w:u w:val="single"/>
    </w:rPr>
  </w:style>
  <w:style w:type="paragraph" w:styleId="ListParagraph">
    <w:name w:val="List Paragraph"/>
    <w:basedOn w:val="Normal"/>
    <w:uiPriority w:val="34"/>
    <w:qFormat/>
    <w:rsid w:val="00493226"/>
    <w:pPr>
      <w:ind w:left="720"/>
      <w:contextualSpacing/>
    </w:pPr>
  </w:style>
  <w:style w:type="character" w:customStyle="1" w:styleId="Heading5Char">
    <w:name w:val="Heading 5 Char"/>
    <w:basedOn w:val="DefaultParagraphFont"/>
    <w:link w:val="Heading5"/>
    <w:uiPriority w:val="9"/>
    <w:semiHidden/>
    <w:rsid w:val="004932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87891">
      <w:bodyDiv w:val="1"/>
      <w:marLeft w:val="0"/>
      <w:marRight w:val="0"/>
      <w:marTop w:val="0"/>
      <w:marBottom w:val="0"/>
      <w:divBdr>
        <w:top w:val="none" w:sz="0" w:space="0" w:color="auto"/>
        <w:left w:val="none" w:sz="0" w:space="0" w:color="auto"/>
        <w:bottom w:val="none" w:sz="0" w:space="0" w:color="auto"/>
        <w:right w:val="none" w:sz="0" w:space="0" w:color="auto"/>
      </w:divBdr>
    </w:div>
    <w:div w:id="624697501">
      <w:bodyDiv w:val="1"/>
      <w:marLeft w:val="0"/>
      <w:marRight w:val="0"/>
      <w:marTop w:val="0"/>
      <w:marBottom w:val="0"/>
      <w:divBdr>
        <w:top w:val="none" w:sz="0" w:space="0" w:color="auto"/>
        <w:left w:val="none" w:sz="0" w:space="0" w:color="auto"/>
        <w:bottom w:val="none" w:sz="0" w:space="0" w:color="auto"/>
        <w:right w:val="none" w:sz="0" w:space="0" w:color="auto"/>
      </w:divBdr>
      <w:divsChild>
        <w:div w:id="2058242267">
          <w:marLeft w:val="0"/>
          <w:marRight w:val="0"/>
          <w:marTop w:val="0"/>
          <w:marBottom w:val="0"/>
          <w:divBdr>
            <w:top w:val="none" w:sz="0" w:space="0" w:color="auto"/>
            <w:left w:val="none" w:sz="0" w:space="0" w:color="auto"/>
            <w:bottom w:val="none" w:sz="0" w:space="0" w:color="auto"/>
            <w:right w:val="none" w:sz="0" w:space="0" w:color="auto"/>
          </w:divBdr>
          <w:divsChild>
            <w:div w:id="583729525">
              <w:marLeft w:val="0"/>
              <w:marRight w:val="0"/>
              <w:marTop w:val="0"/>
              <w:marBottom w:val="0"/>
              <w:divBdr>
                <w:top w:val="none" w:sz="0" w:space="0" w:color="auto"/>
                <w:left w:val="none" w:sz="0" w:space="0" w:color="auto"/>
                <w:bottom w:val="none" w:sz="0" w:space="0" w:color="auto"/>
                <w:right w:val="none" w:sz="0" w:space="0" w:color="auto"/>
              </w:divBdr>
            </w:div>
            <w:div w:id="1782065785">
              <w:marLeft w:val="0"/>
              <w:marRight w:val="0"/>
              <w:marTop w:val="0"/>
              <w:marBottom w:val="0"/>
              <w:divBdr>
                <w:top w:val="none" w:sz="0" w:space="0" w:color="auto"/>
                <w:left w:val="none" w:sz="0" w:space="0" w:color="auto"/>
                <w:bottom w:val="none" w:sz="0" w:space="0" w:color="auto"/>
                <w:right w:val="none" w:sz="0" w:space="0" w:color="auto"/>
              </w:divBdr>
            </w:div>
            <w:div w:id="67651165">
              <w:marLeft w:val="0"/>
              <w:marRight w:val="0"/>
              <w:marTop w:val="0"/>
              <w:marBottom w:val="0"/>
              <w:divBdr>
                <w:top w:val="none" w:sz="0" w:space="0" w:color="auto"/>
                <w:left w:val="none" w:sz="0" w:space="0" w:color="auto"/>
                <w:bottom w:val="none" w:sz="0" w:space="0" w:color="auto"/>
                <w:right w:val="none" w:sz="0" w:space="0" w:color="auto"/>
              </w:divBdr>
            </w:div>
            <w:div w:id="223873405">
              <w:marLeft w:val="0"/>
              <w:marRight w:val="0"/>
              <w:marTop w:val="0"/>
              <w:marBottom w:val="0"/>
              <w:divBdr>
                <w:top w:val="none" w:sz="0" w:space="0" w:color="auto"/>
                <w:left w:val="none" w:sz="0" w:space="0" w:color="auto"/>
                <w:bottom w:val="none" w:sz="0" w:space="0" w:color="auto"/>
                <w:right w:val="none" w:sz="0" w:space="0" w:color="auto"/>
              </w:divBdr>
            </w:div>
            <w:div w:id="69082391">
              <w:marLeft w:val="0"/>
              <w:marRight w:val="0"/>
              <w:marTop w:val="0"/>
              <w:marBottom w:val="0"/>
              <w:divBdr>
                <w:top w:val="none" w:sz="0" w:space="0" w:color="auto"/>
                <w:left w:val="none" w:sz="0" w:space="0" w:color="auto"/>
                <w:bottom w:val="none" w:sz="0" w:space="0" w:color="auto"/>
                <w:right w:val="none" w:sz="0" w:space="0" w:color="auto"/>
              </w:divBdr>
            </w:div>
            <w:div w:id="201946764">
              <w:marLeft w:val="0"/>
              <w:marRight w:val="0"/>
              <w:marTop w:val="0"/>
              <w:marBottom w:val="0"/>
              <w:divBdr>
                <w:top w:val="none" w:sz="0" w:space="0" w:color="auto"/>
                <w:left w:val="none" w:sz="0" w:space="0" w:color="auto"/>
                <w:bottom w:val="none" w:sz="0" w:space="0" w:color="auto"/>
                <w:right w:val="none" w:sz="0" w:space="0" w:color="auto"/>
              </w:divBdr>
            </w:div>
            <w:div w:id="61342493">
              <w:marLeft w:val="0"/>
              <w:marRight w:val="0"/>
              <w:marTop w:val="0"/>
              <w:marBottom w:val="0"/>
              <w:divBdr>
                <w:top w:val="none" w:sz="0" w:space="0" w:color="auto"/>
                <w:left w:val="none" w:sz="0" w:space="0" w:color="auto"/>
                <w:bottom w:val="none" w:sz="0" w:space="0" w:color="auto"/>
                <w:right w:val="none" w:sz="0" w:space="0" w:color="auto"/>
              </w:divBdr>
            </w:div>
            <w:div w:id="1845588878">
              <w:marLeft w:val="0"/>
              <w:marRight w:val="0"/>
              <w:marTop w:val="0"/>
              <w:marBottom w:val="0"/>
              <w:divBdr>
                <w:top w:val="none" w:sz="0" w:space="0" w:color="auto"/>
                <w:left w:val="none" w:sz="0" w:space="0" w:color="auto"/>
                <w:bottom w:val="none" w:sz="0" w:space="0" w:color="auto"/>
                <w:right w:val="none" w:sz="0" w:space="0" w:color="auto"/>
              </w:divBdr>
            </w:div>
            <w:div w:id="1271158212">
              <w:marLeft w:val="0"/>
              <w:marRight w:val="0"/>
              <w:marTop w:val="0"/>
              <w:marBottom w:val="0"/>
              <w:divBdr>
                <w:top w:val="none" w:sz="0" w:space="0" w:color="auto"/>
                <w:left w:val="none" w:sz="0" w:space="0" w:color="auto"/>
                <w:bottom w:val="none" w:sz="0" w:space="0" w:color="auto"/>
                <w:right w:val="none" w:sz="0" w:space="0" w:color="auto"/>
              </w:divBdr>
            </w:div>
            <w:div w:id="1890875528">
              <w:marLeft w:val="0"/>
              <w:marRight w:val="0"/>
              <w:marTop w:val="0"/>
              <w:marBottom w:val="0"/>
              <w:divBdr>
                <w:top w:val="none" w:sz="0" w:space="0" w:color="auto"/>
                <w:left w:val="none" w:sz="0" w:space="0" w:color="auto"/>
                <w:bottom w:val="none" w:sz="0" w:space="0" w:color="auto"/>
                <w:right w:val="none" w:sz="0" w:space="0" w:color="auto"/>
              </w:divBdr>
            </w:div>
            <w:div w:id="474491071">
              <w:marLeft w:val="0"/>
              <w:marRight w:val="0"/>
              <w:marTop w:val="0"/>
              <w:marBottom w:val="0"/>
              <w:divBdr>
                <w:top w:val="none" w:sz="0" w:space="0" w:color="auto"/>
                <w:left w:val="none" w:sz="0" w:space="0" w:color="auto"/>
                <w:bottom w:val="none" w:sz="0" w:space="0" w:color="auto"/>
                <w:right w:val="none" w:sz="0" w:space="0" w:color="auto"/>
              </w:divBdr>
            </w:div>
            <w:div w:id="719138352">
              <w:marLeft w:val="0"/>
              <w:marRight w:val="0"/>
              <w:marTop w:val="0"/>
              <w:marBottom w:val="0"/>
              <w:divBdr>
                <w:top w:val="none" w:sz="0" w:space="0" w:color="auto"/>
                <w:left w:val="none" w:sz="0" w:space="0" w:color="auto"/>
                <w:bottom w:val="none" w:sz="0" w:space="0" w:color="auto"/>
                <w:right w:val="none" w:sz="0" w:space="0" w:color="auto"/>
              </w:divBdr>
            </w:div>
            <w:div w:id="2080900590">
              <w:marLeft w:val="0"/>
              <w:marRight w:val="0"/>
              <w:marTop w:val="0"/>
              <w:marBottom w:val="0"/>
              <w:divBdr>
                <w:top w:val="none" w:sz="0" w:space="0" w:color="auto"/>
                <w:left w:val="none" w:sz="0" w:space="0" w:color="auto"/>
                <w:bottom w:val="none" w:sz="0" w:space="0" w:color="auto"/>
                <w:right w:val="none" w:sz="0" w:space="0" w:color="auto"/>
              </w:divBdr>
            </w:div>
            <w:div w:id="107242603">
              <w:marLeft w:val="0"/>
              <w:marRight w:val="0"/>
              <w:marTop w:val="0"/>
              <w:marBottom w:val="0"/>
              <w:divBdr>
                <w:top w:val="none" w:sz="0" w:space="0" w:color="auto"/>
                <w:left w:val="none" w:sz="0" w:space="0" w:color="auto"/>
                <w:bottom w:val="none" w:sz="0" w:space="0" w:color="auto"/>
                <w:right w:val="none" w:sz="0" w:space="0" w:color="auto"/>
              </w:divBdr>
            </w:div>
            <w:div w:id="1946957735">
              <w:marLeft w:val="0"/>
              <w:marRight w:val="0"/>
              <w:marTop w:val="0"/>
              <w:marBottom w:val="0"/>
              <w:divBdr>
                <w:top w:val="none" w:sz="0" w:space="0" w:color="auto"/>
                <w:left w:val="none" w:sz="0" w:space="0" w:color="auto"/>
                <w:bottom w:val="none" w:sz="0" w:space="0" w:color="auto"/>
                <w:right w:val="none" w:sz="0" w:space="0" w:color="auto"/>
              </w:divBdr>
            </w:div>
            <w:div w:id="520243201">
              <w:marLeft w:val="0"/>
              <w:marRight w:val="0"/>
              <w:marTop w:val="0"/>
              <w:marBottom w:val="0"/>
              <w:divBdr>
                <w:top w:val="none" w:sz="0" w:space="0" w:color="auto"/>
                <w:left w:val="none" w:sz="0" w:space="0" w:color="auto"/>
                <w:bottom w:val="none" w:sz="0" w:space="0" w:color="auto"/>
                <w:right w:val="none" w:sz="0" w:space="0" w:color="auto"/>
              </w:divBdr>
            </w:div>
            <w:div w:id="1681395660">
              <w:marLeft w:val="0"/>
              <w:marRight w:val="0"/>
              <w:marTop w:val="0"/>
              <w:marBottom w:val="0"/>
              <w:divBdr>
                <w:top w:val="none" w:sz="0" w:space="0" w:color="auto"/>
                <w:left w:val="none" w:sz="0" w:space="0" w:color="auto"/>
                <w:bottom w:val="none" w:sz="0" w:space="0" w:color="auto"/>
                <w:right w:val="none" w:sz="0" w:space="0" w:color="auto"/>
              </w:divBdr>
            </w:div>
            <w:div w:id="37048488">
              <w:marLeft w:val="0"/>
              <w:marRight w:val="0"/>
              <w:marTop w:val="0"/>
              <w:marBottom w:val="0"/>
              <w:divBdr>
                <w:top w:val="none" w:sz="0" w:space="0" w:color="auto"/>
                <w:left w:val="none" w:sz="0" w:space="0" w:color="auto"/>
                <w:bottom w:val="none" w:sz="0" w:space="0" w:color="auto"/>
                <w:right w:val="none" w:sz="0" w:space="0" w:color="auto"/>
              </w:divBdr>
            </w:div>
            <w:div w:id="1850414412">
              <w:marLeft w:val="0"/>
              <w:marRight w:val="0"/>
              <w:marTop w:val="0"/>
              <w:marBottom w:val="0"/>
              <w:divBdr>
                <w:top w:val="none" w:sz="0" w:space="0" w:color="auto"/>
                <w:left w:val="none" w:sz="0" w:space="0" w:color="auto"/>
                <w:bottom w:val="none" w:sz="0" w:space="0" w:color="auto"/>
                <w:right w:val="none" w:sz="0" w:space="0" w:color="auto"/>
              </w:divBdr>
            </w:div>
            <w:div w:id="369650885">
              <w:marLeft w:val="0"/>
              <w:marRight w:val="0"/>
              <w:marTop w:val="0"/>
              <w:marBottom w:val="0"/>
              <w:divBdr>
                <w:top w:val="none" w:sz="0" w:space="0" w:color="auto"/>
                <w:left w:val="none" w:sz="0" w:space="0" w:color="auto"/>
                <w:bottom w:val="none" w:sz="0" w:space="0" w:color="auto"/>
                <w:right w:val="none" w:sz="0" w:space="0" w:color="auto"/>
              </w:divBdr>
            </w:div>
            <w:div w:id="2013950393">
              <w:marLeft w:val="0"/>
              <w:marRight w:val="0"/>
              <w:marTop w:val="0"/>
              <w:marBottom w:val="0"/>
              <w:divBdr>
                <w:top w:val="none" w:sz="0" w:space="0" w:color="auto"/>
                <w:left w:val="none" w:sz="0" w:space="0" w:color="auto"/>
                <w:bottom w:val="none" w:sz="0" w:space="0" w:color="auto"/>
                <w:right w:val="none" w:sz="0" w:space="0" w:color="auto"/>
              </w:divBdr>
            </w:div>
            <w:div w:id="1657302587">
              <w:marLeft w:val="0"/>
              <w:marRight w:val="0"/>
              <w:marTop w:val="0"/>
              <w:marBottom w:val="0"/>
              <w:divBdr>
                <w:top w:val="none" w:sz="0" w:space="0" w:color="auto"/>
                <w:left w:val="none" w:sz="0" w:space="0" w:color="auto"/>
                <w:bottom w:val="none" w:sz="0" w:space="0" w:color="auto"/>
                <w:right w:val="none" w:sz="0" w:space="0" w:color="auto"/>
              </w:divBdr>
            </w:div>
            <w:div w:id="1960140015">
              <w:marLeft w:val="0"/>
              <w:marRight w:val="0"/>
              <w:marTop w:val="0"/>
              <w:marBottom w:val="0"/>
              <w:divBdr>
                <w:top w:val="none" w:sz="0" w:space="0" w:color="auto"/>
                <w:left w:val="none" w:sz="0" w:space="0" w:color="auto"/>
                <w:bottom w:val="none" w:sz="0" w:space="0" w:color="auto"/>
                <w:right w:val="none" w:sz="0" w:space="0" w:color="auto"/>
              </w:divBdr>
            </w:div>
            <w:div w:id="1695887368">
              <w:marLeft w:val="0"/>
              <w:marRight w:val="0"/>
              <w:marTop w:val="0"/>
              <w:marBottom w:val="0"/>
              <w:divBdr>
                <w:top w:val="none" w:sz="0" w:space="0" w:color="auto"/>
                <w:left w:val="none" w:sz="0" w:space="0" w:color="auto"/>
                <w:bottom w:val="none" w:sz="0" w:space="0" w:color="auto"/>
                <w:right w:val="none" w:sz="0" w:space="0" w:color="auto"/>
              </w:divBdr>
            </w:div>
            <w:div w:id="857621254">
              <w:marLeft w:val="0"/>
              <w:marRight w:val="0"/>
              <w:marTop w:val="0"/>
              <w:marBottom w:val="0"/>
              <w:divBdr>
                <w:top w:val="none" w:sz="0" w:space="0" w:color="auto"/>
                <w:left w:val="none" w:sz="0" w:space="0" w:color="auto"/>
                <w:bottom w:val="none" w:sz="0" w:space="0" w:color="auto"/>
                <w:right w:val="none" w:sz="0" w:space="0" w:color="auto"/>
              </w:divBdr>
            </w:div>
            <w:div w:id="1458907762">
              <w:marLeft w:val="0"/>
              <w:marRight w:val="0"/>
              <w:marTop w:val="0"/>
              <w:marBottom w:val="0"/>
              <w:divBdr>
                <w:top w:val="none" w:sz="0" w:space="0" w:color="auto"/>
                <w:left w:val="none" w:sz="0" w:space="0" w:color="auto"/>
                <w:bottom w:val="none" w:sz="0" w:space="0" w:color="auto"/>
                <w:right w:val="none" w:sz="0" w:space="0" w:color="auto"/>
              </w:divBdr>
            </w:div>
            <w:div w:id="1984695364">
              <w:marLeft w:val="0"/>
              <w:marRight w:val="0"/>
              <w:marTop w:val="0"/>
              <w:marBottom w:val="0"/>
              <w:divBdr>
                <w:top w:val="none" w:sz="0" w:space="0" w:color="auto"/>
                <w:left w:val="none" w:sz="0" w:space="0" w:color="auto"/>
                <w:bottom w:val="none" w:sz="0" w:space="0" w:color="auto"/>
                <w:right w:val="none" w:sz="0" w:space="0" w:color="auto"/>
              </w:divBdr>
            </w:div>
            <w:div w:id="679552981">
              <w:marLeft w:val="0"/>
              <w:marRight w:val="0"/>
              <w:marTop w:val="0"/>
              <w:marBottom w:val="0"/>
              <w:divBdr>
                <w:top w:val="none" w:sz="0" w:space="0" w:color="auto"/>
                <w:left w:val="none" w:sz="0" w:space="0" w:color="auto"/>
                <w:bottom w:val="none" w:sz="0" w:space="0" w:color="auto"/>
                <w:right w:val="none" w:sz="0" w:space="0" w:color="auto"/>
              </w:divBdr>
            </w:div>
            <w:div w:id="549922891">
              <w:marLeft w:val="0"/>
              <w:marRight w:val="0"/>
              <w:marTop w:val="0"/>
              <w:marBottom w:val="0"/>
              <w:divBdr>
                <w:top w:val="none" w:sz="0" w:space="0" w:color="auto"/>
                <w:left w:val="none" w:sz="0" w:space="0" w:color="auto"/>
                <w:bottom w:val="none" w:sz="0" w:space="0" w:color="auto"/>
                <w:right w:val="none" w:sz="0" w:space="0" w:color="auto"/>
              </w:divBdr>
            </w:div>
            <w:div w:id="1337810366">
              <w:marLeft w:val="0"/>
              <w:marRight w:val="0"/>
              <w:marTop w:val="0"/>
              <w:marBottom w:val="0"/>
              <w:divBdr>
                <w:top w:val="none" w:sz="0" w:space="0" w:color="auto"/>
                <w:left w:val="none" w:sz="0" w:space="0" w:color="auto"/>
                <w:bottom w:val="none" w:sz="0" w:space="0" w:color="auto"/>
                <w:right w:val="none" w:sz="0" w:space="0" w:color="auto"/>
              </w:divBdr>
            </w:div>
            <w:div w:id="1793866397">
              <w:marLeft w:val="0"/>
              <w:marRight w:val="0"/>
              <w:marTop w:val="0"/>
              <w:marBottom w:val="0"/>
              <w:divBdr>
                <w:top w:val="none" w:sz="0" w:space="0" w:color="auto"/>
                <w:left w:val="none" w:sz="0" w:space="0" w:color="auto"/>
                <w:bottom w:val="none" w:sz="0" w:space="0" w:color="auto"/>
                <w:right w:val="none" w:sz="0" w:space="0" w:color="auto"/>
              </w:divBdr>
            </w:div>
            <w:div w:id="769467823">
              <w:marLeft w:val="0"/>
              <w:marRight w:val="0"/>
              <w:marTop w:val="0"/>
              <w:marBottom w:val="0"/>
              <w:divBdr>
                <w:top w:val="none" w:sz="0" w:space="0" w:color="auto"/>
                <w:left w:val="none" w:sz="0" w:space="0" w:color="auto"/>
                <w:bottom w:val="none" w:sz="0" w:space="0" w:color="auto"/>
                <w:right w:val="none" w:sz="0" w:space="0" w:color="auto"/>
              </w:divBdr>
            </w:div>
            <w:div w:id="1009067194">
              <w:marLeft w:val="0"/>
              <w:marRight w:val="0"/>
              <w:marTop w:val="0"/>
              <w:marBottom w:val="0"/>
              <w:divBdr>
                <w:top w:val="none" w:sz="0" w:space="0" w:color="auto"/>
                <w:left w:val="none" w:sz="0" w:space="0" w:color="auto"/>
                <w:bottom w:val="none" w:sz="0" w:space="0" w:color="auto"/>
                <w:right w:val="none" w:sz="0" w:space="0" w:color="auto"/>
              </w:divBdr>
            </w:div>
            <w:div w:id="2131052125">
              <w:marLeft w:val="0"/>
              <w:marRight w:val="0"/>
              <w:marTop w:val="0"/>
              <w:marBottom w:val="0"/>
              <w:divBdr>
                <w:top w:val="none" w:sz="0" w:space="0" w:color="auto"/>
                <w:left w:val="none" w:sz="0" w:space="0" w:color="auto"/>
                <w:bottom w:val="none" w:sz="0" w:space="0" w:color="auto"/>
                <w:right w:val="none" w:sz="0" w:space="0" w:color="auto"/>
              </w:divBdr>
            </w:div>
            <w:div w:id="2012101448">
              <w:marLeft w:val="0"/>
              <w:marRight w:val="0"/>
              <w:marTop w:val="0"/>
              <w:marBottom w:val="0"/>
              <w:divBdr>
                <w:top w:val="none" w:sz="0" w:space="0" w:color="auto"/>
                <w:left w:val="none" w:sz="0" w:space="0" w:color="auto"/>
                <w:bottom w:val="none" w:sz="0" w:space="0" w:color="auto"/>
                <w:right w:val="none" w:sz="0" w:space="0" w:color="auto"/>
              </w:divBdr>
            </w:div>
            <w:div w:id="1348141170">
              <w:marLeft w:val="0"/>
              <w:marRight w:val="0"/>
              <w:marTop w:val="0"/>
              <w:marBottom w:val="0"/>
              <w:divBdr>
                <w:top w:val="none" w:sz="0" w:space="0" w:color="auto"/>
                <w:left w:val="none" w:sz="0" w:space="0" w:color="auto"/>
                <w:bottom w:val="none" w:sz="0" w:space="0" w:color="auto"/>
                <w:right w:val="none" w:sz="0" w:space="0" w:color="auto"/>
              </w:divBdr>
            </w:div>
            <w:div w:id="285160454">
              <w:marLeft w:val="0"/>
              <w:marRight w:val="0"/>
              <w:marTop w:val="0"/>
              <w:marBottom w:val="0"/>
              <w:divBdr>
                <w:top w:val="none" w:sz="0" w:space="0" w:color="auto"/>
                <w:left w:val="none" w:sz="0" w:space="0" w:color="auto"/>
                <w:bottom w:val="none" w:sz="0" w:space="0" w:color="auto"/>
                <w:right w:val="none" w:sz="0" w:space="0" w:color="auto"/>
              </w:divBdr>
            </w:div>
            <w:div w:id="1798832769">
              <w:marLeft w:val="0"/>
              <w:marRight w:val="0"/>
              <w:marTop w:val="0"/>
              <w:marBottom w:val="0"/>
              <w:divBdr>
                <w:top w:val="none" w:sz="0" w:space="0" w:color="auto"/>
                <w:left w:val="none" w:sz="0" w:space="0" w:color="auto"/>
                <w:bottom w:val="none" w:sz="0" w:space="0" w:color="auto"/>
                <w:right w:val="none" w:sz="0" w:space="0" w:color="auto"/>
              </w:divBdr>
            </w:div>
            <w:div w:id="606622300">
              <w:marLeft w:val="0"/>
              <w:marRight w:val="0"/>
              <w:marTop w:val="0"/>
              <w:marBottom w:val="0"/>
              <w:divBdr>
                <w:top w:val="none" w:sz="0" w:space="0" w:color="auto"/>
                <w:left w:val="none" w:sz="0" w:space="0" w:color="auto"/>
                <w:bottom w:val="none" w:sz="0" w:space="0" w:color="auto"/>
                <w:right w:val="none" w:sz="0" w:space="0" w:color="auto"/>
              </w:divBdr>
            </w:div>
            <w:div w:id="1149899720">
              <w:marLeft w:val="0"/>
              <w:marRight w:val="0"/>
              <w:marTop w:val="0"/>
              <w:marBottom w:val="0"/>
              <w:divBdr>
                <w:top w:val="none" w:sz="0" w:space="0" w:color="auto"/>
                <w:left w:val="none" w:sz="0" w:space="0" w:color="auto"/>
                <w:bottom w:val="none" w:sz="0" w:space="0" w:color="auto"/>
                <w:right w:val="none" w:sz="0" w:space="0" w:color="auto"/>
              </w:divBdr>
            </w:div>
            <w:div w:id="1623414351">
              <w:marLeft w:val="0"/>
              <w:marRight w:val="0"/>
              <w:marTop w:val="0"/>
              <w:marBottom w:val="0"/>
              <w:divBdr>
                <w:top w:val="none" w:sz="0" w:space="0" w:color="auto"/>
                <w:left w:val="none" w:sz="0" w:space="0" w:color="auto"/>
                <w:bottom w:val="none" w:sz="0" w:space="0" w:color="auto"/>
                <w:right w:val="none" w:sz="0" w:space="0" w:color="auto"/>
              </w:divBdr>
            </w:div>
            <w:div w:id="640353004">
              <w:marLeft w:val="0"/>
              <w:marRight w:val="0"/>
              <w:marTop w:val="0"/>
              <w:marBottom w:val="0"/>
              <w:divBdr>
                <w:top w:val="none" w:sz="0" w:space="0" w:color="auto"/>
                <w:left w:val="none" w:sz="0" w:space="0" w:color="auto"/>
                <w:bottom w:val="none" w:sz="0" w:space="0" w:color="auto"/>
                <w:right w:val="none" w:sz="0" w:space="0" w:color="auto"/>
              </w:divBdr>
            </w:div>
            <w:div w:id="236483652">
              <w:marLeft w:val="0"/>
              <w:marRight w:val="0"/>
              <w:marTop w:val="0"/>
              <w:marBottom w:val="0"/>
              <w:divBdr>
                <w:top w:val="none" w:sz="0" w:space="0" w:color="auto"/>
                <w:left w:val="none" w:sz="0" w:space="0" w:color="auto"/>
                <w:bottom w:val="none" w:sz="0" w:space="0" w:color="auto"/>
                <w:right w:val="none" w:sz="0" w:space="0" w:color="auto"/>
              </w:divBdr>
            </w:div>
            <w:div w:id="1939175045">
              <w:marLeft w:val="0"/>
              <w:marRight w:val="0"/>
              <w:marTop w:val="0"/>
              <w:marBottom w:val="0"/>
              <w:divBdr>
                <w:top w:val="none" w:sz="0" w:space="0" w:color="auto"/>
                <w:left w:val="none" w:sz="0" w:space="0" w:color="auto"/>
                <w:bottom w:val="none" w:sz="0" w:space="0" w:color="auto"/>
                <w:right w:val="none" w:sz="0" w:space="0" w:color="auto"/>
              </w:divBdr>
            </w:div>
            <w:div w:id="64882797">
              <w:marLeft w:val="0"/>
              <w:marRight w:val="0"/>
              <w:marTop w:val="0"/>
              <w:marBottom w:val="0"/>
              <w:divBdr>
                <w:top w:val="none" w:sz="0" w:space="0" w:color="auto"/>
                <w:left w:val="none" w:sz="0" w:space="0" w:color="auto"/>
                <w:bottom w:val="none" w:sz="0" w:space="0" w:color="auto"/>
                <w:right w:val="none" w:sz="0" w:space="0" w:color="auto"/>
              </w:divBdr>
            </w:div>
            <w:div w:id="1135756453">
              <w:marLeft w:val="0"/>
              <w:marRight w:val="0"/>
              <w:marTop w:val="0"/>
              <w:marBottom w:val="0"/>
              <w:divBdr>
                <w:top w:val="none" w:sz="0" w:space="0" w:color="auto"/>
                <w:left w:val="none" w:sz="0" w:space="0" w:color="auto"/>
                <w:bottom w:val="none" w:sz="0" w:space="0" w:color="auto"/>
                <w:right w:val="none" w:sz="0" w:space="0" w:color="auto"/>
              </w:divBdr>
            </w:div>
            <w:div w:id="3017982">
              <w:marLeft w:val="0"/>
              <w:marRight w:val="0"/>
              <w:marTop w:val="0"/>
              <w:marBottom w:val="0"/>
              <w:divBdr>
                <w:top w:val="none" w:sz="0" w:space="0" w:color="auto"/>
                <w:left w:val="none" w:sz="0" w:space="0" w:color="auto"/>
                <w:bottom w:val="none" w:sz="0" w:space="0" w:color="auto"/>
                <w:right w:val="none" w:sz="0" w:space="0" w:color="auto"/>
              </w:divBdr>
            </w:div>
            <w:div w:id="1779986075">
              <w:marLeft w:val="0"/>
              <w:marRight w:val="0"/>
              <w:marTop w:val="0"/>
              <w:marBottom w:val="0"/>
              <w:divBdr>
                <w:top w:val="none" w:sz="0" w:space="0" w:color="auto"/>
                <w:left w:val="none" w:sz="0" w:space="0" w:color="auto"/>
                <w:bottom w:val="none" w:sz="0" w:space="0" w:color="auto"/>
                <w:right w:val="none" w:sz="0" w:space="0" w:color="auto"/>
              </w:divBdr>
            </w:div>
            <w:div w:id="1817607903">
              <w:marLeft w:val="0"/>
              <w:marRight w:val="0"/>
              <w:marTop w:val="0"/>
              <w:marBottom w:val="0"/>
              <w:divBdr>
                <w:top w:val="none" w:sz="0" w:space="0" w:color="auto"/>
                <w:left w:val="none" w:sz="0" w:space="0" w:color="auto"/>
                <w:bottom w:val="none" w:sz="0" w:space="0" w:color="auto"/>
                <w:right w:val="none" w:sz="0" w:space="0" w:color="auto"/>
              </w:divBdr>
            </w:div>
            <w:div w:id="1308246685">
              <w:marLeft w:val="0"/>
              <w:marRight w:val="0"/>
              <w:marTop w:val="0"/>
              <w:marBottom w:val="0"/>
              <w:divBdr>
                <w:top w:val="none" w:sz="0" w:space="0" w:color="auto"/>
                <w:left w:val="none" w:sz="0" w:space="0" w:color="auto"/>
                <w:bottom w:val="none" w:sz="0" w:space="0" w:color="auto"/>
                <w:right w:val="none" w:sz="0" w:space="0" w:color="auto"/>
              </w:divBdr>
            </w:div>
            <w:div w:id="707755079">
              <w:marLeft w:val="0"/>
              <w:marRight w:val="0"/>
              <w:marTop w:val="0"/>
              <w:marBottom w:val="0"/>
              <w:divBdr>
                <w:top w:val="none" w:sz="0" w:space="0" w:color="auto"/>
                <w:left w:val="none" w:sz="0" w:space="0" w:color="auto"/>
                <w:bottom w:val="none" w:sz="0" w:space="0" w:color="auto"/>
                <w:right w:val="none" w:sz="0" w:space="0" w:color="auto"/>
              </w:divBdr>
            </w:div>
            <w:div w:id="1715154769">
              <w:marLeft w:val="0"/>
              <w:marRight w:val="0"/>
              <w:marTop w:val="0"/>
              <w:marBottom w:val="0"/>
              <w:divBdr>
                <w:top w:val="none" w:sz="0" w:space="0" w:color="auto"/>
                <w:left w:val="none" w:sz="0" w:space="0" w:color="auto"/>
                <w:bottom w:val="none" w:sz="0" w:space="0" w:color="auto"/>
                <w:right w:val="none" w:sz="0" w:space="0" w:color="auto"/>
              </w:divBdr>
            </w:div>
            <w:div w:id="998651746">
              <w:marLeft w:val="0"/>
              <w:marRight w:val="0"/>
              <w:marTop w:val="0"/>
              <w:marBottom w:val="0"/>
              <w:divBdr>
                <w:top w:val="none" w:sz="0" w:space="0" w:color="auto"/>
                <w:left w:val="none" w:sz="0" w:space="0" w:color="auto"/>
                <w:bottom w:val="none" w:sz="0" w:space="0" w:color="auto"/>
                <w:right w:val="none" w:sz="0" w:space="0" w:color="auto"/>
              </w:divBdr>
            </w:div>
            <w:div w:id="1311638698">
              <w:marLeft w:val="0"/>
              <w:marRight w:val="0"/>
              <w:marTop w:val="0"/>
              <w:marBottom w:val="0"/>
              <w:divBdr>
                <w:top w:val="none" w:sz="0" w:space="0" w:color="auto"/>
                <w:left w:val="none" w:sz="0" w:space="0" w:color="auto"/>
                <w:bottom w:val="none" w:sz="0" w:space="0" w:color="auto"/>
                <w:right w:val="none" w:sz="0" w:space="0" w:color="auto"/>
              </w:divBdr>
            </w:div>
            <w:div w:id="166991979">
              <w:marLeft w:val="0"/>
              <w:marRight w:val="0"/>
              <w:marTop w:val="0"/>
              <w:marBottom w:val="0"/>
              <w:divBdr>
                <w:top w:val="none" w:sz="0" w:space="0" w:color="auto"/>
                <w:left w:val="none" w:sz="0" w:space="0" w:color="auto"/>
                <w:bottom w:val="none" w:sz="0" w:space="0" w:color="auto"/>
                <w:right w:val="none" w:sz="0" w:space="0" w:color="auto"/>
              </w:divBdr>
            </w:div>
            <w:div w:id="1049184254">
              <w:marLeft w:val="0"/>
              <w:marRight w:val="0"/>
              <w:marTop w:val="0"/>
              <w:marBottom w:val="0"/>
              <w:divBdr>
                <w:top w:val="none" w:sz="0" w:space="0" w:color="auto"/>
                <w:left w:val="none" w:sz="0" w:space="0" w:color="auto"/>
                <w:bottom w:val="none" w:sz="0" w:space="0" w:color="auto"/>
                <w:right w:val="none" w:sz="0" w:space="0" w:color="auto"/>
              </w:divBdr>
            </w:div>
            <w:div w:id="1823041538">
              <w:marLeft w:val="0"/>
              <w:marRight w:val="0"/>
              <w:marTop w:val="0"/>
              <w:marBottom w:val="0"/>
              <w:divBdr>
                <w:top w:val="none" w:sz="0" w:space="0" w:color="auto"/>
                <w:left w:val="none" w:sz="0" w:space="0" w:color="auto"/>
                <w:bottom w:val="none" w:sz="0" w:space="0" w:color="auto"/>
                <w:right w:val="none" w:sz="0" w:space="0" w:color="auto"/>
              </w:divBdr>
            </w:div>
            <w:div w:id="1175144690">
              <w:marLeft w:val="0"/>
              <w:marRight w:val="0"/>
              <w:marTop w:val="0"/>
              <w:marBottom w:val="0"/>
              <w:divBdr>
                <w:top w:val="none" w:sz="0" w:space="0" w:color="auto"/>
                <w:left w:val="none" w:sz="0" w:space="0" w:color="auto"/>
                <w:bottom w:val="none" w:sz="0" w:space="0" w:color="auto"/>
                <w:right w:val="none" w:sz="0" w:space="0" w:color="auto"/>
              </w:divBdr>
            </w:div>
            <w:div w:id="454324811">
              <w:marLeft w:val="0"/>
              <w:marRight w:val="0"/>
              <w:marTop w:val="0"/>
              <w:marBottom w:val="0"/>
              <w:divBdr>
                <w:top w:val="none" w:sz="0" w:space="0" w:color="auto"/>
                <w:left w:val="none" w:sz="0" w:space="0" w:color="auto"/>
                <w:bottom w:val="none" w:sz="0" w:space="0" w:color="auto"/>
                <w:right w:val="none" w:sz="0" w:space="0" w:color="auto"/>
              </w:divBdr>
            </w:div>
            <w:div w:id="1150288384">
              <w:marLeft w:val="0"/>
              <w:marRight w:val="0"/>
              <w:marTop w:val="0"/>
              <w:marBottom w:val="0"/>
              <w:divBdr>
                <w:top w:val="none" w:sz="0" w:space="0" w:color="auto"/>
                <w:left w:val="none" w:sz="0" w:space="0" w:color="auto"/>
                <w:bottom w:val="none" w:sz="0" w:space="0" w:color="auto"/>
                <w:right w:val="none" w:sz="0" w:space="0" w:color="auto"/>
              </w:divBdr>
            </w:div>
            <w:div w:id="1367367294">
              <w:marLeft w:val="0"/>
              <w:marRight w:val="0"/>
              <w:marTop w:val="0"/>
              <w:marBottom w:val="0"/>
              <w:divBdr>
                <w:top w:val="none" w:sz="0" w:space="0" w:color="auto"/>
                <w:left w:val="none" w:sz="0" w:space="0" w:color="auto"/>
                <w:bottom w:val="none" w:sz="0" w:space="0" w:color="auto"/>
                <w:right w:val="none" w:sz="0" w:space="0" w:color="auto"/>
              </w:divBdr>
            </w:div>
            <w:div w:id="983587375">
              <w:marLeft w:val="0"/>
              <w:marRight w:val="0"/>
              <w:marTop w:val="0"/>
              <w:marBottom w:val="0"/>
              <w:divBdr>
                <w:top w:val="none" w:sz="0" w:space="0" w:color="auto"/>
                <w:left w:val="none" w:sz="0" w:space="0" w:color="auto"/>
                <w:bottom w:val="none" w:sz="0" w:space="0" w:color="auto"/>
                <w:right w:val="none" w:sz="0" w:space="0" w:color="auto"/>
              </w:divBdr>
            </w:div>
            <w:div w:id="1528984700">
              <w:marLeft w:val="0"/>
              <w:marRight w:val="0"/>
              <w:marTop w:val="0"/>
              <w:marBottom w:val="0"/>
              <w:divBdr>
                <w:top w:val="none" w:sz="0" w:space="0" w:color="auto"/>
                <w:left w:val="none" w:sz="0" w:space="0" w:color="auto"/>
                <w:bottom w:val="none" w:sz="0" w:space="0" w:color="auto"/>
                <w:right w:val="none" w:sz="0" w:space="0" w:color="auto"/>
              </w:divBdr>
            </w:div>
            <w:div w:id="1631746993">
              <w:marLeft w:val="0"/>
              <w:marRight w:val="0"/>
              <w:marTop w:val="0"/>
              <w:marBottom w:val="0"/>
              <w:divBdr>
                <w:top w:val="none" w:sz="0" w:space="0" w:color="auto"/>
                <w:left w:val="none" w:sz="0" w:space="0" w:color="auto"/>
                <w:bottom w:val="none" w:sz="0" w:space="0" w:color="auto"/>
                <w:right w:val="none" w:sz="0" w:space="0" w:color="auto"/>
              </w:divBdr>
            </w:div>
            <w:div w:id="1747416457">
              <w:marLeft w:val="0"/>
              <w:marRight w:val="0"/>
              <w:marTop w:val="0"/>
              <w:marBottom w:val="0"/>
              <w:divBdr>
                <w:top w:val="none" w:sz="0" w:space="0" w:color="auto"/>
                <w:left w:val="none" w:sz="0" w:space="0" w:color="auto"/>
                <w:bottom w:val="none" w:sz="0" w:space="0" w:color="auto"/>
                <w:right w:val="none" w:sz="0" w:space="0" w:color="auto"/>
              </w:divBdr>
            </w:div>
            <w:div w:id="842085167">
              <w:marLeft w:val="0"/>
              <w:marRight w:val="0"/>
              <w:marTop w:val="0"/>
              <w:marBottom w:val="0"/>
              <w:divBdr>
                <w:top w:val="none" w:sz="0" w:space="0" w:color="auto"/>
                <w:left w:val="none" w:sz="0" w:space="0" w:color="auto"/>
                <w:bottom w:val="none" w:sz="0" w:space="0" w:color="auto"/>
                <w:right w:val="none" w:sz="0" w:space="0" w:color="auto"/>
              </w:divBdr>
            </w:div>
            <w:div w:id="948125254">
              <w:marLeft w:val="0"/>
              <w:marRight w:val="0"/>
              <w:marTop w:val="0"/>
              <w:marBottom w:val="0"/>
              <w:divBdr>
                <w:top w:val="none" w:sz="0" w:space="0" w:color="auto"/>
                <w:left w:val="none" w:sz="0" w:space="0" w:color="auto"/>
                <w:bottom w:val="none" w:sz="0" w:space="0" w:color="auto"/>
                <w:right w:val="none" w:sz="0" w:space="0" w:color="auto"/>
              </w:divBdr>
            </w:div>
            <w:div w:id="246504052">
              <w:marLeft w:val="0"/>
              <w:marRight w:val="0"/>
              <w:marTop w:val="0"/>
              <w:marBottom w:val="0"/>
              <w:divBdr>
                <w:top w:val="none" w:sz="0" w:space="0" w:color="auto"/>
                <w:left w:val="none" w:sz="0" w:space="0" w:color="auto"/>
                <w:bottom w:val="none" w:sz="0" w:space="0" w:color="auto"/>
                <w:right w:val="none" w:sz="0" w:space="0" w:color="auto"/>
              </w:divBdr>
            </w:div>
            <w:div w:id="1037317524">
              <w:marLeft w:val="0"/>
              <w:marRight w:val="0"/>
              <w:marTop w:val="0"/>
              <w:marBottom w:val="0"/>
              <w:divBdr>
                <w:top w:val="none" w:sz="0" w:space="0" w:color="auto"/>
                <w:left w:val="none" w:sz="0" w:space="0" w:color="auto"/>
                <w:bottom w:val="none" w:sz="0" w:space="0" w:color="auto"/>
                <w:right w:val="none" w:sz="0" w:space="0" w:color="auto"/>
              </w:divBdr>
            </w:div>
            <w:div w:id="120154193">
              <w:marLeft w:val="0"/>
              <w:marRight w:val="0"/>
              <w:marTop w:val="0"/>
              <w:marBottom w:val="0"/>
              <w:divBdr>
                <w:top w:val="none" w:sz="0" w:space="0" w:color="auto"/>
                <w:left w:val="none" w:sz="0" w:space="0" w:color="auto"/>
                <w:bottom w:val="none" w:sz="0" w:space="0" w:color="auto"/>
                <w:right w:val="none" w:sz="0" w:space="0" w:color="auto"/>
              </w:divBdr>
            </w:div>
            <w:div w:id="329528026">
              <w:marLeft w:val="0"/>
              <w:marRight w:val="0"/>
              <w:marTop w:val="0"/>
              <w:marBottom w:val="0"/>
              <w:divBdr>
                <w:top w:val="none" w:sz="0" w:space="0" w:color="auto"/>
                <w:left w:val="none" w:sz="0" w:space="0" w:color="auto"/>
                <w:bottom w:val="none" w:sz="0" w:space="0" w:color="auto"/>
                <w:right w:val="none" w:sz="0" w:space="0" w:color="auto"/>
              </w:divBdr>
            </w:div>
            <w:div w:id="1766607409">
              <w:marLeft w:val="0"/>
              <w:marRight w:val="0"/>
              <w:marTop w:val="0"/>
              <w:marBottom w:val="0"/>
              <w:divBdr>
                <w:top w:val="none" w:sz="0" w:space="0" w:color="auto"/>
                <w:left w:val="none" w:sz="0" w:space="0" w:color="auto"/>
                <w:bottom w:val="none" w:sz="0" w:space="0" w:color="auto"/>
                <w:right w:val="none" w:sz="0" w:space="0" w:color="auto"/>
              </w:divBdr>
            </w:div>
            <w:div w:id="1616592837">
              <w:marLeft w:val="0"/>
              <w:marRight w:val="0"/>
              <w:marTop w:val="0"/>
              <w:marBottom w:val="0"/>
              <w:divBdr>
                <w:top w:val="none" w:sz="0" w:space="0" w:color="auto"/>
                <w:left w:val="none" w:sz="0" w:space="0" w:color="auto"/>
                <w:bottom w:val="none" w:sz="0" w:space="0" w:color="auto"/>
                <w:right w:val="none" w:sz="0" w:space="0" w:color="auto"/>
              </w:divBdr>
            </w:div>
            <w:div w:id="19940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3773">
      <w:bodyDiv w:val="1"/>
      <w:marLeft w:val="0"/>
      <w:marRight w:val="0"/>
      <w:marTop w:val="0"/>
      <w:marBottom w:val="0"/>
      <w:divBdr>
        <w:top w:val="none" w:sz="0" w:space="0" w:color="auto"/>
        <w:left w:val="none" w:sz="0" w:space="0" w:color="auto"/>
        <w:bottom w:val="none" w:sz="0" w:space="0" w:color="auto"/>
        <w:right w:val="none" w:sz="0" w:space="0" w:color="auto"/>
      </w:divBdr>
    </w:div>
    <w:div w:id="1171605390">
      <w:bodyDiv w:val="1"/>
      <w:marLeft w:val="0"/>
      <w:marRight w:val="0"/>
      <w:marTop w:val="0"/>
      <w:marBottom w:val="0"/>
      <w:divBdr>
        <w:top w:val="none" w:sz="0" w:space="0" w:color="auto"/>
        <w:left w:val="none" w:sz="0" w:space="0" w:color="auto"/>
        <w:bottom w:val="none" w:sz="0" w:space="0" w:color="auto"/>
        <w:right w:val="none" w:sz="0" w:space="0" w:color="auto"/>
      </w:divBdr>
    </w:div>
    <w:div w:id="1556549000">
      <w:bodyDiv w:val="1"/>
      <w:marLeft w:val="0"/>
      <w:marRight w:val="0"/>
      <w:marTop w:val="0"/>
      <w:marBottom w:val="0"/>
      <w:divBdr>
        <w:top w:val="none" w:sz="0" w:space="0" w:color="auto"/>
        <w:left w:val="none" w:sz="0" w:space="0" w:color="auto"/>
        <w:bottom w:val="none" w:sz="0" w:space="0" w:color="auto"/>
        <w:right w:val="none" w:sz="0" w:space="0" w:color="auto"/>
      </w:divBdr>
      <w:divsChild>
        <w:div w:id="137890582">
          <w:marLeft w:val="0"/>
          <w:marRight w:val="0"/>
          <w:marTop w:val="0"/>
          <w:marBottom w:val="0"/>
          <w:divBdr>
            <w:top w:val="none" w:sz="0" w:space="0" w:color="auto"/>
            <w:left w:val="none" w:sz="0" w:space="0" w:color="auto"/>
            <w:bottom w:val="none" w:sz="0" w:space="0" w:color="auto"/>
            <w:right w:val="none" w:sz="0" w:space="0" w:color="auto"/>
          </w:divBdr>
          <w:divsChild>
            <w:div w:id="424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ibikenyc.com/system-data" TargetMode="External"/><Relationship Id="rId5" Type="http://schemas.openxmlformats.org/officeDocument/2006/relationships/hyperlink" Target="https://public.tableau.com/views/Tableau_challenge_citibike_TopStartingStationsMonth2020/Story1?:language=en&amp;:display_count=y&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Reyes</dc:creator>
  <cp:keywords/>
  <dc:description/>
  <cp:lastModifiedBy>Alex Reyes</cp:lastModifiedBy>
  <cp:revision>6</cp:revision>
  <dcterms:created xsi:type="dcterms:W3CDTF">2021-02-25T05:22:00Z</dcterms:created>
  <dcterms:modified xsi:type="dcterms:W3CDTF">2021-02-25T05:49:00Z</dcterms:modified>
</cp:coreProperties>
</file>