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36E3" w14:textId="6BDC4FAC" w:rsidR="00076856" w:rsidRPr="00874AA1" w:rsidRDefault="005B67C1" w:rsidP="00874AA1">
      <w:pPr>
        <w:pStyle w:val="Title"/>
      </w:pPr>
      <w:r>
        <w:t>Survey &amp; Plan</w:t>
      </w:r>
    </w:p>
    <w:p w14:paraId="263A8C7E" w14:textId="3C51C9E3" w:rsidR="00076856" w:rsidRPr="00C131E4" w:rsidRDefault="00C131E4" w:rsidP="00874AA1">
      <w:pPr>
        <w:pStyle w:val="Title"/>
      </w:pPr>
      <w:r>
        <w:rPr>
          <w:lang w:val="vi-VN"/>
        </w:rPr>
        <w:t>Traf</w:t>
      </w:r>
      <w:r>
        <w:t>fic Sign Recognition</w:t>
      </w:r>
    </w:p>
    <w:p w14:paraId="2133E11A" w14:textId="7A339684" w:rsidR="00C131E4" w:rsidRDefault="00C131E4" w:rsidP="00874AA1">
      <w:pPr>
        <w:pStyle w:val="Heading1"/>
      </w:pPr>
      <w:r>
        <w:t>Team Introduction</w:t>
      </w:r>
      <w:r w:rsidR="00AA1AB8">
        <w:t>:</w:t>
      </w:r>
    </w:p>
    <w:p w14:paraId="6E6C6DDD" w14:textId="77777777" w:rsidR="00C131E4" w:rsidRPr="001169FF" w:rsidRDefault="00C131E4" w:rsidP="00C131E4">
      <w:r w:rsidRPr="00060371">
        <w:rPr>
          <w:b/>
          <w:bCs/>
        </w:rPr>
        <w:t>Team 5</w:t>
      </w:r>
      <w:r w:rsidRPr="001169FF">
        <w:t xml:space="preserve"> - Our team has 3 members:</w:t>
      </w:r>
    </w:p>
    <w:p w14:paraId="50BFB218" w14:textId="77777777" w:rsidR="00C131E4" w:rsidRPr="001169FF" w:rsidRDefault="00C131E4" w:rsidP="00C131E4">
      <w:pPr>
        <w:pStyle w:val="ListParagraph"/>
        <w:numPr>
          <w:ilvl w:val="0"/>
          <w:numId w:val="5"/>
        </w:numPr>
      </w:pPr>
      <w:r w:rsidRPr="00060371">
        <w:rPr>
          <w:b/>
          <w:bCs/>
          <w:lang w:val="en-US"/>
        </w:rPr>
        <w:t>Pham Thi Thu Hien</w:t>
      </w:r>
      <w:r w:rsidRPr="0007011A">
        <w:rPr>
          <w:lang w:val="en-US"/>
        </w:rPr>
        <w:t xml:space="preserve"> – 2022120203 (Ultra-intelligent Computing / Communication Network Lab).</w:t>
      </w:r>
    </w:p>
    <w:p w14:paraId="65201177" w14:textId="77777777" w:rsidR="00C131E4" w:rsidRPr="001169FF" w:rsidRDefault="00C131E4" w:rsidP="00C131E4">
      <w:pPr>
        <w:pStyle w:val="ListParagraph"/>
        <w:numPr>
          <w:ilvl w:val="0"/>
          <w:numId w:val="5"/>
        </w:numPr>
      </w:pPr>
      <w:r w:rsidRPr="00060371">
        <w:rPr>
          <w:b/>
          <w:bCs/>
          <w:lang w:val="en-US"/>
        </w:rPr>
        <w:t>Tran Nam Phuong</w:t>
      </w:r>
      <w:r w:rsidRPr="00060371">
        <w:rPr>
          <w:lang w:val="en-US"/>
        </w:rPr>
        <w:t xml:space="preserve"> – 2022120207 (Ultra-intelligent Computing / Communication Network Lab).</w:t>
      </w:r>
    </w:p>
    <w:p w14:paraId="1A4AFEC4" w14:textId="77777777" w:rsidR="00C131E4" w:rsidRPr="001169FF" w:rsidRDefault="00C131E4" w:rsidP="00C131E4">
      <w:pPr>
        <w:pStyle w:val="ListParagraph"/>
        <w:numPr>
          <w:ilvl w:val="0"/>
          <w:numId w:val="5"/>
        </w:numPr>
      </w:pPr>
      <w:r w:rsidRPr="00060371">
        <w:rPr>
          <w:b/>
          <w:bCs/>
          <w:lang w:val="en-US"/>
        </w:rPr>
        <w:t>Nguyen Lan Anh</w:t>
      </w:r>
      <w:r w:rsidRPr="00060371">
        <w:rPr>
          <w:lang w:val="en-US"/>
        </w:rPr>
        <w:t xml:space="preserve"> – 2022220111 (Systems and Storage Lab).</w:t>
      </w:r>
    </w:p>
    <w:p w14:paraId="7B25A65E" w14:textId="77777777" w:rsidR="00C131E4" w:rsidRPr="00C131E4" w:rsidRDefault="00C131E4" w:rsidP="00874AA1">
      <w:pPr>
        <w:pStyle w:val="Heading1"/>
        <w:rPr>
          <w:lang w:val="en-VN"/>
        </w:rPr>
      </w:pPr>
    </w:p>
    <w:p w14:paraId="2F2C7226" w14:textId="28BACC14" w:rsidR="00563FE4" w:rsidRPr="00874AA1" w:rsidRDefault="00000000" w:rsidP="00874AA1">
      <w:pPr>
        <w:pStyle w:val="Heading1"/>
      </w:pPr>
      <w:sdt>
        <w:sdtPr>
          <w:alias w:val="Project Overview:"/>
          <w:tag w:val="Project Overview:"/>
          <w:id w:val="-231312045"/>
          <w:placeholder>
            <w:docPart w:val="28FE768B8AB64916868E674C096E686A"/>
          </w:placeholder>
          <w:temporary/>
          <w:showingPlcHdr/>
          <w15:appearance w15:val="hidden"/>
        </w:sdtPr>
        <w:sdtContent>
          <w:r w:rsidR="00874AA1" w:rsidRPr="00874AA1">
            <w:t>Project Overview:</w:t>
          </w:r>
        </w:sdtContent>
      </w:sdt>
    </w:p>
    <w:p w14:paraId="25C036E2" w14:textId="111B3721" w:rsidR="00C131E4" w:rsidRPr="0007011A" w:rsidRDefault="00C131E4" w:rsidP="00C131E4">
      <w:pPr>
        <w:rPr>
          <w:rFonts w:eastAsiaTheme="minorEastAsia"/>
          <w:lang w:val="en-VN"/>
        </w:rPr>
      </w:pPr>
      <w:r w:rsidRPr="0007011A">
        <w:rPr>
          <w:lang w:val="en-VN"/>
        </w:rPr>
        <w:t>Traffic sign recognition can be an extremely useful assistance tool</w:t>
      </w:r>
      <w:r w:rsidRPr="00C131E4">
        <w:t xml:space="preserve"> for drivers.  For example, the system notifies the driver when a speed limit sign or other traffic sign is detected, keeping the driver informed of speed limit changes and other important road information.</w:t>
      </w:r>
      <w:r>
        <w:t xml:space="preserve"> That is the reason why this topic is very practical and will nerver get old, expecially when automated driving and driverless cars are e</w:t>
      </w:r>
      <w:r w:rsidR="002A2394">
        <w:t>merging nowadays.</w:t>
      </w:r>
    </w:p>
    <w:p w14:paraId="218CBFE5" w14:textId="77777777" w:rsidR="00912A05" w:rsidRDefault="00912A05" w:rsidP="00874AA1">
      <w:pPr>
        <w:pStyle w:val="Heading1"/>
        <w:rPr>
          <w:rFonts w:asciiTheme="minorHAnsi" w:eastAsiaTheme="minorHAnsi" w:hAnsiTheme="minorHAnsi" w:cstheme="minorBidi"/>
          <w:b w:val="0"/>
          <w:sz w:val="24"/>
          <w:szCs w:val="24"/>
        </w:rPr>
      </w:pPr>
      <w:r w:rsidRPr="00912A05">
        <w:rPr>
          <w:rFonts w:asciiTheme="minorHAnsi" w:eastAsiaTheme="minorHAnsi" w:hAnsiTheme="minorHAnsi" w:cstheme="minorBidi"/>
          <w:b w:val="0"/>
          <w:sz w:val="24"/>
          <w:szCs w:val="24"/>
        </w:rPr>
        <w:t>With this in mind, we will propose a solution to tackle the traffic sign recognition problem by utilizing the Convolution Neural Network (CNN) built on the base of TensorFlow. By doing hands-on work, we hope we will be able to learn about several image processing techniques and also improve our teamwork skills. In this document, we will provide some surveys about the traffic sign recognition topic, as well as propose a plan for our project.</w:t>
      </w:r>
    </w:p>
    <w:p w14:paraId="39CD6079" w14:textId="77777777" w:rsidR="00912A05" w:rsidRDefault="00912A05" w:rsidP="00874AA1">
      <w:pPr>
        <w:pStyle w:val="Heading1"/>
        <w:rPr>
          <w:rFonts w:asciiTheme="minorHAnsi" w:eastAsiaTheme="minorHAnsi" w:hAnsiTheme="minorHAnsi" w:cstheme="minorBidi"/>
          <w:b w:val="0"/>
          <w:sz w:val="24"/>
          <w:szCs w:val="24"/>
        </w:rPr>
      </w:pPr>
    </w:p>
    <w:p w14:paraId="1962AED1" w14:textId="2FAA7814" w:rsidR="00563FE4" w:rsidRPr="00874AA1" w:rsidRDefault="00000000" w:rsidP="00874AA1">
      <w:pPr>
        <w:pStyle w:val="Heading1"/>
      </w:pPr>
      <w:sdt>
        <w:sdtPr>
          <w:alias w:val="Standards:"/>
          <w:tag w:val="Standards:"/>
          <w:id w:val="442805168"/>
          <w:placeholder>
            <w:docPart w:val="E8FD0F3AAF784FCAA82BAFC405002B4D"/>
          </w:placeholder>
          <w:temporary/>
          <w:showingPlcHdr/>
          <w15:appearance w15:val="hidden"/>
        </w:sdtPr>
        <w:sdtContent>
          <w:r w:rsidR="00874AA1" w:rsidRPr="00874AA1">
            <w:t>Standards:</w:t>
          </w:r>
        </w:sdtContent>
      </w:sdt>
    </w:p>
    <w:p w14:paraId="23AC267B" w14:textId="561DBFD4" w:rsidR="00396FEB" w:rsidRPr="0086739F" w:rsidRDefault="00396FEB" w:rsidP="00874AA1">
      <w:pPr>
        <w:pStyle w:val="ListBullet"/>
        <w:rPr>
          <w:sz w:val="24"/>
        </w:rPr>
      </w:pPr>
      <w:r w:rsidRPr="0086739F">
        <w:rPr>
          <w:sz w:val="24"/>
        </w:rPr>
        <w:t>Coding language: Python.</w:t>
      </w:r>
    </w:p>
    <w:p w14:paraId="5EDCC7EA" w14:textId="4E54F9D6" w:rsidR="00396FEB" w:rsidRPr="0086739F" w:rsidRDefault="00396FEB" w:rsidP="00874AA1">
      <w:pPr>
        <w:pStyle w:val="ListBullet"/>
        <w:rPr>
          <w:sz w:val="24"/>
        </w:rPr>
      </w:pPr>
      <w:r w:rsidRPr="0086739F">
        <w:rPr>
          <w:sz w:val="24"/>
        </w:rPr>
        <w:t xml:space="preserve">IDE: </w:t>
      </w:r>
      <w:r w:rsidRPr="0086739F">
        <w:rPr>
          <w:sz w:val="24"/>
        </w:rPr>
        <w:t>Visual Studio 2019</w:t>
      </w:r>
      <w:r w:rsidRPr="0086739F">
        <w:rPr>
          <w:sz w:val="24"/>
        </w:rPr>
        <w:t>.</w:t>
      </w:r>
    </w:p>
    <w:p w14:paraId="568F2954" w14:textId="3EE8A7F8" w:rsidR="008B1C57" w:rsidRPr="00874AA1" w:rsidRDefault="00396FEB" w:rsidP="008B1C57">
      <w:pPr>
        <w:pStyle w:val="ListBullet"/>
      </w:pPr>
      <w:r w:rsidRPr="0086739F">
        <w:rPr>
          <w:sz w:val="24"/>
        </w:rPr>
        <w:t>Source code management: Git</w:t>
      </w:r>
      <w:r w:rsidR="00912A05">
        <w:rPr>
          <w:sz w:val="24"/>
        </w:rPr>
        <w:t>H</w:t>
      </w:r>
      <w:r w:rsidRPr="0086739F">
        <w:rPr>
          <w:sz w:val="24"/>
        </w:rPr>
        <w:t>ub</w:t>
      </w:r>
      <w:r w:rsidR="00912A05">
        <w:t xml:space="preserve"> [4].</w:t>
      </w:r>
    </w:p>
    <w:p w14:paraId="7E69F937" w14:textId="77777777" w:rsidR="00563FE4" w:rsidRPr="00874AA1" w:rsidRDefault="00000000" w:rsidP="00874AA1">
      <w:pPr>
        <w:pStyle w:val="Heading1"/>
      </w:pPr>
      <w:sdt>
        <w:sdtPr>
          <w:alias w:val="Objectives:"/>
          <w:tag w:val="Objectives:"/>
          <w:id w:val="-63415929"/>
          <w:placeholder>
            <w:docPart w:val="EAE66E57B1424A7BACF652336C4F0C27"/>
          </w:placeholder>
          <w:temporary/>
          <w:showingPlcHdr/>
          <w15:appearance w15:val="hidden"/>
        </w:sdtPr>
        <w:sdtContent>
          <w:r w:rsidR="00874AA1" w:rsidRPr="00874AA1">
            <w:t>Objectives:</w:t>
          </w:r>
        </w:sdtContent>
      </w:sdt>
    </w:p>
    <w:p w14:paraId="5CC0EDDE" w14:textId="684384EC" w:rsidR="001E3ADA" w:rsidRPr="0086739F" w:rsidRDefault="00396FEB" w:rsidP="00874AA1">
      <w:pPr>
        <w:pStyle w:val="ListBullet"/>
        <w:rPr>
          <w:sz w:val="24"/>
        </w:rPr>
      </w:pPr>
      <w:r w:rsidRPr="0086739F">
        <w:rPr>
          <w:sz w:val="24"/>
        </w:rPr>
        <w:t xml:space="preserve">System must be able to classify an input image to a proper </w:t>
      </w:r>
      <w:r w:rsidR="008B1C57" w:rsidRPr="0086739F">
        <w:rPr>
          <w:sz w:val="24"/>
        </w:rPr>
        <w:t>traffic sign</w:t>
      </w:r>
      <w:r w:rsidRPr="0086739F">
        <w:rPr>
          <w:sz w:val="24"/>
        </w:rPr>
        <w:t>.</w:t>
      </w:r>
    </w:p>
    <w:p w14:paraId="6500BC45" w14:textId="0AB75A91" w:rsidR="008B1C57" w:rsidRPr="0086739F" w:rsidRDefault="008B1C57" w:rsidP="008B1C57">
      <w:pPr>
        <w:pStyle w:val="ListBullet"/>
        <w:rPr>
          <w:sz w:val="24"/>
        </w:rPr>
      </w:pPr>
      <w:r w:rsidRPr="0086739F">
        <w:rPr>
          <w:sz w:val="24"/>
        </w:rPr>
        <w:t>Acceptable accuracy is &gt;</w:t>
      </w:r>
      <w:r w:rsidR="00F64A17">
        <w:rPr>
          <w:sz w:val="24"/>
        </w:rPr>
        <w:t>=</w:t>
      </w:r>
      <w:r w:rsidRPr="0086739F">
        <w:rPr>
          <w:sz w:val="24"/>
        </w:rPr>
        <w:t xml:space="preserve"> 85%</w:t>
      </w:r>
    </w:p>
    <w:p w14:paraId="707256F4" w14:textId="77777777" w:rsidR="00563FE4" w:rsidRPr="00874AA1" w:rsidRDefault="00000000" w:rsidP="00874AA1">
      <w:pPr>
        <w:pStyle w:val="Heading1"/>
      </w:pPr>
      <w:sdt>
        <w:sdtPr>
          <w:alias w:val="Requirements/Task(s):"/>
          <w:tag w:val="Requirements/Task(s):"/>
          <w:id w:val="1725405758"/>
          <w:placeholder>
            <w:docPart w:val="5C8A4AE5E2174BC68C8CFAD53B8C2762"/>
          </w:placeholder>
          <w:temporary/>
          <w:showingPlcHdr/>
          <w15:appearance w15:val="hidden"/>
        </w:sdtPr>
        <w:sdtContent>
          <w:r w:rsidR="00874AA1" w:rsidRPr="00874AA1">
            <w:t>Requirements/Task(s):</w:t>
          </w:r>
        </w:sdtContent>
      </w:sdt>
    </w:p>
    <w:p w14:paraId="1E60A72A" w14:textId="5A82AD0A" w:rsidR="008B1C57" w:rsidRPr="0086739F" w:rsidRDefault="008B1C57" w:rsidP="008B1C57">
      <w:pPr>
        <w:pStyle w:val="ListBullet"/>
        <w:tabs>
          <w:tab w:val="clear" w:pos="360"/>
        </w:tabs>
        <w:rPr>
          <w:sz w:val="24"/>
        </w:rPr>
      </w:pPr>
      <w:r w:rsidRPr="0086739F">
        <w:rPr>
          <w:sz w:val="24"/>
        </w:rPr>
        <w:t>Task 1: Data preporcessing</w:t>
      </w:r>
    </w:p>
    <w:p w14:paraId="62353817" w14:textId="009ABC64" w:rsidR="008B1C57" w:rsidRPr="0086739F" w:rsidRDefault="008B1C57" w:rsidP="008B1C57">
      <w:pPr>
        <w:pStyle w:val="ListBullet"/>
        <w:numPr>
          <w:ilvl w:val="0"/>
          <w:numId w:val="7"/>
        </w:numPr>
        <w:rPr>
          <w:sz w:val="24"/>
        </w:rPr>
      </w:pPr>
      <w:r w:rsidRPr="0086739F">
        <w:rPr>
          <w:sz w:val="24"/>
        </w:rPr>
        <w:t>Data visualization.</w:t>
      </w:r>
    </w:p>
    <w:p w14:paraId="157CFB2F" w14:textId="5889B0E2" w:rsidR="0086739F" w:rsidRDefault="0086739F" w:rsidP="0086739F">
      <w:pPr>
        <w:pStyle w:val="ListBullet"/>
        <w:numPr>
          <w:ilvl w:val="0"/>
          <w:numId w:val="7"/>
        </w:numPr>
        <w:rPr>
          <w:sz w:val="24"/>
        </w:rPr>
      </w:pPr>
      <w:r w:rsidRPr="0086739F">
        <w:rPr>
          <w:sz w:val="24"/>
        </w:rPr>
        <w:t>Image processing: Resize, noise removal, geometric correction, etc.</w:t>
      </w:r>
    </w:p>
    <w:p w14:paraId="3553A47F" w14:textId="77777777" w:rsidR="0086739F" w:rsidRPr="0086739F" w:rsidRDefault="0086739F" w:rsidP="0086739F">
      <w:pPr>
        <w:pStyle w:val="ListBullet"/>
        <w:numPr>
          <w:ilvl w:val="0"/>
          <w:numId w:val="0"/>
        </w:numPr>
        <w:ind w:left="720"/>
        <w:rPr>
          <w:sz w:val="24"/>
        </w:rPr>
      </w:pPr>
    </w:p>
    <w:p w14:paraId="6EED8EDC" w14:textId="3070480C" w:rsidR="0086739F" w:rsidRDefault="0086739F" w:rsidP="0086739F">
      <w:pPr>
        <w:pStyle w:val="ListBullet"/>
        <w:tabs>
          <w:tab w:val="clear" w:pos="360"/>
        </w:tabs>
        <w:rPr>
          <w:sz w:val="24"/>
        </w:rPr>
      </w:pPr>
      <w:r w:rsidRPr="0086739F">
        <w:rPr>
          <w:sz w:val="24"/>
        </w:rPr>
        <w:t xml:space="preserve">Task </w:t>
      </w:r>
      <w:r>
        <w:rPr>
          <w:sz w:val="24"/>
        </w:rPr>
        <w:t>2</w:t>
      </w:r>
      <w:r w:rsidRPr="0086739F">
        <w:rPr>
          <w:sz w:val="24"/>
        </w:rPr>
        <w:t xml:space="preserve">: </w:t>
      </w:r>
      <w:r>
        <w:rPr>
          <w:sz w:val="24"/>
        </w:rPr>
        <w:t>Model building</w:t>
      </w:r>
    </w:p>
    <w:p w14:paraId="5E88B95E" w14:textId="75EEFC57" w:rsidR="0086739F" w:rsidRDefault="0086739F" w:rsidP="0086739F">
      <w:pPr>
        <w:pStyle w:val="ListBullet"/>
        <w:numPr>
          <w:ilvl w:val="0"/>
          <w:numId w:val="9"/>
        </w:numPr>
        <w:rPr>
          <w:sz w:val="24"/>
        </w:rPr>
      </w:pPr>
      <w:r>
        <w:rPr>
          <w:sz w:val="24"/>
        </w:rPr>
        <w:t>Feature extraction</w:t>
      </w:r>
    </w:p>
    <w:p w14:paraId="1B2EC3D0" w14:textId="58F3B49D" w:rsidR="0086739F" w:rsidRDefault="0086739F" w:rsidP="0086739F">
      <w:pPr>
        <w:pStyle w:val="ListBullet"/>
        <w:numPr>
          <w:ilvl w:val="0"/>
          <w:numId w:val="9"/>
        </w:numPr>
        <w:rPr>
          <w:sz w:val="24"/>
        </w:rPr>
      </w:pPr>
      <w:r>
        <w:rPr>
          <w:sz w:val="24"/>
        </w:rPr>
        <w:lastRenderedPageBreak/>
        <w:t>Model building</w:t>
      </w:r>
    </w:p>
    <w:p w14:paraId="1864CBD8" w14:textId="503856B3" w:rsidR="0086739F" w:rsidRDefault="0086739F" w:rsidP="0086739F">
      <w:pPr>
        <w:pStyle w:val="ListBullet"/>
        <w:numPr>
          <w:ilvl w:val="0"/>
          <w:numId w:val="9"/>
        </w:numPr>
        <w:rPr>
          <w:sz w:val="24"/>
        </w:rPr>
      </w:pPr>
      <w:r>
        <w:rPr>
          <w:sz w:val="24"/>
        </w:rPr>
        <w:t>Model training</w:t>
      </w:r>
    </w:p>
    <w:p w14:paraId="1C62E613" w14:textId="548BF8E7" w:rsidR="0086739F" w:rsidRPr="0086739F" w:rsidRDefault="0086739F" w:rsidP="0086739F">
      <w:pPr>
        <w:pStyle w:val="ListBullet"/>
        <w:numPr>
          <w:ilvl w:val="0"/>
          <w:numId w:val="9"/>
        </w:numPr>
        <w:rPr>
          <w:sz w:val="24"/>
        </w:rPr>
      </w:pPr>
      <w:r>
        <w:rPr>
          <w:sz w:val="24"/>
        </w:rPr>
        <w:t>Model testing</w:t>
      </w:r>
    </w:p>
    <w:p w14:paraId="4A425CC3" w14:textId="77777777" w:rsidR="0086739F" w:rsidRPr="0086739F" w:rsidRDefault="0086739F" w:rsidP="0086739F">
      <w:pPr>
        <w:pStyle w:val="ListBullet"/>
        <w:numPr>
          <w:ilvl w:val="0"/>
          <w:numId w:val="0"/>
        </w:numPr>
        <w:ind w:left="720" w:hanging="360"/>
        <w:rPr>
          <w:sz w:val="24"/>
        </w:rPr>
      </w:pPr>
    </w:p>
    <w:p w14:paraId="45024E05" w14:textId="3C357E4B" w:rsidR="00563FE4" w:rsidRPr="0086739F" w:rsidRDefault="0086739F" w:rsidP="0086739F">
      <w:pPr>
        <w:pStyle w:val="ListBullet"/>
        <w:tabs>
          <w:tab w:val="clear" w:pos="360"/>
        </w:tabs>
        <w:rPr>
          <w:sz w:val="24"/>
        </w:rPr>
      </w:pPr>
      <w:r w:rsidRPr="0086739F">
        <w:rPr>
          <w:sz w:val="24"/>
        </w:rPr>
        <w:t xml:space="preserve">Task </w:t>
      </w:r>
      <w:r>
        <w:rPr>
          <w:sz w:val="24"/>
        </w:rPr>
        <w:t>3</w:t>
      </w:r>
      <w:r w:rsidRPr="0086739F">
        <w:rPr>
          <w:sz w:val="24"/>
        </w:rPr>
        <w:t xml:space="preserve">: </w:t>
      </w:r>
      <w:r>
        <w:rPr>
          <w:sz w:val="24"/>
        </w:rPr>
        <w:t>Post process (improve the model</w:t>
      </w:r>
      <w:r w:rsidR="00912A05">
        <w:rPr>
          <w:sz w:val="24"/>
        </w:rPr>
        <w:t xml:space="preserve"> performance</w:t>
      </w:r>
      <w:r>
        <w:rPr>
          <w:sz w:val="24"/>
        </w:rPr>
        <w:t>)</w:t>
      </w:r>
      <w:r w:rsidR="00912A05">
        <w:rPr>
          <w:sz w:val="24"/>
        </w:rPr>
        <w:t>.</w:t>
      </w:r>
    </w:p>
    <w:p w14:paraId="0477F162" w14:textId="54459A78" w:rsidR="00563FE4" w:rsidRPr="00874AA1" w:rsidRDefault="00CB4E3B" w:rsidP="00874AA1">
      <w:pPr>
        <w:pStyle w:val="Heading1"/>
      </w:pPr>
      <w:r>
        <w:t>A brief survey:</w:t>
      </w:r>
    </w:p>
    <w:p w14:paraId="0873EEBB" w14:textId="7279260E" w:rsidR="00563FE4" w:rsidRDefault="008B1C57" w:rsidP="00874AA1">
      <w:r>
        <w:t>This is a brief survey about traffic sign recognition topic.</w:t>
      </w:r>
    </w:p>
    <w:p w14:paraId="0CFA2224" w14:textId="01E5141C" w:rsidR="00935EA1" w:rsidRDefault="0086739F" w:rsidP="00935EA1">
      <w:pPr>
        <w:pStyle w:val="ListParagraph"/>
        <w:numPr>
          <w:ilvl w:val="0"/>
          <w:numId w:val="10"/>
        </w:numPr>
      </w:pPr>
      <w:r>
        <w:rPr>
          <w:lang w:val="en-US"/>
        </w:rPr>
        <w:t>Data set.</w:t>
      </w:r>
    </w:p>
    <w:p w14:paraId="72FC691C" w14:textId="77777777" w:rsidR="00935EA1" w:rsidRDefault="00935EA1" w:rsidP="00935EA1">
      <w:pPr>
        <w:pStyle w:val="ListParagraph"/>
      </w:pPr>
      <w:r>
        <w:t>There are a few data sets being open to public, which were metioned in [1] as follows:</w:t>
      </w:r>
    </w:p>
    <w:p w14:paraId="5859538D" w14:textId="546BED3D" w:rsidR="00935EA1" w:rsidRDefault="00935EA1" w:rsidP="00935EA1">
      <w:pPr>
        <w:pStyle w:val="ListParagraph"/>
        <w:numPr>
          <w:ilvl w:val="0"/>
          <w:numId w:val="12"/>
        </w:numPr>
      </w:pPr>
      <w:r>
        <w:t xml:space="preserve">German TSR Benchmark (GTSRB) </w:t>
      </w:r>
    </w:p>
    <w:p w14:paraId="75E73624" w14:textId="4B790FF5" w:rsidR="00935EA1" w:rsidRDefault="00935EA1" w:rsidP="00935EA1">
      <w:pPr>
        <w:pStyle w:val="ListParagraph"/>
        <w:numPr>
          <w:ilvl w:val="0"/>
          <w:numId w:val="12"/>
        </w:numPr>
      </w:pPr>
      <w:r>
        <w:t xml:space="preserve">KUL Belgium Traffic Signs Data set (KUL Data set) </w:t>
      </w:r>
    </w:p>
    <w:p w14:paraId="4214EED3" w14:textId="7E65F8D3" w:rsidR="00935EA1" w:rsidRDefault="00935EA1" w:rsidP="00935EA1">
      <w:pPr>
        <w:pStyle w:val="ListParagraph"/>
        <w:numPr>
          <w:ilvl w:val="0"/>
          <w:numId w:val="12"/>
        </w:numPr>
      </w:pPr>
      <w:r>
        <w:t xml:space="preserve">Swedish Traffic Signs Data set (STS Data set) </w:t>
      </w:r>
    </w:p>
    <w:p w14:paraId="381AF649" w14:textId="2907BA27" w:rsidR="00935EA1" w:rsidRDefault="00935EA1" w:rsidP="00935EA1">
      <w:pPr>
        <w:pStyle w:val="ListParagraph"/>
        <w:numPr>
          <w:ilvl w:val="0"/>
          <w:numId w:val="12"/>
        </w:numPr>
      </w:pPr>
      <w:r>
        <w:t xml:space="preserve">RUG Traffic Sign Image Database (RUG Data set) </w:t>
      </w:r>
    </w:p>
    <w:p w14:paraId="7D671BFE" w14:textId="287D3B9E" w:rsidR="00935EA1" w:rsidRDefault="00935EA1" w:rsidP="00935EA1">
      <w:pPr>
        <w:pStyle w:val="ListParagraph"/>
        <w:numPr>
          <w:ilvl w:val="0"/>
          <w:numId w:val="12"/>
        </w:numPr>
      </w:pPr>
      <w:r>
        <w:t>Stereopolis Database</w:t>
      </w:r>
    </w:p>
    <w:p w14:paraId="77A9D86E" w14:textId="77777777" w:rsidR="00935EA1" w:rsidRDefault="00935EA1" w:rsidP="00935EA1">
      <w:pPr>
        <w:pStyle w:val="ListParagraph"/>
      </w:pPr>
      <w:r>
        <w:t>Compared to other data sets, the GTSRB is most frequently utilized in various research. This is a large data set and was originally created for the “German Traffic Sign Recognition Benchmark.” [2]. This data set is mainly used for classification purposes since each image contains exactly one sign without much background.</w:t>
      </w:r>
    </w:p>
    <w:p w14:paraId="3C122CCF" w14:textId="7213E55A" w:rsidR="0086739F" w:rsidRDefault="00935EA1" w:rsidP="00935EA1">
      <w:pPr>
        <w:pStyle w:val="ListParagraph"/>
      </w:pPr>
      <w:r>
        <w:t>In this project, we are going to use this data set to address the traffic sign recognition problem. This data set can be found in the Kaggle platform [3]. Here are some images from the data set.</w:t>
      </w:r>
    </w:p>
    <w:p w14:paraId="0052B385" w14:textId="77777777" w:rsidR="00935EA1" w:rsidRDefault="00935EA1" w:rsidP="00935EA1">
      <w:pPr>
        <w:pStyle w:val="ListParagraph"/>
      </w:pPr>
    </w:p>
    <w:p w14:paraId="48CBCEDA" w14:textId="7FBDB8AC" w:rsidR="00935EA1" w:rsidRDefault="00935EA1" w:rsidP="00BA59E8">
      <w:pPr>
        <w:pStyle w:val="ListParagraph"/>
      </w:pPr>
      <w:r w:rsidRPr="00A714BE">
        <w:rPr>
          <w:lang w:val="en-US"/>
        </w:rPr>
        <w:drawing>
          <wp:inline distT="0" distB="0" distL="0" distR="0" wp14:anchorId="0B62319D" wp14:editId="0ABD3BC5">
            <wp:extent cx="5245513"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208" cy="4276891"/>
                    </a:xfrm>
                    <a:prstGeom prst="rect">
                      <a:avLst/>
                    </a:prstGeom>
                  </pic:spPr>
                </pic:pic>
              </a:graphicData>
            </a:graphic>
          </wp:inline>
        </w:drawing>
      </w:r>
    </w:p>
    <w:p w14:paraId="2C62AA01" w14:textId="77777777" w:rsidR="00935EA1" w:rsidRPr="0086739F" w:rsidRDefault="00935EA1" w:rsidP="00935EA1">
      <w:pPr>
        <w:pStyle w:val="ListParagraph"/>
        <w:jc w:val="center"/>
      </w:pPr>
    </w:p>
    <w:p w14:paraId="7A0775ED" w14:textId="0B440082" w:rsidR="00935EA1" w:rsidRPr="00935EA1" w:rsidRDefault="0086739F" w:rsidP="0086739F">
      <w:pPr>
        <w:pStyle w:val="ListParagraph"/>
        <w:numPr>
          <w:ilvl w:val="0"/>
          <w:numId w:val="10"/>
        </w:numPr>
      </w:pPr>
      <w:r w:rsidRPr="00935EA1">
        <w:rPr>
          <w:lang w:val="en-US"/>
        </w:rPr>
        <w:t>Methodology.</w:t>
      </w:r>
    </w:p>
    <w:p w14:paraId="4AD434FF" w14:textId="18AAAB1E" w:rsidR="00935EA1" w:rsidRDefault="00935EA1" w:rsidP="00935EA1">
      <w:pPr>
        <w:pStyle w:val="ListParagraph"/>
      </w:pPr>
      <w:r w:rsidRPr="00935EA1">
        <w:t>The flow of a typical traffic sign recognition solution often goes as follows:</w:t>
      </w:r>
      <w:r>
        <w:br/>
      </w:r>
    </w:p>
    <w:p w14:paraId="696BC6AF" w14:textId="7CC03B7C" w:rsidR="00935EA1" w:rsidRDefault="00935EA1" w:rsidP="00935EA1">
      <w:pPr>
        <w:pStyle w:val="ListParagraph"/>
      </w:pPr>
      <w:r w:rsidRPr="004C1A0C">
        <w:rPr>
          <w:lang w:val="en-US"/>
        </w:rPr>
        <w:drawing>
          <wp:inline distT="0" distB="0" distL="0" distR="0" wp14:anchorId="59260C10" wp14:editId="70C4D2DB">
            <wp:extent cx="5314950" cy="8618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395" cy="864389"/>
                    </a:xfrm>
                    <a:prstGeom prst="rect">
                      <a:avLst/>
                    </a:prstGeom>
                  </pic:spPr>
                </pic:pic>
              </a:graphicData>
            </a:graphic>
          </wp:inline>
        </w:drawing>
      </w:r>
    </w:p>
    <w:p w14:paraId="75B705BF" w14:textId="09645A6A" w:rsidR="00935EA1" w:rsidRDefault="00935EA1" w:rsidP="00935EA1">
      <w:pPr>
        <w:pStyle w:val="ListParagraph"/>
      </w:pPr>
    </w:p>
    <w:p w14:paraId="22CAF92E" w14:textId="7D841E4A" w:rsidR="00935EA1" w:rsidRDefault="00935EA1" w:rsidP="00935EA1">
      <w:pPr>
        <w:pStyle w:val="ListParagraph"/>
        <w:numPr>
          <w:ilvl w:val="0"/>
          <w:numId w:val="13"/>
        </w:numPr>
      </w:pPr>
      <w:r>
        <w:t>Preprocessing: This step is typically done to correct the original images to be ready for the model input. There are several image processing techniques could be used in this process. Some of them are Noise removal, Binarization, Geometric/Color correction, HSV (Hue, saturation, and value), etc.</w:t>
      </w:r>
    </w:p>
    <w:p w14:paraId="5FC61BB9" w14:textId="7D221D7F" w:rsidR="00935EA1" w:rsidRDefault="00935EA1" w:rsidP="00935EA1">
      <w:pPr>
        <w:pStyle w:val="ListParagraph"/>
        <w:numPr>
          <w:ilvl w:val="0"/>
          <w:numId w:val="13"/>
        </w:numPr>
      </w:pPr>
      <w:r>
        <w:t>Feature extraction and Detection: This step is to isolate and detect various local patterns of an image. Some of the famous models can be used for the detection process such as Support Vector Machine (SVM), Convolution Neural Networks (CNN), Deep Neural Networks (DNN), etc.</w:t>
      </w:r>
    </w:p>
    <w:p w14:paraId="69ED48E1" w14:textId="40A383B4" w:rsidR="00935EA1" w:rsidRDefault="00935EA1" w:rsidP="00935EA1">
      <w:pPr>
        <w:pStyle w:val="ListParagraph"/>
        <w:numPr>
          <w:ilvl w:val="0"/>
          <w:numId w:val="13"/>
        </w:numPr>
      </w:pPr>
      <w:r>
        <w:t>Post-processing: This process is for improving the efficiency of detection.</w:t>
      </w:r>
    </w:p>
    <w:p w14:paraId="5C007731" w14:textId="77777777" w:rsidR="00935EA1" w:rsidRDefault="00935EA1" w:rsidP="00935EA1">
      <w:pPr>
        <w:pStyle w:val="ListParagraph"/>
        <w:ind w:left="1080"/>
      </w:pPr>
    </w:p>
    <w:p w14:paraId="608C08B7" w14:textId="026099D6" w:rsidR="0086739F" w:rsidRPr="00935EA1" w:rsidRDefault="0086739F" w:rsidP="0086739F">
      <w:pPr>
        <w:pStyle w:val="ListParagraph"/>
        <w:numPr>
          <w:ilvl w:val="0"/>
          <w:numId w:val="10"/>
        </w:numPr>
      </w:pPr>
      <w:r w:rsidRPr="00935EA1">
        <w:rPr>
          <w:lang w:val="en-US"/>
        </w:rPr>
        <w:t>Challenges.</w:t>
      </w:r>
    </w:p>
    <w:p w14:paraId="21CD91F7" w14:textId="50FE8B2A" w:rsidR="00935EA1" w:rsidRDefault="00935EA1" w:rsidP="00935EA1">
      <w:pPr>
        <w:pStyle w:val="ListParagraph"/>
        <w:numPr>
          <w:ilvl w:val="0"/>
          <w:numId w:val="14"/>
        </w:numPr>
      </w:pPr>
      <w:r>
        <w:t>Many images are taken by hand and moving devices, leading to motion blur in the image itself. A proper preprocess should be performed to tackle this problem.</w:t>
      </w:r>
    </w:p>
    <w:p w14:paraId="4EFA50B4" w14:textId="1D9738F2" w:rsidR="00935EA1" w:rsidRDefault="00935EA1" w:rsidP="00935EA1">
      <w:pPr>
        <w:pStyle w:val="ListParagraph"/>
        <w:numPr>
          <w:ilvl w:val="0"/>
          <w:numId w:val="14"/>
        </w:numPr>
      </w:pPr>
      <w:r>
        <w:t>Since the data is media type, it could result in the issue of computational overhead. The model should be not only efficient but also lightweight.</w:t>
      </w:r>
    </w:p>
    <w:p w14:paraId="4D7059E1" w14:textId="77777777" w:rsidR="00935EA1" w:rsidRPr="00874AA1" w:rsidRDefault="00935EA1" w:rsidP="00935EA1">
      <w:pPr>
        <w:pStyle w:val="ListParagraph"/>
        <w:ind w:left="1080"/>
      </w:pPr>
    </w:p>
    <w:p w14:paraId="629A4343" w14:textId="06F32EA6" w:rsidR="00563FE4" w:rsidRDefault="00EA0137" w:rsidP="00874AA1">
      <w:pPr>
        <w:pStyle w:val="Heading1"/>
      </w:pPr>
      <w:r>
        <w:t>Plan for the project:</w:t>
      </w:r>
    </w:p>
    <w:p w14:paraId="4874C63F" w14:textId="77777777" w:rsidR="00912A05" w:rsidRPr="002213BF" w:rsidRDefault="00912A05" w:rsidP="00912A05">
      <w:r>
        <w:t>According to the normal flow, we have a time schedule as follows:</w:t>
      </w:r>
    </w:p>
    <w:p w14:paraId="3611158E" w14:textId="0B8518FD" w:rsidR="00912A05" w:rsidRDefault="00912A05" w:rsidP="00874AA1">
      <w:pPr>
        <w:pStyle w:val="Heading1"/>
      </w:pPr>
      <w:r w:rsidRPr="00094C08">
        <w:drawing>
          <wp:inline distT="0" distB="0" distL="0" distR="0" wp14:anchorId="08FAB51A" wp14:editId="70DA8EB0">
            <wp:extent cx="5943600" cy="1168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8803"/>
                    </a:xfrm>
                    <a:prstGeom prst="rect">
                      <a:avLst/>
                    </a:prstGeom>
                  </pic:spPr>
                </pic:pic>
              </a:graphicData>
            </a:graphic>
          </wp:inline>
        </w:drawing>
      </w:r>
    </w:p>
    <w:p w14:paraId="0BF76792" w14:textId="2D4CFCF8" w:rsidR="00912A05" w:rsidRDefault="00912A05" w:rsidP="00874AA1">
      <w:pPr>
        <w:pStyle w:val="Heading1"/>
      </w:pPr>
    </w:p>
    <w:p w14:paraId="7D918105" w14:textId="06C46FE7" w:rsidR="00912A05" w:rsidRDefault="00912A05" w:rsidP="00874AA1">
      <w:pPr>
        <w:pStyle w:val="Heading1"/>
      </w:pPr>
      <w:r>
        <w:t>References</w:t>
      </w:r>
    </w:p>
    <w:p w14:paraId="48254ACA" w14:textId="77777777" w:rsidR="00912A05" w:rsidRPr="00912A05" w:rsidRDefault="00912A05" w:rsidP="00912A05">
      <w:pPr>
        <w:rPr>
          <w:sz w:val="21"/>
          <w:szCs w:val="21"/>
        </w:rPr>
      </w:pPr>
      <w:r w:rsidRPr="00912A05">
        <w:rPr>
          <w:sz w:val="21"/>
          <w:szCs w:val="21"/>
        </w:rPr>
        <w:t xml:space="preserve">[1] </w:t>
      </w:r>
      <w:r w:rsidRPr="00912A05">
        <w:rPr>
          <w:sz w:val="21"/>
          <w:szCs w:val="21"/>
          <w:shd w:val="clear" w:color="auto" w:fill="FFFFFF"/>
        </w:rPr>
        <w:t>Mogelmose, Andreas, Mohan Manubhai Trivedi, and Thomas B. Moeslund. "Vision-based traffic sign detection and analysis for intelligent driver assistance systems: Perspectives and survey." </w:t>
      </w:r>
      <w:r w:rsidRPr="00912A05">
        <w:rPr>
          <w:i/>
          <w:iCs/>
          <w:sz w:val="21"/>
          <w:szCs w:val="21"/>
          <w:shd w:val="clear" w:color="auto" w:fill="FFFFFF"/>
        </w:rPr>
        <w:t>IEEE Transactions on Intelligent Transportation Systems</w:t>
      </w:r>
      <w:r w:rsidRPr="00912A05">
        <w:rPr>
          <w:sz w:val="21"/>
          <w:szCs w:val="21"/>
          <w:shd w:val="clear" w:color="auto" w:fill="FFFFFF"/>
        </w:rPr>
        <w:t> 13.4 (2012): 1484-1497.</w:t>
      </w:r>
    </w:p>
    <w:p w14:paraId="59B2F947" w14:textId="77777777" w:rsidR="00912A05" w:rsidRPr="00912A05" w:rsidRDefault="00912A05" w:rsidP="00912A05">
      <w:pPr>
        <w:rPr>
          <w:sz w:val="21"/>
          <w:szCs w:val="21"/>
        </w:rPr>
      </w:pPr>
      <w:r w:rsidRPr="00912A05">
        <w:rPr>
          <w:sz w:val="21"/>
          <w:szCs w:val="21"/>
        </w:rPr>
        <w:t xml:space="preserve">[2] J. Stallkamp, M. Schlipsing, J. Salmen, and C. Igel, “The german traffic sign recognition benchmark: A multi-class classification competition,” in </w:t>
      </w:r>
      <w:r w:rsidRPr="00912A05">
        <w:rPr>
          <w:i/>
          <w:iCs/>
          <w:sz w:val="21"/>
          <w:szCs w:val="21"/>
        </w:rPr>
        <w:t>Proc. IJCNN</w:t>
      </w:r>
      <w:r w:rsidRPr="00912A05">
        <w:rPr>
          <w:sz w:val="21"/>
          <w:szCs w:val="21"/>
        </w:rPr>
        <w:t xml:space="preserve">, 2011, pp. 1453–1460. [Online]. Available: </w:t>
      </w:r>
      <w:hyperlink r:id="rId13" w:history="1">
        <w:r w:rsidRPr="00912A05">
          <w:rPr>
            <w:rStyle w:val="Hyperlink"/>
            <w:sz w:val="21"/>
            <w:szCs w:val="21"/>
          </w:rPr>
          <w:t>http://benchmark.ini.rub.de/?section=gtsrb</w:t>
        </w:r>
      </w:hyperlink>
      <w:r w:rsidRPr="00912A05">
        <w:rPr>
          <w:sz w:val="21"/>
          <w:szCs w:val="21"/>
        </w:rPr>
        <w:t xml:space="preserve"> </w:t>
      </w:r>
    </w:p>
    <w:p w14:paraId="14659566" w14:textId="77777777" w:rsidR="00912A05" w:rsidRPr="00912A05" w:rsidRDefault="00912A05" w:rsidP="00912A05">
      <w:pPr>
        <w:rPr>
          <w:sz w:val="21"/>
          <w:szCs w:val="21"/>
        </w:rPr>
      </w:pPr>
      <w:r w:rsidRPr="00912A05">
        <w:rPr>
          <w:sz w:val="21"/>
          <w:szCs w:val="21"/>
        </w:rPr>
        <w:t xml:space="preserve">[3] </w:t>
      </w:r>
      <w:hyperlink r:id="rId14" w:history="1">
        <w:r w:rsidRPr="00912A05">
          <w:rPr>
            <w:rStyle w:val="Hyperlink"/>
            <w:sz w:val="21"/>
            <w:szCs w:val="21"/>
          </w:rPr>
          <w:t>https://www.kaggle.com/datasets/meowmeowmeowmeowmeow/gtsrb-german-traffic-sign</w:t>
        </w:r>
      </w:hyperlink>
    </w:p>
    <w:p w14:paraId="182113CB" w14:textId="77777777" w:rsidR="00912A05" w:rsidRPr="00912A05" w:rsidRDefault="00912A05" w:rsidP="00912A05">
      <w:pPr>
        <w:rPr>
          <w:sz w:val="21"/>
          <w:szCs w:val="21"/>
        </w:rPr>
      </w:pPr>
      <w:r w:rsidRPr="00912A05">
        <w:rPr>
          <w:sz w:val="21"/>
          <w:szCs w:val="21"/>
        </w:rPr>
        <w:t xml:space="preserve">[4] </w:t>
      </w:r>
      <w:hyperlink r:id="rId15" w:history="1">
        <w:r w:rsidRPr="00912A05">
          <w:rPr>
            <w:rStyle w:val="Hyperlink"/>
            <w:sz w:val="21"/>
            <w:szCs w:val="21"/>
          </w:rPr>
          <w:t>https://github.com/phuongtrannam/advanced-image-processing-cau</w:t>
        </w:r>
      </w:hyperlink>
      <w:r w:rsidRPr="00912A05">
        <w:rPr>
          <w:sz w:val="21"/>
          <w:szCs w:val="21"/>
        </w:rPr>
        <w:t xml:space="preserve"> </w:t>
      </w:r>
    </w:p>
    <w:p w14:paraId="39F6B25C" w14:textId="77777777" w:rsidR="00912A05" w:rsidRPr="00874AA1" w:rsidRDefault="00912A05" w:rsidP="00874AA1">
      <w:pPr>
        <w:pStyle w:val="Heading1"/>
      </w:pPr>
    </w:p>
    <w:p w14:paraId="53135E8B" w14:textId="048CC4F2" w:rsidR="005244D5" w:rsidRPr="00874AA1" w:rsidRDefault="005244D5" w:rsidP="00874AA1"/>
    <w:p w14:paraId="3DF45883" w14:textId="664A0606"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93F9" w14:textId="77777777" w:rsidR="00E703B1" w:rsidRDefault="00E703B1" w:rsidP="00524988">
      <w:pPr>
        <w:spacing w:after="0" w:line="240" w:lineRule="auto"/>
      </w:pPr>
      <w:r>
        <w:separator/>
      </w:r>
    </w:p>
  </w:endnote>
  <w:endnote w:type="continuationSeparator" w:id="0">
    <w:p w14:paraId="62AA42B9" w14:textId="77777777" w:rsidR="00E703B1" w:rsidRDefault="00E703B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doni MT">
    <w:panose1 w:val="02070603080606020203"/>
    <w:charset w:val="4D"/>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92277" w14:textId="77777777" w:rsidR="00E703B1" w:rsidRDefault="00E703B1" w:rsidP="00524988">
      <w:pPr>
        <w:spacing w:after="0" w:line="240" w:lineRule="auto"/>
      </w:pPr>
      <w:r>
        <w:separator/>
      </w:r>
    </w:p>
  </w:footnote>
  <w:footnote w:type="continuationSeparator" w:id="0">
    <w:p w14:paraId="5F62E219" w14:textId="77777777" w:rsidR="00E703B1" w:rsidRDefault="00E703B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24BF3"/>
    <w:multiLevelType w:val="hybridMultilevel"/>
    <w:tmpl w:val="FA8C896A"/>
    <w:lvl w:ilvl="0" w:tplc="17683F54">
      <w:start w:val="3"/>
      <w:numFmt w:val="bullet"/>
      <w:lvlText w:val="-"/>
      <w:lvlJc w:val="left"/>
      <w:pPr>
        <w:ind w:left="587" w:hanging="360"/>
      </w:pPr>
      <w:rPr>
        <w:rFonts w:ascii="Times New Roman" w:eastAsiaTheme="minorEastAsia"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15:restartNumberingAfterBreak="0">
    <w:nsid w:val="0AF17375"/>
    <w:multiLevelType w:val="hybridMultilevel"/>
    <w:tmpl w:val="C1264CAA"/>
    <w:lvl w:ilvl="0" w:tplc="6FFC7E68">
      <w:start w:val="3"/>
      <w:numFmt w:val="bullet"/>
      <w:lvlText w:val="-"/>
      <w:lvlJc w:val="left"/>
      <w:pPr>
        <w:ind w:left="587" w:hanging="360"/>
      </w:pPr>
      <w:rPr>
        <w:rFonts w:ascii="Calibri" w:eastAsiaTheme="minorEastAsia" w:hAnsi="Calibri" w:cs="Calibri"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 w15:restartNumberingAfterBreak="0">
    <w:nsid w:val="112B5665"/>
    <w:multiLevelType w:val="hybridMultilevel"/>
    <w:tmpl w:val="188E8104"/>
    <w:lvl w:ilvl="0" w:tplc="D4FEB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D757A"/>
    <w:multiLevelType w:val="hybridMultilevel"/>
    <w:tmpl w:val="3D7C0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A04C4"/>
    <w:multiLevelType w:val="hybridMultilevel"/>
    <w:tmpl w:val="8F0A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A76F0"/>
    <w:multiLevelType w:val="hybridMultilevel"/>
    <w:tmpl w:val="4DD8C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F55E1A"/>
    <w:multiLevelType w:val="hybridMultilevel"/>
    <w:tmpl w:val="BB4E1E92"/>
    <w:lvl w:ilvl="0" w:tplc="5C303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6617BD"/>
    <w:multiLevelType w:val="hybridMultilevel"/>
    <w:tmpl w:val="D1F4081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25685"/>
    <w:multiLevelType w:val="hybridMultilevel"/>
    <w:tmpl w:val="F91E8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654E3C"/>
    <w:multiLevelType w:val="hybridMultilevel"/>
    <w:tmpl w:val="10084C60"/>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826631">
    <w:abstractNumId w:val="13"/>
  </w:num>
  <w:num w:numId="2" w16cid:durableId="621158343">
    <w:abstractNumId w:val="10"/>
  </w:num>
  <w:num w:numId="3" w16cid:durableId="1677920930">
    <w:abstractNumId w:val="6"/>
  </w:num>
  <w:num w:numId="4" w16cid:durableId="1549802375">
    <w:abstractNumId w:val="0"/>
  </w:num>
  <w:num w:numId="5" w16cid:durableId="1072192728">
    <w:abstractNumId w:val="1"/>
  </w:num>
  <w:num w:numId="6" w16cid:durableId="1220048934">
    <w:abstractNumId w:val="2"/>
  </w:num>
  <w:num w:numId="7" w16cid:durableId="391122475">
    <w:abstractNumId w:val="8"/>
  </w:num>
  <w:num w:numId="8" w16cid:durableId="963191523">
    <w:abstractNumId w:val="4"/>
  </w:num>
  <w:num w:numId="9" w16cid:durableId="243955308">
    <w:abstractNumId w:val="3"/>
  </w:num>
  <w:num w:numId="10" w16cid:durableId="1355693938">
    <w:abstractNumId w:val="5"/>
  </w:num>
  <w:num w:numId="11" w16cid:durableId="1893271103">
    <w:abstractNumId w:val="12"/>
  </w:num>
  <w:num w:numId="12" w16cid:durableId="1121337569">
    <w:abstractNumId w:val="9"/>
  </w:num>
  <w:num w:numId="13" w16cid:durableId="996768016">
    <w:abstractNumId w:val="7"/>
  </w:num>
  <w:num w:numId="14" w16cid:durableId="1762946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1"/>
    <w:rsid w:val="00044941"/>
    <w:rsid w:val="00076856"/>
    <w:rsid w:val="00097C80"/>
    <w:rsid w:val="00151A42"/>
    <w:rsid w:val="001E3ADA"/>
    <w:rsid w:val="002261A4"/>
    <w:rsid w:val="002349E0"/>
    <w:rsid w:val="002A2394"/>
    <w:rsid w:val="002F1EA7"/>
    <w:rsid w:val="003169C1"/>
    <w:rsid w:val="00396FEB"/>
    <w:rsid w:val="00432A3E"/>
    <w:rsid w:val="00481FAD"/>
    <w:rsid w:val="00483FFD"/>
    <w:rsid w:val="005244D5"/>
    <w:rsid w:val="00524988"/>
    <w:rsid w:val="00563FE4"/>
    <w:rsid w:val="005733DE"/>
    <w:rsid w:val="00575138"/>
    <w:rsid w:val="00575C9D"/>
    <w:rsid w:val="005854E9"/>
    <w:rsid w:val="005B67C1"/>
    <w:rsid w:val="00635D86"/>
    <w:rsid w:val="00783197"/>
    <w:rsid w:val="0086739F"/>
    <w:rsid w:val="00874AA1"/>
    <w:rsid w:val="008B1C57"/>
    <w:rsid w:val="00912A05"/>
    <w:rsid w:val="00935EA1"/>
    <w:rsid w:val="00AA1AB8"/>
    <w:rsid w:val="00BA59E8"/>
    <w:rsid w:val="00C131E4"/>
    <w:rsid w:val="00CB4E3B"/>
    <w:rsid w:val="00E703B1"/>
    <w:rsid w:val="00EA0137"/>
    <w:rsid w:val="00F64A17"/>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EA463"/>
  <w15:chartTrackingRefBased/>
  <w15:docId w15:val="{C238B6A9-F2AB-4646-916E-4CBA120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qFormat/>
    <w:rsid w:val="00C131E4"/>
    <w:pPr>
      <w:spacing w:after="0" w:line="240" w:lineRule="auto"/>
      <w:ind w:left="720"/>
      <w:contextualSpacing/>
    </w:pPr>
    <w:rPr>
      <w:rFonts w:ascii="Times New Roman" w:eastAsiaTheme="minorEastAsia" w:hAnsi="Times New Roman"/>
      <w:lang w:val="en-VN" w:eastAsia="ko-KR"/>
    </w:rPr>
  </w:style>
  <w:style w:type="character" w:styleId="Hyperlink">
    <w:name w:val="Hyperlink"/>
    <w:basedOn w:val="DefaultParagraphFont"/>
    <w:uiPriority w:val="99"/>
    <w:unhideWhenUsed/>
    <w:rsid w:val="00912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nchmark.ini.rub.de/?section=gtsr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phuongtrannam/advanced-image-processing-cau"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meowmeowmeowmeowmeow/gtsrb-german-traffic-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FE768B8AB64916868E674C096E686A"/>
        <w:category>
          <w:name w:val="General"/>
          <w:gallery w:val="placeholder"/>
        </w:category>
        <w:types>
          <w:type w:val="bbPlcHdr"/>
        </w:types>
        <w:behaviors>
          <w:behavior w:val="content"/>
        </w:behaviors>
        <w:guid w:val="{D048F2A7-A2D3-40A3-8316-955836C1FACE}"/>
      </w:docPartPr>
      <w:docPartBody>
        <w:p w:rsidR="009C5E01" w:rsidRDefault="00000000">
          <w:pPr>
            <w:pStyle w:val="28FE768B8AB64916868E674C096E686A"/>
          </w:pPr>
          <w:r w:rsidRPr="00874AA1">
            <w:t>Project Overview:</w:t>
          </w:r>
        </w:p>
      </w:docPartBody>
    </w:docPart>
    <w:docPart>
      <w:docPartPr>
        <w:name w:val="E8FD0F3AAF784FCAA82BAFC405002B4D"/>
        <w:category>
          <w:name w:val="General"/>
          <w:gallery w:val="placeholder"/>
        </w:category>
        <w:types>
          <w:type w:val="bbPlcHdr"/>
        </w:types>
        <w:behaviors>
          <w:behavior w:val="content"/>
        </w:behaviors>
        <w:guid w:val="{B1FED5B5-3EF4-48DC-BA5F-50F2CA3A4A64}"/>
      </w:docPartPr>
      <w:docPartBody>
        <w:p w:rsidR="009C5E01" w:rsidRDefault="00000000">
          <w:pPr>
            <w:pStyle w:val="E8FD0F3AAF784FCAA82BAFC405002B4D"/>
          </w:pPr>
          <w:r w:rsidRPr="00874AA1">
            <w:t>Standards:</w:t>
          </w:r>
        </w:p>
      </w:docPartBody>
    </w:docPart>
    <w:docPart>
      <w:docPartPr>
        <w:name w:val="EAE66E57B1424A7BACF652336C4F0C27"/>
        <w:category>
          <w:name w:val="General"/>
          <w:gallery w:val="placeholder"/>
        </w:category>
        <w:types>
          <w:type w:val="bbPlcHdr"/>
        </w:types>
        <w:behaviors>
          <w:behavior w:val="content"/>
        </w:behaviors>
        <w:guid w:val="{43A6047B-CAE0-4DCA-8BDA-798EAA817136}"/>
      </w:docPartPr>
      <w:docPartBody>
        <w:p w:rsidR="009C5E01" w:rsidRDefault="00000000">
          <w:pPr>
            <w:pStyle w:val="EAE66E57B1424A7BACF652336C4F0C27"/>
          </w:pPr>
          <w:r w:rsidRPr="00874AA1">
            <w:t>Objectives:</w:t>
          </w:r>
        </w:p>
      </w:docPartBody>
    </w:docPart>
    <w:docPart>
      <w:docPartPr>
        <w:name w:val="5C8A4AE5E2174BC68C8CFAD53B8C2762"/>
        <w:category>
          <w:name w:val="General"/>
          <w:gallery w:val="placeholder"/>
        </w:category>
        <w:types>
          <w:type w:val="bbPlcHdr"/>
        </w:types>
        <w:behaviors>
          <w:behavior w:val="content"/>
        </w:behaviors>
        <w:guid w:val="{97CCD363-0C95-4DF2-8213-CCA1BBCFC6E8}"/>
      </w:docPartPr>
      <w:docPartBody>
        <w:p w:rsidR="009C5E01" w:rsidRDefault="00000000">
          <w:pPr>
            <w:pStyle w:val="5C8A4AE5E2174BC68C8CFAD53B8C2762"/>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doni MT">
    <w:panose1 w:val="02070603080606020203"/>
    <w:charset w:val="4D"/>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87"/>
    <w:rsid w:val="009C5E01"/>
    <w:rsid w:val="00A12287"/>
    <w:rsid w:val="00CE6B7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E768B8AB64916868E674C096E686A">
    <w:name w:val="28FE768B8AB64916868E674C096E686A"/>
  </w:style>
  <w:style w:type="paragraph" w:customStyle="1" w:styleId="2250AD10757E4D95B99C886FAD197C90">
    <w:name w:val="2250AD10757E4D95B99C886FAD197C90"/>
  </w:style>
  <w:style w:type="paragraph" w:customStyle="1" w:styleId="E8FD0F3AAF784FCAA82BAFC405002B4D">
    <w:name w:val="E8FD0F3AAF784FCAA82BAFC405002B4D"/>
  </w:style>
  <w:style w:type="paragraph" w:customStyle="1" w:styleId="717B03612BC14D228EAA6BDDE44B1E42">
    <w:name w:val="717B03612BC14D228EAA6BDDE44B1E42"/>
  </w:style>
  <w:style w:type="paragraph" w:customStyle="1" w:styleId="3477F7CC9E164FFE94C2B77E0E6B55C0">
    <w:name w:val="3477F7CC9E164FFE94C2B77E0E6B55C0"/>
  </w:style>
  <w:style w:type="paragraph" w:customStyle="1" w:styleId="70968791632C4C0AB3A20F554484EE24">
    <w:name w:val="70968791632C4C0AB3A20F554484EE24"/>
  </w:style>
  <w:style w:type="paragraph" w:customStyle="1" w:styleId="EAE66E57B1424A7BACF652336C4F0C27">
    <w:name w:val="EAE66E57B1424A7BACF652336C4F0C27"/>
  </w:style>
  <w:style w:type="paragraph" w:customStyle="1" w:styleId="1B102F0923764040AE3D899E35ED8FAD">
    <w:name w:val="1B102F0923764040AE3D899E35ED8FAD"/>
  </w:style>
  <w:style w:type="paragraph" w:customStyle="1" w:styleId="CA52A127C41746AD8B1E2B2A50B561E0">
    <w:name w:val="CA52A127C41746AD8B1E2B2A50B561E0"/>
  </w:style>
  <w:style w:type="paragraph" w:customStyle="1" w:styleId="89977661772B493C956D4066E73FA18C">
    <w:name w:val="89977661772B493C956D4066E73FA18C"/>
  </w:style>
  <w:style w:type="paragraph" w:customStyle="1" w:styleId="5C8A4AE5E2174BC68C8CFAD53B8C2762">
    <w:name w:val="5C8A4AE5E2174BC68C8CFAD53B8C2762"/>
  </w:style>
  <w:style w:type="paragraph" w:customStyle="1" w:styleId="972693119CD74EB580C440C9CA260296">
    <w:name w:val="972693119CD74EB580C440C9CA260296"/>
  </w:style>
  <w:style w:type="paragraph" w:customStyle="1" w:styleId="68FD8A2D38A0498EBDE115E6A67D470B">
    <w:name w:val="68FD8A2D38A0498EBDE115E6A67D470B"/>
  </w:style>
  <w:style w:type="paragraph" w:customStyle="1" w:styleId="1583432359934ED8A76EBD5716C16A6A">
    <w:name w:val="1583432359934ED8A76EBD5716C16A6A"/>
  </w:style>
  <w:style w:type="paragraph" w:customStyle="1" w:styleId="A8422188CD5640059CCABDB686CDC70E">
    <w:name w:val="A8422188CD5640059CCABDB686CDC70E"/>
  </w:style>
  <w:style w:type="paragraph" w:customStyle="1" w:styleId="2DD154453FB94795B6778870C91107A0">
    <w:name w:val="2DD154453FB94795B6778870C91107A0"/>
  </w:style>
  <w:style w:type="paragraph" w:customStyle="1" w:styleId="852B7A498C174DD1AB0B11F1B7973DCC">
    <w:name w:val="852B7A498C174DD1AB0B11F1B7973DCC"/>
  </w:style>
  <w:style w:type="paragraph" w:customStyle="1" w:styleId="50AD8E6BCFC44BACA4B642EB6B5FE2B8">
    <w:name w:val="50AD8E6BCFC44BACA4B642EB6B5FE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C:\Users\lenovo\AppData\Roaming\Microsoft\Templates\Project based learning.dotx</Template>
  <TotalTime>36</TotalTime>
  <Pages>4</Pages>
  <Words>715</Words>
  <Characters>3967</Characters>
  <Application>Microsoft Office Word</Application>
  <DocSecurity>0</DocSecurity>
  <Lines>84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Pham Hien</cp:lastModifiedBy>
  <cp:revision>6</cp:revision>
  <cp:lastPrinted>2022-11-08T05:15:00Z</cp:lastPrinted>
  <dcterms:created xsi:type="dcterms:W3CDTF">2022-11-08T05:11:00Z</dcterms:created>
  <dcterms:modified xsi:type="dcterms:W3CDTF">2022-11-08T08:52:00Z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