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1A7557" w:rsidRDefault="001A7557" w:rsidP="001A7557">
      <w:pPr>
        <w:jc w:val="center"/>
        <w:rPr>
          <w:b/>
          <w:sz w:val="36"/>
        </w:rPr>
      </w:pPr>
      <w:r w:rsidRPr="001A7557">
        <w:rPr>
          <w:rFonts w:hint="eastAsia"/>
          <w:b/>
          <w:sz w:val="36"/>
        </w:rPr>
        <w:t>자료구조</w:t>
      </w:r>
    </w:p>
    <w:p w:rsidR="001A7557" w:rsidRPr="001A7557" w:rsidRDefault="001A7557" w:rsidP="001A7557">
      <w:pPr>
        <w:jc w:val="center"/>
        <w:rPr>
          <w:rFonts w:hint="eastAsia"/>
          <w:b/>
          <w:sz w:val="36"/>
        </w:rPr>
      </w:pPr>
      <w:r w:rsidRPr="001A7557">
        <w:rPr>
          <w:rFonts w:hint="eastAsia"/>
          <w:b/>
          <w:sz w:val="36"/>
        </w:rPr>
        <w:t>~ Static Varia</w:t>
      </w:r>
      <w:bookmarkStart w:id="0" w:name="_GoBack"/>
      <w:bookmarkEnd w:id="0"/>
      <w:r w:rsidRPr="001A7557">
        <w:rPr>
          <w:rFonts w:hint="eastAsia"/>
          <w:b/>
          <w:sz w:val="36"/>
        </w:rPr>
        <w:t>bles And Function ~</w:t>
      </w:r>
    </w:p>
    <w:p w:rsidR="001A7557" w:rsidRPr="001A7557" w:rsidRDefault="001A7557" w:rsidP="001A7557">
      <w:pPr>
        <w:jc w:val="right"/>
        <w:rPr>
          <w:b/>
          <w:sz w:val="36"/>
        </w:rPr>
      </w:pPr>
      <w:r w:rsidRPr="001A7557">
        <w:rPr>
          <w:b/>
          <w:sz w:val="36"/>
        </w:rPr>
        <w:t xml:space="preserve">2013210111 </w:t>
      </w:r>
      <w:r w:rsidRPr="001A7557">
        <w:rPr>
          <w:rFonts w:hint="eastAsia"/>
          <w:b/>
          <w:sz w:val="36"/>
        </w:rPr>
        <w:t>남세현</w:t>
      </w:r>
    </w:p>
    <w:p w:rsidR="001A7557" w:rsidRDefault="001A7557"/>
    <w:p w:rsidR="001A7557" w:rsidRPr="001A7557" w:rsidRDefault="001A7557">
      <w:pPr>
        <w:rPr>
          <w:rFonts w:hint="eastAsia"/>
          <w:b/>
          <w:sz w:val="24"/>
        </w:rPr>
      </w:pPr>
      <w:r w:rsidRPr="001A7557">
        <w:rPr>
          <w:rFonts w:hint="eastAsia"/>
          <w:b/>
          <w:sz w:val="24"/>
        </w:rPr>
        <w:t>Static Variables</w:t>
      </w:r>
    </w:p>
    <w:p w:rsidR="001A7557" w:rsidRDefault="001A7557">
      <w:r>
        <w:rPr>
          <w:rFonts w:hint="eastAsia"/>
        </w:rPr>
        <w:t>C언어에서 말하는 정적 변수는 파일 단위로, 그리고 그 내부적인 위치(함수 내 혹은 함수 밖)로 스코핑이 되어있는 전역변수라고 볼 수 있습니다.</w:t>
      </w:r>
    </w:p>
    <w:p w:rsidR="001A7557" w:rsidRDefault="001A7557">
      <w:pPr>
        <w:rPr>
          <w:rFonts w:hint="eastAsia"/>
        </w:rPr>
      </w:pPr>
      <w:r>
        <w:rPr>
          <w:rFonts w:hint="eastAsia"/>
        </w:rPr>
        <w:t xml:space="preserve">존재하는 위치는 일반 변수들이 스택에 있는것과는 다르게 </w:t>
      </w:r>
      <w:r>
        <w:t>Data</w:t>
      </w:r>
      <w:r>
        <w:rPr>
          <w:rFonts w:hint="eastAsia"/>
        </w:rPr>
        <w:t>영역에 존재합니다. 그러므로 함수 스택 상황과는 관계 없이 가져다가 사용 가능합니다.</w:t>
      </w:r>
    </w:p>
    <w:p w:rsidR="001A7557" w:rsidRDefault="001A7557">
      <w:pPr>
        <w:rPr>
          <w:rFonts w:hint="eastAsia"/>
        </w:rPr>
      </w:pPr>
      <w:r>
        <w:rPr>
          <w:rFonts w:hint="eastAsia"/>
        </w:rPr>
        <w:t>즉,</w:t>
      </w:r>
    </w:p>
    <w:p w:rsidR="001A7557" w:rsidRDefault="001A7557" w:rsidP="001A7557">
      <w:pPr>
        <w:spacing w:after="0"/>
      </w:pPr>
      <w:r>
        <w:t>Int A(int a)</w:t>
      </w:r>
    </w:p>
    <w:p w:rsidR="001A7557" w:rsidRDefault="001A7557" w:rsidP="001A7557">
      <w:pPr>
        <w:spacing w:after="0"/>
      </w:pPr>
      <w:r>
        <w:t>{</w:t>
      </w:r>
    </w:p>
    <w:p w:rsidR="001A7557" w:rsidRDefault="001A7557" w:rsidP="001A7557">
      <w:pPr>
        <w:spacing w:after="0"/>
        <w:ind w:firstLine="800"/>
      </w:pPr>
      <w:r>
        <w:t>Static int B = 0;</w:t>
      </w:r>
    </w:p>
    <w:p w:rsidR="001A7557" w:rsidRDefault="001A7557" w:rsidP="001A7557">
      <w:pPr>
        <w:spacing w:after="0"/>
        <w:ind w:firstLine="800"/>
      </w:pPr>
      <w:r>
        <w:t>B += a;</w:t>
      </w:r>
    </w:p>
    <w:p w:rsidR="001A7557" w:rsidRDefault="001A7557" w:rsidP="001A7557">
      <w:pPr>
        <w:spacing w:after="0"/>
        <w:ind w:firstLine="800"/>
      </w:pPr>
      <w:r>
        <w:t>Return B</w:t>
      </w:r>
      <w:r>
        <w:br/>
        <w:t>}</w:t>
      </w:r>
    </w:p>
    <w:p w:rsidR="001A7557" w:rsidRDefault="001A7557" w:rsidP="001A7557">
      <w:pPr>
        <w:spacing w:after="0"/>
      </w:pPr>
    </w:p>
    <w:p w:rsidR="001A7557" w:rsidRDefault="001A7557" w:rsidP="001A7557">
      <w:pPr>
        <w:spacing w:after="0"/>
      </w:pPr>
      <w:r>
        <w:t>V</w:t>
      </w:r>
      <w:r>
        <w:rPr>
          <w:rFonts w:hint="eastAsia"/>
        </w:rPr>
        <w:t xml:space="preserve">oid </w:t>
      </w:r>
      <w:r>
        <w:t>Main()</w:t>
      </w:r>
    </w:p>
    <w:p w:rsidR="001A7557" w:rsidRDefault="001A7557" w:rsidP="001A7557">
      <w:pPr>
        <w:spacing w:after="0"/>
      </w:pPr>
      <w:r>
        <w:t>{</w:t>
      </w:r>
      <w:r>
        <w:br/>
      </w:r>
      <w:r>
        <w:tab/>
        <w:t xml:space="preserve">int value = A(3); </w:t>
      </w:r>
      <w:r>
        <w:tab/>
        <w:t>// return 3</w:t>
      </w:r>
    </w:p>
    <w:p w:rsidR="001A7557" w:rsidRDefault="001A7557" w:rsidP="001A7557">
      <w:pPr>
        <w:spacing w:after="0"/>
      </w:pPr>
      <w:r>
        <w:tab/>
        <w:t>Value = A(5);</w:t>
      </w:r>
      <w:r>
        <w:tab/>
        <w:t>// return 5? No, Return 8.</w:t>
      </w:r>
    </w:p>
    <w:p w:rsidR="001A7557" w:rsidRDefault="001A7557" w:rsidP="001A7557">
      <w:pPr>
        <w:spacing w:after="0"/>
      </w:pPr>
      <w:r>
        <w:t>}</w:t>
      </w:r>
    </w:p>
    <w:p w:rsidR="001A7557" w:rsidRDefault="001A7557" w:rsidP="001A7557"/>
    <w:p w:rsidR="001A7557" w:rsidRDefault="001A7557" w:rsidP="001A7557">
      <w:pPr>
        <w:rPr>
          <w:rFonts w:hint="eastAsia"/>
        </w:rPr>
      </w:pPr>
      <w:r>
        <w:rPr>
          <w:rFonts w:hint="eastAsia"/>
        </w:rPr>
        <w:t>위와 같게 된다는 것입니다.</w:t>
      </w:r>
    </w:p>
    <w:p w:rsidR="001A7557" w:rsidRDefault="001A7557" w:rsidP="001A7557"/>
    <w:p w:rsidR="001A7557" w:rsidRPr="001A7557" w:rsidRDefault="001A7557" w:rsidP="001A7557">
      <w:pPr>
        <w:rPr>
          <w:b/>
          <w:sz w:val="24"/>
        </w:rPr>
      </w:pPr>
      <w:r w:rsidRPr="001A7557">
        <w:rPr>
          <w:b/>
          <w:sz w:val="24"/>
        </w:rPr>
        <w:t>S</w:t>
      </w:r>
      <w:r w:rsidRPr="001A7557">
        <w:rPr>
          <w:rFonts w:hint="eastAsia"/>
          <w:b/>
          <w:sz w:val="24"/>
        </w:rPr>
        <w:t xml:space="preserve">tatic </w:t>
      </w:r>
      <w:r w:rsidRPr="001A7557">
        <w:rPr>
          <w:b/>
          <w:sz w:val="24"/>
        </w:rPr>
        <w:t>Fucntion</w:t>
      </w:r>
    </w:p>
    <w:p w:rsidR="001A7557" w:rsidRDefault="001A7557" w:rsidP="001A7557">
      <w:pPr>
        <w:rPr>
          <w:rFonts w:hint="eastAsia"/>
        </w:rPr>
      </w:pPr>
      <w:r>
        <w:rPr>
          <w:rFonts w:hint="eastAsia"/>
        </w:rPr>
        <w:t xml:space="preserve">위에 말한 정적 변수의 특징은 뭐니뭐니해도 </w:t>
      </w:r>
      <w:r>
        <w:t>‘</w:t>
      </w:r>
      <w:r>
        <w:rPr>
          <w:rFonts w:hint="eastAsia"/>
        </w:rPr>
        <w:t>파일 단위</w:t>
      </w:r>
      <w:r>
        <w:t>’</w:t>
      </w:r>
      <w:r>
        <w:rPr>
          <w:rFonts w:hint="eastAsia"/>
        </w:rPr>
        <w:t xml:space="preserve">로 스코핑이 된다는 것입니다(물론 그 내부적인 스코핑이 더 더해지지만..). 정적 함수도 이와 동일하게 파일 단위로 스코핑이 이루어지는 </w:t>
      </w:r>
      <w:r>
        <w:rPr>
          <w:rFonts w:hint="eastAsia"/>
        </w:rPr>
        <w:lastRenderedPageBreak/>
        <w:t>함수입니다.</w:t>
      </w:r>
    </w:p>
    <w:p w:rsidR="001A7557" w:rsidRDefault="001A7557" w:rsidP="001A7557">
      <w:pPr>
        <w:rPr>
          <w:rFonts w:hint="eastAsia"/>
        </w:rPr>
      </w:pPr>
      <w:r>
        <w:rPr>
          <w:rFonts w:hint="eastAsia"/>
        </w:rPr>
        <w:t>즉, 외부 파일에서는 내부에 정적으로 선언한 정적함수를 호출하지 못한다는 것입니다.</w:t>
      </w:r>
    </w:p>
    <w:p w:rsidR="001A7557" w:rsidRDefault="001A7557" w:rsidP="001A7557">
      <w:r>
        <w:t>[A</w:t>
      </w:r>
      <w:r>
        <w:rPr>
          <w:rFonts w:hint="eastAsia"/>
        </w:rPr>
        <w:t>bc.</w:t>
      </w:r>
      <w:r>
        <w:t>h]</w:t>
      </w:r>
    </w:p>
    <w:p w:rsidR="001A7557" w:rsidRDefault="001A7557" w:rsidP="001A7557">
      <w:r>
        <w:t>S</w:t>
      </w:r>
      <w:r>
        <w:rPr>
          <w:rFonts w:hint="eastAsia"/>
        </w:rPr>
        <w:t>tatic</w:t>
      </w:r>
      <w:r>
        <w:t xml:space="preserve"> void</w:t>
      </w:r>
      <w:r>
        <w:rPr>
          <w:rFonts w:hint="eastAsia"/>
        </w:rPr>
        <w:t xml:space="preserve"> </w:t>
      </w:r>
      <w:r>
        <w:t>Hello();</w:t>
      </w:r>
    </w:p>
    <w:p w:rsidR="001A7557" w:rsidRDefault="001A7557" w:rsidP="001A7557">
      <w:r>
        <w:t>[Abc.c]</w:t>
      </w:r>
    </w:p>
    <w:p w:rsidR="001A7557" w:rsidRDefault="001A7557" w:rsidP="001A7557">
      <w:r>
        <w:t>Static void Hello()</w:t>
      </w:r>
    </w:p>
    <w:p w:rsidR="001A7557" w:rsidRDefault="001A7557" w:rsidP="001A7557">
      <w:r>
        <w:t>{</w:t>
      </w:r>
    </w:p>
    <w:p w:rsidR="001A7557" w:rsidRDefault="001A7557" w:rsidP="001A7557">
      <w:r>
        <w:tab/>
        <w:t>Printf(“ABC!!!\n”);</w:t>
      </w:r>
    </w:p>
    <w:p w:rsidR="001A7557" w:rsidRDefault="001A7557" w:rsidP="001A7557">
      <w:r>
        <w:t>}</w:t>
      </w:r>
    </w:p>
    <w:p w:rsidR="001A7557" w:rsidRDefault="001A7557" w:rsidP="001A7557">
      <w:r>
        <w:t>[main.c]</w:t>
      </w:r>
    </w:p>
    <w:p w:rsidR="001A7557" w:rsidRDefault="001A7557" w:rsidP="001A7557">
      <w:r>
        <w:t>#include &lt;Abc.h&gt;</w:t>
      </w:r>
    </w:p>
    <w:p w:rsidR="001A7557" w:rsidRDefault="001A7557" w:rsidP="001A7557">
      <w:r>
        <w:t>Void Hello()</w:t>
      </w:r>
    </w:p>
    <w:p w:rsidR="001A7557" w:rsidRDefault="001A7557" w:rsidP="001A7557">
      <w:r>
        <w:t>{</w:t>
      </w:r>
    </w:p>
    <w:p w:rsidR="001A7557" w:rsidRDefault="001A7557" w:rsidP="001A7557">
      <w:pPr>
        <w:ind w:firstLine="800"/>
      </w:pPr>
      <w:r>
        <w:t>Printf(“GANADA....\n”);</w:t>
      </w:r>
    </w:p>
    <w:p w:rsidR="001A7557" w:rsidRDefault="001A7557" w:rsidP="001A7557">
      <w:r>
        <w:t>}</w:t>
      </w:r>
    </w:p>
    <w:p w:rsidR="001A7557" w:rsidRDefault="001A7557" w:rsidP="001A7557">
      <w:r>
        <w:t>Void Main()</w:t>
      </w:r>
    </w:p>
    <w:p w:rsidR="001A7557" w:rsidRDefault="001A7557" w:rsidP="001A7557">
      <w:r>
        <w:t>{</w:t>
      </w:r>
      <w:r>
        <w:br/>
      </w:r>
      <w:r>
        <w:tab/>
        <w:t>Hello(); // ABC? No, GANADA!</w:t>
      </w:r>
    </w:p>
    <w:p w:rsidR="001A7557" w:rsidRDefault="001A7557" w:rsidP="001A7557">
      <w:r>
        <w:t>}</w:t>
      </w:r>
    </w:p>
    <w:p w:rsidR="001A7557" w:rsidRDefault="001A7557" w:rsidP="001A7557"/>
    <w:p w:rsidR="001A7557" w:rsidRDefault="001A7557" w:rsidP="001A7557">
      <w:pPr>
        <w:rPr>
          <w:rFonts w:hint="eastAsia"/>
        </w:rPr>
      </w:pPr>
      <w:r>
        <w:rPr>
          <w:rFonts w:hint="eastAsia"/>
        </w:rPr>
        <w:t xml:space="preserve">위처럼 했을 경우 </w:t>
      </w:r>
      <w:r>
        <w:t>Abc.h</w:t>
      </w:r>
      <w:r>
        <w:rPr>
          <w:rFonts w:hint="eastAsia"/>
        </w:rPr>
        <w:t xml:space="preserve">에 정의한 정적변수는 </w:t>
      </w:r>
      <w:r>
        <w:t>main.c</w:t>
      </w:r>
      <w:r>
        <w:rPr>
          <w:rFonts w:hint="eastAsia"/>
        </w:rPr>
        <w:t xml:space="preserve">파일에서의 스코핑에 벗어나기 때문에, 당연히 </w:t>
      </w:r>
      <w:r>
        <w:t xml:space="preserve">main.c </w:t>
      </w:r>
      <w:r>
        <w:rPr>
          <w:rFonts w:hint="eastAsia"/>
        </w:rPr>
        <w:t xml:space="preserve">내부에 있는 </w:t>
      </w:r>
      <w:r>
        <w:t xml:space="preserve">Hello </w:t>
      </w:r>
      <w:r>
        <w:rPr>
          <w:rFonts w:hint="eastAsia"/>
        </w:rPr>
        <w:t>함수가 호출됩니다.</w:t>
      </w:r>
    </w:p>
    <w:p w:rsidR="001A7557" w:rsidRDefault="001A7557" w:rsidP="001A7557">
      <w:pPr>
        <w:rPr>
          <w:rFonts w:hint="eastAsia"/>
        </w:rPr>
      </w:pPr>
      <w:r>
        <w:rPr>
          <w:rFonts w:hint="eastAsia"/>
        </w:rPr>
        <w:t xml:space="preserve">이것을 이용해서 </w:t>
      </w:r>
      <w:r>
        <w:t>C</w:t>
      </w:r>
      <w:r>
        <w:rPr>
          <w:rFonts w:hint="eastAsia"/>
        </w:rPr>
        <w:t xml:space="preserve">언어에서 </w:t>
      </w:r>
      <w:r>
        <w:t xml:space="preserve">C++, </w:t>
      </w:r>
      <w:r>
        <w:rPr>
          <w:rFonts w:hint="eastAsia"/>
        </w:rPr>
        <w:t xml:space="preserve">혹은 그 이외 </w:t>
      </w:r>
      <w:r>
        <w:t>OOP</w:t>
      </w:r>
      <w:r>
        <w:rPr>
          <w:rFonts w:hint="eastAsia"/>
        </w:rPr>
        <w:t>를 지원하는 언어에서 사용하는 클래스를 만들 수 있습니다.</w:t>
      </w:r>
      <w:r>
        <w:t xml:space="preserve"> </w:t>
      </w:r>
      <w:r>
        <w:rPr>
          <w:rFonts w:hint="eastAsia"/>
        </w:rPr>
        <w:t xml:space="preserve">파일 단위로 스코핑이 된다는 점을 이용하면 </w:t>
      </w:r>
      <w:r>
        <w:t>Private Function</w:t>
      </w:r>
      <w:r>
        <w:rPr>
          <w:rFonts w:hint="eastAsia"/>
        </w:rPr>
        <w:t>을 만들 수 있기 때문입니다.</w:t>
      </w:r>
    </w:p>
    <w:p w:rsidR="001A7557" w:rsidRDefault="001A7557" w:rsidP="001A7557">
      <w:pPr>
        <w:rPr>
          <w:rFonts w:hint="eastAsia"/>
        </w:rPr>
      </w:pPr>
    </w:p>
    <w:sectPr w:rsidR="001A7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5576C"/>
    <w:multiLevelType w:val="hybridMultilevel"/>
    <w:tmpl w:val="5CFA77BC"/>
    <w:lvl w:ilvl="0" w:tplc="DD520F6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557"/>
    <w:rsid w:val="000239F7"/>
    <w:rsid w:val="001A7557"/>
    <w:rsid w:val="0020151E"/>
    <w:rsid w:val="00547573"/>
    <w:rsid w:val="005A01A5"/>
    <w:rsid w:val="007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A909A-D217-4E3E-8BBA-DBBA6184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5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1</cp:revision>
  <dcterms:created xsi:type="dcterms:W3CDTF">2015-05-04T13:10:00Z</dcterms:created>
  <dcterms:modified xsi:type="dcterms:W3CDTF">2015-05-04T13:19:00Z</dcterms:modified>
</cp:coreProperties>
</file>