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/>
          <w:b/>
          <w:bCs/>
          <w:lang w:eastAsia="en-US"/>
        </w:rPr>
        <w:id w:val="1332178965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573"/>
          </w:tblGrid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  <w:rPr>
                    <w:b/>
                    <w:bCs/>
                  </w:rPr>
                </w:pPr>
              </w:p>
            </w:tc>
          </w:tr>
        </w:tbl>
        <w:p w:rsidR="004577E3" w:rsidRDefault="00923C87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0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5650865" cy="4827905"/>
                    <wp:effectExtent l="0" t="0" r="64135" b="10795"/>
                    <wp:wrapNone/>
                    <wp:docPr id="29" name="Gruppe 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650865" cy="4827905"/>
                              <a:chOff x="15" y="15"/>
                              <a:chExt cx="8918" cy="7619"/>
                            </a:xfrm>
                          </wpg:grpSpPr>
                          <wps:wsp>
                            <wps:cNvPr id="30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" y="15"/>
                                <a:ext cx="7512" cy="73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" name="Oval 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17" y="5418"/>
                                <a:ext cx="2216" cy="2216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</a:gradFill>
                              <a:scene3d>
                                <a:camera prst="perspectiveHeroicExtremeLeftFacing"/>
                                <a:lightRig rig="twoPt" dir="t">
                                  <a:rot lat="0" lon="0" rev="600000"/>
                                </a:lightRig>
                              </a:scene3d>
                              <a:sp3d>
                                <a:bevelT w="190500" h="190500" prst="riblet"/>
                                <a:bevelB w="190500" h="190500" prst="artDeco"/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pe 29" o:spid="_x0000_s1026" style="position:absolute;margin-left:0;margin-top:0;width:444.95pt;height:380.15pt;z-index:251660288;mso-position-horizontal:left;mso-position-horizontal-relative:page;mso-position-vertical:top;mso-position-vertical-relative:page" coordorigin="15,15" coordsize="8918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" o:allowincell="f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0" o:spid="_x0000_s1027" type="#_x0000_t32" style="position:absolute;left:15;top:15;width:7512;height:73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/uqcQAAADbAAAADwAAAGRycy9kb3ducmV2LnhtbESPy2rDQAxF94H+w6BCNiEZJw2lcT02&#10;oRDopoGk/QDhkR/Yo3E9U8f5+2pR6FJc3aOjrJhdryYaQ+vZwHaTgCIuvW25NvD1eVq/gAoR2WLv&#10;mQzcKUCRPywyTK2/8YWma6yVQDikaKCJcUi1DmVDDsPGD8SSVX50GGUca21HvAnc9XqXJM/aYcty&#10;ocGB3hoqu+uPE41Kh+9VN5w/Kjpc6ulc9fuVNmb5OB9fQUWa4//yX/vdGngSe/lFAK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D+6pxAAAANsAAAAPAAAAAAAAAAAA&#10;AAAAAKECAABkcnMvZG93bnJldi54bWxQSwUGAAAAAAQABAD5AAAAkgMAAAAA&#10;" strokecolor="#a7bfde"/>
                    <v:oval id="Oval 32" o:spid="_x0000_s1028" style="position:absolute;left:6717;top:5418;width:2216;height:2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29vcUA&#10;AADbAAAADwAAAGRycy9kb3ducmV2LnhtbESPQWvCQBSE70L/w/IKvUjdWG2R1FWKoFY8xXqwt0f2&#10;NUmbfRuya7L+e7cgeBxm5htmvgymFh21rrKsYDxKQBDnVldcKDh+rZ9nIJxH1lhbJgUXcrBcPAzm&#10;mGrbc0bdwRciQtilqKD0vkmldHlJBt3INsTR+7GtQR9lW0jdYh/hppYvSfImDVYcF0psaFVS/nc4&#10;GwVTt9nvvl95Ox3Ks/ndZ2HWnYJST4/h4x2Ep+Dv4Vv7UyuYjOH/S/wB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Db29xQAAANsAAAAPAAAAAAAAAAAAAAAAAJgCAABkcnMv&#10;ZG93bnJldi54bWxQSwUGAAAAAAQABAD1AAAAigMAAAAA&#10;" fillcolor="#8aabd3 [2132]" stroked="f">
                      <v:fill color2="#d6e2f0 [756]" focusposition=",1" focussize="" colors="0 #9ab5e4;.5 #c2d1ed;1 #e1e8f5" focus="100%" type="gradientRadial"/>
                    </v:oval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>
                    <wp:simplePos x="0" y="0"/>
                    <mc:AlternateContent>
                      <mc:Choice Requires="wp14">
                        <wp:positionH relativeFrom="margin">
                          <wp14:pctPosHOffset>25000</wp14:pctPosHOffset>
                        </wp:positionH>
                      </mc:Choice>
                      <mc:Fallback>
                        <wp:positionH relativeFrom="page">
                          <wp:posOffset>2339975</wp:posOffset>
                        </wp:positionH>
                      </mc:Fallback>
                    </mc:AlternateContent>
                    <wp:positionV relativeFrom="page">
                      <wp:align>top</wp:align>
                    </wp:positionV>
                    <wp:extent cx="3648710" cy="2880360"/>
                    <wp:effectExtent l="0" t="0" r="104140" b="0"/>
                    <wp:wrapNone/>
                    <wp:docPr id="26" name="Grupp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648710" cy="2880360"/>
                              <a:chOff x="4136" y="15"/>
                              <a:chExt cx="5762" cy="4545"/>
                            </a:xfrm>
                          </wpg:grpSpPr>
                          <wps:wsp>
                            <wps:cNvPr id="27" name="AutoShap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136" y="15"/>
                                <a:ext cx="3058" cy="38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Oval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2" y="444"/>
                                <a:ext cx="4116" cy="411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  <a:tileRect l="-100000" b="-100000"/>
                              </a:gradFill>
                              <a:scene3d>
                                <a:camera prst="perspectiveHeroicExtremeLeftFacing"/>
                                <a:lightRig rig="twoPt" dir="t"/>
                              </a:scene3d>
                              <a:sp3d>
                                <a:bevelT w="317500" h="317500" prst="riblet"/>
                                <a:bevelB w="635000" h="317500" prst="artDeco"/>
                                <a:contourClr>
                                  <a:schemeClr val="accent1"/>
                                </a:contourClr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pe 24" o:spid="_x0000_s1026" style="position:absolute;margin-left:0;margin-top:0;width:287.3pt;height:226.8pt;z-index:251659264;mso-left-percent:250;mso-position-horizontal-relative:margin;mso-position-vertical:top;mso-position-vertical-relative:page;mso-left-percent:250" coordorigin="4136,15" coordsize="5762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" o:allowincell="f">
                    <v:shape id="AutoShape 25" o:spid="_x0000_s1027" type="#_x0000_t32" style="position:absolute;left:4136;top:15;width:3058;height:38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/gAMQAAADbAAAADwAAAGRycy9kb3ducmV2LnhtbESP3WrCQBCF7wu+wzIFb0KzUaS1qauI&#10;IHhTIakPMGQnPyQ7G7NrjG/fFQq9PJw535mz2U2mEyMNrrGsYBEnIIgLqxuuFFx+jm9rEM4ja+ws&#10;k4IHOdhtZy8bTLW9c0Zj7isRIOxSVFB736dSuqImgy62PXHwSjsY9EEOldQD3gPcdHKZJO/SYMOh&#10;ocaeDjUVbX4z4Y1SumvU9ufvkj6zajyX3SqSSs1fp/0XCE+T/z/+S5+0guUHPLcEAM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P+AAxAAAANsAAAAPAAAAAAAAAAAA&#10;AAAAAKECAABkcnMvZG93bnJldi54bWxQSwUGAAAAAAQABAD5AAAAkgMAAAAA&#10;" strokecolor="#a7bfde"/>
                    <v:oval id="Oval 26" o:spid="_x0000_s1028" style="position:absolute;left:5782;top:444;width:4116;height:4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62hr8A&#10;AADbAAAADwAAAGRycy9kb3ducmV2LnhtbERPzYrCMBC+C/sOYRb2ImuiiEg1iiwIKwhq3QcYmrGt&#10;NpNuErW+vTkIHj++//mys424kQ+1Yw3DgQJBXDhTc6nh77j+noIIEdlg45g0PCjAcvHRm2Nm3J0P&#10;dMtjKVIIhww1VDG2mZShqMhiGLiWOHEn5y3GBH0pjcd7CreNHCk1kRZrTg0VtvRTUXHJr1bD6tgf&#10;02R/QHXu/hVv/eYadxutvz671QxEpC6+xS/3r9EwSmPTl/QD5O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vraGvwAAANsAAAAPAAAAAAAAAAAAAAAAAJgCAABkcnMvZG93bnJl&#10;di54bWxQSwUGAAAAAAQABAD1AAAAhAMAAAAA&#10;" fillcolor="#8aabd3 [2132]" stroked="f">
                      <v:fill color2="#d6e2f0 [756]" rotate="t" focusposition=",1" focussize="" colors="0 #9ab5e4;.5 #c2d1ed;1 #e1e8f5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p w:rsidR="004577E3" w:rsidRDefault="00923C87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63000</wp14:pctPosHOffset>
                        </wp:positionH>
                      </mc:Choice>
                      <mc:Fallback>
                        <wp:positionH relativeFrom="page">
                          <wp:posOffset>4528820</wp:posOffset>
                        </wp:positionH>
                      </mc:Fallback>
                    </mc:AlternateContent>
                    <wp:positionV relativeFrom="page">
                      <wp:align>bottom</wp:align>
                    </wp:positionV>
                    <wp:extent cx="3831590" cy="9208135"/>
                    <wp:effectExtent l="133350" t="0" r="0" b="0"/>
                    <wp:wrapNone/>
                    <wp:docPr id="23" name="Grupp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3831590" cy="9208135"/>
                              <a:chOff x="117230" y="0"/>
                              <a:chExt cx="3833446" cy="9205546"/>
                            </a:xfrm>
                          </wpg:grpSpPr>
                          <wps:wsp>
                            <wps:cNvPr id="24" name="AutoShape 1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85750" y="0"/>
                                <a:ext cx="2732405" cy="6375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Oval 15"/>
                            <wps:cNvSpPr/>
                            <wps:spPr>
                              <a:xfrm>
                                <a:off x="117230" y="5372100"/>
                                <a:ext cx="3833446" cy="383344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tx2">
                                      <a:lumMod val="40000"/>
                                      <a:lumOff val="60000"/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tx2">
                                      <a:lumMod val="40000"/>
                                      <a:lumOff val="60000"/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tx2">
                                      <a:lumMod val="40000"/>
                                      <a:lumOff val="60000"/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>
                                <a:noFill/>
                              </a:ln>
                              <a:scene3d>
                                <a:camera prst="perspectiveContrastingRightFacing"/>
                                <a:lightRig rig="twoPt" dir="t">
                                  <a:rot lat="0" lon="0" rev="4200000"/>
                                </a:lightRig>
                              </a:scene3d>
                              <a:sp3d>
                                <a:bevelT w="571500" h="571500" prst="riblet"/>
                                <a:bevelB w="571500" h="571500" prst="riblet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uppe 16" o:spid="_x0000_s1026" style="position:absolute;margin-left:0;margin-top:0;width:301.7pt;height:725.05pt;z-index:251661312;mso-left-percent:630;mso-position-horizontal-relative:margin;mso-position-vertical:bottom;mso-position-vertical-relative:page;mso-left-percent:630;mso-width-relative:margin;mso-height-relative:margin" coordorigin="1172" coordsize="38334,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">
                    <v:shape id="AutoShape 19" o:spid="_x0000_s1027" type="#_x0000_t32" style="position:absolute;left:2857;width:27324;height:6375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uWLsMAAADbAAAADwAAAGRycy9kb3ducmV2LnhtbESPQYvCMBSE7wv7H8Jb8LamVRGpRhFZ&#10;Qb2IdS97ezbPtti8lCSr9d8bQfA4zMw3zGzRmUZcyfnasoK0n4AgLqyuuVTwe1x/T0D4gKyxsUwK&#10;7uRhMf/8mGGm7Y0PdM1DKSKEfYYKqhDaTEpfVGTQ921LHL2zdQZDlK6U2uEtwk0jB0kylgZrjgsV&#10;trSqqLjk/0bBz2403g7rdL0/Gbd36b09reSfUr2vbjkFEagL7/CrvdEKBiN4fok/QM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7li7DAAAA2wAAAA8AAAAAAAAAAAAA&#10;AAAAoQIAAGRycy9kb3ducmV2LnhtbFBLBQYAAAAABAAEAPkAAACRAwAAAAA=&#10;" strokecolor="#a7bfde"/>
                    <v:oval id="Oval 15" o:spid="_x0000_s1028" style="position:absolute;left:1172;top:53721;width:38334;height:38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aWfMUA&#10;AADbAAAADwAAAGRycy9kb3ducmV2LnhtbESPQWsCMRSE70L/Q3iCN00ULHU1SltasAcPXVvx+Eie&#10;u0s3L9tNdLf99U1B8DjMzDfMatO7WlyoDZVnDdOJAkFsvK240PCxfx0/gAgR2WLtmTT8UIDN+m6w&#10;wsz6jt/pksdCJAiHDDWUMTaZlMGU5DBMfEOcvJNvHcYk20LaFrsEd7WcKXUvHVacFkps6Lkk85Wf&#10;nYbiKV8c1Mux+/7dfe6VeQtq1xmtR8P+cQkiUh9v4Wt7azXM5vD/Jf0A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JpZ8xQAAANsAAAAPAAAAAAAAAAAAAAAAAJgCAABkcnMv&#10;ZG93bnJldi54bWxQSwUGAAAAAAQABAD1AAAAigMAAAAA&#10;" fillcolor="#8db3e2 [1311]" stroked="f" strokeweight="2pt">
                      <v:fill color2="#8db3e2 [1311]" rotate="t" focusposition=".5,.5" focussize="" colors="0 #b0cffb;.5 #cee0fc;1 #e6effd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573"/>
          </w:tblGrid>
          <w:tr w:rsidR="004577E3">
            <w:tc>
              <w:tcPr>
                <w:tcW w:w="5746" w:type="dxa"/>
              </w:tcPr>
              <w:p w:rsidR="004577E3" w:rsidRDefault="00124EFB" w:rsidP="004577E3">
                <w:pPr>
                  <w:pStyle w:val="KeinLeerraum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Titel"/>
                    <w:id w:val="703864190"/>
                    <w:placeholder>
                      <w:docPart w:val="7C4797E33EA24EEBBA1413DD91875DE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577E3"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Task 08</w:t>
                    </w:r>
                  </w:sdtContent>
                </w:sdt>
              </w:p>
            </w:tc>
          </w:tr>
          <w:tr w:rsidR="004577E3">
            <w:sdt>
              <w:sdtPr>
                <w:rPr>
                  <w:color w:val="4A442A" w:themeColor="background2" w:themeShade="40"/>
                  <w:sz w:val="28"/>
                  <w:szCs w:val="28"/>
                </w:rPr>
                <w:alias w:val="Untertitel"/>
                <w:id w:val="703864195"/>
                <w:placeholder>
                  <w:docPart w:val="207D431CB4434FDFB3BB132A476E13B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746" w:type="dxa"/>
                  </w:tcPr>
                  <w:p w:rsidR="004577E3" w:rsidRDefault="004577E3" w:rsidP="004577E3">
                    <w:pPr>
                      <w:pStyle w:val="KeinLeerraum"/>
                      <w:rPr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color w:val="4A442A" w:themeColor="background2" w:themeShade="40"/>
                        <w:sz w:val="28"/>
                        <w:szCs w:val="28"/>
                      </w:rPr>
                      <w:t>RMI Auctionsystem</w:t>
                    </w:r>
                  </w:p>
                </w:tc>
              </w:sdtContent>
            </w:sdt>
          </w:tr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  <w:rPr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</w:pPr>
              </w:p>
            </w:tc>
          </w:tr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</w:pPr>
              </w:p>
            </w:tc>
          </w:tr>
          <w:tr w:rsidR="004577E3">
            <w:sdt>
              <w:sdtPr>
                <w:rPr>
                  <w:b/>
                  <w:bCs/>
                </w:rPr>
                <w:alias w:val="Autor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746" w:type="dxa"/>
                  </w:tcPr>
                  <w:p w:rsidR="004577E3" w:rsidRDefault="004577E3" w:rsidP="004577E3">
                    <w:pPr>
                      <w:pStyle w:val="KeinLeerraum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Krepela, Lipovits, Reichmann, Tattyrek, Traxler</w:t>
                    </w:r>
                  </w:p>
                </w:tc>
              </w:sdtContent>
            </w:sdt>
          </w:tr>
          <w:tr w:rsidR="004577E3">
            <w:sdt>
              <w:sdtPr>
                <w:rPr>
                  <w:b/>
                  <w:bCs/>
                </w:rPr>
                <w:alias w:val="Datum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4-01-29T00:00:00Z">
                  <w:dateFormat w:val="dd.MM.yyyy"/>
                  <w:lid w:val="de-DE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746" w:type="dxa"/>
                  </w:tcPr>
                  <w:p w:rsidR="004577E3" w:rsidRDefault="004577E3">
                    <w:pPr>
                      <w:pStyle w:val="KeinLeerraum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29.01.2014</w:t>
                    </w:r>
                  </w:p>
                </w:tc>
              </w:sdtContent>
            </w:sdt>
          </w:tr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  <w:rPr>
                    <w:b/>
                    <w:bCs/>
                  </w:rPr>
                </w:pPr>
              </w:p>
            </w:tc>
          </w:tr>
        </w:tbl>
        <w:p w:rsidR="004577E3" w:rsidRDefault="004577E3">
          <w:r>
            <w:br w:type="page"/>
          </w:r>
        </w:p>
      </w:sdtContent>
    </w:sdt>
    <w:p w:rsidR="00AE7437" w:rsidRPr="00C9394E" w:rsidRDefault="004577E3" w:rsidP="004577E3">
      <w:pPr>
        <w:pStyle w:val="Titel"/>
        <w:rPr>
          <w:lang w:val="en-US"/>
        </w:rPr>
      </w:pPr>
      <w:r w:rsidRPr="00C9394E">
        <w:rPr>
          <w:lang w:val="en-US"/>
        </w:rPr>
        <w:lastRenderedPageBreak/>
        <w:t xml:space="preserve">Insert </w:t>
      </w:r>
      <w:r w:rsidR="00563E3C">
        <w:rPr>
          <w:lang w:val="en-US"/>
        </w:rPr>
        <w:t>Specification</w:t>
      </w:r>
      <w:r w:rsidRPr="00C9394E">
        <w:rPr>
          <w:lang w:val="en-US"/>
        </w:rPr>
        <w:t xml:space="preserve"> Here</w:t>
      </w:r>
    </w:p>
    <w:p w:rsidR="004577E3" w:rsidRPr="00C9394E" w:rsidRDefault="004577E3" w:rsidP="004577E3">
      <w:pPr>
        <w:rPr>
          <w:lang w:val="en-US"/>
        </w:rPr>
      </w:pPr>
    </w:p>
    <w:p w:rsidR="004577E3" w:rsidRPr="00C9394E" w:rsidRDefault="004577E3" w:rsidP="00124EFB">
      <w:pPr>
        <w:pStyle w:val="berschrift1"/>
        <w:rPr>
          <w:lang w:val="en-US"/>
        </w:rPr>
      </w:pPr>
      <w:r w:rsidRPr="00C9394E">
        <w:rPr>
          <w:lang w:val="en-US"/>
        </w:rPr>
        <w:br w:type="page"/>
      </w:r>
    </w:p>
    <w:p w:rsidR="004577E3" w:rsidRPr="00C9394E" w:rsidRDefault="004577E3" w:rsidP="004577E3">
      <w:pPr>
        <w:pStyle w:val="Titel"/>
        <w:rPr>
          <w:lang w:val="en-US"/>
        </w:rPr>
      </w:pPr>
      <w:r w:rsidRPr="00C9394E">
        <w:rPr>
          <w:lang w:val="en-US"/>
        </w:rPr>
        <w:lastRenderedPageBreak/>
        <w:t>Designüberlegung</w:t>
      </w:r>
    </w:p>
    <w:p w:rsidR="004577E3" w:rsidRPr="00C9394E" w:rsidRDefault="004577E3" w:rsidP="004577E3">
      <w:pPr>
        <w:pStyle w:val="berschrift2"/>
        <w:rPr>
          <w:lang w:val="en-US"/>
        </w:rPr>
      </w:pPr>
      <w:r w:rsidRPr="00C9394E">
        <w:rPr>
          <w:lang w:val="en-US"/>
        </w:rPr>
        <w:t>Use Case</w:t>
      </w:r>
    </w:p>
    <w:p w:rsidR="004577E3" w:rsidRPr="004577E3" w:rsidRDefault="004577E3" w:rsidP="004577E3">
      <w:r>
        <w:t>Analytic Server:</w:t>
      </w:r>
    </w:p>
    <w:p w:rsidR="004577E3" w:rsidRDefault="004577E3" w:rsidP="004577E3">
      <w:r>
        <w:rPr>
          <w:noProof/>
          <w:lang w:eastAsia="de-DE"/>
        </w:rPr>
        <w:drawing>
          <wp:inline distT="0" distB="0" distL="0" distR="0">
            <wp:extent cx="5760720" cy="4430384"/>
            <wp:effectExtent l="0" t="0" r="0" b="8890"/>
            <wp:docPr id="7" name="Grafik 7" descr="C:\Users\Daniel\Desktop\Analy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esktop\Analytic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7E3" w:rsidRDefault="004577E3" w:rsidP="004577E3">
      <w:r>
        <w:t>BillingServer:</w:t>
      </w:r>
    </w:p>
    <w:p w:rsidR="00F646B0" w:rsidRDefault="00F646B0" w:rsidP="004577E3">
      <w:pPr>
        <w:rPr>
          <w:noProof/>
          <w:lang w:eastAsia="de-DE"/>
        </w:rPr>
      </w:pPr>
    </w:p>
    <w:p w:rsidR="004577E3" w:rsidRDefault="004577E3" w:rsidP="004577E3">
      <w:r>
        <w:rPr>
          <w:noProof/>
          <w:lang w:eastAsia="de-DE"/>
        </w:rPr>
        <w:drawing>
          <wp:inline distT="0" distB="0" distL="0" distR="0">
            <wp:extent cx="4410075" cy="2457450"/>
            <wp:effectExtent l="0" t="0" r="9525" b="0"/>
            <wp:docPr id="8" name="Grafik 8" descr="C:\Users\Daniel\Desktop\Billing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\Desktop\BillingServ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28" b="11035"/>
                    <a:stretch/>
                  </pic:blipFill>
                  <pic:spPr bwMode="auto">
                    <a:xfrm>
                      <a:off x="0" y="0"/>
                      <a:ext cx="4411076" cy="245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7E3" w:rsidRDefault="00C9394E" w:rsidP="00C9394E">
      <w:pPr>
        <w:pStyle w:val="berschrift2"/>
        <w:spacing w:before="0"/>
        <w:rPr>
          <w:b w:val="0"/>
          <w:bCs w:val="0"/>
        </w:rPr>
      </w:pPr>
      <w:r>
        <w:lastRenderedPageBreak/>
        <w:t>Aktivitätsdiagramm</w:t>
      </w:r>
      <w:r>
        <w:rPr>
          <w:noProof/>
          <w:lang w:eastAsia="de-DE"/>
        </w:rPr>
        <w:drawing>
          <wp:inline distT="0" distB="0" distL="0" distR="0">
            <wp:extent cx="4962525" cy="3981450"/>
            <wp:effectExtent l="19050" t="0" r="9525" b="0"/>
            <wp:docPr id="1" name="Grafik 0" descr="Auktionen anzei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ktionen anzeigen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4314825" cy="5276850"/>
            <wp:effectExtent l="19050" t="0" r="9525" b="0"/>
            <wp:docPr id="2" name="Grafik 1" descr="Auktionse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ktionsend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760720" cy="5810885"/>
            <wp:effectExtent l="19050" t="0" r="0" b="0"/>
            <wp:docPr id="3" name="Grafik 2" descr="Bie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eten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760720" cy="5690870"/>
            <wp:effectExtent l="19050" t="0" r="0" b="0"/>
            <wp:docPr id="4" name="Grafik 3" descr="Client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 Login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448300" cy="4610100"/>
            <wp:effectExtent l="19050" t="0" r="0" b="0"/>
            <wp:docPr id="5" name="Grafik 4" descr="Client 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 Logout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>
            <wp:extent cx="5760720" cy="4121150"/>
            <wp:effectExtent l="19050" t="0" r="0" b="0"/>
            <wp:docPr id="6" name="Grafik 5" descr="Einschreib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inschreiben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638800" cy="6343650"/>
            <wp:effectExtent l="19050" t="0" r="0" b="0"/>
            <wp:docPr id="11" name="Grafik 10" descr="Erstellen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stellen 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760720" cy="5629275"/>
            <wp:effectExtent l="19050" t="0" r="0" b="0"/>
            <wp:docPr id="15" name="Grafik 14" descr="Event verarbei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 verarbeiten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760720" cy="4974590"/>
            <wp:effectExtent l="19050" t="0" r="0" b="0"/>
            <wp:docPr id="16" name="Grafik 15" descr="Management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ment Login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372100" cy="5238750"/>
            <wp:effectExtent l="19050" t="0" r="0" b="0"/>
            <wp:docPr id="20" name="Grafik 19" descr="Management 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ment Logout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>
            <wp:extent cx="5760720" cy="3774440"/>
            <wp:effectExtent l="19050" t="0" r="0" b="0"/>
            <wp:docPr id="21" name="Grafik 20" descr="Step bearbei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 bearbeiten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4895850" cy="4248150"/>
            <wp:effectExtent l="19050" t="0" r="0" b="0"/>
            <wp:docPr id="22" name="Grafik 21" descr="Steps anzei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s anzeigen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7E3">
        <w:br w:type="page"/>
      </w:r>
    </w:p>
    <w:p w:rsidR="00590D1B" w:rsidRDefault="004577E3" w:rsidP="004577E3">
      <w:pPr>
        <w:pStyle w:val="berschrift2"/>
      </w:pPr>
      <w:r>
        <w:lastRenderedPageBreak/>
        <w:t>Klassendiagramme</w:t>
      </w:r>
    </w:p>
    <w:p w:rsidR="00BE7B46" w:rsidRDefault="00BE7B46" w:rsidP="00BE7B46">
      <w:pPr>
        <w:pStyle w:val="berschrift3"/>
      </w:pPr>
      <w:r>
        <w:t>Analytic + Events</w:t>
      </w:r>
    </w:p>
    <w:p w:rsidR="00BE7B46" w:rsidRDefault="00BE7B46" w:rsidP="00BE7B46">
      <w:pPr>
        <w:pStyle w:val="berschrift3"/>
      </w:pPr>
      <w:r>
        <w:rPr>
          <w:noProof/>
          <w:lang w:eastAsia="de-DE"/>
        </w:rPr>
        <w:drawing>
          <wp:inline distT="0" distB="0" distL="0" distR="0">
            <wp:extent cx="6837361" cy="2829253"/>
            <wp:effectExtent l="0" t="0" r="1905" b="9525"/>
            <wp:docPr id="9" name="Grafik 9" descr="C:\Users\Daniel\Desktop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aniel\Desktop\Class 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4" t="2729" r="27925" b="58561"/>
                    <a:stretch/>
                  </pic:blipFill>
                  <pic:spPr bwMode="auto">
                    <a:xfrm>
                      <a:off x="0" y="0"/>
                      <a:ext cx="6835825" cy="282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Billing</w:t>
      </w:r>
    </w:p>
    <w:p w:rsidR="00BE7B46" w:rsidRDefault="00BE7B46" w:rsidP="00BE7B46">
      <w:pPr>
        <w:pStyle w:val="berschrift3"/>
      </w:pPr>
      <w:r>
        <w:rPr>
          <w:noProof/>
          <w:lang w:eastAsia="de-DE"/>
        </w:rPr>
        <w:drawing>
          <wp:inline distT="0" distB="0" distL="0" distR="0">
            <wp:extent cx="6096000" cy="3164732"/>
            <wp:effectExtent l="0" t="0" r="0" b="0"/>
            <wp:docPr id="10" name="Grafik 10" descr="C:\Users\Daniel\Desktop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aniel\Desktop\Class 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9" t="42184" r="50904" b="27543"/>
                    <a:stretch/>
                  </pic:blipFill>
                  <pic:spPr bwMode="auto">
                    <a:xfrm>
                      <a:off x="0" y="0"/>
                      <a:ext cx="6094627" cy="316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1B5" w:rsidRDefault="002B71B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BE7B46" w:rsidRDefault="00BE7B46" w:rsidP="002B71B5">
      <w:pPr>
        <w:pStyle w:val="berschrift3"/>
      </w:pPr>
      <w:r>
        <w:lastRenderedPageBreak/>
        <w:t>Managemenclient</w:t>
      </w:r>
      <w:r>
        <w:rPr>
          <w:noProof/>
          <w:lang w:eastAsia="de-DE"/>
        </w:rPr>
        <w:drawing>
          <wp:inline distT="0" distB="0" distL="0" distR="0" wp14:anchorId="6E756983" wp14:editId="295DC91E">
            <wp:extent cx="5838825" cy="2951261"/>
            <wp:effectExtent l="0" t="0" r="0" b="1905"/>
            <wp:docPr id="12" name="Grafik 12" descr="C:\Users\Daniel\Desktop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niel\Desktop\Class 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53" t="41439" r="4287" b="24070"/>
                    <a:stretch/>
                  </pic:blipFill>
                  <pic:spPr bwMode="auto">
                    <a:xfrm>
                      <a:off x="0" y="0"/>
                      <a:ext cx="5837512" cy="295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B46" w:rsidRDefault="00BE7B46" w:rsidP="00BE7B46">
      <w:pPr>
        <w:pStyle w:val="berschrift3"/>
      </w:pPr>
      <w:r>
        <w:t>Testing Component</w:t>
      </w:r>
    </w:p>
    <w:p w:rsidR="00BE7B46" w:rsidRDefault="00BE7B46" w:rsidP="00BE7B46">
      <w:r>
        <w:rPr>
          <w:noProof/>
          <w:lang w:eastAsia="de-DE"/>
        </w:rPr>
        <w:drawing>
          <wp:inline distT="0" distB="0" distL="0" distR="0">
            <wp:extent cx="5543550" cy="2237307"/>
            <wp:effectExtent l="0" t="0" r="0" b="0"/>
            <wp:docPr id="13" name="Grafik 13" descr="C:\Users\Daniel\Desktop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aniel\Desktop\Class 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0" t="75434" r="49416" b="2234"/>
                    <a:stretch/>
                  </pic:blipFill>
                  <pic:spPr bwMode="auto">
                    <a:xfrm>
                      <a:off x="0" y="0"/>
                      <a:ext cx="5542302" cy="223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1B5" w:rsidRDefault="002B71B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BE7B46" w:rsidRDefault="00BE7B46" w:rsidP="00BE7B46">
      <w:pPr>
        <w:pStyle w:val="berschrift3"/>
      </w:pPr>
      <w:r>
        <w:lastRenderedPageBreak/>
        <w:t>Client</w:t>
      </w:r>
    </w:p>
    <w:p w:rsidR="00A31099" w:rsidRDefault="00A31099" w:rsidP="00BE7B46">
      <w:pPr>
        <w:rPr>
          <w:noProof/>
          <w:lang w:eastAsia="de-DE"/>
        </w:rPr>
      </w:pPr>
    </w:p>
    <w:p w:rsidR="00BE7B46" w:rsidRDefault="00A31099" w:rsidP="00BE7B46">
      <w:r>
        <w:rPr>
          <w:noProof/>
          <w:lang w:eastAsia="de-DE"/>
        </w:rPr>
        <w:drawing>
          <wp:inline distT="0" distB="0" distL="0" distR="0">
            <wp:extent cx="5162550" cy="4013411"/>
            <wp:effectExtent l="0" t="0" r="0" b="6350"/>
            <wp:docPr id="14" name="Grafik 14" descr="C:\Users\Daniel\Desktop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aniel\Desktop\Cli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" t="10596" r="48841" b="11921"/>
                    <a:stretch/>
                  </pic:blipFill>
                  <pic:spPr bwMode="auto">
                    <a:xfrm>
                      <a:off x="0" y="0"/>
                      <a:ext cx="5174508" cy="402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099" w:rsidRDefault="00A31099" w:rsidP="00A31099">
      <w:pPr>
        <w:pStyle w:val="berschrift3"/>
      </w:pPr>
      <w:r>
        <w:t>Message-Model</w:t>
      </w:r>
    </w:p>
    <w:p w:rsidR="00A31099" w:rsidRDefault="00A31099" w:rsidP="00A31099">
      <w:pPr>
        <w:rPr>
          <w:noProof/>
          <w:lang w:eastAsia="de-DE"/>
        </w:rPr>
      </w:pPr>
    </w:p>
    <w:p w:rsidR="00A31099" w:rsidRDefault="00A31099" w:rsidP="00A31099">
      <w:r>
        <w:rPr>
          <w:noProof/>
          <w:lang w:eastAsia="de-DE"/>
        </w:rPr>
        <w:drawing>
          <wp:inline distT="0" distB="0" distL="0" distR="0">
            <wp:extent cx="4800600" cy="2731084"/>
            <wp:effectExtent l="0" t="0" r="0" b="0"/>
            <wp:docPr id="17" name="Grafik 17" descr="C:\Users\Daniel\Desktop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niel\Desktop\Cli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52" t="42715" r="993" b="3974"/>
                    <a:stretch/>
                  </pic:blipFill>
                  <pic:spPr bwMode="auto">
                    <a:xfrm>
                      <a:off x="0" y="0"/>
                      <a:ext cx="4806961" cy="273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1B5" w:rsidRDefault="002B71B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A31099" w:rsidRDefault="00A31099" w:rsidP="00A31099">
      <w:pPr>
        <w:pStyle w:val="berschrift3"/>
      </w:pPr>
      <w:r>
        <w:lastRenderedPageBreak/>
        <w:t>Server</w:t>
      </w:r>
    </w:p>
    <w:p w:rsidR="00A31099" w:rsidRDefault="00A31099" w:rsidP="00A31099">
      <w:pPr>
        <w:rPr>
          <w:noProof/>
          <w:lang w:eastAsia="de-DE"/>
        </w:rPr>
      </w:pPr>
      <w:r>
        <w:rPr>
          <w:noProof/>
          <w:lang w:eastAsia="de-DE"/>
        </w:rPr>
        <w:t>+ FileHandler</w:t>
      </w:r>
    </w:p>
    <w:p w:rsidR="00A31099" w:rsidRPr="00A31099" w:rsidRDefault="00A31099" w:rsidP="00A31099">
      <w:r>
        <w:rPr>
          <w:noProof/>
          <w:lang w:eastAsia="de-DE"/>
        </w:rPr>
        <w:drawing>
          <wp:inline distT="0" distB="0" distL="0" distR="0">
            <wp:extent cx="6726805" cy="4029075"/>
            <wp:effectExtent l="0" t="0" r="0" b="0"/>
            <wp:docPr id="18" name="Grafik 18" descr="C:\Users\Daniel\Desktop\Class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aniel\Desktop\Class Diagra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1" t="8684" r="14406" b="4481"/>
                    <a:stretch/>
                  </pic:blipFill>
                  <pic:spPr bwMode="auto">
                    <a:xfrm>
                      <a:off x="0" y="0"/>
                      <a:ext cx="6741136" cy="403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D58" w:rsidRDefault="00A66D58" w:rsidP="00A66D58">
      <w:pPr>
        <w:pStyle w:val="berschrift3"/>
      </w:pPr>
      <w:r>
        <w:t>Model Server</w:t>
      </w:r>
    </w:p>
    <w:p w:rsidR="00A66D58" w:rsidRPr="00A66D58" w:rsidRDefault="00A66D58" w:rsidP="00A66D58">
      <w:r>
        <w:rPr>
          <w:noProof/>
          <w:lang w:eastAsia="de-DE"/>
        </w:rPr>
        <w:drawing>
          <wp:inline distT="0" distB="0" distL="0" distR="0">
            <wp:extent cx="3181350" cy="3548429"/>
            <wp:effectExtent l="0" t="0" r="0" b="0"/>
            <wp:docPr id="19" name="Grafik 19" descr="C:\Users\Daniel\Desktop\Class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aniel\Desktop\Class Diagra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5" r="78485" b="33208"/>
                    <a:stretch/>
                  </pic:blipFill>
                  <pic:spPr bwMode="auto">
                    <a:xfrm>
                      <a:off x="0" y="0"/>
                      <a:ext cx="3184320" cy="355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7E3" w:rsidRDefault="00590D1B" w:rsidP="00590D1B">
      <w:pPr>
        <w:pStyle w:val="berschrift1"/>
      </w:pPr>
      <w:r>
        <w:lastRenderedPageBreak/>
        <w:t>Zeitschätzungen und Arbeitsaufteilung</w:t>
      </w:r>
    </w:p>
    <w:p w:rsidR="00590D1B" w:rsidRPr="00590D1B" w:rsidRDefault="00590D1B" w:rsidP="00590D1B"/>
    <w:bookmarkStart w:id="0" w:name="_MON_1452488894"/>
    <w:bookmarkEnd w:id="0"/>
    <w:p w:rsidR="00124EFB" w:rsidRDefault="0009446D" w:rsidP="00590D1B">
      <w:r>
        <w:object w:dxaOrig="20222" w:dyaOrig="76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9.8pt;height:335.3pt" o:ole="">
            <v:imagedata r:id="rId25" o:title=""/>
          </v:shape>
          <o:OLEObject Type="Embed" ProgID="Excel.Sheet.12" ShapeID="_x0000_i1025" DrawAspect="Content" ObjectID="_1452497450" r:id="rId26"/>
        </w:object>
      </w:r>
    </w:p>
    <w:p w:rsidR="00124EFB" w:rsidRDefault="00124EFB">
      <w:r>
        <w:br w:type="page"/>
      </w:r>
    </w:p>
    <w:p w:rsidR="00590D1B" w:rsidRDefault="00124EFB" w:rsidP="00124EFB">
      <w:pPr>
        <w:pStyle w:val="berschrift1"/>
      </w:pPr>
      <w:r>
        <w:lastRenderedPageBreak/>
        <w:t>Absprachen</w:t>
      </w:r>
    </w:p>
    <w:p w:rsidR="00124EFB" w:rsidRDefault="00124EFB" w:rsidP="00124EFB">
      <w:pPr>
        <w:widowControl w:val="0"/>
      </w:pPr>
      <w:r>
        <w:t>-&gt; Analytic Server</w:t>
      </w:r>
    </w:p>
    <w:p w:rsidR="00124EFB" w:rsidRDefault="00124EFB" w:rsidP="00124EFB">
      <w:pPr>
        <w:widowControl w:val="0"/>
      </w:pPr>
      <w:r>
        <w:t>-&gt; Billing Server  (Frage GRAFIK?) schritte setzen, abrechnung erstellen -&gt; keine persistenz</w:t>
      </w:r>
    </w:p>
    <w:p w:rsidR="00124EFB" w:rsidRPr="00F1077E" w:rsidRDefault="00124EFB" w:rsidP="00124EFB">
      <w:pPr>
        <w:widowControl w:val="0"/>
        <w:rPr>
          <w:lang w:val="en-US"/>
        </w:rPr>
      </w:pPr>
      <w:r w:rsidRPr="00F1077E">
        <w:rPr>
          <w:lang w:val="en-US"/>
        </w:rPr>
        <w:t>-&gt; Testing Load Client (Viele Clients machen bids etc.)</w:t>
      </w:r>
    </w:p>
    <w:p w:rsidR="00124EFB" w:rsidRDefault="00124EFB" w:rsidP="00124EFB">
      <w:pPr>
        <w:widowControl w:val="0"/>
      </w:pPr>
      <w:r>
        <w:t>-&gt; Management Client (Befehle für Billing Server, Benachrichtungungen etc)</w:t>
      </w:r>
    </w:p>
    <w:p w:rsidR="00124EFB" w:rsidRDefault="00124EFB" w:rsidP="00124EFB">
      <w:pPr>
        <w:widowControl w:val="0"/>
      </w:pPr>
    </w:p>
    <w:p w:rsidR="00124EFB" w:rsidRDefault="00124EFB" w:rsidP="00124EFB">
      <w:pPr>
        <w:widowControl w:val="0"/>
      </w:pPr>
      <w:r>
        <w:t>Altes Programm →  List-&gt; ConcurrentHashMap, Eigene Exceptions → UDP Notification brauchen wir nicht mehr</w:t>
      </w:r>
    </w:p>
    <w:p w:rsidR="00124EFB" w:rsidRDefault="00124EFB" w:rsidP="00124EFB">
      <w:pPr>
        <w:widowControl w:val="0"/>
      </w:pPr>
    </w:p>
    <w:p w:rsidR="00124EFB" w:rsidRDefault="00124EFB" w:rsidP="00124EFB">
      <w:pPr>
        <w:widowControl w:val="0"/>
      </w:pPr>
    </w:p>
    <w:p w:rsidR="00124EFB" w:rsidRDefault="00124EFB" w:rsidP="00124EFB">
      <w:pPr>
        <w:widowControl w:val="0"/>
      </w:pPr>
    </w:p>
    <w:p w:rsidR="00124EFB" w:rsidRDefault="00124EFB" w:rsidP="00124EFB">
      <w:pPr>
        <w:widowControl w:val="0"/>
      </w:pPr>
      <w:r>
        <w:t>UML-Klassendiagramm → Krepela, Traxler</w:t>
      </w:r>
    </w:p>
    <w:p w:rsidR="00124EFB" w:rsidRDefault="00124EFB" w:rsidP="00124EFB">
      <w:pPr>
        <w:widowControl w:val="0"/>
      </w:pPr>
      <w:r>
        <w:t>Aktivitätdiagrann → Lipovits</w:t>
      </w:r>
      <w:r>
        <w:tab/>
      </w:r>
    </w:p>
    <w:p w:rsidR="00124EFB" w:rsidRPr="00F1077E" w:rsidRDefault="00124EFB" w:rsidP="00124EFB">
      <w:pPr>
        <w:widowControl w:val="0"/>
        <w:rPr>
          <w:lang w:val="en-US"/>
        </w:rPr>
      </w:pPr>
      <w:r w:rsidRPr="00F1077E">
        <w:rPr>
          <w:lang w:val="en-US"/>
        </w:rPr>
        <w:t>Use Case Diagramme → Reichmann</w:t>
      </w:r>
    </w:p>
    <w:p w:rsidR="00124EFB" w:rsidRPr="00F1077E" w:rsidRDefault="00124EFB" w:rsidP="00124EFB">
      <w:pPr>
        <w:widowControl w:val="0"/>
        <w:rPr>
          <w:lang w:val="en-US"/>
        </w:rPr>
      </w:pPr>
      <w:r w:rsidRPr="00F1077E">
        <w:rPr>
          <w:lang w:val="en-US"/>
        </w:rPr>
        <w:t>Checker → Tattyrek</w:t>
      </w:r>
    </w:p>
    <w:p w:rsidR="00124EFB" w:rsidRPr="00F1077E" w:rsidRDefault="00124EFB" w:rsidP="00124EFB">
      <w:pPr>
        <w:widowControl w:val="0"/>
        <w:rPr>
          <w:lang w:val="en-US"/>
        </w:rPr>
      </w:pPr>
    </w:p>
    <w:p w:rsidR="00124EFB" w:rsidRPr="00F1077E" w:rsidRDefault="00124EFB" w:rsidP="00124EFB">
      <w:pPr>
        <w:widowControl w:val="0"/>
        <w:rPr>
          <w:lang w:val="en-US"/>
        </w:rPr>
      </w:pPr>
    </w:p>
    <w:p w:rsidR="00124EFB" w:rsidRPr="00F1077E" w:rsidRDefault="00124EFB" w:rsidP="00124EFB">
      <w:pPr>
        <w:widowControl w:val="0"/>
        <w:rPr>
          <w:lang w:val="en-US"/>
        </w:rPr>
      </w:pPr>
    </w:p>
    <w:p w:rsidR="00124EFB" w:rsidRPr="00F1077E" w:rsidRDefault="00124EFB" w:rsidP="00124EFB">
      <w:pPr>
        <w:widowControl w:val="0"/>
        <w:rPr>
          <w:lang w:val="en-US"/>
        </w:rPr>
      </w:pPr>
      <w:r w:rsidRPr="00F1077E">
        <w:rPr>
          <w:lang w:val="en-US"/>
        </w:rPr>
        <w:t>Tasks:</w:t>
      </w:r>
    </w:p>
    <w:p w:rsidR="00124EFB" w:rsidRPr="00F1077E" w:rsidRDefault="00124EFB" w:rsidP="00124EFB">
      <w:pPr>
        <w:widowControl w:val="0"/>
        <w:rPr>
          <w:lang w:val="en-US"/>
        </w:rPr>
      </w:pPr>
    </w:p>
    <w:p w:rsidR="00124EFB" w:rsidRDefault="00124EFB" w:rsidP="00124EFB">
      <w:pPr>
        <w:widowControl w:val="0"/>
        <w:numPr>
          <w:ilvl w:val="0"/>
          <w:numId w:val="1"/>
        </w:numPr>
        <w:spacing w:after="0"/>
        <w:ind w:hanging="359"/>
        <w:contextualSpacing/>
      </w:pPr>
      <w:r>
        <w:t>RMI-Verbindungen → Traxler</w:t>
      </w:r>
    </w:p>
    <w:p w:rsidR="00124EFB" w:rsidRDefault="00124EFB" w:rsidP="00124EFB">
      <w:pPr>
        <w:widowControl w:val="0"/>
        <w:numPr>
          <w:ilvl w:val="0"/>
          <w:numId w:val="1"/>
        </w:numPr>
        <w:spacing w:after="0"/>
        <w:ind w:hanging="359"/>
        <w:contextualSpacing/>
      </w:pPr>
      <w:r>
        <w:t>Analytics Server → Reichmann, Tattyrek</w:t>
      </w:r>
    </w:p>
    <w:p w:rsidR="00124EFB" w:rsidRDefault="00124EFB" w:rsidP="00124EFB">
      <w:pPr>
        <w:widowControl w:val="0"/>
        <w:numPr>
          <w:ilvl w:val="0"/>
          <w:numId w:val="1"/>
        </w:numPr>
        <w:spacing w:after="0"/>
        <w:ind w:hanging="359"/>
        <w:contextualSpacing/>
      </w:pPr>
      <w:r>
        <w:t>Billing Server → Krepela</w:t>
      </w:r>
    </w:p>
    <w:p w:rsidR="00124EFB" w:rsidRDefault="00124EFB" w:rsidP="00124EFB">
      <w:pPr>
        <w:widowControl w:val="0"/>
        <w:numPr>
          <w:ilvl w:val="0"/>
          <w:numId w:val="1"/>
        </w:numPr>
        <w:spacing w:after="0"/>
        <w:ind w:hanging="359"/>
        <w:contextualSpacing/>
      </w:pPr>
      <w:r>
        <w:t>Management Client →  Lipovits</w:t>
      </w:r>
      <w:r>
        <w:tab/>
      </w:r>
    </w:p>
    <w:p w:rsidR="00124EFB" w:rsidRDefault="00124EFB" w:rsidP="00124EFB">
      <w:pPr>
        <w:widowControl w:val="0"/>
        <w:numPr>
          <w:ilvl w:val="0"/>
          <w:numId w:val="1"/>
        </w:numPr>
        <w:spacing w:after="0"/>
        <w:ind w:hanging="359"/>
        <w:contextualSpacing/>
      </w:pPr>
      <w:r>
        <w:t>Testing Component  → Lipovits</w:t>
      </w:r>
    </w:p>
    <w:p w:rsidR="00124EFB" w:rsidRDefault="00124EFB" w:rsidP="00124EFB">
      <w:pPr>
        <w:widowControl w:val="0"/>
        <w:numPr>
          <w:ilvl w:val="0"/>
          <w:numId w:val="1"/>
        </w:numPr>
        <w:spacing w:after="0"/>
        <w:ind w:hanging="359"/>
        <w:contextualSpacing/>
      </w:pPr>
      <w:r>
        <w:t>Model →Tattyrek (Model JUnitTests)</w:t>
      </w:r>
    </w:p>
    <w:p w:rsidR="00124EFB" w:rsidRDefault="00124EFB" w:rsidP="00124EFB">
      <w:pPr>
        <w:widowControl w:val="0"/>
        <w:numPr>
          <w:ilvl w:val="0"/>
          <w:numId w:val="1"/>
        </w:numPr>
        <w:spacing w:after="0"/>
        <w:ind w:hanging="359"/>
        <w:contextualSpacing/>
      </w:pPr>
      <w:r>
        <w:t xml:space="preserve">Ausbesssern alten Code → Traxler, Reichmann </w:t>
      </w:r>
    </w:p>
    <w:p w:rsidR="00124EFB" w:rsidRDefault="00124EFB" w:rsidP="00124EFB">
      <w:pPr>
        <w:widowControl w:val="0"/>
        <w:numPr>
          <w:ilvl w:val="0"/>
          <w:numId w:val="1"/>
        </w:numPr>
        <w:spacing w:after="0"/>
        <w:ind w:hanging="359"/>
        <w:contextualSpacing/>
      </w:pPr>
      <w:r>
        <w:t>Ant,Protokoll → Reichmann</w:t>
      </w:r>
    </w:p>
    <w:p w:rsidR="00124EFB" w:rsidRDefault="00124EFB" w:rsidP="00124EFB">
      <w:pPr>
        <w:widowControl w:val="0"/>
      </w:pPr>
    </w:p>
    <w:p w:rsidR="00124EFB" w:rsidRDefault="00124EFB" w:rsidP="00124EFB">
      <w:pPr>
        <w:widowControl w:val="0"/>
      </w:pPr>
      <w:r>
        <w:t>JEDER TESTET SEINEN TEIL + TECHNOLOGIEBESCHREIBUNG FÜRS PROTOKOLL!!!</w:t>
      </w:r>
    </w:p>
    <w:p w:rsidR="00124EFB" w:rsidRDefault="00124EFB" w:rsidP="00124EFB">
      <w:pPr>
        <w:widowControl w:val="0"/>
      </w:pPr>
    </w:p>
    <w:p w:rsidR="00124EFB" w:rsidRPr="00124EFB" w:rsidRDefault="00124EFB" w:rsidP="00124EFB">
      <w:bookmarkStart w:id="1" w:name="_GoBack"/>
      <w:bookmarkEnd w:id="1"/>
    </w:p>
    <w:sectPr w:rsidR="00124EFB" w:rsidRPr="00124EFB" w:rsidSect="004577E3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2A5EF0"/>
    <w:multiLevelType w:val="multilevel"/>
    <w:tmpl w:val="C4E2A33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7E3"/>
    <w:rsid w:val="00041009"/>
    <w:rsid w:val="0009446D"/>
    <w:rsid w:val="00124EFB"/>
    <w:rsid w:val="002B6542"/>
    <w:rsid w:val="002B71B5"/>
    <w:rsid w:val="00411435"/>
    <w:rsid w:val="0043155C"/>
    <w:rsid w:val="004577E3"/>
    <w:rsid w:val="00563E3C"/>
    <w:rsid w:val="00590D1B"/>
    <w:rsid w:val="00590D56"/>
    <w:rsid w:val="00923C87"/>
    <w:rsid w:val="00A26CED"/>
    <w:rsid w:val="00A31099"/>
    <w:rsid w:val="00A66D58"/>
    <w:rsid w:val="00AE7437"/>
    <w:rsid w:val="00BE7B46"/>
    <w:rsid w:val="00C9394E"/>
    <w:rsid w:val="00F6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77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77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E7B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4577E3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577E3"/>
    <w:rPr>
      <w:rFonts w:eastAsiaTheme="minorEastAsia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7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77E3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4577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4577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577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77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E7B4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77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77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E7B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4577E3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577E3"/>
    <w:rPr>
      <w:rFonts w:eastAsiaTheme="minorEastAsia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7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77E3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4577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4577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577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77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E7B4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package" Target="embeddings/Microsoft_Excel_Worksheet1.xlsx"/><Relationship Id="rId3" Type="http://schemas.openxmlformats.org/officeDocument/2006/relationships/numbering" Target="numbering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emf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microsoft.com/office/2007/relationships/stylesWithEffects" Target="stylesWithEffect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C4797E33EA24EEBBA1413DD91875DE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92F8607-F5A2-4FCE-BEF2-56CCDCB9AEE7}"/>
      </w:docPartPr>
      <w:docPartBody>
        <w:p w:rsidR="00BD041A" w:rsidRDefault="00B5432D" w:rsidP="00B5432D">
          <w:pPr>
            <w:pStyle w:val="7C4797E33EA24EEBBA1413DD91875DE5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48"/>
              <w:szCs w:val="48"/>
            </w:rPr>
            <w:t>[Geben Sie den Titel des Dokuments ein]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B5432D"/>
    <w:rsid w:val="00154E9C"/>
    <w:rsid w:val="006E2AAB"/>
    <w:rsid w:val="00A33D92"/>
    <w:rsid w:val="00B5432D"/>
    <w:rsid w:val="00BD0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BD041A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7C4797E33EA24EEBBA1413DD91875DE5">
    <w:name w:val="7C4797E33EA24EEBBA1413DD91875DE5"/>
    <w:rsid w:val="00B5432D"/>
  </w:style>
  <w:style w:type="paragraph" w:customStyle="1" w:styleId="207D431CB4434FDFB3BB132A476E13BE">
    <w:name w:val="207D431CB4434FDFB3BB132A476E13BE"/>
    <w:rsid w:val="00B5432D"/>
  </w:style>
  <w:style w:type="paragraph" w:customStyle="1" w:styleId="2DC0F033056D42E2A658ED2D9FAA3762">
    <w:name w:val="2DC0F033056D42E2A658ED2D9FAA3762"/>
    <w:rsid w:val="00B5432D"/>
  </w:style>
  <w:style w:type="paragraph" w:customStyle="1" w:styleId="22BB4CBD1EC34EC8A5353C366BAE9C67">
    <w:name w:val="22BB4CBD1EC34EC8A5353C366BAE9C67"/>
    <w:rsid w:val="00B5432D"/>
  </w:style>
  <w:style w:type="paragraph" w:customStyle="1" w:styleId="5CAD7C54618B46C194F2BCA355EFAA8A">
    <w:name w:val="5CAD7C54618B46C194F2BCA355EFAA8A"/>
    <w:rsid w:val="00B543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2014-01-29T00:00:00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1238A2-CC8C-4D8B-B20D-2AE1B6D5B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176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Task 08</vt:lpstr>
    </vt:vector>
  </TitlesOfParts>
  <Company>Hewlett-Packard</Company>
  <LinksUpToDate>false</LinksUpToDate>
  <CharactersWithSpaces>1283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08</dc:title>
  <dc:subject>RMI Auctionsystem</dc:subject>
  <dc:creator>Krepela, Lipovits, Reichmann, Tattyrek, Traxler</dc:creator>
  <cp:lastModifiedBy>Daniel</cp:lastModifiedBy>
  <cp:revision>3</cp:revision>
  <dcterms:created xsi:type="dcterms:W3CDTF">2014-01-29T09:43:00Z</dcterms:created>
  <dcterms:modified xsi:type="dcterms:W3CDTF">2014-01-29T09:44:00Z</dcterms:modified>
</cp:coreProperties>
</file>