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4CDC6" w14:textId="2E86685C" w:rsidR="00CF2CA1" w:rsidRPr="008D4ACC" w:rsidRDefault="003A0873" w:rsidP="003A087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353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</w:t>
      </w:r>
      <w:r w:rsidRPr="008D4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353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ИСПОЛЬЗОВАННЫХ</w:t>
      </w:r>
      <w:r w:rsidRPr="008D4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353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ИСТОЧНИКОВ</w:t>
      </w:r>
    </w:p>
    <w:p w14:paraId="7D2C754E" w14:textId="039EBA33" w:rsidR="003A0873" w:rsidRPr="008D4ACC" w:rsidRDefault="003A0873" w:rsidP="003A087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88EF90" w14:textId="4B693FF7" w:rsidR="003A0873" w:rsidRPr="00535362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[1]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International Telecommunication Union (ITU).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4" w:history="1"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itu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int</w:t>
        </w:r>
      </w:hyperlink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30.09.2023</w:t>
      </w:r>
    </w:p>
    <w:p w14:paraId="6440D82E" w14:textId="4F6C991B" w:rsidR="003A0873" w:rsidRPr="00535362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[2]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The 3rd Generation Partnership Project (3GPP).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5" w:history="1"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.3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gpp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org</w:t>
        </w:r>
      </w:hyperlink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30.09.2023</w:t>
      </w:r>
    </w:p>
    <w:p w14:paraId="0528AF5A" w14:textId="43247BB0" w:rsidR="008D578F" w:rsidRPr="00535362" w:rsidRDefault="008D578F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[3]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Network Security Essentials: Applications and Standards (William Stallings, 2016) [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]. –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hyperlink r:id="rId6" w:history="1"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https://maralsalehi.profile.semnan.ac.ir/downloads/file/5348</w:t>
        </w:r>
      </w:hyperlink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30.09.2023</w:t>
      </w:r>
    </w:p>
    <w:p w14:paraId="53B4CA8B" w14:textId="447D644A" w:rsidR="00B03E99" w:rsidRPr="00535362" w:rsidRDefault="00B03E99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[4]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802.11 Wireless Networks: The Definitive Guide (Matthew Gast, 2017).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7" w:history="1"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paginas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fe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up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pt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/~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ee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05005/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tese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arquivos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ieee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80211.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pdf</w:t>
        </w:r>
      </w:hyperlink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30.09.2023</w:t>
      </w:r>
    </w:p>
    <w:p w14:paraId="23CC4BCA" w14:textId="3F4A0246" w:rsidR="003A0873" w:rsidRPr="00535362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="00B03E99"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Carter, B., Russel, C., &amp; Sharath, M. (2000). Network Programming for Microsoft Windows (2nd Edition). Microsoft Press.</w:t>
      </w:r>
    </w:p>
    <w:p w14:paraId="001CCC16" w14:textId="39E0CEF5" w:rsidR="003A0873" w:rsidRPr="008D4ACC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="00B03E99"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Russinovich, M., Solomon, D., &amp; Ionescu, A. (2017). Windows Internals, Part 2 (7th Edition). </w:t>
      </w:r>
      <w:r w:rsidRPr="008D4A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 Press.</w:t>
      </w:r>
    </w:p>
    <w:p w14:paraId="027ACD23" w14:textId="72C76268" w:rsidR="003A0873" w:rsidRPr="00535362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="00B03E99"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Stanek, W. R. (2013). Windows Server 2012 Inside Out. Microsoft Press.</w:t>
      </w:r>
    </w:p>
    <w:p w14:paraId="3C1C7802" w14:textId="1FE9B2AB" w:rsidR="003A0873" w:rsidRPr="00535362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="00B03E99"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Microsoft. (n.d.). Understanding SMB on Windows.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8" w:history="1"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docs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microsoft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en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us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windows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server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storage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file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server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troubleshoot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smb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understanding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smb</w:t>
        </w:r>
        <w:proofErr w:type="spellEnd"/>
      </w:hyperlink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30.09.2023</w:t>
      </w:r>
    </w:p>
    <w:p w14:paraId="14D9C828" w14:textId="10EEDE3A" w:rsidR="003A0873" w:rsidRPr="00535362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="00B03E99"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Microsoft. (n.d.). NTFS Permissions.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9" w:history="1"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docs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microsoft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en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us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windows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security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identity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protection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access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control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permissions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ntfs</w:t>
        </w:r>
        <w:proofErr w:type="spellEnd"/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535362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permissions</w:t>
        </w:r>
      </w:hyperlink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30.09.2023</w:t>
      </w:r>
    </w:p>
    <w:p w14:paraId="24536BB8" w14:textId="43950350" w:rsidR="003A0873" w:rsidRDefault="003A0873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B03E99"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Стандарты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IETF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Internet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Engineering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Force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включая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RFC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3552 "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Guidelines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Writing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RFC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Security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Considerations</w:t>
      </w:r>
      <w:r w:rsidRPr="00535362">
        <w:rPr>
          <w:rFonts w:ascii="Times New Roman" w:hAnsi="Times New Roman" w:cs="Times New Roman"/>
          <w:color w:val="000000" w:themeColor="text1"/>
          <w:sz w:val="28"/>
          <w:szCs w:val="28"/>
        </w:rPr>
        <w:t>", предоставляют рекомендации по аспектам безопасности в сетях.</w:t>
      </w:r>
    </w:p>
    <w:p w14:paraId="472E9C61" w14:textId="77777777" w:rsidR="00B07132" w:rsidRDefault="00B07132" w:rsidP="008D4A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A3D8C1" w14:textId="77777777" w:rsidR="00B07132" w:rsidRPr="00B07132" w:rsidRDefault="00B07132" w:rsidP="00B0713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Источник: беседа с </w:t>
      </w:r>
      <w:proofErr w:type="spellStart"/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Bing</w:t>
      </w:r>
      <w:proofErr w:type="spellEnd"/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, 28.11.2023</w:t>
      </w:r>
    </w:p>
    <w:p w14:paraId="05BF1CB0" w14:textId="77777777" w:rsidR="00B07132" w:rsidRPr="00B07132" w:rsidRDefault="00B07132" w:rsidP="00B0713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(1) Обзор файловой системы NTFS | Microsoft </w:t>
      </w:r>
      <w:proofErr w:type="spellStart"/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proofErr w:type="spellEnd"/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. https://learn.microsoft.com/ru-ru/windows-server/storage/file-server/ntfs-overview.</w:t>
      </w:r>
    </w:p>
    <w:p w14:paraId="0FBC44BD" w14:textId="77777777" w:rsidR="00B07132" w:rsidRPr="00B07132" w:rsidRDefault="00B07132" w:rsidP="00B0713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(2) Нет доступа к общему ресурсу SMB на файловом сервере под управлением .... https://support.microsoft.com/ru-ru/topic/%D0%BD%D0%B5%D1%82-%D0%B4%D0%BE%D1%81%D1%82%D1%83%D0%BF%D0%B0-%D0%BA-%D0%BE%D0%B1%D1%89%D0%B5%D0%BC%D1%83-%D1%80%D0%B5%D1%81%D1%83%D1%80%D1%81%D1%83-smb-%D0%BD%D0%B0-%D1%84%D0%B0%D0%B9%D0%BB%D0%BE%D0%B2%D0%BE%D0%BC-%D1%81%D0%B5%D1%80%D0%B2%D0%B5%D1%80%D0%B5-%D0%BF%D0%BE%D0%B4-%D1%83%D0%BF%D1%80%D0%B0%D0%B2%D0%BB%D0%B5%D0%BD%D0%B8%D0%B5%D0%BC-windows-server-2012-r2-</w:t>
      </w: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%D0%B8%D0%BB%D0%B8-windows-8-1-bbdeec20-ec5d-ba39-6744-b455beffb8fb.</w:t>
      </w:r>
    </w:p>
    <w:p w14:paraId="44A5B97F" w14:textId="77777777" w:rsidR="00B07132" w:rsidRPr="00B07132" w:rsidRDefault="00B07132" w:rsidP="00B0713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(3) Настройка производительности для файлового сервера S МБ. https://learn.microsoft.com/ru-ru/windows-server/administration/performance-tuning/role/file-server/smb-file-server.</w:t>
      </w:r>
    </w:p>
    <w:p w14:paraId="24CA0580" w14:textId="77777777" w:rsidR="00B07132" w:rsidRPr="00B07132" w:rsidRDefault="00B07132" w:rsidP="00B0713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(4) Новые функции файлового сервера SMB 3.0 - Windows Server. https://learn.microsoft.com/ru-ru/troubleshoot/windows-server/high-availability/smb-3-file-server-features.</w:t>
      </w:r>
    </w:p>
    <w:p w14:paraId="3767ADB2" w14:textId="7541CCAC" w:rsidR="00B07132" w:rsidRPr="00535362" w:rsidRDefault="00B07132" w:rsidP="00B07132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(5) SMB и NTFS-разрешения. Разбор полетов - </w:t>
      </w:r>
      <w:proofErr w:type="spellStart"/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Habr</w:t>
      </w:r>
      <w:proofErr w:type="spellEnd"/>
      <w:r w:rsidRPr="00B07132">
        <w:rPr>
          <w:rFonts w:ascii="Times New Roman" w:hAnsi="Times New Roman" w:cs="Times New Roman"/>
          <w:color w:val="000000" w:themeColor="text1"/>
          <w:sz w:val="28"/>
          <w:szCs w:val="28"/>
        </w:rPr>
        <w:t>. https://habr.com/ru/articles/186240/.</w:t>
      </w:r>
    </w:p>
    <w:sectPr w:rsidR="00B07132" w:rsidRPr="00535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73"/>
    <w:rsid w:val="003A0873"/>
    <w:rsid w:val="00535362"/>
    <w:rsid w:val="005B52DE"/>
    <w:rsid w:val="008D4ACC"/>
    <w:rsid w:val="008D578F"/>
    <w:rsid w:val="00B03E99"/>
    <w:rsid w:val="00B07132"/>
    <w:rsid w:val="00CF2CA1"/>
    <w:rsid w:val="00DF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33484"/>
  <w15:chartTrackingRefBased/>
  <w15:docId w15:val="{61296AF5-F010-4F60-BED2-E599EA92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087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0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windows-server/storage/file-server/troubleshoot/smb-understanding-sm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aginas.fe.up.pt/~ee05005/tese/arquivos/ieee8021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ralsalehi.profile.semnan.ac.ir/downloads/file/534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3gpp.or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itu.int" TargetMode="External"/><Relationship Id="rId9" Type="http://schemas.openxmlformats.org/officeDocument/2006/relationships/hyperlink" Target="https://docs.microsoft.com/en-us/windows/security/identity-protection/access-control/permissions/ntfs-permissio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Андриевский</dc:creator>
  <cp:keywords/>
  <dc:description/>
  <cp:lastModifiedBy>Егор Андриевский</cp:lastModifiedBy>
  <cp:revision>7</cp:revision>
  <dcterms:created xsi:type="dcterms:W3CDTF">2023-09-29T23:22:00Z</dcterms:created>
  <dcterms:modified xsi:type="dcterms:W3CDTF">2023-11-28T00:10:00Z</dcterms:modified>
</cp:coreProperties>
</file>