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4F18">
      <w:pPr>
        <w:pStyle w:val="2"/>
      </w:pPr>
      <w:r>
        <w:t>小米广告投放授权确认函</w:t>
      </w:r>
    </w:p>
    <w:p w14:paraId="19D88DD7">
      <w:pPr>
        <w:rPr>
          <w:rFonts w:hint="default" w:eastAsiaTheme="minorEastAsia"/>
          <w:lang w:val="en-US" w:eastAsia="zh-CN"/>
        </w:rPr>
      </w:pPr>
      <w:r>
        <w:t>甲方</w:t>
      </w:r>
      <w:r>
        <w:rPr>
          <w:rFonts w:hint="eastAsia"/>
        </w:rPr>
        <w:t>（广告主公司）：</w:t>
      </w:r>
      <w:r>
        <w:rPr>
          <w:rFonts w:hint="eastAsia"/>
          <w:lang w:val="en-US" w:eastAsia="zh-CN"/>
        </w:rPr>
        <w:t>北京拓维新元科技有限公司</w:t>
      </w:r>
    </w:p>
    <w:p w14:paraId="407C334F"/>
    <w:p w14:paraId="0CE92F4F"/>
    <w:p w14:paraId="5E1B5CDD">
      <w:pPr>
        <w:rPr>
          <w:rFonts w:hint="default" w:eastAsiaTheme="minorEastAsia"/>
          <w:lang w:val="en-US" w:eastAsia="zh-CN"/>
        </w:rPr>
      </w:pPr>
      <w:r>
        <w:t>乙方</w:t>
      </w:r>
      <w:r>
        <w:rPr>
          <w:rFonts w:hint="eastAsia"/>
        </w:rPr>
        <w:t>（代理公司）：</w:t>
      </w:r>
      <w:r>
        <w:rPr>
          <w:rFonts w:hint="eastAsia"/>
          <w:lang w:val="en-US" w:eastAsia="zh-CN"/>
        </w:rPr>
        <w:t>北京微创时代广告有限公司</w:t>
      </w:r>
    </w:p>
    <w:p w14:paraId="1A2C46AC"/>
    <w:p w14:paraId="6A95FC9D"/>
    <w:p w14:paraId="7F5B6258">
      <w:r>
        <w:t>甲方授权乙方在小米媒体广告资源进行投放</w:t>
      </w:r>
      <w:r>
        <w:rPr>
          <w:rFonts w:hint="eastAsia"/>
        </w:rPr>
        <w:t>，</w:t>
      </w:r>
      <w:r>
        <w:t>具体内容如下</w:t>
      </w:r>
      <w:r>
        <w:rPr>
          <w:rFonts w:hint="eastAsia"/>
        </w:rPr>
        <w:t>：</w:t>
      </w:r>
    </w:p>
    <w:p w14:paraId="2627CDE9"/>
    <w:p w14:paraId="04D32BD3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投放日期：_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__年__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_月_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__日~_</w:t>
      </w:r>
      <w:r>
        <w:rPr>
          <w:rFonts w:hint="eastAsia"/>
          <w:lang w:val="en-US" w:eastAsia="zh-CN"/>
        </w:rPr>
        <w:t>2027</w:t>
      </w:r>
      <w:r>
        <w:rPr>
          <w:rFonts w:hint="eastAsia"/>
        </w:rPr>
        <w:t>__年_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__月_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__日</w:t>
      </w:r>
    </w:p>
    <w:p w14:paraId="4AAA2A57">
      <w:pPr>
        <w:pStyle w:val="5"/>
        <w:numPr>
          <w:ilvl w:val="0"/>
          <w:numId w:val="1"/>
        </w:numPr>
        <w:ind w:firstLineChars="0"/>
      </w:pPr>
      <w:r>
        <w:t>投放</w:t>
      </w:r>
      <w:r>
        <w:rPr>
          <w:rFonts w:hint="eastAsia"/>
          <w:lang w:val="en-US" w:eastAsia="zh-CN"/>
        </w:rPr>
        <w:t>金额</w:t>
      </w:r>
      <w:r>
        <w:rPr>
          <w:rFonts w:hint="eastAsia"/>
        </w:rPr>
        <w:t>：_</w:t>
      </w:r>
      <w:r>
        <w:rPr>
          <w:rFonts w:hint="eastAsia"/>
          <w:lang w:val="en-US" w:eastAsia="zh-CN"/>
        </w:rPr>
        <w:t>10000</w:t>
      </w:r>
      <w:r>
        <w:rPr>
          <w:rFonts w:hint="eastAsia"/>
        </w:rPr>
        <w:t>_元</w:t>
      </w:r>
    </w:p>
    <w:p w14:paraId="214911F4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投放广告种类：效果广告和品牌广告</w:t>
      </w:r>
    </w:p>
    <w:p w14:paraId="13D6F2F8">
      <w:pPr>
        <w:pStyle w:val="5"/>
        <w:numPr>
          <w:ilvl w:val="0"/>
          <w:numId w:val="1"/>
        </w:numPr>
        <w:ind w:firstLineChars="0"/>
      </w:pPr>
      <w:r>
        <w:t>在投放有效期内</w:t>
      </w:r>
      <w:r>
        <w:rPr>
          <w:rFonts w:hint="eastAsia"/>
        </w:rPr>
        <w:t>，</w:t>
      </w:r>
      <w:r>
        <w:t>甲方授权乙方在小米公司进行相关广告推广</w:t>
      </w:r>
    </w:p>
    <w:p w14:paraId="2A3659F5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乙方承诺在将此确认函正式递交小米公司后的15个自然日内为甲方开始进行广告投放</w:t>
      </w:r>
    </w:p>
    <w:p w14:paraId="1C03B298">
      <w:pPr>
        <w:pStyle w:val="5"/>
        <w:numPr>
          <w:ilvl w:val="0"/>
          <w:numId w:val="1"/>
        </w:numPr>
        <w:ind w:firstLineChars="0"/>
      </w:pPr>
      <w:r>
        <w:t>甲乙双方在平等</w:t>
      </w:r>
      <w:r>
        <w:rPr>
          <w:rFonts w:hint="eastAsia"/>
        </w:rPr>
        <w:t>，</w:t>
      </w:r>
      <w:r>
        <w:t>协商达成共识的基础上</w:t>
      </w:r>
      <w:r>
        <w:rPr>
          <w:rFonts w:hint="eastAsia"/>
        </w:rPr>
        <w:t>，</w:t>
      </w:r>
      <w:r>
        <w:t>签订此确认函</w:t>
      </w:r>
      <w:r>
        <w:rPr>
          <w:rFonts w:hint="eastAsia"/>
        </w:rPr>
        <w:t>。</w:t>
      </w:r>
    </w:p>
    <w:p w14:paraId="59A1A19E"/>
    <w:p w14:paraId="6A914FC3"/>
    <w:p w14:paraId="536FE9E4"/>
    <w:p w14:paraId="14C592E2"/>
    <w:p w14:paraId="2D9CC727">
      <w:r>
        <w:t>甲方</w:t>
      </w:r>
      <w:r>
        <w:rPr>
          <w:rFonts w:hint="eastAsia"/>
        </w:rPr>
        <w:t xml:space="preserve">（广告主公司）签名：                             </w:t>
      </w:r>
      <w:r>
        <w:t>乙方</w:t>
      </w:r>
      <w:r>
        <w:rPr>
          <w:rFonts w:hint="eastAsia"/>
        </w:rPr>
        <w:t xml:space="preserve">（代理公司）签名： </w:t>
      </w:r>
    </w:p>
    <w:p w14:paraId="0B45AC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北京拓维新元科技有限公司                            </w:t>
      </w:r>
      <w:bookmarkStart w:id="0" w:name="_GoBack"/>
      <w:bookmarkEnd w:id="0"/>
      <w:r>
        <w:rPr>
          <w:rFonts w:hint="eastAsia"/>
          <w:lang w:val="en-US" w:eastAsia="zh-CN"/>
        </w:rPr>
        <w:t>北京微创时代广告有限公司</w:t>
      </w:r>
    </w:p>
    <w:p w14:paraId="0F0DD798">
      <w:pPr>
        <w:rPr>
          <w:rFonts w:hint="default" w:eastAsiaTheme="minorEastAsia"/>
          <w:lang w:val="en-US" w:eastAsia="zh-CN"/>
        </w:rPr>
      </w:pPr>
      <w:r>
        <w:t>签订日期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2026.1.1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                                </w:t>
      </w:r>
      <w:r>
        <w:t>签订日期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2026.1.1</w:t>
      </w:r>
    </w:p>
    <w:p w14:paraId="290D592C"/>
    <w:p w14:paraId="09C80FFA">
      <w:r>
        <w:t>公章</w:t>
      </w:r>
      <w:r>
        <w:rPr>
          <w:rFonts w:hint="eastAsia"/>
        </w:rPr>
        <w:t xml:space="preserve">：                                               </w:t>
      </w:r>
      <w:r>
        <w:t>公章</w:t>
      </w:r>
      <w:r>
        <w:rPr>
          <w:rFonts w:hint="eastAsia"/>
        </w:rPr>
        <w:t>：</w:t>
      </w:r>
    </w:p>
    <w:p w14:paraId="12628D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E4A29"/>
    <w:multiLevelType w:val="multilevel"/>
    <w:tmpl w:val="061E4A29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86"/>
    <w:rsid w:val="00085A76"/>
    <w:rsid w:val="000B2AF1"/>
    <w:rsid w:val="000B3586"/>
    <w:rsid w:val="002302EE"/>
    <w:rsid w:val="004351AA"/>
    <w:rsid w:val="004C375F"/>
    <w:rsid w:val="006B2691"/>
    <w:rsid w:val="00BB1E87"/>
    <w:rsid w:val="00C07EA2"/>
    <w:rsid w:val="00D60E5F"/>
    <w:rsid w:val="17375C31"/>
    <w:rsid w:val="1CD790A0"/>
    <w:rsid w:val="1D6A1AFA"/>
    <w:rsid w:val="537F6660"/>
    <w:rsid w:val="69FD1EC7"/>
    <w:rsid w:val="6F29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6">
    <w:name w:val="标题 Char"/>
    <w:basedOn w:val="4"/>
    <w:link w:val="2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342</Characters>
  <Lines>2</Lines>
  <Paragraphs>1</Paragraphs>
  <TotalTime>0</TotalTime>
  <ScaleCrop>false</ScaleCrop>
  <LinksUpToDate>false</LinksUpToDate>
  <CharactersWithSpaces>400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2020-12-25T03:37:00Z</dcterms:created>
  <dc:creator>Administrator</dc:creator>
  <cp:lastModifiedBy>欧磊</cp:lastModifiedBy>
  <dcterms:modified xsi:type="dcterms:W3CDTF">2026-06-10T15:07:00Z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3DAB92568F6F77F3DFC7276A75B91628_43</vt:lpwstr>
  </property>
</Properties>
</file>