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5E6A" w14:textId="579B8A30" w:rsidR="33BE26A2" w:rsidRDefault="1F73FA8A" w:rsidP="1F73FA8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  <w:r w:rsidRPr="1F73FA8A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>INTODUCTION</w:t>
      </w:r>
      <w:r w:rsidRPr="1F73FA8A">
        <w:rPr>
          <w:rFonts w:ascii="Calibri" w:eastAsia="Calibri" w:hAnsi="Calibri" w:cs="Calibri"/>
          <w:b/>
          <w:bCs/>
          <w:color w:val="3A3A3A"/>
          <w:sz w:val="44"/>
          <w:szCs w:val="44"/>
        </w:rPr>
        <w:t xml:space="preserve"> </w:t>
      </w:r>
    </w:p>
    <w:p w14:paraId="09EBEE7A" w14:textId="2E791E8B" w:rsidR="33BE26A2" w:rsidRDefault="33BE26A2" w:rsidP="1F73FA8A">
      <w:pPr>
        <w:spacing w:line="240" w:lineRule="auto"/>
      </w:pPr>
    </w:p>
    <w:p w14:paraId="6C1C02FC" w14:textId="61B6CA4A" w:rsidR="33BE26A2" w:rsidRDefault="3D8C0211" w:rsidP="3D8C0211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3A3A3A"/>
          <w:sz w:val="32"/>
          <w:szCs w:val="32"/>
        </w:rPr>
      </w:pPr>
      <w:r w:rsidRPr="3D8C0211">
        <w:rPr>
          <w:rFonts w:eastAsiaTheme="minorEastAsia"/>
          <w:color w:val="3A3A3A"/>
          <w:sz w:val="36"/>
          <w:szCs w:val="36"/>
        </w:rPr>
        <w:t>The Raspberry Pi is a Credit-card sized computer. It can be plugged into Smart TV and keyboard</w:t>
      </w:r>
      <w:r w:rsidRPr="3D8C0211">
        <w:rPr>
          <w:rFonts w:eastAsiaTheme="minorEastAsia"/>
          <w:color w:val="3A3A3A"/>
          <w:sz w:val="32"/>
          <w:szCs w:val="32"/>
        </w:rPr>
        <w:t>.</w:t>
      </w:r>
    </w:p>
    <w:p w14:paraId="1E1F2574" w14:textId="717B488C" w:rsidR="3D8C0211" w:rsidRDefault="3D8C0211" w:rsidP="3D8C0211">
      <w:pPr>
        <w:spacing w:line="240" w:lineRule="auto"/>
        <w:rPr>
          <w:rFonts w:eastAsiaTheme="minorEastAsia"/>
          <w:color w:val="3A3A3A"/>
          <w:sz w:val="32"/>
          <w:szCs w:val="32"/>
        </w:rPr>
      </w:pPr>
    </w:p>
    <w:p w14:paraId="76648B69" w14:textId="18C398D8" w:rsidR="33BE26A2" w:rsidRDefault="3D8C0211" w:rsidP="3D8C0211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3A3A3A"/>
          <w:sz w:val="32"/>
          <w:szCs w:val="32"/>
        </w:rPr>
      </w:pPr>
      <w:r w:rsidRPr="3D8C0211">
        <w:rPr>
          <w:rFonts w:eastAsiaTheme="minorEastAsia"/>
          <w:color w:val="3A3A3A"/>
          <w:sz w:val="36"/>
          <w:szCs w:val="36"/>
        </w:rPr>
        <w:t xml:space="preserve"> Raspberry Pi 4 Model B is the latest product and it offers ground-breaking increases in processor speed, multimedia performance, memory, and connectivity compared to the prior-generation.</w:t>
      </w:r>
    </w:p>
    <w:p w14:paraId="4175A8D3" w14:textId="0FE6E407" w:rsidR="33BE26A2" w:rsidRDefault="33BE26A2" w:rsidP="3D8C0211">
      <w:pPr>
        <w:spacing w:line="240" w:lineRule="auto"/>
        <w:rPr>
          <w:rFonts w:eastAsiaTheme="minorEastAsia"/>
          <w:color w:val="3A3A3A"/>
          <w:sz w:val="32"/>
          <w:szCs w:val="32"/>
        </w:rPr>
      </w:pPr>
    </w:p>
    <w:p w14:paraId="27B37D82" w14:textId="34A0167B" w:rsidR="33BE26A2" w:rsidRDefault="3D8C0211" w:rsidP="3D8C0211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3A3A3A"/>
          <w:sz w:val="32"/>
          <w:szCs w:val="32"/>
        </w:rPr>
      </w:pPr>
      <w:r w:rsidRPr="3D8C0211">
        <w:rPr>
          <w:rFonts w:eastAsiaTheme="minorEastAsia"/>
          <w:color w:val="3A3A3A"/>
          <w:sz w:val="36"/>
          <w:szCs w:val="36"/>
        </w:rPr>
        <w:t>For the end user, Raspberry Pi 4 Model B provides desktop performance comparable to entry-level of x86 PC systems.</w:t>
      </w:r>
    </w:p>
    <w:p w14:paraId="3133AE1F" w14:textId="59532B59" w:rsidR="33BE26A2" w:rsidRDefault="33BE26A2" w:rsidP="33BE26A2">
      <w:pPr>
        <w:rPr>
          <w:rFonts w:ascii="Verdana" w:eastAsia="Verdana" w:hAnsi="Verdana" w:cs="Verdana"/>
          <w:color w:val="3A3A3A"/>
          <w:sz w:val="25"/>
          <w:szCs w:val="25"/>
        </w:rPr>
      </w:pPr>
    </w:p>
    <w:p w14:paraId="13309D26" w14:textId="6119483F" w:rsidR="33BE26A2" w:rsidRDefault="33BE26A2" w:rsidP="33BE26A2">
      <w:pPr>
        <w:rPr>
          <w:rFonts w:ascii="Verdana" w:eastAsia="Verdana" w:hAnsi="Verdana" w:cs="Verdana"/>
          <w:color w:val="3A3A3A"/>
          <w:sz w:val="25"/>
          <w:szCs w:val="25"/>
        </w:rPr>
      </w:pPr>
    </w:p>
    <w:p w14:paraId="7B54525C" w14:textId="128C157E" w:rsidR="33BE26A2" w:rsidRDefault="3D8C0211" w:rsidP="3D8C0211">
      <w:pPr>
        <w:pStyle w:val="ListParagraph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  <w:r w:rsidRPr="3D8C0211">
        <w:rPr>
          <w:rFonts w:ascii="Verdana" w:eastAsia="Verdana" w:hAnsi="Verdana" w:cs="Verdana"/>
          <w:b/>
          <w:bCs/>
          <w:color w:val="000000" w:themeColor="text1"/>
          <w:sz w:val="25"/>
          <w:szCs w:val="25"/>
        </w:rPr>
        <w:t xml:space="preserve">                      </w:t>
      </w:r>
      <w:r w:rsidRPr="3D8C0211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>SPECIFICATION</w:t>
      </w:r>
    </w:p>
    <w:p w14:paraId="78AEF256" w14:textId="3E1F3EC5" w:rsidR="33BE26A2" w:rsidRDefault="33BE26A2" w:rsidP="33BE26A2">
      <w:pPr>
        <w:jc w:val="both"/>
        <w:rPr>
          <w:rFonts w:ascii="Verdana" w:eastAsia="Verdana" w:hAnsi="Verdana" w:cs="Verdana"/>
          <w:sz w:val="25"/>
          <w:szCs w:val="25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50"/>
        <w:gridCol w:w="6210"/>
      </w:tblGrid>
      <w:tr w:rsidR="33BE26A2" w14:paraId="6114A938" w14:textId="77777777" w:rsidTr="33BE26A2">
        <w:tc>
          <w:tcPr>
            <w:tcW w:w="3150" w:type="dxa"/>
          </w:tcPr>
          <w:p w14:paraId="614A6DB8" w14:textId="7513673A" w:rsidR="33BE26A2" w:rsidRDefault="33BE26A2" w:rsidP="33BE26A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</w:pPr>
            <w:r w:rsidRPr="33BE26A2"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  <w:t>Processor:</w:t>
            </w:r>
          </w:p>
        </w:tc>
        <w:tc>
          <w:tcPr>
            <w:tcW w:w="6210" w:type="dxa"/>
          </w:tcPr>
          <w:p w14:paraId="087FB57B" w14:textId="73F4294E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>Broadcom BCM2711, quad-core Cortex-A72 (ARM v8) 64-bit SoC @ 1.5GHz</w:t>
            </w:r>
          </w:p>
        </w:tc>
      </w:tr>
      <w:tr w:rsidR="33BE26A2" w14:paraId="2635919A" w14:textId="77777777" w:rsidTr="33BE26A2">
        <w:tc>
          <w:tcPr>
            <w:tcW w:w="3150" w:type="dxa"/>
          </w:tcPr>
          <w:p w14:paraId="1BEEF912" w14:textId="1C417D54" w:rsidR="33BE26A2" w:rsidRDefault="33BE26A2" w:rsidP="33BE26A2">
            <w:pPr>
              <w:pStyle w:val="ListParagraph"/>
              <w:spacing w:line="259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</w:pPr>
            <w:r w:rsidRPr="33BE26A2"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  <w:t>Memory:</w:t>
            </w:r>
          </w:p>
        </w:tc>
        <w:tc>
          <w:tcPr>
            <w:tcW w:w="6210" w:type="dxa"/>
          </w:tcPr>
          <w:p w14:paraId="73D41AC4" w14:textId="4CACB334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>1GB, 2GB, 4GB or 8GB LPDDR4 (depending on model) with on-die ECC</w:t>
            </w:r>
          </w:p>
        </w:tc>
      </w:tr>
      <w:tr w:rsidR="33BE26A2" w14:paraId="5E1B3432" w14:textId="77777777" w:rsidTr="33BE26A2">
        <w:tc>
          <w:tcPr>
            <w:tcW w:w="3150" w:type="dxa"/>
          </w:tcPr>
          <w:p w14:paraId="1E1DF6ED" w14:textId="2152D6A3" w:rsidR="33BE26A2" w:rsidRDefault="33BE26A2" w:rsidP="33BE26A2">
            <w:pPr>
              <w:pStyle w:val="ListParagraph"/>
              <w:spacing w:line="259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</w:pPr>
            <w:r w:rsidRPr="33BE26A2"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  <w:t>Connectivity:</w:t>
            </w:r>
          </w:p>
        </w:tc>
        <w:tc>
          <w:tcPr>
            <w:tcW w:w="6210" w:type="dxa"/>
          </w:tcPr>
          <w:p w14:paraId="73A8054E" w14:textId="21067D66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>2.4 GHz and 5.0 GHz IEEE 802.11b/g/n/</w:t>
            </w:r>
            <w:proofErr w:type="spellStart"/>
            <w:r w:rsidRPr="33BE26A2">
              <w:rPr>
                <w:sz w:val="28"/>
                <w:szCs w:val="28"/>
              </w:rPr>
              <w:t>ac</w:t>
            </w:r>
            <w:proofErr w:type="spellEnd"/>
            <w:r w:rsidRPr="33BE26A2">
              <w:rPr>
                <w:sz w:val="28"/>
                <w:szCs w:val="28"/>
              </w:rPr>
              <w:t xml:space="preserve"> wireless LAN </w:t>
            </w:r>
          </w:p>
          <w:p w14:paraId="6D4794DD" w14:textId="10A6F840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 xml:space="preserve">Bluetooth 5.0 BLE </w:t>
            </w:r>
          </w:p>
          <w:p w14:paraId="3E6330FE" w14:textId="511448C9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 xml:space="preserve">Gigabit Ethernet port </w:t>
            </w:r>
          </w:p>
          <w:p w14:paraId="41ECDDD1" w14:textId="60DDF52B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 xml:space="preserve">2 × USB - 3.0 ports </w:t>
            </w:r>
          </w:p>
          <w:p w14:paraId="19895FE9" w14:textId="13539F84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>2 × USB - 2.0 ports</w:t>
            </w:r>
          </w:p>
        </w:tc>
      </w:tr>
      <w:tr w:rsidR="33BE26A2" w14:paraId="1FC600D0" w14:textId="77777777" w:rsidTr="33BE26A2">
        <w:tc>
          <w:tcPr>
            <w:tcW w:w="3150" w:type="dxa"/>
          </w:tcPr>
          <w:p w14:paraId="0F8ED711" w14:textId="20994DC3" w:rsidR="33BE26A2" w:rsidRDefault="33BE26A2" w:rsidP="33BE26A2">
            <w:pPr>
              <w:pStyle w:val="ListParagraph"/>
              <w:spacing w:line="259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3A3A3A"/>
                <w:sz w:val="32"/>
                <w:szCs w:val="32"/>
              </w:rPr>
            </w:pPr>
            <w:r w:rsidRPr="33BE26A2"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  <w:t>GPIO:</w:t>
            </w:r>
          </w:p>
        </w:tc>
        <w:tc>
          <w:tcPr>
            <w:tcW w:w="6210" w:type="dxa"/>
          </w:tcPr>
          <w:p w14:paraId="74485FC4" w14:textId="160A7010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>Standard 40-pin GPIO header (fully backwards-compatible with previous boards)</w:t>
            </w:r>
          </w:p>
        </w:tc>
      </w:tr>
      <w:tr w:rsidR="33BE26A2" w14:paraId="6C63075B" w14:textId="77777777" w:rsidTr="33BE26A2">
        <w:tc>
          <w:tcPr>
            <w:tcW w:w="3150" w:type="dxa"/>
          </w:tcPr>
          <w:p w14:paraId="3CE4D58E" w14:textId="2BB6715B" w:rsidR="33BE26A2" w:rsidRDefault="33BE26A2" w:rsidP="33BE26A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</w:pPr>
            <w:r w:rsidRPr="33BE26A2"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  <w:lastRenderedPageBreak/>
              <w:t>Video &amp; Sound:</w:t>
            </w:r>
          </w:p>
        </w:tc>
        <w:tc>
          <w:tcPr>
            <w:tcW w:w="6210" w:type="dxa"/>
          </w:tcPr>
          <w:p w14:paraId="64190C27" w14:textId="1A76110E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 xml:space="preserve">2 × micro-HDMI ports (up to 4Kp60 supported) </w:t>
            </w:r>
          </w:p>
          <w:p w14:paraId="684392B6" w14:textId="4CC4B412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 xml:space="preserve">2-lane MIPI DSI display port </w:t>
            </w:r>
          </w:p>
          <w:p w14:paraId="5AD9465C" w14:textId="5636FBA7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 xml:space="preserve">2-lane MIPI CSI camera port </w:t>
            </w:r>
          </w:p>
          <w:p w14:paraId="236D6CD8" w14:textId="5F756806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>4-pole stereo audio and composite video port</w:t>
            </w:r>
          </w:p>
        </w:tc>
      </w:tr>
      <w:tr w:rsidR="33BE26A2" w14:paraId="19A7C3D4" w14:textId="77777777" w:rsidTr="33BE26A2">
        <w:tc>
          <w:tcPr>
            <w:tcW w:w="3150" w:type="dxa"/>
          </w:tcPr>
          <w:p w14:paraId="10B07C1F" w14:textId="6947D717" w:rsidR="33BE26A2" w:rsidRDefault="33BE26A2" w:rsidP="33BE26A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</w:pPr>
            <w:r w:rsidRPr="33BE26A2"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  <w:t>Multimedia:</w:t>
            </w:r>
          </w:p>
        </w:tc>
        <w:tc>
          <w:tcPr>
            <w:tcW w:w="6210" w:type="dxa"/>
          </w:tcPr>
          <w:p w14:paraId="0F051FC8" w14:textId="7DBCA685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>H.265 (4Kp60 decode)</w:t>
            </w:r>
          </w:p>
          <w:p w14:paraId="2F44A639" w14:textId="7A9991BA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>H.264 (1080p60 decode, 1080p30 encode); OpenGL ES, 3.0 graphics</w:t>
            </w:r>
          </w:p>
        </w:tc>
      </w:tr>
      <w:tr w:rsidR="33BE26A2" w14:paraId="7396D20C" w14:textId="77777777" w:rsidTr="33BE26A2">
        <w:tc>
          <w:tcPr>
            <w:tcW w:w="3150" w:type="dxa"/>
          </w:tcPr>
          <w:p w14:paraId="2190C13D" w14:textId="2DCB95AC" w:rsidR="33BE26A2" w:rsidRDefault="33BE26A2" w:rsidP="33BE26A2">
            <w:pPr>
              <w:pStyle w:val="ListParagraph"/>
              <w:spacing w:line="259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3A3A3A"/>
                <w:sz w:val="32"/>
                <w:szCs w:val="32"/>
              </w:rPr>
            </w:pPr>
            <w:r w:rsidRPr="33BE26A2"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  <w:t>SD card:</w:t>
            </w:r>
          </w:p>
        </w:tc>
        <w:tc>
          <w:tcPr>
            <w:tcW w:w="6210" w:type="dxa"/>
          </w:tcPr>
          <w:p w14:paraId="230DAA5C" w14:textId="2974C69F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>Micro SD card slot for loading operating system and data storage</w:t>
            </w:r>
          </w:p>
        </w:tc>
      </w:tr>
      <w:tr w:rsidR="33BE26A2" w14:paraId="492D5846" w14:textId="77777777" w:rsidTr="33BE26A2">
        <w:tc>
          <w:tcPr>
            <w:tcW w:w="3150" w:type="dxa"/>
          </w:tcPr>
          <w:p w14:paraId="7D0FB9FF" w14:textId="7DECB134" w:rsidR="33BE26A2" w:rsidRDefault="33BE26A2" w:rsidP="33BE26A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</w:pPr>
            <w:r w:rsidRPr="33BE26A2"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  <w:t>Input Power:</w:t>
            </w:r>
          </w:p>
        </w:tc>
        <w:tc>
          <w:tcPr>
            <w:tcW w:w="6210" w:type="dxa"/>
          </w:tcPr>
          <w:p w14:paraId="6CCAF7CB" w14:textId="5BDD9FE2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>5V DC via USB-C connector (minimum 3A*)</w:t>
            </w:r>
          </w:p>
          <w:p w14:paraId="1BA8912C" w14:textId="00D832F6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 xml:space="preserve">5V DC via GPIO header (minimum 3A*) </w:t>
            </w:r>
          </w:p>
          <w:p w14:paraId="34FFFCD6" w14:textId="409CF59A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>Power over Ethernet (PoE)–enabled (requires separate PoE HAT)</w:t>
            </w:r>
          </w:p>
        </w:tc>
      </w:tr>
      <w:tr w:rsidR="33BE26A2" w14:paraId="6010F0E3" w14:textId="77777777" w:rsidTr="33BE26A2">
        <w:tc>
          <w:tcPr>
            <w:tcW w:w="3150" w:type="dxa"/>
          </w:tcPr>
          <w:p w14:paraId="364942BD" w14:textId="42F1962F" w:rsidR="33BE26A2" w:rsidRDefault="33BE26A2" w:rsidP="33BE26A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</w:pPr>
            <w:r w:rsidRPr="33BE26A2">
              <w:rPr>
                <w:rFonts w:ascii="Times New Roman" w:eastAsia="Times New Roman" w:hAnsi="Times New Roman" w:cs="Times New Roman"/>
                <w:b/>
                <w:bCs/>
                <w:color w:val="7030A0"/>
                <w:sz w:val="32"/>
                <w:szCs w:val="32"/>
              </w:rPr>
              <w:t>Environment:</w:t>
            </w:r>
          </w:p>
        </w:tc>
        <w:tc>
          <w:tcPr>
            <w:tcW w:w="6210" w:type="dxa"/>
          </w:tcPr>
          <w:p w14:paraId="33FCF7DE" w14:textId="5B1AE28C" w:rsidR="33BE26A2" w:rsidRDefault="33BE26A2" w:rsidP="33BE26A2">
            <w:pPr>
              <w:pStyle w:val="ListParagraph"/>
              <w:rPr>
                <w:sz w:val="28"/>
                <w:szCs w:val="28"/>
              </w:rPr>
            </w:pPr>
            <w:r w:rsidRPr="33BE26A2">
              <w:rPr>
                <w:sz w:val="28"/>
                <w:szCs w:val="28"/>
              </w:rPr>
              <w:t>Operating temperature 0–50ºC (ambient)</w:t>
            </w:r>
          </w:p>
        </w:tc>
      </w:tr>
    </w:tbl>
    <w:p w14:paraId="70D12965" w14:textId="0A38F7E8" w:rsidR="33BE26A2" w:rsidRDefault="33BE26A2" w:rsidP="3D8C0211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bCs/>
          <w:color w:val="3A3A3A"/>
          <w:sz w:val="40"/>
          <w:szCs w:val="40"/>
        </w:rPr>
      </w:pPr>
    </w:p>
    <w:p w14:paraId="112B3F02" w14:textId="69D371A7" w:rsidR="3D8C0211" w:rsidRDefault="3D8C0211" w:rsidP="3D8C0211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bCs/>
          <w:color w:val="3A3A3A"/>
          <w:sz w:val="40"/>
          <w:szCs w:val="40"/>
        </w:rPr>
      </w:pPr>
    </w:p>
    <w:p w14:paraId="655D8E19" w14:textId="09DD54AC" w:rsidR="3D8C0211" w:rsidRDefault="3D8C0211" w:rsidP="3D8C0211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  <w:r w:rsidRPr="3D8C0211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>RASPBERRY PI 4 – BOARD</w:t>
      </w:r>
    </w:p>
    <w:p w14:paraId="1EE29C85" w14:textId="3AECAA0D" w:rsidR="3D8C0211" w:rsidRDefault="3D8C0211" w:rsidP="3D8C0211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</w:p>
    <w:p w14:paraId="411E4868" w14:textId="109BD763" w:rsidR="3D8C0211" w:rsidRDefault="3D8C0211" w:rsidP="3D8C021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C48BE07" wp14:editId="6F62EFD2">
            <wp:extent cx="5495925" cy="4191000"/>
            <wp:effectExtent l="0" t="0" r="0" b="0"/>
            <wp:docPr id="828288470" name="Picture 828288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ADA1" w14:textId="2AE76DAD" w:rsidR="3D8C0211" w:rsidRDefault="3D8C0211" w:rsidP="3D8C0211">
      <w:pPr>
        <w:pStyle w:val="ListParagraph"/>
        <w:ind w:left="0"/>
        <w:rPr>
          <w:rFonts w:eastAsiaTheme="minorEastAsia"/>
          <w:color w:val="3A3A3A"/>
          <w:sz w:val="32"/>
          <w:szCs w:val="32"/>
        </w:rPr>
      </w:pPr>
      <w:r w:rsidRPr="3D8C0211">
        <w:rPr>
          <w:rFonts w:eastAsiaTheme="minorEastAsia"/>
          <w:color w:val="FF0000"/>
          <w:sz w:val="32"/>
          <w:szCs w:val="32"/>
        </w:rPr>
        <w:t xml:space="preserve">       Note</w:t>
      </w:r>
      <w:r w:rsidRPr="3D8C0211">
        <w:rPr>
          <w:rFonts w:eastAsiaTheme="minorEastAsia"/>
          <w:color w:val="3A3A3A"/>
          <w:sz w:val="32"/>
          <w:szCs w:val="32"/>
        </w:rPr>
        <w:t>: SD card slot is given at the back of Raspberry Pi board</w:t>
      </w:r>
    </w:p>
    <w:p w14:paraId="3D8986B5" w14:textId="5FFB5E85" w:rsidR="3D8C0211" w:rsidRDefault="3D8C0211" w:rsidP="3D8C0211">
      <w:pPr>
        <w:pStyle w:val="ListParagraph"/>
        <w:ind w:left="0"/>
        <w:jc w:val="center"/>
        <w:rPr>
          <w:rFonts w:eastAsiaTheme="minorEastAsia"/>
          <w:color w:val="3A3A3A"/>
          <w:sz w:val="32"/>
          <w:szCs w:val="32"/>
        </w:rPr>
      </w:pPr>
    </w:p>
    <w:p w14:paraId="5A23E84C" w14:textId="4A829363" w:rsidR="3D8C0211" w:rsidRDefault="3D8C0211" w:rsidP="3D8C0211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  <w:r w:rsidRPr="3D8C0211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 xml:space="preserve">                            </w:t>
      </w:r>
    </w:p>
    <w:p w14:paraId="19A458DC" w14:textId="683FC3BB" w:rsidR="3D8C0211" w:rsidRDefault="3D8C0211" w:rsidP="3D8C0211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  <w:r w:rsidRPr="3D8C0211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>FEATURES</w:t>
      </w:r>
    </w:p>
    <w:p w14:paraId="61D230EC" w14:textId="2770EB66" w:rsidR="3D8C0211" w:rsidRDefault="3D8C0211" w:rsidP="3D8C0211">
      <w:pPr>
        <w:pStyle w:val="ListParagraph"/>
        <w:numPr>
          <w:ilvl w:val="0"/>
          <w:numId w:val="22"/>
        </w:numPr>
        <w:spacing w:line="240" w:lineRule="auto"/>
        <w:rPr>
          <w:rFonts w:eastAsiaTheme="minorEastAsia"/>
          <w:b/>
          <w:bCs/>
          <w:color w:val="3A3A3A"/>
          <w:sz w:val="44"/>
          <w:szCs w:val="44"/>
        </w:rPr>
      </w:pPr>
      <w:r w:rsidRPr="3D8C0211">
        <w:rPr>
          <w:rFonts w:eastAsiaTheme="minorEastAsia"/>
          <w:color w:val="3A3A3A"/>
          <w:sz w:val="36"/>
          <w:szCs w:val="36"/>
        </w:rPr>
        <w:t>This Model Featuring Broadcom System on chip (SoC), which includes quad core ARM 64-bit Compatible CPU @1.5GHz and an on-chip Graphics Processing Unit (GPU, Video Core VI @500MHz)</w:t>
      </w:r>
      <w:r w:rsidRPr="3D8C0211">
        <w:rPr>
          <w:rFonts w:ascii="Times New Roman" w:eastAsia="Times New Roman" w:hAnsi="Times New Roman" w:cs="Times New Roman"/>
          <w:color w:val="3A3A3A"/>
          <w:sz w:val="36"/>
          <w:szCs w:val="36"/>
        </w:rPr>
        <w:t>.</w:t>
      </w:r>
    </w:p>
    <w:p w14:paraId="77BF610B" w14:textId="3AF2B2A3" w:rsidR="3D8C0211" w:rsidRDefault="3D8C0211" w:rsidP="3D8C0211">
      <w:pPr>
        <w:spacing w:line="240" w:lineRule="auto"/>
        <w:rPr>
          <w:rFonts w:ascii="Times New Roman" w:eastAsia="Times New Roman" w:hAnsi="Times New Roman" w:cs="Times New Roman"/>
          <w:color w:val="3A3A3A"/>
          <w:sz w:val="36"/>
          <w:szCs w:val="36"/>
        </w:rPr>
      </w:pPr>
    </w:p>
    <w:p w14:paraId="43887162" w14:textId="7A215C09" w:rsidR="3D8C0211" w:rsidRDefault="3D8C0211" w:rsidP="3D8C0211">
      <w:pPr>
        <w:pStyle w:val="ListParagraph"/>
        <w:numPr>
          <w:ilvl w:val="0"/>
          <w:numId w:val="22"/>
        </w:numPr>
        <w:spacing w:line="240" w:lineRule="auto"/>
        <w:rPr>
          <w:b/>
          <w:bCs/>
          <w:color w:val="3A3A3A"/>
          <w:sz w:val="44"/>
          <w:szCs w:val="44"/>
        </w:rPr>
      </w:pPr>
      <w:r w:rsidRPr="3D8C0211">
        <w:rPr>
          <w:rFonts w:eastAsiaTheme="minorEastAsia"/>
          <w:color w:val="3A3A3A"/>
          <w:sz w:val="36"/>
          <w:szCs w:val="36"/>
        </w:rPr>
        <w:t>It comes with true Gigabit Ethernet Capable of sending Ethernet Frames at rate of one gigabit per second (1 billion bits per Second)</w:t>
      </w:r>
    </w:p>
    <w:p w14:paraId="55087842" w14:textId="4474E399" w:rsidR="3D8C0211" w:rsidRDefault="3D8C0211" w:rsidP="3D8C0211">
      <w:pPr>
        <w:spacing w:line="240" w:lineRule="auto"/>
        <w:rPr>
          <w:rFonts w:eastAsiaTheme="minorEastAsia"/>
          <w:color w:val="3A3A3A"/>
          <w:sz w:val="36"/>
          <w:szCs w:val="36"/>
        </w:rPr>
      </w:pPr>
    </w:p>
    <w:p w14:paraId="15058927" w14:textId="4D242B70" w:rsidR="3D8C0211" w:rsidRDefault="3D8C0211" w:rsidP="3D8C0211">
      <w:pPr>
        <w:pStyle w:val="ListParagraph"/>
        <w:numPr>
          <w:ilvl w:val="0"/>
          <w:numId w:val="22"/>
        </w:numPr>
        <w:spacing w:line="240" w:lineRule="auto"/>
        <w:rPr>
          <w:b/>
          <w:bCs/>
          <w:color w:val="3A3A3A"/>
          <w:sz w:val="44"/>
          <w:szCs w:val="44"/>
        </w:rPr>
      </w:pPr>
      <w:r w:rsidRPr="3D8C0211">
        <w:rPr>
          <w:rFonts w:eastAsiaTheme="minorEastAsia"/>
          <w:color w:val="3A3A3A"/>
          <w:sz w:val="36"/>
          <w:szCs w:val="36"/>
        </w:rPr>
        <w:t>Secure Digital (SD) cards are used to store the operating system and program memory in either the SDHC or Micro SDHC sizes.</w:t>
      </w:r>
    </w:p>
    <w:p w14:paraId="4C66B78F" w14:textId="1AAF26DA" w:rsidR="3D8C0211" w:rsidRDefault="3D8C0211" w:rsidP="3D8C0211">
      <w:pPr>
        <w:spacing w:line="240" w:lineRule="auto"/>
        <w:rPr>
          <w:rFonts w:eastAsiaTheme="minorEastAsia"/>
          <w:color w:val="3A3A3A"/>
          <w:sz w:val="36"/>
          <w:szCs w:val="36"/>
        </w:rPr>
      </w:pPr>
    </w:p>
    <w:p w14:paraId="66ADB245" w14:textId="1CD2EE8A" w:rsidR="3D8C0211" w:rsidRDefault="6F4F1EB9" w:rsidP="6F4F1EB9">
      <w:pPr>
        <w:pStyle w:val="ListParagraph"/>
        <w:numPr>
          <w:ilvl w:val="0"/>
          <w:numId w:val="22"/>
        </w:numPr>
        <w:spacing w:line="240" w:lineRule="auto"/>
        <w:rPr>
          <w:b/>
          <w:bCs/>
          <w:color w:val="3A3A3A"/>
          <w:sz w:val="44"/>
          <w:szCs w:val="44"/>
        </w:rPr>
      </w:pPr>
      <w:r w:rsidRPr="6F4F1EB9">
        <w:rPr>
          <w:rFonts w:eastAsiaTheme="minorEastAsia"/>
          <w:color w:val="3A3A3A"/>
          <w:sz w:val="36"/>
          <w:szCs w:val="36"/>
        </w:rPr>
        <w:t xml:space="preserve">The number of GPIO pins which support common protocols such as </w:t>
      </w:r>
      <w:r w:rsidRPr="6F4F1EB9">
        <w:rPr>
          <w:rFonts w:eastAsiaTheme="minorEastAsia"/>
          <w:b/>
          <w:bCs/>
          <w:color w:val="3A3A3A"/>
          <w:sz w:val="36"/>
          <w:szCs w:val="36"/>
        </w:rPr>
        <w:t>SPI</w:t>
      </w:r>
      <w:r w:rsidRPr="6F4F1EB9">
        <w:rPr>
          <w:rFonts w:eastAsiaTheme="minorEastAsia"/>
          <w:color w:val="3A3A3A"/>
          <w:sz w:val="36"/>
          <w:szCs w:val="36"/>
        </w:rPr>
        <w:t xml:space="preserve"> (</w:t>
      </w:r>
      <w:r w:rsidRPr="6F4F1EB9">
        <w:rPr>
          <w:rFonts w:eastAsiaTheme="minorEastAsia"/>
          <w:i/>
          <w:iCs/>
          <w:color w:val="3A3A3A"/>
          <w:sz w:val="36"/>
          <w:szCs w:val="36"/>
        </w:rPr>
        <w:t>Serial Peripheral Interface</w:t>
      </w:r>
      <w:r w:rsidRPr="6F4F1EB9">
        <w:rPr>
          <w:rFonts w:eastAsiaTheme="minorEastAsia"/>
          <w:color w:val="3A3A3A"/>
          <w:sz w:val="36"/>
          <w:szCs w:val="36"/>
        </w:rPr>
        <w:t xml:space="preserve">), </w:t>
      </w:r>
      <w:r w:rsidRPr="6F4F1EB9">
        <w:rPr>
          <w:rFonts w:eastAsiaTheme="minorEastAsia"/>
          <w:b/>
          <w:bCs/>
          <w:color w:val="3A3A3A"/>
          <w:sz w:val="36"/>
          <w:szCs w:val="36"/>
        </w:rPr>
        <w:t>I2C</w:t>
      </w:r>
      <w:r w:rsidRPr="6F4F1EB9">
        <w:rPr>
          <w:rFonts w:eastAsiaTheme="minorEastAsia"/>
          <w:color w:val="3A3A3A"/>
          <w:sz w:val="36"/>
          <w:szCs w:val="36"/>
        </w:rPr>
        <w:t xml:space="preserve"> (</w:t>
      </w:r>
      <w:r w:rsidRPr="6F4F1EB9">
        <w:rPr>
          <w:rFonts w:eastAsiaTheme="minorEastAsia"/>
          <w:i/>
          <w:iCs/>
          <w:color w:val="3A3A3A"/>
          <w:sz w:val="36"/>
          <w:szCs w:val="36"/>
        </w:rPr>
        <w:t>Inter Integrated Circuit</w:t>
      </w:r>
      <w:r w:rsidRPr="6F4F1EB9">
        <w:rPr>
          <w:rFonts w:eastAsiaTheme="minorEastAsia"/>
          <w:color w:val="3A3A3A"/>
          <w:sz w:val="36"/>
          <w:szCs w:val="36"/>
        </w:rPr>
        <w:t xml:space="preserve">) and </w:t>
      </w:r>
      <w:r w:rsidRPr="6F4F1EB9">
        <w:rPr>
          <w:rFonts w:eastAsiaTheme="minorEastAsia"/>
          <w:b/>
          <w:bCs/>
          <w:color w:val="3A3A3A"/>
          <w:sz w:val="36"/>
          <w:szCs w:val="36"/>
        </w:rPr>
        <w:t xml:space="preserve">UART </w:t>
      </w:r>
      <w:r w:rsidRPr="6F4F1EB9">
        <w:rPr>
          <w:rFonts w:eastAsiaTheme="minorEastAsia"/>
          <w:i/>
          <w:iCs/>
          <w:color w:val="3A3A3A"/>
          <w:sz w:val="36"/>
          <w:szCs w:val="36"/>
        </w:rPr>
        <w:t>(Universal Asynchronous Receiver and Transmitter)</w:t>
      </w:r>
    </w:p>
    <w:p w14:paraId="22DB1298" w14:textId="2D4A9491" w:rsidR="3D8C0211" w:rsidRDefault="3D8C0211" w:rsidP="3D8C0211">
      <w:pPr>
        <w:jc w:val="center"/>
        <w:rPr>
          <w:rFonts w:eastAsiaTheme="minorEastAsia"/>
          <w:color w:val="3A3A3A"/>
          <w:sz w:val="36"/>
          <w:szCs w:val="36"/>
        </w:rPr>
      </w:pPr>
    </w:p>
    <w:p w14:paraId="4473FE20" w14:textId="00CBBD57" w:rsidR="3D8C0211" w:rsidRDefault="3D8C0211" w:rsidP="3D8C0211">
      <w:pPr>
        <w:jc w:val="center"/>
        <w:rPr>
          <w:rFonts w:eastAsiaTheme="minorEastAsia"/>
          <w:color w:val="3A3A3A"/>
          <w:sz w:val="36"/>
          <w:szCs w:val="36"/>
        </w:rPr>
      </w:pPr>
    </w:p>
    <w:p w14:paraId="355A3662" w14:textId="03CF4B1B" w:rsidR="3D8C0211" w:rsidRDefault="3D8C0211" w:rsidP="3D8C0211">
      <w:pPr>
        <w:jc w:val="center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 xml:space="preserve"> </w:t>
      </w:r>
      <w:r w:rsidRPr="3D8C0211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>OPERATING SYSTEM</w:t>
      </w:r>
    </w:p>
    <w:p w14:paraId="4F2E0259" w14:textId="4BDCBD73" w:rsidR="3D8C0211" w:rsidRDefault="1F73FA8A" w:rsidP="1F73FA8A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color w:val="3A3A3A"/>
          <w:sz w:val="36"/>
          <w:szCs w:val="36"/>
        </w:rPr>
      </w:pPr>
      <w:r w:rsidRPr="1F73FA8A">
        <w:rPr>
          <w:rFonts w:eastAsiaTheme="minorEastAsia"/>
          <w:color w:val="3A3A3A"/>
          <w:sz w:val="36"/>
          <w:szCs w:val="36"/>
        </w:rPr>
        <w:t>The Raspberry Pi 4 has a 64-bit Architecture, the board is compatible with Pi 64-bit OS.</w:t>
      </w:r>
    </w:p>
    <w:p w14:paraId="0D9C1490" w14:textId="41DCB3EA" w:rsidR="3D8C0211" w:rsidRDefault="3D8C0211" w:rsidP="3D8C0211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</w:p>
    <w:p w14:paraId="07BB30E6" w14:textId="66324E84" w:rsidR="3D8C0211" w:rsidRDefault="3D8C0211" w:rsidP="3D8C0211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 xml:space="preserve">The Foundation provides </w:t>
      </w:r>
      <w:r w:rsidRPr="3D8C0211">
        <w:rPr>
          <w:rFonts w:eastAsiaTheme="minorEastAsia"/>
          <w:color w:val="7030A0"/>
          <w:sz w:val="36"/>
          <w:szCs w:val="36"/>
        </w:rPr>
        <w:t>Raspbian</w:t>
      </w:r>
      <w:r w:rsidRPr="3D8C0211">
        <w:rPr>
          <w:rFonts w:eastAsiaTheme="minorEastAsia"/>
          <w:color w:val="3A3A3A"/>
          <w:sz w:val="36"/>
          <w:szCs w:val="36"/>
        </w:rPr>
        <w:t>, a Debian-based Linux distribution for download, as well as third party Ubuntu, Windows 10 IOT Core, RISC OS, and specialized media center distributions.</w:t>
      </w:r>
    </w:p>
    <w:p w14:paraId="64498FB5" w14:textId="554D8783" w:rsidR="3D8C0211" w:rsidRDefault="3D8C0211" w:rsidP="3D8C0211">
      <w:pPr>
        <w:spacing w:line="240" w:lineRule="auto"/>
        <w:rPr>
          <w:rFonts w:eastAsiaTheme="minorEastAsia"/>
          <w:color w:val="3A3A3A"/>
          <w:sz w:val="36"/>
          <w:szCs w:val="36"/>
        </w:rPr>
      </w:pPr>
    </w:p>
    <w:p w14:paraId="549635DB" w14:textId="2893E691" w:rsidR="3D8C0211" w:rsidRDefault="3D8C0211" w:rsidP="3D8C0211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 xml:space="preserve">It promotes </w:t>
      </w:r>
      <w:r w:rsidRPr="3D8C0211">
        <w:rPr>
          <w:rFonts w:eastAsiaTheme="minorEastAsia"/>
          <w:color w:val="7030A0"/>
          <w:sz w:val="36"/>
          <w:szCs w:val="36"/>
        </w:rPr>
        <w:t>Python</w:t>
      </w:r>
      <w:r w:rsidRPr="3D8C0211">
        <w:rPr>
          <w:rFonts w:eastAsiaTheme="minorEastAsia"/>
          <w:color w:val="3A3A3A"/>
          <w:sz w:val="36"/>
          <w:szCs w:val="36"/>
        </w:rPr>
        <w:t xml:space="preserve"> and </w:t>
      </w:r>
      <w:r w:rsidRPr="3D8C0211">
        <w:rPr>
          <w:rFonts w:eastAsiaTheme="minorEastAsia"/>
          <w:color w:val="7030A0"/>
          <w:sz w:val="36"/>
          <w:szCs w:val="36"/>
        </w:rPr>
        <w:t>Scratch</w:t>
      </w:r>
      <w:r w:rsidRPr="3D8C0211">
        <w:rPr>
          <w:rFonts w:eastAsiaTheme="minorEastAsia"/>
          <w:color w:val="3A3A3A"/>
          <w:sz w:val="36"/>
          <w:szCs w:val="36"/>
        </w:rPr>
        <w:t xml:space="preserve"> as the main programming language, with support for many other languages.</w:t>
      </w:r>
    </w:p>
    <w:p w14:paraId="4E97A304" w14:textId="478A9A67" w:rsidR="3D8C0211" w:rsidRDefault="3D8C0211" w:rsidP="3D8C0211">
      <w:r>
        <w:rPr>
          <w:noProof/>
        </w:rPr>
        <w:lastRenderedPageBreak/>
        <w:drawing>
          <wp:inline distT="0" distB="0" distL="0" distR="0" wp14:anchorId="616EC93F" wp14:editId="77FB3499">
            <wp:extent cx="5657850" cy="3076575"/>
            <wp:effectExtent l="76200" t="76200" r="114300" b="123825"/>
            <wp:docPr id="1580830952" name="Picture 158083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76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34888B" w14:textId="070E2A62" w:rsidR="3D8C0211" w:rsidRDefault="3D8C0211" w:rsidP="3D8C0211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</w:p>
    <w:p w14:paraId="785801C2" w14:textId="223935EA" w:rsidR="3D8C0211" w:rsidRDefault="3D8C0211" w:rsidP="3D8C0211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  <w:r w:rsidRPr="3D8C0211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>GPIO PIN</w:t>
      </w:r>
    </w:p>
    <w:p w14:paraId="5CEE8465" w14:textId="5D44D160" w:rsidR="3D8C0211" w:rsidRDefault="3D8C0211" w:rsidP="3D8C0211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 xml:space="preserve">GPIO stands for </w:t>
      </w:r>
      <w:r w:rsidRPr="3D8C0211">
        <w:rPr>
          <w:rFonts w:eastAsiaTheme="minorEastAsia"/>
          <w:i/>
          <w:iCs/>
          <w:color w:val="7030A0"/>
          <w:sz w:val="36"/>
          <w:szCs w:val="36"/>
        </w:rPr>
        <w:t>General Purpose Input Output</w:t>
      </w:r>
      <w:r w:rsidRPr="3D8C0211">
        <w:rPr>
          <w:rFonts w:eastAsiaTheme="minorEastAsia"/>
          <w:color w:val="3A3A3A"/>
          <w:sz w:val="36"/>
          <w:szCs w:val="36"/>
        </w:rPr>
        <w:t xml:space="preserve"> pins. It is used to connect Raspberry pi board to external input/output peripheral devices.</w:t>
      </w:r>
    </w:p>
    <w:p w14:paraId="15BF338F" w14:textId="717529AC" w:rsidR="3D8C0211" w:rsidRDefault="3D8C0211" w:rsidP="3D8C0211">
      <w:pPr>
        <w:spacing w:before="30" w:line="240" w:lineRule="auto"/>
        <w:rPr>
          <w:rFonts w:eastAsiaTheme="minorEastAsia"/>
          <w:color w:val="3A3A3A"/>
          <w:sz w:val="36"/>
          <w:szCs w:val="36"/>
        </w:rPr>
      </w:pPr>
    </w:p>
    <w:p w14:paraId="1D608144" w14:textId="0F5E2F52" w:rsidR="3D8C0211" w:rsidRDefault="3D8C0211" w:rsidP="3D8C0211">
      <w:pPr>
        <w:pStyle w:val="ListParagraph"/>
        <w:numPr>
          <w:ilvl w:val="0"/>
          <w:numId w:val="20"/>
        </w:numPr>
        <w:spacing w:before="30" w:line="240" w:lineRule="auto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>It acts as standard interface for connecting a single-board computer/microprocessor to other devices through (GPIO) pins.</w:t>
      </w:r>
    </w:p>
    <w:p w14:paraId="3C366B58" w14:textId="26043E97" w:rsidR="3D8C0211" w:rsidRDefault="3D8C0211" w:rsidP="3D8C0211">
      <w:pPr>
        <w:spacing w:before="30" w:line="240" w:lineRule="auto"/>
        <w:rPr>
          <w:rFonts w:eastAsiaTheme="minorEastAsia"/>
          <w:color w:val="3A3A3A"/>
          <w:sz w:val="36"/>
          <w:szCs w:val="36"/>
        </w:rPr>
      </w:pPr>
    </w:p>
    <w:p w14:paraId="20B412E7" w14:textId="3A98E1EC" w:rsidR="3D8C0211" w:rsidRDefault="3D8C0211" w:rsidP="3D8C0211">
      <w:pPr>
        <w:pStyle w:val="ListParagraph"/>
        <w:numPr>
          <w:ilvl w:val="0"/>
          <w:numId w:val="20"/>
        </w:numPr>
        <w:spacing w:line="240" w:lineRule="auto"/>
        <w:rPr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>GPIO pins do not have any specific function, these pins can be customized using the software</w:t>
      </w:r>
      <w:r w:rsidRPr="3D8C0211">
        <w:rPr>
          <w:rFonts w:ascii="Verdana" w:eastAsia="Verdana" w:hAnsi="Verdana" w:cs="Verdana"/>
          <w:color w:val="3A3A3A"/>
          <w:sz w:val="25"/>
          <w:szCs w:val="25"/>
        </w:rPr>
        <w:t>.</w:t>
      </w:r>
    </w:p>
    <w:p w14:paraId="39173F9C" w14:textId="15DA045C" w:rsidR="3D8C0211" w:rsidRDefault="3D8C0211" w:rsidP="3D8C0211">
      <w:pPr>
        <w:spacing w:line="240" w:lineRule="auto"/>
        <w:rPr>
          <w:rFonts w:ascii="Verdana" w:eastAsia="Verdana" w:hAnsi="Verdana" w:cs="Verdana"/>
          <w:color w:val="3A3A3A"/>
          <w:sz w:val="25"/>
          <w:szCs w:val="25"/>
        </w:rPr>
      </w:pPr>
      <w:r w:rsidRPr="3D8C0211">
        <w:rPr>
          <w:rFonts w:ascii="Verdana" w:eastAsia="Verdana" w:hAnsi="Verdana" w:cs="Verdana"/>
          <w:color w:val="3A3A3A"/>
          <w:sz w:val="25"/>
          <w:szCs w:val="25"/>
        </w:rPr>
        <w:t xml:space="preserve"> </w:t>
      </w:r>
    </w:p>
    <w:p w14:paraId="38390CEE" w14:textId="49FE2DEB" w:rsidR="3D8C0211" w:rsidRDefault="3D8C0211" w:rsidP="3D8C0211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lastRenderedPageBreak/>
        <w:t xml:space="preserve">This model B consists of a </w:t>
      </w:r>
      <w:r w:rsidRPr="3D8C0211">
        <w:rPr>
          <w:rFonts w:eastAsiaTheme="minorEastAsia"/>
          <w:color w:val="7030A0"/>
          <w:sz w:val="36"/>
          <w:szCs w:val="36"/>
          <w:u w:val="single"/>
        </w:rPr>
        <w:t>40-pin GPIO header</w:t>
      </w:r>
      <w:r w:rsidRPr="3D8C0211">
        <w:rPr>
          <w:rFonts w:eastAsiaTheme="minorEastAsia"/>
          <w:color w:val="3A3A3A"/>
          <w:sz w:val="36"/>
          <w:szCs w:val="36"/>
        </w:rPr>
        <w:t>. Out of these 40 pins, 26 pins are GPIO pins.</w:t>
      </w:r>
    </w:p>
    <w:p w14:paraId="35E16165" w14:textId="23BD25F6" w:rsidR="3D8C0211" w:rsidRDefault="3D8C0211" w:rsidP="3D8C0211">
      <w:r>
        <w:rPr>
          <w:noProof/>
        </w:rPr>
        <w:drawing>
          <wp:inline distT="0" distB="0" distL="0" distR="0" wp14:anchorId="32122B76" wp14:editId="7BBEB538">
            <wp:extent cx="5153025" cy="5229225"/>
            <wp:effectExtent l="0" t="0" r="0" b="0"/>
            <wp:docPr id="1878095682" name="Picture 1878095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04B0" w14:textId="59BA5D1B" w:rsidR="3D8C0211" w:rsidRDefault="3D8C0211" w:rsidP="3D8C0211">
      <w:pPr>
        <w:rPr>
          <w:rFonts w:ascii="Verdana" w:eastAsia="Verdana" w:hAnsi="Verdana" w:cs="Verdana"/>
          <w:color w:val="3A3A3A"/>
          <w:sz w:val="25"/>
          <w:szCs w:val="25"/>
        </w:rPr>
      </w:pPr>
    </w:p>
    <w:p w14:paraId="33A243A8" w14:textId="07437005" w:rsidR="3D8C0211" w:rsidRDefault="3D8C0211" w:rsidP="3D8C0211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  <w:r w:rsidRPr="3D8C0211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>What is mean by GPIO Pin...?</w:t>
      </w:r>
    </w:p>
    <w:p w14:paraId="0CA5AF4F" w14:textId="715FF018" w:rsidR="3D8C0211" w:rsidRDefault="3D8C0211" w:rsidP="3D8C0211">
      <w:pPr>
        <w:pStyle w:val="ListParagraph"/>
        <w:numPr>
          <w:ilvl w:val="0"/>
          <w:numId w:val="19"/>
        </w:numPr>
        <w:rPr>
          <w:rFonts w:eastAsiaTheme="minorEastAsia"/>
          <w:color w:val="3A3A3A"/>
          <w:sz w:val="25"/>
          <w:szCs w:val="25"/>
        </w:rPr>
      </w:pPr>
      <w:r w:rsidRPr="3D8C0211">
        <w:rPr>
          <w:rFonts w:eastAsiaTheme="minorEastAsia"/>
          <w:color w:val="3A3A3A"/>
          <w:sz w:val="36"/>
          <w:szCs w:val="36"/>
        </w:rPr>
        <w:t>A pin that can be set as an input or output and is controlled in run time is called a GPIO pin.</w:t>
      </w:r>
      <w:r w:rsidRPr="3D8C0211">
        <w:rPr>
          <w:rFonts w:ascii="Verdana" w:eastAsia="Verdana" w:hAnsi="Verdana" w:cs="Verdana"/>
          <w:color w:val="3A3A3A"/>
          <w:sz w:val="25"/>
          <w:szCs w:val="25"/>
        </w:rPr>
        <w:t xml:space="preserve"> </w:t>
      </w:r>
    </w:p>
    <w:p w14:paraId="33D878F8" w14:textId="71B765D3" w:rsidR="3D8C0211" w:rsidRDefault="3D8C0211" w:rsidP="3D8C0211">
      <w:pPr>
        <w:pStyle w:val="ListParagraph"/>
        <w:numPr>
          <w:ilvl w:val="0"/>
          <w:numId w:val="19"/>
        </w:numPr>
        <w:rPr>
          <w:color w:val="3A3A3A"/>
          <w:sz w:val="25"/>
          <w:szCs w:val="25"/>
        </w:rPr>
      </w:pPr>
      <w:r w:rsidRPr="3D8C0211">
        <w:rPr>
          <w:rFonts w:eastAsiaTheme="minorEastAsia"/>
          <w:color w:val="3A3A3A"/>
          <w:sz w:val="36"/>
          <w:szCs w:val="36"/>
        </w:rPr>
        <w:t xml:space="preserve">Input voltage between </w:t>
      </w:r>
      <w:r w:rsidRPr="3D8C0211">
        <w:rPr>
          <w:rFonts w:eastAsiaTheme="minorEastAsia"/>
          <w:i/>
          <w:iCs/>
          <w:color w:val="3A3A3A"/>
          <w:sz w:val="36"/>
          <w:szCs w:val="36"/>
        </w:rPr>
        <w:t>1.8V</w:t>
      </w:r>
      <w:r w:rsidRPr="3D8C0211">
        <w:rPr>
          <w:rFonts w:eastAsiaTheme="minorEastAsia"/>
          <w:color w:val="3A3A3A"/>
          <w:sz w:val="36"/>
          <w:szCs w:val="36"/>
        </w:rPr>
        <w:t xml:space="preserve"> and </w:t>
      </w:r>
      <w:r w:rsidRPr="3D8C0211">
        <w:rPr>
          <w:rFonts w:eastAsiaTheme="minorEastAsia"/>
          <w:i/>
          <w:iCs/>
          <w:color w:val="3A3A3A"/>
          <w:sz w:val="36"/>
          <w:szCs w:val="36"/>
        </w:rPr>
        <w:t>3.3V</w:t>
      </w:r>
      <w:r w:rsidRPr="3D8C0211">
        <w:rPr>
          <w:rFonts w:eastAsiaTheme="minorEastAsia"/>
          <w:color w:val="3A3A3A"/>
          <w:sz w:val="36"/>
          <w:szCs w:val="36"/>
        </w:rPr>
        <w:t xml:space="preserve"> is read as </w:t>
      </w:r>
      <w:r w:rsidRPr="3D8C0211">
        <w:rPr>
          <w:rFonts w:eastAsiaTheme="minorEastAsia"/>
          <w:b/>
          <w:bCs/>
          <w:color w:val="3A3A3A"/>
          <w:sz w:val="36"/>
          <w:szCs w:val="36"/>
        </w:rPr>
        <w:t xml:space="preserve">HIGH </w:t>
      </w:r>
      <w:r w:rsidRPr="3D8C0211">
        <w:rPr>
          <w:rFonts w:eastAsiaTheme="minorEastAsia"/>
          <w:color w:val="3A3A3A"/>
          <w:sz w:val="36"/>
          <w:szCs w:val="36"/>
        </w:rPr>
        <w:t xml:space="preserve">by the Raspberry pi and input voltage are </w:t>
      </w:r>
      <w:r w:rsidRPr="3D8C0211">
        <w:rPr>
          <w:rFonts w:eastAsiaTheme="minorEastAsia"/>
          <w:i/>
          <w:iCs/>
          <w:color w:val="3A3A3A"/>
          <w:sz w:val="36"/>
          <w:szCs w:val="36"/>
        </w:rPr>
        <w:t>lower than 1.8V</w:t>
      </w:r>
      <w:r w:rsidRPr="3D8C0211">
        <w:rPr>
          <w:rFonts w:eastAsiaTheme="minorEastAsia"/>
          <w:color w:val="3A3A3A"/>
          <w:sz w:val="36"/>
          <w:szCs w:val="36"/>
        </w:rPr>
        <w:t xml:space="preserve">, it is read as </w:t>
      </w:r>
      <w:r w:rsidRPr="3D8C0211">
        <w:rPr>
          <w:rFonts w:eastAsiaTheme="minorEastAsia"/>
          <w:b/>
          <w:bCs/>
          <w:color w:val="3A3A3A"/>
          <w:sz w:val="36"/>
          <w:szCs w:val="36"/>
        </w:rPr>
        <w:t>LOW</w:t>
      </w:r>
      <w:r w:rsidRPr="3D8C0211">
        <w:rPr>
          <w:rFonts w:ascii="Verdana" w:eastAsia="Verdana" w:hAnsi="Verdana" w:cs="Verdana"/>
          <w:color w:val="3A3A3A"/>
          <w:sz w:val="25"/>
          <w:szCs w:val="25"/>
        </w:rPr>
        <w:t>.</w:t>
      </w:r>
    </w:p>
    <w:p w14:paraId="606267F7" w14:textId="3FCBD5D2" w:rsidR="3D8C0211" w:rsidRDefault="3D8C0211" w:rsidP="3D8C0211">
      <w:pPr>
        <w:rPr>
          <w:rFonts w:ascii="Verdana" w:eastAsia="Verdana" w:hAnsi="Verdana" w:cs="Verdana"/>
          <w:color w:val="3A3A3A"/>
          <w:sz w:val="25"/>
          <w:szCs w:val="25"/>
        </w:rPr>
      </w:pPr>
    </w:p>
    <w:p w14:paraId="484C94F8" w14:textId="750EAD99" w:rsidR="3D8C0211" w:rsidRDefault="3D8C0211" w:rsidP="3D8C0211">
      <w:pPr>
        <w:rPr>
          <w:rFonts w:ascii="Verdana" w:eastAsia="Verdana" w:hAnsi="Verdana" w:cs="Verdana"/>
          <w:color w:val="3A3A3A"/>
          <w:sz w:val="25"/>
          <w:szCs w:val="25"/>
        </w:rPr>
      </w:pPr>
    </w:p>
    <w:p w14:paraId="5D6DF5DD" w14:textId="56CEF5EB" w:rsidR="3D8C0211" w:rsidRDefault="1F73FA8A" w:rsidP="1F73FA8A">
      <w:pPr>
        <w:jc w:val="center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  <w:r w:rsidRPr="1F73FA8A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 xml:space="preserve">POWER PINS </w:t>
      </w:r>
    </w:p>
    <w:p w14:paraId="5FFFA41E" w14:textId="227A15BE" w:rsidR="3D8C0211" w:rsidRDefault="3D8C0211" w:rsidP="3D8C0211">
      <w:pPr>
        <w:pStyle w:val="ListParagraph"/>
        <w:numPr>
          <w:ilvl w:val="0"/>
          <w:numId w:val="18"/>
        </w:numPr>
        <w:spacing w:before="20" w:line="240" w:lineRule="auto"/>
        <w:jc w:val="both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>The raspberry pi 4 model B board consists of two 5V pins, two 3.3V pins, and 8 ground pins (0V).</w:t>
      </w:r>
    </w:p>
    <w:p w14:paraId="16864F5B" w14:textId="6F03D64E" w:rsidR="3D8C0211" w:rsidRDefault="3D8C0211" w:rsidP="3D8C0211">
      <w:pPr>
        <w:spacing w:line="240" w:lineRule="auto"/>
        <w:jc w:val="both"/>
        <w:rPr>
          <w:rFonts w:eastAsiaTheme="minorEastAsia"/>
          <w:color w:val="3A3A3A"/>
          <w:sz w:val="36"/>
          <w:szCs w:val="36"/>
        </w:rPr>
      </w:pPr>
    </w:p>
    <w:p w14:paraId="578E8943" w14:textId="7F40FF51" w:rsidR="3D8C0211" w:rsidRDefault="3D8C0211" w:rsidP="3D8C0211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7030A0"/>
          <w:sz w:val="36"/>
          <w:szCs w:val="36"/>
        </w:rPr>
        <w:t>5V</w:t>
      </w:r>
      <w:r w:rsidRPr="3D8C0211">
        <w:rPr>
          <w:rFonts w:eastAsiaTheme="minorEastAsia"/>
          <w:color w:val="3A3A3A"/>
          <w:sz w:val="36"/>
          <w:szCs w:val="36"/>
        </w:rPr>
        <w:t xml:space="preserve"> -&gt; The 5v pin outputs the 5 volts coming from the USB Type-C port</w:t>
      </w:r>
      <w:r w:rsidRPr="3D8C0211">
        <w:rPr>
          <w:rFonts w:ascii="Verdana" w:eastAsia="Verdana" w:hAnsi="Verdana" w:cs="Verdana"/>
          <w:color w:val="3A3A3A"/>
          <w:sz w:val="25"/>
          <w:szCs w:val="25"/>
        </w:rPr>
        <w:t>.</w:t>
      </w:r>
    </w:p>
    <w:p w14:paraId="2BD83423" w14:textId="7C780F74" w:rsidR="3D8C0211" w:rsidRDefault="3D8C0211" w:rsidP="3D8C0211">
      <w:pPr>
        <w:spacing w:line="240" w:lineRule="auto"/>
        <w:jc w:val="both"/>
        <w:rPr>
          <w:rFonts w:ascii="Verdana" w:eastAsia="Verdana" w:hAnsi="Verdana" w:cs="Verdana"/>
          <w:color w:val="3A3A3A"/>
          <w:sz w:val="25"/>
          <w:szCs w:val="25"/>
        </w:rPr>
      </w:pPr>
    </w:p>
    <w:p w14:paraId="3DEB60C1" w14:textId="04BBD762" w:rsidR="3D8C0211" w:rsidRDefault="3D8C0211" w:rsidP="3D8C0211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7030A0"/>
          <w:sz w:val="36"/>
          <w:szCs w:val="36"/>
        </w:rPr>
        <w:t>3.3V</w:t>
      </w:r>
      <w:r w:rsidRPr="3D8C0211">
        <w:rPr>
          <w:rFonts w:eastAsiaTheme="minorEastAsia"/>
          <w:color w:val="3A3A3A"/>
          <w:sz w:val="36"/>
          <w:szCs w:val="36"/>
        </w:rPr>
        <w:t xml:space="preserve"> -&gt;</w:t>
      </w:r>
      <w:r w:rsidRPr="3D8C0211">
        <w:rPr>
          <w:rFonts w:ascii="Verdana" w:eastAsia="Verdana" w:hAnsi="Verdana" w:cs="Verdana"/>
          <w:color w:val="3A3A3A"/>
          <w:sz w:val="25"/>
          <w:szCs w:val="25"/>
        </w:rPr>
        <w:t xml:space="preserve"> </w:t>
      </w:r>
      <w:r w:rsidRPr="3D8C0211">
        <w:rPr>
          <w:rFonts w:eastAsiaTheme="minorEastAsia"/>
          <w:color w:val="3A3A3A"/>
          <w:sz w:val="36"/>
          <w:szCs w:val="36"/>
        </w:rPr>
        <w:t>The 3v pin is used to provide a stable 3.3v supply to external components.</w:t>
      </w:r>
    </w:p>
    <w:p w14:paraId="4652AD29" w14:textId="43D869C1" w:rsidR="3D8C0211" w:rsidRDefault="3D8C0211" w:rsidP="3D8C0211">
      <w:pPr>
        <w:spacing w:line="240" w:lineRule="auto"/>
        <w:jc w:val="both"/>
        <w:rPr>
          <w:rFonts w:eastAsiaTheme="minorEastAsia"/>
          <w:color w:val="3A3A3A"/>
          <w:sz w:val="36"/>
          <w:szCs w:val="36"/>
        </w:rPr>
      </w:pPr>
    </w:p>
    <w:p w14:paraId="604FBB3D" w14:textId="651BD174" w:rsidR="3D8C0211" w:rsidRDefault="3D8C0211" w:rsidP="3D8C0211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7030A0"/>
          <w:sz w:val="36"/>
          <w:szCs w:val="36"/>
        </w:rPr>
        <w:t>GND</w:t>
      </w:r>
      <w:r w:rsidRPr="3D8C0211">
        <w:rPr>
          <w:rFonts w:eastAsiaTheme="minorEastAsia"/>
          <w:color w:val="3A3A3A"/>
          <w:sz w:val="36"/>
          <w:szCs w:val="36"/>
        </w:rPr>
        <w:t xml:space="preserve"> -&gt; The ground pin is commonly referred to as GND</w:t>
      </w:r>
      <w:r w:rsidRPr="3D8C0211">
        <w:rPr>
          <w:rFonts w:ascii="Verdana" w:eastAsia="Verdana" w:hAnsi="Verdana" w:cs="Verdana"/>
          <w:color w:val="3A3A3A"/>
          <w:sz w:val="25"/>
          <w:szCs w:val="25"/>
        </w:rPr>
        <w:t>.</w:t>
      </w:r>
    </w:p>
    <w:p w14:paraId="22BAA16B" w14:textId="2CD08DAD" w:rsidR="3D8C0211" w:rsidRDefault="3D8C0211" w:rsidP="3D8C0211">
      <w:pPr>
        <w:jc w:val="both"/>
        <w:rPr>
          <w:rFonts w:ascii="Verdana" w:eastAsia="Verdana" w:hAnsi="Verdana" w:cs="Verdana"/>
          <w:color w:val="3A3A3A"/>
          <w:sz w:val="25"/>
          <w:szCs w:val="25"/>
        </w:rPr>
      </w:pPr>
    </w:p>
    <w:p w14:paraId="31FBD880" w14:textId="3CC2F9C6" w:rsidR="3D8C0211" w:rsidRDefault="3D8C0211" w:rsidP="3D8C0211">
      <w:pPr>
        <w:jc w:val="both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  <w:r w:rsidRPr="3D8C0211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>What is PWM...?</w:t>
      </w:r>
    </w:p>
    <w:p w14:paraId="253D88E0" w14:textId="0BDC3F02" w:rsidR="3D8C0211" w:rsidRDefault="3D8C0211" w:rsidP="3D8C0211">
      <w:pPr>
        <w:pStyle w:val="ListParagraph"/>
        <w:numPr>
          <w:ilvl w:val="0"/>
          <w:numId w:val="16"/>
        </w:numPr>
        <w:jc w:val="both"/>
        <w:rPr>
          <w:rFonts w:eastAsiaTheme="minorEastAsia"/>
          <w:b/>
          <w:bCs/>
          <w:color w:val="3A3A3A"/>
          <w:sz w:val="44"/>
          <w:szCs w:val="44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PWM</w:t>
      </w:r>
      <w:r w:rsidRPr="3D8C0211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 xml:space="preserve"> - </w:t>
      </w:r>
      <w:r w:rsidRPr="3D8C0211">
        <w:rPr>
          <w:rFonts w:eastAsiaTheme="minorEastAsia"/>
          <w:i/>
          <w:iCs/>
          <w:color w:val="3A3A3A"/>
          <w:sz w:val="36"/>
          <w:szCs w:val="36"/>
        </w:rPr>
        <w:t>Pulse Width Modulation</w:t>
      </w:r>
    </w:p>
    <w:p w14:paraId="4BD0B9F3" w14:textId="202368F6" w:rsidR="3D8C0211" w:rsidRDefault="3D8C0211" w:rsidP="3D8C0211">
      <w:pPr>
        <w:pStyle w:val="ListParagraph"/>
        <w:numPr>
          <w:ilvl w:val="0"/>
          <w:numId w:val="16"/>
        </w:numPr>
        <w:jc w:val="both"/>
        <w:rPr>
          <w:b/>
          <w:bCs/>
          <w:color w:val="3A3A3A"/>
          <w:sz w:val="44"/>
          <w:szCs w:val="44"/>
        </w:rPr>
      </w:pPr>
      <w:r w:rsidRPr="3D8C0211">
        <w:rPr>
          <w:rFonts w:eastAsiaTheme="minorEastAsia"/>
          <w:color w:val="3A3A3A"/>
          <w:sz w:val="36"/>
          <w:szCs w:val="36"/>
        </w:rPr>
        <w:t>With the help of PWM, an analog value is being modulated on a digital signal.</w:t>
      </w:r>
    </w:p>
    <w:p w14:paraId="32D606C5" w14:textId="1BE9844E" w:rsidR="3D8C0211" w:rsidRDefault="3D8C0211" w:rsidP="3D8C0211">
      <w:pPr>
        <w:pStyle w:val="ListParagraph"/>
        <w:numPr>
          <w:ilvl w:val="0"/>
          <w:numId w:val="16"/>
        </w:numPr>
        <w:jc w:val="both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>Software PWM is available on all pins.</w:t>
      </w:r>
    </w:p>
    <w:p w14:paraId="48481183" w14:textId="0001AA96" w:rsidR="3D8C0211" w:rsidRDefault="3D8C0211" w:rsidP="3D8C0211">
      <w:pPr>
        <w:pStyle w:val="ListParagraph"/>
        <w:numPr>
          <w:ilvl w:val="0"/>
          <w:numId w:val="16"/>
        </w:numPr>
        <w:jc w:val="both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 xml:space="preserve">Hardware PWM is available on these pins only: </w:t>
      </w:r>
      <w:r w:rsidRPr="3D8C0211">
        <w:rPr>
          <w:rFonts w:eastAsiaTheme="minorEastAsia"/>
          <w:color w:val="7030A0"/>
          <w:sz w:val="36"/>
          <w:szCs w:val="36"/>
        </w:rPr>
        <w:t>GPIO12, GPIO13, GPIO18, GPIO19.</w:t>
      </w:r>
    </w:p>
    <w:p w14:paraId="3EE8C49E" w14:textId="76A686B8" w:rsidR="3D8C0211" w:rsidRDefault="3D8C0211" w:rsidP="3D8C0211">
      <w:pPr>
        <w:jc w:val="both"/>
        <w:rPr>
          <w:rFonts w:eastAsiaTheme="minorEastAsia"/>
          <w:color w:val="7030A0"/>
          <w:sz w:val="36"/>
          <w:szCs w:val="36"/>
        </w:rPr>
      </w:pPr>
    </w:p>
    <w:p w14:paraId="012BCEEE" w14:textId="49E0DD81" w:rsidR="3D8C0211" w:rsidRDefault="3D8C0211" w:rsidP="3D8C0211">
      <w:pPr>
        <w:jc w:val="both"/>
        <w:rPr>
          <w:rFonts w:ascii="Verdana" w:eastAsia="Verdana" w:hAnsi="Verdana" w:cs="Verdana"/>
          <w:b/>
          <w:bCs/>
          <w:color w:val="3A3A3A"/>
          <w:sz w:val="25"/>
          <w:szCs w:val="25"/>
        </w:rPr>
      </w:pPr>
    </w:p>
    <w:p w14:paraId="6E2060F0" w14:textId="6387D615" w:rsidR="3D8C0211" w:rsidRDefault="1F73FA8A" w:rsidP="1F73FA8A">
      <w:pPr>
        <w:jc w:val="center"/>
        <w:rPr>
          <w:rFonts w:ascii="Verdana" w:eastAsia="Verdana" w:hAnsi="Verdana" w:cs="Verdana"/>
          <w:b/>
          <w:bCs/>
          <w:color w:val="3A3A3A"/>
          <w:sz w:val="25"/>
          <w:szCs w:val="25"/>
        </w:rPr>
      </w:pPr>
      <w:r w:rsidRPr="1F73FA8A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lastRenderedPageBreak/>
        <w:t xml:space="preserve">SPI PINS </w:t>
      </w:r>
    </w:p>
    <w:p w14:paraId="285D41EC" w14:textId="5FBB3085" w:rsidR="3D8C0211" w:rsidRDefault="3D8C0211" w:rsidP="3D8C0211">
      <w:pPr>
        <w:pStyle w:val="ListParagraph"/>
        <w:numPr>
          <w:ilvl w:val="0"/>
          <w:numId w:val="13"/>
        </w:numPr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>5 Pins are required for the SPI communication:</w:t>
      </w:r>
    </w:p>
    <w:p w14:paraId="447E8105" w14:textId="7F23338E" w:rsidR="3D8C0211" w:rsidRDefault="3D8C0211" w:rsidP="3D8C0211">
      <w:pPr>
        <w:pStyle w:val="ListParagraph"/>
        <w:numPr>
          <w:ilvl w:val="1"/>
          <w:numId w:val="10"/>
        </w:numPr>
        <w:rPr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>GND - Ground</w:t>
      </w:r>
    </w:p>
    <w:p w14:paraId="0821E1D7" w14:textId="25F6FF5C" w:rsidR="3D8C0211" w:rsidRDefault="3D8C0211" w:rsidP="3D8C0211">
      <w:pPr>
        <w:pStyle w:val="ListParagraph"/>
        <w:numPr>
          <w:ilvl w:val="1"/>
          <w:numId w:val="10"/>
        </w:numPr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>SCLK - Serial Clock</w:t>
      </w:r>
    </w:p>
    <w:p w14:paraId="48332CCC" w14:textId="593D2E93" w:rsidR="3D8C0211" w:rsidRDefault="3D8C0211" w:rsidP="3D8C0211">
      <w:pPr>
        <w:pStyle w:val="ListParagraph"/>
        <w:numPr>
          <w:ilvl w:val="1"/>
          <w:numId w:val="10"/>
        </w:numPr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 xml:space="preserve">MOSI - </w:t>
      </w:r>
      <w:r w:rsidRPr="3D8C0211">
        <w:rPr>
          <w:rFonts w:ascii="Calibri" w:eastAsia="Calibri" w:hAnsi="Calibri" w:cs="Calibri"/>
          <w:color w:val="3A3A3A"/>
          <w:sz w:val="36"/>
          <w:szCs w:val="36"/>
        </w:rPr>
        <w:t>Master Out Slave In.</w:t>
      </w:r>
    </w:p>
    <w:p w14:paraId="3FB4518D" w14:textId="68DABD88" w:rsidR="3D8C0211" w:rsidRDefault="3D8C0211" w:rsidP="3D8C0211">
      <w:pPr>
        <w:pStyle w:val="ListParagraph"/>
        <w:numPr>
          <w:ilvl w:val="1"/>
          <w:numId w:val="10"/>
        </w:numPr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 xml:space="preserve">MISO - Master </w:t>
      </w:r>
      <w:proofErr w:type="gramStart"/>
      <w:r w:rsidRPr="3D8C0211">
        <w:rPr>
          <w:rFonts w:eastAsiaTheme="minorEastAsia"/>
          <w:color w:val="3A3A3A"/>
          <w:sz w:val="36"/>
          <w:szCs w:val="36"/>
        </w:rPr>
        <w:t>In</w:t>
      </w:r>
      <w:proofErr w:type="gramEnd"/>
      <w:r w:rsidRPr="3D8C0211">
        <w:rPr>
          <w:rFonts w:eastAsiaTheme="minorEastAsia"/>
          <w:color w:val="3A3A3A"/>
          <w:sz w:val="36"/>
          <w:szCs w:val="36"/>
        </w:rPr>
        <w:t xml:space="preserve"> Slave Out</w:t>
      </w:r>
    </w:p>
    <w:p w14:paraId="1F5883D7" w14:textId="04CEF6E6" w:rsidR="3D8C0211" w:rsidRDefault="3D8C0211" w:rsidP="3D8C0211">
      <w:pPr>
        <w:pStyle w:val="ListParagraph"/>
        <w:numPr>
          <w:ilvl w:val="1"/>
          <w:numId w:val="10"/>
        </w:numPr>
        <w:rPr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>CE - Chip Enable</w:t>
      </w:r>
    </w:p>
    <w:p w14:paraId="6258CB8F" w14:textId="5D8A64C6" w:rsidR="3D8C0211" w:rsidRDefault="3D8C0211" w:rsidP="3D8C0211">
      <w:r>
        <w:rPr>
          <w:noProof/>
        </w:rPr>
        <w:drawing>
          <wp:inline distT="0" distB="0" distL="0" distR="0" wp14:anchorId="6834DE97" wp14:editId="3D615434">
            <wp:extent cx="5295900" cy="4981575"/>
            <wp:effectExtent l="0" t="0" r="0" b="0"/>
            <wp:docPr id="1522635035" name="Picture 1522635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65D8" w14:textId="40572A2A" w:rsidR="3D8C0211" w:rsidRDefault="3D8C0211" w:rsidP="3D8C0211"/>
    <w:p w14:paraId="7C13A758" w14:textId="3B6C4D13" w:rsidR="3D8C0211" w:rsidRDefault="3D8C0211" w:rsidP="3D8C0211">
      <w:pPr>
        <w:pStyle w:val="ListParagraph"/>
        <w:numPr>
          <w:ilvl w:val="0"/>
          <w:numId w:val="27"/>
        </w:numPr>
        <w:spacing w:before="40" w:line="240" w:lineRule="auto"/>
        <w:rPr>
          <w:rFonts w:eastAsiaTheme="minorEastAsia"/>
          <w:b/>
          <w:bCs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lastRenderedPageBreak/>
        <w:t>GND</w:t>
      </w:r>
      <w:r w:rsidRPr="3D8C0211">
        <w:rPr>
          <w:rFonts w:eastAsiaTheme="minorEastAsia"/>
          <w:color w:val="3A3A3A"/>
          <w:sz w:val="36"/>
          <w:szCs w:val="36"/>
        </w:rPr>
        <w:t xml:space="preserve"> - Connect the GND pin from all the slave components and the Raspberry Pi 4 board together.</w:t>
      </w:r>
    </w:p>
    <w:p w14:paraId="70F545C1" w14:textId="2B743BED" w:rsidR="3D8C0211" w:rsidRDefault="3D8C0211" w:rsidP="3D8C0211">
      <w:pPr>
        <w:spacing w:before="40" w:line="240" w:lineRule="auto"/>
        <w:rPr>
          <w:rFonts w:eastAsiaTheme="minorEastAsia"/>
          <w:color w:val="3A3A3A"/>
          <w:sz w:val="36"/>
          <w:szCs w:val="36"/>
        </w:rPr>
      </w:pPr>
    </w:p>
    <w:p w14:paraId="1E6288B3" w14:textId="3C30855E" w:rsidR="3D8C0211" w:rsidRDefault="3D8C0211" w:rsidP="3D8C0211">
      <w:pPr>
        <w:pStyle w:val="ListParagraph"/>
        <w:numPr>
          <w:ilvl w:val="0"/>
          <w:numId w:val="27"/>
        </w:numPr>
        <w:spacing w:before="40" w:line="240" w:lineRule="auto"/>
        <w:rPr>
          <w:b/>
          <w:bCs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SCLK -</w:t>
      </w:r>
      <w:r w:rsidRPr="3D8C0211">
        <w:rPr>
          <w:rFonts w:eastAsiaTheme="minorEastAsia"/>
          <w:color w:val="3A3A3A"/>
          <w:sz w:val="36"/>
          <w:szCs w:val="36"/>
        </w:rPr>
        <w:t xml:space="preserve"> Clock for SPI communication.</w:t>
      </w:r>
    </w:p>
    <w:p w14:paraId="2F5A9E3D" w14:textId="2A4DC206" w:rsidR="3D8C0211" w:rsidRDefault="3D8C0211" w:rsidP="3D8C0211">
      <w:pPr>
        <w:spacing w:before="40" w:line="240" w:lineRule="auto"/>
        <w:rPr>
          <w:rFonts w:ascii="Verdana" w:eastAsia="Verdana" w:hAnsi="Verdana" w:cs="Verdana"/>
          <w:color w:val="3A3A3A"/>
          <w:sz w:val="25"/>
          <w:szCs w:val="25"/>
        </w:rPr>
      </w:pPr>
    </w:p>
    <w:p w14:paraId="6308D325" w14:textId="510F284E" w:rsidR="3D8C0211" w:rsidRDefault="3D8C0211" w:rsidP="3D8C0211">
      <w:pPr>
        <w:pStyle w:val="ListParagraph"/>
        <w:numPr>
          <w:ilvl w:val="0"/>
          <w:numId w:val="27"/>
        </w:numPr>
        <w:spacing w:before="40" w:line="240" w:lineRule="auto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 xml:space="preserve">MOSI </w:t>
      </w:r>
      <w:r w:rsidRPr="3D8C0211">
        <w:rPr>
          <w:rFonts w:eastAsiaTheme="minorEastAsia"/>
          <w:color w:val="3A3A3A"/>
          <w:sz w:val="36"/>
          <w:szCs w:val="36"/>
        </w:rPr>
        <w:t>- This pin is used to send data from the master to a slave.</w:t>
      </w:r>
    </w:p>
    <w:p w14:paraId="5205DB08" w14:textId="4C9C92BA" w:rsidR="3D8C0211" w:rsidRDefault="3D8C0211" w:rsidP="3D8C0211">
      <w:pPr>
        <w:spacing w:before="40" w:line="240" w:lineRule="auto"/>
        <w:rPr>
          <w:rFonts w:ascii="Verdana" w:eastAsia="Verdana" w:hAnsi="Verdana" w:cs="Verdana"/>
          <w:color w:val="3A3A3A"/>
          <w:sz w:val="25"/>
          <w:szCs w:val="25"/>
        </w:rPr>
      </w:pPr>
    </w:p>
    <w:p w14:paraId="1DABC1EC" w14:textId="1B520402" w:rsidR="3D8C0211" w:rsidRDefault="3D8C0211" w:rsidP="3D8C0211">
      <w:pPr>
        <w:pStyle w:val="ListParagraph"/>
        <w:numPr>
          <w:ilvl w:val="0"/>
          <w:numId w:val="27"/>
        </w:numPr>
        <w:spacing w:before="40" w:line="240" w:lineRule="auto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MISO -</w:t>
      </w:r>
      <w:r w:rsidRPr="3D8C0211">
        <w:rPr>
          <w:rFonts w:eastAsiaTheme="minorEastAsia"/>
          <w:color w:val="3A3A3A"/>
          <w:sz w:val="36"/>
          <w:szCs w:val="36"/>
        </w:rPr>
        <w:t xml:space="preserve"> This pin is used to receive data from a slave to the master.</w:t>
      </w:r>
    </w:p>
    <w:p w14:paraId="365F1B03" w14:textId="20178351" w:rsidR="3D8C0211" w:rsidRDefault="3D8C0211" w:rsidP="3D8C0211">
      <w:pPr>
        <w:spacing w:before="40" w:line="240" w:lineRule="auto"/>
        <w:rPr>
          <w:rFonts w:ascii="Verdana" w:eastAsia="Verdana" w:hAnsi="Verdana" w:cs="Verdana"/>
          <w:color w:val="3A3A3A"/>
          <w:sz w:val="25"/>
          <w:szCs w:val="25"/>
        </w:rPr>
      </w:pPr>
    </w:p>
    <w:p w14:paraId="174FE4B9" w14:textId="5E9FF63F" w:rsidR="3D8C0211" w:rsidRDefault="3D8C0211" w:rsidP="3D8C0211">
      <w:pPr>
        <w:pStyle w:val="ListParagraph"/>
        <w:numPr>
          <w:ilvl w:val="0"/>
          <w:numId w:val="27"/>
        </w:numPr>
        <w:spacing w:before="40" w:line="240" w:lineRule="auto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CE -</w:t>
      </w:r>
      <w:r w:rsidRPr="3D8C0211">
        <w:rPr>
          <w:rFonts w:eastAsiaTheme="minorEastAsia"/>
          <w:color w:val="3A3A3A"/>
          <w:sz w:val="36"/>
          <w:szCs w:val="36"/>
        </w:rPr>
        <w:t xml:space="preserve"> We need to connect one CE pin per slave (or peripheral devices) in our circuit.</w:t>
      </w:r>
    </w:p>
    <w:p w14:paraId="338924B8" w14:textId="6AD8E1B3" w:rsidR="3D8C0211" w:rsidRDefault="3D8C0211" w:rsidP="3D8C0211">
      <w:pPr>
        <w:spacing w:before="40" w:line="240" w:lineRule="auto"/>
        <w:rPr>
          <w:rFonts w:eastAsiaTheme="minorEastAsia"/>
          <w:color w:val="3A3A3A"/>
          <w:sz w:val="36"/>
          <w:szCs w:val="36"/>
        </w:rPr>
      </w:pPr>
    </w:p>
    <w:p w14:paraId="6420A2F0" w14:textId="595775F6" w:rsidR="3D8C0211" w:rsidRDefault="3D8C0211" w:rsidP="3D8C0211">
      <w:pPr>
        <w:pStyle w:val="ListParagraph"/>
        <w:numPr>
          <w:ilvl w:val="0"/>
          <w:numId w:val="27"/>
        </w:numPr>
        <w:spacing w:before="40" w:line="240" w:lineRule="auto"/>
        <w:rPr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SPI 0</w:t>
      </w:r>
      <w:r w:rsidRPr="3D8C0211">
        <w:rPr>
          <w:rFonts w:eastAsiaTheme="minorEastAsia"/>
          <w:color w:val="3A3A3A"/>
          <w:sz w:val="36"/>
          <w:szCs w:val="36"/>
        </w:rPr>
        <w:t xml:space="preserve"> -</w:t>
      </w:r>
      <w:r w:rsidRPr="3D8C0211">
        <w:rPr>
          <w:rFonts w:ascii="Verdana" w:eastAsia="Verdana" w:hAnsi="Verdana" w:cs="Verdana"/>
          <w:b/>
          <w:bCs/>
          <w:color w:val="3A3A3A"/>
          <w:sz w:val="25"/>
          <w:szCs w:val="25"/>
        </w:rPr>
        <w:t xml:space="preserve"> </w:t>
      </w:r>
      <w:r w:rsidRPr="3D8C0211">
        <w:rPr>
          <w:rFonts w:eastAsiaTheme="minorEastAsia"/>
          <w:color w:val="3A3A3A"/>
          <w:sz w:val="36"/>
          <w:szCs w:val="36"/>
        </w:rPr>
        <w:t>GPIO9 (MISO), GPIO10 (MOSI), GPIO11 (SCLK), GPIO8 (CE0), GPIO7 (CE1)</w:t>
      </w:r>
    </w:p>
    <w:p w14:paraId="7D7EBB29" w14:textId="2DFF08AC" w:rsidR="3D8C0211" w:rsidRDefault="3D8C0211" w:rsidP="3D8C0211">
      <w:pPr>
        <w:spacing w:before="40" w:line="240" w:lineRule="auto"/>
        <w:rPr>
          <w:rFonts w:ascii="Verdana" w:eastAsia="Verdana" w:hAnsi="Verdana" w:cs="Verdana"/>
          <w:color w:val="3A3A3A"/>
          <w:sz w:val="25"/>
          <w:szCs w:val="25"/>
        </w:rPr>
      </w:pPr>
    </w:p>
    <w:p w14:paraId="46C25EB8" w14:textId="74D93B51" w:rsidR="3D8C0211" w:rsidRDefault="3D8C0211" w:rsidP="3D8C0211">
      <w:pPr>
        <w:pStyle w:val="ListParagraph"/>
        <w:numPr>
          <w:ilvl w:val="0"/>
          <w:numId w:val="27"/>
        </w:numPr>
        <w:spacing w:before="40" w:line="240" w:lineRule="auto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SPI 1</w:t>
      </w:r>
      <w:r w:rsidRPr="3D8C0211">
        <w:rPr>
          <w:rFonts w:eastAsiaTheme="minorEastAsia"/>
          <w:color w:val="3A3A3A"/>
          <w:sz w:val="36"/>
          <w:szCs w:val="36"/>
        </w:rPr>
        <w:t xml:space="preserve"> -</w:t>
      </w:r>
      <w:r w:rsidRPr="3D8C0211">
        <w:rPr>
          <w:rFonts w:ascii="Verdana" w:eastAsia="Verdana" w:hAnsi="Verdana" w:cs="Verdana"/>
          <w:b/>
          <w:bCs/>
          <w:color w:val="3A3A3A"/>
          <w:sz w:val="25"/>
          <w:szCs w:val="25"/>
        </w:rPr>
        <w:t xml:space="preserve"> </w:t>
      </w:r>
      <w:r w:rsidRPr="3D8C0211">
        <w:rPr>
          <w:rFonts w:eastAsiaTheme="minorEastAsia"/>
          <w:color w:val="3A3A3A"/>
          <w:sz w:val="36"/>
          <w:szCs w:val="36"/>
        </w:rPr>
        <w:t>GPIO19 (MISO), GPIO20 (MOSI), GPIO21 (SCLK), GPIO18 (CE0), GPIO17 (CE1), GPIO16 (CE2)</w:t>
      </w:r>
    </w:p>
    <w:p w14:paraId="784EB6BA" w14:textId="51603A3B" w:rsidR="3D8C0211" w:rsidRDefault="3D8C0211" w:rsidP="3D8C0211">
      <w:pPr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</w:p>
    <w:p w14:paraId="3DA63341" w14:textId="42998A4A" w:rsidR="3D8C0211" w:rsidRDefault="3D8C0211" w:rsidP="3D8C0211">
      <w:pPr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  <w:r w:rsidRPr="3D8C0211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>What is mean by SPI...?</w:t>
      </w:r>
    </w:p>
    <w:p w14:paraId="7522B566" w14:textId="6F577AD0" w:rsidR="3D8C0211" w:rsidRDefault="3D8C0211" w:rsidP="3D8C0211">
      <w:pPr>
        <w:pStyle w:val="ListParagraph"/>
        <w:numPr>
          <w:ilvl w:val="0"/>
          <w:numId w:val="14"/>
        </w:numPr>
        <w:rPr>
          <w:rFonts w:eastAsiaTheme="minorEastAsia"/>
          <w:b/>
          <w:bCs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SPI</w:t>
      </w:r>
      <w:r w:rsidRPr="3D8C0211">
        <w:rPr>
          <w:rFonts w:eastAsiaTheme="minorEastAsia"/>
          <w:color w:val="3A3A3A"/>
          <w:sz w:val="36"/>
          <w:szCs w:val="36"/>
        </w:rPr>
        <w:t xml:space="preserve"> (</w:t>
      </w:r>
      <w:r w:rsidRPr="3D8C0211">
        <w:rPr>
          <w:rFonts w:eastAsiaTheme="minorEastAsia"/>
          <w:i/>
          <w:iCs/>
          <w:color w:val="3A3A3A"/>
          <w:sz w:val="36"/>
          <w:szCs w:val="36"/>
        </w:rPr>
        <w:t>Serial Peripheral Interface</w:t>
      </w:r>
      <w:r w:rsidRPr="3D8C0211">
        <w:rPr>
          <w:rFonts w:eastAsiaTheme="minorEastAsia"/>
          <w:color w:val="3A3A3A"/>
          <w:sz w:val="36"/>
          <w:szCs w:val="36"/>
        </w:rPr>
        <w:t xml:space="preserve">) is “Synchronous” </w:t>
      </w:r>
      <w:r w:rsidRPr="3D8C0211">
        <w:rPr>
          <w:rFonts w:eastAsiaTheme="minorEastAsia"/>
          <w:color w:val="3A3A3A"/>
          <w:sz w:val="36"/>
          <w:szCs w:val="36"/>
          <w:u w:val="single"/>
        </w:rPr>
        <w:t>Full duplex</w:t>
      </w:r>
      <w:r w:rsidRPr="3D8C0211">
        <w:rPr>
          <w:rFonts w:eastAsiaTheme="minorEastAsia"/>
          <w:color w:val="3A3A3A"/>
          <w:sz w:val="36"/>
          <w:szCs w:val="36"/>
        </w:rPr>
        <w:t xml:space="preserve"> </w:t>
      </w:r>
      <w:r w:rsidRPr="3D8C0211">
        <w:rPr>
          <w:rFonts w:eastAsiaTheme="minorEastAsia"/>
          <w:color w:val="7030A0"/>
          <w:sz w:val="36"/>
          <w:szCs w:val="36"/>
        </w:rPr>
        <w:t>communication protocol</w:t>
      </w:r>
      <w:r w:rsidRPr="3D8C0211">
        <w:rPr>
          <w:rFonts w:eastAsiaTheme="minorEastAsia"/>
          <w:color w:val="3A3A3A"/>
          <w:sz w:val="36"/>
          <w:szCs w:val="36"/>
        </w:rPr>
        <w:t xml:space="preserve"> and it uses master-</w:t>
      </w:r>
      <w:r w:rsidRPr="3D8C0211">
        <w:rPr>
          <w:rFonts w:eastAsiaTheme="minorEastAsia"/>
          <w:color w:val="3A3A3A"/>
          <w:sz w:val="36"/>
          <w:szCs w:val="36"/>
        </w:rPr>
        <w:lastRenderedPageBreak/>
        <w:t>slave communication to fast communicate between one/ more peripheral devices.</w:t>
      </w:r>
    </w:p>
    <w:p w14:paraId="12552A70" w14:textId="30AFF0CF" w:rsidR="3D8C0211" w:rsidRDefault="3D8C0211" w:rsidP="3D8C0211">
      <w:pPr>
        <w:pStyle w:val="ListParagraph"/>
        <w:numPr>
          <w:ilvl w:val="0"/>
          <w:numId w:val="14"/>
        </w:numPr>
        <w:rPr>
          <w:b/>
          <w:bCs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>It supports only multi-Slave and does not support multi-Master.</w:t>
      </w:r>
    </w:p>
    <w:p w14:paraId="5E30D8A4" w14:textId="4706B258" w:rsidR="3D8C0211" w:rsidRDefault="3D8C0211" w:rsidP="3D8C0211">
      <w:pPr>
        <w:pStyle w:val="ListParagraph"/>
        <w:numPr>
          <w:ilvl w:val="0"/>
          <w:numId w:val="14"/>
        </w:numPr>
        <w:rPr>
          <w:b/>
          <w:bCs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 xml:space="preserve">During Communication, data is shifted out from master and shifted into slave and vise-versa through Shift registers. </w:t>
      </w:r>
    </w:p>
    <w:p w14:paraId="6831CC6E" w14:textId="68206439" w:rsidR="3D8C0211" w:rsidRDefault="3D8C0211" w:rsidP="3D8C0211">
      <w:pPr>
        <w:rPr>
          <w:rFonts w:eastAsiaTheme="minorEastAsia"/>
          <w:color w:val="3A3A3A"/>
          <w:sz w:val="36"/>
          <w:szCs w:val="36"/>
        </w:rPr>
      </w:pPr>
    </w:p>
    <w:p w14:paraId="67F86FFE" w14:textId="4DED64C5" w:rsidR="00222865" w:rsidRDefault="00222865" w:rsidP="00222865">
      <w:pPr>
        <w:ind w:left="2880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 xml:space="preserve">    </w:t>
      </w:r>
      <w:r w:rsidR="1F73FA8A" w:rsidRPr="1F73FA8A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>I2C PINS</w:t>
      </w:r>
    </w:p>
    <w:p w14:paraId="273FC6F7" w14:textId="77777777" w:rsidR="00222865" w:rsidRDefault="00222865" w:rsidP="00222865">
      <w:pPr>
        <w:ind w:left="2880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</w:p>
    <w:p w14:paraId="217628CA" w14:textId="4E1B2CF9" w:rsidR="3D8C0211" w:rsidRDefault="00222865" w:rsidP="00222865">
      <w:pPr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  <w:r>
        <w:rPr>
          <w:noProof/>
        </w:rPr>
        <w:drawing>
          <wp:inline distT="0" distB="0" distL="0" distR="0" wp14:anchorId="4B61C5B8" wp14:editId="20A0A52D">
            <wp:extent cx="5295748" cy="4526280"/>
            <wp:effectExtent l="0" t="0" r="635" b="7620"/>
            <wp:docPr id="1092813346" name="Picture 109281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40" cy="45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73FA8A" w:rsidRPr="1F73FA8A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 xml:space="preserve"> </w:t>
      </w:r>
    </w:p>
    <w:p w14:paraId="60E3113C" w14:textId="70D2292E" w:rsidR="3D8C0211" w:rsidRDefault="3D8C0211" w:rsidP="3D8C0211"/>
    <w:p w14:paraId="10ABDAAC" w14:textId="4C31A2E1" w:rsidR="3D8C0211" w:rsidRDefault="3D8C0211" w:rsidP="3D8C0211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 xml:space="preserve">I2C protocol requires two connections: </w:t>
      </w:r>
    </w:p>
    <w:p w14:paraId="0E434586" w14:textId="01FC22BD" w:rsidR="3D8C0211" w:rsidRDefault="3D8C0211" w:rsidP="3D8C0211">
      <w:pPr>
        <w:pStyle w:val="ListParagraph"/>
        <w:numPr>
          <w:ilvl w:val="1"/>
          <w:numId w:val="9"/>
        </w:numPr>
        <w:spacing w:line="240" w:lineRule="auto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SDA</w:t>
      </w:r>
      <w:r w:rsidRPr="3D8C0211">
        <w:rPr>
          <w:rFonts w:eastAsiaTheme="minorEastAsia"/>
          <w:color w:val="3A3A3A"/>
          <w:sz w:val="36"/>
          <w:szCs w:val="36"/>
        </w:rPr>
        <w:t xml:space="preserve"> - Serial Data  </w:t>
      </w:r>
    </w:p>
    <w:p w14:paraId="6787A67D" w14:textId="2E2711B1" w:rsidR="3D8C0211" w:rsidRDefault="3D8C0211" w:rsidP="3D8C0211">
      <w:pPr>
        <w:pStyle w:val="ListParagraph"/>
        <w:numPr>
          <w:ilvl w:val="1"/>
          <w:numId w:val="9"/>
        </w:numPr>
        <w:spacing w:line="240" w:lineRule="auto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SCL</w:t>
      </w:r>
      <w:r w:rsidRPr="3D8C0211">
        <w:rPr>
          <w:rFonts w:eastAsiaTheme="minorEastAsia"/>
          <w:color w:val="3A3A3A"/>
          <w:sz w:val="36"/>
          <w:szCs w:val="36"/>
        </w:rPr>
        <w:t xml:space="preserve"> - Serial Clock </w:t>
      </w:r>
    </w:p>
    <w:p w14:paraId="75B66EA2" w14:textId="1FF40CD2" w:rsidR="3D8C0211" w:rsidRDefault="3D8C0211" w:rsidP="3D8C0211">
      <w:pPr>
        <w:spacing w:line="240" w:lineRule="auto"/>
        <w:ind w:left="720"/>
        <w:rPr>
          <w:rFonts w:ascii="Verdana" w:eastAsia="Verdana" w:hAnsi="Verdana" w:cs="Verdana"/>
          <w:color w:val="3A3A3A"/>
          <w:sz w:val="25"/>
          <w:szCs w:val="25"/>
        </w:rPr>
      </w:pPr>
    </w:p>
    <w:p w14:paraId="40957D2D" w14:textId="68F47478" w:rsidR="3D8C0211" w:rsidRDefault="3D8C0211" w:rsidP="3D8C0211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b/>
          <w:bCs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 xml:space="preserve">SDA - </w:t>
      </w:r>
      <w:r w:rsidRPr="3D8C0211">
        <w:rPr>
          <w:rFonts w:eastAsiaTheme="minorEastAsia"/>
          <w:color w:val="3A3A3A"/>
          <w:sz w:val="36"/>
          <w:szCs w:val="36"/>
        </w:rPr>
        <w:t>It is Most helpful resource for transmitting the Data.</w:t>
      </w:r>
    </w:p>
    <w:p w14:paraId="1431F8F2" w14:textId="4E13FD43" w:rsidR="3D8C0211" w:rsidRDefault="3D8C0211" w:rsidP="3D8C0211">
      <w:pPr>
        <w:spacing w:line="240" w:lineRule="auto"/>
        <w:rPr>
          <w:rFonts w:eastAsiaTheme="minorEastAsia"/>
          <w:color w:val="3A3A3A"/>
          <w:sz w:val="36"/>
          <w:szCs w:val="36"/>
        </w:rPr>
      </w:pPr>
    </w:p>
    <w:p w14:paraId="27F342A8" w14:textId="138F0F47" w:rsidR="3D8C0211" w:rsidRDefault="3D8C0211" w:rsidP="3D8C0211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SCL</w:t>
      </w:r>
      <w:r w:rsidRPr="3D8C0211">
        <w:rPr>
          <w:rFonts w:eastAsiaTheme="minorEastAsia"/>
          <w:color w:val="3A3A3A"/>
          <w:sz w:val="36"/>
          <w:szCs w:val="36"/>
        </w:rPr>
        <w:t xml:space="preserve"> - The Speed of</w:t>
      </w:r>
      <w:r w:rsidRPr="3D8C0211">
        <w:rPr>
          <w:rFonts w:ascii="Verdana" w:eastAsia="Verdana" w:hAnsi="Verdana" w:cs="Verdana"/>
          <w:b/>
          <w:bCs/>
          <w:color w:val="3A3A3A"/>
          <w:sz w:val="25"/>
          <w:szCs w:val="25"/>
        </w:rPr>
        <w:t xml:space="preserve"> </w:t>
      </w:r>
      <w:r w:rsidRPr="3D8C0211">
        <w:rPr>
          <w:rFonts w:eastAsiaTheme="minorEastAsia"/>
          <w:color w:val="3A3A3A"/>
          <w:sz w:val="36"/>
          <w:szCs w:val="36"/>
        </w:rPr>
        <w:t xml:space="preserve">Data transfer is controlled through the SCLK unit. </w:t>
      </w:r>
    </w:p>
    <w:p w14:paraId="531D932C" w14:textId="37159A2A" w:rsidR="3D8C0211" w:rsidRDefault="3D8C0211" w:rsidP="3D8C0211">
      <w:pPr>
        <w:spacing w:line="240" w:lineRule="auto"/>
        <w:rPr>
          <w:rFonts w:ascii="Verdana" w:eastAsia="Verdana" w:hAnsi="Verdana" w:cs="Verdana"/>
          <w:b/>
          <w:bCs/>
          <w:color w:val="3A3A3A"/>
          <w:sz w:val="25"/>
          <w:szCs w:val="25"/>
        </w:rPr>
      </w:pPr>
    </w:p>
    <w:p w14:paraId="13520A65" w14:textId="60E4B8CF" w:rsidR="3D8C0211" w:rsidRDefault="3D8C0211" w:rsidP="3D8C0211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b/>
          <w:bCs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Data</w:t>
      </w:r>
      <w:r w:rsidRPr="3D8C0211">
        <w:rPr>
          <w:rFonts w:ascii="Verdana" w:eastAsia="Verdana" w:hAnsi="Verdana" w:cs="Verdana"/>
          <w:b/>
          <w:bCs/>
          <w:color w:val="3A3A3A"/>
          <w:sz w:val="25"/>
          <w:szCs w:val="25"/>
        </w:rPr>
        <w:t xml:space="preserve"> - </w:t>
      </w:r>
      <w:r w:rsidRPr="3D8C0211">
        <w:rPr>
          <w:rFonts w:eastAsiaTheme="minorEastAsia"/>
          <w:color w:val="3A3A3A"/>
          <w:sz w:val="36"/>
          <w:szCs w:val="36"/>
        </w:rPr>
        <w:t>(GPIO2), Clock (GPIO3)</w:t>
      </w:r>
    </w:p>
    <w:p w14:paraId="118CCD20" w14:textId="5C6388FA" w:rsidR="3D8C0211" w:rsidRDefault="3D8C0211" w:rsidP="3D8C0211">
      <w:pPr>
        <w:spacing w:line="240" w:lineRule="auto"/>
        <w:rPr>
          <w:rFonts w:eastAsiaTheme="minorEastAsia"/>
          <w:color w:val="3A3A3A"/>
          <w:sz w:val="36"/>
          <w:szCs w:val="36"/>
        </w:rPr>
      </w:pPr>
    </w:p>
    <w:p w14:paraId="1BF41D5C" w14:textId="2E4FF94F" w:rsidR="3D8C0211" w:rsidRDefault="3D8C0211" w:rsidP="3D8C0211">
      <w:pPr>
        <w:pStyle w:val="ListParagraph"/>
        <w:numPr>
          <w:ilvl w:val="0"/>
          <w:numId w:val="5"/>
        </w:numPr>
        <w:spacing w:line="240" w:lineRule="auto"/>
        <w:rPr>
          <w:b/>
          <w:bCs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EEPROM Data -</w:t>
      </w:r>
      <w:r w:rsidRPr="3D8C0211">
        <w:rPr>
          <w:rFonts w:ascii="Verdana" w:eastAsia="Verdana" w:hAnsi="Verdana" w:cs="Verdana"/>
          <w:color w:val="3A3A3A"/>
          <w:sz w:val="25"/>
          <w:szCs w:val="25"/>
        </w:rPr>
        <w:t xml:space="preserve"> </w:t>
      </w:r>
      <w:r w:rsidRPr="3D8C0211">
        <w:rPr>
          <w:rFonts w:eastAsiaTheme="minorEastAsia"/>
          <w:color w:val="3A3A3A"/>
          <w:sz w:val="36"/>
          <w:szCs w:val="36"/>
        </w:rPr>
        <w:t>(GPIO0), EEPROM Clock (GPIO1)</w:t>
      </w:r>
    </w:p>
    <w:p w14:paraId="29B5E990" w14:textId="649C954A" w:rsidR="3D8C0211" w:rsidRDefault="3D8C0211" w:rsidP="3D8C0211">
      <w:pPr>
        <w:rPr>
          <w:rFonts w:eastAsiaTheme="minorEastAsia"/>
          <w:color w:val="3A3A3A"/>
          <w:sz w:val="36"/>
          <w:szCs w:val="36"/>
        </w:rPr>
      </w:pPr>
    </w:p>
    <w:p w14:paraId="004312BA" w14:textId="1EEC0240" w:rsidR="3D8C0211" w:rsidRDefault="3D8C0211" w:rsidP="3D8C0211">
      <w:pPr>
        <w:rPr>
          <w:rFonts w:eastAsiaTheme="minorEastAsia"/>
          <w:color w:val="3A3A3A"/>
          <w:sz w:val="36"/>
          <w:szCs w:val="36"/>
        </w:rPr>
      </w:pPr>
      <w:r w:rsidRPr="3D8C0211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>What is meant by I2C....?</w:t>
      </w:r>
    </w:p>
    <w:p w14:paraId="771367C8" w14:textId="6C17184C" w:rsidR="3D8C0211" w:rsidRDefault="3D8C0211" w:rsidP="3D8C0211">
      <w:pPr>
        <w:pStyle w:val="ListParagraph"/>
        <w:numPr>
          <w:ilvl w:val="0"/>
          <w:numId w:val="3"/>
        </w:numPr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I2C</w:t>
      </w:r>
      <w:r w:rsidRPr="3D8C0211">
        <w:rPr>
          <w:rFonts w:eastAsiaTheme="minorEastAsia"/>
          <w:color w:val="3A3A3A"/>
          <w:sz w:val="36"/>
          <w:szCs w:val="36"/>
        </w:rPr>
        <w:t xml:space="preserve"> (</w:t>
      </w:r>
      <w:r w:rsidRPr="3D8C0211">
        <w:rPr>
          <w:rFonts w:eastAsiaTheme="minorEastAsia"/>
          <w:i/>
          <w:iCs/>
          <w:color w:val="3A3A3A"/>
          <w:sz w:val="36"/>
          <w:szCs w:val="36"/>
        </w:rPr>
        <w:t>Inter-Integrated Circui</w:t>
      </w:r>
      <w:r w:rsidRPr="3D8C0211">
        <w:rPr>
          <w:rFonts w:eastAsiaTheme="minorEastAsia"/>
          <w:color w:val="3A3A3A"/>
          <w:sz w:val="36"/>
          <w:szCs w:val="36"/>
        </w:rPr>
        <w:t xml:space="preserve">t) is “Synchronous” </w:t>
      </w:r>
      <w:r w:rsidRPr="3D8C0211">
        <w:rPr>
          <w:rFonts w:ascii="Calibri" w:eastAsia="Calibri" w:hAnsi="Calibri" w:cs="Calibri"/>
          <w:color w:val="3A3A3A"/>
          <w:sz w:val="36"/>
          <w:szCs w:val="36"/>
          <w:u w:val="single"/>
        </w:rPr>
        <w:t>low-speed two-wire serial</w:t>
      </w:r>
      <w:r w:rsidRPr="3D8C0211">
        <w:rPr>
          <w:rFonts w:ascii="Calibri" w:eastAsia="Calibri" w:hAnsi="Calibri" w:cs="Calibri"/>
          <w:color w:val="3A3A3A"/>
          <w:sz w:val="36"/>
          <w:szCs w:val="36"/>
        </w:rPr>
        <w:t xml:space="preserve"> </w:t>
      </w:r>
      <w:r w:rsidRPr="3D8C0211">
        <w:rPr>
          <w:rFonts w:eastAsiaTheme="minorEastAsia"/>
          <w:color w:val="7030A0"/>
          <w:sz w:val="36"/>
          <w:szCs w:val="36"/>
        </w:rPr>
        <w:t>communication protocol</w:t>
      </w:r>
      <w:r w:rsidRPr="3D8C0211">
        <w:rPr>
          <w:rFonts w:eastAsiaTheme="minorEastAsia"/>
          <w:color w:val="3A3A3A"/>
          <w:sz w:val="36"/>
          <w:szCs w:val="36"/>
        </w:rPr>
        <w:t xml:space="preserve"> and uses master-slave roles between the board and the peripheral devices.</w:t>
      </w:r>
    </w:p>
    <w:p w14:paraId="76A9FE45" w14:textId="0B1AB2AC" w:rsidR="3D8C0211" w:rsidRDefault="3D8C0211" w:rsidP="3D8C0211">
      <w:pPr>
        <w:pStyle w:val="ListParagraph"/>
        <w:numPr>
          <w:ilvl w:val="0"/>
          <w:numId w:val="3"/>
        </w:numPr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>It supports both Muti Master and Multi Slave.</w:t>
      </w:r>
    </w:p>
    <w:p w14:paraId="14743F73" w14:textId="5B5F56A7" w:rsidR="3D8C0211" w:rsidRDefault="3D8C0211" w:rsidP="3D8C0211">
      <w:pPr>
        <w:pStyle w:val="ListParagraph"/>
        <w:numPr>
          <w:ilvl w:val="0"/>
          <w:numId w:val="3"/>
        </w:numPr>
        <w:rPr>
          <w:color w:val="3A3A3A"/>
          <w:sz w:val="36"/>
          <w:szCs w:val="36"/>
        </w:rPr>
      </w:pPr>
      <w:r w:rsidRPr="3D8C0211">
        <w:rPr>
          <w:rFonts w:eastAsiaTheme="minorEastAsia"/>
          <w:color w:val="3A3A3A"/>
          <w:sz w:val="36"/>
          <w:szCs w:val="36"/>
        </w:rPr>
        <w:t>I2C is used in Various Control Architecture such as:</w:t>
      </w:r>
    </w:p>
    <w:p w14:paraId="5136C05B" w14:textId="77313939" w:rsidR="3D8C0211" w:rsidRDefault="3D8C0211" w:rsidP="3D8C0211">
      <w:pPr>
        <w:pStyle w:val="ListParagraph"/>
        <w:numPr>
          <w:ilvl w:val="1"/>
          <w:numId w:val="2"/>
        </w:numPr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SMB</w:t>
      </w:r>
      <w:r w:rsidRPr="3D8C0211">
        <w:rPr>
          <w:rFonts w:eastAsiaTheme="minorEastAsia"/>
          <w:color w:val="3A3A3A"/>
          <w:sz w:val="36"/>
          <w:szCs w:val="36"/>
        </w:rPr>
        <w:t xml:space="preserve"> – </w:t>
      </w:r>
      <w:r w:rsidRPr="3D8C0211">
        <w:rPr>
          <w:rFonts w:eastAsiaTheme="minorEastAsia"/>
          <w:i/>
          <w:iCs/>
          <w:color w:val="3A3A3A"/>
          <w:sz w:val="36"/>
          <w:szCs w:val="36"/>
        </w:rPr>
        <w:t>System Management Bus</w:t>
      </w:r>
    </w:p>
    <w:p w14:paraId="3DBCAC99" w14:textId="3412ED08" w:rsidR="3D8C0211" w:rsidRDefault="3D8C0211" w:rsidP="3D8C0211">
      <w:pPr>
        <w:pStyle w:val="ListParagraph"/>
        <w:numPr>
          <w:ilvl w:val="1"/>
          <w:numId w:val="2"/>
        </w:numPr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t>PMB</w:t>
      </w:r>
      <w:r w:rsidRPr="3D8C0211">
        <w:rPr>
          <w:rFonts w:eastAsiaTheme="minorEastAsia"/>
          <w:color w:val="3A3A3A"/>
          <w:sz w:val="36"/>
          <w:szCs w:val="36"/>
        </w:rPr>
        <w:t xml:space="preserve"> – </w:t>
      </w:r>
      <w:r w:rsidRPr="3D8C0211">
        <w:rPr>
          <w:rFonts w:eastAsiaTheme="minorEastAsia"/>
          <w:i/>
          <w:iCs/>
          <w:color w:val="3A3A3A"/>
          <w:sz w:val="36"/>
          <w:szCs w:val="36"/>
        </w:rPr>
        <w:t>Power Management Bus</w:t>
      </w:r>
      <w:r w:rsidRPr="3D8C0211">
        <w:rPr>
          <w:rFonts w:eastAsiaTheme="minorEastAsia"/>
          <w:color w:val="3A3A3A"/>
          <w:sz w:val="36"/>
          <w:szCs w:val="36"/>
        </w:rPr>
        <w:t xml:space="preserve"> </w:t>
      </w:r>
    </w:p>
    <w:p w14:paraId="1F771493" w14:textId="0EBAC831" w:rsidR="3D8C0211" w:rsidRDefault="3D8C0211" w:rsidP="3D8C0211">
      <w:pPr>
        <w:pStyle w:val="ListParagraph"/>
        <w:numPr>
          <w:ilvl w:val="1"/>
          <w:numId w:val="2"/>
        </w:numPr>
        <w:rPr>
          <w:rFonts w:eastAsiaTheme="minorEastAsia"/>
          <w:color w:val="3A3A3A"/>
          <w:sz w:val="36"/>
          <w:szCs w:val="36"/>
        </w:rPr>
      </w:pPr>
      <w:r w:rsidRPr="3D8C0211">
        <w:rPr>
          <w:rFonts w:eastAsiaTheme="minorEastAsia"/>
          <w:b/>
          <w:bCs/>
          <w:color w:val="3A3A3A"/>
          <w:sz w:val="36"/>
          <w:szCs w:val="36"/>
        </w:rPr>
        <w:lastRenderedPageBreak/>
        <w:t>IPMI</w:t>
      </w:r>
      <w:r w:rsidRPr="3D8C0211">
        <w:rPr>
          <w:rFonts w:eastAsiaTheme="minorEastAsia"/>
          <w:color w:val="3A3A3A"/>
          <w:sz w:val="36"/>
          <w:szCs w:val="36"/>
        </w:rPr>
        <w:t xml:space="preserve"> – </w:t>
      </w:r>
      <w:r w:rsidRPr="3D8C0211">
        <w:rPr>
          <w:rFonts w:eastAsiaTheme="minorEastAsia"/>
          <w:i/>
          <w:iCs/>
          <w:color w:val="3A3A3A"/>
          <w:sz w:val="36"/>
          <w:szCs w:val="36"/>
        </w:rPr>
        <w:t>Intelligent Platform Management Interface.</w:t>
      </w:r>
    </w:p>
    <w:p w14:paraId="5AA6A8E3" w14:textId="720EF3E2" w:rsidR="3D8C0211" w:rsidRDefault="3D8C0211" w:rsidP="3D8C0211">
      <w:pPr>
        <w:ind w:left="720"/>
        <w:jc w:val="center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</w:p>
    <w:p w14:paraId="58413AF1" w14:textId="627D48B6" w:rsidR="3D8C0211" w:rsidRDefault="1F73FA8A" w:rsidP="1F73FA8A">
      <w:pPr>
        <w:ind w:left="720"/>
        <w:jc w:val="center"/>
        <w:rPr>
          <w:rFonts w:ascii="Verdana" w:eastAsia="Verdana" w:hAnsi="Verdana" w:cs="Verdana"/>
          <w:color w:val="3A3A3A"/>
          <w:sz w:val="25"/>
          <w:szCs w:val="25"/>
        </w:rPr>
      </w:pPr>
      <w:r w:rsidRPr="1F73FA8A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 xml:space="preserve">UART PINS </w:t>
      </w:r>
    </w:p>
    <w:p w14:paraId="0FDE6F65" w14:textId="358EA71F" w:rsidR="3D8C0211" w:rsidRDefault="6F4F1EB9" w:rsidP="6F4F1EB9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3A3A3A"/>
          <w:sz w:val="25"/>
          <w:szCs w:val="25"/>
        </w:rPr>
      </w:pPr>
      <w:r w:rsidRPr="6F4F1EB9">
        <w:rPr>
          <w:rFonts w:eastAsiaTheme="minorEastAsia"/>
          <w:b/>
          <w:bCs/>
          <w:color w:val="3A3A3A"/>
          <w:sz w:val="36"/>
          <w:szCs w:val="36"/>
        </w:rPr>
        <w:t>UART</w:t>
      </w:r>
      <w:r w:rsidRPr="6F4F1EB9">
        <w:rPr>
          <w:rFonts w:ascii="Verdana" w:eastAsia="Verdana" w:hAnsi="Verdana" w:cs="Verdana"/>
          <w:color w:val="3A3A3A"/>
          <w:sz w:val="25"/>
          <w:szCs w:val="25"/>
        </w:rPr>
        <w:t xml:space="preserve"> </w:t>
      </w:r>
      <w:r w:rsidRPr="6F4F1EB9">
        <w:rPr>
          <w:rFonts w:eastAsiaTheme="minorEastAsia"/>
          <w:color w:val="3A3A3A"/>
          <w:sz w:val="36"/>
          <w:szCs w:val="36"/>
        </w:rPr>
        <w:t>(</w:t>
      </w:r>
      <w:r w:rsidRPr="6F4F1EB9">
        <w:rPr>
          <w:rFonts w:eastAsiaTheme="minorEastAsia"/>
          <w:i/>
          <w:iCs/>
          <w:color w:val="3A3A3A"/>
          <w:sz w:val="36"/>
          <w:szCs w:val="36"/>
        </w:rPr>
        <w:t>Universal Asynchronous Receiver / Transmitter</w:t>
      </w:r>
      <w:r w:rsidRPr="6F4F1EB9">
        <w:rPr>
          <w:rFonts w:eastAsiaTheme="minorEastAsia"/>
          <w:color w:val="3A3A3A"/>
          <w:sz w:val="36"/>
          <w:szCs w:val="36"/>
        </w:rPr>
        <w:t xml:space="preserve">) is an “Asynchronous” </w:t>
      </w:r>
      <w:r w:rsidRPr="6F4F1EB9">
        <w:rPr>
          <w:rFonts w:eastAsiaTheme="minorEastAsia"/>
          <w:color w:val="7030A0"/>
          <w:sz w:val="36"/>
          <w:szCs w:val="36"/>
        </w:rPr>
        <w:t>Serial Communication protocol</w:t>
      </w:r>
      <w:r w:rsidRPr="6F4F1EB9">
        <w:rPr>
          <w:rFonts w:eastAsiaTheme="minorEastAsia"/>
          <w:color w:val="3A3A3A"/>
          <w:sz w:val="36"/>
          <w:szCs w:val="36"/>
        </w:rPr>
        <w:t xml:space="preserve"> that provides a way to communicate between two Microcontroller/Devices</w:t>
      </w:r>
      <w:r w:rsidRPr="6F4F1EB9">
        <w:rPr>
          <w:rFonts w:ascii="Verdana" w:eastAsia="Verdana" w:hAnsi="Verdana" w:cs="Verdana"/>
          <w:color w:val="3A3A3A"/>
          <w:sz w:val="25"/>
          <w:szCs w:val="25"/>
        </w:rPr>
        <w:t>.</w:t>
      </w:r>
    </w:p>
    <w:p w14:paraId="0A19A390" w14:textId="464D7F94" w:rsidR="3D8C0211" w:rsidRDefault="3D8C0211" w:rsidP="3D8C0211">
      <w:pPr>
        <w:rPr>
          <w:rFonts w:ascii="Verdana" w:eastAsia="Verdana" w:hAnsi="Verdana" w:cs="Verdana"/>
          <w:color w:val="3A3A3A"/>
          <w:sz w:val="25"/>
          <w:szCs w:val="25"/>
        </w:rPr>
      </w:pPr>
    </w:p>
    <w:p w14:paraId="01F83CB3" w14:textId="34D1C878" w:rsidR="3D8C0211" w:rsidRDefault="3D8C0211" w:rsidP="3D8C0211">
      <w:pPr>
        <w:pStyle w:val="ListParagraph"/>
        <w:numPr>
          <w:ilvl w:val="0"/>
          <w:numId w:val="1"/>
        </w:numPr>
        <w:rPr>
          <w:b/>
          <w:bCs/>
          <w:color w:val="3A3A3A"/>
          <w:sz w:val="25"/>
          <w:szCs w:val="25"/>
        </w:rPr>
      </w:pPr>
      <w:r w:rsidRPr="3D8C0211">
        <w:rPr>
          <w:rFonts w:eastAsiaTheme="minorEastAsia"/>
          <w:color w:val="3A3A3A"/>
          <w:sz w:val="36"/>
          <w:szCs w:val="36"/>
        </w:rPr>
        <w:t>TX pin transmits the serial data to the RX pin of another device and RX pin receives the serial data coming from TX pin of the other device.</w:t>
      </w:r>
    </w:p>
    <w:p w14:paraId="5C80C444" w14:textId="2E9C0046" w:rsidR="3D8C0211" w:rsidRDefault="3D8C0211" w:rsidP="3D8C0211">
      <w:pPr>
        <w:rPr>
          <w:rFonts w:eastAsiaTheme="minorEastAsia"/>
          <w:color w:val="3A3A3A"/>
          <w:sz w:val="36"/>
          <w:szCs w:val="36"/>
        </w:rPr>
      </w:pPr>
    </w:p>
    <w:p w14:paraId="13A62BA1" w14:textId="57AFEE80" w:rsidR="3D8C0211" w:rsidRDefault="3D8C0211" w:rsidP="3D8C0211">
      <w:pPr>
        <w:pStyle w:val="ListParagraph"/>
        <w:numPr>
          <w:ilvl w:val="0"/>
          <w:numId w:val="1"/>
        </w:numPr>
        <w:rPr>
          <w:b/>
          <w:bCs/>
          <w:color w:val="3A3A3A"/>
          <w:sz w:val="25"/>
          <w:szCs w:val="25"/>
        </w:rPr>
      </w:pPr>
      <w:r w:rsidRPr="3D8C0211">
        <w:rPr>
          <w:rFonts w:ascii="Verdana" w:eastAsia="Verdana" w:hAnsi="Verdana" w:cs="Verdana"/>
          <w:b/>
          <w:bCs/>
          <w:color w:val="3A3A3A"/>
          <w:sz w:val="25"/>
          <w:szCs w:val="25"/>
        </w:rPr>
        <w:t xml:space="preserve"> TX – GPIO14</w:t>
      </w:r>
    </w:p>
    <w:p w14:paraId="7265313C" w14:textId="7BF08340" w:rsidR="3D8C0211" w:rsidRDefault="3D8C0211" w:rsidP="3D8C0211">
      <w:pPr>
        <w:pStyle w:val="ListParagraph"/>
        <w:numPr>
          <w:ilvl w:val="0"/>
          <w:numId w:val="1"/>
        </w:numPr>
        <w:rPr>
          <w:b/>
          <w:bCs/>
          <w:color w:val="3A3A3A"/>
          <w:sz w:val="25"/>
          <w:szCs w:val="25"/>
        </w:rPr>
      </w:pPr>
      <w:r w:rsidRPr="3D8C0211">
        <w:rPr>
          <w:rFonts w:ascii="Verdana" w:eastAsia="Verdana" w:hAnsi="Verdana" w:cs="Verdana"/>
          <w:b/>
          <w:bCs/>
          <w:color w:val="3A3A3A"/>
          <w:sz w:val="25"/>
          <w:szCs w:val="25"/>
        </w:rPr>
        <w:t xml:space="preserve"> RX - GPIO15</w:t>
      </w:r>
    </w:p>
    <w:p w14:paraId="59CE5273" w14:textId="6F013813" w:rsidR="3D8C0211" w:rsidRDefault="3D8C0211" w:rsidP="6F4F1EB9">
      <w:pPr>
        <w:rPr>
          <w:rFonts w:ascii="Verdana" w:eastAsia="Verdana" w:hAnsi="Verdana" w:cs="Verdana"/>
          <w:color w:val="3A3A3A"/>
          <w:sz w:val="25"/>
          <w:szCs w:val="25"/>
        </w:rPr>
      </w:pPr>
    </w:p>
    <w:p w14:paraId="6A615042" w14:textId="7D1CDEB4" w:rsidR="6F4F1EB9" w:rsidRDefault="6F4F1EB9" w:rsidP="6F4F1EB9">
      <w:pPr>
        <w:rPr>
          <w:rFonts w:ascii="Verdana" w:eastAsia="Verdana" w:hAnsi="Verdana" w:cs="Verdana"/>
          <w:color w:val="3A3A3A"/>
          <w:sz w:val="25"/>
          <w:szCs w:val="25"/>
        </w:rPr>
      </w:pPr>
    </w:p>
    <w:p w14:paraId="16DE01DD" w14:textId="0D9FDCE9" w:rsidR="3D8C0211" w:rsidRDefault="6F4F1EB9" w:rsidP="6F4F1EB9">
      <w:pPr>
        <w:jc w:val="center"/>
        <w:rPr>
          <w:rFonts w:ascii="Verdana" w:eastAsia="Verdana" w:hAnsi="Verdana" w:cs="Verdana"/>
          <w:color w:val="3A3A3A"/>
          <w:sz w:val="25"/>
          <w:szCs w:val="25"/>
        </w:rPr>
      </w:pPr>
      <w:r w:rsidRPr="6F4F1EB9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>SCHEMATIC DIAGRAM OF RPi 4</w:t>
      </w:r>
    </w:p>
    <w:p w14:paraId="2AD60EC3" w14:textId="60B59A99" w:rsidR="6F4F1EB9" w:rsidRDefault="6F4F1EB9" w:rsidP="6F4F1EB9">
      <w:pPr>
        <w:jc w:val="center"/>
      </w:pPr>
      <w:r>
        <w:rPr>
          <w:noProof/>
        </w:rPr>
        <w:lastRenderedPageBreak/>
        <w:drawing>
          <wp:inline distT="0" distB="0" distL="0" distR="0" wp14:anchorId="67C6F135" wp14:editId="264B3116">
            <wp:extent cx="5845835" cy="4631032"/>
            <wp:effectExtent l="76200" t="76200" r="116840" b="113030"/>
            <wp:docPr id="838132209" name="Picture 83813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835" cy="46310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340CD6" w14:textId="1C1863C9" w:rsidR="6F4F1EB9" w:rsidRDefault="6F4F1EB9" w:rsidP="6F4F1EB9">
      <w:pPr>
        <w:jc w:val="center"/>
      </w:pPr>
    </w:p>
    <w:p w14:paraId="3EEF2D25" w14:textId="12754455" w:rsidR="6F4F1EB9" w:rsidRDefault="6F4F1EB9" w:rsidP="6F4F1EB9">
      <w:pPr>
        <w:jc w:val="center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  <w:r w:rsidRPr="6F4F1EB9"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  <w:t>APPLICATION</w:t>
      </w:r>
    </w:p>
    <w:p w14:paraId="17655D11" w14:textId="1A654654" w:rsidR="6F4F1EB9" w:rsidRDefault="6F4F1EB9" w:rsidP="6F4F1EB9">
      <w:pPr>
        <w:jc w:val="both"/>
        <w:rPr>
          <w:rFonts w:eastAsiaTheme="minorEastAsia"/>
          <w:color w:val="3A3A3A"/>
          <w:sz w:val="36"/>
          <w:szCs w:val="36"/>
        </w:rPr>
      </w:pPr>
      <w:r w:rsidRPr="6F4F1EB9">
        <w:rPr>
          <w:rFonts w:eastAsiaTheme="minorEastAsia"/>
          <w:color w:val="3A3A3A"/>
          <w:sz w:val="36"/>
          <w:szCs w:val="36"/>
        </w:rPr>
        <w:t>The following are the Raspberry Pi 4 Applications.</w:t>
      </w:r>
    </w:p>
    <w:p w14:paraId="46D66758" w14:textId="38F77B4E" w:rsidR="6F4F1EB9" w:rsidRDefault="6F4F1EB9" w:rsidP="6F4F1EB9">
      <w:pPr>
        <w:pStyle w:val="ListParagraph"/>
        <w:numPr>
          <w:ilvl w:val="0"/>
          <w:numId w:val="4"/>
        </w:numPr>
        <w:spacing w:line="420" w:lineRule="exact"/>
        <w:jc w:val="both"/>
        <w:rPr>
          <w:rFonts w:eastAsiaTheme="minorEastAsia"/>
          <w:color w:val="3A3A3A"/>
          <w:sz w:val="36"/>
          <w:szCs w:val="36"/>
        </w:rPr>
      </w:pPr>
      <w:r w:rsidRPr="6F4F1EB9">
        <w:rPr>
          <w:rFonts w:eastAsiaTheme="minorEastAsia"/>
          <w:color w:val="3A3A3A"/>
          <w:sz w:val="36"/>
          <w:szCs w:val="36"/>
        </w:rPr>
        <w:t>Used in making a portable game console</w:t>
      </w:r>
    </w:p>
    <w:p w14:paraId="75AA5644" w14:textId="00045CE0" w:rsidR="6F4F1EB9" w:rsidRDefault="6F4F1EB9" w:rsidP="6F4F1EB9">
      <w:pPr>
        <w:pStyle w:val="ListParagraph"/>
        <w:numPr>
          <w:ilvl w:val="0"/>
          <w:numId w:val="4"/>
        </w:numPr>
        <w:spacing w:line="420" w:lineRule="exact"/>
        <w:jc w:val="both"/>
        <w:rPr>
          <w:rFonts w:eastAsiaTheme="minorEastAsia"/>
          <w:color w:val="3A3A3A"/>
          <w:sz w:val="36"/>
          <w:szCs w:val="36"/>
        </w:rPr>
      </w:pPr>
      <w:r w:rsidRPr="6F4F1EB9">
        <w:rPr>
          <w:rFonts w:eastAsiaTheme="minorEastAsia"/>
          <w:color w:val="3A3A3A"/>
          <w:sz w:val="36"/>
          <w:szCs w:val="36"/>
        </w:rPr>
        <w:t>Employed in-network Ad-blocker</w:t>
      </w:r>
    </w:p>
    <w:p w14:paraId="5612DF6E" w14:textId="20650B67" w:rsidR="6F4F1EB9" w:rsidRDefault="6F4F1EB9" w:rsidP="6F4F1EB9">
      <w:pPr>
        <w:pStyle w:val="ListParagraph"/>
        <w:numPr>
          <w:ilvl w:val="0"/>
          <w:numId w:val="4"/>
        </w:numPr>
        <w:spacing w:line="420" w:lineRule="exact"/>
        <w:jc w:val="both"/>
        <w:rPr>
          <w:rFonts w:eastAsiaTheme="minorEastAsia"/>
          <w:color w:val="3A3A3A"/>
          <w:sz w:val="36"/>
          <w:szCs w:val="36"/>
        </w:rPr>
      </w:pPr>
      <w:r w:rsidRPr="6F4F1EB9">
        <w:rPr>
          <w:rFonts w:eastAsiaTheme="minorEastAsia"/>
          <w:color w:val="3A3A3A"/>
          <w:sz w:val="36"/>
          <w:szCs w:val="36"/>
        </w:rPr>
        <w:t>Used in Airplay speaker</w:t>
      </w:r>
    </w:p>
    <w:p w14:paraId="415631E4" w14:textId="692B918A" w:rsidR="6F4F1EB9" w:rsidRDefault="6F4F1EB9" w:rsidP="6F4F1EB9">
      <w:pPr>
        <w:pStyle w:val="ListParagraph"/>
        <w:numPr>
          <w:ilvl w:val="0"/>
          <w:numId w:val="4"/>
        </w:numPr>
        <w:spacing w:line="420" w:lineRule="exact"/>
        <w:jc w:val="both"/>
        <w:rPr>
          <w:rFonts w:eastAsiaTheme="minorEastAsia"/>
          <w:color w:val="3A3A3A"/>
          <w:sz w:val="36"/>
          <w:szCs w:val="36"/>
        </w:rPr>
      </w:pPr>
      <w:r w:rsidRPr="6F4F1EB9">
        <w:rPr>
          <w:rFonts w:eastAsiaTheme="minorEastAsia"/>
          <w:color w:val="3A3A3A"/>
          <w:sz w:val="36"/>
          <w:szCs w:val="36"/>
        </w:rPr>
        <w:t>Used in wearable timelapse camera</w:t>
      </w:r>
    </w:p>
    <w:p w14:paraId="050CAEDD" w14:textId="61FE9517" w:rsidR="6F4F1EB9" w:rsidRDefault="6F4F1EB9" w:rsidP="6F4F1EB9">
      <w:pPr>
        <w:pStyle w:val="ListParagraph"/>
        <w:numPr>
          <w:ilvl w:val="0"/>
          <w:numId w:val="4"/>
        </w:numPr>
        <w:spacing w:line="420" w:lineRule="exact"/>
        <w:jc w:val="both"/>
        <w:rPr>
          <w:rFonts w:eastAsiaTheme="minorEastAsia"/>
          <w:color w:val="3A3A3A"/>
          <w:sz w:val="36"/>
          <w:szCs w:val="36"/>
        </w:rPr>
      </w:pPr>
      <w:r w:rsidRPr="6F4F1EB9">
        <w:rPr>
          <w:rFonts w:eastAsiaTheme="minorEastAsia"/>
          <w:color w:val="3A3A3A"/>
          <w:sz w:val="36"/>
          <w:szCs w:val="36"/>
        </w:rPr>
        <w:t>Incorporated in-home network music system</w:t>
      </w:r>
    </w:p>
    <w:p w14:paraId="69EDA77A" w14:textId="2BFE8A3F" w:rsidR="6F4F1EB9" w:rsidRDefault="6F4F1EB9" w:rsidP="6F4F1EB9">
      <w:pPr>
        <w:pStyle w:val="ListParagraph"/>
        <w:numPr>
          <w:ilvl w:val="0"/>
          <w:numId w:val="4"/>
        </w:numPr>
        <w:spacing w:line="420" w:lineRule="exact"/>
        <w:jc w:val="both"/>
        <w:rPr>
          <w:rFonts w:eastAsiaTheme="minorEastAsia"/>
          <w:color w:val="3A3A3A"/>
          <w:sz w:val="36"/>
          <w:szCs w:val="36"/>
        </w:rPr>
      </w:pPr>
      <w:r w:rsidRPr="6F4F1EB9">
        <w:rPr>
          <w:rFonts w:eastAsiaTheme="minorEastAsia"/>
          <w:color w:val="3A3A3A"/>
          <w:sz w:val="36"/>
          <w:szCs w:val="36"/>
        </w:rPr>
        <w:t>Used in embedded system IoT projects</w:t>
      </w:r>
    </w:p>
    <w:p w14:paraId="604CBC86" w14:textId="320E3135" w:rsidR="6F4F1EB9" w:rsidRDefault="6F4F1EB9" w:rsidP="6F4F1EB9">
      <w:pPr>
        <w:pStyle w:val="ListParagraph"/>
        <w:numPr>
          <w:ilvl w:val="0"/>
          <w:numId w:val="4"/>
        </w:numPr>
        <w:spacing w:line="420" w:lineRule="exact"/>
        <w:jc w:val="both"/>
        <w:rPr>
          <w:rFonts w:eastAsiaTheme="minorEastAsia"/>
          <w:color w:val="3A3A3A"/>
          <w:sz w:val="36"/>
          <w:szCs w:val="36"/>
        </w:rPr>
      </w:pPr>
      <w:r w:rsidRPr="6F4F1EB9">
        <w:rPr>
          <w:rFonts w:eastAsiaTheme="minorEastAsia"/>
          <w:color w:val="3A3A3A"/>
          <w:sz w:val="36"/>
          <w:szCs w:val="36"/>
        </w:rPr>
        <w:t>Employed in making guitar pedal</w:t>
      </w:r>
    </w:p>
    <w:p w14:paraId="10DDC612" w14:textId="1896A0F4" w:rsidR="6F4F1EB9" w:rsidRDefault="6F4F1EB9" w:rsidP="6F4F1EB9">
      <w:pPr>
        <w:pStyle w:val="ListParagraph"/>
        <w:numPr>
          <w:ilvl w:val="0"/>
          <w:numId w:val="4"/>
        </w:numPr>
        <w:spacing w:line="420" w:lineRule="exact"/>
        <w:jc w:val="both"/>
        <w:rPr>
          <w:rFonts w:eastAsiaTheme="minorEastAsia"/>
          <w:color w:val="3A3A3A"/>
          <w:sz w:val="36"/>
          <w:szCs w:val="36"/>
        </w:rPr>
      </w:pPr>
      <w:r w:rsidRPr="6F4F1EB9">
        <w:rPr>
          <w:rFonts w:eastAsiaTheme="minorEastAsia"/>
          <w:color w:val="3A3A3A"/>
          <w:sz w:val="36"/>
          <w:szCs w:val="36"/>
        </w:rPr>
        <w:t>Used in making FPV robot</w:t>
      </w:r>
    </w:p>
    <w:p w14:paraId="48D72932" w14:textId="3C729F37" w:rsidR="6F4F1EB9" w:rsidRDefault="6F4F1EB9" w:rsidP="6F4F1EB9">
      <w:pPr>
        <w:pStyle w:val="ListParagraph"/>
        <w:numPr>
          <w:ilvl w:val="0"/>
          <w:numId w:val="4"/>
        </w:numPr>
        <w:spacing w:line="420" w:lineRule="exact"/>
        <w:jc w:val="both"/>
        <w:rPr>
          <w:rFonts w:eastAsiaTheme="minorEastAsia"/>
          <w:color w:val="3A3A3A"/>
          <w:sz w:val="36"/>
          <w:szCs w:val="36"/>
        </w:rPr>
      </w:pPr>
      <w:r w:rsidRPr="6F4F1EB9">
        <w:rPr>
          <w:rFonts w:eastAsiaTheme="minorEastAsia"/>
          <w:color w:val="3A3A3A"/>
          <w:sz w:val="36"/>
          <w:szCs w:val="36"/>
        </w:rPr>
        <w:lastRenderedPageBreak/>
        <w:t xml:space="preserve">Incorporated in </w:t>
      </w:r>
      <w:proofErr w:type="spellStart"/>
      <w:r w:rsidRPr="6F4F1EB9">
        <w:rPr>
          <w:rFonts w:eastAsiaTheme="minorEastAsia"/>
          <w:color w:val="3A3A3A"/>
          <w:sz w:val="36"/>
          <w:szCs w:val="36"/>
        </w:rPr>
        <w:t>WiFi</w:t>
      </w:r>
      <w:proofErr w:type="spellEnd"/>
      <w:r w:rsidRPr="6F4F1EB9">
        <w:rPr>
          <w:rFonts w:eastAsiaTheme="minorEastAsia"/>
          <w:color w:val="3A3A3A"/>
          <w:sz w:val="36"/>
          <w:szCs w:val="36"/>
        </w:rPr>
        <w:t xml:space="preserve"> security camera</w:t>
      </w:r>
    </w:p>
    <w:p w14:paraId="49CB5E87" w14:textId="62EF3886" w:rsidR="6F4F1EB9" w:rsidRDefault="6F4F1EB9" w:rsidP="6F4F1EB9">
      <w:pPr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</w:p>
    <w:p w14:paraId="3A111001" w14:textId="32B02177" w:rsidR="6F4F1EB9" w:rsidRDefault="6F4F1EB9" w:rsidP="6F4F1EB9">
      <w:pPr>
        <w:jc w:val="center"/>
        <w:rPr>
          <w:rFonts w:ascii="Times New Roman" w:eastAsia="Times New Roman" w:hAnsi="Times New Roman" w:cs="Times New Roman"/>
          <w:b/>
          <w:bCs/>
          <w:color w:val="3A3A3A"/>
          <w:sz w:val="44"/>
          <w:szCs w:val="44"/>
        </w:rPr>
      </w:pPr>
    </w:p>
    <w:sectPr w:rsidR="6F4F1E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B48"/>
    <w:multiLevelType w:val="hybridMultilevel"/>
    <w:tmpl w:val="2D044584"/>
    <w:lvl w:ilvl="0" w:tplc="651665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721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05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EC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6E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A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0F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0D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27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1DA2"/>
    <w:multiLevelType w:val="hybridMultilevel"/>
    <w:tmpl w:val="F2EAB114"/>
    <w:lvl w:ilvl="0" w:tplc="D2F4839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556E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4F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04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845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E6F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66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A6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C8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A4FA2"/>
    <w:multiLevelType w:val="hybridMultilevel"/>
    <w:tmpl w:val="829E8D64"/>
    <w:lvl w:ilvl="0" w:tplc="D37491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2DEA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C9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8D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6D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C3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1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4F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EA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1A12"/>
    <w:multiLevelType w:val="hybridMultilevel"/>
    <w:tmpl w:val="CD7CAFDA"/>
    <w:lvl w:ilvl="0" w:tplc="CD9465A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D98A0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CD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44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8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84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F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E49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926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063B"/>
    <w:multiLevelType w:val="hybridMultilevel"/>
    <w:tmpl w:val="8A58ECB8"/>
    <w:lvl w:ilvl="0" w:tplc="D58AC5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9965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EA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44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CE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28C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3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0F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CE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A0DEA"/>
    <w:multiLevelType w:val="hybridMultilevel"/>
    <w:tmpl w:val="06DEC112"/>
    <w:lvl w:ilvl="0" w:tplc="5A1C7580">
      <w:start w:val="1"/>
      <w:numFmt w:val="decimal"/>
      <w:lvlText w:val="%1."/>
      <w:lvlJc w:val="left"/>
      <w:pPr>
        <w:ind w:left="720" w:hanging="360"/>
      </w:pPr>
    </w:lvl>
    <w:lvl w:ilvl="1" w:tplc="4386B900">
      <w:start w:val="1"/>
      <w:numFmt w:val="lowerLetter"/>
      <w:lvlText w:val="%2."/>
      <w:lvlJc w:val="left"/>
      <w:pPr>
        <w:ind w:left="1440" w:hanging="360"/>
      </w:pPr>
    </w:lvl>
    <w:lvl w:ilvl="2" w:tplc="BBA2C3A4">
      <w:start w:val="1"/>
      <w:numFmt w:val="lowerLetter"/>
      <w:lvlText w:val="%3."/>
      <w:lvlJc w:val="left"/>
      <w:pPr>
        <w:ind w:left="2160" w:hanging="180"/>
      </w:pPr>
    </w:lvl>
    <w:lvl w:ilvl="3" w:tplc="2384F61E">
      <w:start w:val="1"/>
      <w:numFmt w:val="decimal"/>
      <w:lvlText w:val="%4."/>
      <w:lvlJc w:val="left"/>
      <w:pPr>
        <w:ind w:left="2880" w:hanging="360"/>
      </w:pPr>
    </w:lvl>
    <w:lvl w:ilvl="4" w:tplc="753E400E">
      <w:start w:val="1"/>
      <w:numFmt w:val="lowerLetter"/>
      <w:lvlText w:val="%5."/>
      <w:lvlJc w:val="left"/>
      <w:pPr>
        <w:ind w:left="3600" w:hanging="360"/>
      </w:pPr>
    </w:lvl>
    <w:lvl w:ilvl="5" w:tplc="D7849082">
      <w:start w:val="1"/>
      <w:numFmt w:val="lowerRoman"/>
      <w:lvlText w:val="%6."/>
      <w:lvlJc w:val="right"/>
      <w:pPr>
        <w:ind w:left="4320" w:hanging="180"/>
      </w:pPr>
    </w:lvl>
    <w:lvl w:ilvl="6" w:tplc="63FC2476">
      <w:start w:val="1"/>
      <w:numFmt w:val="decimal"/>
      <w:lvlText w:val="%7."/>
      <w:lvlJc w:val="left"/>
      <w:pPr>
        <w:ind w:left="5040" w:hanging="360"/>
      </w:pPr>
    </w:lvl>
    <w:lvl w:ilvl="7" w:tplc="3886B682">
      <w:start w:val="1"/>
      <w:numFmt w:val="lowerLetter"/>
      <w:lvlText w:val="%8."/>
      <w:lvlJc w:val="left"/>
      <w:pPr>
        <w:ind w:left="5760" w:hanging="360"/>
      </w:pPr>
    </w:lvl>
    <w:lvl w:ilvl="8" w:tplc="2B2A6F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9B"/>
    <w:multiLevelType w:val="hybridMultilevel"/>
    <w:tmpl w:val="80F4B558"/>
    <w:lvl w:ilvl="0" w:tplc="A310056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E342E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EE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6D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CA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62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2A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A5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29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C577B"/>
    <w:multiLevelType w:val="hybridMultilevel"/>
    <w:tmpl w:val="803C1B4A"/>
    <w:lvl w:ilvl="0" w:tplc="5A1C5536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24A1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A6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6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6F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ED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83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46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4D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C5149"/>
    <w:multiLevelType w:val="hybridMultilevel"/>
    <w:tmpl w:val="53984E88"/>
    <w:lvl w:ilvl="0" w:tplc="50E0039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F927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E0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CF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A1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25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03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81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8E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F0E5B"/>
    <w:multiLevelType w:val="hybridMultilevel"/>
    <w:tmpl w:val="EDC2DA3A"/>
    <w:lvl w:ilvl="0" w:tplc="91304D7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17EC3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D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CD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08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E62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46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01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4C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E115C"/>
    <w:multiLevelType w:val="hybridMultilevel"/>
    <w:tmpl w:val="78389594"/>
    <w:lvl w:ilvl="0" w:tplc="F962C14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512E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27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2D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2D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6F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21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D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C61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80789"/>
    <w:multiLevelType w:val="hybridMultilevel"/>
    <w:tmpl w:val="A7E2FDAA"/>
    <w:lvl w:ilvl="0" w:tplc="09962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827B6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E7D43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27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0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A9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0E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49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69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A5500"/>
    <w:multiLevelType w:val="hybridMultilevel"/>
    <w:tmpl w:val="76DA0286"/>
    <w:lvl w:ilvl="0" w:tplc="12664B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6CD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85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25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00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84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E0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0C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404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154F6"/>
    <w:multiLevelType w:val="hybridMultilevel"/>
    <w:tmpl w:val="2C52B608"/>
    <w:lvl w:ilvl="0" w:tplc="DCFC3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0CB4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73BEC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66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41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29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01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83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C9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E657A"/>
    <w:multiLevelType w:val="hybridMultilevel"/>
    <w:tmpl w:val="A5901D74"/>
    <w:lvl w:ilvl="0" w:tplc="5F0475B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0C4F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82A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2F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C4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61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E6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6D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14F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E6BEC"/>
    <w:multiLevelType w:val="hybridMultilevel"/>
    <w:tmpl w:val="12B29170"/>
    <w:lvl w:ilvl="0" w:tplc="14160E90">
      <w:start w:val="1"/>
      <w:numFmt w:val="decimal"/>
      <w:lvlText w:val="%1."/>
      <w:lvlJc w:val="left"/>
      <w:pPr>
        <w:ind w:left="720" w:hanging="360"/>
      </w:pPr>
    </w:lvl>
    <w:lvl w:ilvl="1" w:tplc="E5CA189A">
      <w:start w:val="1"/>
      <w:numFmt w:val="decimal"/>
      <w:lvlText w:val="%2."/>
      <w:lvlJc w:val="left"/>
      <w:pPr>
        <w:ind w:left="1440" w:hanging="360"/>
      </w:pPr>
    </w:lvl>
    <w:lvl w:ilvl="2" w:tplc="2DD819F8">
      <w:start w:val="1"/>
      <w:numFmt w:val="lowerRoman"/>
      <w:lvlText w:val="%3."/>
      <w:lvlJc w:val="right"/>
      <w:pPr>
        <w:ind w:left="2160" w:hanging="180"/>
      </w:pPr>
    </w:lvl>
    <w:lvl w:ilvl="3" w:tplc="8356DD78">
      <w:start w:val="1"/>
      <w:numFmt w:val="decimal"/>
      <w:lvlText w:val="%4."/>
      <w:lvlJc w:val="left"/>
      <w:pPr>
        <w:ind w:left="2880" w:hanging="360"/>
      </w:pPr>
    </w:lvl>
    <w:lvl w:ilvl="4" w:tplc="047E8EDE">
      <w:start w:val="1"/>
      <w:numFmt w:val="lowerLetter"/>
      <w:lvlText w:val="%5."/>
      <w:lvlJc w:val="left"/>
      <w:pPr>
        <w:ind w:left="3600" w:hanging="360"/>
      </w:pPr>
    </w:lvl>
    <w:lvl w:ilvl="5" w:tplc="7F401C26">
      <w:start w:val="1"/>
      <w:numFmt w:val="lowerRoman"/>
      <w:lvlText w:val="%6."/>
      <w:lvlJc w:val="right"/>
      <w:pPr>
        <w:ind w:left="4320" w:hanging="180"/>
      </w:pPr>
    </w:lvl>
    <w:lvl w:ilvl="6" w:tplc="2FE26E72">
      <w:start w:val="1"/>
      <w:numFmt w:val="decimal"/>
      <w:lvlText w:val="%7."/>
      <w:lvlJc w:val="left"/>
      <w:pPr>
        <w:ind w:left="5040" w:hanging="360"/>
      </w:pPr>
    </w:lvl>
    <w:lvl w:ilvl="7" w:tplc="9F2E199C">
      <w:start w:val="1"/>
      <w:numFmt w:val="lowerLetter"/>
      <w:lvlText w:val="%8."/>
      <w:lvlJc w:val="left"/>
      <w:pPr>
        <w:ind w:left="5760" w:hanging="360"/>
      </w:pPr>
    </w:lvl>
    <w:lvl w:ilvl="8" w:tplc="FD123C5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A23E9"/>
    <w:multiLevelType w:val="hybridMultilevel"/>
    <w:tmpl w:val="C98A436E"/>
    <w:lvl w:ilvl="0" w:tplc="53B24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E562E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2" w:tplc="A6B04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01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62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E0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62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63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6B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45E9A"/>
    <w:multiLevelType w:val="hybridMultilevel"/>
    <w:tmpl w:val="2912DDFC"/>
    <w:lvl w:ilvl="0" w:tplc="CF0EE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2B1B2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2" w:tplc="A4283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0D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A0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227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28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8D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EED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A1399"/>
    <w:multiLevelType w:val="hybridMultilevel"/>
    <w:tmpl w:val="375639D8"/>
    <w:lvl w:ilvl="0" w:tplc="5CACC13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98A2E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CF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AB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C2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343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EE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6B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CD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47024"/>
    <w:multiLevelType w:val="hybridMultilevel"/>
    <w:tmpl w:val="E46CAAF4"/>
    <w:lvl w:ilvl="0" w:tplc="C3BE03A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998AC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C1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D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48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2B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A7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29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D4F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2674D"/>
    <w:multiLevelType w:val="hybridMultilevel"/>
    <w:tmpl w:val="9C9C8D22"/>
    <w:lvl w:ilvl="0" w:tplc="FE06F5B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88FA6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A9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68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4C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09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45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0F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0D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843C1"/>
    <w:multiLevelType w:val="hybridMultilevel"/>
    <w:tmpl w:val="0C0EDF0E"/>
    <w:lvl w:ilvl="0" w:tplc="BEA44F6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2F02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88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25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A6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28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09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6D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8D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A4CAC"/>
    <w:multiLevelType w:val="hybridMultilevel"/>
    <w:tmpl w:val="3926EB80"/>
    <w:lvl w:ilvl="0" w:tplc="3D4601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CDA2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2C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44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6A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24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40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E6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2E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A5BAE"/>
    <w:multiLevelType w:val="hybridMultilevel"/>
    <w:tmpl w:val="EA0C8618"/>
    <w:lvl w:ilvl="0" w:tplc="ABE2924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CF8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84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85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A0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85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05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0D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4C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51EC0"/>
    <w:multiLevelType w:val="hybridMultilevel"/>
    <w:tmpl w:val="A5D09448"/>
    <w:lvl w:ilvl="0" w:tplc="FFE0F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4C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8A0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87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2E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40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0E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EC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4C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60E9F"/>
    <w:multiLevelType w:val="hybridMultilevel"/>
    <w:tmpl w:val="22ACA52C"/>
    <w:lvl w:ilvl="0" w:tplc="364C85E6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430A5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D4B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4D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66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21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8E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4B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89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A7447"/>
    <w:multiLevelType w:val="hybridMultilevel"/>
    <w:tmpl w:val="1D26A48C"/>
    <w:lvl w:ilvl="0" w:tplc="F96A1BD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C6BCD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AB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64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B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AD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C6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45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67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23"/>
  </w:num>
  <w:num w:numId="6">
    <w:abstractNumId w:val="11"/>
  </w:num>
  <w:num w:numId="7">
    <w:abstractNumId w:val="20"/>
  </w:num>
  <w:num w:numId="8">
    <w:abstractNumId w:val="22"/>
  </w:num>
  <w:num w:numId="9">
    <w:abstractNumId w:val="16"/>
  </w:num>
  <w:num w:numId="10">
    <w:abstractNumId w:val="17"/>
  </w:num>
  <w:num w:numId="11">
    <w:abstractNumId w:val="13"/>
  </w:num>
  <w:num w:numId="12">
    <w:abstractNumId w:val="15"/>
  </w:num>
  <w:num w:numId="13">
    <w:abstractNumId w:val="7"/>
  </w:num>
  <w:num w:numId="14">
    <w:abstractNumId w:val="0"/>
  </w:num>
  <w:num w:numId="15">
    <w:abstractNumId w:val="25"/>
  </w:num>
  <w:num w:numId="16">
    <w:abstractNumId w:val="12"/>
  </w:num>
  <w:num w:numId="17">
    <w:abstractNumId w:val="24"/>
  </w:num>
  <w:num w:numId="18">
    <w:abstractNumId w:val="3"/>
  </w:num>
  <w:num w:numId="19">
    <w:abstractNumId w:val="2"/>
  </w:num>
  <w:num w:numId="20">
    <w:abstractNumId w:val="10"/>
  </w:num>
  <w:num w:numId="21">
    <w:abstractNumId w:val="19"/>
  </w:num>
  <w:num w:numId="22">
    <w:abstractNumId w:val="8"/>
  </w:num>
  <w:num w:numId="23">
    <w:abstractNumId w:val="14"/>
  </w:num>
  <w:num w:numId="24">
    <w:abstractNumId w:val="18"/>
  </w:num>
  <w:num w:numId="25">
    <w:abstractNumId w:val="26"/>
  </w:num>
  <w:num w:numId="26">
    <w:abstractNumId w:val="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AEAD61"/>
    <w:rsid w:val="00222865"/>
    <w:rsid w:val="1F73FA8A"/>
    <w:rsid w:val="2AC5C506"/>
    <w:rsid w:val="33BE26A2"/>
    <w:rsid w:val="3D8C0211"/>
    <w:rsid w:val="49AEAD61"/>
    <w:rsid w:val="6F4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AD61"/>
  <w15:chartTrackingRefBased/>
  <w15:docId w15:val="{F200D82B-1744-4093-A717-46DF9175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 R</dc:creator>
  <cp:keywords/>
  <dc:description/>
  <cp:lastModifiedBy>Narendran R</cp:lastModifiedBy>
  <cp:revision>2</cp:revision>
  <dcterms:created xsi:type="dcterms:W3CDTF">2022-02-26T07:12:00Z</dcterms:created>
  <dcterms:modified xsi:type="dcterms:W3CDTF">2022-03-25T08:56:00Z</dcterms:modified>
</cp:coreProperties>
</file>