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F4B" w:rsidRPr="00B2158A" w:rsidRDefault="00B2158A" w:rsidP="00B2158A">
      <w:pPr>
        <w:jc w:val="center"/>
        <w:rPr>
          <w:b/>
          <w:sz w:val="32"/>
        </w:rPr>
      </w:pPr>
      <w:r w:rsidRPr="00B2158A">
        <w:rPr>
          <w:b/>
          <w:sz w:val="32"/>
        </w:rPr>
        <w:t>Теория для ЛР_2:</w:t>
      </w:r>
    </w:p>
    <w:p w:rsidR="00B2158A" w:rsidRPr="00B2158A" w:rsidRDefault="00B2158A" w:rsidP="00B2158A">
      <w:pPr>
        <w:spacing w:after="0" w:line="240" w:lineRule="auto"/>
        <w:rPr>
          <w:rFonts w:eastAsia="Times New Roman" w:cstheme="minorHAnsi"/>
          <w:sz w:val="32"/>
          <w:szCs w:val="24"/>
          <w:lang w:eastAsia="ru-RU"/>
        </w:rPr>
      </w:pPr>
      <w:r w:rsidRPr="00B2158A">
        <w:rPr>
          <w:rFonts w:eastAsia="Times New Roman" w:cstheme="minorHAnsi"/>
          <w:b/>
          <w:i/>
          <w:color w:val="000000"/>
          <w:sz w:val="28"/>
          <w:lang w:eastAsia="ru-RU"/>
        </w:rPr>
        <w:t>Тема</w:t>
      </w:r>
      <w:r w:rsidRPr="00B2158A">
        <w:rPr>
          <w:rFonts w:eastAsia="Times New Roman" w:cstheme="minorHAnsi"/>
          <w:color w:val="000000"/>
          <w:sz w:val="28"/>
          <w:lang w:eastAsia="ru-RU"/>
        </w:rPr>
        <w:t>: Каркасная визуализация выпуклого многогранника. Удаление невидимых линий.</w:t>
      </w:r>
    </w:p>
    <w:p w:rsidR="00B2158A" w:rsidRPr="00B2158A" w:rsidRDefault="00B2158A" w:rsidP="00B2158A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B2158A" w:rsidRPr="00B2158A" w:rsidRDefault="00B2158A" w:rsidP="00B2158A">
      <w:pPr>
        <w:spacing w:after="0" w:line="240" w:lineRule="auto"/>
        <w:rPr>
          <w:rFonts w:eastAsia="Times New Roman" w:cstheme="minorHAnsi"/>
          <w:color w:val="000000"/>
          <w:sz w:val="24"/>
          <w:lang w:eastAsia="ru-RU"/>
        </w:rPr>
      </w:pPr>
      <w:r w:rsidRPr="00B2158A">
        <w:rPr>
          <w:rFonts w:eastAsia="Times New Roman" w:cstheme="minorHAnsi"/>
          <w:bCs/>
          <w:color w:val="000000"/>
          <w:sz w:val="24"/>
          <w:u w:val="single"/>
          <w:lang w:eastAsia="ru-RU"/>
        </w:rPr>
        <w:t>Задание</w:t>
      </w:r>
      <w:r w:rsidRPr="00B2158A">
        <w:rPr>
          <w:rFonts w:eastAsia="Times New Roman" w:cstheme="minorHAnsi"/>
          <w:color w:val="000000"/>
          <w:sz w:val="24"/>
          <w:lang w:eastAsia="ru-RU"/>
        </w:rPr>
        <w:t xml:space="preserve">: Разработать формат представления многогранника и процедуру его каркасной </w:t>
      </w:r>
      <w:proofErr w:type="spellStart"/>
      <w:r w:rsidRPr="00B2158A">
        <w:rPr>
          <w:rFonts w:eastAsia="Times New Roman" w:cstheme="minorHAnsi"/>
          <w:color w:val="000000"/>
          <w:sz w:val="24"/>
          <w:lang w:eastAsia="ru-RU"/>
        </w:rPr>
        <w:t>отрисовки</w:t>
      </w:r>
      <w:proofErr w:type="spellEnd"/>
      <w:r w:rsidRPr="00B2158A">
        <w:rPr>
          <w:rFonts w:eastAsia="Times New Roman" w:cstheme="minorHAnsi"/>
          <w:color w:val="000000"/>
          <w:sz w:val="24"/>
          <w:lang w:eastAsia="ru-RU"/>
        </w:rPr>
        <w:t xml:space="preserve">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:rsidR="00B2158A" w:rsidRPr="00B2158A" w:rsidRDefault="00B2158A" w:rsidP="00B2158A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B2158A" w:rsidRPr="00B2158A" w:rsidRDefault="00B2158A" w:rsidP="00B2158A">
      <w:pPr>
        <w:pStyle w:val="a4"/>
        <w:numPr>
          <w:ilvl w:val="0"/>
          <w:numId w:val="1"/>
        </w:numPr>
      </w:pPr>
      <w:r w:rsidRPr="00B2158A">
        <w:rPr>
          <w:rFonts w:eastAsia="Times New Roman" w:cstheme="minorHAnsi"/>
          <w:color w:val="000000"/>
          <w:sz w:val="24"/>
          <w:lang w:eastAsia="ru-RU"/>
        </w:rPr>
        <w:t xml:space="preserve">Разработать формат представления многогранника и процедуру его каркасной </w:t>
      </w:r>
      <w:proofErr w:type="spellStart"/>
      <w:r w:rsidRPr="00B2158A">
        <w:rPr>
          <w:rFonts w:eastAsia="Times New Roman" w:cstheme="minorHAnsi"/>
          <w:color w:val="000000"/>
          <w:sz w:val="24"/>
          <w:lang w:eastAsia="ru-RU"/>
        </w:rPr>
        <w:t>отрисовки</w:t>
      </w:r>
      <w:proofErr w:type="spellEnd"/>
      <w:r w:rsidRPr="00B2158A">
        <w:rPr>
          <w:rFonts w:eastAsia="Times New Roman" w:cstheme="minorHAnsi"/>
          <w:color w:val="000000"/>
          <w:sz w:val="24"/>
          <w:lang w:eastAsia="ru-RU"/>
        </w:rPr>
        <w:t xml:space="preserve"> в ортографической и изометрической проекциях.</w:t>
      </w:r>
    </w:p>
    <w:p w:rsidR="00B2158A" w:rsidRDefault="008C4186" w:rsidP="00B2158A">
      <w:r w:rsidRPr="008C4186">
        <w:drawing>
          <wp:inline distT="0" distB="0" distL="0" distR="0" wp14:anchorId="66D8E0AE" wp14:editId="470BC88F">
            <wp:extent cx="6922985" cy="195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2676" cy="19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86" w:rsidRDefault="008C4186" w:rsidP="00B2158A">
      <w:pPr>
        <w:rPr>
          <w:sz w:val="24"/>
        </w:rPr>
      </w:pPr>
      <w:r w:rsidRPr="008C4186">
        <w:rPr>
          <w:sz w:val="24"/>
        </w:rPr>
        <w:t>Рассмотрим поверхности в виде многогранников или полигональных сеток. Для показа с удалением невидимых точек известны следующие методы: сортировка граней по глубине, метод плавающего горизонта, метод Z-буфера, алгоритм Робертса, алгоритм художника и др.</w:t>
      </w:r>
    </w:p>
    <w:p w:rsidR="005E3402" w:rsidRDefault="005E3402" w:rsidP="00B2158A">
      <w:r w:rsidRPr="005E3402">
        <w:drawing>
          <wp:inline distT="0" distB="0" distL="0" distR="0" wp14:anchorId="58CB9539" wp14:editId="59AD8389">
            <wp:extent cx="6883264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096" cy="154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186" w:rsidRDefault="005E3402" w:rsidP="00B2158A">
      <w:r w:rsidRPr="005E3402">
        <w:lastRenderedPageBreak/>
        <w:drawing>
          <wp:inline distT="0" distB="0" distL="0" distR="0" wp14:anchorId="37C7AFD4" wp14:editId="38278D27">
            <wp:extent cx="6964135" cy="504444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6500" cy="50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186" w:rsidSect="008C41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872"/>
    <w:multiLevelType w:val="hybridMultilevel"/>
    <w:tmpl w:val="8B1E6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8A"/>
    <w:rsid w:val="005E3402"/>
    <w:rsid w:val="00715F4B"/>
    <w:rsid w:val="008C4186"/>
    <w:rsid w:val="00B2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7C60"/>
  <w15:chartTrackingRefBased/>
  <w15:docId w15:val="{2244B25F-386D-45BF-9361-3B630550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2158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C4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2020-10-08T20:52:00Z</dcterms:created>
  <dcterms:modified xsi:type="dcterms:W3CDTF">2020-10-08T22:22:00Z</dcterms:modified>
</cp:coreProperties>
</file>