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F0A1" w14:textId="77777777" w:rsidR="00833889" w:rsidRDefault="00833889" w:rsidP="00833889">
      <w:pPr>
        <w:tabs>
          <w:tab w:val="left" w:pos="524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Nathan John Giose </w:t>
      </w:r>
    </w:p>
    <w:p w14:paraId="2D142E3A" w14:textId="77777777" w:rsidR="00833889" w:rsidRDefault="00833889" w:rsidP="00833889">
      <w:pPr>
        <w:jc w:val="center"/>
      </w:pPr>
      <w:r>
        <w:t xml:space="preserve">2 Edna Close, Montrose Park, Mitchells Plain, 7785 | C: 081 320 6827 | E: </w:t>
      </w:r>
      <w:hyperlink r:id="rId5" w:history="1">
        <w:r w:rsidRPr="00F43134">
          <w:rPr>
            <w:rStyle w:val="Hyperlink"/>
          </w:rPr>
          <w:t>nathangiose@gmail.com</w:t>
        </w:r>
      </w:hyperlink>
    </w:p>
    <w:p w14:paraId="7A3E2376" w14:textId="77777777" w:rsidR="00833889" w:rsidRPr="00680B18" w:rsidRDefault="00833889" w:rsidP="0083388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Professional Profile</w:t>
      </w:r>
    </w:p>
    <w:p w14:paraId="3CE34F24" w14:textId="008F9FD4" w:rsidR="00833889" w:rsidRPr="007E64A7" w:rsidRDefault="00833889" w:rsidP="00833889">
      <w:pPr>
        <w:jc w:val="center"/>
      </w:pPr>
      <w:r>
        <w:t>I am a d</w:t>
      </w:r>
      <w:r w:rsidRPr="007E64A7">
        <w:t xml:space="preserve">edicated </w:t>
      </w:r>
      <w:r>
        <w:t>worker</w:t>
      </w:r>
      <w:r w:rsidRPr="007E64A7">
        <w:t xml:space="preserve"> and effective leader who </w:t>
      </w:r>
      <w:r>
        <w:t>excel</w:t>
      </w:r>
      <w:r w:rsidRPr="007E64A7">
        <w:t xml:space="preserve"> at using proven methods to efficiently manage any task or operation. With a stable record of using innovative systems to reduce operating cost and maximise resources. My experience gained in </w:t>
      </w:r>
      <w:r>
        <w:t>the Server Infrastructure allows</w:t>
      </w:r>
      <w:r w:rsidRPr="007E64A7">
        <w:t xml:space="preserve"> me to plan, lead, organise</w:t>
      </w:r>
      <w:r>
        <w:t>,</w:t>
      </w:r>
      <w:r w:rsidRPr="007E64A7">
        <w:t xml:space="preserve"> control,</w:t>
      </w:r>
      <w:r>
        <w:t xml:space="preserve"> and interact</w:t>
      </w:r>
      <w:r w:rsidRPr="007E64A7">
        <w:t xml:space="preserve"> in an efficient manner. </w:t>
      </w:r>
      <w:bookmarkStart w:id="0" w:name="_Hlk52835944"/>
      <w:r w:rsidRPr="007E64A7">
        <w:t xml:space="preserve">I am a </w:t>
      </w:r>
      <w:r>
        <w:t>self-motivated worker</w:t>
      </w:r>
      <w:r w:rsidRPr="007E64A7">
        <w:t xml:space="preserve"> with the ability to work well in a team, support management and business values. I am eager to learn new functions in all departments and </w:t>
      </w:r>
      <w:r>
        <w:t>accept</w:t>
      </w:r>
      <w:r w:rsidRPr="007E64A7">
        <w:t xml:space="preserve"> constructive criticism. My aim is ultimately to satisfy the needs of customers</w:t>
      </w:r>
      <w:r>
        <w:t>, co-workers, and management to</w:t>
      </w:r>
      <w:r w:rsidRPr="007E64A7">
        <w:t xml:space="preserve"> ensure the organisations long term profitability.</w:t>
      </w:r>
    </w:p>
    <w:bookmarkEnd w:id="0"/>
    <w:p w14:paraId="775FF9DB" w14:textId="77777777" w:rsidR="00833889" w:rsidRPr="00680B18" w:rsidRDefault="00833889" w:rsidP="0083388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Core</w:t>
      </w:r>
      <w:r w:rsidRPr="00680B18">
        <w:rPr>
          <w:b/>
          <w:sz w:val="32"/>
          <w:u w:val="single"/>
        </w:rPr>
        <w:t xml:space="preserve"> skills</w:t>
      </w:r>
    </w:p>
    <w:p w14:paraId="38014856" w14:textId="77777777" w:rsidR="00833889" w:rsidRPr="00072653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Server Infrastructure</w:t>
      </w:r>
      <w:r>
        <w:tab/>
        <w:t xml:space="preserve">Application Infrastructure </w:t>
      </w:r>
    </w:p>
    <w:p w14:paraId="2440D5CC" w14:textId="77777777" w:rsidR="00833889" w:rsidRPr="00FA0280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Network Infrastructure</w:t>
      </w:r>
      <w:r>
        <w:tab/>
        <w:t xml:space="preserve">Active Directory </w:t>
      </w:r>
    </w:p>
    <w:p w14:paraId="6656C2AE" w14:textId="77777777" w:rsidR="00833889" w:rsidRPr="00A144E9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Server Administration</w:t>
      </w:r>
      <w:r>
        <w:tab/>
        <w:t xml:space="preserve">Server Enterprises Administration </w:t>
      </w:r>
    </w:p>
    <w:p w14:paraId="297789AB" w14:textId="77777777" w:rsidR="00833889" w:rsidRPr="00A144E9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Hyper V</w:t>
      </w:r>
      <w:r>
        <w:tab/>
        <w:t xml:space="preserve">Project Management </w:t>
      </w:r>
    </w:p>
    <w:p w14:paraId="69E933A5" w14:textId="77777777" w:rsidR="00833889" w:rsidRPr="00602130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VMware</w:t>
      </w:r>
      <w:r>
        <w:tab/>
        <w:t xml:space="preserve">CyberArk </w:t>
      </w:r>
    </w:p>
    <w:p w14:paraId="326F2892" w14:textId="77777777" w:rsidR="00833889" w:rsidRPr="00900C11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Microsoft Server 2008/2012/2016</w:t>
      </w:r>
      <w:r>
        <w:tab/>
        <w:t>Microsoft Software and Hardware</w:t>
      </w:r>
    </w:p>
    <w:p w14:paraId="6D742488" w14:textId="77777777" w:rsidR="00833889" w:rsidRPr="00900C11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Docker</w:t>
      </w:r>
      <w:r>
        <w:tab/>
        <w:t>CCNA/ CCNP (Pursuing Certification)</w:t>
      </w:r>
    </w:p>
    <w:p w14:paraId="1BAA57CA" w14:textId="77777777" w:rsidR="00833889" w:rsidRPr="00C55A5E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/>
        </w:rPr>
      </w:pPr>
      <w:r>
        <w:t>Linux Debian CLI (Beginner)</w:t>
      </w:r>
      <w:r>
        <w:tab/>
        <w:t xml:space="preserve">Troubleshooting </w:t>
      </w:r>
    </w:p>
    <w:p w14:paraId="70F6A6E3" w14:textId="77777777" w:rsidR="00833889" w:rsidRPr="00C55A5E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Cs/>
        </w:rPr>
      </w:pPr>
      <w:r w:rsidRPr="00C55A5E">
        <w:rPr>
          <w:bCs/>
        </w:rPr>
        <w:t>Networkin</w:t>
      </w:r>
      <w:r>
        <w:rPr>
          <w:bCs/>
        </w:rPr>
        <w:t>g</w:t>
      </w:r>
      <w:r>
        <w:rPr>
          <w:bCs/>
        </w:rPr>
        <w:tab/>
      </w:r>
      <w:r w:rsidRPr="00C55A5E">
        <w:rPr>
          <w:bCs/>
        </w:rPr>
        <w:t>Cisco Systems Products</w:t>
      </w:r>
    </w:p>
    <w:p w14:paraId="416D4FBF" w14:textId="77777777" w:rsidR="00833889" w:rsidRPr="00C55A5E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Cs/>
        </w:rPr>
      </w:pPr>
      <w:r w:rsidRPr="00C55A5E">
        <w:rPr>
          <w:bCs/>
        </w:rPr>
        <w:t>Switches</w:t>
      </w:r>
      <w:r>
        <w:rPr>
          <w:bCs/>
        </w:rPr>
        <w:tab/>
      </w:r>
      <w:r w:rsidRPr="00C55A5E">
        <w:rPr>
          <w:bCs/>
        </w:rPr>
        <w:t>Network Administration</w:t>
      </w:r>
    </w:p>
    <w:p w14:paraId="199920D7" w14:textId="77777777" w:rsidR="00833889" w:rsidRPr="00C55A5E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Cs/>
        </w:rPr>
      </w:pPr>
      <w:r w:rsidRPr="00C55A5E">
        <w:rPr>
          <w:bCs/>
        </w:rPr>
        <w:t>Network Security</w:t>
      </w:r>
      <w:r>
        <w:rPr>
          <w:bCs/>
        </w:rPr>
        <w:tab/>
      </w:r>
      <w:r w:rsidRPr="00C55A5E">
        <w:rPr>
          <w:bCs/>
        </w:rPr>
        <w:t>Routing</w:t>
      </w:r>
    </w:p>
    <w:p w14:paraId="228D9267" w14:textId="77777777" w:rsidR="00833889" w:rsidRPr="00C55A5E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Cs/>
        </w:rPr>
      </w:pPr>
      <w:r w:rsidRPr="00C55A5E">
        <w:rPr>
          <w:bCs/>
        </w:rPr>
        <w:t>Open Shortest Path First (OSPF)</w:t>
      </w:r>
      <w:r>
        <w:rPr>
          <w:bCs/>
        </w:rPr>
        <w:tab/>
      </w:r>
      <w:r w:rsidRPr="00C55A5E">
        <w:rPr>
          <w:bCs/>
        </w:rPr>
        <w:t>Virtual Private Network (VPN)</w:t>
      </w:r>
    </w:p>
    <w:p w14:paraId="2C363909" w14:textId="77777777" w:rsidR="00833889" w:rsidRPr="00C55A5E" w:rsidRDefault="00833889" w:rsidP="00833889">
      <w:pPr>
        <w:pStyle w:val="ListParagraph"/>
        <w:numPr>
          <w:ilvl w:val="0"/>
          <w:numId w:val="1"/>
        </w:numPr>
        <w:tabs>
          <w:tab w:val="left" w:pos="5103"/>
        </w:tabs>
        <w:rPr>
          <w:bCs/>
        </w:rPr>
      </w:pPr>
      <w:r w:rsidRPr="00C55A5E">
        <w:rPr>
          <w:bCs/>
        </w:rPr>
        <w:t>Routers</w:t>
      </w:r>
    </w:p>
    <w:p w14:paraId="3736C9EA" w14:textId="77777777" w:rsidR="00833889" w:rsidRPr="00C55A5E" w:rsidRDefault="00833889" w:rsidP="00833889">
      <w:pPr>
        <w:pStyle w:val="ListParagraph"/>
        <w:tabs>
          <w:tab w:val="left" w:pos="5103"/>
        </w:tabs>
        <w:rPr>
          <w:bCs/>
        </w:rPr>
      </w:pPr>
    </w:p>
    <w:p w14:paraId="4BECDFF6" w14:textId="77777777" w:rsidR="00833889" w:rsidRPr="007E64A7" w:rsidRDefault="00833889" w:rsidP="00833889">
      <w:pPr>
        <w:jc w:val="center"/>
        <w:rPr>
          <w:b/>
          <w:sz w:val="32"/>
          <w:u w:val="single"/>
        </w:rPr>
      </w:pPr>
      <w:r w:rsidRPr="007E64A7">
        <w:rPr>
          <w:b/>
          <w:sz w:val="32"/>
          <w:u w:val="single"/>
        </w:rPr>
        <w:t>Personal information</w:t>
      </w:r>
    </w:p>
    <w:p w14:paraId="5958C4EB" w14:textId="77777777" w:rsidR="00833889" w:rsidRPr="008F4ADC" w:rsidRDefault="00833889" w:rsidP="00833889">
      <w:pPr>
        <w:rPr>
          <w:sz w:val="20"/>
          <w:szCs w:val="18"/>
        </w:rPr>
      </w:pPr>
      <w:r w:rsidRPr="008F4ADC">
        <w:rPr>
          <w:sz w:val="20"/>
          <w:szCs w:val="18"/>
        </w:rPr>
        <w:t xml:space="preserve">ID: </w:t>
      </w:r>
      <w:r>
        <w:rPr>
          <w:sz w:val="20"/>
          <w:szCs w:val="18"/>
        </w:rPr>
        <w:t>9902055120081</w:t>
      </w:r>
    </w:p>
    <w:p w14:paraId="3D87626F" w14:textId="77777777" w:rsidR="00833889" w:rsidRPr="008F4ADC" w:rsidRDefault="00833889" w:rsidP="00833889">
      <w:pPr>
        <w:rPr>
          <w:sz w:val="20"/>
          <w:szCs w:val="18"/>
        </w:rPr>
      </w:pPr>
      <w:r>
        <w:rPr>
          <w:sz w:val="20"/>
          <w:szCs w:val="18"/>
        </w:rPr>
        <w:t>DRIVERS LI</w:t>
      </w:r>
      <w:r w:rsidRPr="008F4ADC">
        <w:rPr>
          <w:sz w:val="20"/>
          <w:szCs w:val="18"/>
        </w:rPr>
        <w:t xml:space="preserve">CENCE: </w:t>
      </w:r>
      <w:r>
        <w:rPr>
          <w:sz w:val="20"/>
          <w:szCs w:val="18"/>
        </w:rPr>
        <w:t>Learners Licence- Code B</w:t>
      </w:r>
    </w:p>
    <w:p w14:paraId="0DD807DB" w14:textId="77777777" w:rsidR="00833889" w:rsidRPr="008F4ADC" w:rsidRDefault="00833889" w:rsidP="00833889">
      <w:pPr>
        <w:rPr>
          <w:sz w:val="20"/>
          <w:szCs w:val="18"/>
        </w:rPr>
      </w:pPr>
      <w:r>
        <w:rPr>
          <w:sz w:val="20"/>
          <w:szCs w:val="18"/>
        </w:rPr>
        <w:t>MARITAL STATUS: Single</w:t>
      </w:r>
    </w:p>
    <w:p w14:paraId="33B213A2" w14:textId="77777777" w:rsidR="00833889" w:rsidRDefault="00833889" w:rsidP="00833889">
      <w:pPr>
        <w:rPr>
          <w:sz w:val="20"/>
          <w:szCs w:val="18"/>
        </w:rPr>
      </w:pPr>
      <w:r w:rsidRPr="008F4ADC">
        <w:rPr>
          <w:sz w:val="20"/>
          <w:szCs w:val="18"/>
        </w:rPr>
        <w:t>DEPENDANTS</w:t>
      </w:r>
      <w:r>
        <w:rPr>
          <w:sz w:val="20"/>
          <w:szCs w:val="18"/>
        </w:rPr>
        <w:t>: None</w:t>
      </w:r>
    </w:p>
    <w:p w14:paraId="51A7F4BC" w14:textId="77777777" w:rsidR="00833889" w:rsidRPr="008F4ADC" w:rsidRDefault="00833889" w:rsidP="00833889">
      <w:pPr>
        <w:rPr>
          <w:sz w:val="20"/>
          <w:szCs w:val="18"/>
        </w:rPr>
      </w:pPr>
      <w:r>
        <w:rPr>
          <w:sz w:val="20"/>
          <w:szCs w:val="18"/>
        </w:rPr>
        <w:t>QUALIFICATION: Systems Support Level 5 (PC engineering)</w:t>
      </w:r>
    </w:p>
    <w:p w14:paraId="3364A3B1" w14:textId="77777777" w:rsidR="00833889" w:rsidRPr="007E64A7" w:rsidRDefault="00833889" w:rsidP="0083388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Career Summary</w:t>
      </w:r>
    </w:p>
    <w:p w14:paraId="36E89D82" w14:textId="77777777" w:rsidR="00833889" w:rsidRPr="00602130" w:rsidRDefault="00833889" w:rsidP="00833889">
      <w:pPr>
        <w:rPr>
          <w:b/>
          <w:szCs w:val="18"/>
        </w:rPr>
      </w:pPr>
      <w:r w:rsidRPr="00602130">
        <w:rPr>
          <w:b/>
          <w:szCs w:val="18"/>
        </w:rPr>
        <w:t xml:space="preserve">Server Infrastructure Trainee, 04/11/2019– </w:t>
      </w:r>
      <w:r>
        <w:rPr>
          <w:b/>
          <w:szCs w:val="18"/>
        </w:rPr>
        <w:t>24/02</w:t>
      </w:r>
      <w:r w:rsidRPr="00602130">
        <w:rPr>
          <w:b/>
          <w:szCs w:val="18"/>
        </w:rPr>
        <w:t>/2020</w:t>
      </w:r>
    </w:p>
    <w:p w14:paraId="14EF66C3" w14:textId="77777777" w:rsidR="00833889" w:rsidRPr="00602130" w:rsidRDefault="00833889" w:rsidP="00833889">
      <w:pPr>
        <w:rPr>
          <w:b/>
          <w:szCs w:val="18"/>
        </w:rPr>
      </w:pPr>
      <w:r w:rsidRPr="00602130">
        <w:rPr>
          <w:b/>
          <w:szCs w:val="18"/>
        </w:rPr>
        <w:t>WOOLWORTHS HEAD OFFICE, CPT</w:t>
      </w:r>
    </w:p>
    <w:p w14:paraId="3F45F4D9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18"/>
          <w:szCs w:val="18"/>
        </w:rPr>
        <w:sectPr w:rsidR="00833889" w:rsidSect="007E64A7">
          <w:pgSz w:w="11906" w:h="16838"/>
          <w:pgMar w:top="1440" w:right="566" w:bottom="1440" w:left="426" w:header="708" w:footer="708" w:gutter="0"/>
          <w:cols w:space="708"/>
          <w:docGrid w:linePitch="360"/>
        </w:sectPr>
      </w:pPr>
    </w:p>
    <w:p w14:paraId="79CEF089" w14:textId="77777777" w:rsidR="00833889" w:rsidRPr="008F4ADC" w:rsidRDefault="00833889" w:rsidP="00833889">
      <w:pPr>
        <w:pStyle w:val="ListParagraph"/>
        <w:numPr>
          <w:ilvl w:val="0"/>
          <w:numId w:val="2"/>
        </w:numPr>
        <w:tabs>
          <w:tab w:val="left" w:pos="5245"/>
        </w:tabs>
        <w:rPr>
          <w:sz w:val="20"/>
          <w:szCs w:val="20"/>
        </w:rPr>
      </w:pPr>
      <w:r>
        <w:rPr>
          <w:sz w:val="20"/>
          <w:szCs w:val="20"/>
        </w:rPr>
        <w:t>Troubleshoot Hardware and Software problems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Attend War Rooms</w:t>
      </w:r>
    </w:p>
    <w:p w14:paraId="12EEB175" w14:textId="77777777" w:rsidR="00833889" w:rsidRPr="008F4ADC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End User computing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Active Directory Users and Computers</w:t>
      </w:r>
      <w:r w:rsidRPr="008F4ADC">
        <w:rPr>
          <w:sz w:val="20"/>
          <w:szCs w:val="20"/>
        </w:rPr>
        <w:t xml:space="preserve"> </w:t>
      </w:r>
    </w:p>
    <w:p w14:paraId="6A1A8861" w14:textId="77777777" w:rsidR="00833889" w:rsidRPr="008F4ADC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End User Support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Store, manage and retrieve data</w:t>
      </w:r>
      <w:r w:rsidRPr="008F4ADC">
        <w:rPr>
          <w:sz w:val="20"/>
          <w:szCs w:val="20"/>
        </w:rPr>
        <w:t xml:space="preserve"> </w:t>
      </w:r>
    </w:p>
    <w:p w14:paraId="16EED7E5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Communicate with SQL team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Ensure user security</w:t>
      </w:r>
    </w:p>
    <w:p w14:paraId="63DD19D2" w14:textId="77777777" w:rsidR="00833889" w:rsidRDefault="00833889" w:rsidP="00833889">
      <w:pPr>
        <w:ind w:left="360"/>
        <w:rPr>
          <w:sz w:val="20"/>
          <w:szCs w:val="20"/>
        </w:rPr>
      </w:pPr>
    </w:p>
    <w:p w14:paraId="34347EE2" w14:textId="77777777" w:rsidR="00833889" w:rsidRPr="00602130" w:rsidRDefault="00833889" w:rsidP="00833889">
      <w:pPr>
        <w:rPr>
          <w:b/>
          <w:szCs w:val="18"/>
        </w:rPr>
      </w:pPr>
      <w:r>
        <w:rPr>
          <w:b/>
          <w:szCs w:val="18"/>
        </w:rPr>
        <w:t>National Certificate: IT: System Support (PC engineering) Level 5</w:t>
      </w:r>
    </w:p>
    <w:p w14:paraId="5CF465AA" w14:textId="77777777" w:rsidR="00833889" w:rsidRPr="00602130" w:rsidRDefault="00833889" w:rsidP="00833889">
      <w:pPr>
        <w:rPr>
          <w:b/>
          <w:szCs w:val="18"/>
        </w:rPr>
      </w:pPr>
      <w:proofErr w:type="spellStart"/>
      <w:r>
        <w:rPr>
          <w:b/>
          <w:szCs w:val="18"/>
        </w:rPr>
        <w:t>Damelin</w:t>
      </w:r>
      <w:proofErr w:type="spellEnd"/>
      <w:r>
        <w:rPr>
          <w:b/>
          <w:szCs w:val="18"/>
        </w:rPr>
        <w:t xml:space="preserve"> Cape Town Campus, CPT</w:t>
      </w:r>
    </w:p>
    <w:p w14:paraId="26ED0220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18"/>
          <w:szCs w:val="18"/>
        </w:rPr>
        <w:sectPr w:rsidR="00833889" w:rsidSect="004373C3">
          <w:type w:val="continuous"/>
          <w:pgSz w:w="11906" w:h="16838"/>
          <w:pgMar w:top="1440" w:right="566" w:bottom="1440" w:left="426" w:header="708" w:footer="708" w:gutter="0"/>
          <w:cols w:space="708"/>
          <w:docGrid w:linePitch="360"/>
        </w:sectPr>
      </w:pPr>
    </w:p>
    <w:p w14:paraId="6D775785" w14:textId="77777777" w:rsidR="00833889" w:rsidRPr="008F4ADC" w:rsidRDefault="00833889" w:rsidP="00833889">
      <w:pPr>
        <w:pStyle w:val="ListParagraph"/>
        <w:numPr>
          <w:ilvl w:val="0"/>
          <w:numId w:val="2"/>
        </w:numPr>
        <w:tabs>
          <w:tab w:val="left" w:pos="5245"/>
        </w:tabs>
        <w:rPr>
          <w:sz w:val="20"/>
          <w:szCs w:val="20"/>
        </w:rPr>
      </w:pPr>
      <w:r>
        <w:rPr>
          <w:sz w:val="20"/>
          <w:szCs w:val="20"/>
        </w:rPr>
        <w:t>Configuring Windows Server- Active Directory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Configuring Windows Server- Network Infrastructure </w:t>
      </w:r>
    </w:p>
    <w:p w14:paraId="1665779D" w14:textId="77777777" w:rsidR="00833889" w:rsidRPr="008F4ADC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End User computing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Server Administration</w:t>
      </w:r>
      <w:r w:rsidRPr="008F4ADC">
        <w:rPr>
          <w:sz w:val="20"/>
          <w:szCs w:val="20"/>
        </w:rPr>
        <w:t xml:space="preserve"> </w:t>
      </w:r>
    </w:p>
    <w:p w14:paraId="4DAA83E6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Configuring Windows Server Applications Infrastructure</w:t>
      </w:r>
      <w:r>
        <w:rPr>
          <w:sz w:val="20"/>
          <w:szCs w:val="20"/>
        </w:rPr>
        <w:tab/>
        <w:t>Windows Server Enterprise Administration</w:t>
      </w:r>
    </w:p>
    <w:p w14:paraId="2192DB6F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Store, manage and retrieve data</w:t>
      </w:r>
      <w:r w:rsidRPr="008F4AD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Project Management</w:t>
      </w:r>
    </w:p>
    <w:p w14:paraId="19F8F2BD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Deploying Windows (7, 8.1, 10, Server)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Remote Access</w:t>
      </w:r>
    </w:p>
    <w:p w14:paraId="7E850616" w14:textId="77777777" w:rsidR="00833889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DHCP configuration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DNS support</w:t>
      </w:r>
    </w:p>
    <w:p w14:paraId="50477A7E" w14:textId="77777777" w:rsidR="00833889" w:rsidRPr="008F4ADC" w:rsidRDefault="00833889" w:rsidP="008338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Troubleshooting (OSI, TCP/IP)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Scripting</w:t>
      </w:r>
    </w:p>
    <w:p w14:paraId="61332164" w14:textId="77777777" w:rsidR="00833889" w:rsidRPr="008F4ADC" w:rsidRDefault="00833889" w:rsidP="0083388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194EF92" w14:textId="77777777" w:rsidR="00833889" w:rsidRDefault="00833889" w:rsidP="00833889">
      <w:pPr>
        <w:rPr>
          <w:sz w:val="18"/>
          <w:szCs w:val="18"/>
        </w:rPr>
      </w:pPr>
    </w:p>
    <w:p w14:paraId="49B75947" w14:textId="77777777" w:rsidR="00833889" w:rsidRPr="004373C3" w:rsidRDefault="00833889" w:rsidP="00833889">
      <w:pPr>
        <w:ind w:left="360"/>
        <w:rPr>
          <w:sz w:val="20"/>
          <w:szCs w:val="20"/>
        </w:rPr>
      </w:pPr>
    </w:p>
    <w:p w14:paraId="19E8DD33" w14:textId="77777777" w:rsidR="00833889" w:rsidRDefault="00833889" w:rsidP="00833889">
      <w:pPr>
        <w:rPr>
          <w:sz w:val="18"/>
          <w:szCs w:val="18"/>
        </w:rPr>
      </w:pPr>
    </w:p>
    <w:p w14:paraId="157ABBC1" w14:textId="77777777" w:rsidR="00833889" w:rsidRDefault="00833889" w:rsidP="00833889">
      <w:pPr>
        <w:rPr>
          <w:b/>
        </w:rPr>
      </w:pPr>
    </w:p>
    <w:p w14:paraId="2081A6DE" w14:textId="77777777" w:rsidR="00833889" w:rsidRPr="008F4ADC" w:rsidRDefault="00833889" w:rsidP="00833889">
      <w:pPr>
        <w:rPr>
          <w:b/>
        </w:rPr>
      </w:pPr>
      <w:r>
        <w:rPr>
          <w:b/>
        </w:rPr>
        <w:t>Seasonal Sales Consultant</w:t>
      </w:r>
      <w:r w:rsidRPr="008F4ADC">
        <w:rPr>
          <w:b/>
        </w:rPr>
        <w:t>,</w:t>
      </w:r>
      <w:r>
        <w:rPr>
          <w:b/>
        </w:rPr>
        <w:t xml:space="preserve"> 06/12/2017</w:t>
      </w:r>
      <w:r w:rsidRPr="008F4ADC">
        <w:rPr>
          <w:b/>
        </w:rPr>
        <w:t xml:space="preserve">- </w:t>
      </w:r>
      <w:r>
        <w:rPr>
          <w:b/>
        </w:rPr>
        <w:t>24/01/2018 and 01/10/2018- 03/02/2019</w:t>
      </w:r>
    </w:p>
    <w:p w14:paraId="28EB5EA1" w14:textId="77777777" w:rsidR="00833889" w:rsidRPr="008F4ADC" w:rsidRDefault="00833889" w:rsidP="00833889">
      <w:pPr>
        <w:rPr>
          <w:b/>
        </w:rPr>
      </w:pPr>
      <w:r>
        <w:rPr>
          <w:b/>
        </w:rPr>
        <w:t xml:space="preserve">Woolworths Country Road, </w:t>
      </w:r>
      <w:proofErr w:type="spellStart"/>
      <w:r>
        <w:rPr>
          <w:b/>
        </w:rPr>
        <w:t>Tygervalley</w:t>
      </w:r>
      <w:proofErr w:type="spellEnd"/>
      <w:r>
        <w:rPr>
          <w:b/>
        </w:rPr>
        <w:t xml:space="preserve"> Centre</w:t>
      </w:r>
    </w:p>
    <w:p w14:paraId="689A0101" w14:textId="77777777" w:rsidR="00833889" w:rsidRDefault="00833889" w:rsidP="00833889">
      <w:pPr>
        <w:rPr>
          <w:sz w:val="18"/>
          <w:szCs w:val="18"/>
        </w:rPr>
        <w:sectPr w:rsidR="00833889" w:rsidSect="00503272">
          <w:type w:val="continuous"/>
          <w:pgSz w:w="11906" w:h="16838"/>
          <w:pgMar w:top="426" w:right="566" w:bottom="1440" w:left="426" w:header="708" w:footer="708" w:gutter="0"/>
          <w:cols w:space="708"/>
          <w:docGrid w:linePitch="360"/>
        </w:sectPr>
      </w:pPr>
    </w:p>
    <w:p w14:paraId="77257E3E" w14:textId="77777777" w:rsidR="00833889" w:rsidRPr="008F4ADC" w:rsidRDefault="00833889" w:rsidP="00833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Assist Customers</w:t>
      </w:r>
    </w:p>
    <w:p w14:paraId="74690C87" w14:textId="77777777" w:rsidR="00833889" w:rsidRDefault="00833889" w:rsidP="00833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Replenish Stock</w:t>
      </w:r>
    </w:p>
    <w:p w14:paraId="7D12888E" w14:textId="77777777" w:rsidR="00833889" w:rsidRDefault="00833889" w:rsidP="00833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Till operator</w:t>
      </w:r>
    </w:p>
    <w:p w14:paraId="4B0DB6FB" w14:textId="77777777" w:rsidR="00833889" w:rsidRDefault="00833889" w:rsidP="00833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Sales assistant</w:t>
      </w:r>
    </w:p>
    <w:p w14:paraId="68319DB6" w14:textId="77777777" w:rsidR="00833889" w:rsidRPr="002A009A" w:rsidRDefault="00833889" w:rsidP="00833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Stock</w:t>
      </w:r>
    </w:p>
    <w:p w14:paraId="527C49D9" w14:textId="77777777" w:rsidR="00833889" w:rsidRDefault="00833889" w:rsidP="00833889">
      <w:pPr>
        <w:rPr>
          <w:sz w:val="18"/>
          <w:szCs w:val="18"/>
        </w:rPr>
      </w:pPr>
    </w:p>
    <w:p w14:paraId="0529F7E8" w14:textId="77777777" w:rsidR="00833889" w:rsidRDefault="00833889" w:rsidP="00833889">
      <w:pPr>
        <w:rPr>
          <w:sz w:val="18"/>
          <w:szCs w:val="18"/>
        </w:rPr>
        <w:sectPr w:rsidR="00833889" w:rsidSect="00503272">
          <w:type w:val="continuous"/>
          <w:pgSz w:w="11906" w:h="16838"/>
          <w:pgMar w:top="426" w:right="566" w:bottom="1440" w:left="426" w:header="708" w:footer="708" w:gutter="0"/>
          <w:cols w:num="2" w:space="708"/>
          <w:docGrid w:linePitch="360"/>
        </w:sectPr>
      </w:pPr>
    </w:p>
    <w:p w14:paraId="36182C3D" w14:textId="77777777" w:rsidR="00833889" w:rsidRDefault="00833889" w:rsidP="00833889">
      <w:pPr>
        <w:rPr>
          <w:sz w:val="18"/>
          <w:szCs w:val="18"/>
        </w:rPr>
      </w:pPr>
    </w:p>
    <w:p w14:paraId="5865F966" w14:textId="77777777" w:rsidR="00833889" w:rsidRDefault="00833889" w:rsidP="00833889">
      <w:pPr>
        <w:rPr>
          <w:sz w:val="18"/>
          <w:szCs w:val="18"/>
        </w:rPr>
        <w:sectPr w:rsidR="00833889" w:rsidSect="00503272">
          <w:type w:val="continuous"/>
          <w:pgSz w:w="11906" w:h="16838"/>
          <w:pgMar w:top="426" w:right="566" w:bottom="1440" w:left="426" w:header="708" w:footer="708" w:gutter="0"/>
          <w:cols w:num="2" w:space="708"/>
          <w:docGrid w:linePitch="360"/>
        </w:sectPr>
      </w:pPr>
    </w:p>
    <w:p w14:paraId="5B1DA4B5" w14:textId="77777777" w:rsidR="00833889" w:rsidRPr="008F4ADC" w:rsidRDefault="00833889" w:rsidP="00833889">
      <w:pPr>
        <w:rPr>
          <w:b/>
        </w:rPr>
      </w:pPr>
      <w:r>
        <w:rPr>
          <w:b/>
        </w:rPr>
        <w:t>Outbound Call Centre Agent</w:t>
      </w:r>
      <w:r w:rsidRPr="008F4ADC">
        <w:rPr>
          <w:b/>
        </w:rPr>
        <w:t xml:space="preserve">, </w:t>
      </w:r>
      <w:r>
        <w:rPr>
          <w:b/>
        </w:rPr>
        <w:t>27/01/2018</w:t>
      </w:r>
      <w:r w:rsidRPr="008F4ADC">
        <w:rPr>
          <w:b/>
        </w:rPr>
        <w:t xml:space="preserve">– </w:t>
      </w:r>
      <w:r>
        <w:rPr>
          <w:b/>
        </w:rPr>
        <w:t>04/03/2018</w:t>
      </w:r>
    </w:p>
    <w:p w14:paraId="1B4487C0" w14:textId="77777777" w:rsidR="00833889" w:rsidRPr="008F4ADC" w:rsidRDefault="00833889" w:rsidP="00833889">
      <w:pPr>
        <w:rPr>
          <w:b/>
        </w:rPr>
      </w:pPr>
      <w:r>
        <w:rPr>
          <w:b/>
        </w:rPr>
        <w:t>Sell Direct Marketing, Claremont</w:t>
      </w:r>
    </w:p>
    <w:p w14:paraId="2F189BFB" w14:textId="77777777" w:rsidR="00833889" w:rsidRDefault="00833889" w:rsidP="00833889">
      <w:pPr>
        <w:rPr>
          <w:sz w:val="18"/>
          <w:szCs w:val="18"/>
        </w:rPr>
      </w:pPr>
    </w:p>
    <w:p w14:paraId="5E24ADBF" w14:textId="77777777" w:rsidR="00833889" w:rsidRDefault="00833889" w:rsidP="00833889">
      <w:pPr>
        <w:pStyle w:val="ListParagraph"/>
        <w:numPr>
          <w:ilvl w:val="0"/>
          <w:numId w:val="3"/>
        </w:numPr>
        <w:rPr>
          <w:sz w:val="18"/>
          <w:szCs w:val="18"/>
        </w:rPr>
        <w:sectPr w:rsidR="00833889" w:rsidSect="00503272">
          <w:type w:val="continuous"/>
          <w:pgSz w:w="11906" w:h="16838"/>
          <w:pgMar w:top="426" w:right="566" w:bottom="1440" w:left="426" w:header="708" w:footer="708" w:gutter="0"/>
          <w:cols w:space="708"/>
          <w:docGrid w:linePitch="360"/>
        </w:sectPr>
      </w:pPr>
    </w:p>
    <w:p w14:paraId="402A4FC1" w14:textId="77777777" w:rsidR="00833889" w:rsidRPr="002D42AB" w:rsidRDefault="00833889" w:rsidP="0083388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Cs w:val="18"/>
        </w:rPr>
        <w:t>Cold Calling</w:t>
      </w:r>
    </w:p>
    <w:p w14:paraId="32427103" w14:textId="77777777" w:rsidR="00833889" w:rsidRPr="002D42AB" w:rsidRDefault="00833889" w:rsidP="0083388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Cs w:val="18"/>
        </w:rPr>
        <w:t xml:space="preserve">Selling </w:t>
      </w:r>
      <w:proofErr w:type="spellStart"/>
      <w:r>
        <w:rPr>
          <w:szCs w:val="18"/>
        </w:rPr>
        <w:t>Cellphone</w:t>
      </w:r>
      <w:proofErr w:type="spellEnd"/>
      <w:r>
        <w:rPr>
          <w:szCs w:val="18"/>
        </w:rPr>
        <w:t xml:space="preserve"> contracts</w:t>
      </w:r>
    </w:p>
    <w:p w14:paraId="39F64806" w14:textId="77777777" w:rsidR="00833889" w:rsidRPr="002D42AB" w:rsidRDefault="00833889" w:rsidP="0083388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Cs w:val="18"/>
        </w:rPr>
        <w:t>Persuading Customers</w:t>
      </w:r>
    </w:p>
    <w:p w14:paraId="3835D00B" w14:textId="77777777" w:rsidR="00833889" w:rsidRPr="002D42AB" w:rsidRDefault="00833889" w:rsidP="00833889">
      <w:pPr>
        <w:pStyle w:val="ListParagraph"/>
        <w:numPr>
          <w:ilvl w:val="0"/>
          <w:numId w:val="3"/>
        </w:numPr>
        <w:rPr>
          <w:sz w:val="18"/>
          <w:szCs w:val="18"/>
        </w:rPr>
        <w:sectPr w:rsidR="00833889" w:rsidRPr="002D42AB" w:rsidSect="00503272">
          <w:type w:val="continuous"/>
          <w:pgSz w:w="11906" w:h="16838"/>
          <w:pgMar w:top="426" w:right="566" w:bottom="1440" w:left="426" w:header="708" w:footer="708" w:gutter="0"/>
          <w:cols w:num="2" w:space="708"/>
          <w:docGrid w:linePitch="360"/>
        </w:sectPr>
      </w:pPr>
      <w:r>
        <w:rPr>
          <w:szCs w:val="18"/>
        </w:rPr>
        <w:t>Search for LTE coverage</w:t>
      </w:r>
    </w:p>
    <w:p w14:paraId="037B02E0" w14:textId="77777777" w:rsidR="00833889" w:rsidRDefault="00833889" w:rsidP="00833889">
      <w:pPr>
        <w:rPr>
          <w:sz w:val="18"/>
          <w:szCs w:val="18"/>
        </w:rPr>
      </w:pPr>
    </w:p>
    <w:p w14:paraId="212A0CCA" w14:textId="77777777" w:rsidR="00833889" w:rsidRPr="008F4ADC" w:rsidRDefault="00833889" w:rsidP="00833889">
      <w:pPr>
        <w:rPr>
          <w:sz w:val="20"/>
          <w:szCs w:val="20"/>
        </w:rPr>
        <w:sectPr w:rsidR="00833889" w:rsidRPr="008F4ADC" w:rsidSect="00515E7B">
          <w:type w:val="continuous"/>
          <w:pgSz w:w="11906" w:h="16838"/>
          <w:pgMar w:top="426" w:right="566" w:bottom="426" w:left="426" w:header="708" w:footer="708" w:gutter="0"/>
          <w:cols w:num="2" w:space="708"/>
          <w:docGrid w:linePitch="360"/>
        </w:sectPr>
      </w:pPr>
    </w:p>
    <w:p w14:paraId="65396AD0" w14:textId="77777777" w:rsidR="00833889" w:rsidRPr="000458A6" w:rsidRDefault="00833889" w:rsidP="00833889">
      <w:pPr>
        <w:rPr>
          <w:sz w:val="20"/>
          <w:szCs w:val="20"/>
        </w:rPr>
        <w:sectPr w:rsidR="00833889" w:rsidRPr="000458A6" w:rsidSect="00BB510C">
          <w:type w:val="continuous"/>
          <w:pgSz w:w="11906" w:h="16838"/>
          <w:pgMar w:top="426" w:right="566" w:bottom="1440" w:left="426" w:header="708" w:footer="708" w:gutter="0"/>
          <w:cols w:num="2" w:space="708"/>
          <w:docGrid w:linePitch="360"/>
        </w:sectPr>
      </w:pPr>
    </w:p>
    <w:p w14:paraId="66C387B3" w14:textId="77777777" w:rsidR="00833889" w:rsidRDefault="00833889" w:rsidP="0083388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</w:p>
    <w:p w14:paraId="7639CB92" w14:textId="77777777" w:rsidR="00833889" w:rsidRDefault="00833889" w:rsidP="00833889">
      <w:pPr>
        <w:rPr>
          <w:sz w:val="18"/>
          <w:szCs w:val="18"/>
        </w:rPr>
        <w:sectPr w:rsidR="00833889" w:rsidSect="00BB510C">
          <w:type w:val="continuous"/>
          <w:pgSz w:w="11906" w:h="16838"/>
          <w:pgMar w:top="426" w:right="566" w:bottom="1440" w:left="426" w:header="708" w:footer="708" w:gutter="0"/>
          <w:cols w:num="2" w:space="708"/>
          <w:docGrid w:linePitch="360"/>
        </w:sectPr>
      </w:pPr>
    </w:p>
    <w:p w14:paraId="22438F4F" w14:textId="77777777" w:rsidR="00833889" w:rsidRDefault="00833889" w:rsidP="00833889">
      <w:pPr>
        <w:rPr>
          <w:sz w:val="32"/>
          <w:szCs w:val="18"/>
          <w:u w:val="single"/>
        </w:rPr>
      </w:pPr>
    </w:p>
    <w:p w14:paraId="14DD9980" w14:textId="77777777" w:rsidR="00833889" w:rsidRPr="00303E98" w:rsidRDefault="00833889" w:rsidP="00833889">
      <w:pPr>
        <w:jc w:val="center"/>
        <w:rPr>
          <w:sz w:val="18"/>
          <w:szCs w:val="18"/>
          <w:u w:val="single"/>
        </w:rPr>
      </w:pPr>
      <w:r w:rsidRPr="00303E98">
        <w:rPr>
          <w:sz w:val="32"/>
          <w:szCs w:val="18"/>
          <w:u w:val="single"/>
        </w:rPr>
        <w:t>REFERENCES</w:t>
      </w:r>
    </w:p>
    <w:p w14:paraId="14568823" w14:textId="77777777" w:rsidR="00833889" w:rsidRDefault="00833889" w:rsidP="00833889">
      <w:r>
        <w:t>Woolworths Head Office</w:t>
      </w:r>
    </w:p>
    <w:p w14:paraId="56B168E0" w14:textId="77777777" w:rsidR="00833889" w:rsidRDefault="00833889" w:rsidP="00833889">
      <w:r>
        <w:t xml:space="preserve">Team Manager: </w:t>
      </w:r>
      <w:proofErr w:type="spellStart"/>
      <w:r>
        <w:t>Adiel</w:t>
      </w:r>
      <w:proofErr w:type="spellEnd"/>
      <w:r>
        <w:t xml:space="preserve"> </w:t>
      </w:r>
    </w:p>
    <w:p w14:paraId="6F11421F" w14:textId="77777777" w:rsidR="00833889" w:rsidRDefault="00833889" w:rsidP="00833889">
      <w:r>
        <w:t>Cell: 083 976 7863</w:t>
      </w:r>
    </w:p>
    <w:p w14:paraId="04229CEC" w14:textId="77777777" w:rsidR="00833889" w:rsidRDefault="00833889" w:rsidP="00833889">
      <w:r>
        <w:t xml:space="preserve"> </w:t>
      </w:r>
    </w:p>
    <w:p w14:paraId="3EEAAE60" w14:textId="77777777" w:rsidR="00833889" w:rsidRDefault="00833889" w:rsidP="00833889">
      <w:proofErr w:type="spellStart"/>
      <w:r>
        <w:t>Damelin</w:t>
      </w:r>
      <w:proofErr w:type="spellEnd"/>
    </w:p>
    <w:p w14:paraId="4C306BE5" w14:textId="77777777" w:rsidR="00833889" w:rsidRDefault="00833889" w:rsidP="00833889">
      <w:r>
        <w:t>Lecturer: Stephen Petersen</w:t>
      </w:r>
    </w:p>
    <w:p w14:paraId="78A813EB" w14:textId="77777777" w:rsidR="00833889" w:rsidRDefault="00833889" w:rsidP="00833889">
      <w:r>
        <w:t>Cell: 0</w:t>
      </w:r>
      <w:r w:rsidRPr="00202066">
        <w:t>72 538 8207</w:t>
      </w:r>
    </w:p>
    <w:p w14:paraId="63111581" w14:textId="77777777" w:rsidR="00833889" w:rsidRDefault="00833889" w:rsidP="00833889"/>
    <w:p w14:paraId="2172EEE0" w14:textId="77777777" w:rsidR="00833889" w:rsidRDefault="00833889" w:rsidP="00833889">
      <w:r>
        <w:t>Woolworths Country Road</w:t>
      </w:r>
    </w:p>
    <w:p w14:paraId="5142C843" w14:textId="77777777" w:rsidR="00833889" w:rsidRDefault="00833889" w:rsidP="00833889">
      <w:r>
        <w:t>Store Manager: Karl Adams</w:t>
      </w:r>
    </w:p>
    <w:p w14:paraId="0A0997B9" w14:textId="77777777" w:rsidR="00833889" w:rsidRDefault="00833889" w:rsidP="00833889">
      <w:r>
        <w:t>Cell: 082 803 8355</w:t>
      </w:r>
    </w:p>
    <w:p w14:paraId="2D0E3E78" w14:textId="77777777" w:rsidR="00833889" w:rsidRDefault="00833889" w:rsidP="00833889"/>
    <w:p w14:paraId="167F4628" w14:textId="77777777" w:rsidR="00833889" w:rsidRDefault="00833889" w:rsidP="00833889">
      <w:r>
        <w:t>Sell Direct Marketing</w:t>
      </w:r>
    </w:p>
    <w:p w14:paraId="2BB327BA" w14:textId="77777777" w:rsidR="00833889" w:rsidRDefault="00833889" w:rsidP="00833889">
      <w:r>
        <w:t xml:space="preserve">Team Leader: </w:t>
      </w:r>
      <w:proofErr w:type="spellStart"/>
      <w:r>
        <w:t>Saarah</w:t>
      </w:r>
      <w:proofErr w:type="spellEnd"/>
    </w:p>
    <w:p w14:paraId="1307D115" w14:textId="77777777" w:rsidR="00833889" w:rsidRDefault="00833889" w:rsidP="00833889">
      <w:pPr>
        <w:sectPr w:rsidR="00833889" w:rsidSect="002D2A67">
          <w:type w:val="continuous"/>
          <w:pgSz w:w="11906" w:h="16838"/>
          <w:pgMar w:top="426" w:right="566" w:bottom="993" w:left="426" w:header="708" w:footer="708" w:gutter="0"/>
          <w:cols w:space="708"/>
          <w:docGrid w:linePitch="360"/>
        </w:sectPr>
      </w:pPr>
      <w:r>
        <w:t>Cell: 081 316 4128</w:t>
      </w:r>
    </w:p>
    <w:p w14:paraId="2DECC32F" w14:textId="77777777" w:rsidR="00833889" w:rsidRDefault="00833889" w:rsidP="00833889">
      <w:pPr>
        <w:rPr>
          <w:sz w:val="18"/>
          <w:szCs w:val="18"/>
        </w:rPr>
      </w:pPr>
    </w:p>
    <w:p w14:paraId="6F08B086" w14:textId="77777777" w:rsidR="00833889" w:rsidRDefault="00833889" w:rsidP="00833889">
      <w:pPr>
        <w:rPr>
          <w:sz w:val="18"/>
          <w:szCs w:val="18"/>
        </w:rPr>
      </w:pPr>
    </w:p>
    <w:p w14:paraId="3B68E556" w14:textId="77777777" w:rsidR="00833889" w:rsidRPr="00F132F5" w:rsidRDefault="00833889" w:rsidP="00833889">
      <w:pPr>
        <w:rPr>
          <w:sz w:val="18"/>
          <w:szCs w:val="18"/>
        </w:rPr>
      </w:pPr>
    </w:p>
    <w:p w14:paraId="4232FA5F" w14:textId="77777777" w:rsidR="00833889" w:rsidRPr="002D450F" w:rsidRDefault="00833889" w:rsidP="00833889">
      <w:pPr>
        <w:rPr>
          <w:b/>
          <w:sz w:val="18"/>
          <w:szCs w:val="18"/>
        </w:rPr>
      </w:pPr>
    </w:p>
    <w:p w14:paraId="74B6E339" w14:textId="77777777" w:rsidR="00812C7F" w:rsidRDefault="00812C7F"/>
    <w:sectPr w:rsidR="00812C7F" w:rsidSect="00503272">
      <w:type w:val="continuous"/>
      <w:pgSz w:w="11906" w:h="16838"/>
      <w:pgMar w:top="426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6641"/>
    <w:multiLevelType w:val="hybridMultilevel"/>
    <w:tmpl w:val="17FEC9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3033"/>
    <w:multiLevelType w:val="hybridMultilevel"/>
    <w:tmpl w:val="907A25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93315"/>
    <w:multiLevelType w:val="hybridMultilevel"/>
    <w:tmpl w:val="B0D08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63E72"/>
    <w:multiLevelType w:val="hybridMultilevel"/>
    <w:tmpl w:val="7C46FC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3889"/>
    <w:rsid w:val="00622A8D"/>
    <w:rsid w:val="006A05E9"/>
    <w:rsid w:val="007D29C9"/>
    <w:rsid w:val="00812C7F"/>
    <w:rsid w:val="0083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0D3FB"/>
  <w15:chartTrackingRefBased/>
  <w15:docId w15:val="{A6227138-4596-433D-9581-736DE91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sz w:val="24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89"/>
    <w:rPr>
      <w:rFonts w:asciiTheme="minorHAnsi" w:eastAsiaTheme="minorEastAsia" w:hAnsiTheme="minorHAnsi"/>
      <w:b w:val="0"/>
      <w:sz w:val="22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thangiose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Nathanjohn Giose</dc:creator>
  <cp:keywords/>
  <dc:description/>
  <cp:lastModifiedBy>NathanJohn Giose</cp:lastModifiedBy>
  <cp:revision>2</cp:revision>
  <dcterms:created xsi:type="dcterms:W3CDTF">2021-05-16T15:39:00Z</dcterms:created>
  <dcterms:modified xsi:type="dcterms:W3CDTF">2021-05-16T15:39:00Z</dcterms:modified>
</cp:coreProperties>
</file>