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  <Override PartName="/word/charts/chart12.xml" ContentType="application/vnd.openxmlformats-officedocument.drawingml.chart+xml"/>
  <Override PartName="/word/charts/chart13.xml" ContentType="application/vnd.openxmlformats-officedocument.drawingml.chart+xml"/>
  <Override PartName="/word/charts/chart14.xml" ContentType="application/vnd.openxmlformats-officedocument.drawingml.chart+xml"/>
  <Override PartName="/word/charts/chart15.xml" ContentType="application/vnd.openxmlformats-officedocument.drawingml.chart+xml"/>
  <Override PartName="/word/charts/chart16.xml" ContentType="application/vnd.openxmlformats-officedocument.drawingml.chart+xml"/>
  <Override PartName="/word/charts/chart17.xml" ContentType="application/vnd.openxmlformats-officedocument.drawingml.chart+xml"/>
  <Override PartName="/word/charts/chart18.xml" ContentType="application/vnd.openxmlformats-officedocument.drawingml.chart+xml"/>
  <Override PartName="/word/charts/chart19.xml" ContentType="application/vnd.openxmlformats-officedocument.drawingml.chart+xml"/>
  <Override PartName="/word/charts/chart20.xml" ContentType="application/vnd.openxmlformats-officedocument.drawingml.chart+xml"/>
  <Override PartName="/word/charts/chart21.xml" ContentType="application/vnd.openxmlformats-officedocument.drawingml.chart+xml"/>
  <Override PartName="/word/charts/chart22.xml" ContentType="application/vnd.openxmlformats-officedocument.drawingml.chart+xml"/>
  <Override PartName="/word/charts/chart23.xml" ContentType="application/vnd.openxmlformats-officedocument.drawingml.chart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drawing>
          <wp:inline distT="0" distB="0" distL="0" distR="0">
            <wp:extent cx="4572000" cy="2743200"/>
            <wp:docPr id="1200" name="Chart 120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"/>
              </a:graphicData>
            </a:graphic>
          </wp:inline>
        </w:drawing>
      </w:r>
    </w:p>
    <w:p>
      <w:pPr>
        <w:spacing w:before="0" w:after="0" w:line="240" w:lineRule="auto"/>
      </w:pPr>
      <w:r>
        <w:t>1 cat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01" name="Chart 120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"/>
              </a:graphicData>
            </a:graphic>
          </wp:inline>
        </w:drawing>
      </w:r>
    </w:p>
    <w:p>
      <w:pPr>
        <w:spacing w:before="0" w:after="0" w:line="240" w:lineRule="auto"/>
      </w:pPr>
      <w:r>
        <w:t>2 cat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02" name="Chart 120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3"/>
              </a:graphicData>
            </a:graphic>
          </wp:inline>
        </w:drawing>
      </w:r>
    </w:p>
    <w:p>
      <w:pPr>
        <w:spacing w:before="0" w:after="0" w:line="240" w:lineRule="auto"/>
      </w:pPr>
      <w:r>
        <w:t>3 cat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03" name="Chart 120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4"/>
              </a:graphicData>
            </a:graphic>
          </wp:inline>
        </w:drawing>
      </w:r>
    </w:p>
    <w:p>
      <w:pPr>
        <w:spacing w:before="0" w:after="0" w:line="240" w:lineRule="auto"/>
      </w:pPr>
      <w:r>
        <w:t>4 cat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04" name="Chart 120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5"/>
              </a:graphicData>
            </a:graphic>
          </wp:inline>
        </w:drawing>
      </w:r>
    </w:p>
    <w:p>
      <w:pPr>
        <w:spacing w:before="0" w:after="0" w:line="240" w:lineRule="auto"/>
      </w:pPr>
      <w:r>
        <w:t>5 cat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05" name="Chart 120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6"/>
              </a:graphicData>
            </a:graphic>
          </wp:inline>
        </w:drawing>
      </w:r>
    </w:p>
    <w:p>
      <w:pPr>
        <w:spacing w:before="0" w:after="0" w:line="240" w:lineRule="auto"/>
      </w:pPr>
      <w:r>
        <w:t>6 cat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06" name="Chart 1206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7"/>
              </a:graphicData>
            </a:graphic>
          </wp:inline>
        </w:drawing>
      </w:r>
    </w:p>
    <w:p>
      <w:pPr>
        <w:spacing w:before="0" w:after="0" w:line="240" w:lineRule="auto"/>
      </w:pPr>
      <w:r>
        <w:t>7 cat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07" name="Chart 1207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8"/>
              </a:graphicData>
            </a:graphic>
          </wp:inline>
        </w:drawing>
      </w:r>
    </w:p>
    <w:p>
      <w:pPr>
        <w:spacing w:before="0" w:after="0" w:line="240" w:lineRule="auto"/>
      </w:pPr>
      <w:r>
        <w:t>8 cat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08" name="Chart 1208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9"/>
              </a:graphicData>
            </a:graphic>
          </wp:inline>
        </w:drawing>
      </w:r>
    </w:p>
    <w:p>
      <w:pPr>
        <w:spacing w:before="0" w:after="0" w:line="240" w:lineRule="auto"/>
      </w:pPr>
      <w:r>
        <w:t>1 ser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09" name="Chart 1209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0"/>
              </a:graphicData>
            </a:graphic>
          </wp:inline>
        </w:drawing>
      </w:r>
    </w:p>
    <w:p>
      <w:pPr>
        <w:spacing w:before="0" w:after="0" w:line="240" w:lineRule="auto"/>
      </w:pPr>
      <w:r>
        <w:t>2 ser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10" name="Chart 121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1"/>
              </a:graphicData>
            </a:graphic>
          </wp:inline>
        </w:drawing>
      </w:r>
    </w:p>
    <w:p>
      <w:pPr>
        <w:spacing w:before="0" w:after="0" w:line="240" w:lineRule="auto"/>
      </w:pPr>
      <w:r>
        <w:t>3 ser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11" name="Chart 121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2"/>
              </a:graphicData>
            </a:graphic>
          </wp:inline>
        </w:drawing>
      </w:r>
    </w:p>
    <w:p>
      <w:pPr>
        <w:spacing w:before="0" w:after="0" w:line="240" w:lineRule="auto"/>
      </w:pPr>
      <w:r>
        <w:t>4 ser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12" name="Chart 121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3"/>
              </a:graphicData>
            </a:graphic>
          </wp:inline>
        </w:drawing>
      </w:r>
    </w:p>
    <w:p>
      <w:pPr>
        <w:spacing w:before="0" w:after="0" w:line="240" w:lineRule="auto"/>
      </w:pPr>
      <w:r>
        <w:t>5 ser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13" name="Chart 121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4"/>
              </a:graphicData>
            </a:graphic>
          </wp:inline>
        </w:drawing>
      </w:r>
    </w:p>
    <w:p>
      <w:pPr>
        <w:spacing w:before="0" w:after="0" w:line="240" w:lineRule="auto"/>
      </w:pPr>
      <w:r>
        <w:t>6 ser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14" name="Chart 121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5"/>
              </a:graphicData>
            </a:graphic>
          </wp:inline>
        </w:drawing>
      </w:r>
    </w:p>
    <w:p>
      <w:pPr>
        <w:spacing w:before="0" w:after="0" w:line="240" w:lineRule="auto"/>
      </w:pPr>
      <w:r>
        <w:t>7 ser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15" name="Chart 121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6"/>
              </a:graphicData>
            </a:graphic>
          </wp:inline>
        </w:drawing>
      </w:r>
    </w:p>
    <w:p>
      <w:pPr>
        <w:spacing w:before="0" w:after="0" w:line="240" w:lineRule="auto"/>
      </w:pPr>
      <w:r>
        <w:t>8 ser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16" name="Chart 1216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7"/>
              </a:graphicData>
            </a:graphic>
          </wp:inline>
        </w:drawing>
      </w:r>
    </w:p>
    <w:p>
      <w:pPr>
        <w:spacing w:before="0" w:after="0" w:line="240" w:lineRule="auto"/>
      </w:pPr>
      <w:r>
        <w:t>3 cat value 20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17" name="Chart 1217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8"/>
              </a:graphicData>
            </a:graphic>
          </wp:inline>
        </w:drawing>
      </w:r>
    </w:p>
    <w:p>
      <w:pPr>
        <w:spacing w:before="0" w:after="0" w:line="240" w:lineRule="auto"/>
      </w:pPr>
      <w:r>
        <w:t>3 cat value 40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18" name="Chart 1218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9"/>
              </a:graphicData>
            </a:graphic>
          </wp:inline>
        </w:drawing>
      </w:r>
    </w:p>
    <w:p>
      <w:pPr>
        <w:spacing w:before="0" w:after="0" w:line="240" w:lineRule="auto"/>
      </w:pPr>
      <w:r>
        <w:t>3 cat value 80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30" name="Chart 123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0"/>
              </a:graphicData>
            </a:graphic>
          </wp:inline>
        </w:drawing>
      </w:r>
    </w:p>
    <w:p>
      <w:pPr>
        <w:spacing w:before="0" w:after="0" w:line="240" w:lineRule="auto"/>
      </w:pPr>
      <w:r>
        <w:t>3 cat 3 ser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31" name="Chart 123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1"/>
              </a:graphicData>
            </a:graphic>
          </wp:inline>
        </w:drawing>
      </w:r>
    </w:p>
    <w:p>
      <w:pPr>
        <w:spacing w:before="0" w:after="0" w:line="240" w:lineRule="auto"/>
      </w:pPr>
      <w:r>
        <w:t>4 cat 4 ser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32" name="Chart 123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2"/>
              </a:graphicData>
            </a:graphic>
          </wp:inline>
        </w:drawing>
      </w:r>
    </w:p>
    <w:p>
      <w:pPr>
        <w:spacing w:before="0" w:after="0" w:line="240" w:lineRule="auto"/>
      </w:pPr>
      <w:r>
        <w:t>2 cat 4 ser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233" name="Chart 123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3"/>
              </a:graphicData>
            </a:graphic>
          </wp:inline>
        </w:drawing>
      </w:r>
    </w:p>
    <w:p>
      <w:pPr>
        <w:spacing w:before="0" w:after="0" w:line="240" w:lineRule="auto"/>
      </w:pPr>
      <w:r>
        <w:t>4 cat 2 ser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Chart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openxmlformats.org/officeDocument/2006/relationships/chart" Target="charts/chart7.xml"/><Relationship Id="rIdChart8" Type="http://schemas.openxmlformats.org/officeDocument/2006/relationships/chart" Target="charts/chart8.xml"/><Relationship Id="rIdChart9" Type="http://schemas.openxmlformats.org/officeDocument/2006/relationships/chart" Target="charts/chart9.xml"/><Relationship Id="rIdChart10" Type="http://schemas.openxmlformats.org/officeDocument/2006/relationships/chart" Target="charts/chart10.xml"/><Relationship Id="rIdChart11" Type="http://schemas.openxmlformats.org/officeDocument/2006/relationships/chart" Target="charts/chart11.xml"/><Relationship Id="rIdChart12" Type="http://schemas.openxmlformats.org/officeDocument/2006/relationships/chart" Target="charts/chart12.xml"/><Relationship Id="rIdChart13" Type="http://schemas.openxmlformats.org/officeDocument/2006/relationships/chart" Target="charts/chart13.xml"/><Relationship Id="rIdChart14" Type="http://schemas.openxmlformats.org/officeDocument/2006/relationships/chart" Target="charts/chart14.xml"/><Relationship Id="rIdChart15" Type="http://schemas.openxmlformats.org/officeDocument/2006/relationships/chart" Target="charts/chart15.xml"/><Relationship Id="rIdChart16" Type="http://schemas.openxmlformats.org/officeDocument/2006/relationships/chart" Target="charts/chart16.xml"/><Relationship Id="rIdChart17" Type="http://schemas.openxmlformats.org/officeDocument/2006/relationships/chart" Target="charts/chart17.xml"/><Relationship Id="rIdChart18" Type="http://schemas.openxmlformats.org/officeDocument/2006/relationships/chart" Target="charts/chart18.xml"/><Relationship Id="rIdChart19" Type="http://schemas.openxmlformats.org/officeDocument/2006/relationships/chart" Target="charts/chart19.xml"/><Relationship Id="rIdChart20" Type="http://schemas.openxmlformats.org/officeDocument/2006/relationships/chart" Target="charts/chart20.xml"/><Relationship Id="rIdChart21" Type="http://schemas.openxmlformats.org/officeDocument/2006/relationships/chart" Target="charts/chart21.xml"/><Relationship Id="rIdChart22" Type="http://schemas.openxmlformats.org/officeDocument/2006/relationships/chart" Target="charts/chart22.xml"/><Relationship Id="rIdChart23" Type="http://schemas.openxmlformats.org/officeDocument/2006/relationships/chart" Target="charts/chart2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C0</c:v>
                </c:pt>
                <c:pt idx="1">
                  <c:v>C1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60</c:v>
                </c:pt>
                <c:pt idx="1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C0</c:v>
                </c:pt>
                <c:pt idx="1">
                  <c:v>C1</c:v>
                </c:pt>
                <c:pt idx="2">
                  <c:v>C2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60</c:v>
                </c:pt>
                <c:pt idx="1">
                  <c:v>60</c:v>
                </c:pt>
                <c:pt idx="2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C0</c:v>
                </c:pt>
                <c:pt idx="1">
                  <c:v>C1</c:v>
                </c:pt>
                <c:pt idx="2">
                  <c:v>C2</c:v>
                </c:pt>
                <c:pt idx="3">
                  <c:v>C3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60</c:v>
                </c:pt>
                <c:pt idx="1">
                  <c:v>60</c:v>
                </c:pt>
                <c:pt idx="2">
                  <c:v>60</c:v>
                </c:pt>
                <c:pt idx="3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Sheet1!$A$2:$A$6</c:f>
              <c:strCache>
                <c:ptCount val="5"/>
                <c:pt idx="0">
                  <c:v>C0</c:v>
                </c:pt>
                <c:pt idx="1">
                  <c:v>C1</c:v>
                </c:pt>
                <c:pt idx="2">
                  <c:v>C2</c:v>
                </c:pt>
                <c:pt idx="3">
                  <c:v>C3</c:v>
                </c:pt>
                <c:pt idx="4">
                  <c:v>C4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60</c:v>
                </c:pt>
                <c:pt idx="1">
                  <c:v>60</c:v>
                </c:pt>
                <c:pt idx="2">
                  <c:v>60</c:v>
                </c:pt>
                <c:pt idx="3">
                  <c:v>60</c:v>
                </c:pt>
                <c:pt idx="4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Sheet1!$A$2:$A$7</c:f>
              <c:strCache>
                <c:ptCount val="6"/>
                <c:pt idx="0">
                  <c:v>C0</c:v>
                </c:pt>
                <c:pt idx="1">
                  <c:v>C1</c:v>
                </c:pt>
                <c:pt idx="2">
                  <c:v>C2</c:v>
                </c:pt>
                <c:pt idx="3">
                  <c:v>C3</c:v>
                </c:pt>
                <c:pt idx="4">
                  <c:v>C4</c:v>
                </c:pt>
                <c:pt idx="5">
                  <c:v>C5</c:v>
                </c:pt>
              </c:strCache>
            </c:strRef>
          </c:cat>
          <c:val>
            <c:numRef>
              <c:f>Sheet1!$B$2:$B$7</c:f>
              <c:numCache>
                <c:formatCode>General</c:formatCode>
                <c:ptCount val="6"/>
                <c:pt idx="0">
                  <c:v>60</c:v>
                </c:pt>
                <c:pt idx="1">
                  <c:v>60</c:v>
                </c:pt>
                <c:pt idx="2">
                  <c:v>60</c:v>
                </c:pt>
                <c:pt idx="3">
                  <c:v>60</c:v>
                </c:pt>
                <c:pt idx="4">
                  <c:v>60</c:v>
                </c:pt>
                <c:pt idx="5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Sheet1!$A$2:$A$8</c:f>
              <c:strCache>
                <c:ptCount val="7"/>
                <c:pt idx="0">
                  <c:v>C0</c:v>
                </c:pt>
                <c:pt idx="1">
                  <c:v>C1</c:v>
                </c:pt>
                <c:pt idx="2">
                  <c:v>C2</c:v>
                </c:pt>
                <c:pt idx="3">
                  <c:v>C3</c:v>
                </c:pt>
                <c:pt idx="4">
                  <c:v>C4</c:v>
                </c:pt>
                <c:pt idx="5">
                  <c:v>C5</c:v>
                </c:pt>
                <c:pt idx="6">
                  <c:v>C6</c:v>
                </c:pt>
              </c:strCache>
            </c:strRef>
          </c:cat>
          <c:val>
            <c:numRef>
              <c:f>Sheet1!$B$2:$B$8</c:f>
              <c:numCache>
                <c:formatCode>General</c:formatCode>
                <c:ptCount val="7"/>
                <c:pt idx="0">
                  <c:v>60</c:v>
                </c:pt>
                <c:pt idx="1">
                  <c:v>60</c:v>
                </c:pt>
                <c:pt idx="2">
                  <c:v>60</c:v>
                </c:pt>
                <c:pt idx="3">
                  <c:v>60</c:v>
                </c:pt>
                <c:pt idx="4">
                  <c:v>60</c:v>
                </c:pt>
                <c:pt idx="5">
                  <c:v>60</c:v>
                </c:pt>
                <c:pt idx="6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Sheet1!$A$2:$A$9</c:f>
              <c:strCache>
                <c:ptCount val="8"/>
                <c:pt idx="0">
                  <c:v>C0</c:v>
                </c:pt>
                <c:pt idx="1">
                  <c:v>C1</c:v>
                </c:pt>
                <c:pt idx="2">
                  <c:v>C2</c:v>
                </c:pt>
                <c:pt idx="3">
                  <c:v>C3</c:v>
                </c:pt>
                <c:pt idx="4">
                  <c:v>C4</c:v>
                </c:pt>
                <c:pt idx="5">
                  <c:v>C5</c:v>
                </c:pt>
                <c:pt idx="6">
                  <c:v>C6</c:v>
                </c:pt>
                <c:pt idx="7">
                  <c:v>C7</c:v>
                </c:pt>
              </c:strCache>
            </c:strRef>
          </c:cat>
          <c:val>
            <c:numRef>
              <c:f>Sheet1!$B$2:$B$9</c:f>
              <c:numCache>
                <c:formatCode>General</c:formatCode>
                <c:ptCount val="8"/>
                <c:pt idx="0">
                  <c:v>60</c:v>
                </c:pt>
                <c:pt idx="1">
                  <c:v>60</c:v>
                </c:pt>
                <c:pt idx="2">
                  <c:v>60</c:v>
                </c:pt>
                <c:pt idx="3">
                  <c:v>60</c:v>
                </c:pt>
                <c:pt idx="4">
                  <c:v>60</c:v>
                </c:pt>
                <c:pt idx="5">
                  <c:v>60</c:v>
                </c:pt>
                <c:pt idx="6">
                  <c:v>60</c:v>
                </c:pt>
                <c:pt idx="7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Sheet1!$C$2:$C$2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Sheet1!$C$2:$C$2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Sheet1!$D$2:$D$2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Sheet1!$C$2:$C$2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Sheet1!$D$2:$D$2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Sheet1!$E$2:$E$2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Sheet1!$C$2:$C$2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Sheet1!$D$2:$D$2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Sheet1!$E$2:$E$2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Sheet1!$F$2:$F$2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Sheet1!$C$2:$C$2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Sheet1!$D$2:$D$2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Sheet1!$E$2:$E$2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Sheet1!$F$2:$F$2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S5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Sheet1!$G$2:$G$2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Sheet1!$C$2:$C$2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Sheet1!$D$2:$D$2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Sheet1!$E$2:$E$2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Sheet1!$F$2:$F$2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S5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Sheet1!$G$2:$G$2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6"/>
          <c:order val="6"/>
          <c:tx>
            <c:strRef>
              <c:f>Sheet1!$H$1</c:f>
              <c:strCache>
                <c:ptCount val="1"/>
                <c:pt idx="0">
                  <c:v>S6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Sheet1!$H$2:$H$2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Sheet1!$B$2:$B$2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Sheet1!$C$2:$C$2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Sheet1!$D$2:$D$2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Sheet1!$E$2:$E$2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Sheet1!$F$2:$F$2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S5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Sheet1!$G$2:$G$2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6"/>
          <c:order val="6"/>
          <c:tx>
            <c:strRef>
              <c:f>Sheet1!$H$1</c:f>
              <c:strCache>
                <c:ptCount val="1"/>
                <c:pt idx="0">
                  <c:v>S6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Sheet1!$H$2:$H$2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ser>
          <c:idx val="7"/>
          <c:order val="7"/>
          <c:tx>
            <c:strRef>
              <c:f>Sheet1!$I$1</c:f>
              <c:strCache>
                <c:ptCount val="1"/>
                <c:pt idx="0">
                  <c:v>S7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Sheet1!$A$2:$A$2</c:f>
              <c:strCache>
                <c:ptCount val="1"/>
                <c:pt idx="0">
                  <c:v>C0</c:v>
                </c:pt>
              </c:strCache>
            </c:strRef>
          </c:cat>
          <c:val>
            <c:numRef>
              <c:f>Sheet1!$I$2:$I$2</c:f>
              <c:numCache>
                <c:formatCode>General</c:formatCode>
                <c:ptCount val="1"/>
                <c:pt idx="0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C0</c:v>
                </c:pt>
                <c:pt idx="1">
                  <c:v>C1</c:v>
                </c:pt>
                <c:pt idx="2">
                  <c:v>C2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20</c:v>
                </c:pt>
                <c:pt idx="1">
                  <c:v>20</c:v>
                </c:pt>
                <c:pt idx="2">
                  <c:v>20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1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C0</c:v>
                </c:pt>
                <c:pt idx="1">
                  <c:v>C1</c:v>
                </c:pt>
                <c:pt idx="2">
                  <c:v>C2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40</c:v>
                </c:pt>
                <c:pt idx="1">
                  <c:v>40</c:v>
                </c:pt>
                <c:pt idx="2">
                  <c:v>40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1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C0</c:v>
                </c:pt>
                <c:pt idx="1">
                  <c:v>C1</c:v>
                </c:pt>
                <c:pt idx="2">
                  <c:v>C2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80</c:v>
                </c:pt>
                <c:pt idx="1">
                  <c:v>80</c:v>
                </c:pt>
                <c:pt idx="2">
                  <c:v>80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2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C0</c:v>
                </c:pt>
                <c:pt idx="1">
                  <c:v>C1</c:v>
                </c:pt>
                <c:pt idx="2">
                  <c:v>C2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60</c:v>
                </c:pt>
                <c:pt idx="1">
                  <c:v>60</c:v>
                </c:pt>
                <c:pt idx="2">
                  <c:v>60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C0</c:v>
                </c:pt>
                <c:pt idx="1">
                  <c:v>C1</c:v>
                </c:pt>
                <c:pt idx="2">
                  <c:v>C2</c:v>
                </c:pt>
              </c:strCache>
            </c:strRef>
          </c:cat>
          <c:val>
            <c:numRef>
              <c:f>Sheet1!$C$2:$C$4</c:f>
              <c:numCache>
                <c:formatCode>General</c:formatCode>
                <c:ptCount val="3"/>
                <c:pt idx="0">
                  <c:v>60</c:v>
                </c:pt>
                <c:pt idx="1">
                  <c:v>60</c:v>
                </c:pt>
                <c:pt idx="2">
                  <c:v>60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C0</c:v>
                </c:pt>
                <c:pt idx="1">
                  <c:v>C1</c:v>
                </c:pt>
                <c:pt idx="2">
                  <c:v>C2</c:v>
                </c:pt>
              </c:strCache>
            </c:strRef>
          </c:cat>
          <c:val>
            <c:numRef>
              <c:f>Sheet1!$D$2:$D$4</c:f>
              <c:numCache>
                <c:formatCode>General</c:formatCode>
                <c:ptCount val="3"/>
                <c:pt idx="0">
                  <c:v>60</c:v>
                </c:pt>
                <c:pt idx="1">
                  <c:v>60</c:v>
                </c:pt>
                <c:pt idx="2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2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C0</c:v>
                </c:pt>
                <c:pt idx="1">
                  <c:v>C1</c:v>
                </c:pt>
                <c:pt idx="2">
                  <c:v>C2</c:v>
                </c:pt>
                <c:pt idx="3">
                  <c:v>C3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60</c:v>
                </c:pt>
                <c:pt idx="1">
                  <c:v>60</c:v>
                </c:pt>
                <c:pt idx="2">
                  <c:v>60</c:v>
                </c:pt>
                <c:pt idx="3">
                  <c:v>60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C0</c:v>
                </c:pt>
                <c:pt idx="1">
                  <c:v>C1</c:v>
                </c:pt>
                <c:pt idx="2">
                  <c:v>C2</c:v>
                </c:pt>
                <c:pt idx="3">
                  <c:v>C3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60</c:v>
                </c:pt>
                <c:pt idx="1">
                  <c:v>60</c:v>
                </c:pt>
                <c:pt idx="2">
                  <c:v>60</c:v>
                </c:pt>
                <c:pt idx="3">
                  <c:v>60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C0</c:v>
                </c:pt>
                <c:pt idx="1">
                  <c:v>C1</c:v>
                </c:pt>
                <c:pt idx="2">
                  <c:v>C2</c:v>
                </c:pt>
                <c:pt idx="3">
                  <c:v>C3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60</c:v>
                </c:pt>
                <c:pt idx="1">
                  <c:v>60</c:v>
                </c:pt>
                <c:pt idx="2">
                  <c:v>60</c:v>
                </c:pt>
                <c:pt idx="3">
                  <c:v>60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C0</c:v>
                </c:pt>
                <c:pt idx="1">
                  <c:v>C1</c:v>
                </c:pt>
                <c:pt idx="2">
                  <c:v>C2</c:v>
                </c:pt>
                <c:pt idx="3">
                  <c:v>C3</c:v>
                </c:pt>
              </c:strCache>
            </c:strRef>
          </c:cat>
          <c:val>
            <c:numRef>
              <c:f>Sheet1!$E$2:$E$5</c:f>
              <c:numCache>
                <c:formatCode>General</c:formatCode>
                <c:ptCount val="4"/>
                <c:pt idx="0">
                  <c:v>60</c:v>
                </c:pt>
                <c:pt idx="1">
                  <c:v>60</c:v>
                </c:pt>
                <c:pt idx="2">
                  <c:v>60</c:v>
                </c:pt>
                <c:pt idx="3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2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C0</c:v>
                </c:pt>
                <c:pt idx="1">
                  <c:v>C1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60</c:v>
                </c:pt>
                <c:pt idx="1">
                  <c:v>60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C0</c:v>
                </c:pt>
                <c:pt idx="1">
                  <c:v>C1</c:v>
                </c:pt>
              </c:strCache>
            </c:strRef>
          </c:cat>
          <c:val>
            <c:numRef>
              <c:f>Sheet1!$C$2:$C$3</c:f>
              <c:numCache>
                <c:formatCode>General</c:formatCode>
                <c:ptCount val="2"/>
                <c:pt idx="0">
                  <c:v>60</c:v>
                </c:pt>
                <c:pt idx="1">
                  <c:v>60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C0</c:v>
                </c:pt>
                <c:pt idx="1">
                  <c:v>C1</c:v>
                </c:pt>
              </c:strCache>
            </c:strRef>
          </c:cat>
          <c:val>
            <c:numRef>
              <c:f>Sheet1!$D$2:$D$3</c:f>
              <c:numCache>
                <c:formatCode>General</c:formatCode>
                <c:ptCount val="2"/>
                <c:pt idx="0">
                  <c:v>60</c:v>
                </c:pt>
                <c:pt idx="1">
                  <c:v>60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C0</c:v>
                </c:pt>
                <c:pt idx="1">
                  <c:v>C1</c:v>
                </c:pt>
              </c:strCache>
            </c:strRef>
          </c:cat>
          <c:val>
            <c:numRef>
              <c:f>Sheet1!$E$2:$E$3</c:f>
              <c:numCache>
                <c:formatCode>General</c:formatCode>
                <c:ptCount val="2"/>
                <c:pt idx="0">
                  <c:v>60</c:v>
                </c:pt>
                <c:pt idx="1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charts/chart2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1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C0</c:v>
                </c:pt>
                <c:pt idx="1">
                  <c:v>C1</c:v>
                </c:pt>
                <c:pt idx="2">
                  <c:v>C2</c:v>
                </c:pt>
                <c:pt idx="3">
                  <c:v>C3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60</c:v>
                </c:pt>
                <c:pt idx="1">
                  <c:v>60</c:v>
                </c:pt>
                <c:pt idx="2">
                  <c:v>60</c:v>
                </c:pt>
                <c:pt idx="3">
                  <c:v>60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F0000"/>
            </a:solidFill>
            <a:ln>
              <a:noFill/>
            </a:ln>
          </c:spPr>
          <c:cat>
            <c:strRef>
              <c:f>Sheet1!$A$2:$A$5</c:f>
              <c:strCache>
                <c:ptCount val="4"/>
                <c:pt idx="0">
                  <c:v>C0</c:v>
                </c:pt>
                <c:pt idx="1">
                  <c:v>C1</c:v>
                </c:pt>
                <c:pt idx="2">
                  <c:v>C2</c:v>
                </c:pt>
                <c:pt idx="3">
                  <c:v>C3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60</c:v>
                </c:pt>
                <c:pt idx="1">
                  <c:v>60</c:v>
                </c:pt>
                <c:pt idx="2">
                  <c:v>60</c:v>
                </c:pt>
                <c:pt idx="3">
                  <c:v>60</c:v>
                </c:pt>
              </c:numCache>
            </c:numRef>
          </c:val>
        </c:ser>
        <c:gapWidth val="0"/>
        <c:gapDepth val="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crossAx val="222222222"/>
      </c:serAx>
    </c:plotArea>
    <c:plotVisOnly val="1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