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AA4733" w14:textId="77777777" w:rsidR="00865BA5" w:rsidRDefault="00FB60A7">
      <w:pPr>
        <w:pStyle w:val="Title"/>
        <w:jc w:val="right"/>
      </w:pPr>
      <w:r>
        <w:t>הדגמה</w:t>
      </w:r>
      <w:r>
        <w:t xml:space="preserve"> </w:t>
      </w:r>
      <w:r>
        <w:t>של</w:t>
      </w:r>
      <w:r>
        <w:t xml:space="preserve"> </w:t>
      </w:r>
      <w:r>
        <w:t>שנאי</w:t>
      </w:r>
    </w:p>
    <w:p w14:paraId="377A5DE6" w14:textId="77777777" w:rsidR="00865BA5" w:rsidRDefault="00865BA5"/>
    <w:p w14:paraId="6C710975" w14:textId="7CD27FA6" w:rsidR="00865BA5" w:rsidRDefault="00FB60A7">
      <w:pPr>
        <w:pStyle w:val="Heading1"/>
        <w:jc w:val="right"/>
      </w:pPr>
      <w:r>
        <w:t>ציוד</w:t>
      </w:r>
    </w:p>
    <w:p w14:paraId="4F3E8991" w14:textId="73686E96" w:rsidR="000979A0" w:rsidRDefault="000979A0" w:rsidP="000979A0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 xml:space="preserve">שנאי ממתח </w:t>
      </w:r>
      <w:r>
        <w:rPr>
          <w:lang w:bidi="he-IL"/>
        </w:rPr>
        <w:t>220V</w:t>
      </w:r>
      <w:r>
        <w:rPr>
          <w:rFonts w:hint="cs"/>
          <w:rtl/>
          <w:lang w:bidi="he-IL"/>
        </w:rPr>
        <w:t xml:space="preserve"> למתח נמוך.</w:t>
      </w:r>
    </w:p>
    <w:p w14:paraId="100ABEAE" w14:textId="77777777" w:rsidR="000979A0" w:rsidRDefault="000979A0" w:rsidP="000979A0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שנאי מתפרק (מתח נמוך למתח לדים)</w:t>
      </w:r>
    </w:p>
    <w:p w14:paraId="6C657CD9" w14:textId="5864CC64" w:rsidR="000979A0" w:rsidRDefault="000979A0" w:rsidP="000979A0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לחצן + לד לחצן</w:t>
      </w:r>
    </w:p>
    <w:p w14:paraId="28ADA394" w14:textId="24A2EAC0" w:rsidR="000979A0" w:rsidRDefault="000979A0" w:rsidP="000979A0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ממסר מדרגות</w:t>
      </w:r>
    </w:p>
    <w:p w14:paraId="1F74421A" w14:textId="1D4C59A7" w:rsidR="000979A0" w:rsidRPr="000979A0" w:rsidRDefault="000979A0" w:rsidP="000979A0">
      <w:pPr>
        <w:pStyle w:val="ListParagraph"/>
        <w:numPr>
          <w:ilvl w:val="0"/>
          <w:numId w:val="10"/>
        </w:numPr>
        <w:bidi/>
        <w:rPr>
          <w:rFonts w:hint="cs"/>
          <w:rtl/>
          <w:lang w:bidi="he-IL"/>
        </w:rPr>
      </w:pPr>
      <w:r>
        <w:rPr>
          <w:rFonts w:hint="cs"/>
          <w:rtl/>
          <w:lang w:bidi="he-IL"/>
        </w:rPr>
        <w:t>לדים בצבעים שונים מחובר לחוט שחור.</w:t>
      </w:r>
    </w:p>
    <w:sectPr w:rsidR="000979A0" w:rsidRPr="000979A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205758D"/>
    <w:multiLevelType w:val="hybridMultilevel"/>
    <w:tmpl w:val="F4ACF4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79A0"/>
    <w:rsid w:val="0015074B"/>
    <w:rsid w:val="0029639D"/>
    <w:rsid w:val="00326F90"/>
    <w:rsid w:val="00865BA5"/>
    <w:rsid w:val="00AA1D8D"/>
    <w:rsid w:val="00B47730"/>
    <w:rsid w:val="00CB0664"/>
    <w:rsid w:val="00FB60A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505BE2"/>
  <w14:defaultImageDpi w14:val="300"/>
  <w15:docId w15:val="{BFE61456-0A2C-4F5B-BAD1-129B75263C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23</Words>
  <Characters>117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הדגמה של שנאי</dc:title>
  <dc:subject/>
  <dc:creator>python-docx</dc:creator>
  <cp:keywords/>
  <dc:description>generated by python-docx</dc:description>
  <cp:lastModifiedBy>Nathan Sebag</cp:lastModifiedBy>
  <cp:revision>3</cp:revision>
  <dcterms:created xsi:type="dcterms:W3CDTF">2013-12-23T23:15:00Z</dcterms:created>
  <dcterms:modified xsi:type="dcterms:W3CDTF">2025-11-26T12:52:00Z</dcterms:modified>
  <cp:category/>
</cp:coreProperties>
</file>