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E4200" w14:textId="77777777" w:rsidR="00444D9B" w:rsidRDefault="00444D9B" w:rsidP="00444D9B">
      <w:pPr>
        <w:rPr>
          <w:b/>
          <w:bCs/>
          <w:lang w:val="en-GB"/>
        </w:rPr>
      </w:pPr>
      <w:r>
        <w:rPr>
          <w:b/>
          <w:bCs/>
          <w:lang w:val="en-GB"/>
        </w:rPr>
        <w:t>BE STRONG</w:t>
      </w:r>
    </w:p>
    <w:p w14:paraId="3E66CC59" w14:textId="77777777" w:rsidR="00444D9B" w:rsidRDefault="00444D9B" w:rsidP="00444D9B">
      <w:pPr>
        <w:rPr>
          <w:lang w:val="en-GB"/>
        </w:rPr>
      </w:pPr>
      <w:proofErr w:type="spellStart"/>
      <w:r>
        <w:rPr>
          <w:lang w:val="en-GB"/>
        </w:rPr>
        <w:t>Maltbie</w:t>
      </w:r>
      <w:proofErr w:type="spellEnd"/>
      <w:r>
        <w:rPr>
          <w:lang w:val="en-GB"/>
        </w:rPr>
        <w:t xml:space="preserve"> Babcock</w:t>
      </w:r>
    </w:p>
    <w:p w14:paraId="08BA3DB7" w14:textId="77777777" w:rsidR="00444D9B" w:rsidRDefault="00444D9B" w:rsidP="00444D9B">
      <w:pPr>
        <w:rPr>
          <w:lang w:val="en-GB"/>
        </w:rPr>
      </w:pPr>
      <w:r>
        <w:rPr>
          <w:lang w:val="en-GB"/>
        </w:rPr>
        <w:t>Be strong!</w:t>
      </w:r>
    </w:p>
    <w:p w14:paraId="6BDE3E9D" w14:textId="77777777" w:rsidR="00444D9B" w:rsidRDefault="00444D9B" w:rsidP="00444D9B">
      <w:pPr>
        <w:rPr>
          <w:lang w:val="en-GB"/>
        </w:rPr>
      </w:pPr>
      <w:r>
        <w:rPr>
          <w:lang w:val="en-GB"/>
        </w:rPr>
        <w:t>We are not here to play, to dream, to drift;</w:t>
      </w:r>
    </w:p>
    <w:p w14:paraId="48150286" w14:textId="77777777" w:rsidR="00444D9B" w:rsidRDefault="00444D9B" w:rsidP="00444D9B">
      <w:pPr>
        <w:rPr>
          <w:lang w:val="en-GB"/>
        </w:rPr>
      </w:pPr>
      <w:r>
        <w:rPr>
          <w:lang w:val="en-GB"/>
        </w:rPr>
        <w:t>We have hard work to do, and loads to lift;</w:t>
      </w:r>
    </w:p>
    <w:p w14:paraId="690EA153" w14:textId="77777777" w:rsidR="00444D9B" w:rsidRDefault="00444D9B" w:rsidP="00444D9B">
      <w:pPr>
        <w:rPr>
          <w:lang w:val="en-GB"/>
        </w:rPr>
      </w:pPr>
      <w:r>
        <w:rPr>
          <w:lang w:val="en-GB"/>
        </w:rPr>
        <w:t>Shun not the struggle – face it; ‘tis God’s gift.</w:t>
      </w:r>
    </w:p>
    <w:p w14:paraId="714FD467" w14:textId="77777777" w:rsidR="00444D9B" w:rsidRDefault="00444D9B" w:rsidP="00444D9B">
      <w:pPr>
        <w:rPr>
          <w:lang w:val="en-GB"/>
        </w:rPr>
      </w:pPr>
    </w:p>
    <w:p w14:paraId="1E9458CC" w14:textId="77777777" w:rsidR="00444D9B" w:rsidRDefault="00444D9B" w:rsidP="00444D9B">
      <w:pPr>
        <w:rPr>
          <w:lang w:val="en-GB"/>
        </w:rPr>
      </w:pPr>
      <w:r>
        <w:rPr>
          <w:lang w:val="en-GB"/>
        </w:rPr>
        <w:t>Be strong!</w:t>
      </w:r>
    </w:p>
    <w:p w14:paraId="3C1F5ACF" w14:textId="77777777" w:rsidR="00444D9B" w:rsidRDefault="00444D9B" w:rsidP="00444D9B">
      <w:pPr>
        <w:rPr>
          <w:lang w:val="en-GB"/>
        </w:rPr>
      </w:pPr>
      <w:r>
        <w:rPr>
          <w:lang w:val="en-GB"/>
        </w:rPr>
        <w:t>Say not, “The days are evil. Who’s to blame?”</w:t>
      </w:r>
    </w:p>
    <w:p w14:paraId="19EB82BB" w14:textId="77777777" w:rsidR="00444D9B" w:rsidRDefault="00444D9B" w:rsidP="00444D9B">
      <w:pPr>
        <w:rPr>
          <w:lang w:val="en-GB"/>
        </w:rPr>
      </w:pPr>
      <w:r>
        <w:rPr>
          <w:lang w:val="en-GB"/>
        </w:rPr>
        <w:t>And fold the hands and acquiesce – oh shame!</w:t>
      </w:r>
    </w:p>
    <w:p w14:paraId="7B02F701" w14:textId="77777777" w:rsidR="00444D9B" w:rsidRDefault="00444D9B" w:rsidP="00444D9B">
      <w:pPr>
        <w:rPr>
          <w:lang w:val="en-GB"/>
        </w:rPr>
      </w:pPr>
      <w:r>
        <w:rPr>
          <w:lang w:val="en-GB"/>
        </w:rPr>
        <w:t>Stand up, speak out, and bravely, in God’s name.</w:t>
      </w:r>
    </w:p>
    <w:p w14:paraId="3BCACE9C" w14:textId="77777777" w:rsidR="00444D9B" w:rsidRDefault="00444D9B" w:rsidP="00444D9B">
      <w:pPr>
        <w:rPr>
          <w:lang w:val="en-GB"/>
        </w:rPr>
      </w:pPr>
    </w:p>
    <w:p w14:paraId="6E650A37" w14:textId="77777777" w:rsidR="00444D9B" w:rsidRDefault="00444D9B" w:rsidP="00444D9B">
      <w:pPr>
        <w:rPr>
          <w:lang w:val="en-GB"/>
        </w:rPr>
      </w:pPr>
      <w:r>
        <w:rPr>
          <w:lang w:val="en-GB"/>
        </w:rPr>
        <w:t>Be strong!</w:t>
      </w:r>
    </w:p>
    <w:p w14:paraId="3545CE20" w14:textId="77777777" w:rsidR="00444D9B" w:rsidRDefault="00444D9B" w:rsidP="00444D9B">
      <w:pPr>
        <w:rPr>
          <w:lang w:val="en-GB"/>
        </w:rPr>
      </w:pPr>
      <w:r>
        <w:rPr>
          <w:lang w:val="en-GB"/>
        </w:rPr>
        <w:t>It matters not how deep intrenched the wrong,</w:t>
      </w:r>
    </w:p>
    <w:p w14:paraId="52017C10" w14:textId="77777777" w:rsidR="00444D9B" w:rsidRDefault="00444D9B" w:rsidP="00444D9B">
      <w:pPr>
        <w:rPr>
          <w:lang w:val="en-GB"/>
        </w:rPr>
      </w:pPr>
      <w:r>
        <w:rPr>
          <w:lang w:val="en-GB"/>
        </w:rPr>
        <w:t>How hard the battle goes, the day how long;</w:t>
      </w:r>
    </w:p>
    <w:p w14:paraId="4472F63D" w14:textId="1E0154DF" w:rsidR="006B6912" w:rsidRDefault="00444D9B" w:rsidP="00444D9B">
      <w:r>
        <w:rPr>
          <w:lang w:val="en-GB"/>
        </w:rPr>
        <w:t>Faint not – fight! To-morrow comes the song</w:t>
      </w:r>
    </w:p>
    <w:sectPr w:rsidR="006B6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D9B"/>
    <w:rsid w:val="00444D9B"/>
    <w:rsid w:val="006B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93A35"/>
  <w15:chartTrackingRefBased/>
  <w15:docId w15:val="{1FF8C431-BCA0-432E-BEB7-ECD2070F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D9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2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2026-06-10T13:08:00Z</dcterms:created>
  <dcterms:modified xsi:type="dcterms:W3CDTF">2026-06-10T13:10:00Z</dcterms:modified>
</cp:coreProperties>
</file>