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37827" w14:textId="4865600C" w:rsidR="00863C1D" w:rsidRDefault="00D44160">
      <w:r>
        <w:rPr>
          <w:noProof/>
        </w:rPr>
        <w:drawing>
          <wp:inline distT="0" distB="0" distL="0" distR="0" wp14:anchorId="2CE1E928" wp14:editId="60020421">
            <wp:extent cx="5600700"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0700" cy="3028950"/>
                    </a:xfrm>
                    <a:prstGeom prst="rect">
                      <a:avLst/>
                    </a:prstGeom>
                    <a:noFill/>
                    <a:ln>
                      <a:noFill/>
                    </a:ln>
                  </pic:spPr>
                </pic:pic>
              </a:graphicData>
            </a:graphic>
          </wp:inline>
        </w:drawing>
      </w:r>
    </w:p>
    <w:p w14:paraId="32232824" w14:textId="77777777" w:rsidR="003E312E" w:rsidRDefault="00690909">
      <w:r>
        <w:rPr>
          <w:noProof/>
        </w:rPr>
        <w:drawing>
          <wp:inline distT="0" distB="0" distL="0" distR="0" wp14:anchorId="6ADA8893" wp14:editId="418EFF2D">
            <wp:extent cx="5543550" cy="3524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3550" cy="3524250"/>
                    </a:xfrm>
                    <a:prstGeom prst="rect">
                      <a:avLst/>
                    </a:prstGeom>
                    <a:noFill/>
                    <a:ln>
                      <a:noFill/>
                    </a:ln>
                  </pic:spPr>
                </pic:pic>
              </a:graphicData>
            </a:graphic>
          </wp:inline>
        </w:drawing>
      </w:r>
    </w:p>
    <w:p w14:paraId="25043CC0" w14:textId="29DE00A9" w:rsidR="00505D97" w:rsidRDefault="00505D97">
      <w:r>
        <w:t xml:space="preserve">BDD style framework </w:t>
      </w:r>
      <w:r w:rsidR="00264709">
        <w:t>–</w:t>
      </w:r>
      <w:r>
        <w:t xml:space="preserve"> </w:t>
      </w:r>
      <w:r w:rsidR="00264709">
        <w:t xml:space="preserve">Kittens. </w:t>
      </w:r>
      <w:r w:rsidR="00B23B73">
        <w:t xml:space="preserve">Follow same Page object model. </w:t>
      </w:r>
    </w:p>
    <w:p w14:paraId="6AE50B4F" w14:textId="553D77A0" w:rsidR="00D44160" w:rsidRDefault="003E312E">
      <w:r>
        <w:rPr>
          <w:noProof/>
        </w:rPr>
        <w:lastRenderedPageBreak/>
        <w:drawing>
          <wp:inline distT="0" distB="0" distL="0" distR="0" wp14:anchorId="2B263507" wp14:editId="4F704686">
            <wp:extent cx="5619750" cy="2447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9750" cy="2447925"/>
                    </a:xfrm>
                    <a:prstGeom prst="rect">
                      <a:avLst/>
                    </a:prstGeom>
                    <a:noFill/>
                    <a:ln>
                      <a:noFill/>
                    </a:ln>
                  </pic:spPr>
                </pic:pic>
              </a:graphicData>
            </a:graphic>
          </wp:inline>
        </w:drawing>
      </w:r>
    </w:p>
    <w:p w14:paraId="653887C3" w14:textId="012658F7" w:rsidR="00B23B73" w:rsidRDefault="00B23B73">
      <w:r>
        <w:t>Follow the units</w:t>
      </w:r>
      <w:r w:rsidR="000C56BA">
        <w:t xml:space="preserve">. Best practice. Requires reporting and multi browser testing. </w:t>
      </w:r>
      <w:r w:rsidR="00C82552">
        <w:t xml:space="preserve">Can have separate projects for each section. </w:t>
      </w:r>
      <w:r w:rsidR="00AD0527">
        <w:t>Can use any web app you want.</w:t>
      </w:r>
    </w:p>
    <w:p w14:paraId="4F1BA312" w14:textId="50406771" w:rsidR="003E312E" w:rsidRDefault="00C724D5">
      <w:r>
        <w:rPr>
          <w:noProof/>
        </w:rPr>
        <w:drawing>
          <wp:inline distT="0" distB="0" distL="0" distR="0" wp14:anchorId="6A449885" wp14:editId="23A01B34">
            <wp:extent cx="5553075" cy="1885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3075" cy="1885950"/>
                    </a:xfrm>
                    <a:prstGeom prst="rect">
                      <a:avLst/>
                    </a:prstGeom>
                    <a:noFill/>
                    <a:ln>
                      <a:noFill/>
                    </a:ln>
                  </pic:spPr>
                </pic:pic>
              </a:graphicData>
            </a:graphic>
          </wp:inline>
        </w:drawing>
      </w:r>
    </w:p>
    <w:p w14:paraId="6FA949D8" w14:textId="000D3861" w:rsidR="0087471C" w:rsidRDefault="0087471C">
      <w:r>
        <w:t xml:space="preserve">Similarities to web application steps. </w:t>
      </w:r>
      <w:r w:rsidR="0076767E">
        <w:t xml:space="preserve">Can use - </w:t>
      </w:r>
      <w:proofErr w:type="spellStart"/>
      <w:r w:rsidR="0076767E">
        <w:t>Winium</w:t>
      </w:r>
      <w:proofErr w:type="spellEnd"/>
      <w:r w:rsidR="0076767E">
        <w:t xml:space="preserve">, Apium, </w:t>
      </w:r>
      <w:proofErr w:type="spellStart"/>
      <w:r w:rsidR="0076767E">
        <w:t>winappdriver</w:t>
      </w:r>
      <w:proofErr w:type="spellEnd"/>
      <w:r w:rsidR="0076767E">
        <w:t xml:space="preserve"> (use</w:t>
      </w:r>
      <w:r w:rsidR="00AD0527">
        <w:t xml:space="preserve"> this one?</w:t>
      </w:r>
      <w:r w:rsidR="0076767E">
        <w:t>).</w:t>
      </w:r>
    </w:p>
    <w:p w14:paraId="4849A3A1" w14:textId="75AF66BC" w:rsidR="00C724D5" w:rsidRDefault="00650DB9">
      <w:r>
        <w:rPr>
          <w:noProof/>
        </w:rPr>
        <w:drawing>
          <wp:inline distT="0" distB="0" distL="0" distR="0" wp14:anchorId="3C103E87" wp14:editId="4F39C109">
            <wp:extent cx="5543550" cy="289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3550" cy="2895600"/>
                    </a:xfrm>
                    <a:prstGeom prst="rect">
                      <a:avLst/>
                    </a:prstGeom>
                    <a:noFill/>
                    <a:ln>
                      <a:noFill/>
                    </a:ln>
                  </pic:spPr>
                </pic:pic>
              </a:graphicData>
            </a:graphic>
          </wp:inline>
        </w:drawing>
      </w:r>
    </w:p>
    <w:p w14:paraId="5836DCFA" w14:textId="63095C30" w:rsidR="00650DB9" w:rsidRDefault="001015F7">
      <w:r>
        <w:lastRenderedPageBreak/>
        <w:t>Must</w:t>
      </w:r>
      <w:r w:rsidR="00AD0527">
        <w:t xml:space="preserve"> test both web app and native </w:t>
      </w:r>
      <w:r>
        <w:t>app (downloaded from app store, reddit? Can be any).</w:t>
      </w:r>
      <w:r w:rsidR="009105FE">
        <w:t xml:space="preserve"> For the web app either chrome or safari if testing an iPhone. Can do android or iOS device. Appium is an example of a tool, but you can use any that you find. </w:t>
      </w:r>
    </w:p>
    <w:p w14:paraId="5DC8BA2D" w14:textId="703284CC" w:rsidR="00650DB9" w:rsidRDefault="001818FE">
      <w:r>
        <w:rPr>
          <w:noProof/>
        </w:rPr>
        <w:drawing>
          <wp:inline distT="0" distB="0" distL="0" distR="0" wp14:anchorId="67EDA57D" wp14:editId="08BDB0C1">
            <wp:extent cx="5543550" cy="1743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3550" cy="1743075"/>
                    </a:xfrm>
                    <a:prstGeom prst="rect">
                      <a:avLst/>
                    </a:prstGeom>
                    <a:noFill/>
                    <a:ln>
                      <a:noFill/>
                    </a:ln>
                  </pic:spPr>
                </pic:pic>
              </a:graphicData>
            </a:graphic>
          </wp:inline>
        </w:drawing>
      </w:r>
    </w:p>
    <w:p w14:paraId="3E43228E" w14:textId="4509F22A" w:rsidR="009105FE" w:rsidRDefault="009105FE">
      <w:r>
        <w:t xml:space="preserve">Need to have it in code as well as a tool. Postman – can get tests up and running with that first. Then </w:t>
      </w:r>
      <w:r w:rsidR="009B35B4">
        <w:t xml:space="preserve">go over to the code. </w:t>
      </w:r>
    </w:p>
    <w:p w14:paraId="1D65B7F7" w14:textId="27D030A8" w:rsidR="00527475" w:rsidRPr="009B35B4" w:rsidRDefault="00527475">
      <w:pPr>
        <w:rPr>
          <w:b/>
          <w:bCs/>
        </w:rPr>
      </w:pPr>
      <w:r w:rsidRPr="009B35B4">
        <w:rPr>
          <w:b/>
          <w:bCs/>
        </w:rPr>
        <w:t>APPLICATION PROGRAMMIG INTERFACE/APIS (Tool Based)</w:t>
      </w:r>
    </w:p>
    <w:p w14:paraId="41F43886" w14:textId="7A634190" w:rsidR="00471574" w:rsidRDefault="00471574">
      <w:r>
        <w:rPr>
          <w:noProof/>
        </w:rPr>
        <w:drawing>
          <wp:inline distT="0" distB="0" distL="0" distR="0" wp14:anchorId="4627E89F" wp14:editId="6E4223C5">
            <wp:extent cx="5543550" cy="2238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3550" cy="2238375"/>
                    </a:xfrm>
                    <a:prstGeom prst="rect">
                      <a:avLst/>
                    </a:prstGeom>
                    <a:noFill/>
                    <a:ln>
                      <a:noFill/>
                    </a:ln>
                  </pic:spPr>
                </pic:pic>
              </a:graphicData>
            </a:graphic>
          </wp:inline>
        </w:drawing>
      </w:r>
    </w:p>
    <w:p w14:paraId="62B9E6BA" w14:textId="760FF8E3" w:rsidR="009B35B4" w:rsidRDefault="009B35B4">
      <w:r>
        <w:t xml:space="preserve">Best left to the end. Need to schedule an overnight execution – tools such as DevOps or Jenkins. </w:t>
      </w:r>
    </w:p>
    <w:p w14:paraId="73350D7F" w14:textId="7B51C2E3" w:rsidR="00471574" w:rsidRDefault="005307D6">
      <w:r>
        <w:rPr>
          <w:noProof/>
        </w:rPr>
        <w:drawing>
          <wp:inline distT="0" distB="0" distL="0" distR="0" wp14:anchorId="67A7B18C" wp14:editId="70FB7F5B">
            <wp:extent cx="5619750" cy="2076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9750" cy="2076450"/>
                    </a:xfrm>
                    <a:prstGeom prst="rect">
                      <a:avLst/>
                    </a:prstGeom>
                    <a:noFill/>
                    <a:ln>
                      <a:noFill/>
                    </a:ln>
                  </pic:spPr>
                </pic:pic>
              </a:graphicData>
            </a:graphic>
          </wp:inline>
        </w:drawing>
      </w:r>
    </w:p>
    <w:p w14:paraId="28BC36D6" w14:textId="04831D83" w:rsidR="007C34F1" w:rsidRDefault="007C34F1">
      <w:r>
        <w:t>Formal sign off</w:t>
      </w:r>
      <w:r w:rsidR="00D1265B">
        <w:t xml:space="preserve"> at the very end. </w:t>
      </w:r>
    </w:p>
    <w:p w14:paraId="017F4AE5" w14:textId="77777777" w:rsidR="00083154" w:rsidRDefault="00083154"/>
    <w:p w14:paraId="523801DD" w14:textId="6161E6B2" w:rsidR="00083154" w:rsidRDefault="00000000">
      <w:hyperlink r:id="rId13" w:history="1">
        <w:r w:rsidR="00083154" w:rsidRPr="001641FB">
          <w:rPr>
            <w:rStyle w:val="Hyperlink"/>
          </w:rPr>
          <w:t>https://testifyqa.com/</w:t>
        </w:r>
      </w:hyperlink>
    </w:p>
    <w:p w14:paraId="151A32F5" w14:textId="77777777" w:rsidR="00083154" w:rsidRDefault="00083154"/>
    <w:p w14:paraId="4E973554" w14:textId="05B9123A" w:rsidR="001818FE" w:rsidRDefault="00C038D8">
      <w:pPr>
        <w:rPr>
          <w:rStyle w:val="ui-provider"/>
        </w:rPr>
      </w:pPr>
      <w:r>
        <w:rPr>
          <w:rStyle w:val="ui-provider"/>
        </w:rPr>
        <w:t xml:space="preserve">'I' started off with maybe trying to write a </w:t>
      </w:r>
      <w:proofErr w:type="gramStart"/>
      <w:r>
        <w:rPr>
          <w:rStyle w:val="ui-provider"/>
        </w:rPr>
        <w:t>gherkin format steps</w:t>
      </w:r>
      <w:proofErr w:type="gramEnd"/>
      <w:r>
        <w:rPr>
          <w:rStyle w:val="ui-provider"/>
        </w:rPr>
        <w:t xml:space="preserve"> for the scenarios we were given in the task section - emphasis on the 'I'</w:t>
      </w:r>
    </w:p>
    <w:p w14:paraId="4DA0F827" w14:textId="77777777" w:rsidR="00980C05" w:rsidRDefault="00980C05">
      <w:pPr>
        <w:rPr>
          <w:rStyle w:val="ui-provider"/>
        </w:rPr>
      </w:pPr>
    </w:p>
    <w:p w14:paraId="0CAF9E85" w14:textId="77777777" w:rsidR="00980C05" w:rsidRDefault="00980C05">
      <w:pPr>
        <w:rPr>
          <w:rStyle w:val="ui-provider"/>
        </w:rPr>
      </w:pPr>
    </w:p>
    <w:p w14:paraId="084604CB" w14:textId="77777777" w:rsidR="00980C05" w:rsidRDefault="00980C05" w:rsidP="00980C05">
      <w:pPr>
        <w:pStyle w:val="NormalWeb"/>
        <w:spacing w:before="0" w:beforeAutospacing="0" w:after="0" w:afterAutospacing="0"/>
        <w:rPr>
          <w:rFonts w:ascii="Segoe UI" w:hAnsi="Segoe UI" w:cs="Segoe UI"/>
          <w:sz w:val="21"/>
          <w:szCs w:val="21"/>
        </w:rPr>
      </w:pPr>
      <w:r>
        <w:rPr>
          <w:rFonts w:ascii="Segoe UI" w:hAnsi="Segoe UI" w:cs="Segoe UI"/>
          <w:sz w:val="21"/>
          <w:szCs w:val="21"/>
        </w:rPr>
        <w:t>[3:16 PM] James Croxford</w:t>
      </w:r>
    </w:p>
    <w:p w14:paraId="0132872A" w14:textId="77777777" w:rsidR="00980C05" w:rsidRDefault="00980C05" w:rsidP="00980C05">
      <w:pPr>
        <w:pStyle w:val="NormalWeb"/>
        <w:spacing w:before="0" w:beforeAutospacing="0" w:after="0" w:afterAutospacing="0"/>
        <w:rPr>
          <w:rFonts w:ascii="Segoe UI" w:hAnsi="Segoe UI" w:cs="Segoe UI"/>
          <w:sz w:val="21"/>
          <w:szCs w:val="21"/>
        </w:rPr>
      </w:pPr>
      <w:r>
        <w:rPr>
          <w:rFonts w:ascii="Segoe UI" w:hAnsi="Segoe UI" w:cs="Segoe UI"/>
          <w:sz w:val="21"/>
          <w:szCs w:val="21"/>
        </w:rPr>
        <w:t>Docker &amp; Docker Desktop</w:t>
      </w:r>
    </w:p>
    <w:p w14:paraId="0A77F834" w14:textId="77777777" w:rsidR="00980C05" w:rsidRDefault="00980C05" w:rsidP="00980C05">
      <w:pPr>
        <w:pStyle w:val="NormalWeb"/>
        <w:rPr>
          <w:rFonts w:ascii="Segoe UI" w:hAnsi="Segoe UI" w:cs="Segoe UI"/>
          <w:sz w:val="21"/>
          <w:szCs w:val="21"/>
        </w:rPr>
      </w:pPr>
      <w:r>
        <w:rPr>
          <w:rFonts w:ascii="Segoe UI" w:hAnsi="Segoe UI" w:cs="Segoe UI"/>
          <w:sz w:val="21"/>
          <w:szCs w:val="21"/>
        </w:rPr>
        <w:t>Hi everyone. As part of building my own automated test framework I’ve had to learn more about Docker, and how it can be used to simulate functional UI tests on a remote browser.</w:t>
      </w:r>
    </w:p>
    <w:p w14:paraId="3779A13C" w14:textId="77777777" w:rsidR="00980C05" w:rsidRDefault="00980C05" w:rsidP="00980C05">
      <w:pPr>
        <w:pStyle w:val="NormalWeb"/>
        <w:rPr>
          <w:rFonts w:ascii="Segoe UI" w:hAnsi="Segoe UI" w:cs="Segoe UI"/>
          <w:sz w:val="21"/>
          <w:szCs w:val="21"/>
        </w:rPr>
      </w:pPr>
      <w:r>
        <w:rPr>
          <w:rFonts w:ascii="Segoe UI" w:hAnsi="Segoe UI" w:cs="Segoe UI"/>
          <w:sz w:val="21"/>
          <w:szCs w:val="21"/>
        </w:rPr>
        <w:t> </w:t>
      </w:r>
    </w:p>
    <w:p w14:paraId="502B3E92" w14:textId="77777777" w:rsidR="00980C05" w:rsidRDefault="00980C05" w:rsidP="00980C05">
      <w:pPr>
        <w:pStyle w:val="NormalWeb"/>
        <w:rPr>
          <w:rFonts w:ascii="Segoe UI" w:hAnsi="Segoe UI" w:cs="Segoe UI"/>
          <w:sz w:val="21"/>
          <w:szCs w:val="21"/>
        </w:rPr>
      </w:pPr>
      <w:r>
        <w:rPr>
          <w:rFonts w:ascii="Segoe UI" w:hAnsi="Segoe UI" w:cs="Segoe UI"/>
          <w:sz w:val="21"/>
          <w:szCs w:val="21"/>
        </w:rPr>
        <w:t xml:space="preserve">Given there’s a lot of apprentices &amp; academy consultants looking to do the same, I thought I’d link to this video guide which I found </w:t>
      </w:r>
      <w:proofErr w:type="gramStart"/>
      <w:r>
        <w:rPr>
          <w:rFonts w:ascii="Segoe UI" w:hAnsi="Segoe UI" w:cs="Segoe UI"/>
          <w:sz w:val="21"/>
          <w:szCs w:val="21"/>
        </w:rPr>
        <w:t>really helpful</w:t>
      </w:r>
      <w:proofErr w:type="gramEnd"/>
      <w:r>
        <w:rPr>
          <w:rFonts w:ascii="Segoe UI" w:hAnsi="Segoe UI" w:cs="Segoe UI"/>
          <w:sz w:val="21"/>
          <w:szCs w:val="21"/>
        </w:rPr>
        <w:t xml:space="preserve"> for an overview of the Docker platform:</w:t>
      </w:r>
    </w:p>
    <w:p w14:paraId="260C3903" w14:textId="77777777" w:rsidR="00980C05" w:rsidRDefault="00980C05" w:rsidP="00980C05">
      <w:pPr>
        <w:pStyle w:val="NormalWeb"/>
        <w:rPr>
          <w:rFonts w:ascii="Segoe UI" w:hAnsi="Segoe UI" w:cs="Segoe UI"/>
          <w:sz w:val="21"/>
          <w:szCs w:val="21"/>
        </w:rPr>
      </w:pPr>
      <w:hyperlink r:id="rId14" w:tgtFrame="_blank" w:tooltip="https://www.youtube.com/watch?v=pg19z8ll06w" w:history="1">
        <w:r>
          <w:rPr>
            <w:rStyle w:val="Hyperlink"/>
            <w:rFonts w:ascii="Segoe UI" w:hAnsi="Segoe UI" w:cs="Segoe UI"/>
            <w:sz w:val="21"/>
            <w:szCs w:val="21"/>
          </w:rPr>
          <w:t>https://www.youtube.com/watch?v=pg19Z8LL06w</w:t>
        </w:r>
      </w:hyperlink>
    </w:p>
    <w:p w14:paraId="3DF3F6FD" w14:textId="77777777" w:rsidR="00980C05" w:rsidRDefault="00980C05" w:rsidP="00980C05">
      <w:pPr>
        <w:pStyle w:val="NormalWeb"/>
        <w:rPr>
          <w:rFonts w:ascii="Segoe UI" w:hAnsi="Segoe UI" w:cs="Segoe UI"/>
          <w:sz w:val="21"/>
          <w:szCs w:val="21"/>
        </w:rPr>
      </w:pPr>
      <w:r>
        <w:rPr>
          <w:rFonts w:ascii="Segoe UI" w:hAnsi="Segoe UI" w:cs="Segoe UI"/>
          <w:sz w:val="21"/>
          <w:szCs w:val="21"/>
        </w:rPr>
        <w:t> </w:t>
      </w:r>
    </w:p>
    <w:p w14:paraId="53572C03" w14:textId="77777777" w:rsidR="00980C05" w:rsidRDefault="00980C05" w:rsidP="00980C05">
      <w:pPr>
        <w:pStyle w:val="NormalWeb"/>
        <w:rPr>
          <w:rFonts w:ascii="Segoe UI" w:hAnsi="Segoe UI" w:cs="Segoe UI"/>
          <w:sz w:val="21"/>
          <w:szCs w:val="21"/>
        </w:rPr>
      </w:pPr>
      <w:r>
        <w:rPr>
          <w:rFonts w:ascii="Segoe UI" w:hAnsi="Segoe UI" w:cs="Segoe UI"/>
          <w:sz w:val="21"/>
          <w:szCs w:val="21"/>
        </w:rPr>
        <w:t xml:space="preserve">In short, Docker allows you to distribute and access applications which are containerised. Software is packaged into standardised units which run in their own walled-off </w:t>
      </w:r>
      <w:proofErr w:type="gramStart"/>
      <w:r>
        <w:rPr>
          <w:rFonts w:ascii="Segoe UI" w:hAnsi="Segoe UI" w:cs="Segoe UI"/>
          <w:sz w:val="21"/>
          <w:szCs w:val="21"/>
        </w:rPr>
        <w:t>environment, and</w:t>
      </w:r>
      <w:proofErr w:type="gramEnd"/>
      <w:r>
        <w:rPr>
          <w:rFonts w:ascii="Segoe UI" w:hAnsi="Segoe UI" w:cs="Segoe UI"/>
          <w:sz w:val="21"/>
          <w:szCs w:val="21"/>
        </w:rPr>
        <w:t xml:space="preserve"> come pre-packaged with all software dependencies and configuration settings included. This removes many of the headaches that can come with installation and setup issues.</w:t>
      </w:r>
    </w:p>
    <w:p w14:paraId="524062B4" w14:textId="77777777" w:rsidR="00980C05" w:rsidRDefault="00980C05" w:rsidP="00980C05">
      <w:pPr>
        <w:pStyle w:val="NormalWeb"/>
        <w:rPr>
          <w:rFonts w:ascii="Segoe UI" w:hAnsi="Segoe UI" w:cs="Segoe UI"/>
          <w:sz w:val="21"/>
          <w:szCs w:val="21"/>
        </w:rPr>
      </w:pPr>
      <w:r>
        <w:rPr>
          <w:rFonts w:ascii="Segoe UI" w:hAnsi="Segoe UI" w:cs="Segoe UI"/>
          <w:sz w:val="21"/>
          <w:szCs w:val="21"/>
        </w:rPr>
        <w:t> </w:t>
      </w:r>
    </w:p>
    <w:p w14:paraId="0B1777A6" w14:textId="77777777" w:rsidR="00980C05" w:rsidRDefault="00980C05" w:rsidP="00980C05">
      <w:pPr>
        <w:pStyle w:val="NormalWeb"/>
        <w:rPr>
          <w:rFonts w:ascii="Segoe UI" w:hAnsi="Segoe UI" w:cs="Segoe UI"/>
          <w:sz w:val="21"/>
          <w:szCs w:val="21"/>
        </w:rPr>
      </w:pPr>
      <w:r>
        <w:rPr>
          <w:rFonts w:ascii="Segoe UI" w:hAnsi="Segoe UI" w:cs="Segoe UI"/>
          <w:sz w:val="21"/>
          <w:szCs w:val="21"/>
        </w:rPr>
        <w:t xml:space="preserve">The guide is an hour </w:t>
      </w:r>
      <w:proofErr w:type="gramStart"/>
      <w:r>
        <w:rPr>
          <w:rFonts w:ascii="Segoe UI" w:hAnsi="Segoe UI" w:cs="Segoe UI"/>
          <w:sz w:val="21"/>
          <w:szCs w:val="21"/>
        </w:rPr>
        <w:t>long, but</w:t>
      </w:r>
      <w:proofErr w:type="gramEnd"/>
      <w:r>
        <w:rPr>
          <w:rFonts w:ascii="Segoe UI" w:hAnsi="Segoe UI" w:cs="Segoe UI"/>
          <w:sz w:val="21"/>
          <w:szCs w:val="21"/>
        </w:rPr>
        <w:t xml:space="preserve"> has timestamps so you can just watch the parts relevant to you. It provides context as to what Docker is, how and why it has become so popular for developing &amp; distributing applications, what it does differently to other virtualisation tools such as virtual machines, and some basics on Docker Commands. </w:t>
      </w:r>
    </w:p>
    <w:p w14:paraId="1E55D022" w14:textId="77777777" w:rsidR="00980C05" w:rsidRDefault="00980C05" w:rsidP="00980C05">
      <w:pPr>
        <w:pStyle w:val="NormalWeb"/>
        <w:rPr>
          <w:rFonts w:ascii="Segoe UI" w:hAnsi="Segoe UI" w:cs="Segoe UI"/>
          <w:sz w:val="21"/>
          <w:szCs w:val="21"/>
        </w:rPr>
      </w:pPr>
      <w:r>
        <w:rPr>
          <w:rFonts w:ascii="Segoe UI" w:hAnsi="Segoe UI" w:cs="Segoe UI"/>
          <w:sz w:val="21"/>
          <w:szCs w:val="21"/>
        </w:rPr>
        <w:t> </w:t>
      </w:r>
    </w:p>
    <w:p w14:paraId="5D1E5E00" w14:textId="77777777" w:rsidR="00980C05" w:rsidRDefault="00980C05" w:rsidP="00980C05">
      <w:pPr>
        <w:pStyle w:val="NormalWeb"/>
        <w:rPr>
          <w:rFonts w:ascii="Segoe UI" w:hAnsi="Segoe UI" w:cs="Segoe UI"/>
          <w:sz w:val="21"/>
          <w:szCs w:val="21"/>
        </w:rPr>
      </w:pPr>
      <w:r>
        <w:rPr>
          <w:rFonts w:ascii="Segoe UI" w:hAnsi="Segoe UI" w:cs="Segoe UI"/>
          <w:sz w:val="21"/>
          <w:szCs w:val="21"/>
        </w:rPr>
        <w:t>Below I've included some of the notes I made based on the video tutorial:</w:t>
      </w:r>
    </w:p>
    <w:p w14:paraId="710901EF" w14:textId="77777777" w:rsidR="00980C05" w:rsidRDefault="00980C05" w:rsidP="00980C05">
      <w:pPr>
        <w:pStyle w:val="NormalWeb"/>
        <w:rPr>
          <w:rFonts w:ascii="Segoe UI" w:hAnsi="Segoe UI" w:cs="Segoe UI"/>
          <w:sz w:val="21"/>
          <w:szCs w:val="21"/>
        </w:rPr>
      </w:pPr>
      <w:r>
        <w:rPr>
          <w:rFonts w:ascii="Segoe UI" w:hAnsi="Segoe UI" w:cs="Segoe UI"/>
          <w:sz w:val="21"/>
          <w:szCs w:val="21"/>
        </w:rPr>
        <w:t>Two key bits of terminology to grasp are Docker Images and Docker Containers:</w:t>
      </w:r>
    </w:p>
    <w:p w14:paraId="019C2929" w14:textId="77777777" w:rsidR="00980C05" w:rsidRDefault="00980C05" w:rsidP="00980C05">
      <w:pPr>
        <w:pStyle w:val="Heading2"/>
        <w:rPr>
          <w:rFonts w:ascii="Segoe UI" w:hAnsi="Segoe UI" w:cs="Segoe UI"/>
        </w:rPr>
      </w:pPr>
      <w:r>
        <w:rPr>
          <w:rStyle w:val="Strong"/>
          <w:rFonts w:ascii="Segoe UI" w:hAnsi="Segoe UI" w:cs="Segoe UI"/>
          <w:b/>
          <w:bCs/>
        </w:rPr>
        <w:t>Docker Images</w:t>
      </w:r>
    </w:p>
    <w:p w14:paraId="5EE3BCC5" w14:textId="77777777" w:rsidR="00980C05" w:rsidRDefault="00980C05" w:rsidP="00980C05">
      <w:pPr>
        <w:numPr>
          <w:ilvl w:val="0"/>
          <w:numId w:val="1"/>
        </w:numPr>
        <w:spacing w:before="100" w:beforeAutospacing="1" w:after="100" w:afterAutospacing="1" w:line="240" w:lineRule="auto"/>
        <w:rPr>
          <w:rFonts w:ascii="Segoe UI" w:hAnsi="Segoe UI" w:cs="Segoe UI"/>
          <w:sz w:val="21"/>
          <w:szCs w:val="21"/>
        </w:rPr>
      </w:pPr>
      <w:r>
        <w:rPr>
          <w:rFonts w:ascii="Segoe UI" w:hAnsi="Segoe UI" w:cs="Segoe UI"/>
          <w:sz w:val="21"/>
          <w:szCs w:val="21"/>
        </w:rPr>
        <w:t>An executable application artifact</w:t>
      </w:r>
    </w:p>
    <w:p w14:paraId="61CDB838" w14:textId="77777777" w:rsidR="00980C05" w:rsidRDefault="00980C05" w:rsidP="00980C05">
      <w:pPr>
        <w:numPr>
          <w:ilvl w:val="0"/>
          <w:numId w:val="1"/>
        </w:numPr>
        <w:spacing w:before="100" w:beforeAutospacing="1" w:after="100" w:afterAutospacing="1" w:line="240" w:lineRule="auto"/>
        <w:rPr>
          <w:rFonts w:ascii="Segoe UI" w:hAnsi="Segoe UI" w:cs="Segoe UI"/>
          <w:sz w:val="21"/>
          <w:szCs w:val="21"/>
        </w:rPr>
      </w:pPr>
      <w:r>
        <w:rPr>
          <w:rFonts w:ascii="Segoe UI" w:hAnsi="Segoe UI" w:cs="Segoe UI"/>
          <w:sz w:val="21"/>
          <w:szCs w:val="21"/>
        </w:rPr>
        <w:t xml:space="preserve">Can be obtained through Docker image repos such as ‘Docker </w:t>
      </w:r>
      <w:proofErr w:type="gramStart"/>
      <w:r>
        <w:rPr>
          <w:rFonts w:ascii="Segoe UI" w:hAnsi="Segoe UI" w:cs="Segoe UI"/>
          <w:sz w:val="21"/>
          <w:szCs w:val="21"/>
        </w:rPr>
        <w:t>Hub’</w:t>
      </w:r>
      <w:proofErr w:type="gramEnd"/>
    </w:p>
    <w:p w14:paraId="2C211BCE" w14:textId="77777777" w:rsidR="00980C05" w:rsidRDefault="00980C05" w:rsidP="00980C05">
      <w:pPr>
        <w:numPr>
          <w:ilvl w:val="0"/>
          <w:numId w:val="1"/>
        </w:numPr>
        <w:spacing w:before="100" w:beforeAutospacing="1" w:after="100" w:afterAutospacing="1" w:line="240" w:lineRule="auto"/>
        <w:rPr>
          <w:rFonts w:ascii="Segoe UI" w:hAnsi="Segoe UI" w:cs="Segoe UI"/>
          <w:sz w:val="21"/>
          <w:szCs w:val="21"/>
        </w:rPr>
      </w:pPr>
      <w:r>
        <w:rPr>
          <w:rFonts w:ascii="Segoe UI" w:hAnsi="Segoe UI" w:cs="Segoe UI"/>
          <w:sz w:val="21"/>
          <w:szCs w:val="21"/>
        </w:rPr>
        <w:t xml:space="preserve">Unlike traditional artifacts (just app source code) a Docker Image also includes a complete environment configuration: </w:t>
      </w:r>
    </w:p>
    <w:p w14:paraId="0D34710D" w14:textId="77777777" w:rsidR="00980C05" w:rsidRDefault="00980C05" w:rsidP="00980C05">
      <w:pPr>
        <w:numPr>
          <w:ilvl w:val="1"/>
          <w:numId w:val="1"/>
        </w:numPr>
        <w:spacing w:before="100" w:beforeAutospacing="1" w:after="100" w:afterAutospacing="1" w:line="240" w:lineRule="auto"/>
        <w:rPr>
          <w:rFonts w:ascii="Segoe UI" w:hAnsi="Segoe UI" w:cs="Segoe UI"/>
          <w:sz w:val="21"/>
          <w:szCs w:val="21"/>
        </w:rPr>
      </w:pPr>
      <w:r>
        <w:rPr>
          <w:rFonts w:ascii="Segoe UI" w:hAnsi="Segoe UI" w:cs="Segoe UI"/>
          <w:sz w:val="21"/>
          <w:szCs w:val="21"/>
        </w:rPr>
        <w:t>Source Code (</w:t>
      </w:r>
      <w:proofErr w:type="gramStart"/>
      <w:r>
        <w:rPr>
          <w:rFonts w:ascii="Segoe UI" w:hAnsi="Segoe UI" w:cs="Segoe UI"/>
          <w:sz w:val="21"/>
          <w:szCs w:val="21"/>
        </w:rPr>
        <w:t>e.g.</w:t>
      </w:r>
      <w:proofErr w:type="gramEnd"/>
      <w:r>
        <w:rPr>
          <w:rFonts w:ascii="Segoe UI" w:hAnsi="Segoe UI" w:cs="Segoe UI"/>
          <w:sz w:val="21"/>
          <w:szCs w:val="21"/>
        </w:rPr>
        <w:t xml:space="preserve"> a JavaScript app)</w:t>
      </w:r>
    </w:p>
    <w:p w14:paraId="2FE1B094" w14:textId="77777777" w:rsidR="00980C05" w:rsidRDefault="00980C05" w:rsidP="00980C05">
      <w:pPr>
        <w:numPr>
          <w:ilvl w:val="1"/>
          <w:numId w:val="1"/>
        </w:numPr>
        <w:spacing w:before="100" w:beforeAutospacing="1" w:after="100" w:afterAutospacing="1" w:line="240" w:lineRule="auto"/>
        <w:rPr>
          <w:rFonts w:ascii="Segoe UI" w:hAnsi="Segoe UI" w:cs="Segoe UI"/>
          <w:sz w:val="21"/>
          <w:szCs w:val="21"/>
        </w:rPr>
      </w:pPr>
      <w:r>
        <w:rPr>
          <w:rFonts w:ascii="Segoe UI" w:hAnsi="Segoe UI" w:cs="Segoe UI"/>
          <w:sz w:val="21"/>
          <w:szCs w:val="21"/>
        </w:rPr>
        <w:t>Any services needed (</w:t>
      </w:r>
      <w:proofErr w:type="gramStart"/>
      <w:r>
        <w:rPr>
          <w:rFonts w:ascii="Segoe UI" w:hAnsi="Segoe UI" w:cs="Segoe UI"/>
          <w:sz w:val="21"/>
          <w:szCs w:val="21"/>
        </w:rPr>
        <w:t>e.g.</w:t>
      </w:r>
      <w:proofErr w:type="gramEnd"/>
      <w:r>
        <w:rPr>
          <w:rFonts w:ascii="Segoe UI" w:hAnsi="Segoe UI" w:cs="Segoe UI"/>
          <w:sz w:val="21"/>
          <w:szCs w:val="21"/>
        </w:rPr>
        <w:t xml:space="preserve"> node, </w:t>
      </w:r>
      <w:proofErr w:type="spellStart"/>
      <w:r>
        <w:rPr>
          <w:rFonts w:ascii="Segoe UI" w:hAnsi="Segoe UI" w:cs="Segoe UI"/>
          <w:sz w:val="21"/>
          <w:szCs w:val="21"/>
        </w:rPr>
        <w:t>npm</w:t>
      </w:r>
      <w:proofErr w:type="spellEnd"/>
      <w:r>
        <w:rPr>
          <w:rFonts w:ascii="Segoe UI" w:hAnsi="Segoe UI" w:cs="Segoe UI"/>
          <w:sz w:val="21"/>
          <w:szCs w:val="21"/>
        </w:rPr>
        <w:t>)</w:t>
      </w:r>
    </w:p>
    <w:p w14:paraId="003FE1BB" w14:textId="77777777" w:rsidR="00980C05" w:rsidRDefault="00980C05" w:rsidP="00980C05">
      <w:pPr>
        <w:numPr>
          <w:ilvl w:val="1"/>
          <w:numId w:val="1"/>
        </w:numPr>
        <w:spacing w:before="100" w:beforeAutospacing="1" w:after="100" w:afterAutospacing="1" w:line="240" w:lineRule="auto"/>
        <w:rPr>
          <w:rFonts w:ascii="Segoe UI" w:hAnsi="Segoe UI" w:cs="Segoe UI"/>
          <w:sz w:val="21"/>
          <w:szCs w:val="21"/>
        </w:rPr>
      </w:pPr>
      <w:r>
        <w:rPr>
          <w:rFonts w:ascii="Segoe UI" w:hAnsi="Segoe UI" w:cs="Segoe UI"/>
          <w:sz w:val="21"/>
          <w:szCs w:val="21"/>
        </w:rPr>
        <w:lastRenderedPageBreak/>
        <w:t>OS layer</w:t>
      </w:r>
    </w:p>
    <w:p w14:paraId="2DC36CBF" w14:textId="77777777" w:rsidR="00980C05" w:rsidRDefault="00980C05" w:rsidP="00980C05">
      <w:pPr>
        <w:numPr>
          <w:ilvl w:val="1"/>
          <w:numId w:val="1"/>
        </w:numPr>
        <w:spacing w:before="100" w:beforeAutospacing="1" w:after="100" w:afterAutospacing="1" w:line="240" w:lineRule="auto"/>
        <w:rPr>
          <w:rFonts w:ascii="Segoe UI" w:hAnsi="Segoe UI" w:cs="Segoe UI"/>
          <w:sz w:val="21"/>
          <w:szCs w:val="21"/>
        </w:rPr>
      </w:pPr>
      <w:r>
        <w:rPr>
          <w:rFonts w:ascii="Segoe UI" w:hAnsi="Segoe UI" w:cs="Segoe UI"/>
          <w:sz w:val="21"/>
          <w:szCs w:val="21"/>
        </w:rPr>
        <w:t xml:space="preserve">Any environment variables needed- </w:t>
      </w:r>
      <w:proofErr w:type="gramStart"/>
      <w:r>
        <w:rPr>
          <w:rFonts w:ascii="Segoe UI" w:hAnsi="Segoe UI" w:cs="Segoe UI"/>
          <w:sz w:val="21"/>
          <w:szCs w:val="21"/>
        </w:rPr>
        <w:t>e.g.</w:t>
      </w:r>
      <w:proofErr w:type="gramEnd"/>
      <w:r>
        <w:rPr>
          <w:rFonts w:ascii="Segoe UI" w:hAnsi="Segoe UI" w:cs="Segoe UI"/>
          <w:sz w:val="21"/>
          <w:szCs w:val="21"/>
        </w:rPr>
        <w:t xml:space="preserve"> directories, files, etc.</w:t>
      </w:r>
    </w:p>
    <w:p w14:paraId="3D2F9C80" w14:textId="77777777" w:rsidR="00980C05" w:rsidRDefault="00980C05" w:rsidP="00980C05">
      <w:pPr>
        <w:pStyle w:val="Heading2"/>
        <w:rPr>
          <w:rFonts w:ascii="Segoe UI" w:hAnsi="Segoe UI" w:cs="Segoe UI"/>
        </w:rPr>
      </w:pPr>
      <w:r>
        <w:rPr>
          <w:rFonts w:ascii="Segoe UI" w:hAnsi="Segoe UI" w:cs="Segoe UI"/>
        </w:rPr>
        <w:t>Docker Containers</w:t>
      </w:r>
    </w:p>
    <w:p w14:paraId="6693BCCE" w14:textId="77777777" w:rsidR="00980C05" w:rsidRDefault="00980C05" w:rsidP="00980C05">
      <w:pPr>
        <w:numPr>
          <w:ilvl w:val="0"/>
          <w:numId w:val="2"/>
        </w:numPr>
        <w:spacing w:before="100" w:beforeAutospacing="1" w:after="100" w:afterAutospacing="1" w:line="240" w:lineRule="auto"/>
        <w:rPr>
          <w:rFonts w:ascii="Segoe UI" w:hAnsi="Segoe UI" w:cs="Segoe UI"/>
          <w:sz w:val="21"/>
          <w:szCs w:val="21"/>
        </w:rPr>
      </w:pPr>
      <w:proofErr w:type="gramStart"/>
      <w:r>
        <w:rPr>
          <w:rFonts w:ascii="Segoe UI" w:hAnsi="Segoe UI" w:cs="Segoe UI"/>
          <w:sz w:val="21"/>
          <w:szCs w:val="21"/>
        </w:rPr>
        <w:t>Actually</w:t>
      </w:r>
      <w:proofErr w:type="gramEnd"/>
      <w:r>
        <w:rPr>
          <w:rFonts w:ascii="Segoe UI" w:hAnsi="Segoe UI" w:cs="Segoe UI"/>
          <w:sz w:val="21"/>
          <w:szCs w:val="21"/>
        </w:rPr>
        <w:t xml:space="preserve"> starts the application</w:t>
      </w:r>
    </w:p>
    <w:p w14:paraId="4CBF10AA" w14:textId="77777777" w:rsidR="00980C05" w:rsidRDefault="00980C05" w:rsidP="00980C05">
      <w:pPr>
        <w:numPr>
          <w:ilvl w:val="0"/>
          <w:numId w:val="2"/>
        </w:numPr>
        <w:spacing w:before="100" w:beforeAutospacing="1" w:after="100" w:afterAutospacing="1" w:line="240" w:lineRule="auto"/>
        <w:rPr>
          <w:rFonts w:ascii="Segoe UI" w:hAnsi="Segoe UI" w:cs="Segoe UI"/>
          <w:sz w:val="21"/>
          <w:szCs w:val="21"/>
        </w:rPr>
      </w:pPr>
      <w:r>
        <w:rPr>
          <w:rFonts w:ascii="Segoe UI" w:hAnsi="Segoe UI" w:cs="Segoe UI"/>
          <w:sz w:val="21"/>
          <w:szCs w:val="21"/>
        </w:rPr>
        <w:t>When we download an image down to the local computer/server we want to run that image</w:t>
      </w:r>
    </w:p>
    <w:p w14:paraId="58EF1DD3" w14:textId="77777777" w:rsidR="00980C05" w:rsidRDefault="00980C05" w:rsidP="00980C05">
      <w:pPr>
        <w:numPr>
          <w:ilvl w:val="0"/>
          <w:numId w:val="2"/>
        </w:numPr>
        <w:spacing w:before="100" w:beforeAutospacing="1" w:after="100" w:afterAutospacing="1" w:line="240" w:lineRule="auto"/>
        <w:rPr>
          <w:rFonts w:ascii="Segoe UI" w:hAnsi="Segoe UI" w:cs="Segoe UI"/>
          <w:sz w:val="21"/>
          <w:szCs w:val="21"/>
        </w:rPr>
      </w:pPr>
      <w:r>
        <w:rPr>
          <w:rFonts w:ascii="Segoe UI" w:hAnsi="Segoe UI" w:cs="Segoe UI"/>
          <w:sz w:val="21"/>
          <w:szCs w:val="21"/>
        </w:rPr>
        <w:t>When an image is run on an OS, and the app starts in the pre-configured environment, that gives us a Docker Container</w:t>
      </w:r>
    </w:p>
    <w:p w14:paraId="68582036" w14:textId="77777777" w:rsidR="00980C05" w:rsidRDefault="00980C05" w:rsidP="00980C05">
      <w:pPr>
        <w:numPr>
          <w:ilvl w:val="0"/>
          <w:numId w:val="2"/>
        </w:numPr>
        <w:spacing w:before="100" w:beforeAutospacing="1" w:after="100" w:afterAutospacing="1" w:line="240" w:lineRule="auto"/>
        <w:rPr>
          <w:rFonts w:ascii="Segoe UI" w:hAnsi="Segoe UI" w:cs="Segoe UI"/>
          <w:sz w:val="21"/>
          <w:szCs w:val="21"/>
        </w:rPr>
      </w:pPr>
      <w:r>
        <w:rPr>
          <w:rFonts w:ascii="Segoe UI" w:hAnsi="Segoe UI" w:cs="Segoe UI"/>
          <w:sz w:val="21"/>
          <w:szCs w:val="21"/>
        </w:rPr>
        <w:t xml:space="preserve">A Container is a running instance of an </w:t>
      </w:r>
      <w:proofErr w:type="gramStart"/>
      <w:r>
        <w:rPr>
          <w:rFonts w:ascii="Segoe UI" w:hAnsi="Segoe UI" w:cs="Segoe UI"/>
          <w:sz w:val="21"/>
          <w:szCs w:val="21"/>
        </w:rPr>
        <w:t>image</w:t>
      </w:r>
      <w:proofErr w:type="gramEnd"/>
    </w:p>
    <w:p w14:paraId="17D89B6D" w14:textId="77777777" w:rsidR="00980C05" w:rsidRDefault="00980C05" w:rsidP="00980C05">
      <w:pPr>
        <w:numPr>
          <w:ilvl w:val="0"/>
          <w:numId w:val="2"/>
        </w:numPr>
        <w:spacing w:before="100" w:beforeAutospacing="1" w:after="100" w:afterAutospacing="1" w:line="240" w:lineRule="auto"/>
        <w:rPr>
          <w:rFonts w:ascii="Segoe UI" w:hAnsi="Segoe UI" w:cs="Segoe UI"/>
          <w:sz w:val="21"/>
          <w:szCs w:val="21"/>
        </w:rPr>
      </w:pPr>
      <w:r>
        <w:rPr>
          <w:rFonts w:ascii="Segoe UI" w:hAnsi="Segoe UI" w:cs="Segoe UI"/>
          <w:sz w:val="21"/>
          <w:szCs w:val="21"/>
        </w:rPr>
        <w:t>From one Docker Image, you can run multiplate Containers (</w:t>
      </w:r>
      <w:proofErr w:type="gramStart"/>
      <w:r>
        <w:rPr>
          <w:rFonts w:ascii="Segoe UI" w:hAnsi="Segoe UI" w:cs="Segoe UI"/>
          <w:sz w:val="21"/>
          <w:szCs w:val="21"/>
        </w:rPr>
        <w:t>e.g.</w:t>
      </w:r>
      <w:proofErr w:type="gramEnd"/>
      <w:r>
        <w:rPr>
          <w:rFonts w:ascii="Segoe UI" w:hAnsi="Segoe UI" w:cs="Segoe UI"/>
          <w:sz w:val="21"/>
          <w:szCs w:val="21"/>
        </w:rPr>
        <w:t xml:space="preserve"> needing to run multiple instances of the same application)</w:t>
      </w:r>
    </w:p>
    <w:p w14:paraId="6BCF55F9" w14:textId="77777777" w:rsidR="00980C05" w:rsidRDefault="00980C05" w:rsidP="00980C05">
      <w:pPr>
        <w:pStyle w:val="Heading2"/>
        <w:rPr>
          <w:rFonts w:ascii="Segoe UI" w:hAnsi="Segoe UI" w:cs="Segoe UI"/>
        </w:rPr>
      </w:pPr>
      <w:r>
        <w:rPr>
          <w:rFonts w:ascii="Segoe UI" w:hAnsi="Segoe UI" w:cs="Segoe UI"/>
        </w:rPr>
        <w:t>Accessing Docker Desktop</w:t>
      </w:r>
    </w:p>
    <w:p w14:paraId="0C222633" w14:textId="77777777" w:rsidR="00980C05" w:rsidRDefault="00980C05" w:rsidP="00980C05">
      <w:pPr>
        <w:pStyle w:val="NormalWeb"/>
        <w:rPr>
          <w:rFonts w:ascii="Segoe UI" w:hAnsi="Segoe UI" w:cs="Segoe UI"/>
          <w:sz w:val="21"/>
          <w:szCs w:val="21"/>
        </w:rPr>
      </w:pPr>
      <w:r>
        <w:rPr>
          <w:rFonts w:ascii="Segoe UI" w:hAnsi="Segoe UI" w:cs="Segoe UI"/>
          <w:sz w:val="21"/>
          <w:szCs w:val="21"/>
        </w:rPr>
        <w:t xml:space="preserve">On your ROQ laptops you can download Docker Desktop via Microsoft Intune, although you may also need to request access to the ‘Docker-users’ group via </w:t>
      </w:r>
      <w:proofErr w:type="spellStart"/>
      <w:r>
        <w:rPr>
          <w:rFonts w:ascii="Segoe UI" w:hAnsi="Segoe UI" w:cs="Segoe UI"/>
          <w:sz w:val="21"/>
          <w:szCs w:val="21"/>
        </w:rPr>
        <w:t>Seriun</w:t>
      </w:r>
      <w:proofErr w:type="spellEnd"/>
      <w:r>
        <w:rPr>
          <w:rFonts w:ascii="Segoe UI" w:hAnsi="Segoe UI" w:cs="Segoe UI"/>
          <w:sz w:val="21"/>
          <w:szCs w:val="21"/>
        </w:rPr>
        <w:t xml:space="preserve"> to use it. Docker Desktop will provide you with a nice visual GUI component, but also a command line interface which can be accessed via CMD.</w:t>
      </w:r>
    </w:p>
    <w:p w14:paraId="15202602" w14:textId="77777777" w:rsidR="00980C05" w:rsidRDefault="00980C05" w:rsidP="00980C05">
      <w:pPr>
        <w:pStyle w:val="NormalWeb"/>
        <w:rPr>
          <w:rFonts w:ascii="Segoe UI" w:hAnsi="Segoe UI" w:cs="Segoe UI"/>
          <w:sz w:val="21"/>
          <w:szCs w:val="21"/>
        </w:rPr>
      </w:pPr>
      <w:r>
        <w:rPr>
          <w:rFonts w:ascii="Segoe UI" w:hAnsi="Segoe UI" w:cs="Segoe UI"/>
          <w:sz w:val="21"/>
          <w:szCs w:val="21"/>
        </w:rPr>
        <w:t> </w:t>
      </w:r>
    </w:p>
    <w:p w14:paraId="0D5EC60A" w14:textId="77777777" w:rsidR="00980C05" w:rsidRDefault="00980C05" w:rsidP="00980C05">
      <w:pPr>
        <w:pStyle w:val="Heading2"/>
        <w:rPr>
          <w:rFonts w:ascii="Segoe UI" w:hAnsi="Segoe UI" w:cs="Segoe UI"/>
        </w:rPr>
      </w:pPr>
      <w:r>
        <w:rPr>
          <w:rFonts w:ascii="Segoe UI" w:hAnsi="Segoe UI" w:cs="Segoe UI"/>
        </w:rPr>
        <w:t>Core Docker Commands</w:t>
      </w:r>
    </w:p>
    <w:p w14:paraId="07E020AA" w14:textId="77777777" w:rsidR="00980C05" w:rsidRDefault="00980C05" w:rsidP="00980C05">
      <w:pPr>
        <w:pStyle w:val="NormalWeb"/>
        <w:rPr>
          <w:rFonts w:ascii="Segoe UI" w:hAnsi="Segoe UI" w:cs="Segoe UI"/>
          <w:sz w:val="21"/>
          <w:szCs w:val="21"/>
        </w:rPr>
      </w:pPr>
      <w:r>
        <w:rPr>
          <w:rFonts w:ascii="Segoe UI" w:hAnsi="Segoe UI" w:cs="Segoe UI"/>
          <w:sz w:val="21"/>
          <w:szCs w:val="21"/>
        </w:rPr>
        <w:t>These are the core commands shown in the linked video (once Docker Desktop is installed these can be used in CMD/terminal):</w:t>
      </w:r>
    </w:p>
    <w:p w14:paraId="3C51C19F"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t>‘</w:t>
      </w:r>
      <w:proofErr w:type="gramStart"/>
      <w:r>
        <w:rPr>
          <w:rStyle w:val="Strong"/>
          <w:rFonts w:ascii="Segoe UI" w:hAnsi="Segoe UI" w:cs="Segoe UI"/>
          <w:sz w:val="21"/>
          <w:szCs w:val="21"/>
        </w:rPr>
        <w:t>docker</w:t>
      </w:r>
      <w:proofErr w:type="gramEnd"/>
      <w:r>
        <w:rPr>
          <w:rStyle w:val="Strong"/>
          <w:rFonts w:ascii="Segoe UI" w:hAnsi="Segoe UI" w:cs="Segoe UI"/>
          <w:sz w:val="21"/>
          <w:szCs w:val="21"/>
        </w:rPr>
        <w:t xml:space="preserve"> images’</w:t>
      </w:r>
      <w:r>
        <w:rPr>
          <w:rFonts w:ascii="Segoe UI" w:hAnsi="Segoe UI" w:cs="Segoe UI"/>
          <w:sz w:val="21"/>
          <w:szCs w:val="21"/>
        </w:rPr>
        <w:t>- shows all images stored locally</w:t>
      </w:r>
    </w:p>
    <w:p w14:paraId="277DBC84"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t>‘</w:t>
      </w:r>
      <w:proofErr w:type="gramStart"/>
      <w:r>
        <w:rPr>
          <w:rStyle w:val="Strong"/>
          <w:rFonts w:ascii="Segoe UI" w:hAnsi="Segoe UI" w:cs="Segoe UI"/>
          <w:sz w:val="21"/>
          <w:szCs w:val="21"/>
        </w:rPr>
        <w:t>docker</w:t>
      </w:r>
      <w:proofErr w:type="gramEnd"/>
      <w:r>
        <w:rPr>
          <w:rStyle w:val="Strong"/>
          <w:rFonts w:ascii="Segoe UI" w:hAnsi="Segoe UI" w:cs="Segoe UI"/>
          <w:sz w:val="21"/>
          <w:szCs w:val="21"/>
        </w:rPr>
        <w:t xml:space="preserve"> </w:t>
      </w:r>
      <w:proofErr w:type="spellStart"/>
      <w:r>
        <w:rPr>
          <w:rStyle w:val="Strong"/>
          <w:rFonts w:ascii="Segoe UI" w:hAnsi="Segoe UI" w:cs="Segoe UI"/>
          <w:sz w:val="21"/>
          <w:szCs w:val="21"/>
        </w:rPr>
        <w:t>ps’</w:t>
      </w:r>
      <w:proofErr w:type="spellEnd"/>
      <w:r>
        <w:rPr>
          <w:rFonts w:ascii="Segoe UI" w:hAnsi="Segoe UI" w:cs="Segoe UI"/>
          <w:sz w:val="21"/>
          <w:szCs w:val="21"/>
        </w:rPr>
        <w:t xml:space="preserve"> see all containers in running container list</w:t>
      </w:r>
    </w:p>
    <w:p w14:paraId="1DB5DFEF"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t>‘docker run {</w:t>
      </w:r>
      <w:proofErr w:type="spellStart"/>
      <w:r>
        <w:rPr>
          <w:rStyle w:val="Strong"/>
          <w:rFonts w:ascii="Segoe UI" w:hAnsi="Segoe UI" w:cs="Segoe UI"/>
          <w:sz w:val="21"/>
          <w:szCs w:val="21"/>
        </w:rPr>
        <w:t>image_name</w:t>
      </w:r>
      <w:proofErr w:type="spellEnd"/>
      <w:proofErr w:type="gramStart"/>
      <w:r>
        <w:rPr>
          <w:rStyle w:val="Strong"/>
          <w:rFonts w:ascii="Segoe UI" w:hAnsi="Segoe UI" w:cs="Segoe UI"/>
          <w:sz w:val="21"/>
          <w:szCs w:val="21"/>
        </w:rPr>
        <w:t>}:{</w:t>
      </w:r>
      <w:proofErr w:type="gramEnd"/>
      <w:r>
        <w:rPr>
          <w:rStyle w:val="Strong"/>
          <w:rFonts w:ascii="Segoe UI" w:hAnsi="Segoe UI" w:cs="Segoe UI"/>
          <w:sz w:val="21"/>
          <w:szCs w:val="21"/>
        </w:rPr>
        <w:t>tag}’</w:t>
      </w:r>
      <w:r>
        <w:rPr>
          <w:rFonts w:ascii="Segoe UI" w:hAnsi="Segoe UI" w:cs="Segoe UI"/>
          <w:sz w:val="21"/>
          <w:szCs w:val="21"/>
        </w:rPr>
        <w:t xml:space="preserve"> - starts docker container using the specified image name and tag (tag being a version number of the image, e.g. Firefox version 118, 110, etc). If the specified image is not available on the local machine, then it will be pulled down from the default Docker Image Registry (usually Docker Hub)</w:t>
      </w:r>
    </w:p>
    <w:p w14:paraId="655C8E57"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t>‘docker run -d {</w:t>
      </w:r>
      <w:proofErr w:type="spellStart"/>
      <w:r>
        <w:rPr>
          <w:rStyle w:val="Strong"/>
          <w:rFonts w:ascii="Segoe UI" w:hAnsi="Segoe UI" w:cs="Segoe UI"/>
          <w:sz w:val="21"/>
          <w:szCs w:val="21"/>
        </w:rPr>
        <w:t>image_name</w:t>
      </w:r>
      <w:proofErr w:type="spellEnd"/>
      <w:proofErr w:type="gramStart"/>
      <w:r>
        <w:rPr>
          <w:rStyle w:val="Strong"/>
          <w:rFonts w:ascii="Segoe UI" w:hAnsi="Segoe UI" w:cs="Segoe UI"/>
          <w:sz w:val="21"/>
          <w:szCs w:val="21"/>
        </w:rPr>
        <w:t>}:{</w:t>
      </w:r>
      <w:proofErr w:type="gramEnd"/>
      <w:r>
        <w:rPr>
          <w:rStyle w:val="Strong"/>
          <w:rFonts w:ascii="Segoe UI" w:hAnsi="Segoe UI" w:cs="Segoe UI"/>
          <w:sz w:val="21"/>
          <w:szCs w:val="21"/>
        </w:rPr>
        <w:t>tag}’</w:t>
      </w:r>
      <w:r>
        <w:rPr>
          <w:rFonts w:ascii="Segoe UI" w:hAnsi="Segoe UI" w:cs="Segoe UI"/>
          <w:sz w:val="21"/>
          <w:szCs w:val="21"/>
        </w:rPr>
        <w:t xml:space="preserve"> - ‘docker -d’ or ‘docker —detach’ runs the container in the background and prints the container ID.  By running in detached </w:t>
      </w:r>
      <w:proofErr w:type="gramStart"/>
      <w:r>
        <w:rPr>
          <w:rFonts w:ascii="Segoe UI" w:hAnsi="Segoe UI" w:cs="Segoe UI"/>
          <w:sz w:val="21"/>
          <w:szCs w:val="21"/>
        </w:rPr>
        <w:t>mode</w:t>
      </w:r>
      <w:proofErr w:type="gramEnd"/>
      <w:r>
        <w:rPr>
          <w:rFonts w:ascii="Segoe UI" w:hAnsi="Segoe UI" w:cs="Segoe UI"/>
          <w:sz w:val="21"/>
          <w:szCs w:val="21"/>
        </w:rPr>
        <w:t xml:space="preserve"> the terminal is not blocked from use whilst the container is active).</w:t>
      </w:r>
    </w:p>
    <w:p w14:paraId="2ACD9A7D"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t>‘docker run {</w:t>
      </w:r>
      <w:proofErr w:type="spellStart"/>
      <w:r>
        <w:rPr>
          <w:rStyle w:val="Strong"/>
          <w:rFonts w:ascii="Segoe UI" w:hAnsi="Segoe UI" w:cs="Segoe UI"/>
          <w:sz w:val="21"/>
          <w:szCs w:val="21"/>
        </w:rPr>
        <w:t>image_name</w:t>
      </w:r>
      <w:proofErr w:type="spellEnd"/>
      <w:proofErr w:type="gramStart"/>
      <w:r>
        <w:rPr>
          <w:rStyle w:val="Strong"/>
          <w:rFonts w:ascii="Segoe UI" w:hAnsi="Segoe UI" w:cs="Segoe UI"/>
          <w:sz w:val="21"/>
          <w:szCs w:val="21"/>
        </w:rPr>
        <w:t>}:{</w:t>
      </w:r>
      <w:proofErr w:type="gramEnd"/>
      <w:r>
        <w:rPr>
          <w:rStyle w:val="Strong"/>
          <w:rFonts w:ascii="Segoe UI" w:hAnsi="Segoe UI" w:cs="Segoe UI"/>
          <w:sz w:val="21"/>
          <w:szCs w:val="21"/>
        </w:rPr>
        <w:t>tag} locally’</w:t>
      </w:r>
      <w:r>
        <w:rPr>
          <w:rFonts w:ascii="Segoe UI" w:hAnsi="Segoe UI" w:cs="Segoe UI"/>
          <w:sz w:val="21"/>
          <w:szCs w:val="21"/>
        </w:rPr>
        <w:t xml:space="preserve"> - This command will try to locate the specified image locally, and if not pull from Docker Hub. It will then run the image and start the </w:t>
      </w:r>
      <w:proofErr w:type="gramStart"/>
      <w:r>
        <w:rPr>
          <w:rFonts w:ascii="Segoe UI" w:hAnsi="Segoe UI" w:cs="Segoe UI"/>
          <w:sz w:val="21"/>
          <w:szCs w:val="21"/>
        </w:rPr>
        <w:t>container</w:t>
      </w:r>
      <w:proofErr w:type="gramEnd"/>
    </w:p>
    <w:p w14:paraId="2CAC830E"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t>‘</w:t>
      </w:r>
      <w:proofErr w:type="gramStart"/>
      <w:r>
        <w:rPr>
          <w:rStyle w:val="Strong"/>
          <w:rFonts w:ascii="Segoe UI" w:hAnsi="Segoe UI" w:cs="Segoe UI"/>
          <w:sz w:val="21"/>
          <w:szCs w:val="21"/>
        </w:rPr>
        <w:t>docker</w:t>
      </w:r>
      <w:proofErr w:type="gramEnd"/>
      <w:r>
        <w:rPr>
          <w:rStyle w:val="Strong"/>
          <w:rFonts w:ascii="Segoe UI" w:hAnsi="Segoe UI" w:cs="Segoe UI"/>
          <w:sz w:val="21"/>
          <w:szCs w:val="21"/>
        </w:rPr>
        <w:t xml:space="preserve"> stop {</w:t>
      </w:r>
      <w:proofErr w:type="spellStart"/>
      <w:r>
        <w:rPr>
          <w:rStyle w:val="Strong"/>
          <w:rFonts w:ascii="Segoe UI" w:hAnsi="Segoe UI" w:cs="Segoe UI"/>
          <w:sz w:val="21"/>
          <w:szCs w:val="21"/>
        </w:rPr>
        <w:t>container_ID</w:t>
      </w:r>
      <w:proofErr w:type="spellEnd"/>
      <w:r>
        <w:rPr>
          <w:rStyle w:val="Strong"/>
          <w:rFonts w:ascii="Segoe UI" w:hAnsi="Segoe UI" w:cs="Segoe UI"/>
          <w:sz w:val="21"/>
          <w:szCs w:val="21"/>
        </w:rPr>
        <w:t>}’</w:t>
      </w:r>
      <w:r>
        <w:rPr>
          <w:rFonts w:ascii="Segoe UI" w:hAnsi="Segoe UI" w:cs="Segoe UI"/>
          <w:sz w:val="21"/>
          <w:szCs w:val="21"/>
        </w:rPr>
        <w:t>- stops the specific running container</w:t>
      </w:r>
    </w:p>
    <w:p w14:paraId="712C7B29"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t>‘docker run -d -p {HOST_PORT</w:t>
      </w:r>
      <w:proofErr w:type="gramStart"/>
      <w:r>
        <w:rPr>
          <w:rStyle w:val="Strong"/>
          <w:rFonts w:ascii="Segoe UI" w:hAnsi="Segoe UI" w:cs="Segoe UI"/>
          <w:sz w:val="21"/>
          <w:szCs w:val="21"/>
        </w:rPr>
        <w:t>}:{</w:t>
      </w:r>
      <w:proofErr w:type="gramEnd"/>
      <w:r>
        <w:rPr>
          <w:rStyle w:val="Strong"/>
          <w:rFonts w:ascii="Segoe UI" w:hAnsi="Segoe UI" w:cs="Segoe UI"/>
          <w:sz w:val="21"/>
          <w:szCs w:val="21"/>
        </w:rPr>
        <w:t>CONTAINER_PORT} {</w:t>
      </w:r>
      <w:proofErr w:type="spellStart"/>
      <w:r>
        <w:rPr>
          <w:rStyle w:val="Strong"/>
          <w:rFonts w:ascii="Segoe UI" w:hAnsi="Segoe UI" w:cs="Segoe UI"/>
          <w:sz w:val="21"/>
          <w:szCs w:val="21"/>
        </w:rPr>
        <w:t>image_name</w:t>
      </w:r>
      <w:proofErr w:type="spellEnd"/>
      <w:r>
        <w:rPr>
          <w:rStyle w:val="Strong"/>
          <w:rFonts w:ascii="Segoe UI" w:hAnsi="Segoe UI" w:cs="Segoe UI"/>
          <w:sz w:val="21"/>
          <w:szCs w:val="21"/>
        </w:rPr>
        <w:t>}:{tag}’</w:t>
      </w:r>
      <w:r>
        <w:rPr>
          <w:rFonts w:ascii="Segoe UI" w:hAnsi="Segoe UI" w:cs="Segoe UI"/>
          <w:sz w:val="21"/>
          <w:szCs w:val="21"/>
        </w:rPr>
        <w:t xml:space="preserve"> - start a container based on the specified image name and tag, binding the specified host port to the container port. The binding process will allow access to the containerised application from your local </w:t>
      </w:r>
      <w:proofErr w:type="gramStart"/>
      <w:r>
        <w:rPr>
          <w:rFonts w:ascii="Segoe UI" w:hAnsi="Segoe UI" w:cs="Segoe UI"/>
          <w:sz w:val="21"/>
          <w:szCs w:val="21"/>
        </w:rPr>
        <w:t>computer</w:t>
      </w:r>
      <w:proofErr w:type="gramEnd"/>
    </w:p>
    <w:p w14:paraId="527DD43F"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lastRenderedPageBreak/>
        <w:t>‘-p {HOST_PORT</w:t>
      </w:r>
      <w:proofErr w:type="gramStart"/>
      <w:r>
        <w:rPr>
          <w:rStyle w:val="Strong"/>
          <w:rFonts w:ascii="Segoe UI" w:hAnsi="Segoe UI" w:cs="Segoe UI"/>
          <w:sz w:val="21"/>
          <w:szCs w:val="21"/>
        </w:rPr>
        <w:t>}:{</w:t>
      </w:r>
      <w:proofErr w:type="gramEnd"/>
      <w:r>
        <w:rPr>
          <w:rStyle w:val="Strong"/>
          <w:rFonts w:ascii="Segoe UI" w:hAnsi="Segoe UI" w:cs="Segoe UI"/>
          <w:sz w:val="21"/>
          <w:szCs w:val="21"/>
        </w:rPr>
        <w:t>CONTAINER_PORT}’</w:t>
      </w:r>
      <w:r>
        <w:rPr>
          <w:rFonts w:ascii="Segoe UI" w:hAnsi="Segoe UI" w:cs="Segoe UI"/>
          <w:sz w:val="21"/>
          <w:szCs w:val="21"/>
        </w:rPr>
        <w:t xml:space="preserve"> or </w:t>
      </w:r>
      <w:r>
        <w:rPr>
          <w:rStyle w:val="Strong"/>
          <w:rFonts w:ascii="Segoe UI" w:hAnsi="Segoe UI" w:cs="Segoe UI"/>
          <w:sz w:val="21"/>
          <w:szCs w:val="21"/>
        </w:rPr>
        <w:t>‘—publish {HOST_PORT}:{CONTAINER_PORT}’</w:t>
      </w:r>
      <w:r>
        <w:rPr>
          <w:rFonts w:ascii="Segoe UI" w:hAnsi="Segoe UI" w:cs="Segoe UI"/>
          <w:sz w:val="21"/>
          <w:szCs w:val="21"/>
        </w:rPr>
        <w:t xml:space="preserve"> - ****This tells docker to bind the container port to a specified local port</w:t>
      </w:r>
    </w:p>
    <w:p w14:paraId="40445492"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t>‘</w:t>
      </w:r>
      <w:proofErr w:type="gramStart"/>
      <w:r>
        <w:rPr>
          <w:rStyle w:val="Strong"/>
          <w:rFonts w:ascii="Segoe UI" w:hAnsi="Segoe UI" w:cs="Segoe UI"/>
          <w:sz w:val="21"/>
          <w:szCs w:val="21"/>
        </w:rPr>
        <w:t>docker</w:t>
      </w:r>
      <w:proofErr w:type="gramEnd"/>
      <w:r>
        <w:rPr>
          <w:rStyle w:val="Strong"/>
          <w:rFonts w:ascii="Segoe UI" w:hAnsi="Segoe UI" w:cs="Segoe UI"/>
          <w:sz w:val="21"/>
          <w:szCs w:val="21"/>
        </w:rPr>
        <w:t xml:space="preserve"> </w:t>
      </w:r>
      <w:proofErr w:type="spellStart"/>
      <w:r>
        <w:rPr>
          <w:rStyle w:val="Strong"/>
          <w:rFonts w:ascii="Segoe UI" w:hAnsi="Segoe UI" w:cs="Segoe UI"/>
          <w:sz w:val="21"/>
          <w:szCs w:val="21"/>
        </w:rPr>
        <w:t>ps</w:t>
      </w:r>
      <w:proofErr w:type="spellEnd"/>
      <w:r>
        <w:rPr>
          <w:rStyle w:val="Strong"/>
          <w:rFonts w:ascii="Segoe UI" w:hAnsi="Segoe UI" w:cs="Segoe UI"/>
          <w:sz w:val="21"/>
          <w:szCs w:val="21"/>
        </w:rPr>
        <w:t xml:space="preserve"> -a’</w:t>
      </w:r>
      <w:r>
        <w:rPr>
          <w:rFonts w:ascii="Segoe UI" w:hAnsi="Segoe UI" w:cs="Segoe UI"/>
          <w:sz w:val="21"/>
          <w:szCs w:val="21"/>
        </w:rPr>
        <w:t xml:space="preserve"> this command will give a list of all containers, whether they are started </w:t>
      </w:r>
      <w:r>
        <w:rPr>
          <w:rFonts w:ascii="Segoe UI" w:hAnsi="Segoe UI" w:cs="Segoe UI"/>
          <w:i/>
          <w:iCs/>
          <w:sz w:val="21"/>
          <w:szCs w:val="21"/>
        </w:rPr>
        <w:t>or</w:t>
      </w:r>
      <w:r>
        <w:rPr>
          <w:rFonts w:ascii="Segoe UI" w:hAnsi="Segoe UI" w:cs="Segoe UI"/>
          <w:sz w:val="21"/>
          <w:szCs w:val="21"/>
        </w:rPr>
        <w:t xml:space="preserve"> stopped</w:t>
      </w:r>
    </w:p>
    <w:p w14:paraId="186D3D28"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t>‘</w:t>
      </w:r>
      <w:proofErr w:type="gramStart"/>
      <w:r>
        <w:rPr>
          <w:rStyle w:val="Strong"/>
          <w:rFonts w:ascii="Segoe UI" w:hAnsi="Segoe UI" w:cs="Segoe UI"/>
          <w:sz w:val="21"/>
          <w:szCs w:val="21"/>
        </w:rPr>
        <w:t>docker</w:t>
      </w:r>
      <w:proofErr w:type="gramEnd"/>
      <w:r>
        <w:rPr>
          <w:rStyle w:val="Strong"/>
          <w:rFonts w:ascii="Segoe UI" w:hAnsi="Segoe UI" w:cs="Segoe UI"/>
          <w:sz w:val="21"/>
          <w:szCs w:val="21"/>
        </w:rPr>
        <w:t xml:space="preserve"> start {</w:t>
      </w:r>
      <w:proofErr w:type="spellStart"/>
      <w:r>
        <w:rPr>
          <w:rStyle w:val="Strong"/>
          <w:rFonts w:ascii="Segoe UI" w:hAnsi="Segoe UI" w:cs="Segoe UI"/>
          <w:sz w:val="21"/>
          <w:szCs w:val="21"/>
        </w:rPr>
        <w:t>container_ID</w:t>
      </w:r>
      <w:proofErr w:type="spellEnd"/>
      <w:r>
        <w:rPr>
          <w:rStyle w:val="Strong"/>
          <w:rFonts w:ascii="Segoe UI" w:hAnsi="Segoe UI" w:cs="Segoe UI"/>
          <w:sz w:val="21"/>
          <w:szCs w:val="21"/>
        </w:rPr>
        <w:t>}’</w:t>
      </w:r>
      <w:r>
        <w:rPr>
          <w:rFonts w:ascii="Segoe UI" w:hAnsi="Segoe UI" w:cs="Segoe UI"/>
          <w:sz w:val="21"/>
          <w:szCs w:val="21"/>
        </w:rPr>
        <w:t xml:space="preserve"> - start one or more stopped containers</w:t>
      </w:r>
    </w:p>
    <w:p w14:paraId="31CFF263"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t>‘docker run —name {ASSIGNED_ NAME} -d -p {HOST_PORT</w:t>
      </w:r>
      <w:proofErr w:type="gramStart"/>
      <w:r>
        <w:rPr>
          <w:rStyle w:val="Strong"/>
          <w:rFonts w:ascii="Segoe UI" w:hAnsi="Segoe UI" w:cs="Segoe UI"/>
          <w:sz w:val="21"/>
          <w:szCs w:val="21"/>
        </w:rPr>
        <w:t>}:{</w:t>
      </w:r>
      <w:proofErr w:type="gramEnd"/>
      <w:r>
        <w:rPr>
          <w:rStyle w:val="Strong"/>
          <w:rFonts w:ascii="Segoe UI" w:hAnsi="Segoe UI" w:cs="Segoe UI"/>
          <w:sz w:val="21"/>
          <w:szCs w:val="21"/>
        </w:rPr>
        <w:t>CONTAINER_PORT} {</w:t>
      </w:r>
      <w:proofErr w:type="spellStart"/>
      <w:r>
        <w:rPr>
          <w:rStyle w:val="Strong"/>
          <w:rFonts w:ascii="Segoe UI" w:hAnsi="Segoe UI" w:cs="Segoe UI"/>
          <w:sz w:val="21"/>
          <w:szCs w:val="21"/>
        </w:rPr>
        <w:t>image_name</w:t>
      </w:r>
      <w:proofErr w:type="spellEnd"/>
      <w:r>
        <w:rPr>
          <w:rStyle w:val="Strong"/>
          <w:rFonts w:ascii="Segoe UI" w:hAnsi="Segoe UI" w:cs="Segoe UI"/>
          <w:sz w:val="21"/>
          <w:szCs w:val="21"/>
        </w:rPr>
        <w:t>}:{tag}’</w:t>
      </w:r>
      <w:r>
        <w:rPr>
          <w:rFonts w:ascii="Segoe UI" w:hAnsi="Segoe UI" w:cs="Segoe UI"/>
          <w:sz w:val="21"/>
          <w:szCs w:val="21"/>
        </w:rPr>
        <w:t xml:space="preserve"> - start a detached container based on the specified image name and tag, binding the specified host port to the container port, and providing the container an assigned name using the ‘—name’ operator</w:t>
      </w:r>
    </w:p>
    <w:p w14:paraId="1192850D" w14:textId="77777777" w:rsidR="00980C05" w:rsidRDefault="00980C05" w:rsidP="00980C05">
      <w:pPr>
        <w:numPr>
          <w:ilvl w:val="0"/>
          <w:numId w:val="3"/>
        </w:numPr>
        <w:spacing w:before="100" w:beforeAutospacing="1" w:after="100" w:afterAutospacing="1" w:line="240" w:lineRule="auto"/>
        <w:rPr>
          <w:rFonts w:ascii="Segoe UI" w:hAnsi="Segoe UI" w:cs="Segoe UI"/>
          <w:sz w:val="21"/>
          <w:szCs w:val="21"/>
        </w:rPr>
      </w:pPr>
      <w:r>
        <w:rPr>
          <w:rStyle w:val="Strong"/>
          <w:rFonts w:ascii="Segoe UI" w:hAnsi="Segoe UI" w:cs="Segoe UI"/>
          <w:sz w:val="21"/>
          <w:szCs w:val="21"/>
        </w:rPr>
        <w:t>‘</w:t>
      </w:r>
      <w:proofErr w:type="gramStart"/>
      <w:r>
        <w:rPr>
          <w:rStyle w:val="Strong"/>
          <w:rFonts w:ascii="Segoe UI" w:hAnsi="Segoe UI" w:cs="Segoe UI"/>
          <w:sz w:val="21"/>
          <w:szCs w:val="21"/>
        </w:rPr>
        <w:t>docker</w:t>
      </w:r>
      <w:proofErr w:type="gramEnd"/>
      <w:r>
        <w:rPr>
          <w:rStyle w:val="Strong"/>
          <w:rFonts w:ascii="Segoe UI" w:hAnsi="Segoe UI" w:cs="Segoe UI"/>
          <w:sz w:val="21"/>
          <w:szCs w:val="21"/>
        </w:rPr>
        <w:t xml:space="preserve"> logs {ASSIGNED_NAME}’</w:t>
      </w:r>
      <w:r>
        <w:rPr>
          <w:rFonts w:ascii="Segoe UI" w:hAnsi="Segoe UI" w:cs="Segoe UI"/>
          <w:sz w:val="21"/>
          <w:szCs w:val="21"/>
        </w:rPr>
        <w:t xml:space="preserve"> - check the logs of the specified container. With an assigned name it is possible to see logs of a container more easily compared to relying on container IDs</w:t>
      </w:r>
    </w:p>
    <w:p w14:paraId="3D070955" w14:textId="77777777" w:rsidR="00980C05" w:rsidRDefault="00980C05" w:rsidP="00980C05">
      <w:pPr>
        <w:pStyle w:val="Heading2"/>
        <w:rPr>
          <w:rFonts w:ascii="Segoe UI" w:hAnsi="Segoe UI" w:cs="Segoe UI"/>
        </w:rPr>
      </w:pPr>
      <w:r>
        <w:rPr>
          <w:rFonts w:ascii="Segoe UI" w:hAnsi="Segoe UI" w:cs="Segoe UI"/>
        </w:rPr>
        <w:t>Example Docker CLI input:</w:t>
      </w:r>
    </w:p>
    <w:p w14:paraId="51FDD1E7" w14:textId="77777777" w:rsidR="00980C05" w:rsidRDefault="00980C05" w:rsidP="00980C05">
      <w:pPr>
        <w:pStyle w:val="HTMLPreformatted"/>
      </w:pPr>
      <w:r>
        <w:rPr>
          <w:rStyle w:val="HTMLCode"/>
        </w:rPr>
        <w:t>docker run --name selenium_chrome_120 -d -p 4444:4444 -p 7900:7900 --</w:t>
      </w:r>
      <w:proofErr w:type="spellStart"/>
      <w:r>
        <w:rPr>
          <w:rStyle w:val="HTMLCode"/>
        </w:rPr>
        <w:t>shm</w:t>
      </w:r>
      <w:proofErr w:type="spellEnd"/>
      <w:r>
        <w:rPr>
          <w:rStyle w:val="HTMLCode"/>
        </w:rPr>
        <w:t>-size="2g" selenium/standalone-chrome:120.0</w:t>
      </w:r>
    </w:p>
    <w:p w14:paraId="116A6476" w14:textId="77777777" w:rsidR="00980C05" w:rsidRDefault="00980C05" w:rsidP="00980C05">
      <w:pPr>
        <w:pStyle w:val="NormalWeb"/>
        <w:rPr>
          <w:rFonts w:ascii="Segoe UI" w:hAnsi="Segoe UI" w:cs="Segoe UI"/>
          <w:sz w:val="21"/>
          <w:szCs w:val="21"/>
        </w:rPr>
      </w:pPr>
      <w:r>
        <w:rPr>
          <w:rStyle w:val="Strong"/>
          <w:rFonts w:ascii="Segoe UI" w:hAnsi="Segoe UI" w:cs="Segoe UI"/>
          <w:sz w:val="21"/>
          <w:szCs w:val="21"/>
        </w:rPr>
        <w:t>Entering this into the CLI would create a Docker container. To break this down:</w:t>
      </w:r>
    </w:p>
    <w:p w14:paraId="399CB8AB" w14:textId="77777777" w:rsidR="00980C05" w:rsidRDefault="00980C05" w:rsidP="00980C05">
      <w:pPr>
        <w:numPr>
          <w:ilvl w:val="0"/>
          <w:numId w:val="4"/>
        </w:numPr>
        <w:spacing w:before="100" w:beforeAutospacing="1" w:after="100" w:afterAutospacing="1" w:line="240" w:lineRule="auto"/>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docker</w:t>
      </w:r>
      <w:proofErr w:type="gramEnd"/>
      <w:r>
        <w:rPr>
          <w:rFonts w:ascii="Segoe UI" w:hAnsi="Segoe UI" w:cs="Segoe UI"/>
          <w:sz w:val="21"/>
          <w:szCs w:val="21"/>
        </w:rPr>
        <w:t xml:space="preserve"> run’: creates and starts the container</w:t>
      </w:r>
    </w:p>
    <w:p w14:paraId="4C653BA2" w14:textId="77777777" w:rsidR="00980C05" w:rsidRDefault="00980C05" w:rsidP="00980C05">
      <w:pPr>
        <w:numPr>
          <w:ilvl w:val="0"/>
          <w:numId w:val="4"/>
        </w:numPr>
        <w:spacing w:before="100" w:beforeAutospacing="1" w:after="100" w:afterAutospacing="1" w:line="240" w:lineRule="auto"/>
        <w:rPr>
          <w:rFonts w:ascii="Segoe UI" w:hAnsi="Segoe UI" w:cs="Segoe UI"/>
          <w:sz w:val="21"/>
          <w:szCs w:val="21"/>
        </w:rPr>
      </w:pPr>
      <w:r>
        <w:rPr>
          <w:rFonts w:ascii="Segoe UI" w:hAnsi="Segoe UI" w:cs="Segoe UI"/>
          <w:sz w:val="21"/>
          <w:szCs w:val="21"/>
        </w:rPr>
        <w:t>‘—name selenium_chrome_120’: the container has been assigned a name of ‘selenium_chrome_</w:t>
      </w:r>
      <w:proofErr w:type="gramStart"/>
      <w:r>
        <w:rPr>
          <w:rFonts w:ascii="Segoe UI" w:hAnsi="Segoe UI" w:cs="Segoe UI"/>
          <w:sz w:val="21"/>
          <w:szCs w:val="21"/>
        </w:rPr>
        <w:t>120’</w:t>
      </w:r>
      <w:proofErr w:type="gramEnd"/>
    </w:p>
    <w:p w14:paraId="62AD8294" w14:textId="77777777" w:rsidR="00980C05" w:rsidRDefault="00980C05" w:rsidP="00980C05">
      <w:pPr>
        <w:numPr>
          <w:ilvl w:val="0"/>
          <w:numId w:val="4"/>
        </w:numPr>
        <w:spacing w:before="100" w:beforeAutospacing="1" w:after="100" w:afterAutospacing="1" w:line="240" w:lineRule="auto"/>
        <w:rPr>
          <w:rFonts w:ascii="Segoe UI" w:hAnsi="Segoe UI" w:cs="Segoe UI"/>
          <w:sz w:val="21"/>
          <w:szCs w:val="21"/>
        </w:rPr>
      </w:pPr>
      <w:r>
        <w:rPr>
          <w:rFonts w:ascii="Segoe UI" w:hAnsi="Segoe UI" w:cs="Segoe UI"/>
          <w:sz w:val="21"/>
          <w:szCs w:val="21"/>
        </w:rPr>
        <w:t>‘-d’ it will run in a detached mode (</w:t>
      </w:r>
      <w:proofErr w:type="gramStart"/>
      <w:r>
        <w:rPr>
          <w:rFonts w:ascii="Segoe UI" w:hAnsi="Segoe UI" w:cs="Segoe UI"/>
          <w:sz w:val="21"/>
          <w:szCs w:val="21"/>
        </w:rPr>
        <w:t>i.e.</w:t>
      </w:r>
      <w:proofErr w:type="gramEnd"/>
      <w:r>
        <w:rPr>
          <w:rFonts w:ascii="Segoe UI" w:hAnsi="Segoe UI" w:cs="Segoe UI"/>
          <w:sz w:val="21"/>
          <w:szCs w:val="21"/>
        </w:rPr>
        <w:t xml:space="preserve"> not blocking the terminal from use whilst the container is running)</w:t>
      </w:r>
    </w:p>
    <w:p w14:paraId="3577419B" w14:textId="77777777" w:rsidR="00980C05" w:rsidRDefault="00980C05" w:rsidP="00980C05">
      <w:pPr>
        <w:numPr>
          <w:ilvl w:val="0"/>
          <w:numId w:val="4"/>
        </w:numPr>
        <w:spacing w:before="100" w:beforeAutospacing="1" w:after="100" w:afterAutospacing="1" w:line="240" w:lineRule="auto"/>
        <w:rPr>
          <w:rFonts w:ascii="Segoe UI" w:hAnsi="Segoe UI" w:cs="Segoe UI"/>
          <w:sz w:val="21"/>
          <w:szCs w:val="21"/>
        </w:rPr>
      </w:pPr>
      <w:r>
        <w:rPr>
          <w:rFonts w:ascii="Segoe UI" w:hAnsi="Segoe UI" w:cs="Segoe UI"/>
          <w:sz w:val="21"/>
          <w:szCs w:val="21"/>
        </w:rPr>
        <w:t xml:space="preserve">‘-p 4444:4444’ binds the host port of ‘4444’ to the container port of ‘4444’. Any selenium tests would </w:t>
      </w:r>
      <w:proofErr w:type="gramStart"/>
      <w:r>
        <w:rPr>
          <w:rFonts w:ascii="Segoe UI" w:hAnsi="Segoe UI" w:cs="Segoe UI"/>
          <w:sz w:val="21"/>
          <w:szCs w:val="21"/>
        </w:rPr>
        <w:t>pointed</w:t>
      </w:r>
      <w:proofErr w:type="gramEnd"/>
      <w:r>
        <w:rPr>
          <w:rFonts w:ascii="Segoe UI" w:hAnsi="Segoe UI" w:cs="Segoe UI"/>
          <w:sz w:val="21"/>
          <w:szCs w:val="21"/>
        </w:rPr>
        <w:t xml:space="preserve"> to run against this host port from within a Selenium Web Driver class file. Best practice is to set the host port to the same as the specified container port.</w:t>
      </w:r>
    </w:p>
    <w:p w14:paraId="3B1CA8FB" w14:textId="77777777" w:rsidR="00980C05" w:rsidRDefault="00980C05" w:rsidP="00980C05">
      <w:pPr>
        <w:numPr>
          <w:ilvl w:val="0"/>
          <w:numId w:val="4"/>
        </w:numPr>
        <w:spacing w:before="100" w:beforeAutospacing="1" w:after="100" w:afterAutospacing="1" w:line="240" w:lineRule="auto"/>
        <w:rPr>
          <w:rFonts w:ascii="Segoe UI" w:hAnsi="Segoe UI" w:cs="Segoe UI"/>
          <w:sz w:val="21"/>
          <w:szCs w:val="21"/>
        </w:rPr>
      </w:pPr>
      <w:r>
        <w:rPr>
          <w:rFonts w:ascii="Segoe UI" w:hAnsi="Segoe UI" w:cs="Segoe UI"/>
          <w:sz w:val="21"/>
          <w:szCs w:val="21"/>
        </w:rPr>
        <w:t xml:space="preserve">‘-p 7900:7900’: this binds another host port to a different container port. In this case, this port number binding will allow you to watch selenium tests execute on the host device via the host port number using the following link: </w:t>
      </w:r>
      <w:hyperlink r:id="rId15" w:tgtFrame="_blank" w:tooltip="http://localhost:7900/?autoconnect=1&amp;resize=scale&amp;password=secret" w:history="1">
        <w:r>
          <w:rPr>
            <w:rStyle w:val="Hyperlink"/>
            <w:rFonts w:ascii="Segoe UI" w:hAnsi="Segoe UI" w:cs="Segoe UI"/>
            <w:sz w:val="21"/>
            <w:szCs w:val="21"/>
          </w:rPr>
          <w:t>http://localhost:7900/?autoconnect=1&amp;resize=scale&amp;password=secret</w:t>
        </w:r>
      </w:hyperlink>
    </w:p>
    <w:p w14:paraId="558B7E92" w14:textId="77777777" w:rsidR="00980C05" w:rsidRDefault="00980C05" w:rsidP="00980C05">
      <w:pPr>
        <w:numPr>
          <w:ilvl w:val="0"/>
          <w:numId w:val="4"/>
        </w:numPr>
        <w:spacing w:before="100" w:beforeAutospacing="1" w:after="100" w:afterAutospacing="1" w:line="240" w:lineRule="auto"/>
        <w:rPr>
          <w:rFonts w:ascii="Segoe UI" w:hAnsi="Segoe UI" w:cs="Segoe UI"/>
          <w:sz w:val="21"/>
          <w:szCs w:val="21"/>
        </w:rPr>
      </w:pPr>
      <w:r>
        <w:rPr>
          <w:rFonts w:ascii="Segoe UI" w:hAnsi="Segoe UI" w:cs="Segoe UI"/>
          <w:sz w:val="21"/>
          <w:szCs w:val="21"/>
        </w:rPr>
        <w:t>‘—</w:t>
      </w:r>
      <w:proofErr w:type="spellStart"/>
      <w:r>
        <w:rPr>
          <w:rFonts w:ascii="Segoe UI" w:hAnsi="Segoe UI" w:cs="Segoe UI"/>
          <w:sz w:val="21"/>
          <w:szCs w:val="21"/>
        </w:rPr>
        <w:t>shm</w:t>
      </w:r>
      <w:proofErr w:type="spellEnd"/>
      <w:r>
        <w:rPr>
          <w:rFonts w:ascii="Segoe UI" w:hAnsi="Segoe UI" w:cs="Segoe UI"/>
          <w:sz w:val="21"/>
          <w:szCs w:val="21"/>
        </w:rPr>
        <w:t>-size=”2g”</w:t>
      </w:r>
      <w:proofErr w:type="gramStart"/>
      <w:r>
        <w:rPr>
          <w:rFonts w:ascii="Segoe UI" w:hAnsi="Segoe UI" w:cs="Segoe UI"/>
          <w:sz w:val="21"/>
          <w:szCs w:val="21"/>
        </w:rPr>
        <w:t>’ :</w:t>
      </w:r>
      <w:proofErr w:type="gramEnd"/>
      <w:r>
        <w:rPr>
          <w:rFonts w:ascii="Segoe UI" w:hAnsi="Segoe UI" w:cs="Segoe UI"/>
          <w:sz w:val="21"/>
          <w:szCs w:val="21"/>
        </w:rPr>
        <w:t>  sets the shared memory size as part of resource management</w:t>
      </w:r>
    </w:p>
    <w:p w14:paraId="63839BA0" w14:textId="77777777" w:rsidR="00980C05" w:rsidRDefault="00980C05" w:rsidP="00980C05">
      <w:pPr>
        <w:numPr>
          <w:ilvl w:val="0"/>
          <w:numId w:val="4"/>
        </w:numPr>
        <w:spacing w:before="100" w:beforeAutospacing="1" w:after="100" w:afterAutospacing="1" w:line="240" w:lineRule="auto"/>
        <w:rPr>
          <w:rFonts w:ascii="Segoe UI" w:hAnsi="Segoe UI" w:cs="Segoe UI"/>
          <w:sz w:val="21"/>
          <w:szCs w:val="21"/>
        </w:rPr>
      </w:pPr>
      <w:r>
        <w:rPr>
          <w:rFonts w:ascii="Segoe UI" w:hAnsi="Segoe UI" w:cs="Segoe UI"/>
          <w:sz w:val="21"/>
          <w:szCs w:val="21"/>
        </w:rPr>
        <w:t>‘selenium/standalone-chrome:120.0’: the created container will be based on an image of ‘selenium/standalone-chrome’, tag/version/release number being ‘</w:t>
      </w:r>
      <w:proofErr w:type="gramStart"/>
      <w:r>
        <w:rPr>
          <w:rFonts w:ascii="Segoe UI" w:hAnsi="Segoe UI" w:cs="Segoe UI"/>
          <w:sz w:val="21"/>
          <w:szCs w:val="21"/>
        </w:rPr>
        <w:t>120.0’</w:t>
      </w:r>
      <w:proofErr w:type="gramEnd"/>
    </w:p>
    <w:p w14:paraId="4AF63B3E" w14:textId="77777777" w:rsidR="00980C05" w:rsidRDefault="00980C05" w:rsidP="00980C05">
      <w:pPr>
        <w:pStyle w:val="NormalWeb"/>
        <w:rPr>
          <w:rFonts w:ascii="Segoe UI" w:hAnsi="Segoe UI" w:cs="Segoe UI"/>
          <w:sz w:val="21"/>
          <w:szCs w:val="21"/>
        </w:rPr>
      </w:pPr>
      <w:r>
        <w:rPr>
          <w:rFonts w:ascii="Segoe UI" w:hAnsi="Segoe UI" w:cs="Segoe UI"/>
          <w:sz w:val="21"/>
          <w:szCs w:val="21"/>
        </w:rPr>
        <w:t xml:space="preserve">Once this Docker command is run the created container can </w:t>
      </w:r>
      <w:proofErr w:type="spellStart"/>
      <w:r>
        <w:rPr>
          <w:rFonts w:ascii="Segoe UI" w:hAnsi="Segoe UI" w:cs="Segoe UI"/>
          <w:sz w:val="21"/>
          <w:szCs w:val="21"/>
        </w:rPr>
        <w:t>seen</w:t>
      </w:r>
      <w:proofErr w:type="spellEnd"/>
      <w:r>
        <w:rPr>
          <w:rFonts w:ascii="Segoe UI" w:hAnsi="Segoe UI" w:cs="Segoe UI"/>
          <w:sz w:val="21"/>
          <w:szCs w:val="21"/>
        </w:rPr>
        <w:t xml:space="preserve"> via CMD </w:t>
      </w:r>
      <w:proofErr w:type="gramStart"/>
      <w:r>
        <w:rPr>
          <w:rFonts w:ascii="Segoe UI" w:hAnsi="Segoe UI" w:cs="Segoe UI"/>
          <w:sz w:val="21"/>
          <w:szCs w:val="21"/>
        </w:rPr>
        <w:t>and also</w:t>
      </w:r>
      <w:proofErr w:type="gramEnd"/>
      <w:r>
        <w:rPr>
          <w:rFonts w:ascii="Segoe UI" w:hAnsi="Segoe UI" w:cs="Segoe UI"/>
          <w:sz w:val="21"/>
          <w:szCs w:val="21"/>
        </w:rPr>
        <w:t xml:space="preserve"> in the Docker GUI:</w:t>
      </w:r>
    </w:p>
    <w:p w14:paraId="634B8580" w14:textId="6C9C445F" w:rsidR="00980C05" w:rsidRDefault="00980C05" w:rsidP="00980C05">
      <w:pPr>
        <w:pStyle w:val="NormalWeb"/>
        <w:rPr>
          <w:rFonts w:ascii="Segoe UI" w:hAnsi="Segoe UI" w:cs="Segoe UI"/>
          <w:sz w:val="21"/>
          <w:szCs w:val="21"/>
        </w:rPr>
      </w:pPr>
      <w:r>
        <w:rPr>
          <w:rFonts w:ascii="Segoe UI" w:hAnsi="Segoe UI" w:cs="Segoe UI"/>
          <w:noProof/>
          <w:sz w:val="21"/>
          <w:szCs w:val="21"/>
        </w:rPr>
        <w:drawing>
          <wp:inline distT="0" distB="0" distL="0" distR="0" wp14:anchorId="45D7F104" wp14:editId="247D0E59">
            <wp:extent cx="5731510" cy="1398270"/>
            <wp:effectExtent l="0" t="0" r="2540" b="0"/>
            <wp:docPr id="95744590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398270"/>
                    </a:xfrm>
                    <a:prstGeom prst="rect">
                      <a:avLst/>
                    </a:prstGeom>
                    <a:noFill/>
                    <a:ln>
                      <a:noFill/>
                    </a:ln>
                  </pic:spPr>
                </pic:pic>
              </a:graphicData>
            </a:graphic>
          </wp:inline>
        </w:drawing>
      </w:r>
    </w:p>
    <w:p w14:paraId="634D6061" w14:textId="77777777" w:rsidR="00980C05" w:rsidRDefault="00980C05" w:rsidP="00980C05">
      <w:pPr>
        <w:pStyle w:val="NormalWeb"/>
        <w:rPr>
          <w:rFonts w:ascii="Segoe UI" w:hAnsi="Segoe UI" w:cs="Segoe UI"/>
          <w:sz w:val="21"/>
          <w:szCs w:val="21"/>
        </w:rPr>
      </w:pPr>
      <w:r>
        <w:rPr>
          <w:rFonts w:ascii="Segoe UI" w:hAnsi="Segoe UI" w:cs="Segoe UI"/>
          <w:sz w:val="21"/>
          <w:szCs w:val="21"/>
        </w:rPr>
        <w:lastRenderedPageBreak/>
        <w:t> </w:t>
      </w:r>
    </w:p>
    <w:p w14:paraId="2A77641F" w14:textId="77777777" w:rsidR="00980C05" w:rsidRDefault="00980C05" w:rsidP="00980C05">
      <w:pPr>
        <w:pStyle w:val="NormalWeb"/>
        <w:rPr>
          <w:rFonts w:ascii="Segoe UI" w:hAnsi="Segoe UI" w:cs="Segoe UI"/>
          <w:sz w:val="21"/>
          <w:szCs w:val="21"/>
        </w:rPr>
      </w:pPr>
      <w:r>
        <w:rPr>
          <w:rFonts w:ascii="Segoe UI" w:hAnsi="Segoe UI" w:cs="Segoe UI"/>
          <w:sz w:val="21"/>
          <w:szCs w:val="21"/>
        </w:rPr>
        <w:t>Hope you find this helpful!</w:t>
      </w:r>
    </w:p>
    <w:p w14:paraId="4148CEE8" w14:textId="77777777" w:rsidR="00980C05" w:rsidRDefault="00980C05" w:rsidP="00980C05">
      <w:pPr>
        <w:pStyle w:val="NormalWeb"/>
        <w:spacing w:before="0" w:beforeAutospacing="0" w:after="0" w:afterAutospacing="0"/>
        <w:rPr>
          <w:rFonts w:ascii="Segoe UI" w:hAnsi="Segoe UI" w:cs="Segoe UI"/>
          <w:sz w:val="21"/>
          <w:szCs w:val="21"/>
        </w:rPr>
      </w:pPr>
      <w:r>
        <w:rPr>
          <w:rFonts w:ascii="Segoe UI" w:hAnsi="Segoe UI" w:cs="Segoe UI"/>
          <w:sz w:val="21"/>
          <w:szCs w:val="21"/>
        </w:rPr>
        <w:t>heart 2</w:t>
      </w:r>
    </w:p>
    <w:p w14:paraId="2136655D" w14:textId="77777777" w:rsidR="00980C05" w:rsidRDefault="00980C05" w:rsidP="00980C05">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Docker Crash Course for </w:t>
      </w:r>
      <w:proofErr w:type="spellStart"/>
      <w:r>
        <w:rPr>
          <w:rFonts w:ascii="Segoe UI" w:hAnsi="Segoe UI" w:cs="Segoe UI"/>
          <w:sz w:val="21"/>
          <w:szCs w:val="21"/>
        </w:rPr>
        <w:t>Absol</w:t>
      </w:r>
      <w:proofErr w:type="spellEnd"/>
      <w:r>
        <w:rPr>
          <w:rFonts w:ascii="Segoe UI" w:hAnsi="Segoe UI" w:cs="Segoe UI"/>
          <w:sz w:val="21"/>
          <w:szCs w:val="21"/>
        </w:rPr>
        <w:t>…</w:t>
      </w:r>
    </w:p>
    <w:p w14:paraId="3EDB5469" w14:textId="77777777" w:rsidR="00980C05" w:rsidRDefault="00980C05" w:rsidP="00980C05">
      <w:pPr>
        <w:pStyle w:val="NormalWeb"/>
        <w:spacing w:before="0" w:beforeAutospacing="0" w:after="0" w:afterAutospacing="0"/>
        <w:rPr>
          <w:rFonts w:ascii="Segoe UI" w:hAnsi="Segoe UI" w:cs="Segoe UI"/>
          <w:sz w:val="21"/>
          <w:szCs w:val="21"/>
        </w:rPr>
      </w:pPr>
      <w:r>
        <w:rPr>
          <w:rFonts w:ascii="Segoe UI" w:hAnsi="Segoe UI" w:cs="Segoe UI"/>
          <w:sz w:val="21"/>
          <w:szCs w:val="21"/>
        </w:rPr>
        <w:t>1.1M views · 11 months ago</w:t>
      </w:r>
    </w:p>
    <w:p w14:paraId="4C8ED2C3" w14:textId="77777777" w:rsidR="00980C05" w:rsidRDefault="00980C05"/>
    <w:sectPr w:rsidR="00980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204D1"/>
    <w:multiLevelType w:val="multilevel"/>
    <w:tmpl w:val="ED28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D12BD"/>
    <w:multiLevelType w:val="multilevel"/>
    <w:tmpl w:val="3364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F37A8"/>
    <w:multiLevelType w:val="multilevel"/>
    <w:tmpl w:val="C0CC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E1D2D"/>
    <w:multiLevelType w:val="multilevel"/>
    <w:tmpl w:val="04F6A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554337">
    <w:abstractNumId w:val="3"/>
  </w:num>
  <w:num w:numId="2" w16cid:durableId="138425591">
    <w:abstractNumId w:val="0"/>
  </w:num>
  <w:num w:numId="3" w16cid:durableId="102506246">
    <w:abstractNumId w:val="1"/>
  </w:num>
  <w:num w:numId="4" w16cid:durableId="572662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6B7"/>
    <w:rsid w:val="00083154"/>
    <w:rsid w:val="000C56BA"/>
    <w:rsid w:val="001015F7"/>
    <w:rsid w:val="001818FE"/>
    <w:rsid w:val="00264709"/>
    <w:rsid w:val="003E312E"/>
    <w:rsid w:val="00471574"/>
    <w:rsid w:val="004801EE"/>
    <w:rsid w:val="00505D97"/>
    <w:rsid w:val="005256B7"/>
    <w:rsid w:val="00527475"/>
    <w:rsid w:val="005307D6"/>
    <w:rsid w:val="00650DB9"/>
    <w:rsid w:val="00690909"/>
    <w:rsid w:val="0076767E"/>
    <w:rsid w:val="007C34F1"/>
    <w:rsid w:val="00863C1D"/>
    <w:rsid w:val="0087471C"/>
    <w:rsid w:val="009105FE"/>
    <w:rsid w:val="00980C05"/>
    <w:rsid w:val="009B35B4"/>
    <w:rsid w:val="00AD0527"/>
    <w:rsid w:val="00B23B73"/>
    <w:rsid w:val="00C038D8"/>
    <w:rsid w:val="00C55D1C"/>
    <w:rsid w:val="00C724D5"/>
    <w:rsid w:val="00C82552"/>
    <w:rsid w:val="00D1265B"/>
    <w:rsid w:val="00D441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9B294"/>
  <w15:chartTrackingRefBased/>
  <w15:docId w15:val="{42603BE3-D9D8-4670-8B14-F262E9D0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80C0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3154"/>
    <w:rPr>
      <w:color w:val="0563C1" w:themeColor="hyperlink"/>
      <w:u w:val="single"/>
    </w:rPr>
  </w:style>
  <w:style w:type="character" w:styleId="UnresolvedMention">
    <w:name w:val="Unresolved Mention"/>
    <w:basedOn w:val="DefaultParagraphFont"/>
    <w:uiPriority w:val="99"/>
    <w:semiHidden/>
    <w:unhideWhenUsed/>
    <w:rsid w:val="00083154"/>
    <w:rPr>
      <w:color w:val="605E5C"/>
      <w:shd w:val="clear" w:color="auto" w:fill="E1DFDD"/>
    </w:rPr>
  </w:style>
  <w:style w:type="character" w:customStyle="1" w:styleId="ui-provider">
    <w:name w:val="ui-provider"/>
    <w:basedOn w:val="DefaultParagraphFont"/>
    <w:rsid w:val="00C038D8"/>
  </w:style>
  <w:style w:type="character" w:customStyle="1" w:styleId="Heading2Char">
    <w:name w:val="Heading 2 Char"/>
    <w:basedOn w:val="DefaultParagraphFont"/>
    <w:link w:val="Heading2"/>
    <w:uiPriority w:val="9"/>
    <w:rsid w:val="00980C05"/>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980C0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980C05"/>
    <w:rPr>
      <w:b/>
      <w:bCs/>
    </w:rPr>
  </w:style>
  <w:style w:type="paragraph" w:styleId="HTMLPreformatted">
    <w:name w:val="HTML Preformatted"/>
    <w:basedOn w:val="Normal"/>
    <w:link w:val="HTMLPreformattedChar"/>
    <w:uiPriority w:val="99"/>
    <w:semiHidden/>
    <w:unhideWhenUsed/>
    <w:rsid w:val="00980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80C0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80C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851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testifyqa.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localhost:7900/?autoconnect=1&amp;resize=scale&amp;password=secret"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youtube.com/watch?v=pg19Z8LL06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1109</Words>
  <Characters>6326</Characters>
  <Application>Microsoft Office Word</Application>
  <DocSecurity>0</DocSecurity>
  <Lines>52</Lines>
  <Paragraphs>14</Paragraphs>
  <ScaleCrop>false</ScaleCrop>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Shaughnessy</dc:creator>
  <cp:keywords/>
  <dc:description/>
  <cp:lastModifiedBy>Nathan Shaughnessy</cp:lastModifiedBy>
  <cp:revision>26</cp:revision>
  <dcterms:created xsi:type="dcterms:W3CDTF">2023-04-17T12:13:00Z</dcterms:created>
  <dcterms:modified xsi:type="dcterms:W3CDTF">2024-01-17T15:21:00Z</dcterms:modified>
</cp:coreProperties>
</file>