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89795" w14:textId="77777777" w:rsidR="00B821E3" w:rsidRPr="00B821E3" w:rsidRDefault="00B821E3" w:rsidP="00B821E3">
      <w:pPr>
        <w:rPr>
          <w:rFonts w:ascii="Calibri" w:eastAsia="Times New Roman" w:hAnsi="Calibri" w:cs="Calibri"/>
          <w:sz w:val="28"/>
          <w:szCs w:val="28"/>
          <w:lang w:val="en-US" w:eastAsia="en-GB"/>
        </w:rPr>
      </w:pPr>
      <w:r w:rsidRPr="00B821E3">
        <w:rPr>
          <w:rFonts w:ascii="Calibri" w:eastAsia="Times New Roman" w:hAnsi="Calibri" w:cs="Calibri"/>
          <w:b/>
          <w:bCs/>
          <w:sz w:val="28"/>
          <w:szCs w:val="28"/>
          <w:lang w:val="en-US" w:eastAsia="en-GB"/>
        </w:rPr>
        <w:t>Kubernetes</w:t>
      </w:r>
    </w:p>
    <w:p w14:paraId="141BEA53"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0DF938AA"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Architecture:</w:t>
      </w:r>
    </w:p>
    <w:p w14:paraId="2CFF8250"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61370583"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Node is a machine physical/virtual where Kubernetes is installed.</w:t>
      </w:r>
    </w:p>
    <w:p w14:paraId="16DB5340"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Node is a worker machine that’s where a container is launched.</w:t>
      </w:r>
    </w:p>
    <w:p w14:paraId="77157DDC"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0E8A694B"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6EF62C33" w14:textId="77777777" w:rsidR="00B821E3" w:rsidRPr="00B821E3" w:rsidRDefault="00B821E3" w:rsidP="00B821E3">
      <w:pPr>
        <w:rPr>
          <w:rFonts w:ascii="Calibri" w:eastAsia="Times New Roman" w:hAnsi="Calibri" w:cs="Calibri"/>
          <w:sz w:val="22"/>
          <w:szCs w:val="22"/>
          <w:lang w:val="en-US" w:eastAsia="en-GB"/>
        </w:rPr>
      </w:pPr>
      <w:proofErr w:type="gramStart"/>
      <w:r w:rsidRPr="00B821E3">
        <w:rPr>
          <w:rFonts w:ascii="Calibri" w:eastAsia="Times New Roman" w:hAnsi="Calibri" w:cs="Calibri"/>
          <w:sz w:val="22"/>
          <w:szCs w:val="22"/>
          <w:lang w:val="en-US" w:eastAsia="en-GB"/>
        </w:rPr>
        <w:t>Cluster :</w:t>
      </w:r>
      <w:proofErr w:type="gramEnd"/>
      <w:r w:rsidRPr="00B821E3">
        <w:rPr>
          <w:rFonts w:ascii="Calibri" w:eastAsia="Times New Roman" w:hAnsi="Calibri" w:cs="Calibri"/>
          <w:sz w:val="22"/>
          <w:szCs w:val="22"/>
          <w:lang w:val="en-US" w:eastAsia="en-GB"/>
        </w:rPr>
        <w:t xml:space="preserve">  set of nodes grouped together</w:t>
      </w:r>
    </w:p>
    <w:p w14:paraId="750A8514"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having multiple node shares loads aswell</w:t>
      </w:r>
    </w:p>
    <w:p w14:paraId="2FA0477A"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32E2ECDC"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Master:  is responsible for managing cluster</w:t>
      </w:r>
    </w:p>
    <w:p w14:paraId="46A59015"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With kubernetes installed init.   </w:t>
      </w:r>
    </w:p>
    <w:p w14:paraId="58955F80"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757DA496"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When we installed Kubernetes on the </w:t>
      </w:r>
      <w:proofErr w:type="gramStart"/>
      <w:r w:rsidRPr="00B821E3">
        <w:rPr>
          <w:rFonts w:ascii="Calibri" w:eastAsia="Times New Roman" w:hAnsi="Calibri" w:cs="Calibri"/>
          <w:sz w:val="22"/>
          <w:szCs w:val="22"/>
          <w:lang w:val="en-US" w:eastAsia="en-GB"/>
        </w:rPr>
        <w:t>system</w:t>
      </w:r>
      <w:proofErr w:type="gramEnd"/>
      <w:r w:rsidRPr="00B821E3">
        <w:rPr>
          <w:rFonts w:ascii="Calibri" w:eastAsia="Times New Roman" w:hAnsi="Calibri" w:cs="Calibri"/>
          <w:sz w:val="22"/>
          <w:szCs w:val="22"/>
          <w:lang w:val="en-US" w:eastAsia="en-GB"/>
        </w:rPr>
        <w:t xml:space="preserve"> we are actually installing following componenetd</w:t>
      </w:r>
    </w:p>
    <w:p w14:paraId="70200EB1"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18E0946A" w14:textId="77777777" w:rsidR="00B821E3" w:rsidRPr="00B821E3" w:rsidRDefault="00B821E3" w:rsidP="00B821E3">
      <w:pPr>
        <w:numPr>
          <w:ilvl w:val="0"/>
          <w:numId w:val="1"/>
        </w:numPr>
        <w:textAlignment w:val="cente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API Serve</w:t>
      </w:r>
      <w:r w:rsidRPr="00B821E3">
        <w:rPr>
          <w:rFonts w:ascii="Calibri" w:eastAsia="Times New Roman" w:hAnsi="Calibri" w:cs="Calibri"/>
          <w:sz w:val="22"/>
          <w:szCs w:val="22"/>
          <w:lang w:val="en-US" w:eastAsia="en-GB"/>
        </w:rPr>
        <w:t xml:space="preserve">r    - acts as frontend for kubernetes. The </w:t>
      </w:r>
      <w:proofErr w:type="gramStart"/>
      <w:r w:rsidRPr="00B821E3">
        <w:rPr>
          <w:rFonts w:ascii="Calibri" w:eastAsia="Times New Roman" w:hAnsi="Calibri" w:cs="Calibri"/>
          <w:sz w:val="22"/>
          <w:szCs w:val="22"/>
          <w:lang w:val="en-US" w:eastAsia="en-GB"/>
        </w:rPr>
        <w:t>users,  management</w:t>
      </w:r>
      <w:proofErr w:type="gramEnd"/>
      <w:r w:rsidRPr="00B821E3">
        <w:rPr>
          <w:rFonts w:ascii="Calibri" w:eastAsia="Times New Roman" w:hAnsi="Calibri" w:cs="Calibri"/>
          <w:sz w:val="22"/>
          <w:szCs w:val="22"/>
          <w:lang w:val="en-US" w:eastAsia="en-GB"/>
        </w:rPr>
        <w:t xml:space="preserve"> devices, command interfaces all talk to API server tointeract with kubernetes cluster.</w:t>
      </w:r>
    </w:p>
    <w:p w14:paraId="7AAA6093" w14:textId="77777777" w:rsidR="00B821E3" w:rsidRPr="00B821E3" w:rsidRDefault="00B821E3" w:rsidP="00B821E3">
      <w:pPr>
        <w:numPr>
          <w:ilvl w:val="0"/>
          <w:numId w:val="1"/>
        </w:numPr>
        <w:textAlignment w:val="cente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Etcd</w:t>
      </w:r>
      <w:r w:rsidRPr="00B821E3">
        <w:rPr>
          <w:rFonts w:ascii="Calibri" w:eastAsia="Times New Roman" w:hAnsi="Calibri" w:cs="Calibri"/>
          <w:sz w:val="22"/>
          <w:szCs w:val="22"/>
          <w:lang w:val="en-US" w:eastAsia="en-GB"/>
        </w:rPr>
        <w:t xml:space="preserve"> - is a </w:t>
      </w:r>
      <w:proofErr w:type="gramStart"/>
      <w:r w:rsidRPr="00B821E3">
        <w:rPr>
          <w:rFonts w:ascii="Calibri" w:eastAsia="Times New Roman" w:hAnsi="Calibri" w:cs="Calibri"/>
          <w:sz w:val="22"/>
          <w:szCs w:val="22"/>
          <w:lang w:val="en-US" w:eastAsia="en-GB"/>
        </w:rPr>
        <w:t>distributed ,</w:t>
      </w:r>
      <w:proofErr w:type="gramEnd"/>
      <w:r w:rsidRPr="00B821E3">
        <w:rPr>
          <w:rFonts w:ascii="Calibri" w:eastAsia="Times New Roman" w:hAnsi="Calibri" w:cs="Calibri"/>
          <w:sz w:val="22"/>
          <w:szCs w:val="22"/>
          <w:lang w:val="en-US" w:eastAsia="en-GB"/>
        </w:rPr>
        <w:t xml:space="preserve"> realiable key value stored used by kubernetes to store all data manage used to manage the cluster.  Responsible for implementing logs within the cluster</w:t>
      </w:r>
    </w:p>
    <w:p w14:paraId="7547DED6" w14:textId="77777777" w:rsidR="00B821E3" w:rsidRPr="00B821E3" w:rsidRDefault="00B821E3" w:rsidP="00B821E3">
      <w:pPr>
        <w:numPr>
          <w:ilvl w:val="0"/>
          <w:numId w:val="1"/>
        </w:numPr>
        <w:textAlignment w:val="cente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Controller</w:t>
      </w:r>
      <w:r w:rsidRPr="00B821E3">
        <w:rPr>
          <w:rFonts w:ascii="Calibri" w:eastAsia="Times New Roman" w:hAnsi="Calibri" w:cs="Calibri"/>
          <w:sz w:val="22"/>
          <w:szCs w:val="22"/>
          <w:lang w:val="en-US" w:eastAsia="en-GB"/>
        </w:rPr>
        <w:t xml:space="preserve">. -  brain behind orchestration. Responsible for noticing and responding when nodes, containers or </w:t>
      </w:r>
      <w:proofErr w:type="gramStart"/>
      <w:r w:rsidRPr="00B821E3">
        <w:rPr>
          <w:rFonts w:ascii="Calibri" w:eastAsia="Times New Roman" w:hAnsi="Calibri" w:cs="Calibri"/>
          <w:sz w:val="22"/>
          <w:szCs w:val="22"/>
          <w:lang w:val="en-US" w:eastAsia="en-GB"/>
        </w:rPr>
        <w:t>a</w:t>
      </w:r>
      <w:proofErr w:type="gramEnd"/>
      <w:r w:rsidRPr="00B821E3">
        <w:rPr>
          <w:rFonts w:ascii="Calibri" w:eastAsia="Times New Roman" w:hAnsi="Calibri" w:cs="Calibri"/>
          <w:sz w:val="22"/>
          <w:szCs w:val="22"/>
          <w:lang w:val="en-US" w:eastAsia="en-GB"/>
        </w:rPr>
        <w:t xml:space="preserve"> end points goes down.  </w:t>
      </w:r>
      <w:proofErr w:type="gramStart"/>
      <w:r w:rsidRPr="00B821E3">
        <w:rPr>
          <w:rFonts w:ascii="Calibri" w:eastAsia="Times New Roman" w:hAnsi="Calibri" w:cs="Calibri"/>
          <w:sz w:val="22"/>
          <w:szCs w:val="22"/>
          <w:lang w:val="en-US" w:eastAsia="en-GB"/>
        </w:rPr>
        <w:t>Controller</w:t>
      </w:r>
      <w:proofErr w:type="gramEnd"/>
      <w:r w:rsidRPr="00B821E3">
        <w:rPr>
          <w:rFonts w:ascii="Calibri" w:eastAsia="Times New Roman" w:hAnsi="Calibri" w:cs="Calibri"/>
          <w:sz w:val="22"/>
          <w:szCs w:val="22"/>
          <w:lang w:val="en-US" w:eastAsia="en-GB"/>
        </w:rPr>
        <w:t xml:space="preserve"> make decision to bring new containers in such cases.</w:t>
      </w:r>
    </w:p>
    <w:p w14:paraId="613CA642" w14:textId="77777777" w:rsidR="00B821E3" w:rsidRPr="00B821E3" w:rsidRDefault="00B821E3" w:rsidP="00B821E3">
      <w:pPr>
        <w:numPr>
          <w:ilvl w:val="0"/>
          <w:numId w:val="1"/>
        </w:numPr>
        <w:textAlignment w:val="cente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Container Runtime</w:t>
      </w:r>
      <w:r w:rsidRPr="00B821E3">
        <w:rPr>
          <w:rFonts w:ascii="Calibri" w:eastAsia="Times New Roman" w:hAnsi="Calibri" w:cs="Calibri"/>
          <w:sz w:val="22"/>
          <w:szCs w:val="22"/>
          <w:lang w:val="en-US" w:eastAsia="en-GB"/>
        </w:rPr>
        <w:t xml:space="preserve"> </w:t>
      </w:r>
      <w:proofErr w:type="gramStart"/>
      <w:r w:rsidRPr="00B821E3">
        <w:rPr>
          <w:rFonts w:ascii="Calibri" w:eastAsia="Times New Roman" w:hAnsi="Calibri" w:cs="Calibri"/>
          <w:sz w:val="22"/>
          <w:szCs w:val="22"/>
          <w:lang w:val="en-US" w:eastAsia="en-GB"/>
        </w:rPr>
        <w:t>-  Underlying</w:t>
      </w:r>
      <w:proofErr w:type="gramEnd"/>
      <w:r w:rsidRPr="00B821E3">
        <w:rPr>
          <w:rFonts w:ascii="Calibri" w:eastAsia="Times New Roman" w:hAnsi="Calibri" w:cs="Calibri"/>
          <w:sz w:val="22"/>
          <w:szCs w:val="22"/>
          <w:lang w:val="en-US" w:eastAsia="en-GB"/>
        </w:rPr>
        <w:t xml:space="preserve"> s/w used to run containers. Eg: docker, rkt, CRI-O</w:t>
      </w:r>
    </w:p>
    <w:p w14:paraId="6EC32F2E" w14:textId="77777777" w:rsidR="00B821E3" w:rsidRPr="00B821E3" w:rsidRDefault="00B821E3" w:rsidP="00B821E3">
      <w:pPr>
        <w:numPr>
          <w:ilvl w:val="0"/>
          <w:numId w:val="1"/>
        </w:numPr>
        <w:textAlignment w:val="cente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Kubelet.</w:t>
      </w:r>
      <w:r w:rsidRPr="00B821E3">
        <w:rPr>
          <w:rFonts w:ascii="Calibri" w:eastAsia="Times New Roman" w:hAnsi="Calibri" w:cs="Calibri"/>
          <w:sz w:val="22"/>
          <w:szCs w:val="22"/>
          <w:lang w:val="en-US" w:eastAsia="en-GB"/>
        </w:rPr>
        <w:t xml:space="preserve"> - is the agent that runs on each node in the cluster.  The agent is responsible for making sure the containers are running on the nodes as expected.</w:t>
      </w:r>
    </w:p>
    <w:p w14:paraId="50F5E58E" w14:textId="77777777" w:rsidR="00B821E3" w:rsidRPr="00B821E3" w:rsidRDefault="00B821E3" w:rsidP="00B821E3">
      <w:pPr>
        <w:numPr>
          <w:ilvl w:val="0"/>
          <w:numId w:val="1"/>
        </w:numPr>
        <w:textAlignment w:val="cente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Scheduler</w:t>
      </w:r>
      <w:r w:rsidRPr="00B821E3">
        <w:rPr>
          <w:rFonts w:ascii="Calibri" w:eastAsia="Times New Roman" w:hAnsi="Calibri" w:cs="Calibri"/>
          <w:sz w:val="22"/>
          <w:szCs w:val="22"/>
          <w:lang w:val="en-US" w:eastAsia="en-GB"/>
        </w:rPr>
        <w:t xml:space="preserve"> </w:t>
      </w:r>
      <w:proofErr w:type="gramStart"/>
      <w:r w:rsidRPr="00B821E3">
        <w:rPr>
          <w:rFonts w:ascii="Calibri" w:eastAsia="Times New Roman" w:hAnsi="Calibri" w:cs="Calibri"/>
          <w:sz w:val="22"/>
          <w:szCs w:val="22"/>
          <w:lang w:val="en-US" w:eastAsia="en-GB"/>
        </w:rPr>
        <w:t>-  responsible</w:t>
      </w:r>
      <w:proofErr w:type="gramEnd"/>
      <w:r w:rsidRPr="00B821E3">
        <w:rPr>
          <w:rFonts w:ascii="Calibri" w:eastAsia="Times New Roman" w:hAnsi="Calibri" w:cs="Calibri"/>
          <w:sz w:val="22"/>
          <w:szCs w:val="22"/>
          <w:lang w:val="en-US" w:eastAsia="en-GB"/>
        </w:rPr>
        <w:t xml:space="preserve"> for distributing work or container across multiple nodes it looks for newly created contaienr and assign them nodes.</w:t>
      </w:r>
    </w:p>
    <w:p w14:paraId="04745D85" w14:textId="77777777" w:rsidR="00B821E3" w:rsidRPr="00B821E3" w:rsidRDefault="00B821E3" w:rsidP="00B821E3">
      <w:pPr>
        <w:ind w:left="540"/>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Scheduler will only decide which pod should go on which node.</w:t>
      </w:r>
    </w:p>
    <w:p w14:paraId="7F345E20"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Kubeproxy. Will handle network components within the pods</w:t>
      </w:r>
    </w:p>
    <w:p w14:paraId="170BF547"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40CD5DD0"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2194D72C"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660F67F5"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Master vs Worker Nodes</w:t>
      </w:r>
    </w:p>
    <w:p w14:paraId="78140BF3"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341B6356"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Worker </w:t>
      </w:r>
      <w:proofErr w:type="gramStart"/>
      <w:r w:rsidRPr="00B821E3">
        <w:rPr>
          <w:rFonts w:ascii="Calibri" w:eastAsia="Times New Roman" w:hAnsi="Calibri" w:cs="Calibri"/>
          <w:sz w:val="22"/>
          <w:szCs w:val="22"/>
          <w:lang w:val="en-US" w:eastAsia="en-GB"/>
        </w:rPr>
        <w:t>Nodes :</w:t>
      </w:r>
      <w:proofErr w:type="gramEnd"/>
      <w:r w:rsidRPr="00B821E3">
        <w:rPr>
          <w:rFonts w:ascii="Calibri" w:eastAsia="Times New Roman" w:hAnsi="Calibri" w:cs="Calibri"/>
          <w:sz w:val="22"/>
          <w:szCs w:val="22"/>
          <w:lang w:val="en-US" w:eastAsia="en-GB"/>
        </w:rPr>
        <w:t xml:space="preserve">   will have Container Runtime, kubelet agent, </w:t>
      </w:r>
    </w:p>
    <w:p w14:paraId="19BEB00A"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43742249"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Master </w:t>
      </w:r>
      <w:proofErr w:type="gramStart"/>
      <w:r w:rsidRPr="00B821E3">
        <w:rPr>
          <w:rFonts w:ascii="Calibri" w:eastAsia="Times New Roman" w:hAnsi="Calibri" w:cs="Calibri"/>
          <w:sz w:val="22"/>
          <w:szCs w:val="22"/>
          <w:lang w:val="en-US" w:eastAsia="en-GB"/>
        </w:rPr>
        <w:t>Server :</w:t>
      </w:r>
      <w:proofErr w:type="gramEnd"/>
      <w:r w:rsidRPr="00B821E3">
        <w:rPr>
          <w:rFonts w:ascii="Calibri" w:eastAsia="Times New Roman" w:hAnsi="Calibri" w:cs="Calibri"/>
          <w:sz w:val="22"/>
          <w:szCs w:val="22"/>
          <w:lang w:val="en-US" w:eastAsia="en-GB"/>
        </w:rPr>
        <w:t xml:space="preserve">  wiil have &lt;/&gt; Kube-api server, etcd,  contraller, scheduler</w:t>
      </w:r>
    </w:p>
    <w:p w14:paraId="59541C44"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0ACD3D11"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7EAC58EA"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Command </w:t>
      </w:r>
      <w:proofErr w:type="gramStart"/>
      <w:r w:rsidRPr="00B821E3">
        <w:rPr>
          <w:rFonts w:ascii="Calibri" w:eastAsia="Times New Roman" w:hAnsi="Calibri" w:cs="Calibri"/>
          <w:sz w:val="22"/>
          <w:szCs w:val="22"/>
          <w:lang w:val="en-US" w:eastAsia="en-GB"/>
        </w:rPr>
        <w:t>utiltiy :</w:t>
      </w:r>
      <w:proofErr w:type="gramEnd"/>
    </w:p>
    <w:p w14:paraId="34DBFB80"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764C25F4" w14:textId="77777777" w:rsidR="00B821E3" w:rsidRPr="00B821E3" w:rsidRDefault="00B821E3" w:rsidP="00B821E3">
      <w:pPr>
        <w:rPr>
          <w:rFonts w:ascii="Calibri" w:eastAsia="Times New Roman" w:hAnsi="Calibri" w:cs="Calibri"/>
          <w:sz w:val="22"/>
          <w:szCs w:val="22"/>
          <w:lang w:val="en-US" w:eastAsia="en-GB"/>
        </w:rPr>
      </w:pPr>
      <w:proofErr w:type="gramStart"/>
      <w:r w:rsidRPr="00B821E3">
        <w:rPr>
          <w:rFonts w:ascii="Calibri" w:eastAsia="Times New Roman" w:hAnsi="Calibri" w:cs="Calibri"/>
          <w:b/>
          <w:bCs/>
          <w:sz w:val="22"/>
          <w:szCs w:val="22"/>
          <w:lang w:val="en-US" w:eastAsia="en-GB"/>
        </w:rPr>
        <w:t>Kubectl</w:t>
      </w:r>
      <w:r w:rsidRPr="00B821E3">
        <w:rPr>
          <w:rFonts w:ascii="Calibri" w:eastAsia="Times New Roman" w:hAnsi="Calibri" w:cs="Calibri"/>
          <w:sz w:val="22"/>
          <w:szCs w:val="22"/>
          <w:lang w:val="en-US" w:eastAsia="en-GB"/>
        </w:rPr>
        <w:t xml:space="preserve"> :</w:t>
      </w:r>
      <w:proofErr w:type="gramEnd"/>
      <w:r w:rsidRPr="00B821E3">
        <w:rPr>
          <w:rFonts w:ascii="Calibri" w:eastAsia="Times New Roman" w:hAnsi="Calibri" w:cs="Calibri"/>
          <w:sz w:val="22"/>
          <w:szCs w:val="22"/>
          <w:lang w:val="en-US" w:eastAsia="en-GB"/>
        </w:rPr>
        <w:t xml:space="preserve"> is a tool used to deploy and manage application on kubernetes cluster, to get cluster information,  status of other nodes in the cluster, manage many other thing</w:t>
      </w:r>
    </w:p>
    <w:p w14:paraId="6258F447"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09A044B4"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kubectl </w:t>
      </w:r>
      <w:proofErr w:type="gramStart"/>
      <w:r w:rsidRPr="00B821E3">
        <w:rPr>
          <w:rFonts w:ascii="Calibri" w:eastAsia="Times New Roman" w:hAnsi="Calibri" w:cs="Calibri"/>
          <w:sz w:val="22"/>
          <w:szCs w:val="22"/>
          <w:lang w:val="en-US" w:eastAsia="en-GB"/>
        </w:rPr>
        <w:t>run :</w:t>
      </w:r>
      <w:proofErr w:type="gramEnd"/>
      <w:r w:rsidRPr="00B821E3">
        <w:rPr>
          <w:rFonts w:ascii="Calibri" w:eastAsia="Times New Roman" w:hAnsi="Calibri" w:cs="Calibri"/>
          <w:sz w:val="22"/>
          <w:szCs w:val="22"/>
          <w:lang w:val="en-US" w:eastAsia="en-GB"/>
        </w:rPr>
        <w:t xml:space="preserve"> command is used to deploy application on cluster</w:t>
      </w:r>
    </w:p>
    <w:p w14:paraId="647858FF"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77FB23E5"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w:t>
      </w:r>
      <w:proofErr w:type="gramStart"/>
      <w:r w:rsidRPr="00B821E3">
        <w:rPr>
          <w:rFonts w:ascii="Calibri" w:eastAsia="Times New Roman" w:hAnsi="Calibri" w:cs="Calibri"/>
          <w:sz w:val="22"/>
          <w:szCs w:val="22"/>
          <w:lang w:val="en-US" w:eastAsia="en-GB"/>
        </w:rPr>
        <w:t>kubectl  cluster</w:t>
      </w:r>
      <w:proofErr w:type="gramEnd"/>
      <w:r w:rsidRPr="00B821E3">
        <w:rPr>
          <w:rFonts w:ascii="Calibri" w:eastAsia="Times New Roman" w:hAnsi="Calibri" w:cs="Calibri"/>
          <w:sz w:val="22"/>
          <w:szCs w:val="22"/>
          <w:lang w:val="en-US" w:eastAsia="en-GB"/>
        </w:rPr>
        <w:t>-info :  To get the cluster information</w:t>
      </w:r>
    </w:p>
    <w:p w14:paraId="789D12A8"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3CE1AAA5"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kubectl get </w:t>
      </w:r>
      <w:proofErr w:type="gramStart"/>
      <w:r w:rsidRPr="00B821E3">
        <w:rPr>
          <w:rFonts w:ascii="Calibri" w:eastAsia="Times New Roman" w:hAnsi="Calibri" w:cs="Calibri"/>
          <w:sz w:val="22"/>
          <w:szCs w:val="22"/>
          <w:lang w:val="en-US" w:eastAsia="en-GB"/>
        </w:rPr>
        <w:t>nodes :</w:t>
      </w:r>
      <w:proofErr w:type="gramEnd"/>
      <w:r w:rsidRPr="00B821E3">
        <w:rPr>
          <w:rFonts w:ascii="Calibri" w:eastAsia="Times New Roman" w:hAnsi="Calibri" w:cs="Calibri"/>
          <w:sz w:val="22"/>
          <w:szCs w:val="22"/>
          <w:lang w:val="en-US" w:eastAsia="en-GB"/>
        </w:rPr>
        <w:t xml:space="preserve">  to list all the nodes part of cluster</w:t>
      </w:r>
    </w:p>
    <w:p w14:paraId="385C6045"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4AE61939"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lastRenderedPageBreak/>
        <w:t xml:space="preserve">Kubectl describe nodes. -  </w:t>
      </w:r>
    </w:p>
    <w:p w14:paraId="78627798"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749304E4"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472F96A3"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07B2D624"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Kubernetes pods:</w:t>
      </w:r>
    </w:p>
    <w:p w14:paraId="72CDDE45"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5ED4E9F0"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Containers are encapsulated into a Kubernetes </w:t>
      </w:r>
      <w:proofErr w:type="gramStart"/>
      <w:r w:rsidRPr="00B821E3">
        <w:rPr>
          <w:rFonts w:ascii="Calibri" w:eastAsia="Times New Roman" w:hAnsi="Calibri" w:cs="Calibri"/>
          <w:sz w:val="22"/>
          <w:szCs w:val="22"/>
          <w:lang w:val="en-US" w:eastAsia="en-GB"/>
        </w:rPr>
        <w:t>object  known</w:t>
      </w:r>
      <w:proofErr w:type="gramEnd"/>
      <w:r w:rsidRPr="00B821E3">
        <w:rPr>
          <w:rFonts w:ascii="Calibri" w:eastAsia="Times New Roman" w:hAnsi="Calibri" w:cs="Calibri"/>
          <w:sz w:val="22"/>
          <w:szCs w:val="22"/>
          <w:lang w:val="en-US" w:eastAsia="en-GB"/>
        </w:rPr>
        <w:t xml:space="preserve"> as  pod.  Pod is a single instance of an application. Pod is the smallest object that we create in kubernetes</w:t>
      </w:r>
    </w:p>
    <w:p w14:paraId="291F732E"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36928121"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Pods usually have 1 to 1 relationship with container running our application</w:t>
      </w:r>
    </w:p>
    <w:p w14:paraId="2D70AB87"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Don't add additional container to an existing pod to scale our application</w:t>
      </w:r>
    </w:p>
    <w:p w14:paraId="56711A08"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4C008364"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Ex:  Sinlge node Kubernetes cluster with a single instance of application running in single docker container encapsulated in a pod.</w:t>
      </w:r>
    </w:p>
    <w:p w14:paraId="4ABD6F0A"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6059B90F"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What if the number of user accessing application increases, we need to add additional </w:t>
      </w:r>
      <w:proofErr w:type="gramStart"/>
      <w:r w:rsidRPr="00B821E3">
        <w:rPr>
          <w:rFonts w:ascii="Calibri" w:eastAsia="Times New Roman" w:hAnsi="Calibri" w:cs="Calibri"/>
          <w:sz w:val="22"/>
          <w:szCs w:val="22"/>
          <w:lang w:val="en-US" w:eastAsia="en-GB"/>
        </w:rPr>
        <w:t>instancec</w:t>
      </w:r>
      <w:proofErr w:type="gramEnd"/>
    </w:p>
    <w:p w14:paraId="6D1D59E6"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of the web application to share </w:t>
      </w:r>
      <w:proofErr w:type="gramStart"/>
      <w:r w:rsidRPr="00B821E3">
        <w:rPr>
          <w:rFonts w:ascii="Calibri" w:eastAsia="Times New Roman" w:hAnsi="Calibri" w:cs="Calibri"/>
          <w:sz w:val="22"/>
          <w:szCs w:val="22"/>
          <w:lang w:val="en-US" w:eastAsia="en-GB"/>
        </w:rPr>
        <w:t>the  load</w:t>
      </w:r>
      <w:proofErr w:type="gramEnd"/>
      <w:r w:rsidRPr="00B821E3">
        <w:rPr>
          <w:rFonts w:ascii="Calibri" w:eastAsia="Times New Roman" w:hAnsi="Calibri" w:cs="Calibri"/>
          <w:sz w:val="22"/>
          <w:szCs w:val="22"/>
          <w:lang w:val="en-US" w:eastAsia="en-GB"/>
        </w:rPr>
        <w:t>,  so do we spin up addition new instance do we bring up new containerinstance with in the same pod ? NO</w:t>
      </w:r>
    </w:p>
    <w:p w14:paraId="1A0ECA83"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447BC41A"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We create new pod altogether with a </w:t>
      </w:r>
      <w:proofErr w:type="gramStart"/>
      <w:r w:rsidRPr="00B821E3">
        <w:rPr>
          <w:rFonts w:ascii="Calibri" w:eastAsia="Times New Roman" w:hAnsi="Calibri" w:cs="Calibri"/>
          <w:sz w:val="22"/>
          <w:szCs w:val="22"/>
          <w:lang w:val="en-US" w:eastAsia="en-GB"/>
        </w:rPr>
        <w:t>new instances</w:t>
      </w:r>
      <w:proofErr w:type="gramEnd"/>
      <w:r w:rsidRPr="00B821E3">
        <w:rPr>
          <w:rFonts w:ascii="Calibri" w:eastAsia="Times New Roman" w:hAnsi="Calibri" w:cs="Calibri"/>
          <w:sz w:val="22"/>
          <w:szCs w:val="22"/>
          <w:lang w:val="en-US" w:eastAsia="en-GB"/>
        </w:rPr>
        <w:t xml:space="preserve"> with same application.   Running on two separate </w:t>
      </w:r>
      <w:proofErr w:type="gramStart"/>
      <w:r w:rsidRPr="00B821E3">
        <w:rPr>
          <w:rFonts w:ascii="Calibri" w:eastAsia="Times New Roman" w:hAnsi="Calibri" w:cs="Calibri"/>
          <w:sz w:val="22"/>
          <w:szCs w:val="22"/>
          <w:lang w:val="en-US" w:eastAsia="en-GB"/>
        </w:rPr>
        <w:t>pod  on</w:t>
      </w:r>
      <w:proofErr w:type="gramEnd"/>
      <w:r w:rsidRPr="00B821E3">
        <w:rPr>
          <w:rFonts w:ascii="Calibri" w:eastAsia="Times New Roman" w:hAnsi="Calibri" w:cs="Calibri"/>
          <w:sz w:val="22"/>
          <w:szCs w:val="22"/>
          <w:lang w:val="en-US" w:eastAsia="en-GB"/>
        </w:rPr>
        <w:t xml:space="preserve"> the same kubernetes system or node.  </w:t>
      </w:r>
    </w:p>
    <w:p w14:paraId="5B1F0258"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4FA9CF32"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407E9A37"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Multi-container PODs:</w:t>
      </w:r>
    </w:p>
    <w:p w14:paraId="53EEFCC8"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12646577"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A single pod can have multiple </w:t>
      </w:r>
      <w:proofErr w:type="gramStart"/>
      <w:r w:rsidRPr="00B821E3">
        <w:rPr>
          <w:rFonts w:ascii="Calibri" w:eastAsia="Times New Roman" w:hAnsi="Calibri" w:cs="Calibri"/>
          <w:sz w:val="22"/>
          <w:szCs w:val="22"/>
          <w:lang w:val="en-US" w:eastAsia="en-GB"/>
        </w:rPr>
        <w:t>container</w:t>
      </w:r>
      <w:proofErr w:type="gramEnd"/>
      <w:r w:rsidRPr="00B821E3">
        <w:rPr>
          <w:rFonts w:ascii="Calibri" w:eastAsia="Times New Roman" w:hAnsi="Calibri" w:cs="Calibri"/>
          <w:sz w:val="22"/>
          <w:szCs w:val="22"/>
          <w:lang w:val="en-US" w:eastAsia="en-GB"/>
        </w:rPr>
        <w:t xml:space="preserve"> expect for the fact that usually not multiple container of the same kind.</w:t>
      </w:r>
    </w:p>
    <w:p w14:paraId="309553C8"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6BBBF96B"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Eg:  Helper container that will doing some supporitng task to the web application which requires to run of the same pod in that case we will have on the same pod. </w:t>
      </w:r>
      <w:proofErr w:type="gramStart"/>
      <w:r w:rsidRPr="00B821E3">
        <w:rPr>
          <w:rFonts w:ascii="Calibri" w:eastAsia="Times New Roman" w:hAnsi="Calibri" w:cs="Calibri"/>
          <w:sz w:val="22"/>
          <w:szCs w:val="22"/>
          <w:lang w:val="en-US" w:eastAsia="en-GB"/>
        </w:rPr>
        <w:t>So</w:t>
      </w:r>
      <w:proofErr w:type="gramEnd"/>
      <w:r w:rsidRPr="00B821E3">
        <w:rPr>
          <w:rFonts w:ascii="Calibri" w:eastAsia="Times New Roman" w:hAnsi="Calibri" w:cs="Calibri"/>
          <w:sz w:val="22"/>
          <w:szCs w:val="22"/>
          <w:lang w:val="en-US" w:eastAsia="en-GB"/>
        </w:rPr>
        <w:t xml:space="preserve"> two container can slo communicate directly by referring each other as localhost since they share the same network space plus they can easily share the same storage space as well.</w:t>
      </w:r>
    </w:p>
    <w:p w14:paraId="255C6EF1"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6618CAC5"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6027E2BF"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How to deploy </w:t>
      </w:r>
      <w:proofErr w:type="gramStart"/>
      <w:r w:rsidRPr="00B821E3">
        <w:rPr>
          <w:rFonts w:ascii="Calibri" w:eastAsia="Times New Roman" w:hAnsi="Calibri" w:cs="Calibri"/>
          <w:b/>
          <w:bCs/>
          <w:sz w:val="22"/>
          <w:szCs w:val="22"/>
          <w:lang w:val="en-US" w:eastAsia="en-GB"/>
        </w:rPr>
        <w:t>pods ?</w:t>
      </w:r>
      <w:proofErr w:type="gramEnd"/>
    </w:p>
    <w:p w14:paraId="7532AAE6"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33D340E0"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Kubectl run nginx    </w:t>
      </w:r>
      <w:proofErr w:type="gramStart"/>
      <w:r w:rsidRPr="00B821E3">
        <w:rPr>
          <w:rFonts w:ascii="Calibri" w:eastAsia="Times New Roman" w:hAnsi="Calibri" w:cs="Calibri"/>
          <w:b/>
          <w:bCs/>
          <w:sz w:val="22"/>
          <w:szCs w:val="22"/>
          <w:lang w:val="en-US" w:eastAsia="en-GB"/>
        </w:rPr>
        <w:t xml:space="preserve">-  </w:t>
      </w:r>
      <w:r w:rsidRPr="00B821E3">
        <w:rPr>
          <w:rFonts w:ascii="Calibri" w:eastAsia="Times New Roman" w:hAnsi="Calibri" w:cs="Calibri"/>
          <w:sz w:val="22"/>
          <w:szCs w:val="22"/>
          <w:lang w:val="en-US" w:eastAsia="en-GB"/>
        </w:rPr>
        <w:t>it</w:t>
      </w:r>
      <w:proofErr w:type="gramEnd"/>
      <w:r w:rsidRPr="00B821E3">
        <w:rPr>
          <w:rFonts w:ascii="Calibri" w:eastAsia="Times New Roman" w:hAnsi="Calibri" w:cs="Calibri"/>
          <w:sz w:val="22"/>
          <w:szCs w:val="22"/>
          <w:lang w:val="en-US" w:eastAsia="en-GB"/>
        </w:rPr>
        <w:t xml:space="preserve"> deployes a docker container by creating a pod.,  It first crreates a pod automatically and deployes an instance of nginx</w:t>
      </w:r>
    </w:p>
    <w:p w14:paraId="4A6CAD03"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46362B8C"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Where does this gets the application image </w:t>
      </w:r>
      <w:proofErr w:type="gramStart"/>
      <w:r w:rsidRPr="00B821E3">
        <w:rPr>
          <w:rFonts w:ascii="Calibri" w:eastAsia="Times New Roman" w:hAnsi="Calibri" w:cs="Calibri"/>
          <w:b/>
          <w:bCs/>
          <w:sz w:val="22"/>
          <w:szCs w:val="22"/>
          <w:lang w:val="en-US" w:eastAsia="en-GB"/>
        </w:rPr>
        <w:t>from ?</w:t>
      </w:r>
      <w:proofErr w:type="gramEnd"/>
      <w:r w:rsidRPr="00B821E3">
        <w:rPr>
          <w:rFonts w:ascii="Calibri" w:eastAsia="Times New Roman" w:hAnsi="Calibri" w:cs="Calibri"/>
          <w:b/>
          <w:bCs/>
          <w:sz w:val="22"/>
          <w:szCs w:val="22"/>
          <w:lang w:val="en-US" w:eastAsia="en-GB"/>
        </w:rPr>
        <w:t xml:space="preserve">   </w:t>
      </w:r>
    </w:p>
    <w:p w14:paraId="2731836F"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 -  For that we need specify the image name with the image paramater</w:t>
      </w:r>
    </w:p>
    <w:p w14:paraId="318C108B"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     eg:  kubectl run nginx --image </w:t>
      </w:r>
      <w:proofErr w:type="gramStart"/>
      <w:r w:rsidRPr="00B821E3">
        <w:rPr>
          <w:rFonts w:ascii="Calibri" w:eastAsia="Times New Roman" w:hAnsi="Calibri" w:cs="Calibri"/>
          <w:b/>
          <w:bCs/>
          <w:sz w:val="22"/>
          <w:szCs w:val="22"/>
          <w:lang w:val="en-US" w:eastAsia="en-GB"/>
        </w:rPr>
        <w:t>nginx(</w:t>
      </w:r>
      <w:proofErr w:type="gramEnd"/>
      <w:r w:rsidRPr="00B821E3">
        <w:rPr>
          <w:rFonts w:ascii="Calibri" w:eastAsia="Times New Roman" w:hAnsi="Calibri" w:cs="Calibri"/>
          <w:sz w:val="22"/>
          <w:szCs w:val="22"/>
          <w:lang w:val="en-US" w:eastAsia="en-GB"/>
        </w:rPr>
        <w:t>docker image to be used</w:t>
      </w:r>
      <w:r w:rsidRPr="00B821E3">
        <w:rPr>
          <w:rFonts w:ascii="Calibri" w:eastAsia="Times New Roman" w:hAnsi="Calibri" w:cs="Calibri"/>
          <w:b/>
          <w:bCs/>
          <w:sz w:val="22"/>
          <w:szCs w:val="22"/>
          <w:lang w:val="en-US" w:eastAsia="en-GB"/>
        </w:rPr>
        <w:t>)</w:t>
      </w:r>
    </w:p>
    <w:p w14:paraId="65636874"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31AB20AE"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i.e application image (i.e nginx) is downloaded from the docker registry/hub</w:t>
      </w:r>
    </w:p>
    <w:p w14:paraId="0D117454"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w:t>
      </w:r>
    </w:p>
    <w:p w14:paraId="71A86812"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64AD6529"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How to see list of pods </w:t>
      </w:r>
      <w:proofErr w:type="gramStart"/>
      <w:r w:rsidRPr="00B821E3">
        <w:rPr>
          <w:rFonts w:ascii="Calibri" w:eastAsia="Times New Roman" w:hAnsi="Calibri" w:cs="Calibri"/>
          <w:b/>
          <w:bCs/>
          <w:sz w:val="22"/>
          <w:szCs w:val="22"/>
          <w:lang w:val="en-US" w:eastAsia="en-GB"/>
        </w:rPr>
        <w:t>available ?</w:t>
      </w:r>
      <w:proofErr w:type="gramEnd"/>
      <w:r w:rsidRPr="00B821E3">
        <w:rPr>
          <w:rFonts w:ascii="Calibri" w:eastAsia="Times New Roman" w:hAnsi="Calibri" w:cs="Calibri"/>
          <w:b/>
          <w:bCs/>
          <w:sz w:val="22"/>
          <w:szCs w:val="22"/>
          <w:lang w:val="en-US" w:eastAsia="en-GB"/>
        </w:rPr>
        <w:t xml:space="preserve">  </w:t>
      </w:r>
    </w:p>
    <w:p w14:paraId="6B0EC204"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  - kubectl get pods</w:t>
      </w:r>
    </w:p>
    <w:p w14:paraId="3035F16A"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207B40F5"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3377BB7D"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13608500"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lastRenderedPageBreak/>
        <w:t xml:space="preserve">     kubectl run </w:t>
      </w:r>
      <w:proofErr w:type="gramStart"/>
      <w:r w:rsidRPr="00B821E3">
        <w:rPr>
          <w:rFonts w:ascii="Calibri" w:eastAsia="Times New Roman" w:hAnsi="Calibri" w:cs="Calibri"/>
          <w:b/>
          <w:bCs/>
          <w:sz w:val="22"/>
          <w:szCs w:val="22"/>
          <w:lang w:val="en-US" w:eastAsia="en-GB"/>
        </w:rPr>
        <w:t>nginx</w:t>
      </w:r>
      <w:r w:rsidRPr="00B821E3">
        <w:rPr>
          <w:rFonts w:ascii="Calibri" w:eastAsia="Times New Roman" w:hAnsi="Calibri" w:cs="Calibri"/>
          <w:sz w:val="22"/>
          <w:szCs w:val="22"/>
          <w:lang w:val="en-US" w:eastAsia="en-GB"/>
        </w:rPr>
        <w:t>(</w:t>
      </w:r>
      <w:proofErr w:type="gramEnd"/>
      <w:r w:rsidRPr="00B821E3">
        <w:rPr>
          <w:rFonts w:ascii="Calibri" w:eastAsia="Times New Roman" w:hAnsi="Calibri" w:cs="Calibri"/>
          <w:sz w:val="22"/>
          <w:szCs w:val="22"/>
          <w:lang w:val="en-US" w:eastAsia="en-GB"/>
        </w:rPr>
        <w:t xml:space="preserve">name of the pod) </w:t>
      </w:r>
      <w:r w:rsidRPr="00B821E3">
        <w:rPr>
          <w:rFonts w:ascii="Calibri" w:eastAsia="Times New Roman" w:hAnsi="Calibri" w:cs="Calibri"/>
          <w:b/>
          <w:bCs/>
          <w:sz w:val="22"/>
          <w:szCs w:val="22"/>
          <w:lang w:val="en-US" w:eastAsia="en-GB"/>
        </w:rPr>
        <w:t>--image nginx(</w:t>
      </w:r>
      <w:r w:rsidRPr="00B821E3">
        <w:rPr>
          <w:rFonts w:ascii="Calibri" w:eastAsia="Times New Roman" w:hAnsi="Calibri" w:cs="Calibri"/>
          <w:sz w:val="22"/>
          <w:szCs w:val="22"/>
          <w:lang w:val="en-US" w:eastAsia="en-GB"/>
        </w:rPr>
        <w:t>docker image to be used</w:t>
      </w:r>
      <w:r w:rsidRPr="00B821E3">
        <w:rPr>
          <w:rFonts w:ascii="Calibri" w:eastAsia="Times New Roman" w:hAnsi="Calibri" w:cs="Calibri"/>
          <w:b/>
          <w:bCs/>
          <w:sz w:val="22"/>
          <w:szCs w:val="22"/>
          <w:lang w:val="en-US" w:eastAsia="en-GB"/>
        </w:rPr>
        <w:t>)</w:t>
      </w:r>
    </w:p>
    <w:p w14:paraId="78DB1BA0"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w:t>
      </w:r>
    </w:p>
    <w:p w14:paraId="08BFC609"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while the pod name can be anything, but image name as to be the name of an image avilable </w:t>
      </w:r>
    </w:p>
    <w:p w14:paraId="401CF2F4"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in docker hub or in any other container registry.  We can additionally specify the tag for the image </w:t>
      </w:r>
      <w:proofErr w:type="gramStart"/>
      <w:r w:rsidRPr="00B821E3">
        <w:rPr>
          <w:rFonts w:ascii="Calibri" w:eastAsia="Times New Roman" w:hAnsi="Calibri" w:cs="Calibri"/>
          <w:sz w:val="22"/>
          <w:szCs w:val="22"/>
          <w:lang w:val="en-US" w:eastAsia="en-GB"/>
        </w:rPr>
        <w:t>name .</w:t>
      </w:r>
      <w:proofErr w:type="gramEnd"/>
    </w:p>
    <w:p w14:paraId="31A15082"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149A6B36"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To get more information on the pod:</w:t>
      </w:r>
    </w:p>
    <w:p w14:paraId="030FC43F"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w:t>
      </w:r>
      <w:r w:rsidRPr="00B821E3">
        <w:rPr>
          <w:rFonts w:ascii="Calibri" w:eastAsia="Times New Roman" w:hAnsi="Calibri" w:cs="Calibri"/>
          <w:b/>
          <w:bCs/>
          <w:sz w:val="22"/>
          <w:szCs w:val="22"/>
          <w:lang w:val="en-US" w:eastAsia="en-GB"/>
        </w:rPr>
        <w:t>kubectl describe pod nginx</w:t>
      </w:r>
    </w:p>
    <w:p w14:paraId="0EE85F42"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039B2D91"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   </w:t>
      </w:r>
      <w:r w:rsidRPr="00B821E3">
        <w:rPr>
          <w:rFonts w:ascii="Calibri" w:eastAsia="Times New Roman" w:hAnsi="Calibri" w:cs="Calibri"/>
          <w:sz w:val="22"/>
          <w:szCs w:val="22"/>
          <w:lang w:val="en-US" w:eastAsia="en-GB"/>
        </w:rPr>
        <w:t>To get additional status of pod</w:t>
      </w:r>
    </w:p>
    <w:p w14:paraId="732FBBD6"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w:t>
      </w:r>
      <w:r w:rsidRPr="00B821E3">
        <w:rPr>
          <w:rFonts w:ascii="Calibri" w:eastAsia="Times New Roman" w:hAnsi="Calibri" w:cs="Calibri"/>
          <w:b/>
          <w:bCs/>
          <w:sz w:val="22"/>
          <w:szCs w:val="22"/>
          <w:lang w:val="en-US" w:eastAsia="en-GB"/>
        </w:rPr>
        <w:t>kubectl get pods -o wide</w:t>
      </w:r>
    </w:p>
    <w:p w14:paraId="0945E85F"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59F04014"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70D7289D"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YAML in </w:t>
      </w:r>
      <w:proofErr w:type="gramStart"/>
      <w:r w:rsidRPr="00B821E3">
        <w:rPr>
          <w:rFonts w:ascii="Calibri" w:eastAsia="Times New Roman" w:hAnsi="Calibri" w:cs="Calibri"/>
          <w:b/>
          <w:bCs/>
          <w:sz w:val="22"/>
          <w:szCs w:val="22"/>
          <w:lang w:val="en-US" w:eastAsia="en-GB"/>
        </w:rPr>
        <w:t>Kubernetes :</w:t>
      </w:r>
      <w:proofErr w:type="gramEnd"/>
    </w:p>
    <w:p w14:paraId="093DF7B7"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2954D184"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Kubernetes uses YAML files as inputs for the creation of objects such as pods, replicas, deployements </w:t>
      </w:r>
      <w:proofErr w:type="gramStart"/>
      <w:r w:rsidRPr="00B821E3">
        <w:rPr>
          <w:rFonts w:ascii="Calibri" w:eastAsia="Times New Roman" w:hAnsi="Calibri" w:cs="Calibri"/>
          <w:sz w:val="22"/>
          <w:szCs w:val="22"/>
          <w:lang w:val="en-US" w:eastAsia="en-GB"/>
        </w:rPr>
        <w:t>etc .</w:t>
      </w:r>
      <w:proofErr w:type="gramEnd"/>
      <w:r w:rsidRPr="00B821E3">
        <w:rPr>
          <w:rFonts w:ascii="Calibri" w:eastAsia="Times New Roman" w:hAnsi="Calibri" w:cs="Calibri"/>
          <w:sz w:val="22"/>
          <w:szCs w:val="22"/>
          <w:lang w:val="en-US" w:eastAsia="en-GB"/>
        </w:rPr>
        <w:t xml:space="preserve">  All of this follow similar structure.</w:t>
      </w:r>
    </w:p>
    <w:p w14:paraId="35F68AF9"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4E3E3A03"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Kubernetes definition file contains 4 top level fields </w:t>
      </w:r>
      <w:proofErr w:type="gramStart"/>
      <w:r w:rsidRPr="00B821E3">
        <w:rPr>
          <w:rFonts w:ascii="Calibri" w:eastAsia="Times New Roman" w:hAnsi="Calibri" w:cs="Calibri"/>
          <w:sz w:val="22"/>
          <w:szCs w:val="22"/>
          <w:lang w:val="en-US" w:eastAsia="en-GB"/>
        </w:rPr>
        <w:t>and also</w:t>
      </w:r>
      <w:proofErr w:type="gramEnd"/>
      <w:r w:rsidRPr="00B821E3">
        <w:rPr>
          <w:rFonts w:ascii="Calibri" w:eastAsia="Times New Roman" w:hAnsi="Calibri" w:cs="Calibri"/>
          <w:sz w:val="22"/>
          <w:szCs w:val="22"/>
          <w:lang w:val="en-US" w:eastAsia="en-GB"/>
        </w:rPr>
        <w:t xml:space="preserve"> these are required fields:</w:t>
      </w:r>
    </w:p>
    <w:p w14:paraId="444470D6" w14:textId="77777777" w:rsidR="00B821E3" w:rsidRPr="00B821E3" w:rsidRDefault="00B821E3" w:rsidP="00B821E3">
      <w:pPr>
        <w:numPr>
          <w:ilvl w:val="0"/>
          <w:numId w:val="2"/>
        </w:numPr>
        <w:textAlignment w:val="cente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apiVersion -   This is the version of the kubernetes </w:t>
      </w:r>
      <w:proofErr w:type="gramStart"/>
      <w:r w:rsidRPr="00B821E3">
        <w:rPr>
          <w:rFonts w:ascii="Calibri" w:eastAsia="Times New Roman" w:hAnsi="Calibri" w:cs="Calibri"/>
          <w:sz w:val="22"/>
          <w:szCs w:val="22"/>
          <w:lang w:val="en-US" w:eastAsia="en-GB"/>
        </w:rPr>
        <w:t>api  we</w:t>
      </w:r>
      <w:proofErr w:type="gramEnd"/>
      <w:r w:rsidRPr="00B821E3">
        <w:rPr>
          <w:rFonts w:ascii="Calibri" w:eastAsia="Times New Roman" w:hAnsi="Calibri" w:cs="Calibri"/>
          <w:sz w:val="22"/>
          <w:szCs w:val="22"/>
          <w:lang w:val="en-US" w:eastAsia="en-GB"/>
        </w:rPr>
        <w:t xml:space="preserve"> are using to create the object.</w:t>
      </w:r>
    </w:p>
    <w:p w14:paraId="10A9A33A" w14:textId="77777777" w:rsidR="00B821E3" w:rsidRPr="00B821E3" w:rsidRDefault="00B821E3" w:rsidP="00B821E3">
      <w:pPr>
        <w:numPr>
          <w:ilvl w:val="0"/>
          <w:numId w:val="2"/>
        </w:numPr>
        <w:textAlignment w:val="cente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kind.  -   Type of object that we create here refers to the "pod"</w:t>
      </w:r>
    </w:p>
    <w:p w14:paraId="56E7A79C" w14:textId="77777777" w:rsidR="00B821E3" w:rsidRPr="00B821E3" w:rsidRDefault="00B821E3" w:rsidP="00B821E3">
      <w:pPr>
        <w:numPr>
          <w:ilvl w:val="0"/>
          <w:numId w:val="2"/>
        </w:numPr>
        <w:textAlignment w:val="cente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metadata.  - Data about the objects </w:t>
      </w:r>
      <w:proofErr w:type="gramStart"/>
      <w:r w:rsidRPr="00B821E3">
        <w:rPr>
          <w:rFonts w:ascii="Calibri" w:eastAsia="Times New Roman" w:hAnsi="Calibri" w:cs="Calibri"/>
          <w:sz w:val="22"/>
          <w:szCs w:val="22"/>
          <w:lang w:val="en-US" w:eastAsia="en-GB"/>
        </w:rPr>
        <w:t>( name</w:t>
      </w:r>
      <w:proofErr w:type="gramEnd"/>
      <w:r w:rsidRPr="00B821E3">
        <w:rPr>
          <w:rFonts w:ascii="Calibri" w:eastAsia="Times New Roman" w:hAnsi="Calibri" w:cs="Calibri"/>
          <w:sz w:val="22"/>
          <w:szCs w:val="22"/>
          <w:lang w:val="en-US" w:eastAsia="en-GB"/>
        </w:rPr>
        <w:t>, labels etc )  [Name is a string, labels is a dictionary with the metadata it will have key value pair (app,type)]</w:t>
      </w:r>
    </w:p>
    <w:p w14:paraId="1015E6B7" w14:textId="77777777" w:rsidR="00B821E3" w:rsidRPr="00B821E3" w:rsidRDefault="00B821E3" w:rsidP="00B821E3">
      <w:pPr>
        <w:numPr>
          <w:ilvl w:val="0"/>
          <w:numId w:val="2"/>
        </w:numPr>
        <w:textAlignment w:val="cente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Spec -   Specification </w:t>
      </w:r>
      <w:proofErr w:type="gramStart"/>
      <w:r w:rsidRPr="00B821E3">
        <w:rPr>
          <w:rFonts w:ascii="Calibri" w:eastAsia="Times New Roman" w:hAnsi="Calibri" w:cs="Calibri"/>
          <w:sz w:val="22"/>
          <w:szCs w:val="22"/>
          <w:lang w:val="en-US" w:eastAsia="en-GB"/>
        </w:rPr>
        <w:t>section(</w:t>
      </w:r>
      <w:proofErr w:type="gramEnd"/>
      <w:r w:rsidRPr="00B821E3">
        <w:rPr>
          <w:rFonts w:ascii="Calibri" w:eastAsia="Times New Roman" w:hAnsi="Calibri" w:cs="Calibri"/>
          <w:sz w:val="22"/>
          <w:szCs w:val="22"/>
          <w:lang w:val="en-US" w:eastAsia="en-GB"/>
        </w:rPr>
        <w:t>provide additional info pertaining to the object)</w:t>
      </w:r>
    </w:p>
    <w:p w14:paraId="3340A232"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20"/>
        <w:gridCol w:w="949"/>
      </w:tblGrid>
      <w:tr w:rsidR="00B821E3" w:rsidRPr="00B821E3" w14:paraId="3579D98D" w14:textId="77777777" w:rsidTr="00B821E3">
        <w:tc>
          <w:tcPr>
            <w:tcW w:w="13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9B15FB"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Kind</w:t>
            </w:r>
          </w:p>
        </w:tc>
        <w:tc>
          <w:tcPr>
            <w:tcW w:w="9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A71267"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Version</w:t>
            </w:r>
          </w:p>
        </w:tc>
      </w:tr>
      <w:tr w:rsidR="00B821E3" w:rsidRPr="00B821E3" w14:paraId="5B0A3CEC" w14:textId="77777777" w:rsidTr="00B821E3">
        <w:tc>
          <w:tcPr>
            <w:tcW w:w="13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9BD1CA"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POD</w:t>
            </w:r>
          </w:p>
        </w:tc>
        <w:tc>
          <w:tcPr>
            <w:tcW w:w="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CBE482"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v1</w:t>
            </w:r>
          </w:p>
        </w:tc>
      </w:tr>
      <w:tr w:rsidR="00B821E3" w:rsidRPr="00B821E3" w14:paraId="1C7756AB" w14:textId="77777777" w:rsidTr="00B821E3">
        <w:tc>
          <w:tcPr>
            <w:tcW w:w="13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D00094"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Service</w:t>
            </w:r>
          </w:p>
        </w:tc>
        <w:tc>
          <w:tcPr>
            <w:tcW w:w="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B2F53F"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v1</w:t>
            </w:r>
          </w:p>
        </w:tc>
      </w:tr>
      <w:tr w:rsidR="00B821E3" w:rsidRPr="00B821E3" w14:paraId="09C52DBB" w14:textId="77777777" w:rsidTr="00B821E3">
        <w:tc>
          <w:tcPr>
            <w:tcW w:w="13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49D70"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ReplicaSet</w:t>
            </w:r>
          </w:p>
        </w:tc>
        <w:tc>
          <w:tcPr>
            <w:tcW w:w="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5897D2"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apps/v1</w:t>
            </w:r>
          </w:p>
        </w:tc>
      </w:tr>
      <w:tr w:rsidR="00B821E3" w:rsidRPr="00B821E3" w14:paraId="6ADE66F0" w14:textId="77777777" w:rsidTr="00B821E3">
        <w:tc>
          <w:tcPr>
            <w:tcW w:w="1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781BA0"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Deployment</w:t>
            </w:r>
          </w:p>
        </w:tc>
        <w:tc>
          <w:tcPr>
            <w:tcW w:w="9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C8A7E9"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apps/v1</w:t>
            </w:r>
          </w:p>
        </w:tc>
      </w:tr>
    </w:tbl>
    <w:p w14:paraId="71200876"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74F179B2"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6ED691FB"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Eg:  pod-defination.yml</w:t>
      </w:r>
    </w:p>
    <w:p w14:paraId="38AB2ED0"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1A2FB94E"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apiVersion:  v1</w:t>
      </w:r>
    </w:p>
    <w:p w14:paraId="33E4B3B6"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kind: Pod</w:t>
      </w:r>
    </w:p>
    <w:p w14:paraId="67CF26CE"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metadata: </w:t>
      </w:r>
    </w:p>
    <w:p w14:paraId="111096F0"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name: myapp-pod</w:t>
      </w:r>
    </w:p>
    <w:p w14:paraId="447B3075"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labels:</w:t>
      </w:r>
    </w:p>
    <w:p w14:paraId="44FEC5FB"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app: myapp </w:t>
      </w:r>
    </w:p>
    <w:p w14:paraId="7CFE00FA"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type: front-end</w:t>
      </w:r>
    </w:p>
    <w:p w14:paraId="37786C02"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spec:</w:t>
      </w:r>
    </w:p>
    <w:p w14:paraId="21D465DD"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containers:</w:t>
      </w:r>
    </w:p>
    <w:p w14:paraId="6C54A0A8"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 name: nginx-container</w:t>
      </w:r>
    </w:p>
    <w:p w14:paraId="05A430EA"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image: nginx</w:t>
      </w:r>
    </w:p>
    <w:p w14:paraId="06F5396F"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08A90230"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56C59B04"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To Create a pod from the file:  </w:t>
      </w:r>
    </w:p>
    <w:p w14:paraId="75D8CF67"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lastRenderedPageBreak/>
        <w:t xml:space="preserve">  kubectl create -f &lt;filename9pod-defination.yml)&gt;   </w:t>
      </w:r>
    </w:p>
    <w:p w14:paraId="1999924A"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or</w:t>
      </w:r>
    </w:p>
    <w:p w14:paraId="338DDBB4"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kubectl apply -f &lt;filename9pod-defination.yml)&gt;   </w:t>
      </w:r>
    </w:p>
    <w:p w14:paraId="6432526B"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7990BE64"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To see the created pod</w:t>
      </w:r>
    </w:p>
    <w:p w14:paraId="40E4F545"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kubectl get pods or kubectl describe pod &lt;podname(my-pod)&gt;</w:t>
      </w:r>
    </w:p>
    <w:p w14:paraId="2AA2241F"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29507AC0"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0F81E827"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Kubernetes Controller:</w:t>
      </w:r>
    </w:p>
    <w:p w14:paraId="05B3CFD4"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5E389935" w14:textId="77777777" w:rsidR="00B821E3" w:rsidRPr="00B821E3" w:rsidRDefault="00B821E3" w:rsidP="00B821E3">
      <w:pPr>
        <w:rPr>
          <w:rFonts w:ascii="Calibri" w:eastAsia="Times New Roman" w:hAnsi="Calibri" w:cs="Calibri"/>
          <w:sz w:val="22"/>
          <w:szCs w:val="22"/>
          <w:lang w:val="en-US" w:eastAsia="en-GB"/>
        </w:rPr>
      </w:pPr>
      <w:proofErr w:type="gramStart"/>
      <w:r w:rsidRPr="00B821E3">
        <w:rPr>
          <w:rFonts w:ascii="Calibri" w:eastAsia="Times New Roman" w:hAnsi="Calibri" w:cs="Calibri"/>
          <w:sz w:val="22"/>
          <w:szCs w:val="22"/>
          <w:lang w:val="en-US" w:eastAsia="en-GB"/>
        </w:rPr>
        <w:t>Controller</w:t>
      </w:r>
      <w:proofErr w:type="gramEnd"/>
      <w:r w:rsidRPr="00B821E3">
        <w:rPr>
          <w:rFonts w:ascii="Calibri" w:eastAsia="Times New Roman" w:hAnsi="Calibri" w:cs="Calibri"/>
          <w:sz w:val="22"/>
          <w:szCs w:val="22"/>
          <w:lang w:val="en-US" w:eastAsia="en-GB"/>
        </w:rPr>
        <w:t xml:space="preserve"> are the brain behind kubernetes.  They are the process that monitor kubernetes object and respond accordingly.</w:t>
      </w:r>
    </w:p>
    <w:p w14:paraId="3C5A7200"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74D44B7B"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Replication Controller: </w:t>
      </w:r>
    </w:p>
    <w:p w14:paraId="0F609397"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070ABC89"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What is replica and y do we need replica?</w:t>
      </w:r>
    </w:p>
    <w:p w14:paraId="41EF7B7B"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1B6101DE"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73914F80"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High Availablity:</w:t>
      </w:r>
    </w:p>
    <w:p w14:paraId="28A3E7FF"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3307FD46"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  when we have single pod running the application and application crashes the user will not be able to access. To prevent users from loosing access from application. To have more than 1 instances </w:t>
      </w:r>
      <w:proofErr w:type="gramStart"/>
      <w:r w:rsidRPr="00B821E3">
        <w:rPr>
          <w:rFonts w:ascii="Calibri" w:eastAsia="Times New Roman" w:hAnsi="Calibri" w:cs="Calibri"/>
          <w:sz w:val="22"/>
          <w:szCs w:val="22"/>
          <w:lang w:val="en-US" w:eastAsia="en-GB"/>
        </w:rPr>
        <w:t>at the same time that</w:t>
      </w:r>
      <w:proofErr w:type="gramEnd"/>
      <w:r w:rsidRPr="00B821E3">
        <w:rPr>
          <w:rFonts w:ascii="Calibri" w:eastAsia="Times New Roman" w:hAnsi="Calibri" w:cs="Calibri"/>
          <w:sz w:val="22"/>
          <w:szCs w:val="22"/>
          <w:lang w:val="en-US" w:eastAsia="en-GB"/>
        </w:rPr>
        <w:t xml:space="preserve"> way if 1 fails we still have application running on the other one.  Replication controller helps us run multiple instances of a single pod in the kubernetes cluster. Thus providing </w:t>
      </w:r>
      <w:r w:rsidRPr="00B821E3">
        <w:rPr>
          <w:rFonts w:ascii="Calibri" w:eastAsia="Times New Roman" w:hAnsi="Calibri" w:cs="Calibri"/>
          <w:b/>
          <w:bCs/>
          <w:sz w:val="22"/>
          <w:szCs w:val="22"/>
          <w:lang w:val="en-US" w:eastAsia="en-GB"/>
        </w:rPr>
        <w:t xml:space="preserve">High </w:t>
      </w:r>
      <w:proofErr w:type="gramStart"/>
      <w:r w:rsidRPr="00B821E3">
        <w:rPr>
          <w:rFonts w:ascii="Calibri" w:eastAsia="Times New Roman" w:hAnsi="Calibri" w:cs="Calibri"/>
          <w:b/>
          <w:bCs/>
          <w:sz w:val="22"/>
          <w:szCs w:val="22"/>
          <w:lang w:val="en-US" w:eastAsia="en-GB"/>
        </w:rPr>
        <w:t>availablity</w:t>
      </w:r>
      <w:r w:rsidRPr="00B821E3">
        <w:rPr>
          <w:rFonts w:ascii="Calibri" w:eastAsia="Times New Roman" w:hAnsi="Calibri" w:cs="Calibri"/>
          <w:sz w:val="22"/>
          <w:szCs w:val="22"/>
          <w:lang w:val="en-US" w:eastAsia="en-GB"/>
        </w:rPr>
        <w:t xml:space="preserve"> .</w:t>
      </w:r>
      <w:proofErr w:type="gramEnd"/>
      <w:r w:rsidRPr="00B821E3">
        <w:rPr>
          <w:rFonts w:ascii="Calibri" w:eastAsia="Times New Roman" w:hAnsi="Calibri" w:cs="Calibri"/>
          <w:sz w:val="22"/>
          <w:szCs w:val="22"/>
          <w:lang w:val="en-US" w:eastAsia="en-GB"/>
        </w:rPr>
        <w:t xml:space="preserve">  </w:t>
      </w:r>
    </w:p>
    <w:p w14:paraId="548C45E3"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2461FF0A"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Even if have a single pod the Replication controller can help by automatically bringing up a new pod when the exisiting one fails. </w:t>
      </w:r>
      <w:proofErr w:type="gramStart"/>
      <w:r w:rsidRPr="00B821E3">
        <w:rPr>
          <w:rFonts w:ascii="Calibri" w:eastAsia="Times New Roman" w:hAnsi="Calibri" w:cs="Calibri"/>
          <w:sz w:val="22"/>
          <w:szCs w:val="22"/>
          <w:lang w:val="en-US" w:eastAsia="en-GB"/>
        </w:rPr>
        <w:t>Thus</w:t>
      </w:r>
      <w:proofErr w:type="gramEnd"/>
      <w:r w:rsidRPr="00B821E3">
        <w:rPr>
          <w:rFonts w:ascii="Calibri" w:eastAsia="Times New Roman" w:hAnsi="Calibri" w:cs="Calibri"/>
          <w:sz w:val="22"/>
          <w:szCs w:val="22"/>
          <w:lang w:val="en-US" w:eastAsia="en-GB"/>
        </w:rPr>
        <w:t xml:space="preserve"> the Replication controller ensure that the specified number of pods are running all the time even if its just one or hundred.</w:t>
      </w:r>
    </w:p>
    <w:p w14:paraId="5E81F9D9"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3B5AE428"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28EFA2B5"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Load balancing and scaling:</w:t>
      </w:r>
    </w:p>
    <w:p w14:paraId="0C41BADF"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50AAAA91" w14:textId="77777777" w:rsidR="00B821E3" w:rsidRPr="00B821E3" w:rsidRDefault="00B821E3" w:rsidP="00B821E3">
      <w:pPr>
        <w:rPr>
          <w:rFonts w:ascii="Calibri" w:eastAsia="Times New Roman" w:hAnsi="Calibri" w:cs="Calibri"/>
          <w:sz w:val="22"/>
          <w:szCs w:val="22"/>
          <w:lang w:val="en-US" w:eastAsia="en-GB"/>
        </w:rPr>
      </w:pPr>
      <w:proofErr w:type="gramStart"/>
      <w:r w:rsidRPr="00B821E3">
        <w:rPr>
          <w:rFonts w:ascii="Calibri" w:eastAsia="Times New Roman" w:hAnsi="Calibri" w:cs="Calibri"/>
          <w:sz w:val="22"/>
          <w:szCs w:val="22"/>
          <w:lang w:val="en-US" w:eastAsia="en-GB"/>
        </w:rPr>
        <w:t>Scenario :</w:t>
      </w:r>
      <w:proofErr w:type="gramEnd"/>
      <w:r w:rsidRPr="00B821E3">
        <w:rPr>
          <w:rFonts w:ascii="Calibri" w:eastAsia="Times New Roman" w:hAnsi="Calibri" w:cs="Calibri"/>
          <w:sz w:val="22"/>
          <w:szCs w:val="22"/>
          <w:lang w:val="en-US" w:eastAsia="en-GB"/>
        </w:rPr>
        <w:t xml:space="preserve"> When the number of users increases we deploy a additonal pod to balance the load across the 2 pods. If the demand further increases and if we </w:t>
      </w:r>
      <w:proofErr w:type="gramStart"/>
      <w:r w:rsidRPr="00B821E3">
        <w:rPr>
          <w:rFonts w:ascii="Calibri" w:eastAsia="Times New Roman" w:hAnsi="Calibri" w:cs="Calibri"/>
          <w:sz w:val="22"/>
          <w:szCs w:val="22"/>
          <w:lang w:val="en-US" w:eastAsia="en-GB"/>
        </w:rPr>
        <w:t>have to</w:t>
      </w:r>
      <w:proofErr w:type="gramEnd"/>
      <w:r w:rsidRPr="00B821E3">
        <w:rPr>
          <w:rFonts w:ascii="Calibri" w:eastAsia="Times New Roman" w:hAnsi="Calibri" w:cs="Calibri"/>
          <w:sz w:val="22"/>
          <w:szCs w:val="22"/>
          <w:lang w:val="en-US" w:eastAsia="en-GB"/>
        </w:rPr>
        <w:t xml:space="preserve"> run out of resources on the first node, we could deploy additional pods across the other node in the cluster.</w:t>
      </w:r>
    </w:p>
    <w:p w14:paraId="3E5E674D"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Replication controller spans across multiple pods in the cluster.</w:t>
      </w:r>
    </w:p>
    <w:p w14:paraId="46ADBAA8"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11DE9607"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232E399A"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Diff b/w Replication Controller and Replica set:</w:t>
      </w:r>
    </w:p>
    <w:p w14:paraId="3F647F1E"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1. Both have the same </w:t>
      </w:r>
      <w:proofErr w:type="gramStart"/>
      <w:r w:rsidRPr="00B821E3">
        <w:rPr>
          <w:rFonts w:ascii="Calibri" w:eastAsia="Times New Roman" w:hAnsi="Calibri" w:cs="Calibri"/>
          <w:sz w:val="22"/>
          <w:szCs w:val="22"/>
          <w:lang w:val="en-US" w:eastAsia="en-GB"/>
        </w:rPr>
        <w:t>purpose</w:t>
      </w:r>
      <w:proofErr w:type="gramEnd"/>
      <w:r w:rsidRPr="00B821E3">
        <w:rPr>
          <w:rFonts w:ascii="Calibri" w:eastAsia="Times New Roman" w:hAnsi="Calibri" w:cs="Calibri"/>
          <w:sz w:val="22"/>
          <w:szCs w:val="22"/>
          <w:lang w:val="en-US" w:eastAsia="en-GB"/>
        </w:rPr>
        <w:t xml:space="preserve"> but they are not the same.</w:t>
      </w:r>
    </w:p>
    <w:p w14:paraId="0D6D8841"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2.  Replication controller is the older </w:t>
      </w:r>
      <w:proofErr w:type="gramStart"/>
      <w:r w:rsidRPr="00B821E3">
        <w:rPr>
          <w:rFonts w:ascii="Calibri" w:eastAsia="Times New Roman" w:hAnsi="Calibri" w:cs="Calibri"/>
          <w:sz w:val="22"/>
          <w:szCs w:val="22"/>
          <w:lang w:val="en-US" w:eastAsia="en-GB"/>
        </w:rPr>
        <w:t>technology  that’s</w:t>
      </w:r>
      <w:proofErr w:type="gramEnd"/>
      <w:r w:rsidRPr="00B821E3">
        <w:rPr>
          <w:rFonts w:ascii="Calibri" w:eastAsia="Times New Roman" w:hAnsi="Calibri" w:cs="Calibri"/>
          <w:sz w:val="22"/>
          <w:szCs w:val="22"/>
          <w:lang w:val="en-US" w:eastAsia="en-GB"/>
        </w:rPr>
        <w:t xml:space="preserve"> being replaced by Replica set</w:t>
      </w:r>
    </w:p>
    <w:p w14:paraId="3E10DDBC" w14:textId="77777777" w:rsidR="00B821E3" w:rsidRPr="00B821E3" w:rsidRDefault="00B821E3" w:rsidP="00B821E3">
      <w:pPr>
        <w:numPr>
          <w:ilvl w:val="0"/>
          <w:numId w:val="3"/>
        </w:numPr>
        <w:textAlignment w:val="cente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Replica set is the new recommended way to set up replication.</w:t>
      </w:r>
    </w:p>
    <w:p w14:paraId="28175103" w14:textId="4538C2D4" w:rsidR="00B821E3" w:rsidRPr="00B821E3" w:rsidRDefault="00B821E3" w:rsidP="00B821E3">
      <w:pPr>
        <w:rPr>
          <w:rFonts w:ascii="Calibri" w:eastAsia="Times New Roman" w:hAnsi="Calibri" w:cs="Calibri"/>
          <w:sz w:val="22"/>
          <w:szCs w:val="22"/>
          <w:lang w:val="en-GB" w:eastAsia="en-GB"/>
        </w:rPr>
      </w:pPr>
      <w:r w:rsidRPr="00B821E3">
        <w:rPr>
          <w:noProof/>
        </w:rPr>
        <w:lastRenderedPageBreak/>
        <w:drawing>
          <wp:inline distT="0" distB="0" distL="0" distR="0" wp14:anchorId="2ACF0C69" wp14:editId="52273568">
            <wp:extent cx="4562475" cy="464058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475" cy="4640580"/>
                    </a:xfrm>
                    <a:prstGeom prst="rect">
                      <a:avLst/>
                    </a:prstGeom>
                    <a:noFill/>
                    <a:ln>
                      <a:noFill/>
                    </a:ln>
                  </pic:spPr>
                </pic:pic>
              </a:graphicData>
            </a:graphic>
          </wp:inline>
        </w:drawing>
      </w:r>
    </w:p>
    <w:p w14:paraId="218BA028"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 </w:t>
      </w:r>
      <w:r w:rsidRPr="00B821E3">
        <w:rPr>
          <w:rFonts w:ascii="Calibri" w:eastAsia="Times New Roman" w:hAnsi="Calibri" w:cs="Calibri"/>
          <w:sz w:val="22"/>
          <w:szCs w:val="22"/>
          <w:lang w:val="en-US" w:eastAsia="en-GB"/>
        </w:rPr>
        <w:t>kubectl create -f &lt;filename(rc-defination.yml)</w:t>
      </w:r>
    </w:p>
    <w:p w14:paraId="048BDDA0"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04C1F45B"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kubectl get replicationcontroller</w:t>
      </w:r>
    </w:p>
    <w:p w14:paraId="1FC80780"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57D47511"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kubectl get pods</w:t>
      </w:r>
    </w:p>
    <w:p w14:paraId="0C9BF687"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564D5B5A"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70B68261"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Replica set:</w:t>
      </w:r>
    </w:p>
    <w:p w14:paraId="24B4B8A7"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441CAA6C"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There is One Major difference b/w Replica set and Replica Controller.  Replica set requires a selector definition. </w:t>
      </w:r>
      <w:proofErr w:type="gramStart"/>
      <w:r w:rsidRPr="00B821E3">
        <w:rPr>
          <w:rFonts w:ascii="Calibri" w:eastAsia="Times New Roman" w:hAnsi="Calibri" w:cs="Calibri"/>
          <w:sz w:val="22"/>
          <w:szCs w:val="22"/>
          <w:lang w:val="en-US" w:eastAsia="en-GB"/>
        </w:rPr>
        <w:t>The  Selector</w:t>
      </w:r>
      <w:proofErr w:type="gramEnd"/>
      <w:r w:rsidRPr="00B821E3">
        <w:rPr>
          <w:rFonts w:ascii="Calibri" w:eastAsia="Times New Roman" w:hAnsi="Calibri" w:cs="Calibri"/>
          <w:sz w:val="22"/>
          <w:szCs w:val="22"/>
          <w:lang w:val="en-US" w:eastAsia="en-GB"/>
        </w:rPr>
        <w:t xml:space="preserve"> section helps the replica set identify what pods fall under it.</w:t>
      </w:r>
    </w:p>
    <w:p w14:paraId="1AC2BD37"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3BE1A180"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And </w:t>
      </w:r>
      <w:proofErr w:type="gramStart"/>
      <w:r w:rsidRPr="00B821E3">
        <w:rPr>
          <w:rFonts w:ascii="Calibri" w:eastAsia="Times New Roman" w:hAnsi="Calibri" w:cs="Calibri"/>
          <w:sz w:val="22"/>
          <w:szCs w:val="22"/>
          <w:lang w:val="en-US" w:eastAsia="en-GB"/>
        </w:rPr>
        <w:t>its</w:t>
      </w:r>
      <w:proofErr w:type="gramEnd"/>
      <w:r w:rsidRPr="00B821E3">
        <w:rPr>
          <w:rFonts w:ascii="Calibri" w:eastAsia="Times New Roman" w:hAnsi="Calibri" w:cs="Calibri"/>
          <w:sz w:val="22"/>
          <w:szCs w:val="22"/>
          <w:lang w:val="en-US" w:eastAsia="en-GB"/>
        </w:rPr>
        <w:t xml:space="preserve"> has to be written in the form of "matchLabels".  The matchLabel selector simply matches the label specified under it to the lables on the pods.</w:t>
      </w:r>
    </w:p>
    <w:p w14:paraId="59FD8005"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6D251575" w14:textId="712B4294" w:rsidR="00B821E3" w:rsidRPr="00B821E3" w:rsidRDefault="00B821E3" w:rsidP="00B821E3">
      <w:pPr>
        <w:rPr>
          <w:rFonts w:ascii="Calibri" w:eastAsia="Times New Roman" w:hAnsi="Calibri" w:cs="Calibri"/>
          <w:sz w:val="22"/>
          <w:szCs w:val="22"/>
          <w:lang w:val="en-GB" w:eastAsia="en-GB"/>
        </w:rPr>
      </w:pPr>
      <w:r w:rsidRPr="00B821E3">
        <w:rPr>
          <w:noProof/>
        </w:rPr>
        <w:lastRenderedPageBreak/>
        <w:drawing>
          <wp:inline distT="0" distB="0" distL="0" distR="0" wp14:anchorId="641BEF95" wp14:editId="180ACB70">
            <wp:extent cx="3834765" cy="5948680"/>
            <wp:effectExtent l="0" t="0" r="63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4765" cy="5948680"/>
                    </a:xfrm>
                    <a:prstGeom prst="rect">
                      <a:avLst/>
                    </a:prstGeom>
                    <a:noFill/>
                    <a:ln>
                      <a:noFill/>
                    </a:ln>
                  </pic:spPr>
                </pic:pic>
              </a:graphicData>
            </a:graphic>
          </wp:inline>
        </w:drawing>
      </w:r>
    </w:p>
    <w:p w14:paraId="42B51AF2"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38D7900E"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 </w:t>
      </w:r>
      <w:r w:rsidRPr="00B821E3">
        <w:rPr>
          <w:rFonts w:ascii="Calibri" w:eastAsia="Times New Roman" w:hAnsi="Calibri" w:cs="Calibri"/>
          <w:sz w:val="22"/>
          <w:szCs w:val="22"/>
          <w:lang w:val="en-US" w:eastAsia="en-GB"/>
        </w:rPr>
        <w:t>kubectl create -f replicaset-defination.yml</w:t>
      </w:r>
    </w:p>
    <w:p w14:paraId="40BE3045"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 </w:t>
      </w:r>
    </w:p>
    <w:p w14:paraId="5B4E8FF8"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 </w:t>
      </w:r>
      <w:r w:rsidRPr="00B821E3">
        <w:rPr>
          <w:rFonts w:ascii="Calibri" w:eastAsia="Times New Roman" w:hAnsi="Calibri" w:cs="Calibri"/>
          <w:sz w:val="22"/>
          <w:szCs w:val="22"/>
          <w:lang w:val="en-US" w:eastAsia="en-GB"/>
        </w:rPr>
        <w:t>kubectl get replicaset</w:t>
      </w:r>
    </w:p>
    <w:p w14:paraId="6FF6132E"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4E4AAFBD"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kubectl delete replicaset myapp-replicaset</w:t>
      </w:r>
    </w:p>
    <w:p w14:paraId="2244D262"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4547C295"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 </w:t>
      </w:r>
      <w:r w:rsidRPr="00B821E3">
        <w:rPr>
          <w:rFonts w:ascii="Calibri" w:eastAsia="Times New Roman" w:hAnsi="Calibri" w:cs="Calibri"/>
          <w:sz w:val="22"/>
          <w:szCs w:val="22"/>
          <w:lang w:val="en-US" w:eastAsia="en-GB"/>
        </w:rPr>
        <w:t>kubectl get pods</w:t>
      </w:r>
    </w:p>
    <w:p w14:paraId="6D00A4D2"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4CBFEC32"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Labels and Selectors:</w:t>
      </w:r>
    </w:p>
    <w:p w14:paraId="79D5272E"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014D1AEF"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Role of Replica set is to monitor the pod and if any of them fail then deploy new one. In </w:t>
      </w:r>
      <w:proofErr w:type="gramStart"/>
      <w:r w:rsidRPr="00B821E3">
        <w:rPr>
          <w:rFonts w:ascii="Calibri" w:eastAsia="Times New Roman" w:hAnsi="Calibri" w:cs="Calibri"/>
          <w:sz w:val="22"/>
          <w:szCs w:val="22"/>
          <w:lang w:val="en-US" w:eastAsia="en-GB"/>
        </w:rPr>
        <w:t>fact</w:t>
      </w:r>
      <w:proofErr w:type="gramEnd"/>
      <w:r w:rsidRPr="00B821E3">
        <w:rPr>
          <w:rFonts w:ascii="Calibri" w:eastAsia="Times New Roman" w:hAnsi="Calibri" w:cs="Calibri"/>
          <w:sz w:val="22"/>
          <w:szCs w:val="22"/>
          <w:lang w:val="en-US" w:eastAsia="en-GB"/>
        </w:rPr>
        <w:t xml:space="preserve"> it is process which monitors the pod.</w:t>
      </w:r>
    </w:p>
    <w:p w14:paraId="060EE2D3"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04205B46"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How does replicaset knows what pods to moniotor</w:t>
      </w:r>
      <w:proofErr w:type="gramStart"/>
      <w:r w:rsidRPr="00B821E3">
        <w:rPr>
          <w:rFonts w:ascii="Calibri" w:eastAsia="Times New Roman" w:hAnsi="Calibri" w:cs="Calibri"/>
          <w:sz w:val="22"/>
          <w:szCs w:val="22"/>
          <w:lang w:val="en-US" w:eastAsia="en-GB"/>
        </w:rPr>
        <w:t>. ?</w:t>
      </w:r>
      <w:proofErr w:type="gramEnd"/>
    </w:p>
    <w:p w14:paraId="685A4841" w14:textId="77777777" w:rsidR="00B821E3" w:rsidRPr="00B821E3" w:rsidRDefault="00B821E3" w:rsidP="00B821E3">
      <w:pPr>
        <w:numPr>
          <w:ilvl w:val="0"/>
          <w:numId w:val="4"/>
        </w:numPr>
        <w:textAlignment w:val="cente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There can be hundreds/thousands of other pods in the cluster running different applications this is where labeling out pods during the creation comes in handy. We could now provide </w:t>
      </w:r>
      <w:r w:rsidRPr="00B821E3">
        <w:rPr>
          <w:rFonts w:ascii="Calibri" w:eastAsia="Times New Roman" w:hAnsi="Calibri" w:cs="Calibri"/>
          <w:sz w:val="22"/>
          <w:szCs w:val="22"/>
          <w:lang w:val="en-US" w:eastAsia="en-GB"/>
        </w:rPr>
        <w:lastRenderedPageBreak/>
        <w:t xml:space="preserve">this label as a filter for replica set. </w:t>
      </w:r>
      <w:proofErr w:type="gramStart"/>
      <w:r w:rsidRPr="00B821E3">
        <w:rPr>
          <w:rFonts w:ascii="Calibri" w:eastAsia="Times New Roman" w:hAnsi="Calibri" w:cs="Calibri"/>
          <w:sz w:val="22"/>
          <w:szCs w:val="22"/>
          <w:lang w:val="en-US" w:eastAsia="en-GB"/>
        </w:rPr>
        <w:t>Under  the</w:t>
      </w:r>
      <w:proofErr w:type="gramEnd"/>
      <w:r w:rsidRPr="00B821E3">
        <w:rPr>
          <w:rFonts w:ascii="Calibri" w:eastAsia="Times New Roman" w:hAnsi="Calibri" w:cs="Calibri"/>
          <w:sz w:val="22"/>
          <w:szCs w:val="22"/>
          <w:lang w:val="en-US" w:eastAsia="en-GB"/>
        </w:rPr>
        <w:t xml:space="preserve"> selector section we use the "matchLables" filter and provide the same label that we use while creating the pod. This way replicaset knows which pods to monitor.</w:t>
      </w:r>
    </w:p>
    <w:p w14:paraId="6A92CC8A"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1CBDBA3A"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Scale:</w:t>
      </w:r>
    </w:p>
    <w:p w14:paraId="359E12B8"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0C40F9E8"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 </w:t>
      </w:r>
      <w:r w:rsidRPr="00B821E3">
        <w:rPr>
          <w:rFonts w:ascii="Calibri" w:eastAsia="Times New Roman" w:hAnsi="Calibri" w:cs="Calibri"/>
          <w:sz w:val="22"/>
          <w:szCs w:val="22"/>
          <w:lang w:val="en-US" w:eastAsia="en-GB"/>
        </w:rPr>
        <w:t xml:space="preserve"> How we scale replica </w:t>
      </w:r>
      <w:proofErr w:type="gramStart"/>
      <w:r w:rsidRPr="00B821E3">
        <w:rPr>
          <w:rFonts w:ascii="Calibri" w:eastAsia="Times New Roman" w:hAnsi="Calibri" w:cs="Calibri"/>
          <w:sz w:val="22"/>
          <w:szCs w:val="22"/>
          <w:lang w:val="en-US" w:eastAsia="en-GB"/>
        </w:rPr>
        <w:t>set ?</w:t>
      </w:r>
      <w:proofErr w:type="gramEnd"/>
    </w:p>
    <w:p w14:paraId="33C003B0"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 Say we started with 3 replicas and futture we decided to scale to 6 howdo we update replicateset to 6 replicas</w:t>
      </w:r>
    </w:p>
    <w:p w14:paraId="685A3893"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68393DBC"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There are multiple ways:</w:t>
      </w:r>
    </w:p>
    <w:p w14:paraId="7702496F"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 </w:t>
      </w:r>
    </w:p>
    <w:p w14:paraId="2DC815FF"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  To update replaceset and run</w:t>
      </w:r>
    </w:p>
    <w:p w14:paraId="7000960D"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61895653"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   1. </w:t>
      </w:r>
      <w:r w:rsidRPr="00B821E3">
        <w:rPr>
          <w:rFonts w:ascii="Calibri" w:eastAsia="Times New Roman" w:hAnsi="Calibri" w:cs="Calibri"/>
          <w:sz w:val="22"/>
          <w:szCs w:val="22"/>
          <w:lang w:val="en-US" w:eastAsia="en-GB"/>
        </w:rPr>
        <w:t>To update in the definition file to 6.</w:t>
      </w:r>
    </w:p>
    <w:p w14:paraId="6CC193AE"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594B58C5"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w:t>
      </w:r>
    </w:p>
    <w:p w14:paraId="3A996066" w14:textId="38293305" w:rsidR="00B821E3" w:rsidRPr="00B821E3" w:rsidRDefault="00B821E3" w:rsidP="00B821E3">
      <w:pPr>
        <w:rPr>
          <w:rFonts w:ascii="Calibri" w:eastAsia="Times New Roman" w:hAnsi="Calibri" w:cs="Calibri"/>
          <w:sz w:val="22"/>
          <w:szCs w:val="22"/>
          <w:lang w:val="en-GB" w:eastAsia="en-GB"/>
        </w:rPr>
      </w:pPr>
      <w:r w:rsidRPr="00B821E3">
        <w:rPr>
          <w:noProof/>
        </w:rPr>
        <w:drawing>
          <wp:inline distT="0" distB="0" distL="0" distR="0" wp14:anchorId="1EC3265C" wp14:editId="439EA4E8">
            <wp:extent cx="4316095" cy="393065"/>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6095" cy="393065"/>
                    </a:xfrm>
                    <a:prstGeom prst="rect">
                      <a:avLst/>
                    </a:prstGeom>
                    <a:noFill/>
                    <a:ln>
                      <a:noFill/>
                    </a:ln>
                  </pic:spPr>
                </pic:pic>
              </a:graphicData>
            </a:graphic>
          </wp:inline>
        </w:drawing>
      </w:r>
    </w:p>
    <w:p w14:paraId="2913F2F0"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    </w:t>
      </w:r>
      <w:r w:rsidRPr="00B821E3">
        <w:rPr>
          <w:rFonts w:ascii="Calibri" w:eastAsia="Times New Roman" w:hAnsi="Calibri" w:cs="Calibri"/>
          <w:sz w:val="22"/>
          <w:szCs w:val="22"/>
          <w:lang w:val="en-US" w:eastAsia="en-GB"/>
        </w:rPr>
        <w:t>kubectl replace -f replicaset-defination.yml</w:t>
      </w:r>
    </w:p>
    <w:p w14:paraId="7D5B9868"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w:t>
      </w:r>
    </w:p>
    <w:p w14:paraId="3DF2C8F7"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2. kubectl scale --replicas=6 -f replicaset-defination.yml.  </w:t>
      </w:r>
      <w:proofErr w:type="gramStart"/>
      <w:r w:rsidRPr="00B821E3">
        <w:rPr>
          <w:rFonts w:ascii="Calibri" w:eastAsia="Times New Roman" w:hAnsi="Calibri" w:cs="Calibri"/>
          <w:sz w:val="22"/>
          <w:szCs w:val="22"/>
          <w:lang w:val="en-US" w:eastAsia="en-GB"/>
        </w:rPr>
        <w:t>( in</w:t>
      </w:r>
      <w:proofErr w:type="gramEnd"/>
      <w:r w:rsidRPr="00B821E3">
        <w:rPr>
          <w:rFonts w:ascii="Calibri" w:eastAsia="Times New Roman" w:hAnsi="Calibri" w:cs="Calibri"/>
          <w:sz w:val="22"/>
          <w:szCs w:val="22"/>
          <w:lang w:val="en-US" w:eastAsia="en-GB"/>
        </w:rPr>
        <w:t xml:space="preserve"> this it will not update on the file)</w:t>
      </w:r>
    </w:p>
    <w:p w14:paraId="261476E3"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7A219D0E"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769323EF"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Replicaset</w:t>
      </w:r>
      <w:r w:rsidRPr="00B821E3">
        <w:rPr>
          <w:rFonts w:ascii="Calibri" w:eastAsia="Times New Roman" w:hAnsi="Calibri" w:cs="Calibri"/>
          <w:sz w:val="22"/>
          <w:szCs w:val="22"/>
          <w:lang w:val="en-US" w:eastAsia="en-GB"/>
        </w:rPr>
        <w:t xml:space="preserve"> Commands:</w:t>
      </w:r>
    </w:p>
    <w:p w14:paraId="05D67FCA"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10F11485" w14:textId="77777777" w:rsidR="00B821E3" w:rsidRPr="00B821E3" w:rsidRDefault="00B821E3" w:rsidP="00B821E3">
      <w:pPr>
        <w:numPr>
          <w:ilvl w:val="0"/>
          <w:numId w:val="5"/>
        </w:numPr>
        <w:textAlignment w:val="cente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Kubectl create -f replicaset-defination.yml </w:t>
      </w:r>
      <w:proofErr w:type="gramStart"/>
      <w:r w:rsidRPr="00B821E3">
        <w:rPr>
          <w:rFonts w:ascii="Calibri" w:eastAsia="Times New Roman" w:hAnsi="Calibri" w:cs="Calibri"/>
          <w:sz w:val="22"/>
          <w:szCs w:val="22"/>
          <w:lang w:val="en-US" w:eastAsia="en-GB"/>
        </w:rPr>
        <w:t>( To</w:t>
      </w:r>
      <w:proofErr w:type="gramEnd"/>
      <w:r w:rsidRPr="00B821E3">
        <w:rPr>
          <w:rFonts w:ascii="Calibri" w:eastAsia="Times New Roman" w:hAnsi="Calibri" w:cs="Calibri"/>
          <w:sz w:val="22"/>
          <w:szCs w:val="22"/>
          <w:lang w:val="en-US" w:eastAsia="en-GB"/>
        </w:rPr>
        <w:t xml:space="preserve"> create replicaset)</w:t>
      </w:r>
    </w:p>
    <w:p w14:paraId="0BACE545" w14:textId="77777777" w:rsidR="00B821E3" w:rsidRPr="00B821E3" w:rsidRDefault="00B821E3" w:rsidP="00B821E3">
      <w:pPr>
        <w:numPr>
          <w:ilvl w:val="0"/>
          <w:numId w:val="5"/>
        </w:numPr>
        <w:textAlignment w:val="cente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Kubectl get replicaset (to get the list of replicaset</w:t>
      </w:r>
    </w:p>
    <w:p w14:paraId="02E44F54" w14:textId="77777777" w:rsidR="00B821E3" w:rsidRPr="00B821E3" w:rsidRDefault="00B821E3" w:rsidP="00B821E3">
      <w:pPr>
        <w:numPr>
          <w:ilvl w:val="0"/>
          <w:numId w:val="5"/>
        </w:numPr>
        <w:textAlignment w:val="cente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Kubectl delete replicaset &lt;filename&gt; (to delete the replicaset)</w:t>
      </w:r>
    </w:p>
    <w:p w14:paraId="0BC3F308" w14:textId="77777777" w:rsidR="00B821E3" w:rsidRPr="00B821E3" w:rsidRDefault="00B821E3" w:rsidP="00B821E3">
      <w:pPr>
        <w:numPr>
          <w:ilvl w:val="0"/>
          <w:numId w:val="5"/>
        </w:numPr>
        <w:textAlignment w:val="cente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Kubectl replace -f &lt;filename&gt;. </w:t>
      </w:r>
      <w:proofErr w:type="gramStart"/>
      <w:r w:rsidRPr="00B821E3">
        <w:rPr>
          <w:rFonts w:ascii="Calibri" w:eastAsia="Times New Roman" w:hAnsi="Calibri" w:cs="Calibri"/>
          <w:sz w:val="22"/>
          <w:szCs w:val="22"/>
          <w:lang w:val="en-US" w:eastAsia="en-GB"/>
        </w:rPr>
        <w:t>( To</w:t>
      </w:r>
      <w:proofErr w:type="gramEnd"/>
      <w:r w:rsidRPr="00B821E3">
        <w:rPr>
          <w:rFonts w:ascii="Calibri" w:eastAsia="Times New Roman" w:hAnsi="Calibri" w:cs="Calibri"/>
          <w:sz w:val="22"/>
          <w:szCs w:val="22"/>
          <w:lang w:val="en-US" w:eastAsia="en-GB"/>
        </w:rPr>
        <w:t xml:space="preserve"> update the replicaset)</w:t>
      </w:r>
    </w:p>
    <w:p w14:paraId="774F1F25" w14:textId="77777777" w:rsidR="00B821E3" w:rsidRPr="00B821E3" w:rsidRDefault="00B821E3" w:rsidP="00B821E3">
      <w:pPr>
        <w:numPr>
          <w:ilvl w:val="0"/>
          <w:numId w:val="5"/>
        </w:numPr>
        <w:textAlignment w:val="cente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Klubectl scale --replicas=6 -f &lt;filename&gt;. (</w:t>
      </w:r>
      <w:proofErr w:type="gramStart"/>
      <w:r w:rsidRPr="00B821E3">
        <w:rPr>
          <w:rFonts w:ascii="Calibri" w:eastAsia="Times New Roman" w:hAnsi="Calibri" w:cs="Calibri"/>
          <w:sz w:val="22"/>
          <w:szCs w:val="22"/>
          <w:lang w:val="en-US" w:eastAsia="en-GB"/>
        </w:rPr>
        <w:t>to</w:t>
      </w:r>
      <w:proofErr w:type="gramEnd"/>
      <w:r w:rsidRPr="00B821E3">
        <w:rPr>
          <w:rFonts w:ascii="Calibri" w:eastAsia="Times New Roman" w:hAnsi="Calibri" w:cs="Calibri"/>
          <w:sz w:val="22"/>
          <w:szCs w:val="22"/>
          <w:lang w:val="en-US" w:eastAsia="en-GB"/>
        </w:rPr>
        <w:t xml:space="preserve"> update the replicaset without modifing the file)</w:t>
      </w:r>
    </w:p>
    <w:p w14:paraId="316AC9D7"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68CE0DF3"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43FA231B"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Deployment:</w:t>
      </w:r>
    </w:p>
    <w:p w14:paraId="6E219800"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    </w:t>
      </w:r>
    </w:p>
    <w:p w14:paraId="19D125FF"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     </w:t>
      </w:r>
      <w:r w:rsidRPr="00B821E3">
        <w:rPr>
          <w:rFonts w:ascii="Calibri" w:eastAsia="Times New Roman" w:hAnsi="Calibri" w:cs="Calibri"/>
          <w:sz w:val="22"/>
          <w:szCs w:val="22"/>
          <w:lang w:val="en-US" w:eastAsia="en-GB"/>
        </w:rPr>
        <w:t>To upgrade application one after the other is known as Rolling upgrade.</w:t>
      </w:r>
    </w:p>
    <w:p w14:paraId="07AB73FE"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To Rollback the changes made</w:t>
      </w:r>
    </w:p>
    <w:p w14:paraId="578D8E45"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6C97D357"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   </w:t>
      </w:r>
    </w:p>
    <w:p w14:paraId="1793AE7D"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The deployment provides us the capability to upgrade underlying instances seemlessly using Rolling updates, undo changes and pause and resume changes as required.</w:t>
      </w:r>
    </w:p>
    <w:p w14:paraId="1799AAE2"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7D3D5FCA" w14:textId="64A07E6B" w:rsidR="00B821E3" w:rsidRPr="00B821E3" w:rsidRDefault="00B821E3" w:rsidP="00B821E3">
      <w:pPr>
        <w:rPr>
          <w:rFonts w:ascii="Calibri" w:eastAsia="Times New Roman" w:hAnsi="Calibri" w:cs="Calibri"/>
          <w:sz w:val="22"/>
          <w:szCs w:val="22"/>
          <w:lang w:val="en-GB" w:eastAsia="en-GB"/>
        </w:rPr>
      </w:pPr>
      <w:r w:rsidRPr="00B821E3">
        <w:rPr>
          <w:noProof/>
        </w:rPr>
        <w:lastRenderedPageBreak/>
        <w:drawing>
          <wp:inline distT="0" distB="0" distL="0" distR="0" wp14:anchorId="3FA35B3B" wp14:editId="132A9B9C">
            <wp:extent cx="3874135" cy="5938520"/>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4135" cy="5938520"/>
                    </a:xfrm>
                    <a:prstGeom prst="rect">
                      <a:avLst/>
                    </a:prstGeom>
                    <a:noFill/>
                    <a:ln>
                      <a:noFill/>
                    </a:ln>
                  </pic:spPr>
                </pic:pic>
              </a:graphicData>
            </a:graphic>
          </wp:inline>
        </w:drawing>
      </w:r>
    </w:p>
    <w:p w14:paraId="3690B15C"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 </w:t>
      </w:r>
      <w:r w:rsidRPr="00B821E3">
        <w:rPr>
          <w:rFonts w:ascii="Calibri" w:eastAsia="Times New Roman" w:hAnsi="Calibri" w:cs="Calibri"/>
          <w:sz w:val="22"/>
          <w:szCs w:val="22"/>
          <w:lang w:val="en-US" w:eastAsia="en-GB"/>
        </w:rPr>
        <w:t xml:space="preserve"> kubectl create -f deployment-definiation.yml</w:t>
      </w:r>
    </w:p>
    <w:p w14:paraId="67F0DC54"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   </w:t>
      </w:r>
    </w:p>
    <w:p w14:paraId="1E416E6A"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kubectl get deployments</w:t>
      </w:r>
    </w:p>
    <w:p w14:paraId="4F35A190"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w:t>
      </w:r>
    </w:p>
    <w:p w14:paraId="5783EEF9"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kubectl get replicaset</w:t>
      </w:r>
    </w:p>
    <w:p w14:paraId="7B73A23E"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1E2411EC"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kubectl get pods</w:t>
      </w:r>
    </w:p>
    <w:p w14:paraId="68D045B3"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190EE25C"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kubectl get all</w:t>
      </w:r>
    </w:p>
    <w:p w14:paraId="6B0EA056"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2B29F6EF"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kubectl describe deployment &lt;deploymentname&gt;</w:t>
      </w:r>
    </w:p>
    <w:p w14:paraId="03F2F3B0"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1A7B57A5"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08DE0AF8"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Rollout and Versioning:</w:t>
      </w:r>
    </w:p>
    <w:p w14:paraId="49577E25"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3C8F382B"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 </w:t>
      </w:r>
      <w:r w:rsidRPr="00B821E3">
        <w:rPr>
          <w:rFonts w:ascii="Calibri" w:eastAsia="Times New Roman" w:hAnsi="Calibri" w:cs="Calibri"/>
          <w:sz w:val="22"/>
          <w:szCs w:val="22"/>
          <w:lang w:val="en-US" w:eastAsia="en-GB"/>
        </w:rPr>
        <w:t xml:space="preserve">when we first create deployment it triggers a </w:t>
      </w:r>
      <w:proofErr w:type="gramStart"/>
      <w:r w:rsidRPr="00B821E3">
        <w:rPr>
          <w:rFonts w:ascii="Calibri" w:eastAsia="Times New Roman" w:hAnsi="Calibri" w:cs="Calibri"/>
          <w:sz w:val="22"/>
          <w:szCs w:val="22"/>
          <w:lang w:val="en-US" w:eastAsia="en-GB"/>
        </w:rPr>
        <w:t>rollout .</w:t>
      </w:r>
      <w:proofErr w:type="gramEnd"/>
      <w:r w:rsidRPr="00B821E3">
        <w:rPr>
          <w:rFonts w:ascii="Calibri" w:eastAsia="Times New Roman" w:hAnsi="Calibri" w:cs="Calibri"/>
          <w:sz w:val="22"/>
          <w:szCs w:val="22"/>
          <w:lang w:val="en-US" w:eastAsia="en-GB"/>
        </w:rPr>
        <w:t xml:space="preserve"> A new rollout creates a new deployment reversion lets call it revision1. </w:t>
      </w:r>
    </w:p>
    <w:p w14:paraId="5D6AA495"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lastRenderedPageBreak/>
        <w:t xml:space="preserve">In the future when the application is upgraded meaning the container version is updated to a new one a new rollout is triggered and a new deployment revision is created name revision </w:t>
      </w:r>
      <w:proofErr w:type="gramStart"/>
      <w:r w:rsidRPr="00B821E3">
        <w:rPr>
          <w:rFonts w:ascii="Calibri" w:eastAsia="Times New Roman" w:hAnsi="Calibri" w:cs="Calibri"/>
          <w:sz w:val="22"/>
          <w:szCs w:val="22"/>
          <w:lang w:val="en-US" w:eastAsia="en-GB"/>
        </w:rPr>
        <w:t>2 .</w:t>
      </w:r>
      <w:proofErr w:type="gramEnd"/>
      <w:r w:rsidRPr="00B821E3">
        <w:rPr>
          <w:rFonts w:ascii="Calibri" w:eastAsia="Times New Roman" w:hAnsi="Calibri" w:cs="Calibri"/>
          <w:sz w:val="22"/>
          <w:szCs w:val="22"/>
          <w:lang w:val="en-US" w:eastAsia="en-GB"/>
        </w:rPr>
        <w:t xml:space="preserve"> This helps us keep track of the changes made to our deployment and enable us to rollback to previous versions of deployement if necessary</w:t>
      </w:r>
    </w:p>
    <w:p w14:paraId="5F38D599"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226736E2"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To See the Status of rollout:</w:t>
      </w:r>
    </w:p>
    <w:p w14:paraId="6CB14FF2"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 </w:t>
      </w:r>
      <w:r w:rsidRPr="00B821E3">
        <w:rPr>
          <w:rFonts w:ascii="Calibri" w:eastAsia="Times New Roman" w:hAnsi="Calibri" w:cs="Calibri"/>
          <w:sz w:val="22"/>
          <w:szCs w:val="22"/>
          <w:lang w:val="en-US" w:eastAsia="en-GB"/>
        </w:rPr>
        <w:t>kubectl rollout status deployment/myapp-deployment</w:t>
      </w:r>
    </w:p>
    <w:p w14:paraId="6954DA91"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7751DCFE"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To see the Revision and history of the deployment</w:t>
      </w:r>
    </w:p>
    <w:p w14:paraId="1A97E0D4"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kubectl rollout history deployment/myapp-deployment</w:t>
      </w:r>
    </w:p>
    <w:p w14:paraId="4F98F5DD"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3A1CF8C0"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047FB2F3"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Deployment Strategy:</w:t>
      </w:r>
    </w:p>
    <w:p w14:paraId="3200B58C"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60418836" w14:textId="77777777" w:rsidR="00B821E3" w:rsidRPr="00B821E3" w:rsidRDefault="00B821E3" w:rsidP="00B821E3">
      <w:pPr>
        <w:numPr>
          <w:ilvl w:val="0"/>
          <w:numId w:val="6"/>
        </w:numPr>
        <w:textAlignment w:val="cente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One to destroy all the applicationa and then create newer version of application instances.</w:t>
      </w:r>
    </w:p>
    <w:p w14:paraId="4D135CFA" w14:textId="77777777" w:rsidR="00B821E3" w:rsidRPr="00B821E3" w:rsidRDefault="00B821E3" w:rsidP="00B821E3">
      <w:pPr>
        <w:ind w:left="540"/>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Meaning first destroy the 5 running instances and then deploy 5 new instances of new application versions. The problem is application will be down and inaccesiable to </w:t>
      </w:r>
      <w:proofErr w:type="gramStart"/>
      <w:r w:rsidRPr="00B821E3">
        <w:rPr>
          <w:rFonts w:ascii="Calibri" w:eastAsia="Times New Roman" w:hAnsi="Calibri" w:cs="Calibri"/>
          <w:sz w:val="22"/>
          <w:szCs w:val="22"/>
          <w:lang w:val="en-US" w:eastAsia="en-GB"/>
        </w:rPr>
        <w:t>user .</w:t>
      </w:r>
      <w:proofErr w:type="gramEnd"/>
      <w:r w:rsidRPr="00B821E3">
        <w:rPr>
          <w:rFonts w:ascii="Calibri" w:eastAsia="Times New Roman" w:hAnsi="Calibri" w:cs="Calibri"/>
          <w:sz w:val="22"/>
          <w:szCs w:val="22"/>
          <w:lang w:val="en-US" w:eastAsia="en-GB"/>
        </w:rPr>
        <w:t xml:space="preserve"> This strategy is known as </w:t>
      </w:r>
      <w:r w:rsidRPr="00B821E3">
        <w:rPr>
          <w:rFonts w:ascii="Calibri" w:eastAsia="Times New Roman" w:hAnsi="Calibri" w:cs="Calibri"/>
          <w:b/>
          <w:bCs/>
          <w:sz w:val="22"/>
          <w:szCs w:val="22"/>
          <w:lang w:val="en-US" w:eastAsia="en-GB"/>
        </w:rPr>
        <w:t>Recreate Strategy.  And this is not the default strategy.</w:t>
      </w:r>
    </w:p>
    <w:p w14:paraId="7AE2C918" w14:textId="77777777" w:rsidR="00B821E3" w:rsidRPr="00B821E3" w:rsidRDefault="00B821E3" w:rsidP="00B821E3">
      <w:pPr>
        <w:ind w:left="540"/>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69499B99" w14:textId="77777777" w:rsidR="00B821E3" w:rsidRPr="00B821E3" w:rsidRDefault="00B821E3" w:rsidP="00B821E3">
      <w:pPr>
        <w:numPr>
          <w:ilvl w:val="0"/>
          <w:numId w:val="7"/>
        </w:numPr>
        <w:textAlignment w:val="center"/>
        <w:rPr>
          <w:rFonts w:ascii="Calibri" w:eastAsia="Times New Roman" w:hAnsi="Calibri" w:cs="Calibri"/>
          <w:b/>
          <w:bCs/>
          <w:sz w:val="22"/>
          <w:szCs w:val="22"/>
          <w:lang w:val="en-US" w:eastAsia="en-GB"/>
        </w:rPr>
      </w:pPr>
      <w:r w:rsidRPr="00B821E3">
        <w:rPr>
          <w:rFonts w:ascii="Calibri" w:eastAsia="Times New Roman" w:hAnsi="Calibri" w:cs="Calibri"/>
          <w:sz w:val="22"/>
          <w:szCs w:val="22"/>
          <w:lang w:val="en-US" w:eastAsia="en-GB"/>
        </w:rPr>
        <w:t xml:space="preserve">The second startegy is where we don't destroy all of them at once </w:t>
      </w:r>
      <w:proofErr w:type="gramStart"/>
      <w:r w:rsidRPr="00B821E3">
        <w:rPr>
          <w:rFonts w:ascii="Calibri" w:eastAsia="Times New Roman" w:hAnsi="Calibri" w:cs="Calibri"/>
          <w:sz w:val="22"/>
          <w:szCs w:val="22"/>
          <w:lang w:val="en-US" w:eastAsia="en-GB"/>
        </w:rPr>
        <w:t>instead</w:t>
      </w:r>
      <w:proofErr w:type="gramEnd"/>
      <w:r w:rsidRPr="00B821E3">
        <w:rPr>
          <w:rFonts w:ascii="Calibri" w:eastAsia="Times New Roman" w:hAnsi="Calibri" w:cs="Calibri"/>
          <w:sz w:val="22"/>
          <w:szCs w:val="22"/>
          <w:lang w:val="en-US" w:eastAsia="en-GB"/>
        </w:rPr>
        <w:t xml:space="preserve"> we take down the older version and bring up the newer version one by one. This way the application will never goes down and upgrade is seemless. This is known as "</w:t>
      </w:r>
      <w:r w:rsidRPr="00B821E3">
        <w:rPr>
          <w:rFonts w:ascii="Calibri" w:eastAsia="Times New Roman" w:hAnsi="Calibri" w:cs="Calibri"/>
          <w:b/>
          <w:bCs/>
          <w:sz w:val="22"/>
          <w:szCs w:val="22"/>
          <w:lang w:val="en-US" w:eastAsia="en-GB"/>
        </w:rPr>
        <w:t xml:space="preserve">Rolling Update".  </w:t>
      </w:r>
      <w:r w:rsidRPr="00B821E3">
        <w:rPr>
          <w:rFonts w:ascii="Calibri" w:eastAsia="Times New Roman" w:hAnsi="Calibri" w:cs="Calibri"/>
          <w:sz w:val="22"/>
          <w:szCs w:val="22"/>
          <w:lang w:val="en-US" w:eastAsia="en-GB"/>
        </w:rPr>
        <w:t>If we don’t specify the strategy while creating the deployment it will assume it to be "Rolling Update". i.e Rolling Update is the default deployment strategy</w:t>
      </w:r>
    </w:p>
    <w:p w14:paraId="47E31C6A"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6EC5F48F"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3B43FAED" w14:textId="47A82EF7" w:rsidR="00B821E3" w:rsidRPr="00B821E3" w:rsidRDefault="00B821E3" w:rsidP="00B821E3">
      <w:pPr>
        <w:rPr>
          <w:rFonts w:ascii="Calibri" w:eastAsia="Times New Roman" w:hAnsi="Calibri" w:cs="Calibri"/>
          <w:sz w:val="22"/>
          <w:szCs w:val="22"/>
          <w:lang w:val="en-GB" w:eastAsia="en-GB"/>
        </w:rPr>
      </w:pPr>
      <w:r w:rsidRPr="00B821E3">
        <w:rPr>
          <w:noProof/>
        </w:rPr>
        <w:lastRenderedPageBreak/>
        <w:drawing>
          <wp:inline distT="0" distB="0" distL="0" distR="0" wp14:anchorId="78EFCF08" wp14:editId="5CB5DB3A">
            <wp:extent cx="4434205" cy="594868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4205" cy="5948680"/>
                    </a:xfrm>
                    <a:prstGeom prst="rect">
                      <a:avLst/>
                    </a:prstGeom>
                    <a:noFill/>
                    <a:ln>
                      <a:noFill/>
                    </a:ln>
                  </pic:spPr>
                </pic:pic>
              </a:graphicData>
            </a:graphic>
          </wp:inline>
        </w:drawing>
      </w:r>
    </w:p>
    <w:p w14:paraId="39FE1C02"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64853E42"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To apply the </w:t>
      </w:r>
      <w:proofErr w:type="gramStart"/>
      <w:r w:rsidRPr="00B821E3">
        <w:rPr>
          <w:rFonts w:ascii="Calibri" w:eastAsia="Times New Roman" w:hAnsi="Calibri" w:cs="Calibri"/>
          <w:b/>
          <w:bCs/>
          <w:sz w:val="22"/>
          <w:szCs w:val="22"/>
          <w:lang w:val="en-US" w:eastAsia="en-GB"/>
        </w:rPr>
        <w:t>changes ,</w:t>
      </w:r>
      <w:proofErr w:type="gramEnd"/>
      <w:r w:rsidRPr="00B821E3">
        <w:rPr>
          <w:rFonts w:ascii="Calibri" w:eastAsia="Times New Roman" w:hAnsi="Calibri" w:cs="Calibri"/>
          <w:b/>
          <w:bCs/>
          <w:sz w:val="22"/>
          <w:szCs w:val="22"/>
          <w:lang w:val="en-US" w:eastAsia="en-GB"/>
        </w:rPr>
        <w:t xml:space="preserve"> New  Rollout to trigger and new revision of deployement is created</w:t>
      </w:r>
    </w:p>
    <w:p w14:paraId="66B25965"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kubectl apply -f &lt;deployementfilename&gt;</w:t>
      </w:r>
    </w:p>
    <w:p w14:paraId="631C555A"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5103397B"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Otherway:  To update image of the application. But doing this way will resolve the deployment defination file having different configuration so much be careful when using the same defination file to make changes in the future</w:t>
      </w:r>
    </w:p>
    <w:p w14:paraId="03C11115"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20B90D9A"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kubectl set image deployement/myapp-deployment nginx=nginx:1.9.1</w:t>
      </w:r>
    </w:p>
    <w:p w14:paraId="764B7E8B"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4942A424"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1C9FC67B"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To see the details:</w:t>
      </w:r>
    </w:p>
    <w:p w14:paraId="388E2883"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40B4FC89"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kubectl describe myapp-deployment</w:t>
      </w:r>
    </w:p>
    <w:p w14:paraId="7A48F087"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5B40664C"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50A16A2B"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Upgrades:</w:t>
      </w:r>
    </w:p>
    <w:p w14:paraId="5B72D76D"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lastRenderedPageBreak/>
        <w:t> </w:t>
      </w:r>
    </w:p>
    <w:p w14:paraId="5FBF4856"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When a new deployemnt is created to deploy </w:t>
      </w:r>
      <w:proofErr w:type="gramStart"/>
      <w:r w:rsidRPr="00B821E3">
        <w:rPr>
          <w:rFonts w:ascii="Calibri" w:eastAsia="Times New Roman" w:hAnsi="Calibri" w:cs="Calibri"/>
          <w:sz w:val="22"/>
          <w:szCs w:val="22"/>
          <w:lang w:val="en-US" w:eastAsia="en-GB"/>
        </w:rPr>
        <w:t>5  replicas</w:t>
      </w:r>
      <w:proofErr w:type="gramEnd"/>
      <w:r w:rsidRPr="00B821E3">
        <w:rPr>
          <w:rFonts w:ascii="Calibri" w:eastAsia="Times New Roman" w:hAnsi="Calibri" w:cs="Calibri"/>
          <w:sz w:val="22"/>
          <w:szCs w:val="22"/>
          <w:lang w:val="en-US" w:eastAsia="en-GB"/>
        </w:rPr>
        <w:t xml:space="preserve"> it first creates a replicaset automatically which in turn creates a number of pods required to meet the number of replicas</w:t>
      </w:r>
    </w:p>
    <w:p w14:paraId="4846FFFB"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When we upgrade the </w:t>
      </w:r>
      <w:proofErr w:type="gramStart"/>
      <w:r w:rsidRPr="00B821E3">
        <w:rPr>
          <w:rFonts w:ascii="Calibri" w:eastAsia="Times New Roman" w:hAnsi="Calibri" w:cs="Calibri"/>
          <w:sz w:val="22"/>
          <w:szCs w:val="22"/>
          <w:lang w:val="en-US" w:eastAsia="en-GB"/>
        </w:rPr>
        <w:t>application ,</w:t>
      </w:r>
      <w:proofErr w:type="gramEnd"/>
      <w:r w:rsidRPr="00B821E3">
        <w:rPr>
          <w:rFonts w:ascii="Calibri" w:eastAsia="Times New Roman" w:hAnsi="Calibri" w:cs="Calibri"/>
          <w:sz w:val="22"/>
          <w:szCs w:val="22"/>
          <w:lang w:val="en-US" w:eastAsia="en-GB"/>
        </w:rPr>
        <w:t xml:space="preserve"> the Kubernetes deployment object creates a new replica sets and starts creating containers there. At the same time taking down the pods in the old replica set following a rolling strategy. This can be seen when we try to list the replica set using the "kubectl get replicasets". </w:t>
      </w:r>
    </w:p>
    <w:p w14:paraId="66D719DF"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65086A1C"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Once we upgrades the application later we realize something is wrong with the new version of the build used to upgrade so like to roll back the </w:t>
      </w:r>
      <w:proofErr w:type="gramStart"/>
      <w:r w:rsidRPr="00B821E3">
        <w:rPr>
          <w:rFonts w:ascii="Calibri" w:eastAsia="Times New Roman" w:hAnsi="Calibri" w:cs="Calibri"/>
          <w:sz w:val="22"/>
          <w:szCs w:val="22"/>
          <w:lang w:val="en-US" w:eastAsia="en-GB"/>
        </w:rPr>
        <w:t>upgrade ,kubernets</w:t>
      </w:r>
      <w:proofErr w:type="gramEnd"/>
      <w:r w:rsidRPr="00B821E3">
        <w:rPr>
          <w:rFonts w:ascii="Calibri" w:eastAsia="Times New Roman" w:hAnsi="Calibri" w:cs="Calibri"/>
          <w:sz w:val="22"/>
          <w:szCs w:val="22"/>
          <w:lang w:val="en-US" w:eastAsia="en-GB"/>
        </w:rPr>
        <w:t xml:space="preserve"> allow us to rollback to previous revision.</w:t>
      </w:r>
    </w:p>
    <w:p w14:paraId="0EDB95CF"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190ECD51"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To undo a Change (i.e Rollback)</w:t>
      </w:r>
    </w:p>
    <w:p w14:paraId="67E748DB"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2EE2EEBF"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kubectl rollout undo deployement/myapp-deployment</w:t>
      </w:r>
    </w:p>
    <w:p w14:paraId="52EDF286"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0D7DD00E"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The deployment will then destroy the pod in the new replica set and bring the older onces up in the old replica set. And application will be back to older format.</w:t>
      </w:r>
    </w:p>
    <w:p w14:paraId="2EA3669A"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4DA400A7"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27B9F749"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24508596"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Deployment Commands:</w:t>
      </w:r>
    </w:p>
    <w:p w14:paraId="40218BB5"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w:t>
      </w:r>
    </w:p>
    <w:p w14:paraId="61F96BC7" w14:textId="77777777" w:rsidR="00B821E3" w:rsidRPr="00B821E3" w:rsidRDefault="00B821E3" w:rsidP="00B821E3">
      <w:pPr>
        <w:numPr>
          <w:ilvl w:val="0"/>
          <w:numId w:val="8"/>
        </w:numPr>
        <w:textAlignment w:val="cente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kubectl create -f deployement-defiantion.yml (To create the deployment)</w:t>
      </w:r>
    </w:p>
    <w:p w14:paraId="38A8A702" w14:textId="77777777" w:rsidR="00B821E3" w:rsidRPr="00B821E3" w:rsidRDefault="00B821E3" w:rsidP="00B821E3">
      <w:pPr>
        <w:numPr>
          <w:ilvl w:val="0"/>
          <w:numId w:val="8"/>
        </w:numPr>
        <w:textAlignment w:val="cente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kubectl get deployments (To list the deployments)</w:t>
      </w:r>
    </w:p>
    <w:p w14:paraId="391BB8EA" w14:textId="77777777" w:rsidR="00B821E3" w:rsidRPr="00B821E3" w:rsidRDefault="00B821E3" w:rsidP="00B821E3">
      <w:pPr>
        <w:numPr>
          <w:ilvl w:val="0"/>
          <w:numId w:val="8"/>
        </w:numPr>
        <w:textAlignment w:val="cente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kubectl apply -f deployment-defination.yml (apply and set image command to update the deployments)</w:t>
      </w:r>
    </w:p>
    <w:p w14:paraId="7791C3E5" w14:textId="77777777" w:rsidR="00B821E3" w:rsidRPr="00B821E3" w:rsidRDefault="00B821E3" w:rsidP="00B821E3">
      <w:pPr>
        <w:numPr>
          <w:ilvl w:val="0"/>
          <w:numId w:val="8"/>
        </w:numPr>
        <w:textAlignment w:val="cente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kubectl set image deployment/myapp-deployment nginx=nginx:1.9.1</w:t>
      </w:r>
    </w:p>
    <w:p w14:paraId="2E150EB2" w14:textId="77777777" w:rsidR="00B821E3" w:rsidRPr="00B821E3" w:rsidRDefault="00B821E3" w:rsidP="00B821E3">
      <w:pPr>
        <w:numPr>
          <w:ilvl w:val="0"/>
          <w:numId w:val="8"/>
        </w:numPr>
        <w:textAlignment w:val="cente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kubectl rollout status deployement/myapp-deployement (to see the status of rollouts)</w:t>
      </w:r>
    </w:p>
    <w:p w14:paraId="78E188B8" w14:textId="77777777" w:rsidR="00B821E3" w:rsidRPr="00B821E3" w:rsidRDefault="00B821E3" w:rsidP="00B821E3">
      <w:pPr>
        <w:numPr>
          <w:ilvl w:val="0"/>
          <w:numId w:val="8"/>
        </w:numPr>
        <w:textAlignment w:val="cente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kubectl rollout history deployment/myapp-deployment</w:t>
      </w:r>
    </w:p>
    <w:p w14:paraId="7F46F4AC" w14:textId="77777777" w:rsidR="00B821E3" w:rsidRPr="00B821E3" w:rsidRDefault="00B821E3" w:rsidP="00B821E3">
      <w:pPr>
        <w:numPr>
          <w:ilvl w:val="0"/>
          <w:numId w:val="8"/>
        </w:numPr>
        <w:textAlignment w:val="cente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kubectl rollout undo deployement/myapp-deployment (To rollback the deployment)</w:t>
      </w:r>
    </w:p>
    <w:p w14:paraId="6025782C" w14:textId="77777777" w:rsidR="00B821E3" w:rsidRPr="00B821E3" w:rsidRDefault="00B821E3" w:rsidP="00B821E3">
      <w:pPr>
        <w:ind w:left="540"/>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18801C69" w14:textId="77777777" w:rsidR="00B821E3" w:rsidRPr="00B821E3" w:rsidRDefault="00B821E3" w:rsidP="00B821E3">
      <w:pPr>
        <w:ind w:left="540"/>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05CE9541"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61409F6D"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0730F703"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Kubernetes Networking:  </w:t>
      </w:r>
    </w:p>
    <w:p w14:paraId="7C80DC78"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 </w:t>
      </w:r>
    </w:p>
    <w:p w14:paraId="7696D224"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  </w:t>
      </w:r>
      <w:r w:rsidRPr="00B821E3">
        <w:rPr>
          <w:rFonts w:ascii="Calibri" w:eastAsia="Times New Roman" w:hAnsi="Calibri" w:cs="Calibri"/>
          <w:sz w:val="22"/>
          <w:szCs w:val="22"/>
          <w:lang w:val="en-US" w:eastAsia="en-GB"/>
        </w:rPr>
        <w:t xml:space="preserve"> In kubernetes IP address is assigend to a </w:t>
      </w:r>
      <w:proofErr w:type="gramStart"/>
      <w:r w:rsidRPr="00B821E3">
        <w:rPr>
          <w:rFonts w:ascii="Calibri" w:eastAsia="Times New Roman" w:hAnsi="Calibri" w:cs="Calibri"/>
          <w:sz w:val="22"/>
          <w:szCs w:val="22"/>
          <w:lang w:val="en-US" w:eastAsia="en-GB"/>
        </w:rPr>
        <w:t>pod .</w:t>
      </w:r>
      <w:proofErr w:type="gramEnd"/>
      <w:r w:rsidRPr="00B821E3">
        <w:rPr>
          <w:rFonts w:ascii="Calibri" w:eastAsia="Times New Roman" w:hAnsi="Calibri" w:cs="Calibri"/>
          <w:sz w:val="22"/>
          <w:szCs w:val="22"/>
          <w:lang w:val="en-US" w:eastAsia="en-GB"/>
        </w:rPr>
        <w:t xml:space="preserve"> Each pod in kubernetes gets its own internal IP address.</w:t>
      </w:r>
    </w:p>
    <w:p w14:paraId="1308944F"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w:t>
      </w:r>
    </w:p>
    <w:p w14:paraId="4B2E5D76"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w:t>
      </w:r>
      <w:r w:rsidRPr="00B821E3">
        <w:rPr>
          <w:rFonts w:ascii="Calibri" w:eastAsia="Times New Roman" w:hAnsi="Calibri" w:cs="Calibri"/>
          <w:b/>
          <w:bCs/>
          <w:sz w:val="22"/>
          <w:szCs w:val="22"/>
          <w:lang w:val="en-US" w:eastAsia="en-GB"/>
        </w:rPr>
        <w:t>Cluster Networking:</w:t>
      </w:r>
    </w:p>
    <w:p w14:paraId="4CC44BA3"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219688E7"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     Criteria:</w:t>
      </w:r>
    </w:p>
    <w:p w14:paraId="270ED3D8"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    </w:t>
      </w:r>
      <w:r w:rsidRPr="00B821E3">
        <w:rPr>
          <w:rFonts w:ascii="Calibri" w:eastAsia="Times New Roman" w:hAnsi="Calibri" w:cs="Calibri"/>
          <w:sz w:val="22"/>
          <w:szCs w:val="22"/>
          <w:lang w:val="en-US" w:eastAsia="en-GB"/>
        </w:rPr>
        <w:t xml:space="preserve"> 1. All containers/PODS can communicate to once another without NAT</w:t>
      </w:r>
    </w:p>
    <w:p w14:paraId="7EE1DBB5"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2. All nodes can communicate with all containers and vice-versa without NAT</w:t>
      </w:r>
    </w:p>
    <w:p w14:paraId="39B6B194"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30C75A4D"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Solutions are:</w:t>
      </w:r>
    </w:p>
    <w:p w14:paraId="6AE00626"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1. cisco</w:t>
      </w:r>
    </w:p>
    <w:p w14:paraId="2F58D944" w14:textId="77777777" w:rsidR="00B821E3" w:rsidRPr="00B821E3" w:rsidRDefault="00B821E3" w:rsidP="00B821E3">
      <w:pPr>
        <w:numPr>
          <w:ilvl w:val="0"/>
          <w:numId w:val="9"/>
        </w:numPr>
        <w:textAlignment w:val="cente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Vmvare</w:t>
      </w:r>
    </w:p>
    <w:p w14:paraId="7E93CA1C" w14:textId="77777777" w:rsidR="00B821E3" w:rsidRPr="00B821E3" w:rsidRDefault="00B821E3" w:rsidP="00B821E3">
      <w:pPr>
        <w:numPr>
          <w:ilvl w:val="0"/>
          <w:numId w:val="9"/>
        </w:numPr>
        <w:textAlignment w:val="cente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Vnet</w:t>
      </w:r>
    </w:p>
    <w:p w14:paraId="06BD8E29" w14:textId="77777777" w:rsidR="00B821E3" w:rsidRPr="00B821E3" w:rsidRDefault="00B821E3" w:rsidP="00B821E3">
      <w:pPr>
        <w:numPr>
          <w:ilvl w:val="0"/>
          <w:numId w:val="9"/>
        </w:numPr>
        <w:textAlignment w:val="cente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Fannel</w:t>
      </w:r>
    </w:p>
    <w:p w14:paraId="31036348" w14:textId="77777777" w:rsidR="00B821E3" w:rsidRPr="00B821E3" w:rsidRDefault="00B821E3" w:rsidP="00B821E3">
      <w:pPr>
        <w:numPr>
          <w:ilvl w:val="0"/>
          <w:numId w:val="9"/>
        </w:numPr>
        <w:textAlignment w:val="cente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lastRenderedPageBreak/>
        <w:t>Cilium</w:t>
      </w:r>
    </w:p>
    <w:p w14:paraId="6A049752"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4D2E20A5"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7DA73D71"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Kubernetes Servcies</w:t>
      </w:r>
    </w:p>
    <w:p w14:paraId="13ED20A6"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0B0A38E1" w14:textId="77777777" w:rsidR="00B821E3" w:rsidRPr="00B821E3" w:rsidRDefault="00B821E3" w:rsidP="00B821E3">
      <w:pPr>
        <w:numPr>
          <w:ilvl w:val="0"/>
          <w:numId w:val="10"/>
        </w:numPr>
        <w:textAlignment w:val="cente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Enable communication between varies components with in and outside of the application.</w:t>
      </w:r>
    </w:p>
    <w:p w14:paraId="2234C889" w14:textId="77777777" w:rsidR="00B821E3" w:rsidRPr="00B821E3" w:rsidRDefault="00B821E3" w:rsidP="00B821E3">
      <w:pPr>
        <w:numPr>
          <w:ilvl w:val="0"/>
          <w:numId w:val="10"/>
        </w:numPr>
        <w:textAlignment w:val="cente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Helps us to connect application with other application or the users</w:t>
      </w:r>
    </w:p>
    <w:p w14:paraId="5DFDFD78" w14:textId="77777777" w:rsidR="00B821E3" w:rsidRPr="00B821E3" w:rsidRDefault="00B821E3" w:rsidP="00B821E3">
      <w:pPr>
        <w:ind w:left="540"/>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Eg:  </w:t>
      </w:r>
    </w:p>
    <w:p w14:paraId="73F1CC4B" w14:textId="77777777" w:rsidR="00B821E3" w:rsidRPr="00B821E3" w:rsidRDefault="00B821E3" w:rsidP="00B821E3">
      <w:pPr>
        <w:ind w:left="540"/>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1E374213"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Node </w:t>
      </w:r>
      <w:proofErr w:type="gramStart"/>
      <w:r w:rsidRPr="00B821E3">
        <w:rPr>
          <w:rFonts w:ascii="Calibri" w:eastAsia="Times New Roman" w:hAnsi="Calibri" w:cs="Calibri"/>
          <w:b/>
          <w:bCs/>
          <w:sz w:val="22"/>
          <w:szCs w:val="22"/>
          <w:lang w:val="en-US" w:eastAsia="en-GB"/>
        </w:rPr>
        <w:t>port :</w:t>
      </w:r>
      <w:proofErr w:type="gramEnd"/>
      <w:r w:rsidRPr="00B821E3">
        <w:rPr>
          <w:rFonts w:ascii="Calibri" w:eastAsia="Times New Roman" w:hAnsi="Calibri" w:cs="Calibri"/>
          <w:b/>
          <w:bCs/>
          <w:sz w:val="22"/>
          <w:szCs w:val="22"/>
          <w:lang w:val="en-US" w:eastAsia="en-GB"/>
        </w:rPr>
        <w:t xml:space="preserve"> </w:t>
      </w:r>
    </w:p>
    <w:p w14:paraId="48EE8AE0"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02528128"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32317D7A"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Terms:</w:t>
      </w:r>
    </w:p>
    <w:p w14:paraId="2FA76FAA"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45739C08"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Target port is Pod port.</w:t>
      </w:r>
    </w:p>
    <w:p w14:paraId="7F35BF7C"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PORT is simply known as Service port (service infact a virtual server inside the node, inside the cluster it as its own IP address and that IP address is called Cluster Ip of the service)</w:t>
      </w:r>
    </w:p>
    <w:p w14:paraId="4BFFFD6B"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The Port on the node itself which is used to access the webserver externally that is known as "Node Port"</w:t>
      </w:r>
    </w:p>
    <w:p w14:paraId="36A9D800"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Default range of node port:   30000 - 32767 </w:t>
      </w:r>
    </w:p>
    <w:p w14:paraId="2CD04195"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4C70B2D7"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   </w:t>
      </w:r>
    </w:p>
    <w:p w14:paraId="1A89C769" w14:textId="7779B0CD" w:rsidR="00B821E3" w:rsidRPr="00B821E3" w:rsidRDefault="00B821E3" w:rsidP="00B821E3">
      <w:pPr>
        <w:rPr>
          <w:rFonts w:ascii="Calibri" w:eastAsia="Times New Roman" w:hAnsi="Calibri" w:cs="Calibri"/>
          <w:sz w:val="22"/>
          <w:szCs w:val="22"/>
          <w:lang w:val="en-GB" w:eastAsia="en-GB"/>
        </w:rPr>
      </w:pPr>
      <w:r w:rsidRPr="00B821E3">
        <w:rPr>
          <w:noProof/>
        </w:rPr>
        <w:drawing>
          <wp:inline distT="0" distB="0" distL="0" distR="0" wp14:anchorId="22E655A0" wp14:editId="24E16F5B">
            <wp:extent cx="4572000" cy="286131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861310"/>
                    </a:xfrm>
                    <a:prstGeom prst="rect">
                      <a:avLst/>
                    </a:prstGeom>
                    <a:noFill/>
                    <a:ln>
                      <a:noFill/>
                    </a:ln>
                  </pic:spPr>
                </pic:pic>
              </a:graphicData>
            </a:graphic>
          </wp:inline>
        </w:drawing>
      </w:r>
    </w:p>
    <w:p w14:paraId="32B3D0CD"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 </w:t>
      </w:r>
    </w:p>
    <w:p w14:paraId="375E1127"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   To Create a service:</w:t>
      </w:r>
    </w:p>
    <w:p w14:paraId="2EC4E65A"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   </w:t>
      </w:r>
      <w:r w:rsidRPr="00B821E3">
        <w:rPr>
          <w:rFonts w:ascii="Calibri" w:eastAsia="Times New Roman" w:hAnsi="Calibri" w:cs="Calibri"/>
          <w:sz w:val="22"/>
          <w:szCs w:val="22"/>
          <w:lang w:val="en-US" w:eastAsia="en-GB"/>
        </w:rPr>
        <w:t xml:space="preserve"> kubectl create -f service-defination.yml</w:t>
      </w:r>
    </w:p>
    <w:p w14:paraId="52C5D4B9"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0A7EA8BC"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w:t>
      </w:r>
      <w:r w:rsidRPr="00B821E3">
        <w:rPr>
          <w:rFonts w:ascii="Calibri" w:eastAsia="Times New Roman" w:hAnsi="Calibri" w:cs="Calibri"/>
          <w:b/>
          <w:bCs/>
          <w:sz w:val="22"/>
          <w:szCs w:val="22"/>
          <w:lang w:val="en-US" w:eastAsia="en-GB"/>
        </w:rPr>
        <w:t>To see the created the services:</w:t>
      </w:r>
    </w:p>
    <w:p w14:paraId="381BDA83"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   </w:t>
      </w:r>
      <w:r w:rsidRPr="00B821E3">
        <w:rPr>
          <w:rFonts w:ascii="Calibri" w:eastAsia="Times New Roman" w:hAnsi="Calibri" w:cs="Calibri"/>
          <w:sz w:val="22"/>
          <w:szCs w:val="22"/>
          <w:lang w:val="en-US" w:eastAsia="en-GB"/>
        </w:rPr>
        <w:t>kubectl get services</w:t>
      </w:r>
    </w:p>
    <w:p w14:paraId="1F9A9F7F"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09E57EB1"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eg:</w:t>
      </w:r>
    </w:p>
    <w:p w14:paraId="4439FE94"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curl </w:t>
      </w:r>
      <w:hyperlink r:id="rId11" w:history="1">
        <w:r w:rsidRPr="00B821E3">
          <w:rPr>
            <w:rFonts w:ascii="Calibri" w:eastAsia="Times New Roman" w:hAnsi="Calibri" w:cs="Calibri"/>
            <w:color w:val="0000FF"/>
            <w:sz w:val="22"/>
            <w:szCs w:val="22"/>
            <w:u w:val="single"/>
            <w:lang w:val="en-US" w:eastAsia="en-GB"/>
          </w:rPr>
          <w:t>http://192.168.1.2:30008</w:t>
        </w:r>
      </w:hyperlink>
      <w:r w:rsidRPr="00B821E3">
        <w:rPr>
          <w:rFonts w:ascii="Calibri" w:eastAsia="Times New Roman" w:hAnsi="Calibri" w:cs="Calibri"/>
          <w:sz w:val="22"/>
          <w:szCs w:val="22"/>
          <w:lang w:val="en-US" w:eastAsia="en-GB"/>
        </w:rPr>
        <w:t xml:space="preserve"> </w:t>
      </w:r>
      <w:proofErr w:type="gramStart"/>
      <w:r w:rsidRPr="00B821E3">
        <w:rPr>
          <w:rFonts w:ascii="Calibri" w:eastAsia="Times New Roman" w:hAnsi="Calibri" w:cs="Calibri"/>
          <w:sz w:val="22"/>
          <w:szCs w:val="22"/>
          <w:lang w:val="en-US" w:eastAsia="en-GB"/>
        </w:rPr>
        <w:t xml:space="preserve">   (</w:t>
      </w:r>
      <w:proofErr w:type="gramEnd"/>
      <w:r w:rsidRPr="00B821E3">
        <w:rPr>
          <w:rFonts w:ascii="Calibri" w:eastAsia="Times New Roman" w:hAnsi="Calibri" w:cs="Calibri"/>
          <w:sz w:val="22"/>
          <w:szCs w:val="22"/>
          <w:lang w:val="en-US" w:eastAsia="en-GB"/>
        </w:rPr>
        <w:t>IP of node and port of node)</w:t>
      </w:r>
    </w:p>
    <w:p w14:paraId="7FE84908"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0D46ACDF"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6B62AF51"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Type of Services</w:t>
      </w:r>
    </w:p>
    <w:p w14:paraId="43EC9B21"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1. </w:t>
      </w:r>
      <w:proofErr w:type="gramStart"/>
      <w:r w:rsidRPr="00B821E3">
        <w:rPr>
          <w:rFonts w:ascii="Calibri" w:eastAsia="Times New Roman" w:hAnsi="Calibri" w:cs="Calibri"/>
          <w:sz w:val="22"/>
          <w:szCs w:val="22"/>
          <w:lang w:val="en-US" w:eastAsia="en-GB"/>
        </w:rPr>
        <w:t>NodePort :</w:t>
      </w:r>
      <w:proofErr w:type="gramEnd"/>
      <w:r w:rsidRPr="00B821E3">
        <w:rPr>
          <w:rFonts w:ascii="Calibri" w:eastAsia="Times New Roman" w:hAnsi="Calibri" w:cs="Calibri"/>
          <w:sz w:val="22"/>
          <w:szCs w:val="22"/>
          <w:lang w:val="en-US" w:eastAsia="en-GB"/>
        </w:rPr>
        <w:t xml:space="preserve"> Service makes an internal port accessible on a port on the node</w:t>
      </w:r>
    </w:p>
    <w:p w14:paraId="67081F9F"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lastRenderedPageBreak/>
        <w:t xml:space="preserve">  2. </w:t>
      </w:r>
      <w:proofErr w:type="gramStart"/>
      <w:r w:rsidRPr="00B821E3">
        <w:rPr>
          <w:rFonts w:ascii="Calibri" w:eastAsia="Times New Roman" w:hAnsi="Calibri" w:cs="Calibri"/>
          <w:sz w:val="22"/>
          <w:szCs w:val="22"/>
          <w:lang w:val="en-US" w:eastAsia="en-GB"/>
        </w:rPr>
        <w:t>ClusterIP :</w:t>
      </w:r>
      <w:proofErr w:type="gramEnd"/>
      <w:r w:rsidRPr="00B821E3">
        <w:rPr>
          <w:rFonts w:ascii="Calibri" w:eastAsia="Times New Roman" w:hAnsi="Calibri" w:cs="Calibri"/>
          <w:sz w:val="22"/>
          <w:szCs w:val="22"/>
          <w:lang w:val="en-US" w:eastAsia="en-GB"/>
        </w:rPr>
        <w:t xml:space="preserve"> Service creates a virtual ip inside the cluster to enable communication between different services such as set of front servers to set of backend servers</w:t>
      </w:r>
    </w:p>
    <w:p w14:paraId="3DB20069"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3. LoadBalancer:  Provisions a load balancer for our application in supported cloud providers</w:t>
      </w:r>
    </w:p>
    <w:p w14:paraId="70C69A54"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0E1B6EB9"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4D735964"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When there are multiple pod in the same Node and have the same </w:t>
      </w:r>
      <w:proofErr w:type="gramStart"/>
      <w:r w:rsidRPr="00B821E3">
        <w:rPr>
          <w:rFonts w:ascii="Calibri" w:eastAsia="Times New Roman" w:hAnsi="Calibri" w:cs="Calibri"/>
          <w:sz w:val="22"/>
          <w:szCs w:val="22"/>
          <w:lang w:val="en-US" w:eastAsia="en-GB"/>
        </w:rPr>
        <w:t>label ,</w:t>
      </w:r>
      <w:proofErr w:type="gramEnd"/>
      <w:r w:rsidRPr="00B821E3">
        <w:rPr>
          <w:rFonts w:ascii="Calibri" w:eastAsia="Times New Roman" w:hAnsi="Calibri" w:cs="Calibri"/>
          <w:sz w:val="22"/>
          <w:szCs w:val="22"/>
          <w:lang w:val="en-US" w:eastAsia="en-GB"/>
        </w:rPr>
        <w:t xml:space="preserve"> when the servcie is created it look for matching label and finds 3 of them , the service will automatically select all the 3 pods as end points to forward the external request. Coming form the user. We don’t have to do any additional configuartion to make this happen.</w:t>
      </w:r>
    </w:p>
    <w:p w14:paraId="5D393548"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It uses a "Random" </w:t>
      </w:r>
      <w:proofErr w:type="gramStart"/>
      <w:r w:rsidRPr="00B821E3">
        <w:rPr>
          <w:rFonts w:ascii="Calibri" w:eastAsia="Times New Roman" w:hAnsi="Calibri" w:cs="Calibri"/>
          <w:sz w:val="22"/>
          <w:szCs w:val="22"/>
          <w:lang w:val="en-US" w:eastAsia="en-GB"/>
        </w:rPr>
        <w:t>Algorithm ,</w:t>
      </w:r>
      <w:proofErr w:type="gramEnd"/>
      <w:r w:rsidRPr="00B821E3">
        <w:rPr>
          <w:rFonts w:ascii="Calibri" w:eastAsia="Times New Roman" w:hAnsi="Calibri" w:cs="Calibri"/>
          <w:sz w:val="22"/>
          <w:szCs w:val="22"/>
          <w:lang w:val="en-US" w:eastAsia="en-GB"/>
        </w:rPr>
        <w:t xml:space="preserve"> thus service acts a s built in load balancer to distributev load across different pods.</w:t>
      </w:r>
    </w:p>
    <w:p w14:paraId="76BDF0D5"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6FCD07DF"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27B3F6D1"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When there are multiple pods are distributed across multiple nodes, when we create w service which any additional configuration, kubernetes automatically creates a service that spans across all the nodes in a cluster and maps the target port to the same Node port on all the Node in the cluster. This way we can access the application using the IP of any node in the cluster and using the same port number.</w:t>
      </w:r>
    </w:p>
    <w:p w14:paraId="3E106CB1"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Eg: curl </w:t>
      </w:r>
      <w:hyperlink r:id="rId12" w:history="1">
        <w:r w:rsidRPr="00B821E3">
          <w:rPr>
            <w:rFonts w:ascii="Calibri" w:eastAsia="Times New Roman" w:hAnsi="Calibri" w:cs="Calibri"/>
            <w:color w:val="0000FF"/>
            <w:sz w:val="22"/>
            <w:szCs w:val="22"/>
            <w:u w:val="single"/>
            <w:lang w:val="en-US" w:eastAsia="en-GB"/>
          </w:rPr>
          <w:t>http://192.168.1.2:30008</w:t>
        </w:r>
      </w:hyperlink>
    </w:p>
    <w:p w14:paraId="1726A80E"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curl </w:t>
      </w:r>
      <w:hyperlink r:id="rId13" w:history="1">
        <w:r w:rsidRPr="00B821E3">
          <w:rPr>
            <w:rFonts w:ascii="Calibri" w:eastAsia="Times New Roman" w:hAnsi="Calibri" w:cs="Calibri"/>
            <w:color w:val="0000FF"/>
            <w:sz w:val="22"/>
            <w:szCs w:val="22"/>
            <w:u w:val="single"/>
            <w:lang w:val="en-US" w:eastAsia="en-GB"/>
          </w:rPr>
          <w:t>http://192.168.1.3:30008</w:t>
        </w:r>
      </w:hyperlink>
    </w:p>
    <w:p w14:paraId="4109EE30"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curl </w:t>
      </w:r>
      <w:hyperlink r:id="rId14" w:history="1">
        <w:r w:rsidRPr="00B821E3">
          <w:rPr>
            <w:rFonts w:ascii="Calibri" w:eastAsia="Times New Roman" w:hAnsi="Calibri" w:cs="Calibri"/>
            <w:color w:val="0000FF"/>
            <w:sz w:val="22"/>
            <w:szCs w:val="22"/>
            <w:u w:val="single"/>
            <w:lang w:val="en-US" w:eastAsia="en-GB"/>
          </w:rPr>
          <w:t>http://192.168.1.4:30008</w:t>
        </w:r>
      </w:hyperlink>
    </w:p>
    <w:p w14:paraId="35037DC2"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61FC388B"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241207C3"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62C08074"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0E0CE053"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 xml:space="preserve">Cluster IP:    To communicate to internal application </w:t>
      </w:r>
    </w:p>
    <w:p w14:paraId="1F067F22"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574810EB"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b/>
          <w:bCs/>
          <w:sz w:val="22"/>
          <w:szCs w:val="22"/>
          <w:lang w:val="en-US" w:eastAsia="en-GB"/>
        </w:rPr>
        <w:t>Eg:  from frontend to backend applications</w:t>
      </w:r>
    </w:p>
    <w:p w14:paraId="02BDF1D9"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4BF3C994"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62891200"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3F8475AC" w14:textId="015C5F06" w:rsidR="00B821E3" w:rsidRPr="00B821E3" w:rsidRDefault="00B821E3" w:rsidP="00B821E3">
      <w:pPr>
        <w:rPr>
          <w:rFonts w:ascii="Calibri" w:eastAsia="Times New Roman" w:hAnsi="Calibri" w:cs="Calibri"/>
          <w:sz w:val="22"/>
          <w:szCs w:val="22"/>
          <w:lang w:val="en-GB" w:eastAsia="en-GB"/>
        </w:rPr>
      </w:pPr>
      <w:r w:rsidRPr="00B821E3">
        <w:rPr>
          <w:noProof/>
        </w:rPr>
        <w:lastRenderedPageBreak/>
        <w:drawing>
          <wp:inline distT="0" distB="0" distL="0" distR="0" wp14:anchorId="796FAE5E" wp14:editId="711658DF">
            <wp:extent cx="4572000" cy="37852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785235"/>
                    </a:xfrm>
                    <a:prstGeom prst="rect">
                      <a:avLst/>
                    </a:prstGeom>
                    <a:noFill/>
                    <a:ln>
                      <a:noFill/>
                    </a:ln>
                  </pic:spPr>
                </pic:pic>
              </a:graphicData>
            </a:graphic>
          </wp:inline>
        </w:drawing>
      </w:r>
    </w:p>
    <w:p w14:paraId="57A321FF"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285C1DA9"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70EAB70E"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Load balancer:</w:t>
      </w:r>
    </w:p>
    <w:p w14:paraId="777D8C0B"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26727ADB"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Eg: </w:t>
      </w:r>
      <w:proofErr w:type="gramStart"/>
      <w:r w:rsidRPr="00B821E3">
        <w:rPr>
          <w:rFonts w:ascii="Calibri" w:eastAsia="Times New Roman" w:hAnsi="Calibri" w:cs="Calibri"/>
          <w:sz w:val="22"/>
          <w:szCs w:val="22"/>
          <w:lang w:val="en-US" w:eastAsia="en-GB"/>
        </w:rPr>
        <w:t>haproxy ,</w:t>
      </w:r>
      <w:proofErr w:type="gramEnd"/>
      <w:r w:rsidRPr="00B821E3">
        <w:rPr>
          <w:rFonts w:ascii="Calibri" w:eastAsia="Times New Roman" w:hAnsi="Calibri" w:cs="Calibri"/>
          <w:sz w:val="22"/>
          <w:szCs w:val="22"/>
          <w:lang w:val="en-US" w:eastAsia="en-GB"/>
        </w:rPr>
        <w:t xml:space="preserve"> nginx etc…</w:t>
      </w:r>
    </w:p>
    <w:p w14:paraId="10DFFCF4"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7BF7C480"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To host the application as (</w:t>
      </w:r>
      <w:hyperlink r:id="rId16" w:history="1">
        <w:r w:rsidRPr="00B821E3">
          <w:rPr>
            <w:rFonts w:ascii="Calibri" w:eastAsia="Times New Roman" w:hAnsi="Calibri" w:cs="Calibri"/>
            <w:color w:val="0000FF"/>
            <w:sz w:val="22"/>
            <w:szCs w:val="22"/>
            <w:u w:val="single"/>
            <w:lang w:val="en-US" w:eastAsia="en-GB"/>
          </w:rPr>
          <w:t>http://example-vote.com</w:t>
        </w:r>
      </w:hyperlink>
      <w:r w:rsidRPr="00B821E3">
        <w:rPr>
          <w:rFonts w:ascii="Calibri" w:eastAsia="Times New Roman" w:hAnsi="Calibri" w:cs="Calibri"/>
          <w:sz w:val="22"/>
          <w:szCs w:val="22"/>
          <w:lang w:val="en-US" w:eastAsia="en-GB"/>
        </w:rPr>
        <w:t xml:space="preserve">, </w:t>
      </w:r>
      <w:hyperlink r:id="rId17" w:history="1">
        <w:r w:rsidRPr="00B821E3">
          <w:rPr>
            <w:rFonts w:ascii="Calibri" w:eastAsia="Times New Roman" w:hAnsi="Calibri" w:cs="Calibri"/>
            <w:color w:val="0000FF"/>
            <w:sz w:val="22"/>
            <w:szCs w:val="22"/>
            <w:u w:val="single"/>
            <w:lang w:val="en-US" w:eastAsia="en-GB"/>
          </w:rPr>
          <w:t>http://example-result.com</w:t>
        </w:r>
      </w:hyperlink>
      <w:r w:rsidRPr="00B821E3">
        <w:rPr>
          <w:rFonts w:ascii="Calibri" w:eastAsia="Times New Roman" w:hAnsi="Calibri" w:cs="Calibri"/>
          <w:sz w:val="22"/>
          <w:szCs w:val="22"/>
          <w:lang w:val="en-US" w:eastAsia="en-GB"/>
        </w:rPr>
        <w:t>)</w:t>
      </w:r>
    </w:p>
    <w:p w14:paraId="6B3A549D"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37CCFD74"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4E240CB4"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w:t>
      </w:r>
    </w:p>
    <w:p w14:paraId="58082CC2" w14:textId="52A48591" w:rsidR="00B821E3" w:rsidRPr="00B821E3" w:rsidRDefault="00B821E3" w:rsidP="00B821E3">
      <w:pPr>
        <w:rPr>
          <w:rFonts w:ascii="Calibri" w:eastAsia="Times New Roman" w:hAnsi="Calibri" w:cs="Calibri"/>
          <w:sz w:val="22"/>
          <w:szCs w:val="22"/>
          <w:lang w:val="en-GB" w:eastAsia="en-GB"/>
        </w:rPr>
      </w:pPr>
      <w:r w:rsidRPr="00B821E3">
        <w:rPr>
          <w:noProof/>
        </w:rPr>
        <w:drawing>
          <wp:inline distT="0" distB="0" distL="0" distR="0" wp14:anchorId="4C8144C8" wp14:editId="59D16F37">
            <wp:extent cx="4572000" cy="301879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3018790"/>
                    </a:xfrm>
                    <a:prstGeom prst="rect">
                      <a:avLst/>
                    </a:prstGeom>
                    <a:noFill/>
                    <a:ln>
                      <a:noFill/>
                    </a:ln>
                  </pic:spPr>
                </pic:pic>
              </a:graphicData>
            </a:graphic>
          </wp:inline>
        </w:drawing>
      </w:r>
    </w:p>
    <w:p w14:paraId="4CA9E05F" w14:textId="77777777" w:rsidR="00B821E3" w:rsidRPr="00B821E3" w:rsidRDefault="00B821E3" w:rsidP="00B821E3">
      <w:pPr>
        <w:rPr>
          <w:rFonts w:ascii="Calibri" w:eastAsia="Times New Roman" w:hAnsi="Calibri" w:cs="Calibri"/>
          <w:sz w:val="22"/>
          <w:szCs w:val="22"/>
          <w:lang w:val="en-US" w:eastAsia="en-GB"/>
        </w:rPr>
      </w:pPr>
      <w:r w:rsidRPr="00B821E3">
        <w:rPr>
          <w:rFonts w:ascii="Calibri" w:eastAsia="Times New Roman" w:hAnsi="Calibri" w:cs="Calibri"/>
          <w:sz w:val="22"/>
          <w:szCs w:val="22"/>
          <w:lang w:val="en-US" w:eastAsia="en-GB"/>
        </w:rPr>
        <w:t xml:space="preserve">  </w:t>
      </w:r>
    </w:p>
    <w:p w14:paraId="2C118ACF" w14:textId="77777777" w:rsidR="00B821E3" w:rsidRPr="00B821E3" w:rsidRDefault="00B821E3" w:rsidP="00B821E3">
      <w:pPr>
        <w:rPr>
          <w:rFonts w:ascii="Calibri" w:eastAsia="Times New Roman" w:hAnsi="Calibri" w:cs="Calibri"/>
          <w:sz w:val="23"/>
          <w:szCs w:val="23"/>
          <w:lang w:val="en-US" w:eastAsia="en-GB"/>
        </w:rPr>
      </w:pPr>
      <w:r w:rsidRPr="00B821E3">
        <w:rPr>
          <w:rFonts w:ascii="Calibri" w:eastAsia="Times New Roman" w:hAnsi="Calibri" w:cs="Calibri"/>
          <w:b/>
          <w:bCs/>
          <w:sz w:val="23"/>
          <w:szCs w:val="23"/>
          <w:lang w:val="en-US" w:eastAsia="en-GB"/>
        </w:rPr>
        <w:t xml:space="preserve">Microservices </w:t>
      </w:r>
      <w:proofErr w:type="gramStart"/>
      <w:r w:rsidRPr="00B821E3">
        <w:rPr>
          <w:rFonts w:ascii="Calibri" w:eastAsia="Times New Roman" w:hAnsi="Calibri" w:cs="Calibri"/>
          <w:b/>
          <w:bCs/>
          <w:sz w:val="23"/>
          <w:szCs w:val="23"/>
          <w:lang w:val="en-US" w:eastAsia="en-GB"/>
        </w:rPr>
        <w:t>Architecture :</w:t>
      </w:r>
      <w:proofErr w:type="gramEnd"/>
    </w:p>
    <w:p w14:paraId="3806E910" w14:textId="77777777" w:rsidR="00B821E3" w:rsidRPr="00B821E3" w:rsidRDefault="00B821E3" w:rsidP="00B821E3">
      <w:pPr>
        <w:rPr>
          <w:rFonts w:ascii="Calibri" w:eastAsia="Times New Roman" w:hAnsi="Calibri" w:cs="Calibri"/>
          <w:sz w:val="23"/>
          <w:szCs w:val="23"/>
          <w:lang w:val="en-US" w:eastAsia="en-GB"/>
        </w:rPr>
      </w:pPr>
      <w:r w:rsidRPr="00B821E3">
        <w:rPr>
          <w:rFonts w:ascii="Calibri" w:eastAsia="Times New Roman" w:hAnsi="Calibri" w:cs="Calibri"/>
          <w:sz w:val="23"/>
          <w:szCs w:val="23"/>
          <w:lang w:val="en-US" w:eastAsia="en-GB"/>
        </w:rPr>
        <w:lastRenderedPageBreak/>
        <w:t> </w:t>
      </w:r>
    </w:p>
    <w:p w14:paraId="7C27D7B0" w14:textId="77777777" w:rsidR="00B821E3" w:rsidRPr="00B821E3" w:rsidRDefault="00B821E3" w:rsidP="00B821E3">
      <w:pPr>
        <w:rPr>
          <w:rFonts w:ascii="Calibri" w:eastAsia="Times New Roman" w:hAnsi="Calibri" w:cs="Calibri"/>
          <w:sz w:val="23"/>
          <w:szCs w:val="23"/>
          <w:lang w:val="en-US" w:eastAsia="en-GB"/>
        </w:rPr>
      </w:pPr>
      <w:r w:rsidRPr="00B821E3">
        <w:rPr>
          <w:rFonts w:ascii="Calibri" w:eastAsia="Times New Roman" w:hAnsi="Calibri" w:cs="Calibri"/>
          <w:sz w:val="23"/>
          <w:szCs w:val="23"/>
          <w:lang w:val="en-US" w:eastAsia="en-GB"/>
        </w:rPr>
        <w:t> </w:t>
      </w:r>
    </w:p>
    <w:p w14:paraId="1F8A62B7" w14:textId="77777777" w:rsidR="00B821E3" w:rsidRPr="00B821E3" w:rsidRDefault="00B821E3" w:rsidP="00B821E3">
      <w:pPr>
        <w:rPr>
          <w:rFonts w:ascii="Calibri" w:eastAsia="Times New Roman" w:hAnsi="Calibri" w:cs="Calibri"/>
          <w:sz w:val="23"/>
          <w:szCs w:val="23"/>
          <w:lang w:val="en-US" w:eastAsia="en-GB"/>
        </w:rPr>
      </w:pPr>
      <w:r w:rsidRPr="00B821E3">
        <w:rPr>
          <w:rFonts w:ascii="Calibri" w:eastAsia="Times New Roman" w:hAnsi="Calibri" w:cs="Calibri"/>
          <w:sz w:val="23"/>
          <w:szCs w:val="23"/>
          <w:lang w:val="en-US" w:eastAsia="en-GB"/>
        </w:rPr>
        <w:t> </w:t>
      </w:r>
    </w:p>
    <w:p w14:paraId="1AF9CFFD" w14:textId="77777777" w:rsidR="00B821E3" w:rsidRPr="00B821E3" w:rsidRDefault="00B821E3" w:rsidP="00B821E3">
      <w:pPr>
        <w:rPr>
          <w:rFonts w:ascii="Calibri" w:eastAsia="Times New Roman" w:hAnsi="Calibri" w:cs="Calibri"/>
          <w:sz w:val="23"/>
          <w:szCs w:val="23"/>
          <w:lang w:val="en-US" w:eastAsia="en-GB"/>
        </w:rPr>
      </w:pPr>
      <w:r w:rsidRPr="00B821E3">
        <w:rPr>
          <w:rFonts w:ascii="Calibri" w:eastAsia="Times New Roman" w:hAnsi="Calibri" w:cs="Calibri"/>
          <w:b/>
          <w:bCs/>
          <w:sz w:val="23"/>
          <w:szCs w:val="23"/>
          <w:lang w:val="en-US" w:eastAsia="en-GB"/>
        </w:rPr>
        <w:t xml:space="preserve">Important: </w:t>
      </w:r>
    </w:p>
    <w:p w14:paraId="7CACD7A7" w14:textId="77777777" w:rsidR="00B821E3" w:rsidRPr="00B821E3" w:rsidRDefault="00B821E3" w:rsidP="00B821E3">
      <w:pPr>
        <w:rPr>
          <w:rFonts w:ascii="Calibri" w:eastAsia="Times New Roman" w:hAnsi="Calibri" w:cs="Calibri"/>
          <w:sz w:val="23"/>
          <w:szCs w:val="23"/>
          <w:lang w:val="en-US" w:eastAsia="en-GB"/>
        </w:rPr>
      </w:pPr>
      <w:r w:rsidRPr="00B821E3">
        <w:rPr>
          <w:rFonts w:ascii="Calibri" w:eastAsia="Times New Roman" w:hAnsi="Calibri" w:cs="Calibri"/>
          <w:sz w:val="23"/>
          <w:szCs w:val="23"/>
          <w:lang w:val="en-US" w:eastAsia="en-GB"/>
        </w:rPr>
        <w:t> </w:t>
      </w:r>
    </w:p>
    <w:p w14:paraId="0DDA0B18" w14:textId="77777777" w:rsidR="00B821E3" w:rsidRPr="00B821E3" w:rsidRDefault="00B821E3" w:rsidP="00B821E3">
      <w:pPr>
        <w:numPr>
          <w:ilvl w:val="0"/>
          <w:numId w:val="11"/>
        </w:numPr>
        <w:textAlignment w:val="center"/>
        <w:rPr>
          <w:rFonts w:ascii="Calibri" w:eastAsia="Times New Roman" w:hAnsi="Calibri" w:cs="Calibri"/>
          <w:sz w:val="22"/>
          <w:szCs w:val="22"/>
          <w:lang w:val="en-US" w:eastAsia="en-GB"/>
        </w:rPr>
      </w:pPr>
      <w:r w:rsidRPr="00B821E3">
        <w:rPr>
          <w:rFonts w:ascii="Calibri" w:eastAsia="Times New Roman" w:hAnsi="Calibri" w:cs="Calibri"/>
          <w:b/>
          <w:bCs/>
          <w:sz w:val="23"/>
          <w:szCs w:val="23"/>
          <w:lang w:val="en-US" w:eastAsia="en-GB"/>
        </w:rPr>
        <w:t xml:space="preserve"> kubeadm tool is used to bootstrap the cluster</w:t>
      </w:r>
    </w:p>
    <w:p w14:paraId="00E86114" w14:textId="77777777" w:rsidR="00B821E3" w:rsidRPr="00B821E3" w:rsidRDefault="00B821E3" w:rsidP="00B821E3">
      <w:pPr>
        <w:rPr>
          <w:rFonts w:ascii="Calibri" w:eastAsia="Times New Roman" w:hAnsi="Calibri" w:cs="Calibri"/>
          <w:sz w:val="23"/>
          <w:szCs w:val="23"/>
          <w:lang w:val="en-US" w:eastAsia="en-GB"/>
        </w:rPr>
      </w:pPr>
      <w:r w:rsidRPr="00B821E3">
        <w:rPr>
          <w:rFonts w:ascii="Calibri" w:eastAsia="Times New Roman" w:hAnsi="Calibri" w:cs="Calibri"/>
          <w:sz w:val="23"/>
          <w:szCs w:val="23"/>
          <w:lang w:val="en-US" w:eastAsia="en-GB"/>
        </w:rPr>
        <w:t> </w:t>
      </w:r>
    </w:p>
    <w:p w14:paraId="6DE0E912" w14:textId="77777777" w:rsidR="00B821E3" w:rsidRPr="00B821E3" w:rsidRDefault="00B821E3" w:rsidP="00B821E3">
      <w:pPr>
        <w:numPr>
          <w:ilvl w:val="0"/>
          <w:numId w:val="12"/>
        </w:numPr>
        <w:textAlignment w:val="center"/>
        <w:rPr>
          <w:rFonts w:ascii="Calibri" w:eastAsia="Times New Roman" w:hAnsi="Calibri" w:cs="Calibri"/>
          <w:sz w:val="22"/>
          <w:szCs w:val="22"/>
          <w:lang w:val="en-US" w:eastAsia="en-GB"/>
        </w:rPr>
      </w:pPr>
      <w:r w:rsidRPr="00B821E3">
        <w:rPr>
          <w:rFonts w:ascii="Calibri" w:eastAsia="Times New Roman" w:hAnsi="Calibri" w:cs="Calibri"/>
          <w:b/>
          <w:bCs/>
          <w:sz w:val="23"/>
          <w:szCs w:val="23"/>
          <w:lang w:val="en-US" w:eastAsia="en-GB"/>
        </w:rPr>
        <w:t xml:space="preserve"> kubelet is the process that is responsible to manage pods and container on the node</w:t>
      </w:r>
    </w:p>
    <w:p w14:paraId="685A4934" w14:textId="77777777" w:rsidR="00B821E3" w:rsidRPr="00B821E3" w:rsidRDefault="00B821E3" w:rsidP="00B821E3">
      <w:pPr>
        <w:rPr>
          <w:rFonts w:ascii="Calibri" w:eastAsia="Times New Roman" w:hAnsi="Calibri" w:cs="Calibri"/>
          <w:sz w:val="23"/>
          <w:szCs w:val="23"/>
          <w:lang w:val="en-US" w:eastAsia="en-GB"/>
        </w:rPr>
      </w:pPr>
      <w:r w:rsidRPr="00B821E3">
        <w:rPr>
          <w:rFonts w:ascii="Calibri" w:eastAsia="Times New Roman" w:hAnsi="Calibri" w:cs="Calibri"/>
          <w:sz w:val="23"/>
          <w:szCs w:val="23"/>
          <w:lang w:val="en-US" w:eastAsia="en-GB"/>
        </w:rPr>
        <w:t> </w:t>
      </w:r>
    </w:p>
    <w:p w14:paraId="6AB74A65" w14:textId="77777777" w:rsidR="00B821E3" w:rsidRPr="00B821E3" w:rsidRDefault="00B821E3" w:rsidP="00B821E3">
      <w:pPr>
        <w:numPr>
          <w:ilvl w:val="0"/>
          <w:numId w:val="13"/>
        </w:numPr>
        <w:textAlignment w:val="center"/>
        <w:rPr>
          <w:rFonts w:ascii="Calibri" w:eastAsia="Times New Roman" w:hAnsi="Calibri" w:cs="Calibri"/>
          <w:sz w:val="22"/>
          <w:szCs w:val="22"/>
          <w:lang w:val="en-US" w:eastAsia="en-GB"/>
        </w:rPr>
      </w:pPr>
      <w:r w:rsidRPr="00B821E3">
        <w:rPr>
          <w:rFonts w:ascii="Calibri" w:eastAsia="Times New Roman" w:hAnsi="Calibri" w:cs="Calibri"/>
          <w:b/>
          <w:bCs/>
          <w:sz w:val="23"/>
          <w:szCs w:val="23"/>
          <w:lang w:val="en-US" w:eastAsia="en-GB"/>
        </w:rPr>
        <w:t xml:space="preserve"> kubectl utility is the kuberneted command line</w:t>
      </w:r>
    </w:p>
    <w:p w14:paraId="2747ABDE" w14:textId="77777777" w:rsidR="00145BAE" w:rsidRDefault="00B821E3"/>
    <w:sectPr w:rsidR="00145BAE" w:rsidSect="00B838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5449B"/>
    <w:multiLevelType w:val="multilevel"/>
    <w:tmpl w:val="51F82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71A82"/>
    <w:multiLevelType w:val="multilevel"/>
    <w:tmpl w:val="4D563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66565"/>
    <w:multiLevelType w:val="multilevel"/>
    <w:tmpl w:val="5688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FB0FA2"/>
    <w:multiLevelType w:val="multilevel"/>
    <w:tmpl w:val="CBDC5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F76408"/>
    <w:multiLevelType w:val="multilevel"/>
    <w:tmpl w:val="B37E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A0741B"/>
    <w:multiLevelType w:val="multilevel"/>
    <w:tmpl w:val="05E4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64614E"/>
    <w:multiLevelType w:val="multilevel"/>
    <w:tmpl w:val="8536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5878F3"/>
    <w:multiLevelType w:val="multilevel"/>
    <w:tmpl w:val="C826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7E66BC"/>
    <w:multiLevelType w:val="multilevel"/>
    <w:tmpl w:val="FB64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3617C9"/>
    <w:multiLevelType w:val="multilevel"/>
    <w:tmpl w:val="5900F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FB1CFE"/>
    <w:multiLevelType w:val="multilevel"/>
    <w:tmpl w:val="DBD4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9C2D06"/>
    <w:multiLevelType w:val="multilevel"/>
    <w:tmpl w:val="030E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2C40EC"/>
    <w:multiLevelType w:val="multilevel"/>
    <w:tmpl w:val="B3568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lvlOverride w:ilvl="0">
      <w:startOverride w:val="1"/>
    </w:lvlOverride>
  </w:num>
  <w:num w:numId="3">
    <w:abstractNumId w:val="0"/>
    <w:lvlOverride w:ilvl="0">
      <w:startOverride w:val="3"/>
    </w:lvlOverride>
  </w:num>
  <w:num w:numId="4">
    <w:abstractNumId w:val="6"/>
  </w:num>
  <w:num w:numId="5">
    <w:abstractNumId w:val="8"/>
  </w:num>
  <w:num w:numId="6">
    <w:abstractNumId w:val="1"/>
    <w:lvlOverride w:ilvl="0">
      <w:startOverride w:val="1"/>
    </w:lvlOverride>
  </w:num>
  <w:num w:numId="7">
    <w:abstractNumId w:val="12"/>
    <w:lvlOverride w:ilvl="0">
      <w:startOverride w:val="2"/>
    </w:lvlOverride>
  </w:num>
  <w:num w:numId="8">
    <w:abstractNumId w:val="2"/>
  </w:num>
  <w:num w:numId="9">
    <w:abstractNumId w:val="3"/>
    <w:lvlOverride w:ilvl="0">
      <w:startOverride w:val="2"/>
    </w:lvlOverride>
  </w:num>
  <w:num w:numId="10">
    <w:abstractNumId w:val="11"/>
  </w:num>
  <w:num w:numId="11">
    <w:abstractNumId w:val="5"/>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1E3"/>
    <w:rsid w:val="009A112B"/>
    <w:rsid w:val="00B821E3"/>
    <w:rsid w:val="00B83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7C4C280"/>
  <w15:chartTrackingRefBased/>
  <w15:docId w15:val="{EDA2F5EB-D807-3A44-AB35-F27F0A718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1E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B821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236864">
      <w:bodyDiv w:val="1"/>
      <w:marLeft w:val="0"/>
      <w:marRight w:val="0"/>
      <w:marTop w:val="0"/>
      <w:marBottom w:val="0"/>
      <w:divBdr>
        <w:top w:val="none" w:sz="0" w:space="0" w:color="auto"/>
        <w:left w:val="none" w:sz="0" w:space="0" w:color="auto"/>
        <w:bottom w:val="none" w:sz="0" w:space="0" w:color="auto"/>
        <w:right w:val="none" w:sz="0" w:space="0" w:color="auto"/>
      </w:divBdr>
      <w:divsChild>
        <w:div w:id="1674994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192.168.1.3:30008" TargetMode="External"/><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192.168.1.2:30008" TargetMode="External"/><Relationship Id="rId17" Type="http://schemas.openxmlformats.org/officeDocument/2006/relationships/hyperlink" Target="http://example-result.com" TargetMode="External"/><Relationship Id="rId2" Type="http://schemas.openxmlformats.org/officeDocument/2006/relationships/styles" Target="styles.xml"/><Relationship Id="rId16" Type="http://schemas.openxmlformats.org/officeDocument/2006/relationships/hyperlink" Target="http://example-vote.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192.168.1.2:30008"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192.168.1.4:30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2465</Words>
  <Characters>14054</Characters>
  <Application>Microsoft Office Word</Application>
  <DocSecurity>0</DocSecurity>
  <Lines>117</Lines>
  <Paragraphs>32</Paragraphs>
  <ScaleCrop>false</ScaleCrop>
  <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Navyashree Vittal</dc:creator>
  <cp:keywords/>
  <dc:description/>
  <cp:lastModifiedBy>Navyashree Vittal</cp:lastModifiedBy>
  <cp:revision>1</cp:revision>
  <dcterms:created xsi:type="dcterms:W3CDTF">2021-07-28T05:46:00Z</dcterms:created>
  <dcterms:modified xsi:type="dcterms:W3CDTF">2021-07-28T05:47:00Z</dcterms:modified>
</cp:coreProperties>
</file>