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A1623" w14:textId="77777777" w:rsidR="00146E1D" w:rsidRPr="00DC35D7" w:rsidRDefault="00146E1D" w:rsidP="00146E1D">
      <w:pPr>
        <w:spacing w:after="0"/>
        <w:rPr>
          <w:rFonts w:ascii="Arial" w:hAnsi="Arial" w:cs="Arial"/>
          <w:b/>
          <w:bCs/>
          <w:color w:val="0070C0"/>
          <w:sz w:val="32"/>
          <w:szCs w:val="32"/>
          <w:u w:val="single"/>
          <w:lang w:val="en-US"/>
        </w:rPr>
      </w:pPr>
      <w:r w:rsidRPr="00DC35D7">
        <w:rPr>
          <w:rFonts w:ascii="Arial" w:hAnsi="Arial" w:cs="Arial"/>
          <w:b/>
          <w:bCs/>
          <w:color w:val="0070C0"/>
          <w:sz w:val="32"/>
          <w:szCs w:val="32"/>
          <w:u w:val="single"/>
          <w:lang w:val="en-US"/>
        </w:rPr>
        <w:t>Name: Varia Neel Jitesh</w:t>
      </w:r>
      <w:r w:rsidRPr="00DC35D7">
        <w:rPr>
          <w:rFonts w:ascii="Arial" w:hAnsi="Arial" w:cs="Arial"/>
          <w:b/>
          <w:bCs/>
          <w:color w:val="0070C0"/>
          <w:sz w:val="32"/>
          <w:szCs w:val="32"/>
          <w:u w:val="single"/>
          <w:lang w:val="en-US"/>
        </w:rPr>
        <w:br/>
        <w:t>Enrollment No: 250447003019</w:t>
      </w:r>
    </w:p>
    <w:p w14:paraId="1C40033A" w14:textId="77777777" w:rsidR="00146E1D" w:rsidRPr="00DC35D7" w:rsidRDefault="00146E1D" w:rsidP="00146E1D">
      <w:pPr>
        <w:spacing w:after="0"/>
        <w:rPr>
          <w:rFonts w:ascii="Arial" w:hAnsi="Arial" w:cs="Arial"/>
          <w:sz w:val="32"/>
          <w:szCs w:val="32"/>
          <w:u w:val="single"/>
          <w:lang w:val="en-US"/>
        </w:rPr>
      </w:pPr>
    </w:p>
    <w:p w14:paraId="0884C96B" w14:textId="32D7EFC5" w:rsidR="00146E1D" w:rsidRDefault="00146E1D" w:rsidP="00146E1D">
      <w:pPr>
        <w:spacing w:after="0" w:line="360" w:lineRule="auto"/>
        <w:jc w:val="center"/>
        <w:rPr>
          <w:rFonts w:ascii="Arial" w:hAnsi="Arial" w:cs="Arial"/>
          <w:b/>
          <w:bCs/>
          <w:sz w:val="32"/>
          <w:szCs w:val="32"/>
          <w:u w:val="single"/>
        </w:rPr>
      </w:pPr>
      <w:r>
        <w:rPr>
          <w:rFonts w:ascii="Arial" w:hAnsi="Arial" w:cs="Arial"/>
          <w:b/>
          <w:bCs/>
          <w:sz w:val="32"/>
          <w:szCs w:val="32"/>
          <w:u w:val="single"/>
        </w:rPr>
        <w:t>Web Application Security</w:t>
      </w:r>
      <w:r w:rsidR="00F02D28">
        <w:rPr>
          <w:rFonts w:ascii="Arial" w:hAnsi="Arial" w:cs="Arial"/>
          <w:b/>
          <w:bCs/>
          <w:sz w:val="32"/>
          <w:szCs w:val="32"/>
          <w:u w:val="single"/>
        </w:rPr>
        <w:t xml:space="preserve"> </w:t>
      </w:r>
    </w:p>
    <w:p w14:paraId="4106BB12" w14:textId="02BD21FA" w:rsidR="00146E1D" w:rsidRPr="00146E1D" w:rsidRDefault="00146E1D" w:rsidP="00146E1D">
      <w:pPr>
        <w:spacing w:after="0"/>
        <w:rPr>
          <w:sz w:val="30"/>
          <w:szCs w:val="30"/>
        </w:rPr>
      </w:pPr>
      <w:r w:rsidRPr="00146E1D">
        <w:rPr>
          <w:sz w:val="30"/>
          <w:szCs w:val="30"/>
        </w:rPr>
        <w:t xml:space="preserve">Being as a security engineer </w:t>
      </w:r>
      <w:r w:rsidRPr="00146E1D">
        <w:rPr>
          <w:sz w:val="30"/>
          <w:szCs w:val="30"/>
        </w:rPr>
        <w:t>which threat model,</w:t>
      </w:r>
      <w:r w:rsidRPr="00146E1D">
        <w:rPr>
          <w:sz w:val="30"/>
          <w:szCs w:val="30"/>
        </w:rPr>
        <w:t xml:space="preserve"> you will apply on the development of following software:</w:t>
      </w:r>
    </w:p>
    <w:p w14:paraId="41AA7723" w14:textId="77777777" w:rsidR="00146E1D" w:rsidRPr="00146E1D" w:rsidRDefault="00146E1D" w:rsidP="00146E1D">
      <w:pPr>
        <w:pStyle w:val="ListParagraph"/>
        <w:numPr>
          <w:ilvl w:val="0"/>
          <w:numId w:val="2"/>
        </w:numPr>
        <w:spacing w:after="0"/>
        <w:rPr>
          <w:sz w:val="30"/>
          <w:szCs w:val="30"/>
        </w:rPr>
      </w:pPr>
      <w:r w:rsidRPr="00146E1D">
        <w:rPr>
          <w:sz w:val="30"/>
          <w:szCs w:val="30"/>
        </w:rPr>
        <w:t>You are developing automation of critical infrastructure.</w:t>
      </w:r>
    </w:p>
    <w:p w14:paraId="1E61430C" w14:textId="77777777" w:rsidR="00146E1D" w:rsidRPr="00146E1D" w:rsidRDefault="00146E1D" w:rsidP="00146E1D">
      <w:pPr>
        <w:pStyle w:val="ListParagraph"/>
        <w:numPr>
          <w:ilvl w:val="0"/>
          <w:numId w:val="2"/>
        </w:numPr>
        <w:spacing w:after="0"/>
        <w:rPr>
          <w:sz w:val="30"/>
          <w:szCs w:val="30"/>
        </w:rPr>
      </w:pPr>
      <w:r w:rsidRPr="00146E1D">
        <w:rPr>
          <w:sz w:val="30"/>
          <w:szCs w:val="30"/>
        </w:rPr>
        <w:t>A development of a Banking Software.</w:t>
      </w:r>
    </w:p>
    <w:p w14:paraId="5C0EEF9D" w14:textId="77777777" w:rsidR="00146E1D" w:rsidRPr="00146E1D" w:rsidRDefault="00146E1D" w:rsidP="00146E1D">
      <w:pPr>
        <w:pStyle w:val="ListParagraph"/>
        <w:numPr>
          <w:ilvl w:val="0"/>
          <w:numId w:val="2"/>
        </w:numPr>
        <w:spacing w:after="0"/>
        <w:rPr>
          <w:sz w:val="30"/>
          <w:szCs w:val="30"/>
        </w:rPr>
      </w:pPr>
      <w:r w:rsidRPr="00146E1D">
        <w:rPr>
          <w:sz w:val="30"/>
          <w:szCs w:val="30"/>
        </w:rPr>
        <w:t>A development of software for the retail industry.</w:t>
      </w:r>
    </w:p>
    <w:p w14:paraId="4214B223" w14:textId="2746A404" w:rsidR="00146E1D" w:rsidRPr="00146E1D" w:rsidRDefault="00146E1D" w:rsidP="00146E1D">
      <w:pPr>
        <w:pStyle w:val="ListParagraph"/>
        <w:numPr>
          <w:ilvl w:val="0"/>
          <w:numId w:val="2"/>
        </w:numPr>
        <w:spacing w:after="0"/>
        <w:rPr>
          <w:sz w:val="30"/>
          <w:szCs w:val="30"/>
        </w:rPr>
      </w:pPr>
      <w:r w:rsidRPr="00146E1D">
        <w:rPr>
          <w:sz w:val="30"/>
          <w:szCs w:val="30"/>
        </w:rPr>
        <w:t>A development of software for e-commerce industry.</w:t>
      </w:r>
    </w:p>
    <w:p w14:paraId="5C1A51ED" w14:textId="2F02B1EC" w:rsidR="00146E1D" w:rsidRPr="00146E1D" w:rsidRDefault="00146E1D" w:rsidP="00146E1D">
      <w:pPr>
        <w:spacing w:after="0"/>
        <w:rPr>
          <w:b/>
          <w:bCs/>
          <w:sz w:val="30"/>
          <w:szCs w:val="30"/>
        </w:rPr>
      </w:pPr>
      <w:r w:rsidRPr="00146E1D">
        <w:rPr>
          <w:sz w:val="30"/>
          <w:szCs w:val="30"/>
        </w:rPr>
        <w:t xml:space="preserve">Each selected threat model with respect to industry need justification and explanation. </w:t>
      </w:r>
      <w:r w:rsidRPr="00146E1D">
        <w:rPr>
          <w:b/>
          <w:bCs/>
          <w:sz w:val="30"/>
          <w:szCs w:val="30"/>
        </w:rPr>
        <w:t>As a per CERT-IN</w:t>
      </w:r>
    </w:p>
    <w:p w14:paraId="7F0DF04F" w14:textId="77777777" w:rsidR="00146E1D" w:rsidRDefault="00146E1D" w:rsidP="00146E1D">
      <w:pPr>
        <w:spacing w:after="0"/>
        <w:rPr>
          <w:b/>
          <w:bCs/>
          <w:sz w:val="28"/>
          <w:szCs w:val="28"/>
        </w:rPr>
      </w:pPr>
    </w:p>
    <w:p w14:paraId="395F13B5" w14:textId="474AB61B" w:rsidR="00146E1D" w:rsidRPr="00146E1D" w:rsidRDefault="00146E1D" w:rsidP="00146E1D">
      <w:pPr>
        <w:spacing w:after="0"/>
        <w:rPr>
          <w:b/>
          <w:bCs/>
          <w:sz w:val="36"/>
          <w:szCs w:val="36"/>
          <w:u w:val="single"/>
        </w:rPr>
      </w:pPr>
      <w:r w:rsidRPr="00146E1D">
        <w:rPr>
          <w:b/>
          <w:bCs/>
          <w:sz w:val="36"/>
          <w:szCs w:val="36"/>
          <w:u w:val="single"/>
        </w:rPr>
        <w:t>Answer:</w:t>
      </w:r>
    </w:p>
    <w:p w14:paraId="093F08C7" w14:textId="166891DB" w:rsidR="00146E1D" w:rsidRPr="00146E1D" w:rsidRDefault="00146E1D" w:rsidP="00146E1D">
      <w:pPr>
        <w:spacing w:after="0"/>
        <w:rPr>
          <w:b/>
          <w:bCs/>
          <w:sz w:val="26"/>
          <w:szCs w:val="26"/>
        </w:rPr>
      </w:pPr>
      <w:r w:rsidRPr="00146E1D">
        <w:rPr>
          <w:sz w:val="26"/>
          <w:szCs w:val="26"/>
        </w:rPr>
        <w:t xml:space="preserve">Threat </w:t>
      </w:r>
      <w:r w:rsidRPr="00146E1D">
        <w:rPr>
          <w:sz w:val="26"/>
          <w:szCs w:val="26"/>
        </w:rPr>
        <w:t>Modelling</w:t>
      </w:r>
      <w:r w:rsidRPr="00146E1D">
        <w:rPr>
          <w:sz w:val="26"/>
          <w:szCs w:val="26"/>
        </w:rPr>
        <w:t xml:space="preserve"> for Software Development in Different Industries (</w:t>
      </w:r>
      <w:r w:rsidRPr="00146E1D">
        <w:rPr>
          <w:b/>
          <w:bCs/>
          <w:sz w:val="26"/>
          <w:szCs w:val="26"/>
        </w:rPr>
        <w:t>According to CERT-In Guidelines)</w:t>
      </w:r>
    </w:p>
    <w:p w14:paraId="3CDE9754" w14:textId="77777777" w:rsidR="00146E1D" w:rsidRPr="00146E1D" w:rsidRDefault="00146E1D" w:rsidP="00146E1D">
      <w:pPr>
        <w:spacing w:after="0"/>
        <w:rPr>
          <w:sz w:val="26"/>
          <w:szCs w:val="26"/>
        </w:rPr>
      </w:pPr>
    </w:p>
    <w:p w14:paraId="5F957A3B" w14:textId="43F542CD" w:rsidR="00146E1D" w:rsidRDefault="00146E1D" w:rsidP="00146E1D">
      <w:pPr>
        <w:spacing w:after="0"/>
        <w:rPr>
          <w:sz w:val="26"/>
          <w:szCs w:val="26"/>
        </w:rPr>
      </w:pPr>
      <w:r w:rsidRPr="00146E1D">
        <w:rPr>
          <w:sz w:val="26"/>
          <w:szCs w:val="26"/>
        </w:rPr>
        <w:t xml:space="preserve">Threat </w:t>
      </w:r>
      <w:r w:rsidRPr="00146E1D">
        <w:rPr>
          <w:sz w:val="26"/>
          <w:szCs w:val="26"/>
        </w:rPr>
        <w:t>modelling</w:t>
      </w:r>
      <w:r w:rsidRPr="00146E1D">
        <w:rPr>
          <w:sz w:val="26"/>
          <w:szCs w:val="26"/>
        </w:rPr>
        <w:t xml:space="preserve"> is a structured approach used in cybersecurity to identify, evaluate, and mitigate potential security threats in a system during the design and development phases. According to the </w:t>
      </w:r>
      <w:r w:rsidRPr="00146E1D">
        <w:rPr>
          <w:b/>
          <w:bCs/>
          <w:sz w:val="26"/>
          <w:szCs w:val="26"/>
        </w:rPr>
        <w:t>Indian Computer Emergency Response Team (CERT-In)</w:t>
      </w:r>
      <w:r w:rsidRPr="00146E1D">
        <w:rPr>
          <w:sz w:val="26"/>
          <w:szCs w:val="26"/>
        </w:rPr>
        <w:t>, organizations must adopt proactive risk assessment, threat identification, and security-by-design practices to ensure robust cybersecurity.</w:t>
      </w:r>
    </w:p>
    <w:p w14:paraId="21241698" w14:textId="77777777" w:rsidR="00146E1D" w:rsidRDefault="00146E1D" w:rsidP="00146E1D">
      <w:pPr>
        <w:spacing w:after="0"/>
        <w:rPr>
          <w:sz w:val="26"/>
          <w:szCs w:val="26"/>
        </w:rPr>
      </w:pPr>
    </w:p>
    <w:p w14:paraId="517776C8" w14:textId="6E603F1E" w:rsidR="00146E1D" w:rsidRDefault="00146E1D" w:rsidP="00146E1D">
      <w:pPr>
        <w:spacing w:after="0"/>
        <w:rPr>
          <w:sz w:val="26"/>
          <w:szCs w:val="26"/>
        </w:rPr>
      </w:pPr>
      <w:r w:rsidRPr="00146E1D">
        <w:rPr>
          <w:sz w:val="26"/>
          <w:szCs w:val="26"/>
        </w:rPr>
        <w:t xml:space="preserve">Different industries require different threat </w:t>
      </w:r>
      <w:r w:rsidRPr="00146E1D">
        <w:rPr>
          <w:sz w:val="26"/>
          <w:szCs w:val="26"/>
        </w:rPr>
        <w:t>modelling</w:t>
      </w:r>
      <w:r w:rsidRPr="00146E1D">
        <w:rPr>
          <w:sz w:val="26"/>
          <w:szCs w:val="26"/>
        </w:rPr>
        <w:t xml:space="preserve"> approaches because the </w:t>
      </w:r>
      <w:r w:rsidRPr="00146E1D">
        <w:rPr>
          <w:b/>
          <w:bCs/>
          <w:sz w:val="26"/>
          <w:szCs w:val="26"/>
        </w:rPr>
        <w:t>risk level, attack surface, and data sensitivity vary significantly</w:t>
      </w:r>
      <w:r w:rsidRPr="00146E1D">
        <w:rPr>
          <w:sz w:val="26"/>
          <w:szCs w:val="26"/>
        </w:rPr>
        <w:t>. As a security engineer, selecting an appropriate threat model helps developers identify vulnerabilities early and implement security controls before deployment.</w:t>
      </w:r>
    </w:p>
    <w:p w14:paraId="3E4F7FC0" w14:textId="77777777" w:rsidR="00146E1D" w:rsidRDefault="00146E1D" w:rsidP="00146E1D">
      <w:pPr>
        <w:spacing w:after="0"/>
        <w:rPr>
          <w:sz w:val="26"/>
          <w:szCs w:val="26"/>
        </w:rPr>
      </w:pPr>
    </w:p>
    <w:p w14:paraId="0423F6E1" w14:textId="461C8F9A" w:rsidR="00146E1D" w:rsidRDefault="00146E1D" w:rsidP="00146E1D">
      <w:pPr>
        <w:spacing w:after="0"/>
        <w:rPr>
          <w:b/>
          <w:bCs/>
          <w:sz w:val="30"/>
          <w:szCs w:val="30"/>
          <w:u w:val="single"/>
        </w:rPr>
      </w:pPr>
      <w:r w:rsidRPr="00146E1D">
        <w:rPr>
          <w:b/>
          <w:bCs/>
          <w:sz w:val="30"/>
          <w:szCs w:val="30"/>
          <w:u w:val="single"/>
        </w:rPr>
        <w:t>You are developing automation of critical infrastructure.</w:t>
      </w:r>
    </w:p>
    <w:p w14:paraId="67B8DE3D" w14:textId="346C6F20" w:rsidR="00146E1D" w:rsidRDefault="00146E1D" w:rsidP="00146E1D">
      <w:pPr>
        <w:spacing w:after="0"/>
        <w:rPr>
          <w:b/>
          <w:bCs/>
          <w:sz w:val="26"/>
          <w:szCs w:val="26"/>
        </w:rPr>
      </w:pPr>
      <w:r w:rsidRPr="00146E1D">
        <w:rPr>
          <w:sz w:val="26"/>
          <w:szCs w:val="26"/>
        </w:rPr>
        <w:t xml:space="preserve">Selected Threat Model: </w:t>
      </w:r>
      <w:r w:rsidRPr="00146E1D">
        <w:rPr>
          <w:b/>
          <w:bCs/>
          <w:sz w:val="26"/>
          <w:szCs w:val="26"/>
        </w:rPr>
        <w:t>STRIDE with Attack Tree Analysis</w:t>
      </w:r>
    </w:p>
    <w:p w14:paraId="29AD7E3B" w14:textId="77777777" w:rsidR="00146E1D" w:rsidRPr="00146E1D" w:rsidRDefault="00146E1D" w:rsidP="00146E1D">
      <w:pPr>
        <w:spacing w:after="0"/>
        <w:rPr>
          <w:sz w:val="26"/>
          <w:szCs w:val="26"/>
        </w:rPr>
      </w:pPr>
    </w:p>
    <w:p w14:paraId="450BB77A" w14:textId="77777777" w:rsidR="00146E1D" w:rsidRPr="00146E1D" w:rsidRDefault="00146E1D" w:rsidP="00146E1D">
      <w:pPr>
        <w:spacing w:after="0"/>
        <w:rPr>
          <w:sz w:val="26"/>
          <w:szCs w:val="26"/>
        </w:rPr>
      </w:pPr>
      <w:r w:rsidRPr="00146E1D">
        <w:rPr>
          <w:sz w:val="26"/>
          <w:szCs w:val="26"/>
        </w:rPr>
        <w:t>Critical infrastructure includes systems such as power grids, water treatment facilities, transportation networks, and industrial control systems (ICS). These systems often rely on SCADA systems, IoT devices, and operational technology (OT) networks.</w:t>
      </w:r>
    </w:p>
    <w:p w14:paraId="0605BCFF" w14:textId="77777777" w:rsidR="00146E1D" w:rsidRPr="00146E1D" w:rsidRDefault="00146E1D" w:rsidP="00146E1D">
      <w:pPr>
        <w:spacing w:after="0"/>
        <w:rPr>
          <w:sz w:val="26"/>
          <w:szCs w:val="26"/>
        </w:rPr>
      </w:pPr>
    </w:p>
    <w:p w14:paraId="6D8A9BA9" w14:textId="400E775B" w:rsidR="00146E1D" w:rsidRPr="00146E1D" w:rsidRDefault="00146E1D" w:rsidP="00146E1D">
      <w:pPr>
        <w:spacing w:after="0"/>
        <w:rPr>
          <w:sz w:val="26"/>
          <w:szCs w:val="26"/>
        </w:rPr>
      </w:pPr>
      <w:r w:rsidRPr="00146E1D">
        <w:rPr>
          <w:sz w:val="26"/>
          <w:szCs w:val="26"/>
        </w:rPr>
        <w:t>For these environments, the STRIDE threat model combined with Attack Tree analysis is highly suitable.</w:t>
      </w:r>
    </w:p>
    <w:p w14:paraId="526AB87C" w14:textId="77777777" w:rsidR="00146E1D" w:rsidRDefault="00146E1D" w:rsidP="00146E1D">
      <w:pPr>
        <w:spacing w:after="0"/>
        <w:rPr>
          <w:b/>
          <w:bCs/>
          <w:sz w:val="26"/>
          <w:szCs w:val="26"/>
        </w:rPr>
      </w:pPr>
    </w:p>
    <w:p w14:paraId="6CBA4DEF" w14:textId="306B4F3D" w:rsidR="00146E1D" w:rsidRPr="00146E1D" w:rsidRDefault="00146E1D" w:rsidP="00146E1D">
      <w:pPr>
        <w:spacing w:after="0"/>
        <w:rPr>
          <w:sz w:val="26"/>
          <w:szCs w:val="26"/>
        </w:rPr>
      </w:pPr>
      <w:r w:rsidRPr="00146E1D">
        <w:rPr>
          <w:sz w:val="26"/>
          <w:szCs w:val="26"/>
        </w:rPr>
        <w:lastRenderedPageBreak/>
        <w:t xml:space="preserve">STRIDE is a threat </w:t>
      </w:r>
      <w:r w:rsidRPr="00146E1D">
        <w:rPr>
          <w:sz w:val="26"/>
          <w:szCs w:val="26"/>
        </w:rPr>
        <w:t>modelling</w:t>
      </w:r>
      <w:r w:rsidRPr="00146E1D">
        <w:rPr>
          <w:sz w:val="26"/>
          <w:szCs w:val="26"/>
        </w:rPr>
        <w:t xml:space="preserve"> methodology developed by Microsoft that categorizes threats into six categories:</w:t>
      </w:r>
    </w:p>
    <w:p w14:paraId="424CB02D" w14:textId="77777777" w:rsidR="00146E1D" w:rsidRPr="00146E1D" w:rsidRDefault="00146E1D" w:rsidP="00146E1D">
      <w:pPr>
        <w:numPr>
          <w:ilvl w:val="0"/>
          <w:numId w:val="4"/>
        </w:numPr>
        <w:spacing w:after="0"/>
        <w:rPr>
          <w:sz w:val="26"/>
          <w:szCs w:val="26"/>
        </w:rPr>
      </w:pPr>
      <w:r w:rsidRPr="00146E1D">
        <w:rPr>
          <w:b/>
          <w:bCs/>
          <w:sz w:val="26"/>
          <w:szCs w:val="26"/>
        </w:rPr>
        <w:t xml:space="preserve">Spoofing </w:t>
      </w:r>
      <w:r w:rsidRPr="00146E1D">
        <w:rPr>
          <w:sz w:val="26"/>
          <w:szCs w:val="26"/>
        </w:rPr>
        <w:t>– Impersonating a legitimate user or system component</w:t>
      </w:r>
    </w:p>
    <w:p w14:paraId="130F8CFC" w14:textId="77777777" w:rsidR="00146E1D" w:rsidRPr="00146E1D" w:rsidRDefault="00146E1D" w:rsidP="00146E1D">
      <w:pPr>
        <w:numPr>
          <w:ilvl w:val="0"/>
          <w:numId w:val="4"/>
        </w:numPr>
        <w:spacing w:after="0"/>
        <w:rPr>
          <w:sz w:val="26"/>
          <w:szCs w:val="26"/>
        </w:rPr>
      </w:pPr>
      <w:r w:rsidRPr="00146E1D">
        <w:rPr>
          <w:b/>
          <w:bCs/>
          <w:sz w:val="26"/>
          <w:szCs w:val="26"/>
        </w:rPr>
        <w:t>Tampering</w:t>
      </w:r>
      <w:r w:rsidRPr="00146E1D">
        <w:rPr>
          <w:sz w:val="26"/>
          <w:szCs w:val="26"/>
        </w:rPr>
        <w:t xml:space="preserve"> – Unauthorized modification of data or system components</w:t>
      </w:r>
    </w:p>
    <w:p w14:paraId="56A062D5" w14:textId="77777777" w:rsidR="00146E1D" w:rsidRPr="00146E1D" w:rsidRDefault="00146E1D" w:rsidP="00146E1D">
      <w:pPr>
        <w:numPr>
          <w:ilvl w:val="0"/>
          <w:numId w:val="4"/>
        </w:numPr>
        <w:spacing w:after="0"/>
        <w:rPr>
          <w:sz w:val="26"/>
          <w:szCs w:val="26"/>
        </w:rPr>
      </w:pPr>
      <w:r w:rsidRPr="00146E1D">
        <w:rPr>
          <w:b/>
          <w:bCs/>
          <w:sz w:val="26"/>
          <w:szCs w:val="26"/>
        </w:rPr>
        <w:t>Repudiation</w:t>
      </w:r>
      <w:r w:rsidRPr="00146E1D">
        <w:rPr>
          <w:sz w:val="26"/>
          <w:szCs w:val="26"/>
        </w:rPr>
        <w:t xml:space="preserve"> – Denying actions performed in the system</w:t>
      </w:r>
    </w:p>
    <w:p w14:paraId="61FC6390" w14:textId="77777777" w:rsidR="00146E1D" w:rsidRPr="00146E1D" w:rsidRDefault="00146E1D" w:rsidP="00146E1D">
      <w:pPr>
        <w:numPr>
          <w:ilvl w:val="0"/>
          <w:numId w:val="4"/>
        </w:numPr>
        <w:spacing w:after="0"/>
        <w:rPr>
          <w:sz w:val="26"/>
          <w:szCs w:val="26"/>
        </w:rPr>
      </w:pPr>
      <w:r w:rsidRPr="00146E1D">
        <w:rPr>
          <w:b/>
          <w:bCs/>
          <w:sz w:val="26"/>
          <w:szCs w:val="26"/>
        </w:rPr>
        <w:t>Information Disclosure</w:t>
      </w:r>
      <w:r w:rsidRPr="00146E1D">
        <w:rPr>
          <w:sz w:val="26"/>
          <w:szCs w:val="26"/>
        </w:rPr>
        <w:t xml:space="preserve"> – Exposure of sensitive information</w:t>
      </w:r>
    </w:p>
    <w:p w14:paraId="2A847184" w14:textId="77777777" w:rsidR="00146E1D" w:rsidRPr="00146E1D" w:rsidRDefault="00146E1D" w:rsidP="00146E1D">
      <w:pPr>
        <w:numPr>
          <w:ilvl w:val="0"/>
          <w:numId w:val="4"/>
        </w:numPr>
        <w:spacing w:after="0"/>
        <w:rPr>
          <w:sz w:val="26"/>
          <w:szCs w:val="26"/>
        </w:rPr>
      </w:pPr>
      <w:r w:rsidRPr="00146E1D">
        <w:rPr>
          <w:b/>
          <w:bCs/>
          <w:sz w:val="26"/>
          <w:szCs w:val="26"/>
        </w:rPr>
        <w:t>Denial of Service (DoS)</w:t>
      </w:r>
      <w:r w:rsidRPr="00146E1D">
        <w:rPr>
          <w:sz w:val="26"/>
          <w:szCs w:val="26"/>
        </w:rPr>
        <w:t xml:space="preserve"> – Disrupting system availability</w:t>
      </w:r>
    </w:p>
    <w:p w14:paraId="3603A581" w14:textId="77777777" w:rsidR="00146E1D" w:rsidRDefault="00146E1D" w:rsidP="00146E1D">
      <w:pPr>
        <w:numPr>
          <w:ilvl w:val="0"/>
          <w:numId w:val="4"/>
        </w:numPr>
        <w:spacing w:after="0"/>
        <w:rPr>
          <w:sz w:val="26"/>
          <w:szCs w:val="26"/>
        </w:rPr>
      </w:pPr>
      <w:r w:rsidRPr="00146E1D">
        <w:rPr>
          <w:b/>
          <w:bCs/>
          <w:sz w:val="26"/>
          <w:szCs w:val="26"/>
        </w:rPr>
        <w:t>Elevation of Privilege</w:t>
      </w:r>
      <w:r w:rsidRPr="00146E1D">
        <w:rPr>
          <w:sz w:val="26"/>
          <w:szCs w:val="26"/>
        </w:rPr>
        <w:t xml:space="preserve"> – Gaining unauthorized access or higher privileges</w:t>
      </w:r>
    </w:p>
    <w:p w14:paraId="4DA08739" w14:textId="77777777" w:rsidR="00146E1D" w:rsidRPr="00146E1D" w:rsidRDefault="00146E1D" w:rsidP="00146E1D">
      <w:pPr>
        <w:spacing w:after="0"/>
        <w:rPr>
          <w:sz w:val="26"/>
          <w:szCs w:val="26"/>
        </w:rPr>
      </w:pPr>
    </w:p>
    <w:p w14:paraId="44F10374" w14:textId="77777777" w:rsidR="00146E1D" w:rsidRPr="00146E1D" w:rsidRDefault="00146E1D" w:rsidP="00146E1D">
      <w:pPr>
        <w:spacing w:after="0"/>
        <w:rPr>
          <w:sz w:val="26"/>
          <w:szCs w:val="26"/>
        </w:rPr>
      </w:pPr>
      <w:r w:rsidRPr="00146E1D">
        <w:rPr>
          <w:sz w:val="26"/>
          <w:szCs w:val="26"/>
        </w:rPr>
        <w:t>Attack Tree analysis complements STRIDE by mapping possible attack paths that adversaries may use to compromise the system.</w:t>
      </w:r>
    </w:p>
    <w:p w14:paraId="4664DF06" w14:textId="77777777" w:rsidR="00146E1D" w:rsidRDefault="00146E1D" w:rsidP="00146E1D">
      <w:pPr>
        <w:spacing w:after="0"/>
        <w:rPr>
          <w:sz w:val="26"/>
          <w:szCs w:val="26"/>
        </w:rPr>
      </w:pPr>
    </w:p>
    <w:p w14:paraId="60332E22" w14:textId="3A85DF1C" w:rsidR="00146E1D" w:rsidRPr="00146E1D" w:rsidRDefault="00146E1D" w:rsidP="00146E1D">
      <w:pPr>
        <w:spacing w:after="0"/>
        <w:rPr>
          <w:b/>
          <w:bCs/>
          <w:sz w:val="30"/>
          <w:szCs w:val="30"/>
          <w:u w:val="single"/>
        </w:rPr>
      </w:pPr>
      <w:r w:rsidRPr="00146E1D">
        <w:rPr>
          <w:b/>
          <w:bCs/>
          <w:sz w:val="30"/>
          <w:szCs w:val="30"/>
          <w:u w:val="single"/>
        </w:rPr>
        <w:t xml:space="preserve">Why this model is </w:t>
      </w:r>
      <w:proofErr w:type="gramStart"/>
      <w:r w:rsidRPr="00146E1D">
        <w:rPr>
          <w:b/>
          <w:bCs/>
          <w:sz w:val="30"/>
          <w:szCs w:val="30"/>
          <w:u w:val="single"/>
        </w:rPr>
        <w:t>used ?</w:t>
      </w:r>
      <w:proofErr w:type="gramEnd"/>
    </w:p>
    <w:p w14:paraId="2249F1D1" w14:textId="4B2F1D39" w:rsidR="00146E1D" w:rsidRDefault="00146E1D" w:rsidP="00146E1D">
      <w:pPr>
        <w:spacing w:after="0"/>
        <w:rPr>
          <w:sz w:val="26"/>
          <w:szCs w:val="26"/>
        </w:rPr>
      </w:pPr>
      <w:r w:rsidRPr="00146E1D">
        <w:rPr>
          <w:sz w:val="26"/>
          <w:szCs w:val="26"/>
        </w:rPr>
        <w:t xml:space="preserve">Critical infrastructure systems are </w:t>
      </w:r>
      <w:r w:rsidRPr="00146E1D">
        <w:rPr>
          <w:b/>
          <w:bCs/>
          <w:sz w:val="26"/>
          <w:szCs w:val="26"/>
        </w:rPr>
        <w:t>high-value targets for cyber attackers</w:t>
      </w:r>
      <w:r w:rsidRPr="00146E1D">
        <w:rPr>
          <w:sz w:val="26"/>
          <w:szCs w:val="26"/>
        </w:rPr>
        <w:t xml:space="preserve">, including nation-state actors and advanced persistent threats (APTs). A successful attack could cause </w:t>
      </w:r>
      <w:r w:rsidRPr="00146E1D">
        <w:rPr>
          <w:b/>
          <w:bCs/>
          <w:sz w:val="26"/>
          <w:szCs w:val="26"/>
        </w:rPr>
        <w:t>massive economic damage or threats to public safety</w:t>
      </w:r>
      <w:r w:rsidRPr="00146E1D">
        <w:rPr>
          <w:sz w:val="26"/>
          <w:szCs w:val="26"/>
        </w:rPr>
        <w:t>.</w:t>
      </w:r>
    </w:p>
    <w:p w14:paraId="3331C66D" w14:textId="77777777" w:rsidR="00146E1D" w:rsidRDefault="00146E1D" w:rsidP="00146E1D">
      <w:pPr>
        <w:spacing w:after="0"/>
        <w:rPr>
          <w:sz w:val="26"/>
          <w:szCs w:val="26"/>
        </w:rPr>
      </w:pPr>
    </w:p>
    <w:p w14:paraId="743F0B81" w14:textId="3D601453" w:rsidR="00146E1D" w:rsidRPr="00146E1D" w:rsidRDefault="00146E1D" w:rsidP="00146E1D">
      <w:pPr>
        <w:spacing w:after="0"/>
        <w:rPr>
          <w:b/>
          <w:bCs/>
          <w:sz w:val="30"/>
          <w:szCs w:val="30"/>
          <w:u w:val="single"/>
        </w:rPr>
      </w:pPr>
      <w:r w:rsidRPr="00146E1D">
        <w:rPr>
          <w:b/>
          <w:bCs/>
          <w:sz w:val="30"/>
          <w:szCs w:val="30"/>
          <w:u w:val="single"/>
        </w:rPr>
        <w:t>Alignment with CERT-In</w:t>
      </w:r>
    </w:p>
    <w:p w14:paraId="76A2D151" w14:textId="77777777" w:rsidR="004870AE" w:rsidRPr="004870AE" w:rsidRDefault="004870AE" w:rsidP="004870AE">
      <w:pPr>
        <w:spacing w:after="0"/>
        <w:rPr>
          <w:sz w:val="26"/>
          <w:szCs w:val="26"/>
        </w:rPr>
      </w:pPr>
      <w:r w:rsidRPr="004870AE">
        <w:rPr>
          <w:sz w:val="26"/>
          <w:szCs w:val="26"/>
        </w:rPr>
        <w:t>CERT-In emphasizes:</w:t>
      </w:r>
    </w:p>
    <w:p w14:paraId="5F44FD12" w14:textId="77777777" w:rsidR="004870AE" w:rsidRPr="004870AE" w:rsidRDefault="004870AE" w:rsidP="004870AE">
      <w:pPr>
        <w:numPr>
          <w:ilvl w:val="0"/>
          <w:numId w:val="5"/>
        </w:numPr>
        <w:spacing w:after="0"/>
        <w:rPr>
          <w:sz w:val="26"/>
          <w:szCs w:val="26"/>
        </w:rPr>
      </w:pPr>
      <w:r w:rsidRPr="004870AE">
        <w:rPr>
          <w:sz w:val="26"/>
          <w:szCs w:val="26"/>
        </w:rPr>
        <w:t>Risk assessment for critical infrastructure</w:t>
      </w:r>
    </w:p>
    <w:p w14:paraId="74AD8410" w14:textId="77777777" w:rsidR="004870AE" w:rsidRPr="004870AE" w:rsidRDefault="004870AE" w:rsidP="004870AE">
      <w:pPr>
        <w:numPr>
          <w:ilvl w:val="0"/>
          <w:numId w:val="5"/>
        </w:numPr>
        <w:spacing w:after="0"/>
        <w:rPr>
          <w:sz w:val="26"/>
          <w:szCs w:val="26"/>
        </w:rPr>
      </w:pPr>
      <w:r w:rsidRPr="004870AE">
        <w:rPr>
          <w:sz w:val="26"/>
          <w:szCs w:val="26"/>
        </w:rPr>
        <w:t>Secure system architecture</w:t>
      </w:r>
    </w:p>
    <w:p w14:paraId="3FB04290" w14:textId="77777777" w:rsidR="004870AE" w:rsidRPr="004870AE" w:rsidRDefault="004870AE" w:rsidP="004870AE">
      <w:pPr>
        <w:numPr>
          <w:ilvl w:val="0"/>
          <w:numId w:val="5"/>
        </w:numPr>
        <w:spacing w:after="0"/>
        <w:rPr>
          <w:sz w:val="26"/>
          <w:szCs w:val="26"/>
        </w:rPr>
      </w:pPr>
      <w:r w:rsidRPr="004870AE">
        <w:rPr>
          <w:sz w:val="26"/>
          <w:szCs w:val="26"/>
        </w:rPr>
        <w:t>Continuous monitoring and incident response</w:t>
      </w:r>
    </w:p>
    <w:p w14:paraId="67F665C0" w14:textId="77777777" w:rsidR="004870AE" w:rsidRDefault="004870AE" w:rsidP="004870AE">
      <w:pPr>
        <w:spacing w:after="0"/>
        <w:rPr>
          <w:sz w:val="26"/>
          <w:szCs w:val="26"/>
        </w:rPr>
      </w:pPr>
      <w:r w:rsidRPr="004870AE">
        <w:rPr>
          <w:sz w:val="26"/>
          <w:szCs w:val="26"/>
        </w:rPr>
        <w:t xml:space="preserve">The </w:t>
      </w:r>
      <w:r w:rsidRPr="004870AE">
        <w:rPr>
          <w:b/>
          <w:bCs/>
          <w:sz w:val="26"/>
          <w:szCs w:val="26"/>
        </w:rPr>
        <w:t>STRIDE + Attack Tree model</w:t>
      </w:r>
      <w:r w:rsidRPr="004870AE">
        <w:rPr>
          <w:sz w:val="26"/>
          <w:szCs w:val="26"/>
        </w:rPr>
        <w:t xml:space="preserve"> supports these principles by enabling structured threat identification and proactive mitigation strategies.</w:t>
      </w:r>
    </w:p>
    <w:p w14:paraId="1A0FCF88" w14:textId="77777777" w:rsidR="004870AE" w:rsidRDefault="004870AE" w:rsidP="004870AE">
      <w:pPr>
        <w:spacing w:after="0"/>
        <w:rPr>
          <w:sz w:val="26"/>
          <w:szCs w:val="26"/>
        </w:rPr>
      </w:pPr>
    </w:p>
    <w:p w14:paraId="5064FF86" w14:textId="1D6D40EB" w:rsidR="004870AE" w:rsidRPr="004870AE" w:rsidRDefault="004870AE" w:rsidP="004870AE">
      <w:pPr>
        <w:spacing w:after="0"/>
        <w:rPr>
          <w:b/>
          <w:bCs/>
          <w:sz w:val="30"/>
          <w:szCs w:val="30"/>
          <w:u w:val="single"/>
        </w:rPr>
      </w:pPr>
      <w:r w:rsidRPr="004870AE">
        <w:rPr>
          <w:b/>
          <w:bCs/>
          <w:sz w:val="30"/>
          <w:szCs w:val="30"/>
          <w:u w:val="single"/>
        </w:rPr>
        <w:t>A development of a Banking Software.</w:t>
      </w:r>
    </w:p>
    <w:p w14:paraId="6BCBCBF5" w14:textId="53E95FFA" w:rsidR="004870AE" w:rsidRPr="004870AE" w:rsidRDefault="004870AE" w:rsidP="004870AE">
      <w:pPr>
        <w:spacing w:after="0"/>
        <w:rPr>
          <w:b/>
          <w:bCs/>
          <w:sz w:val="26"/>
          <w:szCs w:val="26"/>
        </w:rPr>
      </w:pPr>
      <w:r w:rsidRPr="004870AE">
        <w:rPr>
          <w:sz w:val="26"/>
          <w:szCs w:val="26"/>
        </w:rPr>
        <w:t xml:space="preserve">Selected Threat Model: </w:t>
      </w:r>
      <w:r w:rsidRPr="004870AE">
        <w:rPr>
          <w:b/>
          <w:bCs/>
          <w:sz w:val="26"/>
          <w:szCs w:val="26"/>
        </w:rPr>
        <w:t>PASTA (Process for Attack Simulation and Threat Analysis)</w:t>
      </w:r>
    </w:p>
    <w:p w14:paraId="72C096C3" w14:textId="77777777" w:rsidR="004870AE" w:rsidRPr="004870AE" w:rsidRDefault="004870AE" w:rsidP="004870AE">
      <w:pPr>
        <w:spacing w:after="0"/>
        <w:rPr>
          <w:sz w:val="26"/>
          <w:szCs w:val="26"/>
        </w:rPr>
      </w:pPr>
    </w:p>
    <w:p w14:paraId="7B150EC1" w14:textId="184AA536" w:rsidR="00146E1D" w:rsidRDefault="004870AE" w:rsidP="00146E1D">
      <w:pPr>
        <w:spacing w:after="0"/>
        <w:rPr>
          <w:sz w:val="26"/>
          <w:szCs w:val="26"/>
        </w:rPr>
      </w:pPr>
      <w:r w:rsidRPr="004870AE">
        <w:rPr>
          <w:sz w:val="26"/>
          <w:szCs w:val="26"/>
        </w:rPr>
        <w:t xml:space="preserve">Banking software handles </w:t>
      </w:r>
      <w:r w:rsidRPr="004870AE">
        <w:rPr>
          <w:b/>
          <w:bCs/>
          <w:sz w:val="26"/>
          <w:szCs w:val="26"/>
        </w:rPr>
        <w:t>financial transactions, digital payments, account management, and sensitive customer information</w:t>
      </w:r>
      <w:r w:rsidRPr="004870AE">
        <w:rPr>
          <w:sz w:val="26"/>
          <w:szCs w:val="26"/>
        </w:rPr>
        <w:t xml:space="preserve">. Because financial institutions are primary targets for cybercriminals, the threat </w:t>
      </w:r>
      <w:r w:rsidRPr="004870AE">
        <w:rPr>
          <w:sz w:val="26"/>
          <w:szCs w:val="26"/>
        </w:rPr>
        <w:t>modelling</w:t>
      </w:r>
      <w:r w:rsidRPr="004870AE">
        <w:rPr>
          <w:sz w:val="26"/>
          <w:szCs w:val="26"/>
        </w:rPr>
        <w:t xml:space="preserve"> approach must focus on </w:t>
      </w:r>
      <w:r w:rsidRPr="004870AE">
        <w:rPr>
          <w:b/>
          <w:bCs/>
          <w:sz w:val="26"/>
          <w:szCs w:val="26"/>
        </w:rPr>
        <w:t xml:space="preserve">risk and attacker </w:t>
      </w:r>
      <w:r w:rsidRPr="004870AE">
        <w:rPr>
          <w:b/>
          <w:bCs/>
          <w:sz w:val="26"/>
          <w:szCs w:val="26"/>
        </w:rPr>
        <w:t>behaviour</w:t>
      </w:r>
      <w:r w:rsidRPr="004870AE">
        <w:rPr>
          <w:sz w:val="26"/>
          <w:szCs w:val="26"/>
        </w:rPr>
        <w:t>.</w:t>
      </w:r>
    </w:p>
    <w:p w14:paraId="53885B3B" w14:textId="77777777" w:rsidR="004870AE" w:rsidRDefault="004870AE" w:rsidP="00146E1D">
      <w:pPr>
        <w:spacing w:after="0"/>
        <w:rPr>
          <w:sz w:val="26"/>
          <w:szCs w:val="26"/>
        </w:rPr>
      </w:pPr>
    </w:p>
    <w:p w14:paraId="319910BD" w14:textId="77777777" w:rsidR="004870AE" w:rsidRPr="004870AE" w:rsidRDefault="004870AE" w:rsidP="004870AE">
      <w:pPr>
        <w:spacing w:after="0"/>
        <w:rPr>
          <w:sz w:val="26"/>
          <w:szCs w:val="26"/>
        </w:rPr>
      </w:pPr>
      <w:r w:rsidRPr="004870AE">
        <w:rPr>
          <w:sz w:val="26"/>
          <w:szCs w:val="26"/>
        </w:rPr>
        <w:t xml:space="preserve">The </w:t>
      </w:r>
      <w:r w:rsidRPr="004870AE">
        <w:rPr>
          <w:b/>
          <w:bCs/>
          <w:sz w:val="26"/>
          <w:szCs w:val="26"/>
        </w:rPr>
        <w:t>PASTA threat model</w:t>
      </w:r>
      <w:r w:rsidRPr="004870AE">
        <w:rPr>
          <w:sz w:val="26"/>
          <w:szCs w:val="26"/>
        </w:rPr>
        <w:t xml:space="preserve"> is widely used for high-risk systems such as banking applications.</w:t>
      </w:r>
    </w:p>
    <w:p w14:paraId="0C651518" w14:textId="77777777" w:rsidR="004870AE" w:rsidRPr="004870AE" w:rsidRDefault="004870AE" w:rsidP="004870AE">
      <w:pPr>
        <w:spacing w:after="0"/>
        <w:rPr>
          <w:sz w:val="26"/>
          <w:szCs w:val="26"/>
        </w:rPr>
      </w:pPr>
      <w:r w:rsidRPr="004870AE">
        <w:rPr>
          <w:sz w:val="26"/>
          <w:szCs w:val="26"/>
        </w:rPr>
        <w:t xml:space="preserve">PASTA consists of </w:t>
      </w:r>
      <w:r w:rsidRPr="004870AE">
        <w:rPr>
          <w:b/>
          <w:bCs/>
          <w:sz w:val="26"/>
          <w:szCs w:val="26"/>
        </w:rPr>
        <w:t>seven stages</w:t>
      </w:r>
      <w:r w:rsidRPr="004870AE">
        <w:rPr>
          <w:sz w:val="26"/>
          <w:szCs w:val="26"/>
        </w:rPr>
        <w:t>:</w:t>
      </w:r>
    </w:p>
    <w:p w14:paraId="1CE6EF12" w14:textId="77777777" w:rsidR="004870AE" w:rsidRPr="004870AE" w:rsidRDefault="004870AE" w:rsidP="004870AE">
      <w:pPr>
        <w:numPr>
          <w:ilvl w:val="0"/>
          <w:numId w:val="6"/>
        </w:numPr>
        <w:spacing w:after="0"/>
        <w:rPr>
          <w:sz w:val="26"/>
          <w:szCs w:val="26"/>
        </w:rPr>
      </w:pPr>
      <w:r w:rsidRPr="004870AE">
        <w:rPr>
          <w:sz w:val="26"/>
          <w:szCs w:val="26"/>
        </w:rPr>
        <w:t>Define business objectives</w:t>
      </w:r>
    </w:p>
    <w:p w14:paraId="626E459A" w14:textId="77777777" w:rsidR="004870AE" w:rsidRPr="004870AE" w:rsidRDefault="004870AE" w:rsidP="004870AE">
      <w:pPr>
        <w:numPr>
          <w:ilvl w:val="0"/>
          <w:numId w:val="6"/>
        </w:numPr>
        <w:spacing w:after="0"/>
        <w:rPr>
          <w:sz w:val="26"/>
          <w:szCs w:val="26"/>
        </w:rPr>
      </w:pPr>
      <w:r w:rsidRPr="004870AE">
        <w:rPr>
          <w:sz w:val="26"/>
          <w:szCs w:val="26"/>
        </w:rPr>
        <w:t>Define the technical scope</w:t>
      </w:r>
    </w:p>
    <w:p w14:paraId="3B710A66" w14:textId="77777777" w:rsidR="004870AE" w:rsidRPr="004870AE" w:rsidRDefault="004870AE" w:rsidP="004870AE">
      <w:pPr>
        <w:numPr>
          <w:ilvl w:val="0"/>
          <w:numId w:val="6"/>
        </w:numPr>
        <w:spacing w:after="0"/>
        <w:rPr>
          <w:sz w:val="26"/>
          <w:szCs w:val="26"/>
        </w:rPr>
      </w:pPr>
      <w:r w:rsidRPr="004870AE">
        <w:rPr>
          <w:sz w:val="26"/>
          <w:szCs w:val="26"/>
        </w:rPr>
        <w:t>Application decomposition</w:t>
      </w:r>
    </w:p>
    <w:p w14:paraId="7AA8C2A5" w14:textId="77777777" w:rsidR="004870AE" w:rsidRPr="004870AE" w:rsidRDefault="004870AE" w:rsidP="004870AE">
      <w:pPr>
        <w:numPr>
          <w:ilvl w:val="0"/>
          <w:numId w:val="6"/>
        </w:numPr>
        <w:spacing w:after="0"/>
        <w:rPr>
          <w:sz w:val="26"/>
          <w:szCs w:val="26"/>
        </w:rPr>
      </w:pPr>
      <w:r w:rsidRPr="004870AE">
        <w:rPr>
          <w:sz w:val="26"/>
          <w:szCs w:val="26"/>
        </w:rPr>
        <w:t>Threat analysis</w:t>
      </w:r>
    </w:p>
    <w:p w14:paraId="37401ABE" w14:textId="77777777" w:rsidR="004870AE" w:rsidRPr="004870AE" w:rsidRDefault="004870AE" w:rsidP="004870AE">
      <w:pPr>
        <w:numPr>
          <w:ilvl w:val="0"/>
          <w:numId w:val="6"/>
        </w:numPr>
        <w:spacing w:after="0"/>
        <w:rPr>
          <w:sz w:val="26"/>
          <w:szCs w:val="26"/>
        </w:rPr>
      </w:pPr>
      <w:r w:rsidRPr="004870AE">
        <w:rPr>
          <w:sz w:val="26"/>
          <w:szCs w:val="26"/>
        </w:rPr>
        <w:t>Vulnerability analysis</w:t>
      </w:r>
    </w:p>
    <w:p w14:paraId="314ECCF5" w14:textId="77777777" w:rsidR="004870AE" w:rsidRPr="004870AE" w:rsidRDefault="004870AE" w:rsidP="004870AE">
      <w:pPr>
        <w:numPr>
          <w:ilvl w:val="0"/>
          <w:numId w:val="6"/>
        </w:numPr>
        <w:spacing w:after="0"/>
        <w:rPr>
          <w:sz w:val="26"/>
          <w:szCs w:val="26"/>
        </w:rPr>
      </w:pPr>
      <w:r w:rsidRPr="004870AE">
        <w:rPr>
          <w:sz w:val="26"/>
          <w:szCs w:val="26"/>
        </w:rPr>
        <w:t>Attack simulation</w:t>
      </w:r>
    </w:p>
    <w:p w14:paraId="371995FE" w14:textId="77777777" w:rsidR="004870AE" w:rsidRPr="004870AE" w:rsidRDefault="004870AE" w:rsidP="004870AE">
      <w:pPr>
        <w:numPr>
          <w:ilvl w:val="0"/>
          <w:numId w:val="6"/>
        </w:numPr>
        <w:spacing w:after="0"/>
        <w:rPr>
          <w:sz w:val="26"/>
          <w:szCs w:val="26"/>
        </w:rPr>
      </w:pPr>
      <w:r w:rsidRPr="004870AE">
        <w:rPr>
          <w:sz w:val="26"/>
          <w:szCs w:val="26"/>
        </w:rPr>
        <w:t>Risk and impact analysis</w:t>
      </w:r>
    </w:p>
    <w:p w14:paraId="52F589A7" w14:textId="3CA5E1DF" w:rsidR="004870AE" w:rsidRDefault="004870AE" w:rsidP="00146E1D">
      <w:pPr>
        <w:spacing w:after="0"/>
        <w:rPr>
          <w:sz w:val="26"/>
          <w:szCs w:val="26"/>
        </w:rPr>
      </w:pPr>
      <w:r w:rsidRPr="004870AE">
        <w:rPr>
          <w:sz w:val="26"/>
          <w:szCs w:val="26"/>
        </w:rPr>
        <w:lastRenderedPageBreak/>
        <w:t xml:space="preserve">This methodology focuses on </w:t>
      </w:r>
      <w:r w:rsidRPr="004870AE">
        <w:rPr>
          <w:b/>
          <w:bCs/>
          <w:sz w:val="26"/>
          <w:szCs w:val="26"/>
        </w:rPr>
        <w:t xml:space="preserve">simulating real-world </w:t>
      </w:r>
      <w:proofErr w:type="spellStart"/>
      <w:r w:rsidRPr="004870AE">
        <w:rPr>
          <w:b/>
          <w:bCs/>
          <w:sz w:val="26"/>
          <w:szCs w:val="26"/>
        </w:rPr>
        <w:t>cyber attacks</w:t>
      </w:r>
      <w:proofErr w:type="spellEnd"/>
      <w:r w:rsidRPr="004870AE">
        <w:rPr>
          <w:sz w:val="26"/>
          <w:szCs w:val="26"/>
        </w:rPr>
        <w:t xml:space="preserve"> and identifying how attackers might exploit vulnerabilities.</w:t>
      </w:r>
    </w:p>
    <w:p w14:paraId="60813131" w14:textId="77777777" w:rsidR="004870AE" w:rsidRDefault="004870AE" w:rsidP="00146E1D">
      <w:pPr>
        <w:spacing w:after="0"/>
        <w:rPr>
          <w:sz w:val="26"/>
          <w:szCs w:val="26"/>
        </w:rPr>
      </w:pPr>
    </w:p>
    <w:p w14:paraId="0DF9D449" w14:textId="77777777" w:rsidR="004870AE" w:rsidRPr="00146E1D" w:rsidRDefault="004870AE" w:rsidP="004870AE">
      <w:pPr>
        <w:spacing w:after="0"/>
        <w:rPr>
          <w:b/>
          <w:bCs/>
          <w:sz w:val="30"/>
          <w:szCs w:val="30"/>
          <w:u w:val="single"/>
        </w:rPr>
      </w:pPr>
      <w:r w:rsidRPr="00146E1D">
        <w:rPr>
          <w:b/>
          <w:bCs/>
          <w:sz w:val="30"/>
          <w:szCs w:val="30"/>
          <w:u w:val="single"/>
        </w:rPr>
        <w:t xml:space="preserve">Why this model is </w:t>
      </w:r>
      <w:proofErr w:type="gramStart"/>
      <w:r w:rsidRPr="00146E1D">
        <w:rPr>
          <w:b/>
          <w:bCs/>
          <w:sz w:val="30"/>
          <w:szCs w:val="30"/>
          <w:u w:val="single"/>
        </w:rPr>
        <w:t>used ?</w:t>
      </w:r>
      <w:proofErr w:type="gramEnd"/>
    </w:p>
    <w:p w14:paraId="3FB2D4EA" w14:textId="77777777" w:rsidR="004870AE" w:rsidRPr="004870AE" w:rsidRDefault="004870AE" w:rsidP="004870AE">
      <w:pPr>
        <w:spacing w:after="0"/>
        <w:rPr>
          <w:sz w:val="26"/>
          <w:szCs w:val="26"/>
        </w:rPr>
      </w:pPr>
      <w:r w:rsidRPr="004870AE">
        <w:rPr>
          <w:sz w:val="26"/>
          <w:szCs w:val="26"/>
        </w:rPr>
        <w:t>Banking systems face threats such as:</w:t>
      </w:r>
    </w:p>
    <w:p w14:paraId="4A9EFB6F" w14:textId="77777777" w:rsidR="004870AE" w:rsidRPr="004870AE" w:rsidRDefault="004870AE" w:rsidP="004870AE">
      <w:pPr>
        <w:numPr>
          <w:ilvl w:val="0"/>
          <w:numId w:val="7"/>
        </w:numPr>
        <w:spacing w:after="0"/>
        <w:rPr>
          <w:sz w:val="26"/>
          <w:szCs w:val="26"/>
        </w:rPr>
      </w:pPr>
      <w:r w:rsidRPr="004870AE">
        <w:rPr>
          <w:sz w:val="26"/>
          <w:szCs w:val="26"/>
        </w:rPr>
        <w:t>Phishing attacks</w:t>
      </w:r>
    </w:p>
    <w:p w14:paraId="5020B6C7" w14:textId="77777777" w:rsidR="004870AE" w:rsidRPr="004870AE" w:rsidRDefault="004870AE" w:rsidP="004870AE">
      <w:pPr>
        <w:numPr>
          <w:ilvl w:val="0"/>
          <w:numId w:val="7"/>
        </w:numPr>
        <w:spacing w:after="0"/>
        <w:rPr>
          <w:sz w:val="26"/>
          <w:szCs w:val="26"/>
        </w:rPr>
      </w:pPr>
      <w:r w:rsidRPr="004870AE">
        <w:rPr>
          <w:sz w:val="26"/>
          <w:szCs w:val="26"/>
        </w:rPr>
        <w:t>Credential theft</w:t>
      </w:r>
    </w:p>
    <w:p w14:paraId="1210C7E3" w14:textId="77777777" w:rsidR="004870AE" w:rsidRPr="004870AE" w:rsidRDefault="004870AE" w:rsidP="004870AE">
      <w:pPr>
        <w:numPr>
          <w:ilvl w:val="0"/>
          <w:numId w:val="7"/>
        </w:numPr>
        <w:spacing w:after="0"/>
        <w:rPr>
          <w:sz w:val="26"/>
          <w:szCs w:val="26"/>
        </w:rPr>
      </w:pPr>
      <w:r w:rsidRPr="004870AE">
        <w:rPr>
          <w:sz w:val="26"/>
          <w:szCs w:val="26"/>
        </w:rPr>
        <w:t>Payment fraud</w:t>
      </w:r>
    </w:p>
    <w:p w14:paraId="28D10FE8" w14:textId="77777777" w:rsidR="004870AE" w:rsidRPr="004870AE" w:rsidRDefault="004870AE" w:rsidP="004870AE">
      <w:pPr>
        <w:numPr>
          <w:ilvl w:val="0"/>
          <w:numId w:val="7"/>
        </w:numPr>
        <w:spacing w:after="0"/>
        <w:rPr>
          <w:sz w:val="26"/>
          <w:szCs w:val="26"/>
        </w:rPr>
      </w:pPr>
      <w:r w:rsidRPr="004870AE">
        <w:rPr>
          <w:sz w:val="26"/>
          <w:szCs w:val="26"/>
        </w:rPr>
        <w:t>API exploitation</w:t>
      </w:r>
    </w:p>
    <w:p w14:paraId="775BF2D9" w14:textId="77777777" w:rsidR="004870AE" w:rsidRDefault="004870AE" w:rsidP="004870AE">
      <w:pPr>
        <w:numPr>
          <w:ilvl w:val="0"/>
          <w:numId w:val="7"/>
        </w:numPr>
        <w:spacing w:after="0"/>
        <w:rPr>
          <w:sz w:val="26"/>
          <w:szCs w:val="26"/>
        </w:rPr>
      </w:pPr>
      <w:r w:rsidRPr="004870AE">
        <w:rPr>
          <w:sz w:val="26"/>
          <w:szCs w:val="26"/>
        </w:rPr>
        <w:t>Account takeover attacks</w:t>
      </w:r>
    </w:p>
    <w:p w14:paraId="72CD6BA0" w14:textId="77777777" w:rsidR="004870AE" w:rsidRPr="004870AE" w:rsidRDefault="004870AE" w:rsidP="004870AE">
      <w:pPr>
        <w:spacing w:after="0"/>
        <w:ind w:left="720"/>
        <w:rPr>
          <w:sz w:val="26"/>
          <w:szCs w:val="26"/>
        </w:rPr>
      </w:pPr>
    </w:p>
    <w:p w14:paraId="1D80582F" w14:textId="77777777" w:rsidR="004870AE" w:rsidRPr="004870AE" w:rsidRDefault="004870AE" w:rsidP="004870AE">
      <w:pPr>
        <w:spacing w:after="0"/>
        <w:rPr>
          <w:sz w:val="26"/>
          <w:szCs w:val="26"/>
        </w:rPr>
      </w:pPr>
      <w:r w:rsidRPr="004870AE">
        <w:rPr>
          <w:sz w:val="26"/>
          <w:szCs w:val="26"/>
        </w:rPr>
        <w:t>PASTA helps security engineers understand:</w:t>
      </w:r>
    </w:p>
    <w:p w14:paraId="5FC3C589" w14:textId="77777777" w:rsidR="004870AE" w:rsidRPr="004870AE" w:rsidRDefault="004870AE" w:rsidP="004870AE">
      <w:pPr>
        <w:numPr>
          <w:ilvl w:val="0"/>
          <w:numId w:val="8"/>
        </w:numPr>
        <w:spacing w:after="0"/>
        <w:rPr>
          <w:sz w:val="26"/>
          <w:szCs w:val="26"/>
        </w:rPr>
      </w:pPr>
      <w:r w:rsidRPr="004870AE">
        <w:rPr>
          <w:sz w:val="26"/>
          <w:szCs w:val="26"/>
        </w:rPr>
        <w:t>Attack vectors targeting financial systems</w:t>
      </w:r>
    </w:p>
    <w:p w14:paraId="747DF707" w14:textId="77777777" w:rsidR="004870AE" w:rsidRPr="004870AE" w:rsidRDefault="004870AE" w:rsidP="004870AE">
      <w:pPr>
        <w:numPr>
          <w:ilvl w:val="0"/>
          <w:numId w:val="8"/>
        </w:numPr>
        <w:spacing w:after="0"/>
        <w:rPr>
          <w:sz w:val="26"/>
          <w:szCs w:val="26"/>
        </w:rPr>
      </w:pPr>
      <w:r w:rsidRPr="004870AE">
        <w:rPr>
          <w:sz w:val="26"/>
          <w:szCs w:val="26"/>
        </w:rPr>
        <w:t>Vulnerabilities in authentication systems</w:t>
      </w:r>
    </w:p>
    <w:p w14:paraId="1F7AB4B7" w14:textId="77777777" w:rsidR="004870AE" w:rsidRDefault="004870AE" w:rsidP="004870AE">
      <w:pPr>
        <w:numPr>
          <w:ilvl w:val="0"/>
          <w:numId w:val="8"/>
        </w:numPr>
        <w:spacing w:after="0"/>
        <w:rPr>
          <w:sz w:val="26"/>
          <w:szCs w:val="26"/>
        </w:rPr>
      </w:pPr>
      <w:r w:rsidRPr="004870AE">
        <w:rPr>
          <w:sz w:val="26"/>
          <w:szCs w:val="26"/>
        </w:rPr>
        <w:t>Risks associated with transaction processing</w:t>
      </w:r>
    </w:p>
    <w:p w14:paraId="12B5F6D1" w14:textId="77777777" w:rsidR="004870AE" w:rsidRPr="004870AE" w:rsidRDefault="004870AE" w:rsidP="004870AE">
      <w:pPr>
        <w:spacing w:after="0"/>
        <w:ind w:left="720"/>
        <w:rPr>
          <w:sz w:val="26"/>
          <w:szCs w:val="26"/>
        </w:rPr>
      </w:pPr>
    </w:p>
    <w:p w14:paraId="41739CFC" w14:textId="77777777" w:rsidR="004870AE" w:rsidRPr="004870AE" w:rsidRDefault="004870AE" w:rsidP="004870AE">
      <w:pPr>
        <w:spacing w:after="0"/>
        <w:rPr>
          <w:sz w:val="26"/>
          <w:szCs w:val="26"/>
        </w:rPr>
      </w:pPr>
      <w:r w:rsidRPr="004870AE">
        <w:rPr>
          <w:sz w:val="26"/>
          <w:szCs w:val="26"/>
        </w:rPr>
        <w:t>By simulating attacks, developers can design stronger security mechanisms such as:</w:t>
      </w:r>
    </w:p>
    <w:p w14:paraId="0B5A347C" w14:textId="77777777" w:rsidR="004870AE" w:rsidRPr="004870AE" w:rsidRDefault="004870AE" w:rsidP="004870AE">
      <w:pPr>
        <w:numPr>
          <w:ilvl w:val="0"/>
          <w:numId w:val="9"/>
        </w:numPr>
        <w:spacing w:after="0"/>
        <w:rPr>
          <w:sz w:val="26"/>
          <w:szCs w:val="26"/>
        </w:rPr>
      </w:pPr>
      <w:r w:rsidRPr="004870AE">
        <w:rPr>
          <w:sz w:val="26"/>
          <w:szCs w:val="26"/>
        </w:rPr>
        <w:t>Multi-factor authentication</w:t>
      </w:r>
    </w:p>
    <w:p w14:paraId="1E9C30B9" w14:textId="77777777" w:rsidR="004870AE" w:rsidRPr="004870AE" w:rsidRDefault="004870AE" w:rsidP="004870AE">
      <w:pPr>
        <w:numPr>
          <w:ilvl w:val="0"/>
          <w:numId w:val="9"/>
        </w:numPr>
        <w:spacing w:after="0"/>
        <w:rPr>
          <w:sz w:val="26"/>
          <w:szCs w:val="26"/>
        </w:rPr>
      </w:pPr>
      <w:r w:rsidRPr="004870AE">
        <w:rPr>
          <w:sz w:val="26"/>
          <w:szCs w:val="26"/>
        </w:rPr>
        <w:t>Secure API gateways</w:t>
      </w:r>
    </w:p>
    <w:p w14:paraId="6905DB1B" w14:textId="77777777" w:rsidR="004870AE" w:rsidRPr="004870AE" w:rsidRDefault="004870AE" w:rsidP="004870AE">
      <w:pPr>
        <w:numPr>
          <w:ilvl w:val="0"/>
          <w:numId w:val="9"/>
        </w:numPr>
        <w:spacing w:after="0"/>
        <w:rPr>
          <w:sz w:val="26"/>
          <w:szCs w:val="26"/>
        </w:rPr>
      </w:pPr>
      <w:r w:rsidRPr="004870AE">
        <w:rPr>
          <w:sz w:val="26"/>
          <w:szCs w:val="26"/>
        </w:rPr>
        <w:t>Fraud detection systems</w:t>
      </w:r>
    </w:p>
    <w:p w14:paraId="26EA84EA" w14:textId="77777777" w:rsidR="004870AE" w:rsidRDefault="004870AE" w:rsidP="00146E1D">
      <w:pPr>
        <w:spacing w:after="0"/>
        <w:rPr>
          <w:sz w:val="26"/>
          <w:szCs w:val="26"/>
        </w:rPr>
      </w:pPr>
    </w:p>
    <w:p w14:paraId="3823B0AE" w14:textId="77777777" w:rsidR="004870AE" w:rsidRPr="00146E1D" w:rsidRDefault="004870AE" w:rsidP="004870AE">
      <w:pPr>
        <w:spacing w:after="0"/>
        <w:rPr>
          <w:b/>
          <w:bCs/>
          <w:sz w:val="30"/>
          <w:szCs w:val="30"/>
          <w:u w:val="single"/>
        </w:rPr>
      </w:pPr>
      <w:r w:rsidRPr="00146E1D">
        <w:rPr>
          <w:b/>
          <w:bCs/>
          <w:sz w:val="30"/>
          <w:szCs w:val="30"/>
          <w:u w:val="single"/>
        </w:rPr>
        <w:t>Alignment with CERT-In</w:t>
      </w:r>
    </w:p>
    <w:p w14:paraId="67FF8E95" w14:textId="77777777" w:rsidR="004870AE" w:rsidRPr="004870AE" w:rsidRDefault="004870AE" w:rsidP="004870AE">
      <w:pPr>
        <w:spacing w:after="0"/>
        <w:rPr>
          <w:sz w:val="26"/>
          <w:szCs w:val="26"/>
        </w:rPr>
      </w:pPr>
      <w:r w:rsidRPr="004870AE">
        <w:rPr>
          <w:sz w:val="26"/>
          <w:szCs w:val="26"/>
        </w:rPr>
        <w:t>CERT-In recommends:</w:t>
      </w:r>
    </w:p>
    <w:p w14:paraId="520DD533" w14:textId="77777777" w:rsidR="004870AE" w:rsidRPr="004870AE" w:rsidRDefault="004870AE" w:rsidP="004870AE">
      <w:pPr>
        <w:numPr>
          <w:ilvl w:val="0"/>
          <w:numId w:val="10"/>
        </w:numPr>
        <w:spacing w:after="0"/>
        <w:rPr>
          <w:sz w:val="26"/>
          <w:szCs w:val="26"/>
        </w:rPr>
      </w:pPr>
      <w:r w:rsidRPr="004870AE">
        <w:rPr>
          <w:sz w:val="26"/>
          <w:szCs w:val="26"/>
        </w:rPr>
        <w:t>Risk-based security frameworks</w:t>
      </w:r>
    </w:p>
    <w:p w14:paraId="77B8F504" w14:textId="77777777" w:rsidR="004870AE" w:rsidRPr="004870AE" w:rsidRDefault="004870AE" w:rsidP="004870AE">
      <w:pPr>
        <w:numPr>
          <w:ilvl w:val="0"/>
          <w:numId w:val="10"/>
        </w:numPr>
        <w:spacing w:after="0"/>
        <w:rPr>
          <w:sz w:val="26"/>
          <w:szCs w:val="26"/>
        </w:rPr>
      </w:pPr>
      <w:r w:rsidRPr="004870AE">
        <w:rPr>
          <w:sz w:val="26"/>
          <w:szCs w:val="26"/>
        </w:rPr>
        <w:t>Continuous threat monitoring</w:t>
      </w:r>
    </w:p>
    <w:p w14:paraId="0D9CA573" w14:textId="77777777" w:rsidR="004870AE" w:rsidRPr="004870AE" w:rsidRDefault="004870AE" w:rsidP="004870AE">
      <w:pPr>
        <w:numPr>
          <w:ilvl w:val="0"/>
          <w:numId w:val="10"/>
        </w:numPr>
        <w:spacing w:after="0"/>
        <w:rPr>
          <w:sz w:val="26"/>
          <w:szCs w:val="26"/>
        </w:rPr>
      </w:pPr>
      <w:r w:rsidRPr="004870AE">
        <w:rPr>
          <w:sz w:val="26"/>
          <w:szCs w:val="26"/>
        </w:rPr>
        <w:t>Protection of financial systems</w:t>
      </w:r>
    </w:p>
    <w:p w14:paraId="4D83DE28" w14:textId="77777777" w:rsidR="004870AE" w:rsidRPr="004870AE" w:rsidRDefault="004870AE" w:rsidP="004870AE">
      <w:pPr>
        <w:spacing w:after="0"/>
        <w:rPr>
          <w:sz w:val="26"/>
          <w:szCs w:val="26"/>
        </w:rPr>
      </w:pPr>
      <w:r w:rsidRPr="004870AE">
        <w:rPr>
          <w:sz w:val="26"/>
          <w:szCs w:val="26"/>
        </w:rPr>
        <w:t xml:space="preserve">PASTA aligns well with these recommendations because it integrates </w:t>
      </w:r>
      <w:r w:rsidRPr="004870AE">
        <w:rPr>
          <w:b/>
          <w:bCs/>
          <w:sz w:val="26"/>
          <w:szCs w:val="26"/>
        </w:rPr>
        <w:t>business risk, threat intelligence, and technical vulnerability analysis</w:t>
      </w:r>
      <w:r w:rsidRPr="004870AE">
        <w:rPr>
          <w:sz w:val="26"/>
          <w:szCs w:val="26"/>
        </w:rPr>
        <w:t>.</w:t>
      </w:r>
    </w:p>
    <w:p w14:paraId="17483614" w14:textId="77777777" w:rsidR="004870AE" w:rsidRDefault="004870AE" w:rsidP="00146E1D">
      <w:pPr>
        <w:spacing w:after="0"/>
        <w:rPr>
          <w:sz w:val="26"/>
          <w:szCs w:val="26"/>
        </w:rPr>
      </w:pPr>
    </w:p>
    <w:p w14:paraId="2D6A1620" w14:textId="77777777" w:rsidR="004870AE" w:rsidRDefault="004870AE" w:rsidP="00146E1D">
      <w:pPr>
        <w:spacing w:after="0"/>
        <w:rPr>
          <w:sz w:val="26"/>
          <w:szCs w:val="26"/>
        </w:rPr>
      </w:pPr>
    </w:p>
    <w:p w14:paraId="2C58632A" w14:textId="77777777" w:rsidR="004870AE" w:rsidRDefault="004870AE" w:rsidP="00146E1D">
      <w:pPr>
        <w:spacing w:after="0"/>
        <w:rPr>
          <w:sz w:val="26"/>
          <w:szCs w:val="26"/>
        </w:rPr>
      </w:pPr>
    </w:p>
    <w:p w14:paraId="3705A802" w14:textId="77777777" w:rsidR="004870AE" w:rsidRDefault="004870AE" w:rsidP="00146E1D">
      <w:pPr>
        <w:spacing w:after="0"/>
        <w:rPr>
          <w:sz w:val="26"/>
          <w:szCs w:val="26"/>
        </w:rPr>
      </w:pPr>
    </w:p>
    <w:p w14:paraId="17320E73" w14:textId="77777777" w:rsidR="004870AE" w:rsidRDefault="004870AE" w:rsidP="00146E1D">
      <w:pPr>
        <w:spacing w:after="0"/>
        <w:rPr>
          <w:sz w:val="26"/>
          <w:szCs w:val="26"/>
        </w:rPr>
      </w:pPr>
    </w:p>
    <w:p w14:paraId="06A5772A" w14:textId="77777777" w:rsidR="004870AE" w:rsidRDefault="004870AE" w:rsidP="00146E1D">
      <w:pPr>
        <w:spacing w:after="0"/>
        <w:rPr>
          <w:sz w:val="26"/>
          <w:szCs w:val="26"/>
        </w:rPr>
      </w:pPr>
    </w:p>
    <w:p w14:paraId="6B8BBE59" w14:textId="77777777" w:rsidR="004870AE" w:rsidRDefault="004870AE" w:rsidP="00146E1D">
      <w:pPr>
        <w:spacing w:after="0"/>
        <w:rPr>
          <w:sz w:val="26"/>
          <w:szCs w:val="26"/>
        </w:rPr>
      </w:pPr>
    </w:p>
    <w:p w14:paraId="373EAA81" w14:textId="77777777" w:rsidR="004870AE" w:rsidRDefault="004870AE" w:rsidP="00146E1D">
      <w:pPr>
        <w:spacing w:after="0"/>
        <w:rPr>
          <w:sz w:val="26"/>
          <w:szCs w:val="26"/>
        </w:rPr>
      </w:pPr>
    </w:p>
    <w:p w14:paraId="35C6C20C" w14:textId="77777777" w:rsidR="004870AE" w:rsidRDefault="004870AE" w:rsidP="00146E1D">
      <w:pPr>
        <w:spacing w:after="0"/>
        <w:rPr>
          <w:sz w:val="26"/>
          <w:szCs w:val="26"/>
        </w:rPr>
      </w:pPr>
    </w:p>
    <w:p w14:paraId="1D7E252A" w14:textId="77777777" w:rsidR="00F02D28" w:rsidRDefault="00F02D28" w:rsidP="004870AE">
      <w:pPr>
        <w:spacing w:after="0"/>
        <w:rPr>
          <w:b/>
          <w:bCs/>
          <w:sz w:val="30"/>
          <w:szCs w:val="30"/>
          <w:u w:val="single"/>
        </w:rPr>
      </w:pPr>
    </w:p>
    <w:p w14:paraId="287281B6" w14:textId="77777777" w:rsidR="00F02D28" w:rsidRDefault="00F02D28" w:rsidP="004870AE">
      <w:pPr>
        <w:spacing w:after="0"/>
        <w:rPr>
          <w:b/>
          <w:bCs/>
          <w:sz w:val="30"/>
          <w:szCs w:val="30"/>
          <w:u w:val="single"/>
        </w:rPr>
      </w:pPr>
    </w:p>
    <w:p w14:paraId="738F4232" w14:textId="77777777" w:rsidR="00F02D28" w:rsidRDefault="00F02D28" w:rsidP="004870AE">
      <w:pPr>
        <w:spacing w:after="0"/>
        <w:rPr>
          <w:b/>
          <w:bCs/>
          <w:sz w:val="30"/>
          <w:szCs w:val="30"/>
          <w:u w:val="single"/>
        </w:rPr>
      </w:pPr>
    </w:p>
    <w:p w14:paraId="38504D16" w14:textId="77777777" w:rsidR="00F02D28" w:rsidRDefault="00F02D28" w:rsidP="004870AE">
      <w:pPr>
        <w:spacing w:after="0"/>
        <w:rPr>
          <w:b/>
          <w:bCs/>
          <w:sz w:val="30"/>
          <w:szCs w:val="30"/>
          <w:u w:val="single"/>
        </w:rPr>
      </w:pPr>
    </w:p>
    <w:p w14:paraId="152EF0F3" w14:textId="59EB70B9" w:rsidR="004870AE" w:rsidRPr="004870AE" w:rsidRDefault="004870AE" w:rsidP="004870AE">
      <w:pPr>
        <w:spacing w:after="0"/>
        <w:rPr>
          <w:b/>
          <w:bCs/>
          <w:sz w:val="30"/>
          <w:szCs w:val="30"/>
          <w:u w:val="single"/>
        </w:rPr>
      </w:pPr>
      <w:r w:rsidRPr="004870AE">
        <w:rPr>
          <w:b/>
          <w:bCs/>
          <w:sz w:val="30"/>
          <w:szCs w:val="30"/>
          <w:u w:val="single"/>
        </w:rPr>
        <w:lastRenderedPageBreak/>
        <w:t>A development of software for the retail industry.</w:t>
      </w:r>
    </w:p>
    <w:p w14:paraId="1007C576" w14:textId="29BAB714" w:rsidR="004870AE" w:rsidRDefault="004870AE" w:rsidP="00146E1D">
      <w:pPr>
        <w:spacing w:after="0"/>
        <w:rPr>
          <w:b/>
          <w:bCs/>
          <w:sz w:val="26"/>
          <w:szCs w:val="26"/>
        </w:rPr>
      </w:pPr>
      <w:r w:rsidRPr="004870AE">
        <w:rPr>
          <w:sz w:val="26"/>
          <w:szCs w:val="26"/>
        </w:rPr>
        <w:t>Selected Threat Model</w:t>
      </w:r>
      <w:r w:rsidRPr="004870AE">
        <w:rPr>
          <w:b/>
          <w:bCs/>
          <w:sz w:val="26"/>
          <w:szCs w:val="26"/>
        </w:rPr>
        <w:t>: STRIDE</w:t>
      </w:r>
    </w:p>
    <w:p w14:paraId="607676A9" w14:textId="77777777" w:rsidR="004870AE" w:rsidRDefault="004870AE" w:rsidP="00146E1D">
      <w:pPr>
        <w:spacing w:after="0"/>
        <w:rPr>
          <w:b/>
          <w:bCs/>
          <w:sz w:val="26"/>
          <w:szCs w:val="26"/>
        </w:rPr>
      </w:pPr>
    </w:p>
    <w:p w14:paraId="530E0878" w14:textId="77777777" w:rsidR="004870AE" w:rsidRPr="004870AE" w:rsidRDefault="004870AE" w:rsidP="004870AE">
      <w:pPr>
        <w:spacing w:after="0"/>
        <w:rPr>
          <w:sz w:val="26"/>
          <w:szCs w:val="26"/>
        </w:rPr>
      </w:pPr>
      <w:r w:rsidRPr="004870AE">
        <w:rPr>
          <w:sz w:val="26"/>
          <w:szCs w:val="26"/>
        </w:rPr>
        <w:t>Retail industry software includes systems such as:</w:t>
      </w:r>
    </w:p>
    <w:p w14:paraId="5C67B93C" w14:textId="77777777" w:rsidR="004870AE" w:rsidRPr="004870AE" w:rsidRDefault="004870AE" w:rsidP="004870AE">
      <w:pPr>
        <w:numPr>
          <w:ilvl w:val="0"/>
          <w:numId w:val="11"/>
        </w:numPr>
        <w:spacing w:after="0"/>
        <w:rPr>
          <w:sz w:val="26"/>
          <w:szCs w:val="26"/>
        </w:rPr>
      </w:pPr>
      <w:r w:rsidRPr="004870AE">
        <w:rPr>
          <w:sz w:val="26"/>
          <w:szCs w:val="26"/>
        </w:rPr>
        <w:t>Point-of-Sale (POS) systems</w:t>
      </w:r>
    </w:p>
    <w:p w14:paraId="123A243E" w14:textId="77777777" w:rsidR="004870AE" w:rsidRPr="004870AE" w:rsidRDefault="004870AE" w:rsidP="004870AE">
      <w:pPr>
        <w:numPr>
          <w:ilvl w:val="0"/>
          <w:numId w:val="11"/>
        </w:numPr>
        <w:spacing w:after="0"/>
        <w:rPr>
          <w:sz w:val="26"/>
          <w:szCs w:val="26"/>
        </w:rPr>
      </w:pPr>
      <w:r w:rsidRPr="004870AE">
        <w:rPr>
          <w:sz w:val="26"/>
          <w:szCs w:val="26"/>
        </w:rPr>
        <w:t>Inventory management systems</w:t>
      </w:r>
    </w:p>
    <w:p w14:paraId="5B8D1226" w14:textId="77777777" w:rsidR="004870AE" w:rsidRPr="004870AE" w:rsidRDefault="004870AE" w:rsidP="004870AE">
      <w:pPr>
        <w:numPr>
          <w:ilvl w:val="0"/>
          <w:numId w:val="11"/>
        </w:numPr>
        <w:spacing w:after="0"/>
        <w:rPr>
          <w:sz w:val="26"/>
          <w:szCs w:val="26"/>
        </w:rPr>
      </w:pPr>
      <w:r w:rsidRPr="004870AE">
        <w:rPr>
          <w:sz w:val="26"/>
          <w:szCs w:val="26"/>
        </w:rPr>
        <w:t>Customer relationship management (CRM) platforms</w:t>
      </w:r>
    </w:p>
    <w:p w14:paraId="4DFE1B6A" w14:textId="77777777" w:rsidR="004870AE" w:rsidRDefault="004870AE" w:rsidP="004870AE">
      <w:pPr>
        <w:numPr>
          <w:ilvl w:val="0"/>
          <w:numId w:val="11"/>
        </w:numPr>
        <w:spacing w:after="0"/>
        <w:rPr>
          <w:sz w:val="26"/>
          <w:szCs w:val="26"/>
        </w:rPr>
      </w:pPr>
      <w:r w:rsidRPr="004870AE">
        <w:rPr>
          <w:sz w:val="26"/>
          <w:szCs w:val="26"/>
        </w:rPr>
        <w:t>Supply chain management systems</w:t>
      </w:r>
    </w:p>
    <w:p w14:paraId="5552F718" w14:textId="77777777" w:rsidR="004870AE" w:rsidRPr="004870AE" w:rsidRDefault="004870AE" w:rsidP="004870AE">
      <w:pPr>
        <w:spacing w:after="0"/>
        <w:rPr>
          <w:sz w:val="26"/>
          <w:szCs w:val="26"/>
        </w:rPr>
      </w:pPr>
    </w:p>
    <w:p w14:paraId="286E82A8" w14:textId="77777777" w:rsidR="004870AE" w:rsidRDefault="004870AE" w:rsidP="004870AE">
      <w:pPr>
        <w:spacing w:after="0"/>
        <w:rPr>
          <w:sz w:val="26"/>
          <w:szCs w:val="26"/>
        </w:rPr>
      </w:pPr>
      <w:r w:rsidRPr="004870AE">
        <w:rPr>
          <w:sz w:val="26"/>
          <w:szCs w:val="26"/>
        </w:rPr>
        <w:t xml:space="preserve">Retail platforms process large volumes of </w:t>
      </w:r>
      <w:r w:rsidRPr="004870AE">
        <w:rPr>
          <w:b/>
          <w:bCs/>
          <w:sz w:val="26"/>
          <w:szCs w:val="26"/>
        </w:rPr>
        <w:t>customer transactions and payment data</w:t>
      </w:r>
      <w:r w:rsidRPr="004870AE">
        <w:rPr>
          <w:sz w:val="26"/>
          <w:szCs w:val="26"/>
        </w:rPr>
        <w:t>, making them attractive targets for cyber attackers.</w:t>
      </w:r>
    </w:p>
    <w:p w14:paraId="6AFC1C4C" w14:textId="77777777" w:rsidR="004870AE" w:rsidRPr="004870AE" w:rsidRDefault="004870AE" w:rsidP="004870AE">
      <w:pPr>
        <w:spacing w:after="0"/>
        <w:rPr>
          <w:sz w:val="26"/>
          <w:szCs w:val="26"/>
        </w:rPr>
      </w:pPr>
    </w:p>
    <w:p w14:paraId="32973602" w14:textId="77777777" w:rsidR="004870AE" w:rsidRPr="004870AE" w:rsidRDefault="004870AE" w:rsidP="004870AE">
      <w:pPr>
        <w:spacing w:after="0"/>
        <w:rPr>
          <w:sz w:val="26"/>
          <w:szCs w:val="26"/>
        </w:rPr>
      </w:pPr>
      <w:r w:rsidRPr="004870AE">
        <w:rPr>
          <w:sz w:val="26"/>
          <w:szCs w:val="26"/>
        </w:rPr>
        <w:t xml:space="preserve">The </w:t>
      </w:r>
      <w:r w:rsidRPr="004870AE">
        <w:rPr>
          <w:b/>
          <w:bCs/>
          <w:sz w:val="26"/>
          <w:szCs w:val="26"/>
        </w:rPr>
        <w:t>STRIDE threat model</w:t>
      </w:r>
      <w:r w:rsidRPr="004870AE">
        <w:rPr>
          <w:sz w:val="26"/>
          <w:szCs w:val="26"/>
        </w:rPr>
        <w:t xml:space="preserve"> is appropriate for retail applications because it focuses on identifying </w:t>
      </w:r>
      <w:r w:rsidRPr="004870AE">
        <w:rPr>
          <w:b/>
          <w:bCs/>
          <w:sz w:val="26"/>
          <w:szCs w:val="26"/>
        </w:rPr>
        <w:t>application-level security threats</w:t>
      </w:r>
      <w:r w:rsidRPr="004870AE">
        <w:rPr>
          <w:sz w:val="26"/>
          <w:szCs w:val="26"/>
        </w:rPr>
        <w:t>.</w:t>
      </w:r>
    </w:p>
    <w:p w14:paraId="61077458" w14:textId="77777777" w:rsidR="004870AE" w:rsidRDefault="004870AE" w:rsidP="00146E1D">
      <w:pPr>
        <w:spacing w:after="0"/>
        <w:rPr>
          <w:sz w:val="26"/>
          <w:szCs w:val="26"/>
        </w:rPr>
      </w:pPr>
    </w:p>
    <w:p w14:paraId="36DADC7D" w14:textId="77777777" w:rsidR="004870AE" w:rsidRPr="00146E1D" w:rsidRDefault="004870AE" w:rsidP="004870AE">
      <w:pPr>
        <w:spacing w:after="0"/>
        <w:rPr>
          <w:b/>
          <w:bCs/>
          <w:sz w:val="30"/>
          <w:szCs w:val="30"/>
          <w:u w:val="single"/>
        </w:rPr>
      </w:pPr>
      <w:r w:rsidRPr="00146E1D">
        <w:rPr>
          <w:b/>
          <w:bCs/>
          <w:sz w:val="30"/>
          <w:szCs w:val="30"/>
          <w:u w:val="single"/>
        </w:rPr>
        <w:t xml:space="preserve">Why this model is </w:t>
      </w:r>
      <w:proofErr w:type="gramStart"/>
      <w:r w:rsidRPr="00146E1D">
        <w:rPr>
          <w:b/>
          <w:bCs/>
          <w:sz w:val="30"/>
          <w:szCs w:val="30"/>
          <w:u w:val="single"/>
        </w:rPr>
        <w:t>used ?</w:t>
      </w:r>
      <w:proofErr w:type="gramEnd"/>
    </w:p>
    <w:p w14:paraId="37DEEA84" w14:textId="77777777" w:rsidR="00F02D28" w:rsidRPr="00F02D28" w:rsidRDefault="00F02D28" w:rsidP="00F02D28">
      <w:pPr>
        <w:spacing w:after="0"/>
        <w:rPr>
          <w:sz w:val="26"/>
          <w:szCs w:val="26"/>
        </w:rPr>
      </w:pPr>
      <w:r w:rsidRPr="00F02D28">
        <w:rPr>
          <w:sz w:val="26"/>
          <w:szCs w:val="26"/>
        </w:rPr>
        <w:t>Retail systems are vulnerable to threats such as:</w:t>
      </w:r>
    </w:p>
    <w:p w14:paraId="7DD7915B" w14:textId="77777777" w:rsidR="00F02D28" w:rsidRPr="00F02D28" w:rsidRDefault="00F02D28" w:rsidP="00F02D28">
      <w:pPr>
        <w:numPr>
          <w:ilvl w:val="0"/>
          <w:numId w:val="13"/>
        </w:numPr>
        <w:spacing w:after="0"/>
        <w:rPr>
          <w:sz w:val="26"/>
          <w:szCs w:val="26"/>
        </w:rPr>
      </w:pPr>
      <w:r w:rsidRPr="00F02D28">
        <w:rPr>
          <w:sz w:val="26"/>
          <w:szCs w:val="26"/>
        </w:rPr>
        <w:t>POS malware attacks</w:t>
      </w:r>
    </w:p>
    <w:p w14:paraId="51F0543B" w14:textId="77777777" w:rsidR="00F02D28" w:rsidRPr="00F02D28" w:rsidRDefault="00F02D28" w:rsidP="00F02D28">
      <w:pPr>
        <w:numPr>
          <w:ilvl w:val="0"/>
          <w:numId w:val="13"/>
        </w:numPr>
        <w:spacing w:after="0"/>
        <w:rPr>
          <w:sz w:val="26"/>
          <w:szCs w:val="26"/>
        </w:rPr>
      </w:pPr>
      <w:r w:rsidRPr="00F02D28">
        <w:rPr>
          <w:sz w:val="26"/>
          <w:szCs w:val="26"/>
        </w:rPr>
        <w:t>Data manipulation in inventory systems</w:t>
      </w:r>
    </w:p>
    <w:p w14:paraId="0BDC4529" w14:textId="77777777" w:rsidR="00F02D28" w:rsidRPr="00F02D28" w:rsidRDefault="00F02D28" w:rsidP="00F02D28">
      <w:pPr>
        <w:numPr>
          <w:ilvl w:val="0"/>
          <w:numId w:val="13"/>
        </w:numPr>
        <w:spacing w:after="0"/>
        <w:rPr>
          <w:sz w:val="26"/>
          <w:szCs w:val="26"/>
        </w:rPr>
      </w:pPr>
      <w:r w:rsidRPr="00F02D28">
        <w:rPr>
          <w:sz w:val="26"/>
          <w:szCs w:val="26"/>
        </w:rPr>
        <w:t>Unauthorized access to customer databases</w:t>
      </w:r>
    </w:p>
    <w:p w14:paraId="1C55F4B0" w14:textId="77777777" w:rsidR="00F02D28" w:rsidRPr="00F02D28" w:rsidRDefault="00F02D28" w:rsidP="00F02D28">
      <w:pPr>
        <w:numPr>
          <w:ilvl w:val="0"/>
          <w:numId w:val="13"/>
        </w:numPr>
        <w:spacing w:after="0"/>
        <w:rPr>
          <w:sz w:val="26"/>
          <w:szCs w:val="26"/>
        </w:rPr>
      </w:pPr>
      <w:r w:rsidRPr="00F02D28">
        <w:rPr>
          <w:sz w:val="26"/>
          <w:szCs w:val="26"/>
        </w:rPr>
        <w:t>Denial-of-service attacks affecting store operations</w:t>
      </w:r>
    </w:p>
    <w:p w14:paraId="589A0976" w14:textId="77777777" w:rsidR="004870AE" w:rsidRDefault="004870AE" w:rsidP="00F02D28">
      <w:pPr>
        <w:spacing w:after="0"/>
        <w:rPr>
          <w:sz w:val="26"/>
          <w:szCs w:val="26"/>
        </w:rPr>
      </w:pPr>
    </w:p>
    <w:p w14:paraId="15D223F1" w14:textId="77777777" w:rsidR="00F02D28" w:rsidRPr="00F02D28" w:rsidRDefault="00F02D28" w:rsidP="00F02D28">
      <w:pPr>
        <w:spacing w:after="0"/>
        <w:rPr>
          <w:sz w:val="26"/>
          <w:szCs w:val="26"/>
        </w:rPr>
      </w:pPr>
      <w:r w:rsidRPr="00F02D28">
        <w:rPr>
          <w:sz w:val="26"/>
          <w:szCs w:val="26"/>
        </w:rPr>
        <w:t xml:space="preserve">Using STRIDE allows developers to </w:t>
      </w:r>
      <w:proofErr w:type="spellStart"/>
      <w:r w:rsidRPr="00F02D28">
        <w:rPr>
          <w:sz w:val="26"/>
          <w:szCs w:val="26"/>
        </w:rPr>
        <w:t>analyze</w:t>
      </w:r>
      <w:proofErr w:type="spellEnd"/>
      <w:r w:rsidRPr="00F02D28">
        <w:rPr>
          <w:sz w:val="26"/>
          <w:szCs w:val="26"/>
        </w:rPr>
        <w:t xml:space="preserve"> threats related to:</w:t>
      </w:r>
    </w:p>
    <w:p w14:paraId="39B99909" w14:textId="77777777" w:rsidR="00F02D28" w:rsidRPr="00F02D28" w:rsidRDefault="00F02D28" w:rsidP="00F02D28">
      <w:pPr>
        <w:numPr>
          <w:ilvl w:val="0"/>
          <w:numId w:val="14"/>
        </w:numPr>
        <w:spacing w:after="0"/>
        <w:rPr>
          <w:sz w:val="26"/>
          <w:szCs w:val="26"/>
        </w:rPr>
      </w:pPr>
      <w:r w:rsidRPr="00F02D28">
        <w:rPr>
          <w:sz w:val="26"/>
          <w:szCs w:val="26"/>
        </w:rPr>
        <w:t>User authentication systems</w:t>
      </w:r>
    </w:p>
    <w:p w14:paraId="2030C8DC" w14:textId="77777777" w:rsidR="00F02D28" w:rsidRPr="00F02D28" w:rsidRDefault="00F02D28" w:rsidP="00F02D28">
      <w:pPr>
        <w:numPr>
          <w:ilvl w:val="0"/>
          <w:numId w:val="14"/>
        </w:numPr>
        <w:spacing w:after="0"/>
        <w:rPr>
          <w:sz w:val="26"/>
          <w:szCs w:val="26"/>
        </w:rPr>
      </w:pPr>
      <w:r w:rsidRPr="00F02D28">
        <w:rPr>
          <w:sz w:val="26"/>
          <w:szCs w:val="26"/>
        </w:rPr>
        <w:t>Payment processing systems</w:t>
      </w:r>
    </w:p>
    <w:p w14:paraId="4E76B439" w14:textId="77777777" w:rsidR="00F02D28" w:rsidRDefault="00F02D28" w:rsidP="00F02D28">
      <w:pPr>
        <w:spacing w:after="0"/>
        <w:rPr>
          <w:sz w:val="26"/>
          <w:szCs w:val="26"/>
        </w:rPr>
      </w:pPr>
    </w:p>
    <w:p w14:paraId="22A60486" w14:textId="77777777" w:rsidR="00F02D28" w:rsidRPr="00146E1D" w:rsidRDefault="00F02D28" w:rsidP="00F02D28">
      <w:pPr>
        <w:spacing w:after="0"/>
        <w:rPr>
          <w:b/>
          <w:bCs/>
          <w:sz w:val="30"/>
          <w:szCs w:val="30"/>
          <w:u w:val="single"/>
        </w:rPr>
      </w:pPr>
      <w:r w:rsidRPr="00146E1D">
        <w:rPr>
          <w:b/>
          <w:bCs/>
          <w:sz w:val="30"/>
          <w:szCs w:val="30"/>
          <w:u w:val="single"/>
        </w:rPr>
        <w:t>Alignment with CERT-In</w:t>
      </w:r>
    </w:p>
    <w:p w14:paraId="258F00EC" w14:textId="77777777" w:rsidR="00F02D28" w:rsidRPr="00F02D28" w:rsidRDefault="00F02D28" w:rsidP="00F02D28">
      <w:pPr>
        <w:spacing w:after="0"/>
        <w:rPr>
          <w:sz w:val="26"/>
          <w:szCs w:val="26"/>
        </w:rPr>
      </w:pPr>
      <w:r w:rsidRPr="00F02D28">
        <w:rPr>
          <w:sz w:val="26"/>
          <w:szCs w:val="26"/>
        </w:rPr>
        <w:t>CERT-In security advisories highlight risks related to:</w:t>
      </w:r>
    </w:p>
    <w:p w14:paraId="7A2315DA" w14:textId="77777777" w:rsidR="00F02D28" w:rsidRPr="00F02D28" w:rsidRDefault="00F02D28" w:rsidP="00F02D28">
      <w:pPr>
        <w:numPr>
          <w:ilvl w:val="0"/>
          <w:numId w:val="15"/>
        </w:numPr>
        <w:spacing w:after="0"/>
        <w:rPr>
          <w:sz w:val="26"/>
          <w:szCs w:val="26"/>
        </w:rPr>
      </w:pPr>
      <w:r w:rsidRPr="00F02D28">
        <w:rPr>
          <w:sz w:val="26"/>
          <w:szCs w:val="26"/>
        </w:rPr>
        <w:t>Payment fraud</w:t>
      </w:r>
    </w:p>
    <w:p w14:paraId="2F0A4E46" w14:textId="77777777" w:rsidR="00F02D28" w:rsidRPr="00F02D28" w:rsidRDefault="00F02D28" w:rsidP="00F02D28">
      <w:pPr>
        <w:numPr>
          <w:ilvl w:val="0"/>
          <w:numId w:val="15"/>
        </w:numPr>
        <w:spacing w:after="0"/>
        <w:rPr>
          <w:sz w:val="26"/>
          <w:szCs w:val="26"/>
        </w:rPr>
      </w:pPr>
      <w:r w:rsidRPr="00F02D28">
        <w:rPr>
          <w:sz w:val="26"/>
          <w:szCs w:val="26"/>
        </w:rPr>
        <w:t>Web application vulnerabilities</w:t>
      </w:r>
    </w:p>
    <w:p w14:paraId="3969937E" w14:textId="77777777" w:rsidR="00F02D28" w:rsidRDefault="00F02D28" w:rsidP="00F02D28">
      <w:pPr>
        <w:numPr>
          <w:ilvl w:val="0"/>
          <w:numId w:val="15"/>
        </w:numPr>
        <w:spacing w:after="0"/>
        <w:rPr>
          <w:sz w:val="26"/>
          <w:szCs w:val="26"/>
        </w:rPr>
      </w:pPr>
      <w:r w:rsidRPr="00F02D28">
        <w:rPr>
          <w:sz w:val="26"/>
          <w:szCs w:val="26"/>
        </w:rPr>
        <w:t>Insider threats</w:t>
      </w:r>
    </w:p>
    <w:p w14:paraId="146EECDD" w14:textId="77777777" w:rsidR="00F02D28" w:rsidRPr="00F02D28" w:rsidRDefault="00F02D28" w:rsidP="00F02D28">
      <w:pPr>
        <w:spacing w:after="0"/>
        <w:rPr>
          <w:sz w:val="26"/>
          <w:szCs w:val="26"/>
        </w:rPr>
      </w:pPr>
    </w:p>
    <w:p w14:paraId="224C2E3A" w14:textId="77777777" w:rsidR="00F02D28" w:rsidRPr="00F02D28" w:rsidRDefault="00F02D28" w:rsidP="00F02D28">
      <w:pPr>
        <w:spacing w:after="0"/>
        <w:rPr>
          <w:sz w:val="26"/>
          <w:szCs w:val="26"/>
        </w:rPr>
      </w:pPr>
      <w:r w:rsidRPr="00F02D28">
        <w:rPr>
          <w:sz w:val="26"/>
          <w:szCs w:val="26"/>
        </w:rPr>
        <w:t xml:space="preserve">The STRIDE model helps address these risks by categorizing threats and enabling developers to integrate security during the </w:t>
      </w:r>
      <w:r w:rsidRPr="00F02D28">
        <w:rPr>
          <w:b/>
          <w:bCs/>
          <w:sz w:val="26"/>
          <w:szCs w:val="26"/>
        </w:rPr>
        <w:t>software development lifecycle (SDLC)</w:t>
      </w:r>
      <w:r w:rsidRPr="00F02D28">
        <w:rPr>
          <w:sz w:val="26"/>
          <w:szCs w:val="26"/>
        </w:rPr>
        <w:t>.</w:t>
      </w:r>
    </w:p>
    <w:p w14:paraId="2F9C84F9" w14:textId="77777777" w:rsidR="00F02D28" w:rsidRDefault="00F02D28" w:rsidP="00F02D28">
      <w:pPr>
        <w:spacing w:after="0"/>
        <w:rPr>
          <w:sz w:val="26"/>
          <w:szCs w:val="26"/>
        </w:rPr>
      </w:pPr>
    </w:p>
    <w:p w14:paraId="4E082267" w14:textId="77777777" w:rsidR="00F02D28" w:rsidRDefault="00F02D28" w:rsidP="00F02D28">
      <w:pPr>
        <w:spacing w:after="0"/>
        <w:rPr>
          <w:sz w:val="26"/>
          <w:szCs w:val="26"/>
        </w:rPr>
      </w:pPr>
    </w:p>
    <w:p w14:paraId="4D844C0F" w14:textId="77777777" w:rsidR="00F02D28" w:rsidRDefault="00F02D28" w:rsidP="00F02D28">
      <w:pPr>
        <w:spacing w:after="0"/>
        <w:rPr>
          <w:sz w:val="26"/>
          <w:szCs w:val="26"/>
        </w:rPr>
      </w:pPr>
    </w:p>
    <w:p w14:paraId="69CCEEFC" w14:textId="77777777" w:rsidR="00F02D28" w:rsidRDefault="00F02D28" w:rsidP="00F02D28">
      <w:pPr>
        <w:spacing w:after="0"/>
        <w:rPr>
          <w:sz w:val="26"/>
          <w:szCs w:val="26"/>
        </w:rPr>
      </w:pPr>
    </w:p>
    <w:p w14:paraId="6AD55A2B" w14:textId="77777777" w:rsidR="00F02D28" w:rsidRDefault="00F02D28" w:rsidP="00F02D28">
      <w:pPr>
        <w:spacing w:after="0"/>
        <w:rPr>
          <w:sz w:val="26"/>
          <w:szCs w:val="26"/>
        </w:rPr>
      </w:pPr>
    </w:p>
    <w:p w14:paraId="49287AA5" w14:textId="77777777" w:rsidR="00F02D28" w:rsidRDefault="00F02D28" w:rsidP="00F02D28">
      <w:pPr>
        <w:spacing w:after="0"/>
        <w:rPr>
          <w:b/>
          <w:bCs/>
          <w:sz w:val="30"/>
          <w:szCs w:val="30"/>
          <w:u w:val="single"/>
        </w:rPr>
      </w:pPr>
    </w:p>
    <w:p w14:paraId="64887ACF" w14:textId="77777777" w:rsidR="00F02D28" w:rsidRDefault="00F02D28" w:rsidP="00F02D28">
      <w:pPr>
        <w:spacing w:after="0"/>
        <w:rPr>
          <w:b/>
          <w:bCs/>
          <w:sz w:val="30"/>
          <w:szCs w:val="30"/>
          <w:u w:val="single"/>
        </w:rPr>
      </w:pPr>
    </w:p>
    <w:p w14:paraId="681F0145" w14:textId="30F5E615" w:rsidR="00F02D28" w:rsidRPr="00F02D28" w:rsidRDefault="00F02D28" w:rsidP="00F02D28">
      <w:pPr>
        <w:spacing w:after="0"/>
        <w:rPr>
          <w:b/>
          <w:bCs/>
          <w:sz w:val="30"/>
          <w:szCs w:val="30"/>
          <w:u w:val="single"/>
        </w:rPr>
      </w:pPr>
      <w:r w:rsidRPr="00F02D28">
        <w:rPr>
          <w:b/>
          <w:bCs/>
          <w:sz w:val="30"/>
          <w:szCs w:val="30"/>
          <w:u w:val="single"/>
        </w:rPr>
        <w:lastRenderedPageBreak/>
        <w:t>A development of software for e-commerce industry.</w:t>
      </w:r>
    </w:p>
    <w:p w14:paraId="17F49B07" w14:textId="2E71B599" w:rsidR="00F02D28" w:rsidRDefault="00F02D28" w:rsidP="00F02D28">
      <w:pPr>
        <w:spacing w:after="0"/>
        <w:rPr>
          <w:b/>
          <w:bCs/>
          <w:sz w:val="26"/>
          <w:szCs w:val="26"/>
        </w:rPr>
      </w:pPr>
      <w:r w:rsidRPr="00F02D28">
        <w:rPr>
          <w:sz w:val="26"/>
          <w:szCs w:val="26"/>
        </w:rPr>
        <w:t xml:space="preserve">Selected Threat Model: </w:t>
      </w:r>
      <w:r w:rsidRPr="00F02D28">
        <w:rPr>
          <w:b/>
          <w:bCs/>
          <w:sz w:val="26"/>
          <w:szCs w:val="26"/>
        </w:rPr>
        <w:t>STRIDE + LINDDUN</w:t>
      </w:r>
    </w:p>
    <w:p w14:paraId="3CBC238E" w14:textId="77777777" w:rsidR="00F02D28" w:rsidRDefault="00F02D28" w:rsidP="00F02D28">
      <w:pPr>
        <w:spacing w:after="0"/>
        <w:rPr>
          <w:b/>
          <w:bCs/>
          <w:sz w:val="26"/>
          <w:szCs w:val="26"/>
        </w:rPr>
      </w:pPr>
    </w:p>
    <w:p w14:paraId="1F6C1B0D" w14:textId="77777777" w:rsidR="00F02D28" w:rsidRPr="00F02D28" w:rsidRDefault="00F02D28" w:rsidP="00F02D28">
      <w:pPr>
        <w:spacing w:after="0"/>
        <w:rPr>
          <w:sz w:val="26"/>
          <w:szCs w:val="26"/>
        </w:rPr>
      </w:pPr>
      <w:r w:rsidRPr="00F02D28">
        <w:rPr>
          <w:sz w:val="26"/>
          <w:szCs w:val="26"/>
        </w:rPr>
        <w:t>E-commerce platforms process:</w:t>
      </w:r>
    </w:p>
    <w:p w14:paraId="11568BAE" w14:textId="77777777" w:rsidR="00F02D28" w:rsidRPr="00F02D28" w:rsidRDefault="00F02D28" w:rsidP="00F02D28">
      <w:pPr>
        <w:numPr>
          <w:ilvl w:val="0"/>
          <w:numId w:val="16"/>
        </w:numPr>
        <w:spacing w:after="0"/>
        <w:rPr>
          <w:sz w:val="26"/>
          <w:szCs w:val="26"/>
        </w:rPr>
      </w:pPr>
      <w:r w:rsidRPr="00F02D28">
        <w:rPr>
          <w:sz w:val="26"/>
          <w:szCs w:val="26"/>
        </w:rPr>
        <w:t>Customer personal information</w:t>
      </w:r>
    </w:p>
    <w:p w14:paraId="40395067" w14:textId="77777777" w:rsidR="00F02D28" w:rsidRPr="00F02D28" w:rsidRDefault="00F02D28" w:rsidP="00F02D28">
      <w:pPr>
        <w:numPr>
          <w:ilvl w:val="0"/>
          <w:numId w:val="16"/>
        </w:numPr>
        <w:spacing w:after="0"/>
        <w:rPr>
          <w:sz w:val="26"/>
          <w:szCs w:val="26"/>
        </w:rPr>
      </w:pPr>
      <w:r w:rsidRPr="00F02D28">
        <w:rPr>
          <w:sz w:val="26"/>
          <w:szCs w:val="26"/>
        </w:rPr>
        <w:t>Payment details</w:t>
      </w:r>
    </w:p>
    <w:p w14:paraId="71CE501D" w14:textId="77777777" w:rsidR="00F02D28" w:rsidRPr="00F02D28" w:rsidRDefault="00F02D28" w:rsidP="00F02D28">
      <w:pPr>
        <w:numPr>
          <w:ilvl w:val="0"/>
          <w:numId w:val="16"/>
        </w:numPr>
        <w:spacing w:after="0"/>
        <w:rPr>
          <w:sz w:val="26"/>
          <w:szCs w:val="26"/>
        </w:rPr>
      </w:pPr>
      <w:r w:rsidRPr="00F02D28">
        <w:rPr>
          <w:sz w:val="26"/>
          <w:szCs w:val="26"/>
        </w:rPr>
        <w:t>Transaction records</w:t>
      </w:r>
    </w:p>
    <w:p w14:paraId="12E45A6E" w14:textId="77777777" w:rsidR="00F02D28" w:rsidRDefault="00F02D28" w:rsidP="00F02D28">
      <w:pPr>
        <w:numPr>
          <w:ilvl w:val="0"/>
          <w:numId w:val="16"/>
        </w:numPr>
        <w:spacing w:after="0"/>
        <w:rPr>
          <w:sz w:val="26"/>
          <w:szCs w:val="26"/>
        </w:rPr>
      </w:pPr>
      <w:r w:rsidRPr="00F02D28">
        <w:rPr>
          <w:sz w:val="26"/>
          <w:szCs w:val="26"/>
        </w:rPr>
        <w:t>Order history</w:t>
      </w:r>
    </w:p>
    <w:p w14:paraId="60A76618" w14:textId="77777777" w:rsidR="00F02D28" w:rsidRPr="00F02D28" w:rsidRDefault="00F02D28" w:rsidP="00F02D28">
      <w:pPr>
        <w:spacing w:after="0"/>
        <w:ind w:left="360"/>
        <w:rPr>
          <w:sz w:val="26"/>
          <w:szCs w:val="26"/>
        </w:rPr>
      </w:pPr>
    </w:p>
    <w:p w14:paraId="5D6DE508" w14:textId="77777777" w:rsidR="00F02D28" w:rsidRDefault="00F02D28" w:rsidP="00F02D28">
      <w:pPr>
        <w:spacing w:after="0"/>
        <w:rPr>
          <w:sz w:val="26"/>
          <w:szCs w:val="26"/>
        </w:rPr>
      </w:pPr>
      <w:r w:rsidRPr="00F02D28">
        <w:rPr>
          <w:sz w:val="26"/>
          <w:szCs w:val="26"/>
        </w:rPr>
        <w:t>These platforms must ensure both cybersecurity and privacy protection.</w:t>
      </w:r>
    </w:p>
    <w:p w14:paraId="7768413A" w14:textId="77777777" w:rsidR="00F02D28" w:rsidRPr="00F02D28" w:rsidRDefault="00F02D28" w:rsidP="00F02D28">
      <w:pPr>
        <w:spacing w:after="0"/>
        <w:rPr>
          <w:sz w:val="26"/>
          <w:szCs w:val="26"/>
        </w:rPr>
      </w:pPr>
    </w:p>
    <w:p w14:paraId="5BF85126" w14:textId="77777777" w:rsidR="00F02D28" w:rsidRDefault="00F02D28" w:rsidP="00F02D28">
      <w:pPr>
        <w:spacing w:after="0"/>
        <w:rPr>
          <w:sz w:val="26"/>
          <w:szCs w:val="26"/>
        </w:rPr>
      </w:pPr>
      <w:r w:rsidRPr="00F02D28">
        <w:rPr>
          <w:sz w:val="26"/>
          <w:szCs w:val="26"/>
        </w:rPr>
        <w:t>A combined approach using STRIDE and LINDDUN is recommended.</w:t>
      </w:r>
    </w:p>
    <w:p w14:paraId="609E160B" w14:textId="77777777" w:rsidR="00F02D28" w:rsidRPr="00F02D28" w:rsidRDefault="00F02D28" w:rsidP="00F02D28">
      <w:pPr>
        <w:spacing w:after="0"/>
        <w:rPr>
          <w:sz w:val="26"/>
          <w:szCs w:val="26"/>
        </w:rPr>
      </w:pPr>
    </w:p>
    <w:p w14:paraId="604E1890" w14:textId="52601ADE" w:rsidR="00F02D28" w:rsidRDefault="00F02D28" w:rsidP="00F02D28">
      <w:pPr>
        <w:spacing w:after="0"/>
        <w:rPr>
          <w:sz w:val="26"/>
          <w:szCs w:val="26"/>
        </w:rPr>
      </w:pPr>
      <w:r w:rsidRPr="00F02D28">
        <w:rPr>
          <w:sz w:val="26"/>
          <w:szCs w:val="26"/>
        </w:rPr>
        <w:t xml:space="preserve">LINDDUN is a privacy threat </w:t>
      </w:r>
      <w:r w:rsidRPr="00F02D28">
        <w:rPr>
          <w:sz w:val="26"/>
          <w:szCs w:val="26"/>
        </w:rPr>
        <w:t>modelling</w:t>
      </w:r>
      <w:r w:rsidRPr="00F02D28">
        <w:rPr>
          <w:sz w:val="26"/>
          <w:szCs w:val="26"/>
        </w:rPr>
        <w:t xml:space="preserve"> framework that focuses on privacy-related risks.</w:t>
      </w:r>
    </w:p>
    <w:p w14:paraId="13044847" w14:textId="77777777" w:rsidR="00F02D28" w:rsidRPr="00F02D28" w:rsidRDefault="00F02D28" w:rsidP="00F02D28">
      <w:pPr>
        <w:spacing w:after="0"/>
        <w:rPr>
          <w:sz w:val="26"/>
          <w:szCs w:val="26"/>
        </w:rPr>
      </w:pPr>
    </w:p>
    <w:p w14:paraId="2F112C86" w14:textId="77777777" w:rsidR="00F02D28" w:rsidRPr="00F02D28" w:rsidRDefault="00F02D28" w:rsidP="00F02D28">
      <w:pPr>
        <w:spacing w:after="0"/>
        <w:rPr>
          <w:sz w:val="26"/>
          <w:szCs w:val="26"/>
        </w:rPr>
      </w:pPr>
      <w:r w:rsidRPr="00F02D28">
        <w:rPr>
          <w:sz w:val="26"/>
          <w:szCs w:val="26"/>
        </w:rPr>
        <w:t>LINDDUN threats include:</w:t>
      </w:r>
    </w:p>
    <w:p w14:paraId="40E5CCD9" w14:textId="77777777" w:rsidR="00F02D28" w:rsidRPr="00F02D28" w:rsidRDefault="00F02D28" w:rsidP="00F02D28">
      <w:pPr>
        <w:numPr>
          <w:ilvl w:val="0"/>
          <w:numId w:val="17"/>
        </w:numPr>
        <w:spacing w:after="0"/>
        <w:rPr>
          <w:sz w:val="26"/>
          <w:szCs w:val="26"/>
        </w:rPr>
      </w:pPr>
      <w:proofErr w:type="spellStart"/>
      <w:r w:rsidRPr="00F02D28">
        <w:rPr>
          <w:b/>
          <w:bCs/>
          <w:sz w:val="26"/>
          <w:szCs w:val="26"/>
        </w:rPr>
        <w:t>Linkability</w:t>
      </w:r>
      <w:proofErr w:type="spellEnd"/>
      <w:r w:rsidRPr="00F02D28">
        <w:rPr>
          <w:sz w:val="26"/>
          <w:szCs w:val="26"/>
        </w:rPr>
        <w:t xml:space="preserve"> – Ability to link multiple data records to the same user</w:t>
      </w:r>
    </w:p>
    <w:p w14:paraId="4AF07533" w14:textId="77777777" w:rsidR="00F02D28" w:rsidRPr="00F02D28" w:rsidRDefault="00F02D28" w:rsidP="00F02D28">
      <w:pPr>
        <w:numPr>
          <w:ilvl w:val="0"/>
          <w:numId w:val="17"/>
        </w:numPr>
        <w:spacing w:after="0"/>
        <w:rPr>
          <w:sz w:val="26"/>
          <w:szCs w:val="26"/>
        </w:rPr>
      </w:pPr>
      <w:r w:rsidRPr="00F02D28">
        <w:rPr>
          <w:b/>
          <w:bCs/>
          <w:sz w:val="26"/>
          <w:szCs w:val="26"/>
        </w:rPr>
        <w:t>Identifiability</w:t>
      </w:r>
      <w:r w:rsidRPr="00F02D28">
        <w:rPr>
          <w:sz w:val="26"/>
          <w:szCs w:val="26"/>
        </w:rPr>
        <w:t xml:space="preserve"> – Identifying individuals from stored data</w:t>
      </w:r>
    </w:p>
    <w:p w14:paraId="05CD139A" w14:textId="77777777" w:rsidR="00F02D28" w:rsidRPr="00F02D28" w:rsidRDefault="00F02D28" w:rsidP="00F02D28">
      <w:pPr>
        <w:numPr>
          <w:ilvl w:val="0"/>
          <w:numId w:val="17"/>
        </w:numPr>
        <w:spacing w:after="0"/>
        <w:rPr>
          <w:sz w:val="26"/>
          <w:szCs w:val="26"/>
        </w:rPr>
      </w:pPr>
      <w:r w:rsidRPr="00F02D28">
        <w:rPr>
          <w:b/>
          <w:bCs/>
          <w:sz w:val="26"/>
          <w:szCs w:val="26"/>
        </w:rPr>
        <w:t>Non-repudiation</w:t>
      </w:r>
      <w:r w:rsidRPr="00F02D28">
        <w:rPr>
          <w:sz w:val="26"/>
          <w:szCs w:val="26"/>
        </w:rPr>
        <w:t xml:space="preserve"> – Inability to deny performed actions</w:t>
      </w:r>
    </w:p>
    <w:p w14:paraId="2775A7E7" w14:textId="77777777" w:rsidR="00F02D28" w:rsidRPr="00F02D28" w:rsidRDefault="00F02D28" w:rsidP="00F02D28">
      <w:pPr>
        <w:numPr>
          <w:ilvl w:val="0"/>
          <w:numId w:val="17"/>
        </w:numPr>
        <w:spacing w:after="0"/>
        <w:rPr>
          <w:sz w:val="26"/>
          <w:szCs w:val="26"/>
        </w:rPr>
      </w:pPr>
      <w:r w:rsidRPr="00F02D28">
        <w:rPr>
          <w:b/>
          <w:bCs/>
          <w:sz w:val="26"/>
          <w:szCs w:val="26"/>
        </w:rPr>
        <w:t>Detectability</w:t>
      </w:r>
      <w:r w:rsidRPr="00F02D28">
        <w:rPr>
          <w:sz w:val="26"/>
          <w:szCs w:val="26"/>
        </w:rPr>
        <w:t xml:space="preserve"> – Detecting user activity</w:t>
      </w:r>
    </w:p>
    <w:p w14:paraId="67B72228" w14:textId="77777777" w:rsidR="00F02D28" w:rsidRPr="00F02D28" w:rsidRDefault="00F02D28" w:rsidP="00F02D28">
      <w:pPr>
        <w:numPr>
          <w:ilvl w:val="0"/>
          <w:numId w:val="17"/>
        </w:numPr>
        <w:spacing w:after="0"/>
        <w:rPr>
          <w:sz w:val="26"/>
          <w:szCs w:val="26"/>
        </w:rPr>
      </w:pPr>
      <w:r w:rsidRPr="00F02D28">
        <w:rPr>
          <w:b/>
          <w:bCs/>
          <w:sz w:val="26"/>
          <w:szCs w:val="26"/>
        </w:rPr>
        <w:t>Information Disclosure</w:t>
      </w:r>
      <w:r w:rsidRPr="00F02D28">
        <w:rPr>
          <w:sz w:val="26"/>
          <w:szCs w:val="26"/>
        </w:rPr>
        <w:t xml:space="preserve"> – Exposure of private data</w:t>
      </w:r>
    </w:p>
    <w:p w14:paraId="77A63F2E" w14:textId="77777777" w:rsidR="00F02D28" w:rsidRPr="00F02D28" w:rsidRDefault="00F02D28" w:rsidP="00F02D28">
      <w:pPr>
        <w:numPr>
          <w:ilvl w:val="0"/>
          <w:numId w:val="17"/>
        </w:numPr>
        <w:spacing w:after="0"/>
        <w:rPr>
          <w:sz w:val="26"/>
          <w:szCs w:val="26"/>
        </w:rPr>
      </w:pPr>
      <w:r w:rsidRPr="00F02D28">
        <w:rPr>
          <w:b/>
          <w:bCs/>
          <w:sz w:val="26"/>
          <w:szCs w:val="26"/>
        </w:rPr>
        <w:t>Unawareness</w:t>
      </w:r>
      <w:r w:rsidRPr="00F02D28">
        <w:rPr>
          <w:sz w:val="26"/>
          <w:szCs w:val="26"/>
        </w:rPr>
        <w:t xml:space="preserve"> – Users unaware of how their data is used</w:t>
      </w:r>
    </w:p>
    <w:p w14:paraId="3FD2C212" w14:textId="77777777" w:rsidR="00F02D28" w:rsidRPr="00F02D28" w:rsidRDefault="00F02D28" w:rsidP="00F02D28">
      <w:pPr>
        <w:numPr>
          <w:ilvl w:val="0"/>
          <w:numId w:val="17"/>
        </w:numPr>
        <w:spacing w:after="0"/>
        <w:rPr>
          <w:sz w:val="26"/>
          <w:szCs w:val="26"/>
        </w:rPr>
      </w:pPr>
      <w:r w:rsidRPr="00F02D28">
        <w:rPr>
          <w:b/>
          <w:bCs/>
          <w:sz w:val="26"/>
          <w:szCs w:val="26"/>
        </w:rPr>
        <w:t>Non-compliance</w:t>
      </w:r>
      <w:r w:rsidRPr="00F02D28">
        <w:rPr>
          <w:sz w:val="26"/>
          <w:szCs w:val="26"/>
        </w:rPr>
        <w:t xml:space="preserve"> – Violation of privacy regulations</w:t>
      </w:r>
    </w:p>
    <w:p w14:paraId="3B5478CA" w14:textId="77777777" w:rsidR="00F02D28" w:rsidRDefault="00F02D28" w:rsidP="00F02D28">
      <w:pPr>
        <w:spacing w:after="0"/>
        <w:rPr>
          <w:b/>
          <w:bCs/>
          <w:sz w:val="30"/>
          <w:szCs w:val="30"/>
          <w:u w:val="single"/>
        </w:rPr>
      </w:pPr>
    </w:p>
    <w:p w14:paraId="27F52CC7" w14:textId="760F12E3" w:rsidR="00F02D28" w:rsidRPr="00F02D28" w:rsidRDefault="00F02D28" w:rsidP="00F02D28">
      <w:pPr>
        <w:spacing w:after="0"/>
        <w:rPr>
          <w:b/>
          <w:bCs/>
          <w:sz w:val="30"/>
          <w:szCs w:val="30"/>
          <w:u w:val="single"/>
        </w:rPr>
      </w:pPr>
      <w:r w:rsidRPr="00F02D28">
        <w:rPr>
          <w:b/>
          <w:bCs/>
          <w:sz w:val="30"/>
          <w:szCs w:val="30"/>
          <w:u w:val="single"/>
        </w:rPr>
        <w:t xml:space="preserve">Why this model is </w:t>
      </w:r>
      <w:proofErr w:type="gramStart"/>
      <w:r w:rsidRPr="00F02D28">
        <w:rPr>
          <w:b/>
          <w:bCs/>
          <w:sz w:val="30"/>
          <w:szCs w:val="30"/>
          <w:u w:val="single"/>
        </w:rPr>
        <w:t>used ?</w:t>
      </w:r>
      <w:proofErr w:type="gramEnd"/>
    </w:p>
    <w:p w14:paraId="3733A566" w14:textId="77777777" w:rsidR="00F02D28" w:rsidRPr="00F02D28" w:rsidRDefault="00F02D28" w:rsidP="00F02D28">
      <w:pPr>
        <w:spacing w:after="0"/>
        <w:rPr>
          <w:sz w:val="26"/>
          <w:szCs w:val="26"/>
        </w:rPr>
      </w:pPr>
      <w:r w:rsidRPr="00F02D28">
        <w:rPr>
          <w:sz w:val="26"/>
          <w:szCs w:val="26"/>
        </w:rPr>
        <w:t>E-commerce platforms face threats such as:</w:t>
      </w:r>
    </w:p>
    <w:p w14:paraId="535D1E15" w14:textId="77777777" w:rsidR="00F02D28" w:rsidRPr="00F02D28" w:rsidRDefault="00F02D28" w:rsidP="00F02D28">
      <w:pPr>
        <w:numPr>
          <w:ilvl w:val="0"/>
          <w:numId w:val="18"/>
        </w:numPr>
        <w:spacing w:after="0"/>
        <w:rPr>
          <w:sz w:val="26"/>
          <w:szCs w:val="26"/>
        </w:rPr>
      </w:pPr>
      <w:r w:rsidRPr="00F02D28">
        <w:rPr>
          <w:sz w:val="26"/>
          <w:szCs w:val="26"/>
        </w:rPr>
        <w:t>Credential theft</w:t>
      </w:r>
    </w:p>
    <w:p w14:paraId="3657F847" w14:textId="77777777" w:rsidR="00F02D28" w:rsidRPr="00F02D28" w:rsidRDefault="00F02D28" w:rsidP="00F02D28">
      <w:pPr>
        <w:numPr>
          <w:ilvl w:val="0"/>
          <w:numId w:val="18"/>
        </w:numPr>
        <w:spacing w:after="0"/>
        <w:rPr>
          <w:sz w:val="26"/>
          <w:szCs w:val="26"/>
        </w:rPr>
      </w:pPr>
      <w:r w:rsidRPr="00F02D28">
        <w:rPr>
          <w:sz w:val="26"/>
          <w:szCs w:val="26"/>
        </w:rPr>
        <w:t>Payment fraud</w:t>
      </w:r>
    </w:p>
    <w:p w14:paraId="67DC7DCD" w14:textId="77777777" w:rsidR="00F02D28" w:rsidRPr="00F02D28" w:rsidRDefault="00F02D28" w:rsidP="00F02D28">
      <w:pPr>
        <w:numPr>
          <w:ilvl w:val="0"/>
          <w:numId w:val="18"/>
        </w:numPr>
        <w:spacing w:after="0"/>
        <w:rPr>
          <w:sz w:val="26"/>
          <w:szCs w:val="26"/>
        </w:rPr>
      </w:pPr>
      <w:r w:rsidRPr="00F02D28">
        <w:rPr>
          <w:sz w:val="26"/>
          <w:szCs w:val="26"/>
        </w:rPr>
        <w:t>Session hijacking</w:t>
      </w:r>
    </w:p>
    <w:p w14:paraId="10D322A7" w14:textId="77777777" w:rsidR="00F02D28" w:rsidRPr="00F02D28" w:rsidRDefault="00F02D28" w:rsidP="00F02D28">
      <w:pPr>
        <w:numPr>
          <w:ilvl w:val="0"/>
          <w:numId w:val="18"/>
        </w:numPr>
        <w:spacing w:after="0"/>
        <w:rPr>
          <w:sz w:val="26"/>
          <w:szCs w:val="26"/>
        </w:rPr>
      </w:pPr>
      <w:r w:rsidRPr="00F02D28">
        <w:rPr>
          <w:sz w:val="26"/>
          <w:szCs w:val="26"/>
        </w:rPr>
        <w:t>Data breaches</w:t>
      </w:r>
    </w:p>
    <w:p w14:paraId="0EE519D7" w14:textId="77777777" w:rsidR="00F02D28" w:rsidRDefault="00F02D28" w:rsidP="00F02D28">
      <w:pPr>
        <w:numPr>
          <w:ilvl w:val="0"/>
          <w:numId w:val="18"/>
        </w:numPr>
        <w:spacing w:after="0"/>
        <w:rPr>
          <w:sz w:val="26"/>
          <w:szCs w:val="26"/>
        </w:rPr>
      </w:pPr>
      <w:r w:rsidRPr="00F02D28">
        <w:rPr>
          <w:sz w:val="26"/>
          <w:szCs w:val="26"/>
        </w:rPr>
        <w:t>Privacy violations</w:t>
      </w:r>
    </w:p>
    <w:p w14:paraId="203D2414" w14:textId="77777777" w:rsidR="00F02D28" w:rsidRPr="00F02D28" w:rsidRDefault="00F02D28" w:rsidP="00F02D28">
      <w:pPr>
        <w:spacing w:after="0"/>
        <w:ind w:left="720"/>
        <w:rPr>
          <w:sz w:val="26"/>
          <w:szCs w:val="26"/>
        </w:rPr>
      </w:pPr>
    </w:p>
    <w:p w14:paraId="061D174A" w14:textId="77777777" w:rsidR="00F02D28" w:rsidRDefault="00F02D28" w:rsidP="00F02D28">
      <w:pPr>
        <w:spacing w:after="0"/>
        <w:rPr>
          <w:sz w:val="26"/>
          <w:szCs w:val="26"/>
        </w:rPr>
      </w:pPr>
      <w:r w:rsidRPr="00F02D28">
        <w:rPr>
          <w:sz w:val="26"/>
          <w:szCs w:val="26"/>
        </w:rPr>
        <w:t xml:space="preserve">STRIDE identifies </w:t>
      </w:r>
      <w:r w:rsidRPr="00F02D28">
        <w:rPr>
          <w:b/>
          <w:bCs/>
          <w:sz w:val="26"/>
          <w:szCs w:val="26"/>
        </w:rPr>
        <w:t>technical security threats</w:t>
      </w:r>
      <w:r w:rsidRPr="00F02D28">
        <w:rPr>
          <w:sz w:val="26"/>
          <w:szCs w:val="26"/>
        </w:rPr>
        <w:t xml:space="preserve">, while LINDDUN addresses </w:t>
      </w:r>
      <w:r w:rsidRPr="00F02D28">
        <w:rPr>
          <w:b/>
          <w:bCs/>
          <w:sz w:val="26"/>
          <w:szCs w:val="26"/>
        </w:rPr>
        <w:t>privacy risks</w:t>
      </w:r>
      <w:r w:rsidRPr="00F02D28">
        <w:rPr>
          <w:sz w:val="26"/>
          <w:szCs w:val="26"/>
        </w:rPr>
        <w:t xml:space="preserve"> associated with user data.</w:t>
      </w:r>
    </w:p>
    <w:p w14:paraId="168D39CA" w14:textId="77777777" w:rsidR="00F02D28" w:rsidRPr="00F02D28" w:rsidRDefault="00F02D28" w:rsidP="00F02D28">
      <w:pPr>
        <w:spacing w:after="0"/>
        <w:rPr>
          <w:sz w:val="26"/>
          <w:szCs w:val="26"/>
        </w:rPr>
      </w:pPr>
    </w:p>
    <w:p w14:paraId="25131E9E" w14:textId="77777777" w:rsidR="00F02D28" w:rsidRPr="00F02D28" w:rsidRDefault="00F02D28" w:rsidP="00F02D28">
      <w:pPr>
        <w:spacing w:after="0"/>
        <w:rPr>
          <w:sz w:val="26"/>
          <w:szCs w:val="26"/>
        </w:rPr>
      </w:pPr>
      <w:r w:rsidRPr="00F02D28">
        <w:rPr>
          <w:sz w:val="26"/>
          <w:szCs w:val="26"/>
        </w:rPr>
        <w:t>Using both models ensures protection of:</w:t>
      </w:r>
    </w:p>
    <w:p w14:paraId="698A57BB" w14:textId="77777777" w:rsidR="00F02D28" w:rsidRPr="00F02D28" w:rsidRDefault="00F02D28" w:rsidP="00F02D28">
      <w:pPr>
        <w:numPr>
          <w:ilvl w:val="0"/>
          <w:numId w:val="19"/>
        </w:numPr>
        <w:spacing w:after="0"/>
        <w:rPr>
          <w:sz w:val="26"/>
          <w:szCs w:val="26"/>
        </w:rPr>
      </w:pPr>
      <w:r w:rsidRPr="00F02D28">
        <w:rPr>
          <w:sz w:val="26"/>
          <w:szCs w:val="26"/>
        </w:rPr>
        <w:t>User authentication systems</w:t>
      </w:r>
    </w:p>
    <w:p w14:paraId="7B5493F2" w14:textId="77777777" w:rsidR="00F02D28" w:rsidRPr="00F02D28" w:rsidRDefault="00F02D28" w:rsidP="00F02D28">
      <w:pPr>
        <w:numPr>
          <w:ilvl w:val="0"/>
          <w:numId w:val="19"/>
        </w:numPr>
        <w:spacing w:after="0"/>
        <w:rPr>
          <w:sz w:val="26"/>
          <w:szCs w:val="26"/>
        </w:rPr>
      </w:pPr>
      <w:r w:rsidRPr="00F02D28">
        <w:rPr>
          <w:sz w:val="26"/>
          <w:szCs w:val="26"/>
        </w:rPr>
        <w:t>Payment processing mechanisms</w:t>
      </w:r>
    </w:p>
    <w:p w14:paraId="76BCA425" w14:textId="77777777" w:rsidR="00F02D28" w:rsidRPr="00F02D28" w:rsidRDefault="00F02D28" w:rsidP="00F02D28">
      <w:pPr>
        <w:numPr>
          <w:ilvl w:val="0"/>
          <w:numId w:val="19"/>
        </w:numPr>
        <w:spacing w:after="0"/>
        <w:rPr>
          <w:sz w:val="26"/>
          <w:szCs w:val="26"/>
        </w:rPr>
      </w:pPr>
      <w:r w:rsidRPr="00F02D28">
        <w:rPr>
          <w:sz w:val="26"/>
          <w:szCs w:val="26"/>
        </w:rPr>
        <w:t>Customer data storage</w:t>
      </w:r>
    </w:p>
    <w:p w14:paraId="3DF21BBF" w14:textId="77777777" w:rsidR="00F02D28" w:rsidRPr="00F02D28" w:rsidRDefault="00F02D28" w:rsidP="00F02D28">
      <w:pPr>
        <w:numPr>
          <w:ilvl w:val="0"/>
          <w:numId w:val="19"/>
        </w:numPr>
        <w:spacing w:after="0"/>
        <w:rPr>
          <w:sz w:val="26"/>
          <w:szCs w:val="26"/>
        </w:rPr>
      </w:pPr>
      <w:r w:rsidRPr="00F02D28">
        <w:rPr>
          <w:sz w:val="26"/>
          <w:szCs w:val="26"/>
        </w:rPr>
        <w:t>Privacy compliance requirements</w:t>
      </w:r>
    </w:p>
    <w:p w14:paraId="3820347B" w14:textId="77777777" w:rsidR="00F02D28" w:rsidRDefault="00F02D28" w:rsidP="00F02D28">
      <w:pPr>
        <w:spacing w:after="0"/>
        <w:rPr>
          <w:sz w:val="26"/>
          <w:szCs w:val="26"/>
        </w:rPr>
      </w:pPr>
    </w:p>
    <w:p w14:paraId="35639927" w14:textId="77777777" w:rsidR="00F02D28" w:rsidRPr="00146E1D" w:rsidRDefault="00F02D28" w:rsidP="00F02D28">
      <w:pPr>
        <w:spacing w:after="0"/>
        <w:rPr>
          <w:b/>
          <w:bCs/>
          <w:sz w:val="30"/>
          <w:szCs w:val="30"/>
          <w:u w:val="single"/>
        </w:rPr>
      </w:pPr>
      <w:r w:rsidRPr="00146E1D">
        <w:rPr>
          <w:b/>
          <w:bCs/>
          <w:sz w:val="30"/>
          <w:szCs w:val="30"/>
          <w:u w:val="single"/>
        </w:rPr>
        <w:lastRenderedPageBreak/>
        <w:t>Alignment with CERT-In</w:t>
      </w:r>
    </w:p>
    <w:p w14:paraId="7F2BFCF2" w14:textId="77777777" w:rsidR="00F02D28" w:rsidRPr="00F02D28" w:rsidRDefault="00F02D28" w:rsidP="00F02D28">
      <w:pPr>
        <w:spacing w:after="0"/>
        <w:rPr>
          <w:sz w:val="26"/>
          <w:szCs w:val="26"/>
        </w:rPr>
      </w:pPr>
      <w:r w:rsidRPr="00F02D28">
        <w:rPr>
          <w:sz w:val="26"/>
          <w:szCs w:val="26"/>
        </w:rPr>
        <w:t xml:space="preserve">CERT-In recommends strong protection for </w:t>
      </w:r>
      <w:r w:rsidRPr="00F02D28">
        <w:rPr>
          <w:b/>
          <w:bCs/>
          <w:sz w:val="26"/>
          <w:szCs w:val="26"/>
        </w:rPr>
        <w:t>online services and digital platforms</w:t>
      </w:r>
      <w:r w:rsidRPr="00F02D28">
        <w:rPr>
          <w:sz w:val="26"/>
          <w:szCs w:val="26"/>
        </w:rPr>
        <w:t>, including:</w:t>
      </w:r>
    </w:p>
    <w:p w14:paraId="5593C9D2" w14:textId="77777777" w:rsidR="00F02D28" w:rsidRPr="00F02D28" w:rsidRDefault="00F02D28" w:rsidP="00F02D28">
      <w:pPr>
        <w:numPr>
          <w:ilvl w:val="0"/>
          <w:numId w:val="20"/>
        </w:numPr>
        <w:spacing w:after="0"/>
        <w:rPr>
          <w:sz w:val="26"/>
          <w:szCs w:val="26"/>
        </w:rPr>
      </w:pPr>
      <w:r w:rsidRPr="00F02D28">
        <w:rPr>
          <w:sz w:val="26"/>
          <w:szCs w:val="26"/>
        </w:rPr>
        <w:t>Secure data storage</w:t>
      </w:r>
    </w:p>
    <w:p w14:paraId="21B26B83" w14:textId="77777777" w:rsidR="00F02D28" w:rsidRPr="00F02D28" w:rsidRDefault="00F02D28" w:rsidP="00F02D28">
      <w:pPr>
        <w:numPr>
          <w:ilvl w:val="0"/>
          <w:numId w:val="20"/>
        </w:numPr>
        <w:spacing w:after="0"/>
        <w:rPr>
          <w:sz w:val="26"/>
          <w:szCs w:val="26"/>
        </w:rPr>
      </w:pPr>
      <w:r w:rsidRPr="00F02D28">
        <w:rPr>
          <w:sz w:val="26"/>
          <w:szCs w:val="26"/>
        </w:rPr>
        <w:t>Privacy protection</w:t>
      </w:r>
    </w:p>
    <w:p w14:paraId="54D33B7C" w14:textId="77777777" w:rsidR="00F02D28" w:rsidRPr="00F02D28" w:rsidRDefault="00F02D28" w:rsidP="00F02D28">
      <w:pPr>
        <w:numPr>
          <w:ilvl w:val="0"/>
          <w:numId w:val="20"/>
        </w:numPr>
        <w:spacing w:after="0"/>
        <w:rPr>
          <w:sz w:val="26"/>
          <w:szCs w:val="26"/>
        </w:rPr>
      </w:pPr>
      <w:r w:rsidRPr="00F02D28">
        <w:rPr>
          <w:sz w:val="26"/>
          <w:szCs w:val="26"/>
        </w:rPr>
        <w:t>Secure coding practices</w:t>
      </w:r>
    </w:p>
    <w:p w14:paraId="469DD50B" w14:textId="77777777" w:rsidR="00F02D28" w:rsidRPr="00F02D28" w:rsidRDefault="00F02D28" w:rsidP="00F02D28">
      <w:pPr>
        <w:spacing w:after="0"/>
        <w:rPr>
          <w:sz w:val="26"/>
          <w:szCs w:val="26"/>
        </w:rPr>
      </w:pPr>
      <w:r w:rsidRPr="00F02D28">
        <w:rPr>
          <w:sz w:val="26"/>
          <w:szCs w:val="26"/>
        </w:rPr>
        <w:t xml:space="preserve">The </w:t>
      </w:r>
      <w:r w:rsidRPr="00F02D28">
        <w:rPr>
          <w:b/>
          <w:bCs/>
          <w:sz w:val="26"/>
          <w:szCs w:val="26"/>
        </w:rPr>
        <w:t>STRIDE + LINDDUN approach</w:t>
      </w:r>
      <w:r w:rsidRPr="00F02D28">
        <w:rPr>
          <w:sz w:val="26"/>
          <w:szCs w:val="26"/>
        </w:rPr>
        <w:t xml:space="preserve"> ensures that both </w:t>
      </w:r>
      <w:r w:rsidRPr="00F02D28">
        <w:rPr>
          <w:b/>
          <w:bCs/>
          <w:sz w:val="26"/>
          <w:szCs w:val="26"/>
        </w:rPr>
        <w:t>security threats and privacy risks are addressed during system design</w:t>
      </w:r>
      <w:r w:rsidRPr="00F02D28">
        <w:rPr>
          <w:sz w:val="26"/>
          <w:szCs w:val="26"/>
        </w:rPr>
        <w:t>.</w:t>
      </w:r>
    </w:p>
    <w:p w14:paraId="5B5F6DC5" w14:textId="77777777" w:rsidR="00F02D28" w:rsidRDefault="00F02D28" w:rsidP="00F02D28">
      <w:pPr>
        <w:spacing w:after="0"/>
        <w:rPr>
          <w:sz w:val="26"/>
          <w:szCs w:val="26"/>
        </w:rPr>
      </w:pPr>
    </w:p>
    <w:p w14:paraId="374E07DD" w14:textId="09FB8AEC" w:rsidR="00F02D28" w:rsidRDefault="00F02D28" w:rsidP="00F02D28">
      <w:pPr>
        <w:spacing w:after="0"/>
        <w:rPr>
          <w:b/>
          <w:bCs/>
          <w:sz w:val="26"/>
          <w:szCs w:val="26"/>
          <w:u w:val="single"/>
        </w:rPr>
      </w:pPr>
      <w:r w:rsidRPr="00F02D28">
        <w:rPr>
          <w:b/>
          <w:bCs/>
          <w:sz w:val="26"/>
          <w:szCs w:val="26"/>
          <w:u w:val="single"/>
        </w:rPr>
        <w:t xml:space="preserve">Conclusion </w:t>
      </w:r>
    </w:p>
    <w:tbl>
      <w:tblPr>
        <w:tblStyle w:val="TableGrid"/>
        <w:tblW w:w="0" w:type="auto"/>
        <w:tblLook w:val="04A0" w:firstRow="1" w:lastRow="0" w:firstColumn="1" w:lastColumn="0" w:noHBand="0" w:noVBand="1"/>
      </w:tblPr>
      <w:tblGrid>
        <w:gridCol w:w="1809"/>
        <w:gridCol w:w="1931"/>
        <w:gridCol w:w="2683"/>
        <w:gridCol w:w="4033"/>
      </w:tblGrid>
      <w:tr w:rsidR="00F02D28" w:rsidRPr="00F02D28" w14:paraId="5CE733CD" w14:textId="77777777" w:rsidTr="00F02D28">
        <w:tc>
          <w:tcPr>
            <w:tcW w:w="0" w:type="auto"/>
            <w:hideMark/>
          </w:tcPr>
          <w:p w14:paraId="09005BA3" w14:textId="77777777" w:rsidR="00F02D28" w:rsidRPr="00F02D28" w:rsidRDefault="00F02D28" w:rsidP="00F02D28">
            <w:pPr>
              <w:spacing w:line="278" w:lineRule="auto"/>
              <w:rPr>
                <w:sz w:val="22"/>
                <w:szCs w:val="22"/>
              </w:rPr>
            </w:pPr>
            <w:r w:rsidRPr="00F02D28">
              <w:rPr>
                <w:sz w:val="22"/>
                <w:szCs w:val="22"/>
              </w:rPr>
              <w:t>Industry / Domain</w:t>
            </w:r>
          </w:p>
        </w:tc>
        <w:tc>
          <w:tcPr>
            <w:tcW w:w="0" w:type="auto"/>
            <w:hideMark/>
          </w:tcPr>
          <w:p w14:paraId="6DC81F34" w14:textId="77777777" w:rsidR="00F02D28" w:rsidRPr="00F02D28" w:rsidRDefault="00F02D28" w:rsidP="00F02D28">
            <w:pPr>
              <w:spacing w:line="278" w:lineRule="auto"/>
              <w:rPr>
                <w:sz w:val="22"/>
                <w:szCs w:val="22"/>
              </w:rPr>
            </w:pPr>
            <w:r w:rsidRPr="00F02D28">
              <w:rPr>
                <w:sz w:val="22"/>
                <w:szCs w:val="22"/>
              </w:rPr>
              <w:t>Selected Threat Model</w:t>
            </w:r>
          </w:p>
        </w:tc>
        <w:tc>
          <w:tcPr>
            <w:tcW w:w="0" w:type="auto"/>
            <w:hideMark/>
          </w:tcPr>
          <w:p w14:paraId="3162076D" w14:textId="77777777" w:rsidR="00F02D28" w:rsidRPr="00F02D28" w:rsidRDefault="00F02D28" w:rsidP="00F02D28">
            <w:pPr>
              <w:spacing w:line="278" w:lineRule="auto"/>
              <w:rPr>
                <w:sz w:val="22"/>
                <w:szCs w:val="22"/>
              </w:rPr>
            </w:pPr>
            <w:r w:rsidRPr="00F02D28">
              <w:rPr>
                <w:sz w:val="22"/>
                <w:szCs w:val="22"/>
              </w:rPr>
              <w:t>Key Focus</w:t>
            </w:r>
          </w:p>
        </w:tc>
        <w:tc>
          <w:tcPr>
            <w:tcW w:w="0" w:type="auto"/>
            <w:hideMark/>
          </w:tcPr>
          <w:p w14:paraId="18C3AC0E" w14:textId="77777777" w:rsidR="00F02D28" w:rsidRPr="00F02D28" w:rsidRDefault="00F02D28" w:rsidP="00F02D28">
            <w:pPr>
              <w:spacing w:line="278" w:lineRule="auto"/>
              <w:rPr>
                <w:sz w:val="22"/>
                <w:szCs w:val="22"/>
              </w:rPr>
            </w:pPr>
            <w:r w:rsidRPr="00F02D28">
              <w:rPr>
                <w:sz w:val="22"/>
                <w:szCs w:val="22"/>
              </w:rPr>
              <w:t>Justification</w:t>
            </w:r>
          </w:p>
        </w:tc>
      </w:tr>
      <w:tr w:rsidR="00F02D28" w:rsidRPr="00F02D28" w14:paraId="41B52BAE" w14:textId="77777777" w:rsidTr="00F02D28">
        <w:tc>
          <w:tcPr>
            <w:tcW w:w="0" w:type="auto"/>
            <w:hideMark/>
          </w:tcPr>
          <w:p w14:paraId="2CBB38DC" w14:textId="77777777" w:rsidR="00F02D28" w:rsidRPr="00F02D28" w:rsidRDefault="00F02D28" w:rsidP="00F02D28">
            <w:pPr>
              <w:spacing w:line="278" w:lineRule="auto"/>
              <w:rPr>
                <w:sz w:val="22"/>
                <w:szCs w:val="22"/>
              </w:rPr>
            </w:pPr>
            <w:r w:rsidRPr="00F02D28">
              <w:rPr>
                <w:sz w:val="22"/>
                <w:szCs w:val="22"/>
              </w:rPr>
              <w:t>Critical Infrastructure Automation</w:t>
            </w:r>
          </w:p>
        </w:tc>
        <w:tc>
          <w:tcPr>
            <w:tcW w:w="0" w:type="auto"/>
            <w:hideMark/>
          </w:tcPr>
          <w:p w14:paraId="25810D4A" w14:textId="77777777" w:rsidR="00F02D28" w:rsidRPr="00F02D28" w:rsidRDefault="00F02D28" w:rsidP="00F02D28">
            <w:pPr>
              <w:spacing w:line="278" w:lineRule="auto"/>
              <w:rPr>
                <w:sz w:val="22"/>
                <w:szCs w:val="22"/>
              </w:rPr>
            </w:pPr>
            <w:r w:rsidRPr="00F02D28">
              <w:rPr>
                <w:sz w:val="22"/>
                <w:szCs w:val="22"/>
              </w:rPr>
              <w:t>STRIDE + Attack Tree Analysis</w:t>
            </w:r>
          </w:p>
        </w:tc>
        <w:tc>
          <w:tcPr>
            <w:tcW w:w="0" w:type="auto"/>
            <w:hideMark/>
          </w:tcPr>
          <w:p w14:paraId="62E7A0A7" w14:textId="77777777" w:rsidR="00F02D28" w:rsidRPr="00F02D28" w:rsidRDefault="00F02D28" w:rsidP="00F02D28">
            <w:pPr>
              <w:spacing w:line="278" w:lineRule="auto"/>
              <w:rPr>
                <w:sz w:val="22"/>
                <w:szCs w:val="22"/>
              </w:rPr>
            </w:pPr>
            <w:r w:rsidRPr="00F02D28">
              <w:rPr>
                <w:sz w:val="22"/>
                <w:szCs w:val="22"/>
              </w:rPr>
              <w:t>Identification of system-level threats such as spoofing, tampering, DoS, and privilege escalation</w:t>
            </w:r>
          </w:p>
        </w:tc>
        <w:tc>
          <w:tcPr>
            <w:tcW w:w="0" w:type="auto"/>
            <w:hideMark/>
          </w:tcPr>
          <w:p w14:paraId="6B0B1F86" w14:textId="77777777" w:rsidR="00F02D28" w:rsidRPr="00F02D28" w:rsidRDefault="00F02D28" w:rsidP="00F02D28">
            <w:pPr>
              <w:spacing w:line="278" w:lineRule="auto"/>
              <w:rPr>
                <w:sz w:val="22"/>
                <w:szCs w:val="22"/>
              </w:rPr>
            </w:pPr>
            <w:r w:rsidRPr="00F02D28">
              <w:rPr>
                <w:sz w:val="22"/>
                <w:szCs w:val="22"/>
              </w:rPr>
              <w:t>Critical infrastructure systems like SCADA and ICS require structured analysis of attack paths and potential failures that could affect national security and public safety</w:t>
            </w:r>
          </w:p>
        </w:tc>
      </w:tr>
      <w:tr w:rsidR="00F02D28" w:rsidRPr="00F02D28" w14:paraId="59D4466D" w14:textId="77777777" w:rsidTr="00F02D28">
        <w:tc>
          <w:tcPr>
            <w:tcW w:w="0" w:type="auto"/>
            <w:hideMark/>
          </w:tcPr>
          <w:p w14:paraId="5E598215" w14:textId="77777777" w:rsidR="00F02D28" w:rsidRPr="00F02D28" w:rsidRDefault="00F02D28" w:rsidP="00F02D28">
            <w:pPr>
              <w:spacing w:line="278" w:lineRule="auto"/>
              <w:rPr>
                <w:sz w:val="22"/>
                <w:szCs w:val="22"/>
              </w:rPr>
            </w:pPr>
            <w:r w:rsidRPr="00F02D28">
              <w:rPr>
                <w:sz w:val="22"/>
                <w:szCs w:val="22"/>
              </w:rPr>
              <w:t>Banking Software</w:t>
            </w:r>
          </w:p>
        </w:tc>
        <w:tc>
          <w:tcPr>
            <w:tcW w:w="0" w:type="auto"/>
            <w:hideMark/>
          </w:tcPr>
          <w:p w14:paraId="2AE05199" w14:textId="77777777" w:rsidR="00F02D28" w:rsidRPr="00F02D28" w:rsidRDefault="00F02D28" w:rsidP="00F02D28">
            <w:pPr>
              <w:spacing w:line="278" w:lineRule="auto"/>
              <w:rPr>
                <w:sz w:val="22"/>
                <w:szCs w:val="22"/>
              </w:rPr>
            </w:pPr>
            <w:r w:rsidRPr="00F02D28">
              <w:rPr>
                <w:sz w:val="22"/>
                <w:szCs w:val="22"/>
              </w:rPr>
              <w:t>PASTA (Process for Attack Simulation and Threat Analysis)</w:t>
            </w:r>
          </w:p>
        </w:tc>
        <w:tc>
          <w:tcPr>
            <w:tcW w:w="0" w:type="auto"/>
            <w:hideMark/>
          </w:tcPr>
          <w:p w14:paraId="7AA7189F" w14:textId="77777777" w:rsidR="00F02D28" w:rsidRPr="00F02D28" w:rsidRDefault="00F02D28" w:rsidP="00F02D28">
            <w:pPr>
              <w:spacing w:line="278" w:lineRule="auto"/>
              <w:rPr>
                <w:sz w:val="22"/>
                <w:szCs w:val="22"/>
              </w:rPr>
            </w:pPr>
            <w:r w:rsidRPr="00F02D28">
              <w:rPr>
                <w:sz w:val="22"/>
                <w:szCs w:val="22"/>
              </w:rPr>
              <w:t xml:space="preserve">Risk-centric threat </w:t>
            </w:r>
            <w:proofErr w:type="spellStart"/>
            <w:r w:rsidRPr="00F02D28">
              <w:rPr>
                <w:sz w:val="22"/>
                <w:szCs w:val="22"/>
              </w:rPr>
              <w:t>modeling</w:t>
            </w:r>
            <w:proofErr w:type="spellEnd"/>
            <w:r w:rsidRPr="00F02D28">
              <w:rPr>
                <w:sz w:val="22"/>
                <w:szCs w:val="22"/>
              </w:rPr>
              <w:t xml:space="preserve"> with attack simulation</w:t>
            </w:r>
          </w:p>
        </w:tc>
        <w:tc>
          <w:tcPr>
            <w:tcW w:w="0" w:type="auto"/>
            <w:hideMark/>
          </w:tcPr>
          <w:p w14:paraId="776874E2" w14:textId="77777777" w:rsidR="00F02D28" w:rsidRPr="00F02D28" w:rsidRDefault="00F02D28" w:rsidP="00F02D28">
            <w:pPr>
              <w:spacing w:line="278" w:lineRule="auto"/>
              <w:rPr>
                <w:sz w:val="22"/>
                <w:szCs w:val="22"/>
              </w:rPr>
            </w:pPr>
            <w:r w:rsidRPr="00F02D28">
              <w:rPr>
                <w:sz w:val="22"/>
                <w:szCs w:val="22"/>
              </w:rPr>
              <w:t>Banking systems deal with highly sensitive financial data and transactions; PASTA helps simulate real-world attacks such as fraud, credential theft, and API exploitation</w:t>
            </w:r>
          </w:p>
        </w:tc>
      </w:tr>
      <w:tr w:rsidR="00F02D28" w:rsidRPr="00F02D28" w14:paraId="0D886905" w14:textId="77777777" w:rsidTr="00F02D28">
        <w:tc>
          <w:tcPr>
            <w:tcW w:w="0" w:type="auto"/>
            <w:hideMark/>
          </w:tcPr>
          <w:p w14:paraId="3F9EBACF" w14:textId="77777777" w:rsidR="00F02D28" w:rsidRPr="00F02D28" w:rsidRDefault="00F02D28" w:rsidP="00F02D28">
            <w:pPr>
              <w:spacing w:line="278" w:lineRule="auto"/>
              <w:rPr>
                <w:sz w:val="22"/>
                <w:szCs w:val="22"/>
              </w:rPr>
            </w:pPr>
            <w:r w:rsidRPr="00F02D28">
              <w:rPr>
                <w:sz w:val="22"/>
                <w:szCs w:val="22"/>
              </w:rPr>
              <w:t>Retail Industry Software</w:t>
            </w:r>
          </w:p>
        </w:tc>
        <w:tc>
          <w:tcPr>
            <w:tcW w:w="0" w:type="auto"/>
            <w:hideMark/>
          </w:tcPr>
          <w:p w14:paraId="477170AA" w14:textId="77777777" w:rsidR="00F02D28" w:rsidRPr="00F02D28" w:rsidRDefault="00F02D28" w:rsidP="00F02D28">
            <w:pPr>
              <w:spacing w:line="278" w:lineRule="auto"/>
              <w:rPr>
                <w:sz w:val="22"/>
                <w:szCs w:val="22"/>
              </w:rPr>
            </w:pPr>
            <w:r w:rsidRPr="00F02D28">
              <w:rPr>
                <w:sz w:val="22"/>
                <w:szCs w:val="22"/>
              </w:rPr>
              <w:t>STRIDE</w:t>
            </w:r>
          </w:p>
        </w:tc>
        <w:tc>
          <w:tcPr>
            <w:tcW w:w="0" w:type="auto"/>
            <w:hideMark/>
          </w:tcPr>
          <w:p w14:paraId="65FBFEF3" w14:textId="77777777" w:rsidR="00F02D28" w:rsidRPr="00F02D28" w:rsidRDefault="00F02D28" w:rsidP="00F02D28">
            <w:pPr>
              <w:spacing w:line="278" w:lineRule="auto"/>
              <w:rPr>
                <w:sz w:val="22"/>
                <w:szCs w:val="22"/>
              </w:rPr>
            </w:pPr>
            <w:r w:rsidRPr="00F02D28">
              <w:rPr>
                <w:sz w:val="22"/>
                <w:szCs w:val="22"/>
              </w:rPr>
              <w:t>Application-level threat identification</w:t>
            </w:r>
          </w:p>
        </w:tc>
        <w:tc>
          <w:tcPr>
            <w:tcW w:w="0" w:type="auto"/>
            <w:hideMark/>
          </w:tcPr>
          <w:p w14:paraId="0F709E46" w14:textId="77777777" w:rsidR="00F02D28" w:rsidRPr="00F02D28" w:rsidRDefault="00F02D28" w:rsidP="00F02D28">
            <w:pPr>
              <w:spacing w:line="278" w:lineRule="auto"/>
              <w:rPr>
                <w:sz w:val="22"/>
                <w:szCs w:val="22"/>
              </w:rPr>
            </w:pPr>
            <w:r w:rsidRPr="00F02D28">
              <w:rPr>
                <w:sz w:val="22"/>
                <w:szCs w:val="22"/>
              </w:rPr>
              <w:t>Retail platforms such as POS systems and inventory management systems process payment and customer data, making them targets for data tampering, fraud, and unauthorized access</w:t>
            </w:r>
          </w:p>
        </w:tc>
      </w:tr>
      <w:tr w:rsidR="00F02D28" w:rsidRPr="00F02D28" w14:paraId="6932EEB8" w14:textId="77777777" w:rsidTr="00F02D28">
        <w:tc>
          <w:tcPr>
            <w:tcW w:w="0" w:type="auto"/>
            <w:hideMark/>
          </w:tcPr>
          <w:p w14:paraId="4531A4E1" w14:textId="77777777" w:rsidR="00F02D28" w:rsidRPr="00F02D28" w:rsidRDefault="00F02D28" w:rsidP="00F02D28">
            <w:pPr>
              <w:spacing w:line="278" w:lineRule="auto"/>
              <w:rPr>
                <w:sz w:val="22"/>
                <w:szCs w:val="22"/>
              </w:rPr>
            </w:pPr>
            <w:r w:rsidRPr="00F02D28">
              <w:rPr>
                <w:sz w:val="22"/>
                <w:szCs w:val="22"/>
              </w:rPr>
              <w:t>E-commerce Software</w:t>
            </w:r>
          </w:p>
        </w:tc>
        <w:tc>
          <w:tcPr>
            <w:tcW w:w="0" w:type="auto"/>
            <w:hideMark/>
          </w:tcPr>
          <w:p w14:paraId="1C8F3132" w14:textId="77777777" w:rsidR="00F02D28" w:rsidRPr="00F02D28" w:rsidRDefault="00F02D28" w:rsidP="00F02D28">
            <w:pPr>
              <w:spacing w:line="278" w:lineRule="auto"/>
              <w:rPr>
                <w:sz w:val="22"/>
                <w:szCs w:val="22"/>
              </w:rPr>
            </w:pPr>
            <w:r w:rsidRPr="00F02D28">
              <w:rPr>
                <w:sz w:val="22"/>
                <w:szCs w:val="22"/>
              </w:rPr>
              <w:t>STRIDE + LINDDUN</w:t>
            </w:r>
          </w:p>
        </w:tc>
        <w:tc>
          <w:tcPr>
            <w:tcW w:w="0" w:type="auto"/>
            <w:hideMark/>
          </w:tcPr>
          <w:p w14:paraId="3C5EFC64" w14:textId="77777777" w:rsidR="00F02D28" w:rsidRPr="00F02D28" w:rsidRDefault="00F02D28" w:rsidP="00F02D28">
            <w:pPr>
              <w:spacing w:line="278" w:lineRule="auto"/>
              <w:rPr>
                <w:sz w:val="22"/>
                <w:szCs w:val="22"/>
              </w:rPr>
            </w:pPr>
            <w:r w:rsidRPr="00F02D28">
              <w:rPr>
                <w:sz w:val="22"/>
                <w:szCs w:val="22"/>
              </w:rPr>
              <w:t xml:space="preserve">Security and privacy threat </w:t>
            </w:r>
            <w:proofErr w:type="spellStart"/>
            <w:r w:rsidRPr="00F02D28">
              <w:rPr>
                <w:sz w:val="22"/>
                <w:szCs w:val="22"/>
              </w:rPr>
              <w:t>modeling</w:t>
            </w:r>
            <w:proofErr w:type="spellEnd"/>
          </w:p>
        </w:tc>
        <w:tc>
          <w:tcPr>
            <w:tcW w:w="0" w:type="auto"/>
            <w:hideMark/>
          </w:tcPr>
          <w:p w14:paraId="23056F22" w14:textId="77777777" w:rsidR="00F02D28" w:rsidRPr="00F02D28" w:rsidRDefault="00F02D28" w:rsidP="00F02D28">
            <w:pPr>
              <w:spacing w:line="278" w:lineRule="auto"/>
              <w:rPr>
                <w:sz w:val="22"/>
                <w:szCs w:val="22"/>
              </w:rPr>
            </w:pPr>
            <w:r w:rsidRPr="00F02D28">
              <w:rPr>
                <w:sz w:val="22"/>
                <w:szCs w:val="22"/>
              </w:rPr>
              <w:t>E-commerce platforms handle personal data and payment information; STRIDE addresses technical security threats while LINDDUN focuses on privacy risks</w:t>
            </w:r>
          </w:p>
        </w:tc>
      </w:tr>
    </w:tbl>
    <w:p w14:paraId="4BF326AB" w14:textId="77777777" w:rsidR="00F02D28" w:rsidRDefault="00F02D28" w:rsidP="00F02D28">
      <w:pPr>
        <w:spacing w:after="0"/>
        <w:rPr>
          <w:b/>
          <w:bCs/>
          <w:sz w:val="26"/>
          <w:szCs w:val="26"/>
          <w:u w:val="single"/>
        </w:rPr>
      </w:pPr>
    </w:p>
    <w:p w14:paraId="29220557" w14:textId="4DE10113" w:rsidR="00F02D28" w:rsidRDefault="00F02D28" w:rsidP="00F02D28">
      <w:pPr>
        <w:spacing w:after="0"/>
        <w:rPr>
          <w:b/>
          <w:bCs/>
          <w:sz w:val="26"/>
          <w:szCs w:val="26"/>
          <w:u w:val="single"/>
        </w:rPr>
      </w:pPr>
      <w:r w:rsidRPr="00F02D28">
        <w:rPr>
          <w:b/>
          <w:bCs/>
          <w:sz w:val="26"/>
          <w:szCs w:val="26"/>
          <w:u w:val="single"/>
        </w:rPr>
        <w:t xml:space="preserve">References </w:t>
      </w:r>
    </w:p>
    <w:p w14:paraId="15C8EBC5" w14:textId="084F4038" w:rsidR="00F02D28" w:rsidRDefault="00F02D28" w:rsidP="00F02D28">
      <w:pPr>
        <w:pStyle w:val="ListParagraph"/>
        <w:numPr>
          <w:ilvl w:val="0"/>
          <w:numId w:val="21"/>
        </w:numPr>
        <w:spacing w:after="0"/>
        <w:rPr>
          <w:sz w:val="26"/>
          <w:szCs w:val="26"/>
        </w:rPr>
      </w:pPr>
      <w:r w:rsidRPr="00F02D28">
        <w:rPr>
          <w:sz w:val="26"/>
          <w:szCs w:val="26"/>
        </w:rPr>
        <w:t xml:space="preserve">CERT-In, </w:t>
      </w:r>
      <w:r w:rsidRPr="00F02D28">
        <w:rPr>
          <w:i/>
          <w:iCs/>
          <w:sz w:val="26"/>
          <w:szCs w:val="26"/>
        </w:rPr>
        <w:t>Directions Relating to Information Security Practices, Procedure, Prevention, Response and Reporting of Cyber Incidents</w:t>
      </w:r>
      <w:r w:rsidRPr="00F02D28">
        <w:rPr>
          <w:sz w:val="26"/>
          <w:szCs w:val="26"/>
        </w:rPr>
        <w:t>, Ministry of Electronics and Information Technology, Government of India, 2022.</w:t>
      </w:r>
    </w:p>
    <w:p w14:paraId="1EFE8CA8" w14:textId="77777777" w:rsidR="00F02D28" w:rsidRDefault="00F02D28" w:rsidP="00F02D28">
      <w:pPr>
        <w:pStyle w:val="ListParagraph"/>
        <w:spacing w:after="0"/>
        <w:rPr>
          <w:sz w:val="26"/>
          <w:szCs w:val="26"/>
        </w:rPr>
      </w:pPr>
    </w:p>
    <w:p w14:paraId="1A1A4957" w14:textId="1E43A60C" w:rsidR="00F02D28" w:rsidRDefault="00F02D28" w:rsidP="00F02D28">
      <w:pPr>
        <w:pStyle w:val="ListParagraph"/>
        <w:numPr>
          <w:ilvl w:val="0"/>
          <w:numId w:val="21"/>
        </w:numPr>
        <w:spacing w:after="0"/>
        <w:rPr>
          <w:sz w:val="26"/>
          <w:szCs w:val="26"/>
        </w:rPr>
      </w:pPr>
      <w:r w:rsidRPr="00F02D28">
        <w:rPr>
          <w:sz w:val="26"/>
          <w:szCs w:val="26"/>
        </w:rPr>
        <w:t xml:space="preserve">CERT-In, </w:t>
      </w:r>
      <w:r w:rsidRPr="00F02D28">
        <w:rPr>
          <w:i/>
          <w:iCs/>
          <w:sz w:val="26"/>
          <w:szCs w:val="26"/>
        </w:rPr>
        <w:t>Guidelines for Secure Application Development</w:t>
      </w:r>
      <w:r w:rsidRPr="00F02D28">
        <w:rPr>
          <w:sz w:val="26"/>
          <w:szCs w:val="26"/>
        </w:rPr>
        <w:t>, Government of India, 2019.</w:t>
      </w:r>
    </w:p>
    <w:p w14:paraId="5200CEDE" w14:textId="77777777" w:rsidR="00F02D28" w:rsidRDefault="00F02D28" w:rsidP="00F02D28">
      <w:pPr>
        <w:pStyle w:val="ListParagraph"/>
        <w:spacing w:after="0"/>
        <w:rPr>
          <w:sz w:val="26"/>
          <w:szCs w:val="26"/>
        </w:rPr>
      </w:pPr>
    </w:p>
    <w:p w14:paraId="73783153" w14:textId="6A559E26" w:rsidR="00F02D28" w:rsidRDefault="00F02D28" w:rsidP="00F02D28">
      <w:pPr>
        <w:pStyle w:val="ListParagraph"/>
        <w:numPr>
          <w:ilvl w:val="0"/>
          <w:numId w:val="21"/>
        </w:numPr>
        <w:spacing w:after="0"/>
        <w:rPr>
          <w:sz w:val="26"/>
          <w:szCs w:val="26"/>
        </w:rPr>
      </w:pPr>
      <w:r w:rsidRPr="00F02D28">
        <w:rPr>
          <w:sz w:val="26"/>
          <w:szCs w:val="26"/>
        </w:rPr>
        <w:t xml:space="preserve">CERT-In, </w:t>
      </w:r>
      <w:r w:rsidRPr="00F02D28">
        <w:rPr>
          <w:i/>
          <w:iCs/>
          <w:sz w:val="26"/>
          <w:szCs w:val="26"/>
        </w:rPr>
        <w:t>Cyber Security Best Practices for Organizations</w:t>
      </w:r>
      <w:r w:rsidRPr="00F02D28">
        <w:rPr>
          <w:sz w:val="26"/>
          <w:szCs w:val="26"/>
        </w:rPr>
        <w:t>, Government of India, 2018.</w:t>
      </w:r>
    </w:p>
    <w:p w14:paraId="5E2370F8" w14:textId="10B1B882" w:rsidR="00F02D28" w:rsidRPr="00F02D28" w:rsidRDefault="00F02D28" w:rsidP="00F02D28">
      <w:pPr>
        <w:tabs>
          <w:tab w:val="left" w:pos="7724"/>
        </w:tabs>
      </w:pPr>
      <w:r>
        <w:tab/>
      </w:r>
    </w:p>
    <w:p w14:paraId="13E96E1D" w14:textId="420592FF" w:rsidR="00F02D28" w:rsidRPr="00F02D28" w:rsidRDefault="00F02D28" w:rsidP="00F02D28">
      <w:pPr>
        <w:pStyle w:val="ListParagraph"/>
        <w:numPr>
          <w:ilvl w:val="0"/>
          <w:numId w:val="21"/>
        </w:numPr>
        <w:spacing w:after="0"/>
        <w:rPr>
          <w:sz w:val="26"/>
          <w:szCs w:val="26"/>
        </w:rPr>
      </w:pPr>
      <w:r w:rsidRPr="00F02D28">
        <w:rPr>
          <w:sz w:val="26"/>
          <w:szCs w:val="26"/>
        </w:rPr>
        <w:t xml:space="preserve">T. </w:t>
      </w:r>
      <w:proofErr w:type="spellStart"/>
      <w:r w:rsidRPr="00F02D28">
        <w:rPr>
          <w:sz w:val="26"/>
          <w:szCs w:val="26"/>
        </w:rPr>
        <w:t>UcedaVelez</w:t>
      </w:r>
      <w:proofErr w:type="spellEnd"/>
      <w:r w:rsidRPr="00F02D28">
        <w:rPr>
          <w:sz w:val="26"/>
          <w:szCs w:val="26"/>
        </w:rPr>
        <w:t xml:space="preserve"> and M. Morana, </w:t>
      </w:r>
      <w:r w:rsidRPr="00F02D28">
        <w:rPr>
          <w:i/>
          <w:iCs/>
          <w:sz w:val="26"/>
          <w:szCs w:val="26"/>
        </w:rPr>
        <w:t xml:space="preserve">Risk Centric Threat </w:t>
      </w:r>
      <w:proofErr w:type="spellStart"/>
      <w:r w:rsidRPr="00F02D28">
        <w:rPr>
          <w:i/>
          <w:iCs/>
          <w:sz w:val="26"/>
          <w:szCs w:val="26"/>
        </w:rPr>
        <w:t>Modeling</w:t>
      </w:r>
      <w:proofErr w:type="spellEnd"/>
      <w:r w:rsidRPr="00F02D28">
        <w:rPr>
          <w:i/>
          <w:iCs/>
          <w:sz w:val="26"/>
          <w:szCs w:val="26"/>
        </w:rPr>
        <w:t>: Process for Attack Simulation and Threat Analysis</w:t>
      </w:r>
      <w:r w:rsidRPr="00F02D28">
        <w:rPr>
          <w:sz w:val="26"/>
          <w:szCs w:val="26"/>
        </w:rPr>
        <w:t>, Wiley, 2015.</w:t>
      </w:r>
    </w:p>
    <w:sectPr w:rsidR="00F02D28" w:rsidRPr="00F02D28" w:rsidSect="00F02D28">
      <w:footerReference w:type="default" r:id="rId7"/>
      <w:pgSz w:w="11906" w:h="16838"/>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52AE1" w14:textId="77777777" w:rsidR="0011219F" w:rsidRDefault="0011219F" w:rsidP="00F02D28">
      <w:pPr>
        <w:spacing w:after="0" w:line="240" w:lineRule="auto"/>
      </w:pPr>
      <w:r>
        <w:separator/>
      </w:r>
    </w:p>
  </w:endnote>
  <w:endnote w:type="continuationSeparator" w:id="0">
    <w:p w14:paraId="75D6163B" w14:textId="77777777" w:rsidR="0011219F" w:rsidRDefault="0011219F" w:rsidP="00F02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5C56" w14:textId="5934E9F2" w:rsidR="00F02D28" w:rsidRPr="00F02D28" w:rsidRDefault="00F02D28" w:rsidP="00F02D28">
    <w:pPr>
      <w:spacing w:after="0" w:line="360" w:lineRule="auto"/>
      <w:jc w:val="right"/>
      <w:rPr>
        <w:rFonts w:ascii="Arial" w:hAnsi="Arial" w:cs="Arial"/>
        <w:b/>
        <w:bCs/>
        <w:sz w:val="18"/>
        <w:szCs w:val="18"/>
        <w:u w:val="single"/>
      </w:rPr>
    </w:pPr>
    <w:r w:rsidRPr="00F02D28">
      <w:rPr>
        <w:rFonts w:ascii="Arial" w:hAnsi="Arial" w:cs="Arial"/>
        <w:b/>
        <w:bCs/>
        <w:sz w:val="18"/>
        <w:szCs w:val="18"/>
        <w:u w:val="single"/>
      </w:rPr>
      <w:t>Assignments-1</w:t>
    </w:r>
  </w:p>
  <w:p w14:paraId="630C5EBE" w14:textId="052709D5" w:rsidR="00F02D28" w:rsidRDefault="00F02D28">
    <w:pPr>
      <w:pStyle w:val="Footer"/>
    </w:pPr>
    <w:r>
      <w:t>Varia Neel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7A488" w14:textId="77777777" w:rsidR="0011219F" w:rsidRDefault="0011219F" w:rsidP="00F02D28">
      <w:pPr>
        <w:spacing w:after="0" w:line="240" w:lineRule="auto"/>
      </w:pPr>
      <w:r>
        <w:separator/>
      </w:r>
    </w:p>
  </w:footnote>
  <w:footnote w:type="continuationSeparator" w:id="0">
    <w:p w14:paraId="7FE06D39" w14:textId="77777777" w:rsidR="0011219F" w:rsidRDefault="0011219F" w:rsidP="00F02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D98"/>
    <w:multiLevelType w:val="multilevel"/>
    <w:tmpl w:val="0A14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37295"/>
    <w:multiLevelType w:val="hybridMultilevel"/>
    <w:tmpl w:val="D1EAA8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F50E64"/>
    <w:multiLevelType w:val="multilevel"/>
    <w:tmpl w:val="6D0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C228D"/>
    <w:multiLevelType w:val="multilevel"/>
    <w:tmpl w:val="803C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B4856"/>
    <w:multiLevelType w:val="multilevel"/>
    <w:tmpl w:val="970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41562C"/>
    <w:multiLevelType w:val="multilevel"/>
    <w:tmpl w:val="4FB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E1C32"/>
    <w:multiLevelType w:val="hybridMultilevel"/>
    <w:tmpl w:val="AACE0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7B7F36"/>
    <w:multiLevelType w:val="multilevel"/>
    <w:tmpl w:val="25A8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92640"/>
    <w:multiLevelType w:val="multilevel"/>
    <w:tmpl w:val="26A6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321E6"/>
    <w:multiLevelType w:val="multilevel"/>
    <w:tmpl w:val="6ED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EC0A94"/>
    <w:multiLevelType w:val="multilevel"/>
    <w:tmpl w:val="DFE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436AE"/>
    <w:multiLevelType w:val="hybridMultilevel"/>
    <w:tmpl w:val="FA30B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4BC1A8A"/>
    <w:multiLevelType w:val="multilevel"/>
    <w:tmpl w:val="8A0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B45533"/>
    <w:multiLevelType w:val="multilevel"/>
    <w:tmpl w:val="77A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16821"/>
    <w:multiLevelType w:val="multilevel"/>
    <w:tmpl w:val="0DB8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D69AA"/>
    <w:multiLevelType w:val="multilevel"/>
    <w:tmpl w:val="C23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9638C"/>
    <w:multiLevelType w:val="multilevel"/>
    <w:tmpl w:val="5CA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A446B8"/>
    <w:multiLevelType w:val="multilevel"/>
    <w:tmpl w:val="A2D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24076"/>
    <w:multiLevelType w:val="hybridMultilevel"/>
    <w:tmpl w:val="4232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4721A7"/>
    <w:multiLevelType w:val="multilevel"/>
    <w:tmpl w:val="9D5EC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0A560E"/>
    <w:multiLevelType w:val="multilevel"/>
    <w:tmpl w:val="557869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4804135">
    <w:abstractNumId w:val="11"/>
  </w:num>
  <w:num w:numId="2" w16cid:durableId="687945540">
    <w:abstractNumId w:val="18"/>
  </w:num>
  <w:num w:numId="3" w16cid:durableId="785659603">
    <w:abstractNumId w:val="1"/>
  </w:num>
  <w:num w:numId="4" w16cid:durableId="1933511056">
    <w:abstractNumId w:val="2"/>
  </w:num>
  <w:num w:numId="5" w16cid:durableId="1162357879">
    <w:abstractNumId w:val="0"/>
  </w:num>
  <w:num w:numId="6" w16cid:durableId="1287737559">
    <w:abstractNumId w:val="19"/>
  </w:num>
  <w:num w:numId="7" w16cid:durableId="1704476370">
    <w:abstractNumId w:val="17"/>
  </w:num>
  <w:num w:numId="8" w16cid:durableId="1509369238">
    <w:abstractNumId w:val="13"/>
  </w:num>
  <w:num w:numId="9" w16cid:durableId="1261140054">
    <w:abstractNumId w:val="5"/>
  </w:num>
  <w:num w:numId="10" w16cid:durableId="730426431">
    <w:abstractNumId w:val="15"/>
  </w:num>
  <w:num w:numId="11" w16cid:durableId="1246573885">
    <w:abstractNumId w:val="12"/>
  </w:num>
  <w:num w:numId="12" w16cid:durableId="868181730">
    <w:abstractNumId w:val="14"/>
  </w:num>
  <w:num w:numId="13" w16cid:durableId="1377005676">
    <w:abstractNumId w:val="20"/>
  </w:num>
  <w:num w:numId="14" w16cid:durableId="347609992">
    <w:abstractNumId w:val="16"/>
  </w:num>
  <w:num w:numId="15" w16cid:durableId="168370989">
    <w:abstractNumId w:val="3"/>
  </w:num>
  <w:num w:numId="16" w16cid:durableId="111944827">
    <w:abstractNumId w:val="9"/>
  </w:num>
  <w:num w:numId="17" w16cid:durableId="1820875230">
    <w:abstractNumId w:val="7"/>
  </w:num>
  <w:num w:numId="18" w16cid:durableId="1455710842">
    <w:abstractNumId w:val="4"/>
  </w:num>
  <w:num w:numId="19" w16cid:durableId="920412484">
    <w:abstractNumId w:val="8"/>
  </w:num>
  <w:num w:numId="20" w16cid:durableId="2046639368">
    <w:abstractNumId w:val="10"/>
  </w:num>
  <w:num w:numId="21" w16cid:durableId="240022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1D"/>
    <w:rsid w:val="0011219F"/>
    <w:rsid w:val="00146E1D"/>
    <w:rsid w:val="00275F2F"/>
    <w:rsid w:val="004870AE"/>
    <w:rsid w:val="006725E5"/>
    <w:rsid w:val="00736CC2"/>
    <w:rsid w:val="00F02D28"/>
    <w:rsid w:val="00F62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C492"/>
  <w15:chartTrackingRefBased/>
  <w15:docId w15:val="{AD64971C-55C5-40D7-B108-092D7B33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D28"/>
  </w:style>
  <w:style w:type="paragraph" w:styleId="Heading1">
    <w:name w:val="heading 1"/>
    <w:basedOn w:val="Normal"/>
    <w:next w:val="Normal"/>
    <w:link w:val="Heading1Char"/>
    <w:uiPriority w:val="9"/>
    <w:qFormat/>
    <w:rsid w:val="00146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1D"/>
    <w:rPr>
      <w:rFonts w:eastAsiaTheme="majorEastAsia" w:cstheme="majorBidi"/>
      <w:color w:val="272727" w:themeColor="text1" w:themeTint="D8"/>
    </w:rPr>
  </w:style>
  <w:style w:type="paragraph" w:styleId="Title">
    <w:name w:val="Title"/>
    <w:basedOn w:val="Normal"/>
    <w:next w:val="Normal"/>
    <w:link w:val="TitleChar"/>
    <w:uiPriority w:val="10"/>
    <w:qFormat/>
    <w:rsid w:val="00146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1D"/>
    <w:pPr>
      <w:spacing w:before="160"/>
      <w:jc w:val="center"/>
    </w:pPr>
    <w:rPr>
      <w:i/>
      <w:iCs/>
      <w:color w:val="404040" w:themeColor="text1" w:themeTint="BF"/>
    </w:rPr>
  </w:style>
  <w:style w:type="character" w:customStyle="1" w:styleId="QuoteChar">
    <w:name w:val="Quote Char"/>
    <w:basedOn w:val="DefaultParagraphFont"/>
    <w:link w:val="Quote"/>
    <w:uiPriority w:val="29"/>
    <w:rsid w:val="00146E1D"/>
    <w:rPr>
      <w:i/>
      <w:iCs/>
      <w:color w:val="404040" w:themeColor="text1" w:themeTint="BF"/>
    </w:rPr>
  </w:style>
  <w:style w:type="paragraph" w:styleId="ListParagraph">
    <w:name w:val="List Paragraph"/>
    <w:basedOn w:val="Normal"/>
    <w:uiPriority w:val="34"/>
    <w:qFormat/>
    <w:rsid w:val="00146E1D"/>
    <w:pPr>
      <w:ind w:left="720"/>
      <w:contextualSpacing/>
    </w:pPr>
  </w:style>
  <w:style w:type="character" w:styleId="IntenseEmphasis">
    <w:name w:val="Intense Emphasis"/>
    <w:basedOn w:val="DefaultParagraphFont"/>
    <w:uiPriority w:val="21"/>
    <w:qFormat/>
    <w:rsid w:val="00146E1D"/>
    <w:rPr>
      <w:i/>
      <w:iCs/>
      <w:color w:val="0F4761" w:themeColor="accent1" w:themeShade="BF"/>
    </w:rPr>
  </w:style>
  <w:style w:type="paragraph" w:styleId="IntenseQuote">
    <w:name w:val="Intense Quote"/>
    <w:basedOn w:val="Normal"/>
    <w:next w:val="Normal"/>
    <w:link w:val="IntenseQuoteChar"/>
    <w:uiPriority w:val="30"/>
    <w:qFormat/>
    <w:rsid w:val="00146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1D"/>
    <w:rPr>
      <w:i/>
      <w:iCs/>
      <w:color w:val="0F4761" w:themeColor="accent1" w:themeShade="BF"/>
    </w:rPr>
  </w:style>
  <w:style w:type="character" w:styleId="IntenseReference">
    <w:name w:val="Intense Reference"/>
    <w:basedOn w:val="DefaultParagraphFont"/>
    <w:uiPriority w:val="32"/>
    <w:qFormat/>
    <w:rsid w:val="00146E1D"/>
    <w:rPr>
      <w:b/>
      <w:bCs/>
      <w:smallCaps/>
      <w:color w:val="0F4761" w:themeColor="accent1" w:themeShade="BF"/>
      <w:spacing w:val="5"/>
    </w:rPr>
  </w:style>
  <w:style w:type="table" w:styleId="TableGrid">
    <w:name w:val="Table Grid"/>
    <w:basedOn w:val="TableNormal"/>
    <w:uiPriority w:val="39"/>
    <w:rsid w:val="00F02D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2D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D28"/>
  </w:style>
  <w:style w:type="paragraph" w:styleId="Footer">
    <w:name w:val="footer"/>
    <w:basedOn w:val="Normal"/>
    <w:link w:val="FooterChar"/>
    <w:uiPriority w:val="99"/>
    <w:unhideWhenUsed/>
    <w:rsid w:val="00F02D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1335</Words>
  <Characters>7612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`Varia</dc:creator>
  <cp:keywords/>
  <dc:description/>
  <cp:lastModifiedBy>Neel `Varia</cp:lastModifiedBy>
  <cp:revision>1</cp:revision>
  <dcterms:created xsi:type="dcterms:W3CDTF">2026-03-07T06:35:00Z</dcterms:created>
  <dcterms:modified xsi:type="dcterms:W3CDTF">2026-03-07T07:10:00Z</dcterms:modified>
</cp:coreProperties>
</file>