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_simple_HH_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_simple_HH_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"systemc.h"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"simple_fadd_32ns_bkb.h"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simple : public sc_module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Port declarations 39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sc_in_clk ap_clk;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ap_rst;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ap_start;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ap_done;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ap_idle;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ap_ready;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a_3;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a_4;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a_5;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a_6;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a_7;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b_2;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b_3;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b_4;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b_5;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b_6;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b_7;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c_0_ap_vld;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c_1_ap_vld;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c_2_ap_vld;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c_3;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c_3_ap_vld;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c_4;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c_4_ap_vld;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c_5;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c_5_ap_vld;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c_6;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c_6_ap_vld;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c_7;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c_7_ap_vld;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ap_return;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ap_var_for_const0;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Module declarations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simple(sc_module_name name);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SC_HAS_PROCESS(simple);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~simple();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sc_trace_file* mVcdFile;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mHdltvinHandle;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mHdltvoutHandle;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simple_fadd_32ns_bkb&lt;1,4,32,32,32&gt;* simple_fadd_32ns_bkb_U1;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simple_fadd_32ns_bkb&lt;1,4,32,32,32&gt;* simple_fadd_32ns_bkb_U2;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simple_fadd_32ns_bkb&lt;1,4,32,32,32&gt;* simple_fadd_32ns_bkb_U3;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simple_fadd_32ns_bkb&lt;1,4,32,32,32&gt;* simple_fadd_32ns_bkb_U4;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simple_fadd_32ns_bkb&lt;1,4,32,32,32&gt;* simple_fadd_32ns_bkb_U5;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simple_fadd_32ns_bkb&lt;1,4,32,32,32&gt;* simple_fadd_32ns_bkb_U6;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simple_fadd_32ns_bkb&lt;1,4,32,32,32&gt;* simple_fadd_32ns_bkb_U7;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simple_fadd_32ns_bkb&lt;1,4,32,32,32&gt;* simple_fadd_32ns_bkb_U8;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ap_CS_fsm;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grp_fu_212_p2;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ap_CS_fsm_state4;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grp_fu_219_p2;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grp_fu_226_p2;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grp_fu_233_p2;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grp_fu_240_p2;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grp_fu_247_p2;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grp_fu_254_p2;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grp_fu_261_p2;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ap_NS_fsm;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ap_ST_fsm_state1;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ap_ST_fsm_state2;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ap_ST_fsm_state3;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ap_ST_fsm_state4;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ap_const_lv32_3;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Thread declarations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thread_ap_var_for_const0();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thread_ap_clk_no_reset_();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thread_ap_CS_fsm_state1();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thread_ap_CS_fsm_state4();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thread_ap_done();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thread_ap_ready();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thread_ap_return();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thread_c_0();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thread_c_0_ap_vld();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thread_c_1();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thread_c_1_ap_vld();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thread_c_2();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thread_c_2_ap_vld();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thread_c_3();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thread_c_3_ap_vld();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thread_c_4();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thread_c_4_ap_vld();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thread_c_5();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thread_c_5_ap_vld();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thread_c_6();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thread_c_6_ap_vld();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thread_c_7();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thread_c_7_ap_vld();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thread_ap_NS_fsm();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thread_hdltv_gen();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ap_rtl;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