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38274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8274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5DC3">
            <w:rPr>
              <w:rFonts w:ascii="Arial" w:hAnsi="Arial" w:cs="Arial"/>
              <w:b/>
              <w:sz w:val="24"/>
              <w:szCs w:val="24"/>
              <w:lang w:val="en-IN"/>
            </w:rPr>
            <w:t>19-12-2019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r w:rsidR="00A6130C">
            <w:rPr>
              <w:rFonts w:ascii="Arial" w:hAnsi="Arial" w:cs="Arial"/>
              <w:b/>
              <w:sz w:val="24"/>
              <w:szCs w:val="24"/>
            </w:rPr>
            <w:t xml:space="preserve">More </w:t>
          </w:r>
          <w:proofErr w:type="spellStart"/>
          <w:r w:rsidR="00A6130C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A6130C">
            <w:rPr>
              <w:rFonts w:ascii="Arial" w:hAnsi="Arial" w:cs="Arial"/>
              <w:b/>
              <w:sz w:val="24"/>
              <w:szCs w:val="24"/>
            </w:rPr>
            <w:t xml:space="preserve"> Rajesh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05DC3" w:rsidRPr="00805DC3">
        <w:rPr>
          <w:sz w:val="28"/>
          <w:szCs w:val="28"/>
          <w:lang w:val="en-GB"/>
        </w:rPr>
        <w:t xml:space="preserve">Assessment of liquor </w:t>
      </w:r>
      <w:proofErr w:type="spellStart"/>
      <w:r w:rsidR="00805DC3" w:rsidRPr="00805DC3">
        <w:rPr>
          <w:sz w:val="28"/>
          <w:szCs w:val="28"/>
          <w:lang w:val="en-GB"/>
        </w:rPr>
        <w:t>amnii</w:t>
      </w:r>
      <w:proofErr w:type="spellEnd"/>
      <w:r w:rsidR="00805DC3" w:rsidRPr="00805DC3">
        <w:rPr>
          <w:sz w:val="28"/>
          <w:szCs w:val="28"/>
          <w:lang w:val="en-GB"/>
        </w:rPr>
        <w:t>..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4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130C">
            <w:rPr>
              <w:rFonts w:ascii="Arial" w:hAnsi="Arial" w:cs="Arial"/>
              <w:b/>
              <w:sz w:val="24"/>
              <w:szCs w:val="24"/>
              <w:lang w:val="en-IN"/>
            </w:rPr>
            <w:t>15-04-2019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130C">
            <w:rPr>
              <w:rFonts w:ascii="Arial" w:hAnsi="Arial" w:cs="Arial"/>
              <w:b/>
              <w:sz w:val="24"/>
              <w:szCs w:val="24"/>
              <w:lang w:val="en-IN"/>
            </w:rPr>
            <w:t>22-01-2020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130C">
            <w:rPr>
              <w:rFonts w:ascii="Arial" w:hAnsi="Arial" w:cs="Arial"/>
              <w:b/>
              <w:sz w:val="24"/>
              <w:szCs w:val="24"/>
              <w:lang w:val="en-IN"/>
            </w:rPr>
            <w:t>15-01-2020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6130C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A6130C">
        <w:rPr>
          <w:rFonts w:ascii="Arial" w:hAnsi="Arial" w:cs="Arial"/>
          <w:sz w:val="24"/>
          <w:szCs w:val="24"/>
        </w:rPr>
        <w:t xml:space="preserve">low lying </w:t>
      </w:r>
      <w:r w:rsidR="00A6130C" w:rsidRPr="00A6130C">
        <w:rPr>
          <w:rFonts w:ascii="Arial" w:hAnsi="Arial" w:cs="Arial"/>
          <w:sz w:val="24"/>
          <w:szCs w:val="24"/>
        </w:rPr>
        <w:t xml:space="preserve">3 cm away from internal </w:t>
      </w:r>
      <w:proofErr w:type="spellStart"/>
      <w:r w:rsidR="00A6130C" w:rsidRPr="00A6130C">
        <w:rPr>
          <w:rFonts w:ascii="Arial" w:hAnsi="Arial" w:cs="Arial"/>
          <w:sz w:val="24"/>
          <w:szCs w:val="24"/>
        </w:rPr>
        <w:t>os</w:t>
      </w:r>
      <w:proofErr w:type="spellEnd"/>
      <w:r w:rsidR="00A6130C" w:rsidRPr="00A6130C">
        <w:rPr>
          <w:rFonts w:ascii="Arial" w:hAnsi="Arial" w:cs="Arial"/>
          <w:b/>
          <w:sz w:val="24"/>
          <w:szCs w:val="24"/>
        </w:rPr>
        <w:t xml:space="preserve">                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05DC3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805DC3">
            <w:rPr>
              <w:rFonts w:ascii="Arial" w:hAnsi="Arial" w:cs="Arial"/>
              <w:b/>
              <w:sz w:val="24"/>
              <w:szCs w:val="24"/>
            </w:rPr>
            <w:t>36.3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805DC3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805DC3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805DC3">
            <w:rPr>
              <w:rFonts w:ascii="Arial" w:hAnsi="Arial" w:cs="Arial"/>
              <w:b/>
              <w:sz w:val="24"/>
              <w:szCs w:val="24"/>
            </w:rPr>
            <w:t>30,6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05DC3">
            <w:rPr>
              <w:rFonts w:ascii="Arial" w:hAnsi="Arial" w:cs="Arial"/>
              <w:b/>
              <w:sz w:val="24"/>
              <w:szCs w:val="24"/>
            </w:rPr>
            <w:t>34.4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805DC3">
            <w:rPr>
              <w:rFonts w:ascii="Arial" w:hAnsi="Arial" w:cs="Arial"/>
              <w:b/>
              <w:sz w:val="24"/>
              <w:szCs w:val="24"/>
            </w:rPr>
            <w:t>2618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</w:t>
      </w:r>
      <w:r w:rsidRPr="00A6130C">
        <w:rPr>
          <w:rFonts w:ascii="Arial" w:hAnsi="Arial" w:cs="Arial"/>
          <w:sz w:val="24"/>
          <w:szCs w:val="24"/>
        </w:rPr>
        <w:t>of</w:t>
      </w:r>
      <w:r w:rsidR="00A6130C" w:rsidRPr="00A6130C">
        <w:rPr>
          <w:rFonts w:ascii="Arial" w:hAnsi="Arial" w:cs="Arial"/>
          <w:sz w:val="24"/>
          <w:szCs w:val="24"/>
        </w:rPr>
        <w:t xml:space="preserve"> 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805DC3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A6130C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6130C" w:rsidRPr="00A6130C">
        <w:rPr>
          <w:rFonts w:ascii="Arial" w:hAnsi="Arial" w:cs="Arial"/>
          <w:b/>
          <w:sz w:val="24"/>
          <w:szCs w:val="24"/>
        </w:rPr>
        <w:t xml:space="preserve">Placenta anterior low lying 3 cm away from internal </w:t>
      </w:r>
      <w:proofErr w:type="spellStart"/>
      <w:r w:rsidR="00A6130C" w:rsidRPr="00A6130C">
        <w:rPr>
          <w:rFonts w:ascii="Arial" w:hAnsi="Arial" w:cs="Arial"/>
          <w:b/>
          <w:sz w:val="24"/>
          <w:szCs w:val="24"/>
        </w:rPr>
        <w:t>os</w:t>
      </w:r>
      <w:proofErr w:type="spellEnd"/>
      <w:r w:rsidRPr="00A6130C">
        <w:rPr>
          <w:rFonts w:ascii="Arial" w:hAnsi="Arial" w:cs="Arial"/>
          <w:b/>
          <w:sz w:val="24"/>
          <w:szCs w:val="24"/>
        </w:rPr>
        <w:t xml:space="preserve">                </w:t>
      </w:r>
    </w:p>
    <w:p w:rsidR="008C1F66" w:rsidRPr="00B552AA" w:rsidRDefault="0038274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8274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382745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38274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2745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42F1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5DC3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130C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C6A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964A9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3F7525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DD1436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2019-12-20T00:10:00Z</cp:lastPrinted>
  <dcterms:created xsi:type="dcterms:W3CDTF">2019-12-20T00:10:00Z</dcterms:created>
  <dcterms:modified xsi:type="dcterms:W3CDTF">2019-12-20T00:10:00Z</dcterms:modified>
</cp:coreProperties>
</file>