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AD2044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AD2044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5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6230A">
            <w:rPr>
              <w:rFonts w:ascii="Arial" w:hAnsi="Arial" w:cs="Arial"/>
              <w:b/>
              <w:sz w:val="24"/>
              <w:szCs w:val="24"/>
              <w:lang w:val="en-IN"/>
            </w:rPr>
            <w:t>14-05-2018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6230A">
        <w:rPr>
          <w:rFonts w:ascii="Arial" w:hAnsi="Arial" w:cs="Arial"/>
          <w:b/>
          <w:sz w:val="24"/>
          <w:szCs w:val="24"/>
        </w:rPr>
        <w:t>Bhalsing</w:t>
      </w:r>
      <w:proofErr w:type="spellEnd"/>
      <w:r w:rsidR="00E6230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E6230A">
        <w:rPr>
          <w:rFonts w:ascii="Arial" w:hAnsi="Arial" w:cs="Arial"/>
          <w:b/>
          <w:sz w:val="24"/>
          <w:szCs w:val="24"/>
        </w:rPr>
        <w:t>Komal</w:t>
      </w:r>
      <w:proofErr w:type="spellEnd"/>
      <w:r w:rsidR="00E6230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E6230A">
        <w:rPr>
          <w:rFonts w:ascii="Arial" w:hAnsi="Arial" w:cs="Arial"/>
          <w:b/>
          <w:sz w:val="24"/>
          <w:szCs w:val="24"/>
        </w:rPr>
        <w:t>Vishal</w:t>
      </w:r>
      <w:proofErr w:type="spellEnd"/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11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6230A">
            <w:rPr>
              <w:rFonts w:ascii="Arial" w:hAnsi="Arial" w:cs="Arial"/>
              <w:b/>
              <w:sz w:val="24"/>
              <w:szCs w:val="24"/>
              <w:lang w:val="en-IN"/>
            </w:rPr>
            <w:t>02-11-2017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8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6230A">
            <w:rPr>
              <w:rFonts w:ascii="Arial" w:hAnsi="Arial" w:cs="Arial"/>
              <w:b/>
              <w:sz w:val="24"/>
              <w:szCs w:val="24"/>
              <w:lang w:val="en-IN"/>
            </w:rPr>
            <w:t>09-08-2018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8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6230A">
            <w:rPr>
              <w:rFonts w:ascii="Arial" w:hAnsi="Arial" w:cs="Arial"/>
              <w:b/>
              <w:sz w:val="24"/>
              <w:szCs w:val="24"/>
              <w:lang w:val="en-IN"/>
            </w:rPr>
            <w:t>09-08-2018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E6230A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E6230A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E6230A">
            <w:rPr>
              <w:rFonts w:ascii="Arial" w:hAnsi="Arial" w:cs="Arial"/>
              <w:b/>
              <w:sz w:val="24"/>
              <w:szCs w:val="24"/>
            </w:rPr>
            <w:t>6</w:t>
          </w:r>
        </w:sdtContent>
      </w:sdt>
      <w:r w:rsidR="001F4912">
        <w:rPr>
          <w:rFonts w:ascii="Arial" w:hAnsi="Arial" w:cs="Arial"/>
        </w:rPr>
        <w:t xml:space="preserve"> </w:t>
      </w:r>
      <w:r w:rsidR="00E6230A" w:rsidRPr="00E6230A">
        <w:rPr>
          <w:rFonts w:ascii="Arial" w:hAnsi="Arial" w:cs="Arial"/>
          <w:b/>
        </w:rPr>
        <w:t>9</w:t>
      </w:r>
      <w:r w:rsidR="001F4912" w:rsidRPr="00E6230A">
        <w:rPr>
          <w:rFonts w:ascii="Arial" w:hAnsi="Arial" w:cs="Arial"/>
          <w:b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E6230A">
            <w:rPr>
              <w:rFonts w:ascii="Arial" w:hAnsi="Arial" w:cs="Arial"/>
              <w:b/>
              <w:sz w:val="24"/>
              <w:szCs w:val="24"/>
            </w:rPr>
            <w:t>27.6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E6230A">
            <w:rPr>
              <w:rFonts w:ascii="Arial" w:hAnsi="Arial" w:cs="Arial"/>
              <w:b/>
              <w:sz w:val="24"/>
              <w:szCs w:val="24"/>
            </w:rPr>
            <w:t>5</w:t>
          </w:r>
          <w:proofErr w:type="gramStart"/>
          <w:r w:rsidR="00E6230A">
            <w:rPr>
              <w:rFonts w:ascii="Arial" w:hAnsi="Arial" w:cs="Arial"/>
              <w:b/>
              <w:sz w:val="24"/>
              <w:szCs w:val="24"/>
            </w:rPr>
            <w:t>,1</w:t>
          </w:r>
          <w:proofErr w:type="gramEnd"/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E6230A">
            <w:rPr>
              <w:rFonts w:ascii="Arial" w:hAnsi="Arial" w:cs="Arial"/>
              <w:b/>
              <w:sz w:val="24"/>
              <w:szCs w:val="24"/>
            </w:rPr>
            <w:t>27</w:t>
          </w:r>
          <w:proofErr w:type="gramStart"/>
          <w:r w:rsidR="00E6230A">
            <w:rPr>
              <w:rFonts w:ascii="Arial" w:hAnsi="Arial" w:cs="Arial"/>
              <w:b/>
              <w:sz w:val="24"/>
              <w:szCs w:val="24"/>
            </w:rPr>
            <w:t>,3</w:t>
          </w:r>
          <w:proofErr w:type="gramEnd"/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E6230A">
            <w:rPr>
              <w:rFonts w:ascii="Arial" w:hAnsi="Arial" w:cs="Arial"/>
              <w:b/>
              <w:sz w:val="24"/>
              <w:szCs w:val="24"/>
            </w:rPr>
            <w:t>22.2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E6230A">
            <w:rPr>
              <w:rFonts w:ascii="Arial" w:hAnsi="Arial" w:cs="Arial"/>
              <w:b/>
              <w:sz w:val="24"/>
              <w:szCs w:val="24"/>
            </w:rPr>
            <w:t>26.4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E6230A">
            <w:rPr>
              <w:rFonts w:ascii="Arial" w:hAnsi="Arial" w:cs="Arial"/>
              <w:b/>
              <w:sz w:val="24"/>
              <w:szCs w:val="24"/>
            </w:rPr>
            <w:t>1030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E6230A">
            <w:rPr>
              <w:rFonts w:ascii="Arial" w:hAnsi="Arial" w:cs="Arial"/>
              <w:b/>
              <w:sz w:val="24"/>
              <w:szCs w:val="24"/>
            </w:rPr>
            <w:t>27-28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E6230A" w:rsidRDefault="00E6230A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</w:t>
      </w:r>
      <w:r w:rsidRPr="00E6230A">
        <w:rPr>
          <w:rFonts w:ascii="Arial" w:hAnsi="Arial" w:cs="Arial"/>
          <w:b/>
          <w:sz w:val="24"/>
          <w:szCs w:val="24"/>
        </w:rPr>
        <w:t>Breech Presentation</w:t>
      </w:r>
    </w:p>
    <w:p w:rsidR="008C1F66" w:rsidRPr="00B552AA" w:rsidRDefault="00AD2044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AD204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AD204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AD2044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643EF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2044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230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BE5FB6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2018-05-15T03:49:00Z</cp:lastPrinted>
  <dcterms:created xsi:type="dcterms:W3CDTF">2018-05-15T03:59:00Z</dcterms:created>
  <dcterms:modified xsi:type="dcterms:W3CDTF">2018-05-15T03:59:00Z</dcterms:modified>
</cp:coreProperties>
</file>