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734E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734E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7B03">
            <w:rPr>
              <w:rFonts w:ascii="Arial" w:hAnsi="Arial" w:cs="Arial"/>
              <w:b/>
              <w:sz w:val="24"/>
              <w:szCs w:val="24"/>
              <w:lang w:val="en-IN"/>
            </w:rPr>
            <w:t>11-05-2018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17B03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517B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7B03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517B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7B03">
            <w:rPr>
              <w:rFonts w:ascii="Arial" w:hAnsi="Arial" w:cs="Arial"/>
              <w:b/>
              <w:sz w:val="24"/>
              <w:szCs w:val="24"/>
            </w:rPr>
            <w:t>Dattatray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7B03">
            <w:rPr>
              <w:rFonts w:ascii="Arial" w:hAnsi="Arial" w:cs="Arial"/>
              <w:b/>
              <w:sz w:val="24"/>
              <w:szCs w:val="24"/>
              <w:lang w:val="en-IN"/>
            </w:rPr>
            <w:t>27-10-2017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7B03">
            <w:rPr>
              <w:rFonts w:ascii="Arial" w:hAnsi="Arial" w:cs="Arial"/>
              <w:b/>
              <w:sz w:val="24"/>
              <w:szCs w:val="24"/>
              <w:lang w:val="en-IN"/>
            </w:rPr>
            <w:t>04-08-2018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7B03">
            <w:rPr>
              <w:rFonts w:ascii="Arial" w:hAnsi="Arial" w:cs="Arial"/>
              <w:b/>
              <w:sz w:val="24"/>
              <w:szCs w:val="24"/>
              <w:lang w:val="en-IN"/>
            </w:rPr>
            <w:t>03-08-2018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517B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7B03">
        <w:rPr>
          <w:rFonts w:ascii="Arial" w:hAnsi="Arial" w:cs="Arial"/>
          <w:sz w:val="24"/>
          <w:szCs w:val="24"/>
        </w:rPr>
        <w:t>fundal</w:t>
      </w:r>
      <w:proofErr w:type="spellEnd"/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17B03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17B03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17B0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17B03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17B03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17B03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17B03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17B03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734E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734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734E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734E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7B0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4C5C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34EB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E268C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2018-05-12T03:31:00Z</cp:lastPrinted>
  <dcterms:created xsi:type="dcterms:W3CDTF">2018-05-12T03:31:00Z</dcterms:created>
  <dcterms:modified xsi:type="dcterms:W3CDTF">2018-05-12T03:31:00Z</dcterms:modified>
</cp:coreProperties>
</file>