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50E7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950E7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49522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95224">
        <w:rPr>
          <w:b/>
          <w:sz w:val="28"/>
          <w:szCs w:val="28"/>
        </w:rPr>
        <w:t>17-9-15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495224">
        <w:rPr>
          <w:rFonts w:ascii="Arial" w:hAnsi="Arial" w:cs="Arial"/>
          <w:b/>
          <w:sz w:val="24"/>
          <w:szCs w:val="24"/>
        </w:rPr>
        <w:t>Prajapati</w:t>
      </w:r>
      <w:proofErr w:type="spellEnd"/>
      <w:r w:rsidR="00495224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495224">
        <w:rPr>
          <w:rFonts w:ascii="Arial" w:hAnsi="Arial" w:cs="Arial"/>
          <w:b/>
          <w:sz w:val="24"/>
          <w:szCs w:val="24"/>
        </w:rPr>
        <w:t>Sharda</w:t>
      </w:r>
      <w:proofErr w:type="spellEnd"/>
      <w:r w:rsidR="00495224">
        <w:rPr>
          <w:rFonts w:ascii="Arial" w:hAnsi="Arial" w:cs="Arial"/>
          <w:b/>
          <w:sz w:val="24"/>
          <w:szCs w:val="24"/>
        </w:rPr>
        <w:t xml:space="preserve">  Hanuman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9522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495224">
        <w:rPr>
          <w:rFonts w:ascii="Arial" w:hAnsi="Arial" w:cs="Arial"/>
          <w:b/>
          <w:sz w:val="24"/>
          <w:szCs w:val="24"/>
        </w:rPr>
        <w:t>31-12-15</w:t>
      </w:r>
      <w:r>
        <w:rPr>
          <w:rFonts w:ascii="Arial" w:hAnsi="Arial" w:cs="Arial"/>
          <w:sz w:val="24"/>
          <w:szCs w:val="24"/>
        </w:rPr>
        <w:t xml:space="preserve">         EDD : </w:t>
      </w:r>
      <w:r w:rsidR="00495224">
        <w:rPr>
          <w:rFonts w:ascii="Arial" w:hAnsi="Arial" w:cs="Arial"/>
          <w:b/>
          <w:sz w:val="24"/>
          <w:szCs w:val="24"/>
        </w:rPr>
        <w:t>31-12-15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495224">
        <w:rPr>
          <w:rFonts w:ascii="Arial" w:hAnsi="Arial" w:cs="Arial"/>
          <w:b/>
          <w:sz w:val="24"/>
          <w:szCs w:val="24"/>
        </w:rPr>
        <w:t>31-12-15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495224">
        <w:rPr>
          <w:rFonts w:ascii="Arial" w:hAnsi="Arial" w:cs="Arial"/>
          <w:b/>
        </w:rPr>
        <w:t>6.1</w:t>
      </w:r>
      <w:r>
        <w:rPr>
          <w:rFonts w:ascii="Arial" w:hAnsi="Arial" w:cs="Arial"/>
        </w:rPr>
        <w:t xml:space="preserve">       cm. </w:t>
      </w:r>
      <w:r w:rsidR="00495224">
        <w:rPr>
          <w:rFonts w:ascii="Arial" w:hAnsi="Arial" w:cs="Arial"/>
          <w:b/>
        </w:rPr>
        <w:t>25.0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495224">
        <w:rPr>
          <w:rFonts w:ascii="Arial" w:hAnsi="Arial" w:cs="Arial"/>
          <w:b/>
        </w:rPr>
        <w:t>4.7</w:t>
      </w:r>
      <w:r>
        <w:rPr>
          <w:rFonts w:ascii="Arial" w:hAnsi="Arial" w:cs="Arial"/>
        </w:rPr>
        <w:t xml:space="preserve">      cm.  </w:t>
      </w:r>
      <w:r w:rsidR="00495224">
        <w:rPr>
          <w:rFonts w:ascii="Arial" w:hAnsi="Arial" w:cs="Arial"/>
          <w:b/>
        </w:rPr>
        <w:t>25.5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495224">
        <w:rPr>
          <w:rFonts w:ascii="Arial" w:hAnsi="Arial" w:cs="Arial"/>
        </w:rPr>
        <w:t xml:space="preserve"> </w:t>
      </w:r>
      <w:r w:rsidR="00495224">
        <w:rPr>
          <w:rFonts w:ascii="Arial" w:hAnsi="Arial" w:cs="Arial"/>
          <w:b/>
        </w:rPr>
        <w:t>21.0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</w:t>
      </w:r>
      <w:r w:rsidR="00495224">
        <w:rPr>
          <w:rFonts w:ascii="Arial" w:hAnsi="Arial" w:cs="Arial"/>
          <w:b/>
        </w:rPr>
        <w:t>25.4</w:t>
      </w:r>
      <w:r w:rsidR="008455DD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495224">
        <w:rPr>
          <w:rFonts w:ascii="Arial" w:hAnsi="Arial" w:cs="Arial"/>
          <w:b/>
        </w:rPr>
        <w:t>850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495224">
        <w:rPr>
          <w:rFonts w:ascii="Arial" w:hAnsi="Arial" w:cs="Arial"/>
          <w:b/>
          <w:sz w:val="24"/>
          <w:szCs w:val="24"/>
        </w:rPr>
        <w:t>24-25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50E7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50E7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95224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0E73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4ED9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F5E3F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2015-09-16T15:43:00Z</cp:lastPrinted>
  <dcterms:created xsi:type="dcterms:W3CDTF">2015-09-16T15:43:00Z</dcterms:created>
  <dcterms:modified xsi:type="dcterms:W3CDTF">2015-09-16T15:43:00Z</dcterms:modified>
</cp:coreProperties>
</file>