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6581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6581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3262">
            <w:rPr>
              <w:rFonts w:ascii="Arial" w:hAnsi="Arial" w:cs="Arial"/>
              <w:b/>
              <w:sz w:val="24"/>
              <w:szCs w:val="24"/>
              <w:lang w:val="en-IN"/>
            </w:rPr>
            <w:t>04-06-2018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A3262">
            <w:rPr>
              <w:rFonts w:ascii="Arial" w:hAnsi="Arial" w:cs="Arial"/>
              <w:b/>
              <w:sz w:val="24"/>
              <w:szCs w:val="24"/>
            </w:rPr>
            <w:t>Ronghe</w:t>
          </w:r>
          <w:proofErr w:type="spellEnd"/>
          <w:r w:rsidR="005A326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A3262">
            <w:rPr>
              <w:rFonts w:ascii="Arial" w:hAnsi="Arial" w:cs="Arial"/>
              <w:b/>
              <w:sz w:val="24"/>
              <w:szCs w:val="24"/>
            </w:rPr>
            <w:t>Radha</w:t>
          </w:r>
          <w:proofErr w:type="spellEnd"/>
          <w:r w:rsidR="005A326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A3262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3262">
            <w:rPr>
              <w:rFonts w:ascii="Arial" w:hAnsi="Arial" w:cs="Arial"/>
              <w:b/>
              <w:sz w:val="24"/>
              <w:szCs w:val="24"/>
              <w:lang w:val="en-IN"/>
            </w:rPr>
            <w:t>04-11-2017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3262">
            <w:rPr>
              <w:rFonts w:ascii="Arial" w:hAnsi="Arial" w:cs="Arial"/>
              <w:b/>
              <w:sz w:val="24"/>
              <w:szCs w:val="24"/>
              <w:lang w:val="en-IN"/>
            </w:rPr>
            <w:t>12-08-2018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5A3262">
        <w:rPr>
          <w:rFonts w:ascii="Arial" w:hAnsi="Arial" w:cs="Arial"/>
          <w:sz w:val="24"/>
          <w:szCs w:val="24"/>
        </w:rPr>
        <w:t xml:space="preserve">     </w:t>
      </w:r>
      <w:r w:rsidR="008B35B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3262">
            <w:rPr>
              <w:rFonts w:ascii="Arial" w:hAnsi="Arial" w:cs="Arial"/>
              <w:b/>
              <w:sz w:val="24"/>
              <w:szCs w:val="24"/>
              <w:lang w:val="en-IN"/>
            </w:rPr>
            <w:t>12-08-2018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A3262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A3262">
            <w:rPr>
              <w:rFonts w:ascii="Arial" w:hAnsi="Arial" w:cs="Arial"/>
              <w:b/>
              <w:sz w:val="24"/>
              <w:szCs w:val="24"/>
            </w:rPr>
            <w:t>30.3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A3262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A3262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A3262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A3262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A3262">
            <w:rPr>
              <w:rFonts w:ascii="Arial" w:hAnsi="Arial" w:cs="Arial"/>
              <w:b/>
              <w:sz w:val="24"/>
              <w:szCs w:val="24"/>
            </w:rPr>
            <w:t>1570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A3262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6581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6581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6581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6581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81B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3262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871D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46BD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2018-06-04T19:29:00Z</cp:lastPrinted>
  <dcterms:created xsi:type="dcterms:W3CDTF">2018-06-04T19:30:00Z</dcterms:created>
  <dcterms:modified xsi:type="dcterms:W3CDTF">2018-06-04T19:30:00Z</dcterms:modified>
</cp:coreProperties>
</file>