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DC385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DC385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C066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1C066D">
        <w:rPr>
          <w:rFonts w:ascii="Arial" w:hAnsi="Arial" w:cs="Arial"/>
          <w:b/>
          <w:sz w:val="24"/>
          <w:szCs w:val="24"/>
        </w:rPr>
        <w:t>21-3-16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1C066D">
        <w:rPr>
          <w:rFonts w:ascii="Arial" w:hAnsi="Arial" w:cs="Arial"/>
          <w:b/>
          <w:sz w:val="24"/>
          <w:szCs w:val="24"/>
        </w:rPr>
        <w:t>Varma Sneha Sushil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1C066D">
        <w:rPr>
          <w:rFonts w:ascii="Arial" w:hAnsi="Arial" w:cs="Arial"/>
          <w:b/>
          <w:sz w:val="24"/>
          <w:szCs w:val="24"/>
        </w:rPr>
        <w:t>1-1-16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1C066D">
        <w:rPr>
          <w:rFonts w:ascii="Arial" w:hAnsi="Arial" w:cs="Arial"/>
          <w:b/>
          <w:sz w:val="24"/>
          <w:szCs w:val="24"/>
        </w:rPr>
        <w:t>8-10-16</w:t>
      </w:r>
      <w:r w:rsidR="003E3C9C">
        <w:rPr>
          <w:rFonts w:ascii="Arial" w:hAnsi="Arial" w:cs="Arial"/>
          <w:b/>
          <w:sz w:val="24"/>
          <w:szCs w:val="24"/>
        </w:rPr>
        <w:t xml:space="preserve">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1C066D">
        <w:rPr>
          <w:rFonts w:ascii="Arial" w:hAnsi="Arial" w:cs="Arial"/>
          <w:b/>
          <w:sz w:val="24"/>
          <w:szCs w:val="24"/>
        </w:rPr>
        <w:t>3-11-16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DC385E">
        <w:rPr>
          <w:rFonts w:ascii="Arial" w:hAnsi="Arial" w:cs="Arial"/>
          <w:sz w:val="24"/>
          <w:szCs w:val="24"/>
        </w:rPr>
        <w:t xml:space="preserve"> inter uterine</w:t>
      </w:r>
      <w:bookmarkStart w:id="0" w:name="_GoBack"/>
      <w:bookmarkEnd w:id="0"/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1C066D">
        <w:rPr>
          <w:rFonts w:ascii="Arial" w:hAnsi="Arial" w:cs="Arial"/>
          <w:b/>
          <w:sz w:val="24"/>
          <w:szCs w:val="24"/>
        </w:rPr>
        <w:t xml:space="preserve">Not seen 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1C066D">
        <w:rPr>
          <w:rFonts w:ascii="Arial" w:hAnsi="Arial" w:cs="Arial"/>
          <w:b/>
          <w:sz w:val="24"/>
          <w:szCs w:val="24"/>
        </w:rPr>
        <w:t>Not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1C066D">
        <w:rPr>
          <w:rFonts w:ascii="Arial" w:hAnsi="Arial" w:cs="Arial"/>
          <w:b/>
        </w:rPr>
        <w:t>1.2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</w:t>
      </w:r>
      <w:r w:rsidR="001C066D">
        <w:rPr>
          <w:rFonts w:ascii="Arial" w:hAnsi="Arial" w:cs="Arial"/>
          <w:b/>
        </w:rPr>
        <w:t>7.4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1C066D">
        <w:rPr>
          <w:rFonts w:ascii="Arial" w:hAnsi="Arial" w:cs="Arial"/>
          <w:b/>
        </w:rPr>
        <w:t>2.7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1C066D">
        <w:rPr>
          <w:rFonts w:ascii="Arial" w:hAnsi="Arial" w:cs="Arial"/>
          <w:b/>
        </w:rPr>
        <w:t>8.0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1C066D">
        <w:rPr>
          <w:rFonts w:ascii="Arial" w:hAnsi="Arial" w:cs="Arial"/>
          <w:b/>
          <w:sz w:val="24"/>
          <w:szCs w:val="24"/>
        </w:rPr>
        <w:t>8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1C066D" w:rsidRDefault="001C066D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Adv-</w:t>
      </w:r>
      <w:r>
        <w:rPr>
          <w:rFonts w:ascii="Arial" w:hAnsi="Arial" w:cs="Arial"/>
          <w:sz w:val="24"/>
          <w:szCs w:val="24"/>
        </w:rPr>
        <w:t xml:space="preserve"> </w:t>
      </w:r>
      <w:r w:rsidRPr="001C066D">
        <w:rPr>
          <w:rFonts w:ascii="Arial" w:hAnsi="Arial" w:cs="Arial"/>
          <w:b/>
          <w:sz w:val="24"/>
          <w:szCs w:val="24"/>
        </w:rPr>
        <w:t>Follow</w:t>
      </w:r>
      <w:r w:rsidR="00DC385E">
        <w:rPr>
          <w:rFonts w:ascii="Arial" w:hAnsi="Arial" w:cs="Arial"/>
          <w:b/>
          <w:sz w:val="24"/>
          <w:szCs w:val="24"/>
        </w:rPr>
        <w:t xml:space="preserve"> up</w:t>
      </w:r>
      <w:r w:rsidRPr="001C066D">
        <w:rPr>
          <w:rFonts w:ascii="Arial" w:hAnsi="Arial" w:cs="Arial"/>
          <w:b/>
          <w:sz w:val="24"/>
          <w:szCs w:val="24"/>
        </w:rPr>
        <w:t xml:space="preserve"> for fetal viability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C385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DC385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066D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C385E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F1294C-AC4A-4383-BC29-C9B4DA2A3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2016-03-21T09:03:00Z</cp:lastPrinted>
  <dcterms:created xsi:type="dcterms:W3CDTF">2016-03-21T09:04:00Z</dcterms:created>
  <dcterms:modified xsi:type="dcterms:W3CDTF">2016-03-21T09:04:00Z</dcterms:modified>
</cp:coreProperties>
</file>