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90824" w14:textId="6D5BEDAB" w:rsidR="00A81304" w:rsidRPr="00A81304" w:rsidRDefault="00A81304" w:rsidP="00A81304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3238"/>
        <w:gridCol w:w="1137"/>
        <w:gridCol w:w="2338"/>
      </w:tblGrid>
      <w:tr w:rsidR="00371FD7" w:rsidRPr="00371FD7" w14:paraId="1279E211" w14:textId="77777777" w:rsidTr="00A81304">
        <w:tc>
          <w:tcPr>
            <w:tcW w:w="2337" w:type="dxa"/>
          </w:tcPr>
          <w:p w14:paraId="6FAFC659" w14:textId="2B1D3E1B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1FD7">
              <w:rPr>
                <w:rFonts w:ascii="Times New Roman" w:hAnsi="Times New Roman" w:cs="Times New Roman"/>
                <w:b/>
                <w:bCs/>
              </w:rPr>
              <w:t>Item #</w:t>
            </w:r>
          </w:p>
        </w:tc>
        <w:tc>
          <w:tcPr>
            <w:tcW w:w="3238" w:type="dxa"/>
          </w:tcPr>
          <w:p w14:paraId="45592C1C" w14:textId="27986F50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1F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137" w:type="dxa"/>
          </w:tcPr>
          <w:p w14:paraId="08FDF7AE" w14:textId="0EBC123F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1FD7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2338" w:type="dxa"/>
          </w:tcPr>
          <w:p w14:paraId="121388F5" w14:textId="577E857C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1FD7">
              <w:rPr>
                <w:rFonts w:ascii="Times New Roman" w:hAnsi="Times New Roman" w:cs="Times New Roman"/>
                <w:b/>
                <w:bCs/>
              </w:rPr>
              <w:t>Total Price</w:t>
            </w:r>
          </w:p>
        </w:tc>
      </w:tr>
      <w:tr w:rsidR="00371FD7" w14:paraId="0C66816B" w14:textId="77777777" w:rsidTr="00A81304">
        <w:tc>
          <w:tcPr>
            <w:tcW w:w="2337" w:type="dxa"/>
          </w:tcPr>
          <w:p w14:paraId="68E26F74" w14:textId="396A7D67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R26RSU99AH</w:t>
            </w:r>
          </w:p>
        </w:tc>
        <w:tc>
          <w:tcPr>
            <w:tcW w:w="3238" w:type="dxa"/>
          </w:tcPr>
          <w:p w14:paraId="7E9958DD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Ranger Crew XP 1000</w:t>
            </w:r>
          </w:p>
          <w:p w14:paraId="05C79F81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 xml:space="preserve">NorthStar Edition Premium </w:t>
            </w:r>
          </w:p>
          <w:p w14:paraId="51DAA7B5" w14:textId="695B75DF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Stealth Gray – 49 State</w:t>
            </w:r>
          </w:p>
        </w:tc>
        <w:tc>
          <w:tcPr>
            <w:tcW w:w="1137" w:type="dxa"/>
          </w:tcPr>
          <w:p w14:paraId="4C609A2D" w14:textId="74C5D835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31079EDE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</w:p>
        </w:tc>
      </w:tr>
      <w:tr w:rsidR="00371FD7" w14:paraId="5325B190" w14:textId="77777777" w:rsidTr="00A81304">
        <w:trPr>
          <w:trHeight w:val="827"/>
        </w:trPr>
        <w:tc>
          <w:tcPr>
            <w:tcW w:w="2337" w:type="dxa"/>
          </w:tcPr>
          <w:p w14:paraId="537FA662" w14:textId="72370FC2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2889241</w:t>
            </w:r>
          </w:p>
        </w:tc>
        <w:tc>
          <w:tcPr>
            <w:tcW w:w="3238" w:type="dxa"/>
          </w:tcPr>
          <w:p w14:paraId="631EE680" w14:textId="10D1D059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Door Mounted Sideview Mirrors</w:t>
            </w:r>
          </w:p>
        </w:tc>
        <w:tc>
          <w:tcPr>
            <w:tcW w:w="1137" w:type="dxa"/>
          </w:tcPr>
          <w:p w14:paraId="337DA1BB" w14:textId="5C32AA37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75B2459E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</w:p>
        </w:tc>
      </w:tr>
      <w:tr w:rsidR="00371FD7" w14:paraId="0711DF60" w14:textId="77777777" w:rsidTr="00A81304">
        <w:trPr>
          <w:trHeight w:val="908"/>
        </w:trPr>
        <w:tc>
          <w:tcPr>
            <w:tcW w:w="2337" w:type="dxa"/>
          </w:tcPr>
          <w:p w14:paraId="6819C231" w14:textId="29064E33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2890583</w:t>
            </w:r>
          </w:p>
        </w:tc>
        <w:tc>
          <w:tcPr>
            <w:tcW w:w="3238" w:type="dxa"/>
          </w:tcPr>
          <w:p w14:paraId="3F3BCCAF" w14:textId="7E9D1CFB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Full-Size Front Hood Storage Rack</w:t>
            </w:r>
          </w:p>
        </w:tc>
        <w:tc>
          <w:tcPr>
            <w:tcW w:w="1137" w:type="dxa"/>
          </w:tcPr>
          <w:p w14:paraId="74282B37" w14:textId="6C6DD692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440ECE6C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</w:p>
        </w:tc>
      </w:tr>
      <w:tr w:rsidR="00371FD7" w14:paraId="1C3C7939" w14:textId="77777777" w:rsidTr="00A81304">
        <w:trPr>
          <w:trHeight w:val="782"/>
        </w:trPr>
        <w:tc>
          <w:tcPr>
            <w:tcW w:w="2337" w:type="dxa"/>
          </w:tcPr>
          <w:p w14:paraId="53B32D0E" w14:textId="0AD9250F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2883398</w:t>
            </w:r>
          </w:p>
        </w:tc>
        <w:tc>
          <w:tcPr>
            <w:tcW w:w="3238" w:type="dxa"/>
          </w:tcPr>
          <w:p w14:paraId="1BD4615B" w14:textId="7562963A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Crew Full-Size Rock Guard with Step</w:t>
            </w:r>
          </w:p>
        </w:tc>
        <w:tc>
          <w:tcPr>
            <w:tcW w:w="1137" w:type="dxa"/>
          </w:tcPr>
          <w:p w14:paraId="3DA7AFC8" w14:textId="622A2A2D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650F6FAF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</w:p>
        </w:tc>
      </w:tr>
      <w:tr w:rsidR="00371FD7" w14:paraId="5ECC36A7" w14:textId="77777777" w:rsidTr="00A81304">
        <w:trPr>
          <w:trHeight w:val="953"/>
        </w:trPr>
        <w:tc>
          <w:tcPr>
            <w:tcW w:w="2337" w:type="dxa"/>
          </w:tcPr>
          <w:p w14:paraId="570341B8" w14:textId="5359F1E7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5419353</w:t>
            </w:r>
          </w:p>
        </w:tc>
        <w:tc>
          <w:tcPr>
            <w:tcW w:w="3238" w:type="dxa"/>
          </w:tcPr>
          <w:p w14:paraId="32FD0AA8" w14:textId="741D417F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Pro Armor Harvester Tire (28x10-14)</w:t>
            </w:r>
          </w:p>
        </w:tc>
        <w:tc>
          <w:tcPr>
            <w:tcW w:w="1137" w:type="dxa"/>
          </w:tcPr>
          <w:p w14:paraId="308EAE91" w14:textId="21669408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38" w:type="dxa"/>
          </w:tcPr>
          <w:p w14:paraId="6CCBBADA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</w:p>
        </w:tc>
      </w:tr>
      <w:tr w:rsidR="00371FD7" w14:paraId="2BDB8A1F" w14:textId="77777777" w:rsidTr="00A81304">
        <w:tc>
          <w:tcPr>
            <w:tcW w:w="2337" w:type="dxa"/>
          </w:tcPr>
          <w:p w14:paraId="1F45E27E" w14:textId="30FE3C0B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2883966</w:t>
            </w:r>
          </w:p>
        </w:tc>
        <w:tc>
          <w:tcPr>
            <w:tcW w:w="3238" w:type="dxa"/>
          </w:tcPr>
          <w:p w14:paraId="570ECD98" w14:textId="00DFDF5A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Action – XP 1000 / XD 1500 / General Custom Graphics for Fire or Law Enforcement</w:t>
            </w:r>
          </w:p>
        </w:tc>
        <w:tc>
          <w:tcPr>
            <w:tcW w:w="1137" w:type="dxa"/>
          </w:tcPr>
          <w:p w14:paraId="6DF2278B" w14:textId="27883D10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7DE3EBD7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</w:p>
        </w:tc>
      </w:tr>
      <w:tr w:rsidR="00371FD7" w14:paraId="61C9FBFA" w14:textId="77777777" w:rsidTr="00A81304">
        <w:trPr>
          <w:trHeight w:val="890"/>
        </w:trPr>
        <w:tc>
          <w:tcPr>
            <w:tcW w:w="2337" w:type="dxa"/>
          </w:tcPr>
          <w:p w14:paraId="204E9A36" w14:textId="1DA7140E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2883979</w:t>
            </w:r>
          </w:p>
        </w:tc>
        <w:tc>
          <w:tcPr>
            <w:tcW w:w="3238" w:type="dxa"/>
          </w:tcPr>
          <w:p w14:paraId="027EC005" w14:textId="6AED2755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Action – XP 1000’s Deluxe Emergency Light Kit</w:t>
            </w:r>
          </w:p>
        </w:tc>
        <w:tc>
          <w:tcPr>
            <w:tcW w:w="1137" w:type="dxa"/>
          </w:tcPr>
          <w:p w14:paraId="53992E59" w14:textId="270ACA09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3693DE75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</w:p>
        </w:tc>
      </w:tr>
      <w:tr w:rsidR="00371FD7" w14:paraId="1D6D2F10" w14:textId="77777777" w:rsidTr="00A81304">
        <w:tc>
          <w:tcPr>
            <w:tcW w:w="2337" w:type="dxa"/>
          </w:tcPr>
          <w:p w14:paraId="1CD49EFB" w14:textId="358F5446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2883982</w:t>
            </w:r>
          </w:p>
        </w:tc>
        <w:tc>
          <w:tcPr>
            <w:tcW w:w="3238" w:type="dxa"/>
          </w:tcPr>
          <w:p w14:paraId="23E3D203" w14:textId="204A0996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 xml:space="preserve">Action – XP 1000 Premium Emergency Light Bar (requires roof mount &amp; </w:t>
            </w:r>
            <w:proofErr w:type="spellStart"/>
            <w:r w:rsidRPr="00371FD7">
              <w:rPr>
                <w:rFonts w:ascii="Times New Roman" w:hAnsi="Times New Roman" w:cs="Times New Roman"/>
              </w:rPr>
              <w:t>Dlx</w:t>
            </w:r>
            <w:proofErr w:type="spellEnd"/>
            <w:r w:rsidRPr="00371FD7">
              <w:rPr>
                <w:rFonts w:ascii="Times New Roman" w:hAnsi="Times New Roman" w:cs="Times New Roman"/>
              </w:rPr>
              <w:t xml:space="preserve"> Light Pkg / </w:t>
            </w:r>
            <w:proofErr w:type="spellStart"/>
            <w:r w:rsidRPr="00371FD7">
              <w:rPr>
                <w:rFonts w:ascii="Times New Roman" w:hAnsi="Times New Roman" w:cs="Times New Roman"/>
              </w:rPr>
              <w:t>inc’l</w:t>
            </w:r>
            <w:proofErr w:type="spellEnd"/>
            <w:r w:rsidRPr="00371FD7">
              <w:rPr>
                <w:rFonts w:ascii="Times New Roman" w:hAnsi="Times New Roman" w:cs="Times New Roman"/>
              </w:rPr>
              <w:t xml:space="preserve"> 100W Siren / PA)</w:t>
            </w:r>
          </w:p>
        </w:tc>
        <w:tc>
          <w:tcPr>
            <w:tcW w:w="1137" w:type="dxa"/>
          </w:tcPr>
          <w:p w14:paraId="75FC73DC" w14:textId="535E7CC8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70F5B6A8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</w:p>
        </w:tc>
      </w:tr>
      <w:tr w:rsidR="00371FD7" w14:paraId="6FBECA0D" w14:textId="77777777" w:rsidTr="00A81304">
        <w:trPr>
          <w:trHeight w:val="683"/>
        </w:trPr>
        <w:tc>
          <w:tcPr>
            <w:tcW w:w="2337" w:type="dxa"/>
          </w:tcPr>
          <w:p w14:paraId="00B33F2D" w14:textId="732FA0AC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2891717</w:t>
            </w:r>
          </w:p>
        </w:tc>
        <w:tc>
          <w:tcPr>
            <w:tcW w:w="3238" w:type="dxa"/>
          </w:tcPr>
          <w:p w14:paraId="778B43F6" w14:textId="506F0675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Roof Lightbar Mount for Crew XP 1000</w:t>
            </w:r>
          </w:p>
        </w:tc>
        <w:tc>
          <w:tcPr>
            <w:tcW w:w="1137" w:type="dxa"/>
          </w:tcPr>
          <w:p w14:paraId="34BB316D" w14:textId="4E578A46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8" w:type="dxa"/>
          </w:tcPr>
          <w:p w14:paraId="0C63E7C3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</w:p>
        </w:tc>
      </w:tr>
      <w:tr w:rsidR="00371FD7" w14:paraId="55CED4C1" w14:textId="77777777" w:rsidTr="00DF04BB">
        <w:trPr>
          <w:trHeight w:val="773"/>
        </w:trPr>
        <w:tc>
          <w:tcPr>
            <w:tcW w:w="2337" w:type="dxa"/>
          </w:tcPr>
          <w:p w14:paraId="055A46FE" w14:textId="540A6CE5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238" w:type="dxa"/>
          </w:tcPr>
          <w:p w14:paraId="736231E5" w14:textId="336F1DA7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Installation of Accessories</w:t>
            </w:r>
          </w:p>
        </w:tc>
        <w:tc>
          <w:tcPr>
            <w:tcW w:w="1137" w:type="dxa"/>
          </w:tcPr>
          <w:p w14:paraId="1921242A" w14:textId="673B62A0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338" w:type="dxa"/>
          </w:tcPr>
          <w:p w14:paraId="27753068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</w:p>
        </w:tc>
      </w:tr>
      <w:tr w:rsidR="00371FD7" w14:paraId="34A26E8D" w14:textId="77777777" w:rsidTr="00DF04BB">
        <w:trPr>
          <w:trHeight w:val="620"/>
        </w:trPr>
        <w:tc>
          <w:tcPr>
            <w:tcW w:w="2337" w:type="dxa"/>
          </w:tcPr>
          <w:p w14:paraId="70DBE1D3" w14:textId="3D778EC0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238" w:type="dxa"/>
          </w:tcPr>
          <w:p w14:paraId="3E734899" w14:textId="66C0AE7D" w:rsidR="00371FD7" w:rsidRPr="00371FD7" w:rsidRDefault="00371FD7">
            <w:pPr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Freight / Delivery</w:t>
            </w:r>
          </w:p>
        </w:tc>
        <w:tc>
          <w:tcPr>
            <w:tcW w:w="1137" w:type="dxa"/>
          </w:tcPr>
          <w:p w14:paraId="67B4F39D" w14:textId="10F7F711" w:rsidR="00371FD7" w:rsidRPr="00371FD7" w:rsidRDefault="00371FD7" w:rsidP="00371FD7">
            <w:pPr>
              <w:jc w:val="center"/>
              <w:rPr>
                <w:rFonts w:ascii="Times New Roman" w:hAnsi="Times New Roman" w:cs="Times New Roman"/>
              </w:rPr>
            </w:pPr>
            <w:r w:rsidRPr="00371FD7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338" w:type="dxa"/>
          </w:tcPr>
          <w:p w14:paraId="23F2CCAA" w14:textId="77777777" w:rsidR="00371FD7" w:rsidRPr="00371FD7" w:rsidRDefault="00371FD7">
            <w:pPr>
              <w:rPr>
                <w:rFonts w:ascii="Times New Roman" w:hAnsi="Times New Roman" w:cs="Times New Roman"/>
              </w:rPr>
            </w:pPr>
          </w:p>
        </w:tc>
      </w:tr>
      <w:tr w:rsidR="00371FD7" w:rsidRPr="00371FD7" w14:paraId="1DB5983A" w14:textId="77777777" w:rsidTr="00A81304">
        <w:trPr>
          <w:trHeight w:val="530"/>
        </w:trPr>
        <w:tc>
          <w:tcPr>
            <w:tcW w:w="6712" w:type="dxa"/>
            <w:gridSpan w:val="3"/>
          </w:tcPr>
          <w:p w14:paraId="25AF8A1C" w14:textId="77777777" w:rsidR="00DF04BB" w:rsidRDefault="00DF04BB" w:rsidP="00371FD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0D23F03E" w14:textId="2AF8CBCF" w:rsidR="00371FD7" w:rsidRPr="00371FD7" w:rsidRDefault="00371FD7" w:rsidP="00371FD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371FD7">
              <w:rPr>
                <w:rFonts w:ascii="Times New Roman" w:hAnsi="Times New Roman" w:cs="Times New Roman"/>
                <w:b/>
                <w:bCs/>
              </w:rPr>
              <w:t>TOTAL:</w:t>
            </w:r>
          </w:p>
        </w:tc>
        <w:tc>
          <w:tcPr>
            <w:tcW w:w="2338" w:type="dxa"/>
          </w:tcPr>
          <w:p w14:paraId="36C42469" w14:textId="77777777" w:rsidR="00371FD7" w:rsidRPr="00371FD7" w:rsidRDefault="00371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DD33346" w14:textId="77777777" w:rsidR="00371FD7" w:rsidRDefault="00371FD7"/>
    <w:p w14:paraId="43A795F3" w14:textId="7D7F78C5" w:rsidR="00371FD7" w:rsidRDefault="00371FD7" w:rsidP="00A81304">
      <w:pPr>
        <w:ind w:firstLine="720"/>
      </w:pPr>
      <w:r>
        <w:t>The total price shall include all installation, any applicable taxes</w:t>
      </w:r>
      <w:r w:rsidR="00A81304">
        <w:t>/fees</w:t>
      </w:r>
      <w:r>
        <w:t>, and delivery</w:t>
      </w:r>
      <w:r w:rsidR="00A81304">
        <w:t xml:space="preserve">/freight </w:t>
      </w:r>
      <w:r>
        <w:t>to Haskell Indian Nations University (HINU)</w:t>
      </w:r>
      <w:r w:rsidR="00A81304">
        <w:t xml:space="preserve">. </w:t>
      </w:r>
      <w:r>
        <w:t>The delivery address is:</w:t>
      </w:r>
    </w:p>
    <w:p w14:paraId="095B856C" w14:textId="0052F23B" w:rsidR="00371FD7" w:rsidRDefault="00371FD7" w:rsidP="00371FD7">
      <w:pPr>
        <w:spacing w:line="240" w:lineRule="auto"/>
        <w:contextualSpacing/>
      </w:pPr>
      <w:r>
        <w:tab/>
      </w:r>
      <w:r w:rsidR="00A81304">
        <w:tab/>
      </w:r>
      <w:r>
        <w:t>Haskell Indian Nations University</w:t>
      </w:r>
    </w:p>
    <w:p w14:paraId="2C4DBCB6" w14:textId="09236AB9" w:rsidR="00371FD7" w:rsidRDefault="00371FD7" w:rsidP="00371FD7">
      <w:pPr>
        <w:spacing w:line="240" w:lineRule="auto"/>
        <w:contextualSpacing/>
      </w:pPr>
      <w:r>
        <w:tab/>
      </w:r>
      <w:r w:rsidR="00A81304">
        <w:tab/>
      </w:r>
      <w:r>
        <w:t>155 Indian Avenue</w:t>
      </w:r>
    </w:p>
    <w:p w14:paraId="1C4A36FE" w14:textId="2EC1F1E8" w:rsidR="00371FD7" w:rsidRDefault="00371FD7" w:rsidP="00371FD7">
      <w:pPr>
        <w:spacing w:line="240" w:lineRule="auto"/>
        <w:contextualSpacing/>
      </w:pPr>
      <w:r>
        <w:tab/>
      </w:r>
      <w:r w:rsidR="00A81304">
        <w:tab/>
      </w:r>
      <w:r>
        <w:t>Lawrence, Kansas 66046</w:t>
      </w:r>
    </w:p>
    <w:sectPr w:rsidR="00371FD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33AF5" w14:textId="77777777" w:rsidR="00A81304" w:rsidRDefault="00A81304" w:rsidP="00A81304">
      <w:pPr>
        <w:spacing w:after="0" w:line="240" w:lineRule="auto"/>
      </w:pPr>
      <w:r>
        <w:separator/>
      </w:r>
    </w:p>
  </w:endnote>
  <w:endnote w:type="continuationSeparator" w:id="0">
    <w:p w14:paraId="6C2AB201" w14:textId="77777777" w:rsidR="00A81304" w:rsidRDefault="00A81304" w:rsidP="00A81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2CAC7" w14:textId="77777777" w:rsidR="00A81304" w:rsidRDefault="00A81304" w:rsidP="00A81304">
      <w:pPr>
        <w:spacing w:after="0" w:line="240" w:lineRule="auto"/>
      </w:pPr>
      <w:r>
        <w:separator/>
      </w:r>
    </w:p>
  </w:footnote>
  <w:footnote w:type="continuationSeparator" w:id="0">
    <w:p w14:paraId="2A638E28" w14:textId="77777777" w:rsidR="00A81304" w:rsidRDefault="00A81304" w:rsidP="00A81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1C783" w14:textId="0B1304C4" w:rsidR="00A81304" w:rsidRPr="00A81304" w:rsidRDefault="00A81304" w:rsidP="00A81304">
    <w:pPr>
      <w:pStyle w:val="Header"/>
      <w:jc w:val="center"/>
      <w:rPr>
        <w:b/>
        <w:bCs/>
      </w:rPr>
    </w:pPr>
    <w:r w:rsidRPr="00A81304">
      <w:rPr>
        <w:b/>
        <w:bCs/>
      </w:rPr>
      <w:t>Solicitation 140A2326Q0104</w:t>
    </w:r>
  </w:p>
  <w:p w14:paraId="729874E0" w14:textId="7D1F15F2" w:rsidR="00A81304" w:rsidRPr="00A81304" w:rsidRDefault="00A81304" w:rsidP="00A81304">
    <w:pPr>
      <w:pStyle w:val="Header"/>
      <w:jc w:val="center"/>
      <w:rPr>
        <w:b/>
        <w:bCs/>
      </w:rPr>
    </w:pPr>
    <w:r w:rsidRPr="00A81304">
      <w:rPr>
        <w:b/>
        <w:bCs/>
      </w:rPr>
      <w:t>Price Sheet, Haskell UTVs</w:t>
    </w:r>
    <w:r w:rsidR="003836A7">
      <w:rPr>
        <w:b/>
        <w:bCs/>
      </w:rPr>
      <w:t xml:space="preserve"> (4 May 26)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D7"/>
    <w:rsid w:val="00371FD7"/>
    <w:rsid w:val="003836A7"/>
    <w:rsid w:val="00651B57"/>
    <w:rsid w:val="008709B7"/>
    <w:rsid w:val="00A81304"/>
    <w:rsid w:val="00C60685"/>
    <w:rsid w:val="00D91BA8"/>
    <w:rsid w:val="00DF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78E56"/>
  <w15:chartTrackingRefBased/>
  <w15:docId w15:val="{D520EA3B-2E87-41C0-899D-AB9CFFAE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1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13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304"/>
  </w:style>
  <w:style w:type="paragraph" w:styleId="Footer">
    <w:name w:val="footer"/>
    <w:basedOn w:val="Normal"/>
    <w:link w:val="FooterChar"/>
    <w:uiPriority w:val="99"/>
    <w:unhideWhenUsed/>
    <w:rsid w:val="00A813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147</Words>
  <Characters>770</Characters>
  <Application>Microsoft Office Word</Application>
  <DocSecurity>0</DocSecurity>
  <Lines>71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the Interior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Morris, Jeff W</dc:creator>
  <cp:keywords/>
  <dc:description/>
  <cp:lastModifiedBy>Morris, Jeff W</cp:lastModifiedBy>
  <cp:revision>3</cp:revision>
  <dcterms:created xsi:type="dcterms:W3CDTF">2026-04-07T18:50:00Z</dcterms:created>
  <dcterms:modified xsi:type="dcterms:W3CDTF">2026-05-04T15:29:00Z</dcterms:modified>
</cp:coreProperties>
</file>