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Tiến hành công việc: Hệ thống quản lý phòng gym</w:t>
      </w:r>
    </w:p>
    <w:p>
      <w:pPr/>
      <w:r>
        <w:t xml:space="preserve">Oct 5, 2026</w:t>
      </w:r>
      <w:r>
        <w:t xml:space="preserve"> · </w:t>
      </w:r>
      <w:r>
        <w:t xml:space="preserve">@KTPMUD</w:t>
      </w:r>
    </w:p>
    <w:p>
      <w:pPr/>
      <w:r>
        <w:t xml:space="preserve">Nhóm đã chốt </w:t>
      </w:r>
      <w:r>
        <w:rPr>
          <w:b/>
        </w:rPr>
        <w:t xml:space="preserve">bản chuẩn v3</w:t>
      </w:r>
      <w:r>
        <w:t xml:space="preserve"> ngày 05/10: 44 use case, 18 bảng, 74 API, độ phủ 100%. Tab này giữ kết quả rà soát bản v2 (mục 1–3), việc chuẩn bị trước khi code (mục 4), kế hoạch (mục 5–8), các quyết định đã chốt (mục 10–11), luồng công việc kèm code vẽ sơ đồ (mục 12) và công nghệ (mục 13).</w:t>
      </w:r>
    </w:p>
    <w:p>
      <w:pPr/>
      <w:r>
        <w:t xml:space="preserve">Bản chuẩn đã chốt (use case, ERD, API và ma trận truy vết): </w:t>
      </w:r>
      <w:r>
        <w:t xml:space="preserve">Đề xuất v3</w:t>
      </w:r>
    </w:p>
    <w:p>
      <w:pPr>
        <w:pStyle w:val="Heading2"/>
      </w:pPr>
      <w:r>
        <w:t xml:space="preserve">1. Kết quả rà soát bản v2 (đã xử lý ở v3)</w:t>
      </w:r>
    </w:p>
    <w:p>
      <w:pPr/>
      <w:r>
        <w:t xml:space="preserve">Tổng 109 yêu cầu chức năng: ERD đạt 106/109 (97%), API đạt 104,5/109 (96%). Cách chấm: đủ = 1 điểm, một phần = 0,5, thiếu = 0. Danh sách yêu cầu gộp cả bản US cũ và bản mới trong Tài liệu 2 (bỏ các story trùng nghĩa), cộng các chức năng chỉ có trong sơ đồ use case (đăng ký lớp của hội viên, mã giảm giá, actor Email/SMS).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Nhóm use case</w:t>
            </w:r>
          </w:p>
        </w:tc>
        <w:tc>
          <w:tcPr>
            <w:tcW w:w="1872" w:type="dxa"/>
            <w:shd w:val="clear" w:color="auto" w:fill="F2F2F2"/>
          </w:tcPr>
          <w:p>
            <w:pPr/>
            <w:r>
              <w:t xml:space="preserve">Số yêu cầu</w:t>
            </w:r>
          </w:p>
        </w:tc>
        <w:tc>
          <w:tcPr>
            <w:tcW w:w="1872" w:type="dxa"/>
            <w:shd w:val="clear" w:color="auto" w:fill="F2F2F2"/>
          </w:tcPr>
          <w:p>
            <w:pPr/>
            <w:r>
              <w:t xml:space="preserve">ERD</w:t>
            </w:r>
          </w:p>
        </w:tc>
        <w:tc>
          <w:tcPr>
            <w:tcW w:w="1872" w:type="dxa"/>
            <w:shd w:val="clear" w:color="auto" w:fill="F2F2F2"/>
          </w:tcPr>
          <w:p>
            <w:pPr/>
            <w:r>
              <w:t xml:space="preserve">API</w:t>
            </w:r>
          </w:p>
        </w:tc>
        <w:tc>
          <w:tcPr>
            <w:tcW w:w="1872" w:type="dxa"/>
            <w:shd w:val="clear" w:color="auto" w:fill="F2F2F2"/>
          </w:tcPr>
          <w:p>
            <w:pPr/>
            <w:r>
              <w:t xml:space="preserve">Thiếu hoặc một phần</w:t>
            </w:r>
          </w:p>
        </w:tc>
      </w:tr>
      <w:tr>
        <w:tc>
          <w:tcPr>
            <w:tcW w:w="1872" w:type="dxa"/>
          </w:tcPr>
          <w:p>
            <w:pPr/>
            <w:r>
              <w:t xml:space="preserve">Tài khoản &amp; hồ sơ (M01–M07)</w:t>
            </w:r>
          </w:p>
        </w:tc>
        <w:tc>
          <w:tcPr>
            <w:tcW w:w="1872" w:type="dxa"/>
          </w:tcPr>
          <w:p>
            <w:pPr/>
            <w:r>
              <w:t xml:space="preserve">7</w:t>
            </w:r>
          </w:p>
        </w:tc>
        <w:tc>
          <w:tcPr>
            <w:tcW w:w="1872" w:type="dxa"/>
          </w:tcPr>
          <w:p>
            <w:pPr/>
            <w:r>
              <w:t xml:space="preserve">100%</w:t>
            </w:r>
          </w:p>
        </w:tc>
        <w:tc>
          <w:tcPr>
            <w:tcW w:w="1872" w:type="dxa"/>
          </w:tcPr>
          <w:p>
            <w:pPr/>
            <w:r>
              <w:t xml:space="preserve">100%</w:t>
            </w:r>
          </w:p>
        </w:tc>
        <w:tc>
          <w:tcPr>
            <w:tcW w:w="1872" w:type="dxa"/>
          </w:tcPr>
          <w:p>
            <w:pPr/>
            <w:r>
              <w:t xml:space="preserve">—</w:t>
            </w:r>
          </w:p>
        </w:tc>
      </w:tr>
      <w:tr>
        <w:tc>
          <w:tcPr>
            <w:tcW w:w="1872" w:type="dxa"/>
          </w:tcPr>
          <w:p>
            <w:pPr/>
            <w:r>
              <w:t xml:space="preserve">Xem, so sánh, lọc gói (M08–M11)</w:t>
            </w:r>
          </w:p>
        </w:tc>
        <w:tc>
          <w:tcPr>
            <w:tcW w:w="1872" w:type="dxa"/>
          </w:tcPr>
          <w:p>
            <w:pPr/>
            <w:r>
              <w:t xml:space="preserve">4</w:t>
            </w:r>
          </w:p>
        </w:tc>
        <w:tc>
          <w:tcPr>
            <w:tcW w:w="1872" w:type="dxa"/>
          </w:tcPr>
          <w:p>
            <w:pPr/>
            <w:r>
              <w:t xml:space="preserve">100%</w:t>
            </w:r>
          </w:p>
        </w:tc>
        <w:tc>
          <w:tcPr>
            <w:tcW w:w="1872" w:type="dxa"/>
          </w:tcPr>
          <w:p>
            <w:pPr/>
            <w:r>
              <w:t xml:space="preserve">100%</w:t>
            </w:r>
          </w:p>
        </w:tc>
        <w:tc>
          <w:tcPr>
            <w:tcW w:w="1872" w:type="dxa"/>
          </w:tcPr>
          <w:p>
            <w:pPr/>
            <w:r>
              <w:t xml:space="preserve">Tham số lọc giá/thời hạn mới ghi "đề xuất"</w:t>
            </w:r>
          </w:p>
        </w:tc>
      </w:tr>
      <w:tr>
        <w:tc>
          <w:tcPr>
            <w:tcW w:w="1872" w:type="dxa"/>
          </w:tcPr>
          <w:p>
            <w:pPr/>
            <w:r>
              <w:t xml:space="preserve">Mua, gia hạn, theo dõi gói (M12–M18, cả hai bản)</w:t>
            </w:r>
          </w:p>
        </w:tc>
        <w:tc>
          <w:tcPr>
            <w:tcW w:w="1872" w:type="dxa"/>
          </w:tcPr>
          <w:p>
            <w:pPr/>
            <w:r>
              <w:t xml:space="preserve">10</w:t>
            </w:r>
          </w:p>
        </w:tc>
        <w:tc>
          <w:tcPr>
            <w:tcW w:w="1872" w:type="dxa"/>
          </w:tcPr>
          <w:p>
            <w:pPr/>
            <w:r>
              <w:t xml:space="preserve">90%</w:t>
            </w:r>
          </w:p>
        </w:tc>
        <w:tc>
          <w:tcPr>
            <w:tcW w:w="1872" w:type="dxa"/>
          </w:tcPr>
          <w:p>
            <w:pPr/>
            <w:r>
              <w:t xml:space="preserve">90%</w:t>
            </w:r>
          </w:p>
        </w:tc>
        <w:tc>
          <w:tcPr>
            <w:tcW w:w="1872" w:type="dxa"/>
          </w:tcPr>
          <w:p>
            <w:pPr/>
            <w:r>
              <w:t xml:space="preserve">Nâng cấp gói (M17 cũ)</w:t>
            </w:r>
          </w:p>
        </w:tc>
      </w:tr>
      <w:tr>
        <w:tc>
          <w:tcPr>
            <w:tcW w:w="1872" w:type="dxa"/>
          </w:tcPr>
          <w:p>
            <w:pPr/>
            <w:r>
              <w:t xml:space="preserve">Thanh toán (M19–M23)</w:t>
            </w:r>
          </w:p>
        </w:tc>
        <w:tc>
          <w:tcPr>
            <w:tcW w:w="1872" w:type="dxa"/>
          </w:tcPr>
          <w:p>
            <w:pPr/>
            <w:r>
              <w:t xml:space="preserve">5</w:t>
            </w:r>
          </w:p>
        </w:tc>
        <w:tc>
          <w:tcPr>
            <w:tcW w:w="1872" w:type="dxa"/>
          </w:tcPr>
          <w:p>
            <w:pPr/>
            <w:r>
              <w:t xml:space="preserve">90%</w:t>
            </w:r>
          </w:p>
        </w:tc>
        <w:tc>
          <w:tcPr>
            <w:tcW w:w="1872" w:type="dxa"/>
          </w:tcPr>
          <w:p>
            <w:pPr/>
            <w:r>
              <w:t xml:space="preserve">90%</w:t>
            </w:r>
          </w:p>
        </w:tc>
        <w:tc>
          <w:tcPr>
            <w:tcW w:w="1872" w:type="dxa"/>
          </w:tcPr>
          <w:p>
            <w:pPr/>
            <w:r>
              <w:t xml:space="preserve">M22: hóa đơn điện tử → biên lai nội bộ</w:t>
            </w:r>
          </w:p>
        </w:tc>
      </w:tr>
      <w:tr>
        <w:tc>
          <w:tcPr>
            <w:tcW w:w="1872" w:type="dxa"/>
          </w:tcPr>
          <w:p>
            <w:pPr/>
            <w:r>
              <w:t xml:space="preserve">Check-in/out của hội viên (M24–M27)</w:t>
            </w:r>
          </w:p>
        </w:tc>
        <w:tc>
          <w:tcPr>
            <w:tcW w:w="1872" w:type="dxa"/>
          </w:tcPr>
          <w:p>
            <w:pPr/>
            <w:r>
              <w:t xml:space="preserve">4</w:t>
            </w:r>
          </w:p>
        </w:tc>
        <w:tc>
          <w:tcPr>
            <w:tcW w:w="1872" w:type="dxa"/>
          </w:tcPr>
          <w:p>
            <w:pPr/>
            <w:r>
              <w:t xml:space="preserve">100%</w:t>
            </w:r>
          </w:p>
        </w:tc>
        <w:tc>
          <w:tcPr>
            <w:tcW w:w="1872" w:type="dxa"/>
          </w:tcPr>
          <w:p>
            <w:pPr/>
            <w:r>
              <w:t xml:space="preserve">88%</w:t>
            </w:r>
          </w:p>
        </w:tc>
        <w:tc>
          <w:tcPr>
            <w:tcW w:w="1872" w:type="dxa"/>
          </w:tcPr>
          <w:p>
            <w:pPr/>
            <w:r>
              <w:t xml:space="preserve">M27: cảnh báo chỉ hiện ở quầy, hội viên không nhận thông báo</w:t>
            </w:r>
          </w:p>
        </w:tc>
      </w:tr>
      <w:tr>
        <w:tc>
          <w:tcPr>
            <w:tcW w:w="1872" w:type="dxa"/>
          </w:tcPr>
          <w:p>
            <w:pPr/>
            <w:r>
              <w:t xml:space="preserve">Đặt và thương lượng lịch PT (M28–M38 + nhắc lịch)</w:t>
            </w:r>
          </w:p>
        </w:tc>
        <w:tc>
          <w:tcPr>
            <w:tcW w:w="1872" w:type="dxa"/>
          </w:tcPr>
          <w:p>
            <w:pPr/>
            <w:r>
              <w:t xml:space="preserve">12</w:t>
            </w:r>
          </w:p>
        </w:tc>
        <w:tc>
          <w:tcPr>
            <w:tcW w:w="1872" w:type="dxa"/>
          </w:tcPr>
          <w:p>
            <w:pPr/>
            <w:r>
              <w:t xml:space="preserve">100%</w:t>
            </w:r>
          </w:p>
        </w:tc>
        <w:tc>
          <w:tcPr>
            <w:tcW w:w="1872" w:type="dxa"/>
          </w:tcPr>
          <w:p>
            <w:pPr/>
            <w:r>
              <w:t xml:space="preserve">100%</w:t>
            </w:r>
          </w:p>
        </w:tc>
        <w:tc>
          <w:tcPr>
            <w:tcW w:w="1872" w:type="dxa"/>
          </w:tcPr>
          <w:p>
            <w:pPr/>
            <w:r>
              <w:t xml:space="preserve">—</w:t>
            </w:r>
          </w:p>
        </w:tc>
      </w:tr>
      <w:tr>
        <w:tc>
          <w:tcPr>
            <w:tcW w:w="1872" w:type="dxa"/>
          </w:tcPr>
          <w:p>
            <w:pPr/>
            <w:r>
              <w:t xml:space="preserve">Lịch làm việc của PT (T01–T10 mới)</w:t>
            </w:r>
          </w:p>
        </w:tc>
        <w:tc>
          <w:tcPr>
            <w:tcW w:w="1872" w:type="dxa"/>
          </w:tcPr>
          <w:p>
            <w:pPr/>
            <w:r>
              <w:t xml:space="preserve">10</w:t>
            </w:r>
          </w:p>
        </w:tc>
        <w:tc>
          <w:tcPr>
            <w:tcW w:w="1872" w:type="dxa"/>
          </w:tcPr>
          <w:p>
            <w:pPr/>
            <w:r>
              <w:t xml:space="preserve">100%</w:t>
            </w:r>
          </w:p>
        </w:tc>
        <w:tc>
          <w:tcPr>
            <w:tcW w:w="1872" w:type="dxa"/>
          </w:tcPr>
          <w:p>
            <w:pPr/>
            <w:r>
              <w:t xml:space="preserve">95%</w:t>
            </w:r>
          </w:p>
        </w:tc>
        <w:tc>
          <w:tcPr>
            <w:tcW w:w="1872" w:type="dxa"/>
          </w:tcPr>
          <w:p>
            <w:pPr/>
            <w:r>
              <w:t xml:space="preserve">T02: PT không lọc được lớp mình dạy</w:t>
            </w:r>
          </w:p>
        </w:tc>
      </w:tr>
      <w:tr>
        <w:tc>
          <w:tcPr>
            <w:tcW w:w="1872" w:type="dxa"/>
          </w:tcPr>
          <w:p>
            <w:pPr/>
            <w:r>
              <w:t xml:space="preserve">PT quản lý hội viên (T06–T10 cũ)</w:t>
            </w:r>
          </w:p>
        </w:tc>
        <w:tc>
          <w:tcPr>
            <w:tcW w:w="1872" w:type="dxa"/>
          </w:tcPr>
          <w:p>
            <w:pPr/>
            <w:r>
              <w:t xml:space="preserve">5</w:t>
            </w:r>
          </w:p>
        </w:tc>
        <w:tc>
          <w:tcPr>
            <w:tcW w:w="1872" w:type="dxa"/>
          </w:tcPr>
          <w:p>
            <w:pPr/>
            <w:r>
              <w:t xml:space="preserve">100%</w:t>
            </w:r>
          </w:p>
        </w:tc>
        <w:tc>
          <w:tcPr>
            <w:tcW w:w="1872" w:type="dxa"/>
          </w:tcPr>
          <w:p>
            <w:pPr/>
            <w:r>
              <w:t xml:space="preserve">100%</w:t>
            </w:r>
          </w:p>
        </w:tc>
        <w:tc>
          <w:tcPr>
            <w:tcW w:w="1872" w:type="dxa"/>
          </w:tcPr>
          <w:p>
            <w:pPr/>
            <w:r>
              <w:t xml:space="preserve">—</w:t>
            </w:r>
          </w:p>
        </w:tc>
      </w:tr>
      <w:tr>
        <w:tc>
          <w:tcPr>
            <w:tcW w:w="1872" w:type="dxa"/>
          </w:tcPr>
          <w:p>
            <w:pPr/>
            <w:r>
              <w:t xml:space="preserve">Staff: hội viên, gia hạn, check-in (S01–S09)</w:t>
            </w:r>
          </w:p>
        </w:tc>
        <w:tc>
          <w:tcPr>
            <w:tcW w:w="1872" w:type="dxa"/>
          </w:tcPr>
          <w:p>
            <w:pPr/>
            <w:r>
              <w:t xml:space="preserve">9</w:t>
            </w:r>
          </w:p>
        </w:tc>
        <w:tc>
          <w:tcPr>
            <w:tcW w:w="1872" w:type="dxa"/>
          </w:tcPr>
          <w:p>
            <w:pPr/>
            <w:r>
              <w:t xml:space="preserve">100%</w:t>
            </w:r>
          </w:p>
        </w:tc>
        <w:tc>
          <w:tcPr>
            <w:tcW w:w="1872" w:type="dxa"/>
          </w:tcPr>
          <w:p>
            <w:pPr/>
            <w:r>
              <w:t xml:space="preserve">100%</w:t>
            </w:r>
          </w:p>
        </w:tc>
        <w:tc>
          <w:tcPr>
            <w:tcW w:w="1872" w:type="dxa"/>
          </w:tcPr>
          <w:p>
            <w:pPr/>
            <w:r>
              <w:t xml:space="preserve">—</w:t>
            </w:r>
          </w:p>
        </w:tc>
      </w:tr>
      <w:tr>
        <w:tc>
          <w:tcPr>
            <w:tcW w:w="1872" w:type="dxa"/>
          </w:tcPr>
          <w:p>
            <w:pPr/>
            <w:r>
              <w:t xml:space="preserve">Admin: tài khoản, phân quyền (A01–A05)</w:t>
            </w:r>
          </w:p>
        </w:tc>
        <w:tc>
          <w:tcPr>
            <w:tcW w:w="1872" w:type="dxa"/>
          </w:tcPr>
          <w:p>
            <w:pPr/>
            <w:r>
              <w:t xml:space="preserve">5</w:t>
            </w:r>
          </w:p>
        </w:tc>
        <w:tc>
          <w:tcPr>
            <w:tcW w:w="1872" w:type="dxa"/>
          </w:tcPr>
          <w:p>
            <w:pPr/>
            <w:r>
              <w:t xml:space="preserve">100%</w:t>
            </w:r>
          </w:p>
        </w:tc>
        <w:tc>
          <w:tcPr>
            <w:tcW w:w="1872" w:type="dxa"/>
          </w:tcPr>
          <w:p>
            <w:pPr/>
            <w:r>
              <w:t xml:space="preserve">100%</w:t>
            </w:r>
          </w:p>
        </w:tc>
        <w:tc>
          <w:tcPr>
            <w:tcW w:w="1872" w:type="dxa"/>
          </w:tcPr>
          <w:p>
            <w:pPr/>
            <w:r>
              <w:t xml:space="preserve">—</w:t>
            </w:r>
          </w:p>
        </w:tc>
      </w:tr>
      <w:tr>
        <w:tc>
          <w:tcPr>
            <w:tcW w:w="1872" w:type="dxa"/>
          </w:tcPr>
          <w:p>
            <w:pPr/>
            <w:r>
              <w:t xml:space="preserve">Admin: gói tập (A06–A10)</w:t>
            </w:r>
          </w:p>
        </w:tc>
        <w:tc>
          <w:tcPr>
            <w:tcW w:w="1872" w:type="dxa"/>
          </w:tcPr>
          <w:p>
            <w:pPr/>
            <w:r>
              <w:t xml:space="preserve">5</w:t>
            </w:r>
          </w:p>
        </w:tc>
        <w:tc>
          <w:tcPr>
            <w:tcW w:w="1872" w:type="dxa"/>
          </w:tcPr>
          <w:p>
            <w:pPr/>
            <w:r>
              <w:t xml:space="preserve">100%</w:t>
            </w:r>
          </w:p>
        </w:tc>
        <w:tc>
          <w:tcPr>
            <w:tcW w:w="1872" w:type="dxa"/>
          </w:tcPr>
          <w:p>
            <w:pPr/>
            <w:r>
              <w:t xml:space="preserve">100%</w:t>
            </w:r>
          </w:p>
        </w:tc>
        <w:tc>
          <w:tcPr>
            <w:tcW w:w="1872" w:type="dxa"/>
          </w:tcPr>
          <w:p>
            <w:pPr/>
            <w:r>
              <w:t xml:space="preserve">—</w:t>
            </w:r>
          </w:p>
        </w:tc>
      </w:tr>
      <w:tr>
        <w:tc>
          <w:tcPr>
            <w:tcW w:w="1872" w:type="dxa"/>
          </w:tcPr>
          <w:p>
            <w:pPr/>
            <w:r>
              <w:t xml:space="preserve">Admin: nhân viên, PT (A11–A16)</w:t>
            </w:r>
          </w:p>
        </w:tc>
        <w:tc>
          <w:tcPr>
            <w:tcW w:w="1872" w:type="dxa"/>
          </w:tcPr>
          <w:p>
            <w:pPr/>
            <w:r>
              <w:t xml:space="preserve">6</w:t>
            </w:r>
          </w:p>
        </w:tc>
        <w:tc>
          <w:tcPr>
            <w:tcW w:w="1872" w:type="dxa"/>
          </w:tcPr>
          <w:p>
            <w:pPr/>
            <w:r>
              <w:t xml:space="preserve">100%</w:t>
            </w:r>
          </w:p>
        </w:tc>
        <w:tc>
          <w:tcPr>
            <w:tcW w:w="1872" w:type="dxa"/>
          </w:tcPr>
          <w:p>
            <w:pPr/>
            <w:r>
              <w:t xml:space="preserve">100%</w:t>
            </w:r>
          </w:p>
        </w:tc>
        <w:tc>
          <w:tcPr>
            <w:tcW w:w="1872" w:type="dxa"/>
          </w:tcPr>
          <w:p>
            <w:pPr/>
            <w:r>
              <w:t xml:space="preserve">—</w:t>
            </w:r>
          </w:p>
        </w:tc>
      </w:tr>
      <w:tr>
        <w:tc>
          <w:tcPr>
            <w:tcW w:w="1872" w:type="dxa"/>
          </w:tcPr>
          <w:p>
            <w:pPr/>
            <w:r>
              <w:t xml:space="preserve">Lớp học: Admin (A17–A21) + hội viên (sơ đồ)</w:t>
            </w:r>
          </w:p>
        </w:tc>
        <w:tc>
          <w:tcPr>
            <w:tcW w:w="1872" w:type="dxa"/>
          </w:tcPr>
          <w:p>
            <w:pPr/>
            <w:r>
              <w:t xml:space="preserve">8</w:t>
            </w:r>
          </w:p>
        </w:tc>
        <w:tc>
          <w:tcPr>
            <w:tcW w:w="1872" w:type="dxa"/>
          </w:tcPr>
          <w:p>
            <w:pPr/>
            <w:r>
              <w:t xml:space="preserve">100%</w:t>
            </w:r>
          </w:p>
        </w:tc>
        <w:tc>
          <w:tcPr>
            <w:tcW w:w="1872" w:type="dxa"/>
          </w:tcPr>
          <w:p>
            <w:pPr/>
            <w:r>
              <w:t xml:space="preserve">100%</w:t>
            </w:r>
          </w:p>
        </w:tc>
        <w:tc>
          <w:tcPr>
            <w:tcW w:w="1872" w:type="dxa"/>
          </w:tcPr>
          <w:p>
            <w:pPr/>
            <w:r>
              <w:t xml:space="preserve">—</w:t>
            </w:r>
          </w:p>
        </w:tc>
      </w:tr>
      <w:tr>
        <w:tc>
          <w:tcPr>
            <w:tcW w:w="1872" w:type="dxa"/>
          </w:tcPr>
          <w:p>
            <w:pPr/>
            <w:r>
              <w:t xml:space="preserve">Giao dịch &amp; doanh thu (A22–A27)</w:t>
            </w:r>
          </w:p>
        </w:tc>
        <w:tc>
          <w:tcPr>
            <w:tcW w:w="1872" w:type="dxa"/>
          </w:tcPr>
          <w:p>
            <w:pPr/>
            <w:r>
              <w:t xml:space="preserve">6</w:t>
            </w:r>
          </w:p>
        </w:tc>
        <w:tc>
          <w:tcPr>
            <w:tcW w:w="1872" w:type="dxa"/>
          </w:tcPr>
          <w:p>
            <w:pPr/>
            <w:r>
              <w:t xml:space="preserve">100%</w:t>
            </w:r>
          </w:p>
        </w:tc>
        <w:tc>
          <w:tcPr>
            <w:tcW w:w="1872" w:type="dxa"/>
          </w:tcPr>
          <w:p>
            <w:pPr/>
            <w:r>
              <w:t xml:space="preserve">92%</w:t>
            </w:r>
          </w:p>
        </w:tc>
        <w:tc>
          <w:tcPr>
            <w:tcW w:w="1872" w:type="dxa"/>
          </w:tcPr>
          <w:p>
            <w:pPr/>
            <w:r>
              <w:t xml:space="preserve">A22: GET /payments thiếu lọc theo ngày, phương thức</w:t>
            </w:r>
          </w:p>
        </w:tc>
      </w:tr>
      <w:tr>
        <w:tc>
          <w:tcPr>
            <w:tcW w:w="1872" w:type="dxa"/>
          </w:tcPr>
          <w:p>
            <w:pPr/>
            <w:r>
              <w:t xml:space="preserve">Thống kê (A28–A32)</w:t>
            </w:r>
          </w:p>
        </w:tc>
        <w:tc>
          <w:tcPr>
            <w:tcW w:w="1872" w:type="dxa"/>
          </w:tcPr>
          <w:p>
            <w:pPr/>
            <w:r>
              <w:t xml:space="preserve">5</w:t>
            </w:r>
          </w:p>
        </w:tc>
        <w:tc>
          <w:tcPr>
            <w:tcW w:w="1872" w:type="dxa"/>
          </w:tcPr>
          <w:p>
            <w:pPr/>
            <w:r>
              <w:t xml:space="preserve">100%</w:t>
            </w:r>
          </w:p>
        </w:tc>
        <w:tc>
          <w:tcPr>
            <w:tcW w:w="1872" w:type="dxa"/>
          </w:tcPr>
          <w:p>
            <w:pPr/>
            <w:r>
              <w:t xml:space="preserve">100%</w:t>
            </w:r>
          </w:p>
        </w:tc>
        <w:tc>
          <w:tcPr>
            <w:tcW w:w="1872" w:type="dxa"/>
          </w:tcPr>
          <w:p>
            <w:pPr/>
            <w:r>
              <w:t xml:space="preserve">—</w:t>
            </w:r>
          </w:p>
        </w:tc>
      </w:tr>
      <w:tr>
        <w:tc>
          <w:tcPr>
            <w:tcW w:w="1872" w:type="dxa"/>
          </w:tcPr>
          <w:p>
            <w:pPr/>
            <w:r>
              <w:t xml:space="preserve">Thông báo (N01–N06)</w:t>
            </w:r>
          </w:p>
        </w:tc>
        <w:tc>
          <w:tcPr>
            <w:tcW w:w="1872" w:type="dxa"/>
          </w:tcPr>
          <w:p>
            <w:pPr/>
            <w:r>
              <w:t xml:space="preserve">6</w:t>
            </w:r>
          </w:p>
        </w:tc>
        <w:tc>
          <w:tcPr>
            <w:tcW w:w="1872" w:type="dxa"/>
          </w:tcPr>
          <w:p>
            <w:pPr/>
            <w:r>
              <w:t xml:space="preserve">100%</w:t>
            </w:r>
          </w:p>
        </w:tc>
        <w:tc>
          <w:tcPr>
            <w:tcW w:w="1872" w:type="dxa"/>
          </w:tcPr>
          <w:p>
            <w:pPr/>
            <w:r>
              <w:t xml:space="preserve">100%</w:t>
            </w:r>
          </w:p>
        </w:tc>
        <w:tc>
          <w:tcPr>
            <w:tcW w:w="1872" w:type="dxa"/>
          </w:tcPr>
          <w:p>
            <w:pPr/>
            <w:r>
              <w:t xml:space="preserve">—</w:t>
            </w:r>
          </w:p>
        </w:tc>
      </w:tr>
      <w:tr>
        <w:tc>
          <w:tcPr>
            <w:tcW w:w="1872" w:type="dxa"/>
          </w:tcPr>
          <w:p>
            <w:pPr/>
            <w:r>
              <w:t xml:space="preserve">Mở rộng trong sơ đồ (mã giảm giá, Email/SMS)</w:t>
            </w:r>
          </w:p>
        </w:tc>
        <w:tc>
          <w:tcPr>
            <w:tcW w:w="1872" w:type="dxa"/>
          </w:tcPr>
          <w:p>
            <w:pPr/>
            <w:r>
              <w:t xml:space="preserve">2</w:t>
            </w:r>
          </w:p>
        </w:tc>
        <w:tc>
          <w:tcPr>
            <w:tcW w:w="1872" w:type="dxa"/>
          </w:tcPr>
          <w:p>
            <w:pPr/>
            <w:r>
              <w:t xml:space="preserve">25%</w:t>
            </w:r>
          </w:p>
        </w:tc>
        <w:tc>
          <w:tcPr>
            <w:tcW w:w="1872" w:type="dxa"/>
          </w:tcPr>
          <w:p>
            <w:pPr/>
            <w:r>
              <w:t xml:space="preserve">25%</w:t>
            </w:r>
          </w:p>
        </w:tc>
        <w:tc>
          <w:tcPr>
            <w:tcW w:w="1872" w:type="dxa"/>
          </w:tcPr>
          <w:p>
            <w:pPr/>
            <w:r>
              <w:t xml:space="preserve">Giảm giá đã loại khỏi phạm vi; thông báo chỉ trong ứng dụng</w:t>
            </w:r>
          </w:p>
        </w:tc>
      </w:tr>
      <w:tr>
        <w:tc>
          <w:tcPr>
            <w:tcW w:w="1872" w:type="dxa"/>
          </w:tcPr>
          <w:p>
            <w:pPr/>
            <w:r>
              <w:rPr>
                <w:b/>
              </w:rPr>
              <w:t xml:space="preserve">Tổng</w:t>
            </w:r>
          </w:p>
        </w:tc>
        <w:tc>
          <w:tcPr>
            <w:tcW w:w="1872" w:type="dxa"/>
          </w:tcPr>
          <w:p>
            <w:pPr/>
            <w:r>
              <w:rPr>
                <w:b/>
              </w:rPr>
              <w:t xml:space="preserve">109</w:t>
            </w:r>
          </w:p>
        </w:tc>
        <w:tc>
          <w:tcPr>
            <w:tcW w:w="1872" w:type="dxa"/>
          </w:tcPr>
          <w:p>
            <w:pPr/>
            <w:r>
              <w:rPr>
                <w:b/>
              </w:rPr>
              <w:t xml:space="preserve">97%</w:t>
            </w:r>
          </w:p>
        </w:tc>
        <w:tc>
          <w:tcPr>
            <w:tcW w:w="1872" w:type="dxa"/>
          </w:tcPr>
          <w:p>
            <w:pPr/>
            <w:r>
              <w:rPr>
                <w:b/>
              </w:rPr>
              <w:t xml:space="preserve">96%</w:t>
            </w:r>
          </w:p>
        </w:tc>
        <w:tc>
          <w:tcPr>
            <w:tcW w:w="1872" w:type="dxa"/>
          </w:tcPr>
          <w:p>
            <w:pPr/>
          </w:p>
        </w:tc>
      </w:tr>
    </w:tbl>
    <w:p>
      <w:pPr/>
      <w:r>
        <w:t xml:space="preserve">Độ khớp mã truy vết thấp hơn nhiều: ERD và API dẫn 17 mã không có trong Tài liệu 2 (M39–M43, T11–T15, S10–S16). Ngược lại, ERD/API có nhiều chức năng chưa được viết thành story: bảo lưu gói, check-in bằng SĐT, check-out cưỡng bức, Staff đề xuất lịch hộ, nhật ký kiểm toán, chống xử lý lặp. Giảng viên chấm theo use case sẽ thấy độ lệch này đầu tiên.</w:t>
      </w:r>
    </w:p>
    <w:p>
      <w:pPr>
        <w:pStyle w:val="Heading2"/>
      </w:pPr>
      <w:r>
        <w:t xml:space="preserve">2. Chỗ thiếu hoặc lệch của v2 và cách đã xử lý</w:t>
      </w:r>
    </w:p>
    <w:p>
      <w:pPr/>
      <w:r>
        <w:t xml:space="preserve">Cả 15 điểm đã được xử lý trong bản chuẩn v3 hoặc bằng quyết định ở mục 10. Bảng giữ lại để giải thích lý do thay đổi khi báo cáo với giảng viên.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Vấn đề</w:t>
            </w:r>
          </w:p>
        </w:tc>
        <w:tc>
          <w:tcPr>
            <w:tcW w:w="1872" w:type="dxa"/>
            <w:shd w:val="clear" w:color="auto" w:fill="F2F2F2"/>
          </w:tcPr>
          <w:p>
            <w:pPr/>
            <w:r>
              <w:t xml:space="preserve">Ảnh hưởng</w:t>
            </w:r>
          </w:p>
        </w:tc>
        <w:tc>
          <w:tcPr>
            <w:tcW w:w="1872" w:type="dxa"/>
            <w:shd w:val="clear" w:color="auto" w:fill="F2F2F2"/>
          </w:tcPr>
          <w:p>
            <w:pPr/>
            <w:r>
              <w:t xml:space="preserve">Đề xuất sửa</w:t>
            </w:r>
          </w:p>
        </w:tc>
        <w:tc>
          <w:tcPr>
            <w:tcW w:w="1872" w:type="dxa"/>
            <w:shd w:val="clear" w:color="auto" w:fill="F2F2F2"/>
          </w:tcPr>
          <w:p>
            <w:pPr/>
            <w:r>
              <w:t xml:space="preserve">Ưu tiên</w:t>
            </w:r>
          </w:p>
        </w:tc>
      </w:tr>
      <w:tr>
        <w:tc>
          <w:tcPr>
            <w:tcW w:w="1872" w:type="dxa"/>
          </w:tcPr>
          <w:p>
            <w:pPr/>
            <w:r>
              <w:t xml:space="preserve">1</w:t>
            </w:r>
          </w:p>
        </w:tc>
        <w:tc>
          <w:tcPr>
            <w:tcW w:w="1872" w:type="dxa"/>
          </w:tcPr>
          <w:p>
            <w:pPr/>
            <w:r>
              <w:t xml:space="preserve">Chưa chọn kênh gửi Email/SMS; THONG_BAO không có cột kênh, không có nhật ký gửi</w:t>
            </w:r>
          </w:p>
        </w:tc>
        <w:tc>
          <w:tcPr>
            <w:tcW w:w="1872" w:type="dxa"/>
          </w:tcPr>
          <w:p>
            <w:pPr/>
            <w:r>
              <w:t xml:space="preserve">Quên mật khẩu và kích hoạt tài khoản tạo tại quầy không chạy được</w:t>
            </w:r>
          </w:p>
        </w:tc>
        <w:tc>
          <w:tcPr>
            <w:tcW w:w="1872" w:type="dxa"/>
          </w:tcPr>
          <w:p>
            <w:pPr/>
            <w:r>
              <w:t xml:space="preserve">Chốt gửi link qua email (SMTP; dev dùng Mailtrap/MailHog). Thêm cột kenh (IN_APP/EMAIL) hoặc bảng nhật ký gửi</w:t>
            </w:r>
          </w:p>
        </w:tc>
        <w:tc>
          <w:tcPr>
            <w:tcW w:w="1872" w:type="dxa"/>
          </w:tcPr>
          <w:p>
            <w:pPr/>
            <w:r>
              <w:t xml:space="preserve">P0</w:t>
            </w:r>
          </w:p>
        </w:tc>
      </w:tr>
      <w:tr>
        <w:tc>
          <w:tcPr>
            <w:tcW w:w="1872" w:type="dxa"/>
          </w:tcPr>
          <w:p>
            <w:pPr/>
            <w:r>
              <w:t xml:space="preserve">2</w:t>
            </w:r>
          </w:p>
        </w:tc>
        <w:tc>
          <w:tcPr>
            <w:tcW w:w="1872" w:type="dxa"/>
          </w:tcPr>
          <w:p>
            <w:pPr/>
            <w:r>
              <w:t xml:space="preserve">NO_SHOW chưa chốt: buổi vắng có trừ buổi không</w:t>
            </w:r>
          </w:p>
        </w:tc>
        <w:tc>
          <w:tcPr>
            <w:tcW w:w="1872" w:type="dxa"/>
          </w:tcPr>
          <w:p>
            <w:pPr/>
            <w:r>
              <w:t xml:space="preserve">Đổi trạng thái LICH_TAP_PT và cách tính số buổi còn lại</w:t>
            </w:r>
          </w:p>
        </w:tc>
        <w:tc>
          <w:tcPr>
            <w:tcW w:w="1872" w:type="dxa"/>
          </w:tcPr>
          <w:p>
            <w:pPr/>
            <w:r>
              <w:t xml:space="preserve">Thêm trạng thái NO_SHOW, PT đánh dấu sau giờ tập, trừ 1 buổi (đề xuất)</w:t>
            </w:r>
          </w:p>
        </w:tc>
        <w:tc>
          <w:tcPr>
            <w:tcW w:w="1872" w:type="dxa"/>
          </w:tcPr>
          <w:p>
            <w:pPr/>
            <w:r>
              <w:t xml:space="preserve">P1</w:t>
            </w:r>
          </w:p>
        </w:tc>
      </w:tr>
      <w:tr>
        <w:tc>
          <w:tcPr>
            <w:tcW w:w="1872" w:type="dxa"/>
          </w:tcPr>
          <w:p>
            <w:pPr/>
            <w:r>
              <w:t xml:space="preserve">3</w:t>
            </w:r>
          </w:p>
        </w:tc>
        <w:tc>
          <w:tcPr>
            <w:tcW w:w="1872" w:type="dxa"/>
          </w:tcPr>
          <w:p>
            <w:pPr/>
            <w:r>
              <w:t xml:space="preserve">Không có nơi lưu tham số cấu hình: hạn thanh toán đơn, số ngày báo sắp hết hạn, giờ nhắc lịch, ngưỡng khóa đăng nhập, hạn hủy lớp mặc định</w:t>
            </w:r>
          </w:p>
        </w:tc>
        <w:tc>
          <w:tcPr>
            <w:tcW w:w="1872" w:type="dxa"/>
          </w:tcPr>
          <w:p>
            <w:pPr/>
            <w:r>
              <w:t xml:space="preserve">BE mỗi người hard-code một giá trị</w:t>
            </w:r>
          </w:p>
        </w:tc>
        <w:tc>
          <w:tcPr>
            <w:tcW w:w="1872" w:type="dxa"/>
          </w:tcPr>
          <w:p>
            <w:pPr/>
            <w:r>
              <w:t xml:space="preserve">Bảng SYSTEM_SETTING (key, value) hoặc file config + bảng giá trị mặc định trong tài liệu</w:t>
            </w:r>
          </w:p>
        </w:tc>
        <w:tc>
          <w:tcPr>
            <w:tcW w:w="1872" w:type="dxa"/>
          </w:tcPr>
          <w:p>
            <w:pPr/>
            <w:r>
              <w:t xml:space="preserve">P1</w:t>
            </w:r>
          </w:p>
        </w:tc>
      </w:tr>
      <w:tr>
        <w:tc>
          <w:tcPr>
            <w:tcW w:w="1872" w:type="dxa"/>
          </w:tcPr>
          <w:p>
            <w:pPr/>
            <w:r>
              <w:t xml:space="preserve">4</w:t>
            </w:r>
          </w:p>
        </w:tc>
        <w:tc>
          <w:tcPr>
            <w:tcW w:w="1872" w:type="dxa"/>
          </w:tcPr>
          <w:p>
            <w:pPr/>
            <w:r>
              <w:t xml:space="preserve">PT không xem được lớp mình dạy: GET /classes thiếu lọc trainerId; GET /class-enrollments chỉ cho MEMBER và ADMIN</w:t>
            </w:r>
          </w:p>
        </w:tc>
        <w:tc>
          <w:tcPr>
            <w:tcW w:w="1872" w:type="dxa"/>
          </w:tcPr>
          <w:p>
            <w:pPr/>
            <w:r>
              <w:t xml:space="preserve">US-T02 (lịch trong ngày) thiếu phần lớp; PT không biết ai đăng ký</w:t>
            </w:r>
          </w:p>
        </w:tc>
        <w:tc>
          <w:tcPr>
            <w:tcW w:w="1872" w:type="dxa"/>
          </w:tcPr>
          <w:p>
            <w:pPr/>
            <w:r>
              <w:t xml:space="preserve">Thêm query trainerId; mở quyền TRAINER (lớp của mình) và STAFF</w:t>
            </w:r>
          </w:p>
        </w:tc>
        <w:tc>
          <w:tcPr>
            <w:tcW w:w="1872" w:type="dxa"/>
          </w:tcPr>
          <w:p>
            <w:pPr/>
            <w:r>
              <w:t xml:space="preserve">P1</w:t>
            </w:r>
          </w:p>
        </w:tc>
      </w:tr>
      <w:tr>
        <w:tc>
          <w:tcPr>
            <w:tcW w:w="1872" w:type="dxa"/>
          </w:tcPr>
          <w:p>
            <w:pPr/>
            <w:r>
              <w:t xml:space="preserve">5</w:t>
            </w:r>
          </w:p>
        </w:tc>
        <w:tc>
          <w:tcPr>
            <w:tcW w:w="1872" w:type="dxa"/>
          </w:tcPr>
          <w:p>
            <w:pPr/>
            <w:r>
              <w:t xml:space="preserve">GET /payments chỉ lọc memberId, status</w:t>
            </w:r>
          </w:p>
        </w:tc>
        <w:tc>
          <w:tcPr>
            <w:tcW w:w="1872" w:type="dxa"/>
          </w:tcPr>
          <w:p>
            <w:pPr/>
            <w:r>
              <w:t xml:space="preserve">Admin không xem được giao dịch theo ngày (US-A22)</w:t>
            </w:r>
          </w:p>
        </w:tc>
        <w:tc>
          <w:tcPr>
            <w:tcW w:w="1872" w:type="dxa"/>
          </w:tcPr>
          <w:p>
            <w:pPr/>
            <w:r>
              <w:t xml:space="preserve">Thêm from, to, method, orderId</w:t>
            </w:r>
          </w:p>
        </w:tc>
        <w:tc>
          <w:tcPr>
            <w:tcW w:w="1872" w:type="dxa"/>
          </w:tcPr>
          <w:p>
            <w:pPr/>
            <w:r>
              <w:t xml:space="preserve">P1</w:t>
            </w:r>
          </w:p>
        </w:tc>
      </w:tr>
      <w:tr>
        <w:tc>
          <w:tcPr>
            <w:tcW w:w="1872" w:type="dxa"/>
          </w:tcPr>
          <w:p>
            <w:pPr/>
            <w:r>
              <w:t xml:space="preserve">6</w:t>
            </w:r>
          </w:p>
        </w:tc>
        <w:tc>
          <w:tcPr>
            <w:tcW w:w="1872" w:type="dxa"/>
          </w:tcPr>
          <w:p>
            <w:pPr/>
            <w:r>
              <w:t xml:space="preserve">Biên lai (M22) chỉ trả tổng tiền</w:t>
            </w:r>
          </w:p>
        </w:tc>
        <w:tc>
          <w:tcPr>
            <w:tcW w:w="1872" w:type="dxa"/>
          </w:tcPr>
          <w:p>
            <w:pPr/>
            <w:r>
              <w:t xml:space="preserve">Không in được biên lai đầy đủ</w:t>
            </w:r>
          </w:p>
        </w:tc>
        <w:tc>
          <w:tcPr>
            <w:tcW w:w="1872" w:type="dxa"/>
          </w:tcPr>
          <w:p>
            <w:pPr/>
            <w:r>
              <w:t xml:space="preserve">Thêm so_bien_lai vào BIEN_LAI; response kèm tên gói, hội viên, phương thức, người thu. Sửa chữ US thành "biên lai nội bộ"</w:t>
            </w:r>
          </w:p>
        </w:tc>
        <w:tc>
          <w:tcPr>
            <w:tcW w:w="1872" w:type="dxa"/>
          </w:tcPr>
          <w:p>
            <w:pPr/>
            <w:r>
              <w:t xml:space="preserve">P1</w:t>
            </w:r>
          </w:p>
        </w:tc>
      </w:tr>
      <w:tr>
        <w:tc>
          <w:tcPr>
            <w:tcW w:w="1872" w:type="dxa"/>
          </w:tcPr>
          <w:p>
            <w:pPr/>
            <w:r>
              <w:t xml:space="preserve">7</w:t>
            </w:r>
          </w:p>
        </w:tc>
        <w:tc>
          <w:tcPr>
            <w:tcW w:w="1872" w:type="dxa"/>
          </w:tcPr>
          <w:p>
            <w:pPr/>
            <w:r>
              <w:t xml:space="preserve">Bảng DB tên tiếng Việt không dấu, API camelCase tiếng Anh</w:t>
            </w:r>
          </w:p>
        </w:tc>
        <w:tc>
          <w:tcPr>
            <w:tcW w:w="1872" w:type="dxa"/>
          </w:tcPr>
          <w:p>
            <w:pPr/>
            <w:r>
              <w:t xml:space="preserve">Dễ map nhầm khi code entity/DTO</w:t>
            </w:r>
          </w:p>
        </w:tc>
        <w:tc>
          <w:tcPr>
            <w:tcW w:w="1872" w:type="dxa"/>
          </w:tcPr>
          <w:p>
            <w:pPr/>
            <w:r>
              <w:t xml:space="preserve">Chốt một trong hai: đặt tên DB tiếng Anh ngay từ đầu, hoặc có bảng ánh xạ cột ↔ trường</w:t>
            </w:r>
          </w:p>
        </w:tc>
        <w:tc>
          <w:tcPr>
            <w:tcW w:w="1872" w:type="dxa"/>
          </w:tcPr>
          <w:p>
            <w:pPr/>
            <w:r>
              <w:t xml:space="preserve">P1</w:t>
            </w:r>
          </w:p>
        </w:tc>
      </w:tr>
      <w:tr>
        <w:tc>
          <w:tcPr>
            <w:tcW w:w="1872" w:type="dxa"/>
          </w:tcPr>
          <w:p>
            <w:pPr/>
            <w:r>
              <w:t xml:space="preserve">8</w:t>
            </w:r>
          </w:p>
        </w:tc>
        <w:tc>
          <w:tcPr>
            <w:tcW w:w="1872" w:type="dxa"/>
          </w:tcPr>
          <w:p>
            <w:pPr/>
            <w:r>
              <w:t xml:space="preserve">Nâng cấp gói (M17 cũ) không có bảng/API</w:t>
            </w:r>
          </w:p>
        </w:tc>
        <w:tc>
          <w:tcPr>
            <w:tcW w:w="1872" w:type="dxa"/>
          </w:tcPr>
          <w:p>
            <w:pPr/>
            <w:r>
              <w:t xml:space="preserve">Use case có nhưng hệ thống không làm</w:t>
            </w:r>
          </w:p>
        </w:tc>
        <w:tc>
          <w:tcPr>
            <w:tcW w:w="1872" w:type="dxa"/>
          </w:tcPr>
          <w:p>
            <w:pPr/>
            <w:r>
              <w:t xml:space="preserve">Bỏ khỏi phạm vi, hoặc làm đơn giản: mua gói mới, gói cũ CANCELLED, trừ giá trị còn lại theo ngày</w:t>
            </w:r>
          </w:p>
        </w:tc>
        <w:tc>
          <w:tcPr>
            <w:tcW w:w="1872" w:type="dxa"/>
          </w:tcPr>
          <w:p>
            <w:pPr/>
            <w:r>
              <w:t xml:space="preserve">P2</w:t>
            </w:r>
          </w:p>
        </w:tc>
      </w:tr>
      <w:tr>
        <w:tc>
          <w:tcPr>
            <w:tcW w:w="1872" w:type="dxa"/>
          </w:tcPr>
          <w:p>
            <w:pPr/>
            <w:r>
              <w:t xml:space="preserve">9</w:t>
            </w:r>
          </w:p>
        </w:tc>
        <w:tc>
          <w:tcPr>
            <w:tcW w:w="1872" w:type="dxa"/>
          </w:tcPr>
          <w:p>
            <w:pPr/>
            <w:r>
              <w:t xml:space="preserve">Khung giờ rảnh PT lưu theo mốc ngày giờ cụ thể; use case mô tả theo thứ (Thứ 2 17:00–21:00)</w:t>
            </w:r>
          </w:p>
        </w:tc>
        <w:tc>
          <w:tcPr>
            <w:tcW w:w="1872" w:type="dxa"/>
          </w:tcPr>
          <w:p>
            <w:pPr/>
            <w:r>
              <w:t xml:space="preserve">PT phải nhập lại mỗi tuần; chưa rõ lịch đã xác nhận nằm ngoài khung mới thì sao</w:t>
            </w:r>
          </w:p>
        </w:tc>
        <w:tc>
          <w:tcPr>
            <w:tcW w:w="1872" w:type="dxa"/>
          </w:tcPr>
          <w:p>
            <w:pPr/>
            <w:r>
              <w:t xml:space="preserve">FE có mẫu theo tuần rồi sinh khoảng khi gọi PUT; quy định đổi khung không ảnh hưởng lịch đã xác nhận</w:t>
            </w:r>
          </w:p>
        </w:tc>
        <w:tc>
          <w:tcPr>
            <w:tcW w:w="1872" w:type="dxa"/>
          </w:tcPr>
          <w:p>
            <w:pPr/>
            <w:r>
              <w:t xml:space="preserve">P2</w:t>
            </w:r>
          </w:p>
        </w:tc>
      </w:tr>
      <w:tr>
        <w:tc>
          <w:tcPr>
            <w:tcW w:w="1872" w:type="dxa"/>
          </w:tcPr>
          <w:p>
            <w:pPr/>
            <w:r>
              <w:t xml:space="preserve">10</w:t>
            </w:r>
          </w:p>
        </w:tc>
        <w:tc>
          <w:tcPr>
            <w:tcW w:w="1872" w:type="dxa"/>
          </w:tcPr>
          <w:p>
            <w:pPr/>
            <w:r>
              <w:t xml:space="preserve">Lớp học chỉ là một buổi đơn, không lặp tuần, không có phòng</w:t>
            </w:r>
          </w:p>
        </w:tc>
        <w:tc>
          <w:tcPr>
            <w:tcW w:w="1872" w:type="dxa"/>
          </w:tcPr>
          <w:p>
            <w:pPr/>
            <w:r>
              <w:t xml:space="preserve">Admin tạo từng buổi</w:t>
            </w:r>
          </w:p>
        </w:tc>
        <w:tc>
          <w:tcPr>
            <w:tcW w:w="1872" w:type="dxa"/>
          </w:tcPr>
          <w:p>
            <w:pPr/>
            <w:r>
              <w:t xml:space="preserve">Chấp nhận cho đồ án, hoặc thêm tùy chọn lặp N tuần khi tạo</w:t>
            </w:r>
          </w:p>
        </w:tc>
        <w:tc>
          <w:tcPr>
            <w:tcW w:w="1872" w:type="dxa"/>
          </w:tcPr>
          <w:p>
            <w:pPr/>
            <w:r>
              <w:t xml:space="preserve">P2</w:t>
            </w:r>
          </w:p>
        </w:tc>
      </w:tr>
      <w:tr>
        <w:tc>
          <w:tcPr>
            <w:tcW w:w="1872" w:type="dxa"/>
          </w:tcPr>
          <w:p>
            <w:pPr/>
            <w:r>
              <w:t xml:space="preserve">11</w:t>
            </w:r>
          </w:p>
        </w:tc>
        <w:tc>
          <w:tcPr>
            <w:tcW w:w="1872" w:type="dxa"/>
          </w:tcPr>
          <w:p>
            <w:pPr/>
            <w:r>
              <w:t xml:space="preserve">M27: hội viên không nhận thông báo khi check-in bị từ chối vì hết hạn</w:t>
            </w:r>
          </w:p>
        </w:tc>
        <w:tc>
          <w:tcPr>
            <w:tcW w:w="1872" w:type="dxa"/>
          </w:tcPr>
          <w:p>
            <w:pPr/>
            <w:r>
              <w:t xml:space="preserve">Lệch câu chữ US</w:t>
            </w:r>
          </w:p>
        </w:tc>
        <w:tc>
          <w:tcPr>
            <w:tcW w:w="1872" w:type="dxa"/>
          </w:tcPr>
          <w:p>
            <w:pPr/>
            <w:r>
              <w:t xml:space="preserve">Sửa US thành "nhân viên thông báo tại quầy", hoặc tạo thông báo SUBSCRIPTION_EXPIRED</w:t>
            </w:r>
          </w:p>
        </w:tc>
        <w:tc>
          <w:tcPr>
            <w:tcW w:w="1872" w:type="dxa"/>
          </w:tcPr>
          <w:p>
            <w:pPr/>
            <w:r>
              <w:t xml:space="preserve">P2</w:t>
            </w:r>
          </w:p>
        </w:tc>
      </w:tr>
      <w:tr>
        <w:tc>
          <w:tcPr>
            <w:tcW w:w="1872" w:type="dxa"/>
          </w:tcPr>
          <w:p>
            <w:pPr/>
            <w:r>
              <w:t xml:space="preserve">12</w:t>
            </w:r>
          </w:p>
        </w:tc>
        <w:tc>
          <w:tcPr>
            <w:tcW w:w="1872" w:type="dxa"/>
          </w:tcPr>
          <w:p>
            <w:pPr/>
            <w:r>
              <w:t xml:space="preserve">AUDIT_LOG có ghi nhưng không có API đọc</w:t>
            </w:r>
          </w:p>
        </w:tc>
        <w:tc>
          <w:tcPr>
            <w:tcW w:w="1872" w:type="dxa"/>
          </w:tcPr>
          <w:p>
            <w:pPr/>
            <w:r>
              <w:t xml:space="preserve">Admin không tra được ai khóa tài khoản, ai thu tiền</w:t>
            </w:r>
          </w:p>
        </w:tc>
        <w:tc>
          <w:tcPr>
            <w:tcW w:w="1872" w:type="dxa"/>
          </w:tcPr>
          <w:p>
            <w:pPr/>
            <w:r>
              <w:t xml:space="preserve">Thêm GET /audit-logs (ADMIN)</w:t>
            </w:r>
          </w:p>
        </w:tc>
        <w:tc>
          <w:tcPr>
            <w:tcW w:w="1872" w:type="dxa"/>
          </w:tcPr>
          <w:p>
            <w:pPr/>
            <w:r>
              <w:t xml:space="preserve">P2</w:t>
            </w:r>
          </w:p>
        </w:tc>
      </w:tr>
      <w:tr>
        <w:tc>
          <w:tcPr>
            <w:tcW w:w="1872" w:type="dxa"/>
          </w:tcPr>
          <w:p>
            <w:pPr/>
            <w:r>
              <w:t xml:space="preserve">13</w:t>
            </w:r>
          </w:p>
        </w:tc>
        <w:tc>
          <w:tcPr>
            <w:tcW w:w="1872" w:type="dxa"/>
          </w:tcPr>
          <w:p>
            <w:pPr/>
            <w:r>
              <w:t xml:space="preserve">Mã giảm giá vẫn nằm trong sơ đồ &lt;&lt;extend&gt;&gt;</w:t>
            </w:r>
          </w:p>
        </w:tc>
        <w:tc>
          <w:tcPr>
            <w:tcW w:w="1872" w:type="dxa"/>
          </w:tcPr>
          <w:p>
            <w:pPr/>
            <w:r>
              <w:t xml:space="preserve">Sơ đồ nói có, hệ thống không làm</w:t>
            </w:r>
          </w:p>
        </w:tc>
        <w:tc>
          <w:tcPr>
            <w:tcW w:w="1872" w:type="dxa"/>
          </w:tcPr>
          <w:p>
            <w:pPr/>
            <w:r>
              <w:t xml:space="preserve">Xóa khỏi sơ đồ</w:t>
            </w:r>
          </w:p>
        </w:tc>
        <w:tc>
          <w:tcPr>
            <w:tcW w:w="1872" w:type="dxa"/>
          </w:tcPr>
          <w:p>
            <w:pPr/>
            <w:r>
              <w:t xml:space="preserve">P3</w:t>
            </w:r>
          </w:p>
        </w:tc>
      </w:tr>
      <w:tr>
        <w:tc>
          <w:tcPr>
            <w:tcW w:w="1872" w:type="dxa"/>
          </w:tcPr>
          <w:p>
            <w:pPr/>
            <w:r>
              <w:t xml:space="preserve">14</w:t>
            </w:r>
          </w:p>
        </w:tc>
        <w:tc>
          <w:tcPr>
            <w:tcW w:w="1872" w:type="dxa"/>
          </w:tcPr>
          <w:p>
            <w:pPr/>
            <w:r>
              <w:t xml:space="preserve">Không sửa được nội dung kế hoạch tập (chỉ cập nhật %)</w:t>
            </w:r>
          </w:p>
        </w:tc>
        <w:tc>
          <w:tcPr>
            <w:tcW w:w="1872" w:type="dxa"/>
          </w:tcPr>
          <w:p>
            <w:pPr/>
            <w:r>
              <w:t xml:space="preserve">PT phải tạo kế hoạch mới</w:t>
            </w:r>
          </w:p>
        </w:tc>
        <w:tc>
          <w:tcPr>
            <w:tcW w:w="1872" w:type="dxa"/>
          </w:tcPr>
          <w:p>
            <w:pPr/>
            <w:r>
              <w:t xml:space="preserve">Thêm PATCH /training-plans/{id}</w:t>
            </w:r>
          </w:p>
        </w:tc>
        <w:tc>
          <w:tcPr>
            <w:tcW w:w="1872" w:type="dxa"/>
          </w:tcPr>
          <w:p>
            <w:pPr/>
            <w:r>
              <w:t xml:space="preserve">P3</w:t>
            </w:r>
          </w:p>
        </w:tc>
      </w:tr>
      <w:tr>
        <w:tc>
          <w:tcPr>
            <w:tcW w:w="1872" w:type="dxa"/>
          </w:tcPr>
          <w:p>
            <w:pPr/>
            <w:r>
              <w:t xml:space="preserve">15</w:t>
            </w:r>
          </w:p>
        </w:tc>
        <w:tc>
          <w:tcPr>
            <w:tcW w:w="1872" w:type="dxa"/>
          </w:tcPr>
          <w:p>
            <w:pPr/>
            <w:r>
              <w:t xml:space="preserve">GOI_TAP không có mô tả, ảnh; Staff không đăng ký lớp hộ được</w:t>
            </w:r>
          </w:p>
        </w:tc>
        <w:tc>
          <w:tcPr>
            <w:tcW w:w="1872" w:type="dxa"/>
          </w:tcPr>
          <w:p>
            <w:pPr/>
            <w:r>
              <w:t xml:space="preserve">Trang chi tiết gói sơ sài; quầy không hỗ trợ được</w:t>
            </w:r>
          </w:p>
        </w:tc>
        <w:tc>
          <w:tcPr>
            <w:tcW w:w="1872" w:type="dxa"/>
          </w:tcPr>
          <w:p>
            <w:pPr/>
            <w:r>
              <w:t xml:space="preserve">Thêm mo_ta; mở quyền STAFF cho POST enrollments</w:t>
            </w:r>
          </w:p>
        </w:tc>
        <w:tc>
          <w:tcPr>
            <w:tcW w:w="1872" w:type="dxa"/>
          </w:tcPr>
          <w:p>
            <w:pPr/>
            <w:r>
              <w:t xml:space="preserve">P3</w:t>
            </w:r>
          </w:p>
        </w:tc>
      </w:tr>
    </w:tbl>
    <w:p>
      <w:pPr>
        <w:pStyle w:val="Heading2"/>
      </w:pPr>
      <w:r>
        <w:t xml:space="preserve">3. Mâu thuẫn trong tài liệu use case (đã giải quyết)</w:t>
      </w:r>
    </w:p>
    <w:p>
      <w:pPr/>
      <w:r>
        <w:t xml:space="preserve">Bảng 44 use case ở tab Bản chuẩn v3 thay cho toàn bộ danh sách story cũ, nên các mâu thuẫn dưới đây không còn. Huy Trường dùng bảng đó làm Tài liệu 2 v3 và vẽ lại sơ đồ use case theo 44 use case.</w:t>
      </w:r>
    </w:p>
    <w:p>
      <w:pPr>
        <w:pStyle w:val="ListParagraph"/>
        <w:numPr>
          <w:ilvl w:val="0"/>
          <w:numId w:val="2"/>
        </w:numPr>
      </w:pPr>
      <w:r>
        <w:rPr>
          <w:b/>
        </w:rPr>
        <w:t xml:space="preserve">Mã trùng nghĩa:</w:t>
      </w:r>
      <w:r>
        <w:t xml:space="preserve"> M12–M18, M28–M35 và T03–T10 mỗi mã có hai nghĩa. Ví dụ M17 vừa là "nâng cấp gói" vừa là "xem phân bổ buổi theo tháng"; T06–T10 cũ (quản lý hội viên) bị bản mới đè mất.</w:t>
      </w:r>
    </w:p>
    <w:p>
      <w:pPr>
        <w:pStyle w:val="ListParagraph"/>
        <w:numPr>
          <w:ilvl w:val="0"/>
          <w:numId w:val="2"/>
        </w:numPr>
      </w:pPr>
      <w:r>
        <w:rPr>
          <w:b/>
        </w:rPr>
        <w:t xml:space="preserve">Story chưa viết:</w:t>
      </w:r>
      <w:r>
        <w:t xml:space="preserve"> ERD/API dẫn M39–M43 (lớp học, số buổi), T11–T15 (quản lý hội viên của PT), S10–S16 (check-in SĐT, check-out cưỡng bức, bảo lưu, đề xuất hộ) nhưng Tài liệu 2 không có.</w:t>
      </w:r>
    </w:p>
    <w:p>
      <w:pPr>
        <w:pStyle w:val="ListParagraph"/>
        <w:numPr>
          <w:ilvl w:val="0"/>
          <w:numId w:val="2"/>
        </w:numPr>
      </w:pPr>
      <w:r>
        <w:rPr>
          <w:b/>
        </w:rPr>
        <w:t xml:space="preserve">Sơ đồ Member</w:t>
      </w:r>
      <w:r>
        <w:t xml:space="preserve"> có "Xem/Đăng ký/Hủy đăng ký lớp học" nhưng danh sách story Member không có.</w:t>
      </w:r>
    </w:p>
    <w:p>
      <w:pPr>
        <w:pStyle w:val="ListParagraph"/>
        <w:numPr>
          <w:ilvl w:val="0"/>
          <w:numId w:val="2"/>
        </w:numPr>
      </w:pPr>
      <w:r>
        <w:rPr>
          <w:b/>
        </w:rPr>
        <w:t xml:space="preserve">Sơ đồ Trainer</w:t>
      </w:r>
      <w:r>
        <w:t xml:space="preserve"> vẫn là mô hình cũ (xác nhận/từ chối), chưa có "đề xuất lại", "xác nhận hoàn thành buổi".</w:t>
      </w:r>
    </w:p>
    <w:p>
      <w:pPr>
        <w:pStyle w:val="ListParagraph"/>
        <w:numPr>
          <w:ilvl w:val="0"/>
          <w:numId w:val="2"/>
        </w:numPr>
      </w:pPr>
      <w:r>
        <w:rPr>
          <w:b/>
        </w:rPr>
        <w:t xml:space="preserve">include/extend sai chiều:</w:t>
      </w:r>
      <w:r>
        <w:t xml:space="preserve"> "Hủy lịch PT" extend "Đặt lịch PT" không đúng ngữ nghĩa UML (hủy là use case độc lập trên lịch đã có). "Đăng ký lớp" nên có include "Kiểm tra quyền lợi gói".</w:t>
      </w:r>
    </w:p>
    <w:p>
      <w:pPr>
        <w:pStyle w:val="ListParagraph"/>
        <w:numPr>
          <w:ilvl w:val="0"/>
          <w:numId w:val="2"/>
        </w:numPr>
      </w:pPr>
      <w:r>
        <w:rPr>
          <w:b/>
        </w:rPr>
        <w:t xml:space="preserve">Quyền xác nhận tiền mặt:</w:t>
      </w:r>
      <w:r>
        <w:t xml:space="preserve"> US-A24 ghi Admin; ERD/API cho cả Staff. Sửa US.</w:t>
      </w:r>
    </w:p>
    <w:p>
      <w:pPr>
        <w:pStyle w:val="ListParagraph"/>
        <w:numPr>
          <w:ilvl w:val="0"/>
          <w:numId w:val="2"/>
        </w:numPr>
      </w:pPr>
      <w:r>
        <w:rPr>
          <w:b/>
        </w:rPr>
        <w:t xml:space="preserve">Khách hàng vs Hội viên:</w:t>
      </w:r>
      <w:r>
        <w:t xml:space="preserve"> phần II đã định nghĩa rõ, nhưng các story cũ vẫn dùng lẫn. Thống nhất: khách hàng = tài khoản MEMBER chưa có gói ACTIVE.</w:t>
      </w:r>
    </w:p>
    <w:p>
      <w:pPr/>
      <w:r>
        <w:t xml:space="preserve">Mỗi story trong bản v3 nên có thêm 2–4 tiêu chí chấp nhận (Given/When/Then) và cột truy vết sang bảng và endpoint. Đó cũng là đầu vào trực tiếp cho test case.</w:t>
      </w:r>
    </w:p>
    <w:p>
      <w:pPr>
        <w:pStyle w:val="Heading2"/>
      </w:pPr>
      <w:r>
        <w:t xml:space="preserve">4. Cần bổ sung ngoài ERD và API trước khi code</w:t>
      </w:r>
    </w:p>
    <w:p>
      <w:pPr/>
      <w:r>
        <w:t xml:space="preserve">18 hạng mục, phần lớn xong trong tuần 1 (đến 11/10). Quan trọng nhất là OpenAPI + mock server: có nó thì FE làm song song ngay mà không chờ BE. Viết tắt: BE-L (BE Lead), BE-S (BE Sub), FE-L (FE Lead), FE-S (FE Sub), PM (giám sát, kiểm thử, báo cáo).</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Hạng mục</w:t>
            </w:r>
          </w:p>
        </w:tc>
        <w:tc>
          <w:tcPr>
            <w:tcW w:w="1872" w:type="dxa"/>
            <w:shd w:val="clear" w:color="auto" w:fill="F2F2F2"/>
          </w:tcPr>
          <w:p>
            <w:pPr/>
            <w:r>
              <w:t xml:space="preserve">Nội dung tối thiểu</w:t>
            </w:r>
          </w:p>
        </w:tc>
        <w:tc>
          <w:tcPr>
            <w:tcW w:w="1872" w:type="dxa"/>
            <w:shd w:val="clear" w:color="auto" w:fill="F2F2F2"/>
          </w:tcPr>
          <w:p>
            <w:pPr/>
            <w:r>
              <w:t xml:space="preserve">Người làm</w:t>
            </w:r>
          </w:p>
        </w:tc>
        <w:tc>
          <w:tcPr>
            <w:tcW w:w="1872" w:type="dxa"/>
            <w:shd w:val="clear" w:color="auto" w:fill="F2F2F2"/>
          </w:tcPr>
          <w:p>
            <w:pPr/>
            <w:r>
              <w:t xml:space="preserve">Xong trước</w:t>
            </w:r>
          </w:p>
        </w:tc>
      </w:tr>
      <w:tr>
        <w:tc>
          <w:tcPr>
            <w:tcW w:w="1872" w:type="dxa"/>
          </w:tcPr>
          <w:p>
            <w:pPr/>
            <w:r>
              <w:t xml:space="preserve">1</w:t>
            </w:r>
          </w:p>
        </w:tc>
        <w:tc>
          <w:tcPr>
            <w:tcW w:w="1872" w:type="dxa"/>
          </w:tcPr>
          <w:p>
            <w:pPr/>
            <w:r>
              <w:t xml:space="preserve">Quyết định công nghệ (ADR 1 trang)</w:t>
            </w:r>
          </w:p>
        </w:tc>
        <w:tc>
          <w:tcPr>
            <w:tcW w:w="1872" w:type="dxa"/>
          </w:tcPr>
          <w:p>
            <w:pPr/>
            <w:r>
              <w:t xml:space="preserve">ERD dùng exclusion constraint, advisory lock, unaccent, pg_trgm, text[], jsonb → bắt buộc PostgreSQL 15+. Chọn BE (NestJS hoặc Spring Boot), FE (React + TypeScript), UI kit, thư viện lịch (FullCalendar), quét QR (html5-qrcode), biểu đồ</w:t>
            </w:r>
          </w:p>
        </w:tc>
        <w:tc>
          <w:tcPr>
            <w:tcW w:w="1872" w:type="dxa"/>
          </w:tcPr>
          <w:p>
            <w:pPr/>
            <w:r>
              <w:t xml:space="preserve">Cả nhóm</w:t>
            </w:r>
          </w:p>
        </w:tc>
        <w:tc>
          <w:tcPr>
            <w:tcW w:w="1872" w:type="dxa"/>
          </w:tcPr>
          <w:p>
            <w:pPr/>
            <w:r>
              <w:t xml:space="preserve">08/10</w:t>
            </w:r>
          </w:p>
        </w:tc>
      </w:tr>
      <w:tr>
        <w:tc>
          <w:tcPr>
            <w:tcW w:w="1872" w:type="dxa"/>
          </w:tcPr>
          <w:p>
            <w:pPr/>
            <w:r>
              <w:t xml:space="preserve">2</w:t>
            </w:r>
          </w:p>
        </w:tc>
        <w:tc>
          <w:tcPr>
            <w:tcW w:w="1872" w:type="dxa"/>
          </w:tcPr>
          <w:p>
            <w:pPr/>
            <w:r>
              <w:t xml:space="preserve">Quy ước code &amp; Git</w:t>
            </w:r>
          </w:p>
        </w:tc>
        <w:tc>
          <w:tcPr>
            <w:tcW w:w="1872" w:type="dxa"/>
          </w:tcPr>
          <w:p>
            <w:pPr/>
            <w:r>
              <w:t xml:space="preserve">Cấu trúc thư mục, đặt tên, nhánh main/develop/feature/*, commit convention, PR cần 1 review, Definition of Done</w:t>
            </w:r>
          </w:p>
        </w:tc>
        <w:tc>
          <w:tcPr>
            <w:tcW w:w="1872" w:type="dxa"/>
          </w:tcPr>
          <w:p>
            <w:pPr/>
            <w:r>
              <w:t xml:space="preserve">BE-L, FE-L</w:t>
            </w:r>
          </w:p>
        </w:tc>
        <w:tc>
          <w:tcPr>
            <w:tcW w:w="1872" w:type="dxa"/>
          </w:tcPr>
          <w:p>
            <w:pPr/>
            <w:r>
              <w:t xml:space="preserve">08/10</w:t>
            </w:r>
          </w:p>
        </w:tc>
      </w:tr>
      <w:tr>
        <w:tc>
          <w:tcPr>
            <w:tcW w:w="1872" w:type="dxa"/>
          </w:tcPr>
          <w:p>
            <w:pPr/>
            <w:r>
              <w:t xml:space="preserve">3</w:t>
            </w:r>
          </w:p>
        </w:tc>
        <w:tc>
          <w:tcPr>
            <w:tcW w:w="1872" w:type="dxa"/>
          </w:tcPr>
          <w:p>
            <w:pPr/>
            <w:r>
              <w:t xml:space="preserve">Bảng quản lý công việc</w:t>
            </w:r>
          </w:p>
        </w:tc>
        <w:tc>
          <w:tcPr>
            <w:tcW w:w="1872" w:type="dxa"/>
          </w:tcPr>
          <w:p>
            <w:pPr/>
            <w:r>
              <w:t xml:space="preserve">GitHub Projects/Jira/Trello, mỗi story một thẻ, gắn người và tuần</w:t>
            </w:r>
          </w:p>
        </w:tc>
        <w:tc>
          <w:tcPr>
            <w:tcW w:w="1872" w:type="dxa"/>
          </w:tcPr>
          <w:p>
            <w:pPr/>
            <w:r>
              <w:t xml:space="preserve">PM</w:t>
            </w:r>
          </w:p>
        </w:tc>
        <w:tc>
          <w:tcPr>
            <w:tcW w:w="1872" w:type="dxa"/>
          </w:tcPr>
          <w:p>
            <w:pPr/>
            <w:r>
              <w:t xml:space="preserve">08/10</w:t>
            </w:r>
          </w:p>
        </w:tc>
      </w:tr>
      <w:tr>
        <w:tc>
          <w:tcPr>
            <w:tcW w:w="1872" w:type="dxa"/>
          </w:tcPr>
          <w:p>
            <w:pPr/>
            <w:r>
              <w:t xml:space="preserve">4</w:t>
            </w:r>
          </w:p>
        </w:tc>
        <w:tc>
          <w:tcPr>
            <w:tcW w:w="1872" w:type="dxa"/>
          </w:tcPr>
          <w:p>
            <w:pPr/>
            <w:r>
              <w:t xml:space="preserve">Tài liệu 2 v3 + tiêu chí chấp nhận</w:t>
            </w:r>
          </w:p>
        </w:tc>
        <w:tc>
          <w:tcPr>
            <w:tcW w:w="1872" w:type="dxa"/>
          </w:tcPr>
          <w:p>
            <w:pPr/>
            <w:r>
              <w:t xml:space="preserve">Mã US duy nhất, Given/When/Then, cột truy vết US → bảng → endpoint</w:t>
            </w:r>
          </w:p>
        </w:tc>
        <w:tc>
          <w:tcPr>
            <w:tcW w:w="1872" w:type="dxa"/>
          </w:tcPr>
          <w:p>
            <w:pPr/>
            <w:r>
              <w:t xml:space="preserve">PM</w:t>
            </w:r>
          </w:p>
        </w:tc>
        <w:tc>
          <w:tcPr>
            <w:tcW w:w="1872" w:type="dxa"/>
          </w:tcPr>
          <w:p>
            <w:pPr/>
            <w:r>
              <w:t xml:space="preserve">11/10 (nhóm demo), 25/10 (còn lại)</w:t>
            </w:r>
          </w:p>
        </w:tc>
      </w:tr>
      <w:tr>
        <w:tc>
          <w:tcPr>
            <w:tcW w:w="1872" w:type="dxa"/>
          </w:tcPr>
          <w:p>
            <w:pPr/>
            <w:r>
              <w:t xml:space="preserve">5</w:t>
            </w:r>
          </w:p>
        </w:tc>
        <w:tc>
          <w:tcPr>
            <w:tcW w:w="1872" w:type="dxa"/>
          </w:tcPr>
          <w:p>
            <w:pPr/>
            <w:r>
              <w:t xml:space="preserve">Bảng thuật ngữ</w:t>
            </w:r>
          </w:p>
        </w:tc>
        <w:tc>
          <w:tcPr>
            <w:tcW w:w="1872" w:type="dxa"/>
          </w:tcPr>
          <w:p>
            <w:pPr/>
            <w:r>
              <w:t xml:space="preserve">Khách hàng, hội viên, gói, gói hội viên, buổi, đề xuất, bảo lưu…</w:t>
            </w:r>
          </w:p>
        </w:tc>
        <w:tc>
          <w:tcPr>
            <w:tcW w:w="1872" w:type="dxa"/>
          </w:tcPr>
          <w:p>
            <w:pPr/>
            <w:r>
              <w:t xml:space="preserve">PM</w:t>
            </w:r>
          </w:p>
        </w:tc>
        <w:tc>
          <w:tcPr>
            <w:tcW w:w="1872" w:type="dxa"/>
          </w:tcPr>
          <w:p>
            <w:pPr/>
            <w:r>
              <w:t xml:space="preserve">11/10</w:t>
            </w:r>
          </w:p>
        </w:tc>
      </w:tr>
      <w:tr>
        <w:tc>
          <w:tcPr>
            <w:tcW w:w="1872" w:type="dxa"/>
          </w:tcPr>
          <w:p>
            <w:pPr/>
            <w:r>
              <w:t xml:space="preserve">6</w:t>
            </w:r>
          </w:p>
        </w:tc>
        <w:tc>
          <w:tcPr>
            <w:tcW w:w="1872" w:type="dxa"/>
          </w:tcPr>
          <w:p>
            <w:pPr/>
            <w:r>
              <w:t xml:space="preserve">Ma trận phân quyền</w:t>
            </w:r>
          </w:p>
        </w:tc>
        <w:tc>
          <w:tcPr>
            <w:tcW w:w="1872" w:type="dxa"/>
          </w:tcPr>
          <w:p>
            <w:pPr/>
            <w:r>
              <w:t xml:space="preserve">Vai trò × endpoint × điều kiện sở hữu (của mình, PT phụ trách, tất cả)</w:t>
            </w:r>
          </w:p>
        </w:tc>
        <w:tc>
          <w:tcPr>
            <w:tcW w:w="1872" w:type="dxa"/>
          </w:tcPr>
          <w:p>
            <w:pPr/>
            <w:r>
              <w:t xml:space="preserve">PM, BE-L</w:t>
            </w:r>
          </w:p>
        </w:tc>
        <w:tc>
          <w:tcPr>
            <w:tcW w:w="1872" w:type="dxa"/>
          </w:tcPr>
          <w:p>
            <w:pPr/>
            <w:r>
              <w:t xml:space="preserve">11/10</w:t>
            </w:r>
          </w:p>
        </w:tc>
      </w:tr>
      <w:tr>
        <w:tc>
          <w:tcPr>
            <w:tcW w:w="1872" w:type="dxa"/>
          </w:tcPr>
          <w:p>
            <w:pPr/>
            <w:r>
              <w:t xml:space="preserve">7</w:t>
            </w:r>
          </w:p>
        </w:tc>
        <w:tc>
          <w:tcPr>
            <w:tcW w:w="1872" w:type="dxa"/>
          </w:tcPr>
          <w:p>
            <w:pPr/>
            <w:r>
              <w:t xml:space="preserve">Sơ đồ trạng thái</w:t>
            </w:r>
          </w:p>
        </w:tc>
        <w:tc>
          <w:tcPr>
            <w:tcW w:w="1872" w:type="dxa"/>
          </w:tcPr>
          <w:p>
            <w:pPr/>
            <w:r>
              <w:t xml:space="preserve">Đơn hàng, Thanh toán, Gói hội viên, Lịch PT, Đề xuất lịch, Đăng ký lớp, Lượt check-in (code Mermaid mẫu ở mục 12): trạng thái, sự kiện chuyển, ai được làm</w:t>
            </w:r>
          </w:p>
        </w:tc>
        <w:tc>
          <w:tcPr>
            <w:tcW w:w="1872" w:type="dxa"/>
          </w:tcPr>
          <w:p>
            <w:pPr/>
            <w:r>
              <w:t xml:space="preserve">BE-L</w:t>
            </w:r>
          </w:p>
        </w:tc>
        <w:tc>
          <w:tcPr>
            <w:tcW w:w="1872" w:type="dxa"/>
          </w:tcPr>
          <w:p>
            <w:pPr/>
            <w:r>
              <w:t xml:space="preserve">11/10</w:t>
            </w:r>
          </w:p>
        </w:tc>
      </w:tr>
      <w:tr>
        <w:tc>
          <w:tcPr>
            <w:tcW w:w="1872" w:type="dxa"/>
          </w:tcPr>
          <w:p>
            <w:pPr/>
            <w:r>
              <w:t xml:space="preserve">8</w:t>
            </w:r>
          </w:p>
        </w:tc>
        <w:tc>
          <w:tcPr>
            <w:tcW w:w="1872" w:type="dxa"/>
          </w:tcPr>
          <w:p>
            <w:pPr/>
            <w:r>
              <w:t xml:space="preserve">OpenAPI 3 (YAML) + mock server</w:t>
            </w:r>
          </w:p>
        </w:tc>
        <w:tc>
          <w:tcPr>
            <w:tcW w:w="1872" w:type="dxa"/>
          </w:tcPr>
          <w:p>
            <w:pPr/>
            <w:r>
              <w:t xml:space="preserve">Theo 74 API của bản chuẩn v3: schema request/response, validation (độ dài, regex SĐT, enum), mã lỗi; mock bằng Prism hoặc MSW</w:t>
            </w:r>
          </w:p>
        </w:tc>
        <w:tc>
          <w:tcPr>
            <w:tcW w:w="1872" w:type="dxa"/>
          </w:tcPr>
          <w:p>
            <w:pPr/>
            <w:r>
              <w:t xml:space="preserve">BE-L viết, FE-L dựng mock</w:t>
            </w:r>
          </w:p>
        </w:tc>
        <w:tc>
          <w:tcPr>
            <w:tcW w:w="1872" w:type="dxa"/>
          </w:tcPr>
          <w:p>
            <w:pPr/>
            <w:r>
              <w:t xml:space="preserve">11/10 (nhóm A–D, H), 25/10 (còn lại)</w:t>
            </w:r>
          </w:p>
        </w:tc>
      </w:tr>
      <w:tr>
        <w:tc>
          <w:tcPr>
            <w:tcW w:w="1872" w:type="dxa"/>
          </w:tcPr>
          <w:p>
            <w:pPr/>
            <w:r>
              <w:t xml:space="preserve">9</w:t>
            </w:r>
          </w:p>
        </w:tc>
        <w:tc>
          <w:tcPr>
            <w:tcW w:w="1872" w:type="dxa"/>
          </w:tcPr>
          <w:p>
            <w:pPr/>
            <w:r>
              <w:t xml:space="preserve">Danh mục mã lỗi + tham số cấu hình</w:t>
            </w:r>
          </w:p>
        </w:tc>
        <w:tc>
          <w:tcPr>
            <w:tcW w:w="1872" w:type="dxa"/>
          </w:tcPr>
          <w:p>
            <w:pPr/>
            <w:r>
              <w:t xml:space="preserve">Một bảng duy nhất: code, HTTP, thông điệp tiếng Việt FE hiển thị; giá trị mặc định các tham số</w:t>
            </w:r>
          </w:p>
        </w:tc>
        <w:tc>
          <w:tcPr>
            <w:tcW w:w="1872" w:type="dxa"/>
          </w:tcPr>
          <w:p>
            <w:pPr/>
            <w:r>
              <w:t xml:space="preserve">BE-S</w:t>
            </w:r>
          </w:p>
        </w:tc>
        <w:tc>
          <w:tcPr>
            <w:tcW w:w="1872" w:type="dxa"/>
          </w:tcPr>
          <w:p>
            <w:pPr/>
            <w:r>
              <w:t xml:space="preserve">11/10</w:t>
            </w:r>
          </w:p>
        </w:tc>
      </w:tr>
      <w:tr>
        <w:tc>
          <w:tcPr>
            <w:tcW w:w="1872" w:type="dxa"/>
          </w:tcPr>
          <w:p>
            <w:pPr/>
            <w:r>
              <w:t xml:space="preserve">10</w:t>
            </w:r>
          </w:p>
        </w:tc>
        <w:tc>
          <w:tcPr>
            <w:tcW w:w="1872" w:type="dxa"/>
          </w:tcPr>
          <w:p>
            <w:pPr/>
            <w:r>
              <w:t xml:space="preserve">Wireframe + sitemap + user flow</w:t>
            </w:r>
          </w:p>
        </w:tc>
        <w:tc>
          <w:tcPr>
            <w:tcW w:w="1872" w:type="dxa"/>
          </w:tcPr>
          <w:p>
            <w:pPr/>
            <w:r>
              <w:t xml:space="preserve">Theo 4 vai trò; design token (màu, chữ, khoảng cách)</w:t>
            </w:r>
          </w:p>
        </w:tc>
        <w:tc>
          <w:tcPr>
            <w:tcW w:w="1872" w:type="dxa"/>
          </w:tcPr>
          <w:p>
            <w:pPr/>
            <w:r>
              <w:t xml:space="preserve">FE-S, FE-L duyệt</w:t>
            </w:r>
          </w:p>
        </w:tc>
        <w:tc>
          <w:tcPr>
            <w:tcW w:w="1872" w:type="dxa"/>
          </w:tcPr>
          <w:p>
            <w:pPr/>
            <w:r>
              <w:t xml:space="preserve">11/10 (màn demo), 25/10 (còn lại)</w:t>
            </w:r>
          </w:p>
        </w:tc>
      </w:tr>
      <w:tr>
        <w:tc>
          <w:tcPr>
            <w:tcW w:w="1872" w:type="dxa"/>
          </w:tcPr>
          <w:p>
            <w:pPr/>
            <w:r>
              <w:t xml:space="preserve">11</w:t>
            </w:r>
          </w:p>
        </w:tc>
        <w:tc>
          <w:tcPr>
            <w:tcW w:w="1872" w:type="dxa"/>
          </w:tcPr>
          <w:p>
            <w:pPr/>
            <w:r>
              <w:t xml:space="preserve">Môi trường dev</w:t>
            </w:r>
          </w:p>
        </w:tc>
        <w:tc>
          <w:tcPr>
            <w:tcW w:w="1872" w:type="dxa"/>
          </w:tcPr>
          <w:p>
            <w:pPr/>
            <w:r>
              <w:t xml:space="preserve">docker-compose (Postgres, BE, FE, MailHog), .env.example, nơi lưu ảnh</w:t>
            </w:r>
          </w:p>
        </w:tc>
        <w:tc>
          <w:tcPr>
            <w:tcW w:w="1872" w:type="dxa"/>
          </w:tcPr>
          <w:p>
            <w:pPr/>
            <w:r>
              <w:t xml:space="preserve">BE-S</w:t>
            </w:r>
          </w:p>
        </w:tc>
        <w:tc>
          <w:tcPr>
            <w:tcW w:w="1872" w:type="dxa"/>
          </w:tcPr>
          <w:p>
            <w:pPr/>
            <w:r>
              <w:t xml:space="preserve">11/10</w:t>
            </w:r>
          </w:p>
        </w:tc>
      </w:tr>
      <w:tr>
        <w:tc>
          <w:tcPr>
            <w:tcW w:w="1872" w:type="dxa"/>
          </w:tcPr>
          <w:p>
            <w:pPr/>
            <w:r>
              <w:t xml:space="preserve">12</w:t>
            </w:r>
          </w:p>
        </w:tc>
        <w:tc>
          <w:tcPr>
            <w:tcW w:w="1872" w:type="dxa"/>
          </w:tcPr>
          <w:p>
            <w:pPr/>
            <w:r>
              <w:t xml:space="preserve">DDL/migration + seed data</w:t>
            </w:r>
          </w:p>
        </w:tc>
        <w:tc>
          <w:tcPr>
            <w:tcW w:w="1872" w:type="dxa"/>
          </w:tcPr>
          <w:p>
            <w:pPr/>
            <w:r>
              <w:t xml:space="preserve">18 bảng theo ERD v3; seed 4 vai trò, 5 gói, 3 PT, 30 hội viên, lịch sử giao dịch mẫu</w:t>
            </w:r>
          </w:p>
        </w:tc>
        <w:tc>
          <w:tcPr>
            <w:tcW w:w="1872" w:type="dxa"/>
          </w:tcPr>
          <w:p>
            <w:pPr/>
            <w:r>
              <w:t xml:space="preserve">BE-S</w:t>
            </w:r>
          </w:p>
        </w:tc>
        <w:tc>
          <w:tcPr>
            <w:tcW w:w="1872" w:type="dxa"/>
          </w:tcPr>
          <w:p>
            <w:pPr/>
            <w:r>
              <w:t xml:space="preserve">18/10</w:t>
            </w:r>
          </w:p>
        </w:tc>
      </w:tr>
      <w:tr>
        <w:tc>
          <w:tcPr>
            <w:tcW w:w="1872" w:type="dxa"/>
          </w:tcPr>
          <w:p>
            <w:pPr/>
            <w:r>
              <w:t xml:space="preserve">13</w:t>
            </w:r>
          </w:p>
        </w:tc>
        <w:tc>
          <w:tcPr>
            <w:tcW w:w="1872" w:type="dxa"/>
          </w:tcPr>
          <w:p>
            <w:pPr/>
            <w:r>
              <w:t xml:space="preserve">Sơ đồ tuần tự cho luồng khó</w:t>
            </w:r>
          </w:p>
        </w:tc>
        <w:tc>
          <w:tcPr>
            <w:tcW w:w="1872" w:type="dxa"/>
          </w:tcPr>
          <w:p>
            <w:pPr/>
            <w:r>
              <w:t xml:space="preserve">Thanh toán + IPN, thương lượng lịch, check-in</w:t>
            </w:r>
          </w:p>
        </w:tc>
        <w:tc>
          <w:tcPr>
            <w:tcW w:w="1872" w:type="dxa"/>
          </w:tcPr>
          <w:p>
            <w:pPr/>
            <w:r>
              <w:t xml:space="preserve">BE-L, BE-S</w:t>
            </w:r>
          </w:p>
        </w:tc>
        <w:tc>
          <w:tcPr>
            <w:tcW w:w="1872" w:type="dxa"/>
          </w:tcPr>
          <w:p>
            <w:pPr/>
            <w:r>
              <w:t xml:space="preserve">18/10</w:t>
            </w:r>
          </w:p>
        </w:tc>
      </w:tr>
      <w:tr>
        <w:tc>
          <w:tcPr>
            <w:tcW w:w="1872" w:type="dxa"/>
          </w:tcPr>
          <w:p>
            <w:pPr/>
            <w:r>
              <w:t xml:space="preserve">14</w:t>
            </w:r>
          </w:p>
        </w:tc>
        <w:tc>
          <w:tcPr>
            <w:tcW w:w="1872" w:type="dxa"/>
          </w:tcPr>
          <w:p>
            <w:pPr/>
            <w:r>
              <w:t xml:space="preserve">Đặc tả job nền</w:t>
            </w:r>
          </w:p>
        </w:tc>
        <w:tc>
          <w:tcPr>
            <w:tcW w:w="1872" w:type="dxa"/>
          </w:tcPr>
          <w:p>
            <w:pPr/>
            <w:r>
              <w:t xml:space="preserve">Tự đóng check-in 23:59; báo gói sắp hết hạn 08:00 hằng ngày; nhắc lịch PT; hết hạn đơn PENDING mỗi 5 phút; nhắc PT quá 24 giờ</w:t>
            </w:r>
          </w:p>
        </w:tc>
        <w:tc>
          <w:tcPr>
            <w:tcW w:w="1872" w:type="dxa"/>
          </w:tcPr>
          <w:p>
            <w:pPr/>
            <w:r>
              <w:t xml:space="preserve">BE-L</w:t>
            </w:r>
          </w:p>
        </w:tc>
        <w:tc>
          <w:tcPr>
            <w:tcW w:w="1872" w:type="dxa"/>
          </w:tcPr>
          <w:p>
            <w:pPr/>
            <w:r>
              <w:t xml:space="preserve">18/10</w:t>
            </w:r>
          </w:p>
        </w:tc>
      </w:tr>
      <w:tr>
        <w:tc>
          <w:tcPr>
            <w:tcW w:w="1872" w:type="dxa"/>
          </w:tcPr>
          <w:p>
            <w:pPr/>
            <w:r>
              <w:t xml:space="preserve">15</w:t>
            </w:r>
          </w:p>
        </w:tc>
        <w:tc>
          <w:tcPr>
            <w:tcW w:w="1872" w:type="dxa"/>
          </w:tcPr>
          <w:p>
            <w:pPr/>
            <w:r>
              <w:t xml:space="preserve">Yêu cầu phi chức năng</w:t>
            </w:r>
          </w:p>
        </w:tc>
        <w:tc>
          <w:tcPr>
            <w:tcW w:w="1872" w:type="dxa"/>
          </w:tcPr>
          <w:p>
            <w:pPr/>
            <w:r>
              <w:t xml:space="preserve">bcrypt/argon2, access token 15 phút, refresh 7 ngày, CORS, rate limit, chống truy cập chéo (IDOR), log có requestId, backup DB</w:t>
            </w:r>
          </w:p>
        </w:tc>
        <w:tc>
          <w:tcPr>
            <w:tcW w:w="1872" w:type="dxa"/>
          </w:tcPr>
          <w:p>
            <w:pPr/>
            <w:r>
              <w:t xml:space="preserve">BE-L</w:t>
            </w:r>
          </w:p>
        </w:tc>
        <w:tc>
          <w:tcPr>
            <w:tcW w:w="1872" w:type="dxa"/>
          </w:tcPr>
          <w:p>
            <w:pPr/>
            <w:r>
              <w:t xml:space="preserve">18/10</w:t>
            </w:r>
          </w:p>
        </w:tc>
      </w:tr>
      <w:tr>
        <w:tc>
          <w:tcPr>
            <w:tcW w:w="1872" w:type="dxa"/>
          </w:tcPr>
          <w:p>
            <w:pPr/>
            <w:r>
              <w:t xml:space="preserve">16</w:t>
            </w:r>
          </w:p>
        </w:tc>
        <w:tc>
          <w:tcPr>
            <w:tcW w:w="1872" w:type="dxa"/>
          </w:tcPr>
          <w:p>
            <w:pPr/>
            <w:r>
              <w:t xml:space="preserve">Test plan</w:t>
            </w:r>
          </w:p>
        </w:tc>
        <w:tc>
          <w:tcPr>
            <w:tcW w:w="1872" w:type="dxa"/>
          </w:tcPr>
          <w:p>
            <w:pPr/>
            <w:r>
              <w:t xml:space="preserve">Chiến lược, công cụ (Postman/Newman, Jest hoặc JUnit, Playwright), mẫu test case và bug, kịch bản tương tranh (đặt trùng lịch, lớp đầy, IPN lặp, bấm tạo đơn hai lần)</w:t>
            </w:r>
          </w:p>
        </w:tc>
        <w:tc>
          <w:tcPr>
            <w:tcW w:w="1872" w:type="dxa"/>
          </w:tcPr>
          <w:p>
            <w:pPr/>
            <w:r>
              <w:t xml:space="preserve">PM</w:t>
            </w:r>
          </w:p>
        </w:tc>
        <w:tc>
          <w:tcPr>
            <w:tcW w:w="1872" w:type="dxa"/>
          </w:tcPr>
          <w:p>
            <w:pPr/>
            <w:r>
              <w:t xml:space="preserve">18/10</w:t>
            </w:r>
          </w:p>
        </w:tc>
      </w:tr>
      <w:tr>
        <w:tc>
          <w:tcPr>
            <w:tcW w:w="1872" w:type="dxa"/>
          </w:tcPr>
          <w:p>
            <w:pPr/>
            <w:r>
              <w:t xml:space="preserve">17</w:t>
            </w:r>
          </w:p>
        </w:tc>
        <w:tc>
          <w:tcPr>
            <w:tcW w:w="1872" w:type="dxa"/>
          </w:tcPr>
          <w:p>
            <w:pPr/>
            <w:r>
              <w:t xml:space="preserve">CI + staging</w:t>
            </w:r>
          </w:p>
        </w:tc>
        <w:tc>
          <w:tcPr>
            <w:tcW w:w="1872" w:type="dxa"/>
          </w:tcPr>
          <w:p>
            <w:pPr/>
            <w:r>
              <w:t xml:space="preserve">Lint, test, build trên GitHub Actions; staging có URL công khai cho IPN; tài khoản sandbox VNPay/MoMo</w:t>
            </w:r>
          </w:p>
        </w:tc>
        <w:tc>
          <w:tcPr>
            <w:tcW w:w="1872" w:type="dxa"/>
          </w:tcPr>
          <w:p>
            <w:pPr/>
            <w:r>
              <w:t xml:space="preserve">BE-S</w:t>
            </w:r>
          </w:p>
        </w:tc>
        <w:tc>
          <w:tcPr>
            <w:tcW w:w="1872" w:type="dxa"/>
          </w:tcPr>
          <w:p>
            <w:pPr/>
            <w:r>
              <w:t xml:space="preserve">25/10</w:t>
            </w:r>
          </w:p>
        </w:tc>
      </w:tr>
      <w:tr>
        <w:tc>
          <w:tcPr>
            <w:tcW w:w="1872" w:type="dxa"/>
          </w:tcPr>
          <w:p>
            <w:pPr/>
            <w:r>
              <w:t xml:space="preserve">18</w:t>
            </w:r>
          </w:p>
        </w:tc>
        <w:tc>
          <w:tcPr>
            <w:tcW w:w="1872" w:type="dxa"/>
          </w:tcPr>
          <w:p>
            <w:pPr/>
            <w:r>
              <w:t xml:space="preserve">Nội dung thông báo</w:t>
            </w:r>
          </w:p>
        </w:tc>
        <w:tc>
          <w:tcPr>
            <w:tcW w:w="1872" w:type="dxa"/>
          </w:tcPr>
          <w:p>
            <w:pPr/>
            <w:r>
              <w:t xml:space="preserve">Mẫu cho 12 loại thông báo + email đặt lại mật khẩu</w:t>
            </w:r>
          </w:p>
        </w:tc>
        <w:tc>
          <w:tcPr>
            <w:tcW w:w="1872" w:type="dxa"/>
          </w:tcPr>
          <w:p>
            <w:pPr/>
            <w:r>
              <w:t xml:space="preserve">PM</w:t>
            </w:r>
          </w:p>
        </w:tc>
        <w:tc>
          <w:tcPr>
            <w:tcW w:w="1872" w:type="dxa"/>
          </w:tcPr>
          <w:p>
            <w:pPr/>
            <w:r>
              <w:t xml:space="preserve">25/10</w:t>
            </w:r>
          </w:p>
        </w:tc>
      </w:tr>
    </w:tbl>
    <w:p>
      <w:pPr>
        <w:pStyle w:val="Heading2"/>
      </w:pPr>
      <w:r>
        <w:t xml:space="preserve">5. Phân vai 5 người</w:t>
      </w:r>
    </w:p>
    <w:p>
      <w:pPr/>
      <w:r>
        <w:t xml:space="preserve">Chia theo hai cặp dọc: cặp Lead làm luồng hội viên (khó nhất: mua gói, thanh toán, thương lượng lịch PT), cặp Sub làm luồng vận hành (quầy, quản trị, báo cáo). Mỗi cặp BE–FE cùng một module trong cùng một tuần nên ít phải chờ nhau.</w:t>
      </w:r>
    </w:p>
    <w:p>
      <w:pPr/>
      <w:r>
        <w:t xml:space="preserve">Người đảm nhận: Triển (BE Lead), Hồng Anh (BE Sub), Sơn (FE Lead), Bằng (FE Sub), Huy Trường (PM). Việc từng tuần của từng người: </w:t>
      </w:r>
      <w:r>
        <w:t xml:space="preserve">Phân công chi tiết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Người</w:t>
            </w:r>
          </w:p>
        </w:tc>
        <w:tc>
          <w:tcPr>
            <w:tcW w:w="3120" w:type="dxa"/>
            <w:shd w:val="clear" w:color="auto" w:fill="F2F2F2"/>
          </w:tcPr>
          <w:p>
            <w:pPr/>
            <w:r>
              <w:t xml:space="preserve">Trách nhiệm chung</w:t>
            </w:r>
          </w:p>
        </w:tc>
        <w:tc>
          <w:tcPr>
            <w:tcW w:w="3120" w:type="dxa"/>
            <w:shd w:val="clear" w:color="auto" w:fill="F2F2F2"/>
          </w:tcPr>
          <w:p>
            <w:pPr/>
            <w:r>
              <w:t xml:space="preserve">Module sở hữu</w:t>
            </w:r>
          </w:p>
        </w:tc>
      </w:tr>
      <w:tr>
        <w:tc>
          <w:tcPr>
            <w:tcW w:w="3120" w:type="dxa"/>
          </w:tcPr>
          <w:p>
            <w:pPr/>
            <w:r>
              <w:t xml:space="preserve">BE Lead</w:t>
            </w:r>
          </w:p>
        </w:tc>
        <w:tc>
          <w:tcPr>
            <w:tcW w:w="3120" w:type="dxa"/>
          </w:tcPr>
          <w:p>
            <w:pPr/>
            <w:r>
              <w:t xml:space="preserve">Kiến trúc BE, OpenAPI, review mọi PR backend, xử lý giao dịch và khóa</w:t>
            </w:r>
          </w:p>
        </w:tc>
        <w:tc>
          <w:tcPr>
            <w:tcW w:w="3120" w:type="dxa"/>
          </w:tcPr>
          <w:p>
            <w:pPr/>
            <w:r>
              <w:t xml:space="preserve">Auth &amp; phiên (A), Đơn hàng &amp; thanh toán + IPN (C), Lịch PT (E), Lớp học (I), Báo cáo (J)</w:t>
            </w:r>
          </w:p>
        </w:tc>
      </w:tr>
      <w:tr>
        <w:tc>
          <w:tcPr>
            <w:tcW w:w="3120" w:type="dxa"/>
          </w:tcPr>
          <w:p>
            <w:pPr/>
            <w:r>
              <w:t xml:space="preserve">BE Sub</w:t>
            </w:r>
          </w:p>
        </w:tc>
        <w:tc>
          <w:tcPr>
            <w:tcW w:w="3120" w:type="dxa"/>
          </w:tcPr>
          <w:p>
            <w:pPr/>
            <w:r>
              <w:t xml:space="preserve">DB, migration, seed, Docker, CI, staging</w:t>
            </w:r>
          </w:p>
        </w:tc>
        <w:tc>
          <w:tcPr>
            <w:tcW w:w="3120" w:type="dxa"/>
          </w:tcPr>
          <w:p>
            <w:pPr/>
            <w:r>
              <w:t xml:space="preserve">Gói (B, H), Quản trị tài khoản (H), Hội viên tại quầy &amp; bảo lưu (F), Check-in (D), PT &amp; khung giờ, theo dõi tập luyện (G), Thông báo &amp; job nền (K)</w:t>
            </w:r>
          </w:p>
        </w:tc>
      </w:tr>
      <w:tr>
        <w:tc>
          <w:tcPr>
            <w:tcW w:w="3120" w:type="dxa"/>
          </w:tcPr>
          <w:p>
            <w:pPr/>
            <w:r>
              <w:t xml:space="preserve">FE Lead</w:t>
            </w:r>
          </w:p>
        </w:tc>
        <w:tc>
          <w:tcPr>
            <w:tcW w:w="3120" w:type="dxa"/>
          </w:tcPr>
          <w:p>
            <w:pPr/>
            <w:r>
              <w:t xml:space="preserve">Kiến trúc FE, routing theo vai trò, API client + refresh token, review mọi PR frontend</w:t>
            </w:r>
          </w:p>
        </w:tc>
        <w:tc>
          <w:tcPr>
            <w:tcW w:w="3120" w:type="dxa"/>
          </w:tcPr>
          <w:p>
            <w:pPr/>
            <w:r>
              <w:t xml:space="preserve">Màn đăng nhập/hồ sơ, cổng hội viên (mua gói, thanh toán, gói của tôi), thương lượng lịch, lịch PT, lớp học phía hội viên</w:t>
            </w:r>
          </w:p>
        </w:tc>
      </w:tr>
      <w:tr>
        <w:tc>
          <w:tcPr>
            <w:tcW w:w="3120" w:type="dxa"/>
          </w:tcPr>
          <w:p>
            <w:pPr/>
            <w:r>
              <w:t xml:space="preserve">FE Sub</w:t>
            </w:r>
          </w:p>
        </w:tc>
        <w:tc>
          <w:tcPr>
            <w:tcW w:w="3120" w:type="dxa"/>
          </w:tcPr>
          <w:p>
            <w:pPr/>
            <w:r>
              <w:t xml:space="preserve">Wireframe, bộ component dùng chung</w:t>
            </w:r>
          </w:p>
        </w:tc>
        <w:tc>
          <w:tcPr>
            <w:tcW w:w="3120" w:type="dxa"/>
          </w:tcPr>
          <w:p>
            <w:pPr/>
            <w:r>
              <w:t xml:space="preserve">Màn quầy (hội viên, check-in, QR), quản trị (gói, tài khoản, lớp), trang PT quản lý hội viên, thông báo, dashboard báo cáo</w:t>
            </w:r>
          </w:p>
        </w:tc>
      </w:tr>
      <w:tr>
        <w:tc>
          <w:tcPr>
            <w:tcW w:w="3120" w:type="dxa"/>
          </w:tcPr>
          <w:p>
            <w:pPr/>
            <w:r>
              <w:t xml:space="preserve">Giám sát &amp; báo cáo (PM)</w:t>
            </w:r>
          </w:p>
        </w:tc>
        <w:tc>
          <w:tcPr>
            <w:tcW w:w="3120" w:type="dxa"/>
          </w:tcPr>
          <w:p>
            <w:pPr/>
            <w:r>
              <w:t xml:space="preserve">Quản lý tiến độ, chủ trì họp, phân tích nghiệp vụ (BA), kiểm thử (QA), viết báo cáo</w:t>
            </w:r>
          </w:p>
        </w:tc>
        <w:tc>
          <w:tcPr>
            <w:tcW w:w="3120" w:type="dxa"/>
          </w:tcPr>
          <w:p>
            <w:pPr/>
            <w:r>
              <w:t xml:space="preserve">Tài liệu 2 v3, tiêu chí chấp nhận, test case, bộ Postman, E2E, biên bản tuần, slide và kịch bản demo</w:t>
            </w:r>
          </w:p>
        </w:tc>
      </w:tr>
    </w:tbl>
    <w:p>
      <w:pPr/>
      <w:r>
        <w:t xml:space="preserve">PM nên kiểm thử thật chứ không chỉ viết báo cáo: mỗi API xong là có người chạy test ngay, và báo cáo có số liệu kiểm thử thật.</w:t>
      </w:r>
    </w:p>
    <w:p>
      <w:pPr>
        <w:pStyle w:val="Heading2"/>
      </w:pPr>
      <w:r>
        <w:t xml:space="preserve">6. Kế hoạch 10 tuần</w:t>
      </w:r>
    </w:p>
    <w:p>
      <w:pPr/>
      <w:r>
        <w:t xml:space="preserve">Bắt đầu 05/10, demo lần 1 cuối tuần 4 (30–31/10), đóng chức năng 30/11, nộp cuối cùng 13/12. FE luôn làm trước trên mock server, BE xong thì chuyển sang API thật trong cùng tuần.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Tuần</w:t>
            </w:r>
          </w:p>
        </w:tc>
        <w:tc>
          <w:tcPr>
            <w:tcW w:w="3120" w:type="dxa"/>
            <w:shd w:val="clear" w:color="auto" w:fill="F2F2F2"/>
          </w:tcPr>
          <w:p>
            <w:pPr/>
            <w:r>
              <w:t xml:space="preserve">Mục tiêu</w:t>
            </w:r>
          </w:p>
        </w:tc>
        <w:tc>
          <w:tcPr>
            <w:tcW w:w="3120" w:type="dxa"/>
            <w:shd w:val="clear" w:color="auto" w:fill="F2F2F2"/>
          </w:tcPr>
          <w:p>
            <w:pPr/>
            <w:r>
              <w:t xml:space="preserve">Kết quả cuối tuần (để kiểm tra)</w:t>
            </w:r>
          </w:p>
        </w:tc>
      </w:tr>
      <w:tr>
        <w:tc>
          <w:tcPr>
            <w:tcW w:w="3120" w:type="dxa"/>
          </w:tcPr>
          <w:p>
            <w:pPr/>
            <w:r>
              <w:t xml:space="preserve">1 (05–11/10)</w:t>
            </w:r>
          </w:p>
        </w:tc>
        <w:tc>
          <w:tcPr>
            <w:tcW w:w="3120" w:type="dxa"/>
          </w:tcPr>
          <w:p>
            <w:pPr/>
            <w:r>
              <w:t xml:space="preserve">Chốt thiết kế, dựng khung</w:t>
            </w:r>
          </w:p>
        </w:tc>
        <w:tc>
          <w:tcPr>
            <w:tcW w:w="3120" w:type="dxa"/>
          </w:tcPr>
          <w:p>
            <w:pPr/>
            <w:r>
              <w:t xml:space="preserve">Tài liệu 2 v3 (44 use case); openapi.yaml cho xác thực, gói, đơn, thanh toán, check-in, hội viên, tài khoản; migration 10 bảng đầu; FE đăng nhập được trên mock</w:t>
            </w:r>
          </w:p>
        </w:tc>
      </w:tr>
      <w:tr>
        <w:tc>
          <w:tcPr>
            <w:tcW w:w="3120" w:type="dxa"/>
          </w:tcPr>
          <w:p>
            <w:pPr/>
            <w:r>
              <w:t xml:space="preserve">2 (12–18/10)</w:t>
            </w:r>
          </w:p>
        </w:tc>
        <w:tc>
          <w:tcPr>
            <w:tcW w:w="3120" w:type="dxa"/>
          </w:tcPr>
          <w:p>
            <w:pPr/>
            <w:r>
              <w:t xml:space="preserve">Xác thực, gói, tài khoản</w:t>
            </w:r>
          </w:p>
        </w:tc>
        <w:tc>
          <w:tcPr>
            <w:tcW w:w="3120" w:type="dxa"/>
          </w:tcPr>
          <w:p>
            <w:pPr/>
            <w:r>
              <w:t xml:space="preserve">Đăng nhập 4 vai trò trên API thật (token_version); Admin quản lý gói và tài khoản Staff/PT; đủ 18 bảng + seed; openapi đủ 74 API</w:t>
            </w:r>
          </w:p>
        </w:tc>
      </w:tr>
      <w:tr>
        <w:tc>
          <w:tcPr>
            <w:tcW w:w="3120" w:type="dxa"/>
          </w:tcPr>
          <w:p>
            <w:pPr/>
            <w:r>
              <w:t xml:space="preserve">3 (19–25/10)</w:t>
            </w:r>
          </w:p>
        </w:tc>
        <w:tc>
          <w:tcPr>
            <w:tcW w:w="3120" w:type="dxa"/>
          </w:tcPr>
          <w:p>
            <w:pPr/>
            <w:r>
              <w:t xml:space="preserve">Mua gói tiền mặt, check-in</w:t>
            </w:r>
          </w:p>
        </w:tc>
        <w:tc>
          <w:tcPr>
            <w:tcW w:w="3120" w:type="dxa"/>
          </w:tcPr>
          <w:p>
            <w:pPr/>
            <w:r>
              <w:t xml:space="preserve">Tạo hội viên → mua gói → tiền mặt → gói ACTIVE → check-in/out chạy trọn trên API thật</w:t>
            </w:r>
          </w:p>
        </w:tc>
      </w:tr>
      <w:tr>
        <w:tc>
          <w:tcPr>
            <w:tcW w:w="3120" w:type="dxa"/>
          </w:tcPr>
          <w:p>
            <w:pPr/>
            <w:r>
              <w:t xml:space="preserve">4 (26/10–01/11)</w:t>
            </w:r>
          </w:p>
        </w:tc>
        <w:tc>
          <w:tcPr>
            <w:tcW w:w="3120" w:type="dxa"/>
          </w:tcPr>
          <w:p>
            <w:pPr/>
            <w:r>
              <w:rPr>
                <w:b/>
              </w:rPr>
              <w:t xml:space="preserve">Demo lần 1</w:t>
            </w:r>
          </w:p>
        </w:tc>
        <w:tc>
          <w:tcPr>
            <w:tcW w:w="3120" w:type="dxa"/>
          </w:tcPr>
          <w:p>
            <w:pPr/>
            <w:r>
              <w:t xml:space="preserve">VNPay sandbox, staging, CI; demo 7 bước ở mục 7</w:t>
            </w:r>
          </w:p>
        </w:tc>
      </w:tr>
      <w:tr>
        <w:tc>
          <w:tcPr>
            <w:tcW w:w="3120" w:type="dxa"/>
          </w:tcPr>
          <w:p>
            <w:pPr/>
            <w:r>
              <w:t xml:space="preserve">5 (02–08/11)</w:t>
            </w:r>
          </w:p>
        </w:tc>
        <w:tc>
          <w:tcPr>
            <w:tcW w:w="3120" w:type="dxa"/>
          </w:tcPr>
          <w:p>
            <w:pPr/>
            <w:r>
              <w:t xml:space="preserve">Lịch PT phần lõi</w:t>
            </w:r>
          </w:p>
        </w:tc>
        <w:tc>
          <w:tcPr>
            <w:tcW w:w="3120" w:type="dxa"/>
          </w:tcPr>
          <w:p>
            <w:pPr/>
            <w:r>
              <w:t xml:space="preserve">Đề xuất, đề xuất lại, đồng ý, từ chối; không đặt trùng được (k6 xác nhận); khung giờ PT</w:t>
            </w:r>
          </w:p>
        </w:tc>
      </w:tr>
      <w:tr>
        <w:tc>
          <w:tcPr>
            <w:tcW w:w="3120" w:type="dxa"/>
          </w:tcPr>
          <w:p>
            <w:pPr/>
            <w:r>
              <w:t xml:space="preserve">6 (09–15/11)</w:t>
            </w:r>
          </w:p>
        </w:tc>
        <w:tc>
          <w:tcPr>
            <w:tcW w:w="3120" w:type="dxa"/>
          </w:tcPr>
          <w:p>
            <w:pPr/>
            <w:r>
              <w:t xml:space="preserve">Lịch PT hoàn chỉnh, theo dõi tập, bảo lưu</w:t>
            </w:r>
          </w:p>
        </w:tc>
        <w:tc>
          <w:tcPr>
            <w:tcW w:w="3120" w:type="dxa"/>
          </w:tcPr>
          <w:p>
            <w:pPr/>
            <w:r>
              <w:t xml:space="preserve">Đổi/hủy lịch bằng đề xuất RESCHEDULE/CANCEL; hoàn thành/vắng trừ buổi; ghi chú, kế hoạch tập; bảo lưu gói</w:t>
            </w:r>
          </w:p>
        </w:tc>
      </w:tr>
      <w:tr>
        <w:tc>
          <w:tcPr>
            <w:tcW w:w="3120" w:type="dxa"/>
          </w:tcPr>
          <w:p>
            <w:pPr/>
            <w:r>
              <w:t xml:space="preserve">7 (16–22/11)</w:t>
            </w:r>
          </w:p>
        </w:tc>
        <w:tc>
          <w:tcPr>
            <w:tcW w:w="3120" w:type="dxa"/>
          </w:tcPr>
          <w:p>
            <w:pPr/>
            <w:r>
              <w:t xml:space="preserve">Lớp học, thông báo, email</w:t>
            </w:r>
          </w:p>
        </w:tc>
        <w:tc>
          <w:tcPr>
            <w:tcW w:w="3120" w:type="dxa"/>
          </w:tcPr>
          <w:p>
            <w:pPr/>
            <w:r>
              <w:t xml:space="preserve">Lớp + đăng ký không vượt sức chứa; 4 job thông báo; quên mật khẩu, kích hoạt tài khoản tại quầy; hồi quy giữa kỳ</w:t>
            </w:r>
          </w:p>
        </w:tc>
      </w:tr>
      <w:tr>
        <w:tc>
          <w:tcPr>
            <w:tcW w:w="3120" w:type="dxa"/>
          </w:tcPr>
          <w:p>
            <w:pPr/>
            <w:r>
              <w:t xml:space="preserve">8 (23–29/11)</w:t>
            </w:r>
          </w:p>
        </w:tc>
        <w:tc>
          <w:tcPr>
            <w:tcW w:w="3120" w:type="dxa"/>
          </w:tcPr>
          <w:p>
            <w:pPr/>
            <w:r>
              <w:t xml:space="preserve">Báo cáo, bảo mật</w:t>
            </w:r>
          </w:p>
        </w:tc>
        <w:tc>
          <w:tcPr>
            <w:tcW w:w="3120" w:type="dxa"/>
          </w:tcPr>
          <w:p>
            <w:pPr/>
            <w:r>
              <w:t xml:space="preserve">4 API báo cáo + dashboard; test truy cập chéo đạt; Playwright 5 luồng</w:t>
            </w:r>
          </w:p>
        </w:tc>
      </w:tr>
      <w:tr>
        <w:tc>
          <w:tcPr>
            <w:tcW w:w="3120" w:type="dxa"/>
          </w:tcPr>
          <w:p>
            <w:pPr/>
            <w:r>
              <w:t xml:space="preserve">9 (30/11–06/12)</w:t>
            </w:r>
          </w:p>
        </w:tc>
        <w:tc>
          <w:tcPr>
            <w:tcW w:w="3120" w:type="dxa"/>
          </w:tcPr>
          <w:p>
            <w:pPr/>
            <w:r>
              <w:t xml:space="preserve">Đóng chức năng 30/11, ổn định</w:t>
            </w:r>
          </w:p>
        </w:tc>
        <w:tc>
          <w:tcPr>
            <w:tcW w:w="3120" w:type="dxa"/>
          </w:tcPr>
          <w:p>
            <w:pPr/>
            <w:r>
              <w:t xml:space="preserve">Bản RC 03/12; 0 bug mức cao; UAT; báo cáo kiểm thử</w:t>
            </w:r>
          </w:p>
        </w:tc>
      </w:tr>
      <w:tr>
        <w:tc>
          <w:tcPr>
            <w:tcW w:w="3120" w:type="dxa"/>
          </w:tcPr>
          <w:p>
            <w:pPr/>
            <w:r>
              <w:t xml:space="preserve">10 (07–13/12)</w:t>
            </w:r>
          </w:p>
        </w:tc>
        <w:tc>
          <w:tcPr>
            <w:tcW w:w="3120" w:type="dxa"/>
          </w:tcPr>
          <w:p>
            <w:pPr/>
            <w:r>
              <w:t xml:space="preserve">Nộp và bảo vệ</w:t>
            </w:r>
          </w:p>
        </w:tc>
        <w:tc>
          <w:tcPr>
            <w:tcW w:w="3120" w:type="dxa"/>
          </w:tcPr>
          <w:p>
            <w:pPr/>
            <w:r>
              <w:t xml:space="preserve">Đóng băng staging 09/12; báo cáo, slide, video; tổng duyệt 09/12 và 11/12</w:t>
            </w:r>
          </w:p>
        </w:tc>
      </w:tr>
    </w:tbl>
    <w:p>
      <w:pPr/>
      <w:r>
        <w:t xml:space="preserve">Việc chi tiết của từng người nằm ở tab Phân công chi tiết. Mỗi tuần giữ 20% thời gian cho sửa lỗi và việc phát sinh. Nếu tuần 5–6 trễ, cắt theo thứ tự: MoMo → xuất XLSX → broadcast → upload ảnh đại diện.</w:t>
      </w:r>
    </w:p>
    <w:p>
      <w:pPr>
        <w:pStyle w:val="Heading2"/>
      </w:pPr>
      <w:r>
        <w:t xml:space="preserve">7. Demo lần 1 (cuối tuần 4)</w:t>
      </w:r>
    </w:p>
    <w:p>
      <w:pPr/>
      <w:r>
        <w:t xml:space="preserve">Demo một luồng nghiệp vụ khép kín chạy trên API thật: Admin tạo gói → khách mua gói → thanh toán → thành hội viên → check-in. Luồng này phủ khoảng 40 story và các use case UC01–UC20, UC31–UC35 của bản chuẩn v3. Lịch PT chưa đưa vào vì đây là phần khó nhất, làm gấp sẽ lỗi.</w:t>
      </w:r>
    </w:p>
    <w:p>
      <w:pPr/>
      <w:r>
        <w:t xml:space="preserve">Kịch bản khoảng 10 phút:</w:t>
      </w:r>
    </w:p>
    <w:p>
      <w:pPr>
        <w:pStyle w:val="ListParagraph"/>
        <w:numPr>
          <w:ilvl w:val="0"/>
          <w:numId w:val="3"/>
        </w:numPr>
      </w:pPr>
      <w:r>
        <w:t xml:space="preserve">Admin đăng nhập, tạo gói "PT 12 buổi / 3 tháng" kèm quyền lợi, tạo tài khoản Staff và PT.</w:t>
      </w:r>
    </w:p>
    <w:p>
      <w:pPr>
        <w:pStyle w:val="ListParagraph"/>
        <w:numPr>
          <w:ilvl w:val="0"/>
          <w:numId w:val="3"/>
        </w:numPr>
      </w:pPr>
      <w:r>
        <w:t xml:space="preserve">Khách tự đăng ký, xem danh sách gói, lọc theo giá, so sánh hai gói.</w:t>
      </w:r>
    </w:p>
    <w:p>
      <w:pPr>
        <w:pStyle w:val="ListParagraph"/>
        <w:numPr>
          <w:ilvl w:val="0"/>
          <w:numId w:val="3"/>
        </w:numPr>
      </w:pPr>
      <w:r>
        <w:t xml:space="preserve">Khách mua gói, thanh toán VNPay sandbox (nếu chưa kịp thì chọn tiền mặt để Staff xác nhận), nhận thông báo và biên lai.</w:t>
      </w:r>
    </w:p>
    <w:p>
      <w:pPr>
        <w:pStyle w:val="ListParagraph"/>
        <w:numPr>
          <w:ilvl w:val="0"/>
          <w:numId w:val="3"/>
        </w:numPr>
      </w:pPr>
      <w:r>
        <w:t xml:space="preserve">Hội viên xem "Gói của tôi": ngày bắt đầu, ngày kết thúc, 12/12 buổi còn lại; mở mã QR.</w:t>
      </w:r>
    </w:p>
    <w:p>
      <w:pPr>
        <w:pStyle w:val="ListParagraph"/>
        <w:numPr>
          <w:ilvl w:val="0"/>
          <w:numId w:val="3"/>
        </w:numPr>
      </w:pPr>
      <w:r>
        <w:t xml:space="preserve">Staff tạo hồ sơ một khách tại quầy, mua gói hộ bằng tiền mặt.</w:t>
      </w:r>
    </w:p>
    <w:p>
      <w:pPr>
        <w:pStyle w:val="ListParagraph"/>
        <w:numPr>
          <w:ilvl w:val="0"/>
          <w:numId w:val="3"/>
        </w:numPr>
      </w:pPr>
      <w:r>
        <w:t xml:space="preserve">Staff quét QR để check-in; thử check-in một người hết hạn để thấy lỗi NO_ACTIVE_SUBSCRIPTION; xem danh sách đang tập, check-out.</w:t>
      </w:r>
    </w:p>
    <w:p>
      <w:pPr>
        <w:pStyle w:val="ListParagraph"/>
        <w:numPr>
          <w:ilvl w:val="0"/>
          <w:numId w:val="3"/>
        </w:numPr>
      </w:pPr>
      <w:r>
        <w:t xml:space="preserve">Admin khóa một tài khoản và cho thấy tài khoản đó bị đăng xuất.</w:t>
      </w:r>
    </w:p>
    <w:p>
      <w:pPr/>
      <w:r>
        <w:t xml:space="preserve">Kèm theo khi báo cáo: bảng độ phủ ở mục 1 (sau khi có Tài liệu 2 v3), số test case đã chạy và tỷ lệ đạt, kế hoạch tuần 5–10.</w:t>
      </w:r>
    </w:p>
    <w:p>
      <w:pPr/>
      <w:r>
        <w:t xml:space="preserve">Tiêu chí "sẵn sàng demo" (chốt thứ Ba 28/10):</w:t>
      </w:r>
    </w:p>
    <w:p>
      <w:pPr>
        <w:pStyle w:val="ListParagraph"/>
        <w:numPr>
          <w:ilvl w:val="0"/>
          <w:numId w:val="4"/>
        </w:numPr>
      </w:pPr>
      <w:r>
        <w:t xml:space="preserve">☐ Luồng 1–7 chạy trên staging, không dùng mock</w:t>
      </w:r>
    </w:p>
    <w:p>
      <w:pPr>
        <w:pStyle w:val="ListParagraph"/>
        <w:numPr>
          <w:ilvl w:val="0"/>
          <w:numId w:val="4"/>
        </w:numPr>
      </w:pPr>
      <w:r>
        <w:t xml:space="preserve">☐ Seed dữ liệu demo tạo lại được bằng một lệnh</w:t>
      </w:r>
    </w:p>
    <w:p>
      <w:pPr>
        <w:pStyle w:val="ListParagraph"/>
        <w:numPr>
          <w:ilvl w:val="0"/>
          <w:numId w:val="4"/>
        </w:numPr>
      </w:pPr>
      <w:r>
        <w:t xml:space="preserve">☐ Không còn lỗi mức nghiêm trọng trong luồng demo</w:t>
      </w:r>
    </w:p>
    <w:p>
      <w:pPr>
        <w:pStyle w:val="ListParagraph"/>
        <w:numPr>
          <w:ilvl w:val="0"/>
          <w:numId w:val="4"/>
        </w:numPr>
      </w:pPr>
      <w:r>
        <w:t xml:space="preserve">☐ Có video quay sẵn phòng khi mạng hoặc sandbox lỗi</w:t>
      </w:r>
    </w:p>
    <w:p>
      <w:pPr>
        <w:pStyle w:val="Heading2"/>
      </w:pPr>
      <w:r>
        <w:t xml:space="preserve">8. Nhịp làm việc và rủi ro</w:t>
      </w:r>
    </w:p>
    <w:p>
      <w:pPr/>
      <w:r>
        <w:t xml:space="preserve">Nhịp cố định mỗi tuần:</w:t>
      </w:r>
    </w:p>
    <w:p>
      <w:pPr>
        <w:pStyle w:val="ListParagraph"/>
        <w:numPr>
          <w:ilvl w:val="0"/>
          <w:numId w:val="5"/>
        </w:numPr>
      </w:pPr>
      <w:r>
        <w:rPr>
          <w:b/>
        </w:rPr>
        <w:t xml:space="preserve">Thứ Hai:</w:t>
      </w:r>
      <w:r>
        <w:t xml:space="preserve"> họp kế hoạch 30 phút, kéo thẻ từ backlog, chốt API thay đổi (nếu có) trước khi code.</w:t>
      </w:r>
    </w:p>
    <w:p>
      <w:pPr>
        <w:pStyle w:val="ListParagraph"/>
        <w:numPr>
          <w:ilvl w:val="0"/>
          <w:numId w:val="5"/>
        </w:numPr>
      </w:pPr>
      <w:r>
        <w:rPr>
          <w:b/>
        </w:rPr>
        <w:t xml:space="preserve">Hằng ngày:</w:t>
      </w:r>
      <w:r>
        <w:t xml:space="preserve"> cập nhật 3 dòng trong nhóm chat (hôm qua, hôm nay, đang vướng).</w:t>
      </w:r>
    </w:p>
    <w:p>
      <w:pPr>
        <w:pStyle w:val="ListParagraph"/>
        <w:numPr>
          <w:ilvl w:val="0"/>
          <w:numId w:val="5"/>
        </w:numPr>
      </w:pPr>
      <w:r>
        <w:rPr>
          <w:b/>
        </w:rPr>
        <w:t xml:space="preserve">Thứ Sáu:</w:t>
      </w:r>
      <w:r>
        <w:t xml:space="preserve"> demo nội bộ 15 phút trên staging; PM ghi biên bản và tỷ lệ test đạt.</w:t>
      </w:r>
    </w:p>
    <w:p>
      <w:pPr>
        <w:pStyle w:val="ListParagraph"/>
        <w:numPr>
          <w:ilvl w:val="0"/>
          <w:numId w:val="5"/>
        </w:numPr>
      </w:pPr>
      <w:r>
        <w:rPr>
          <w:b/>
        </w:rPr>
        <w:t xml:space="preserve">Quy tắc hợp đồng API:</w:t>
      </w:r>
      <w:r>
        <w:t xml:space="preserve"> đổi trường hay mã lỗi phải sửa OpenAPI trước, báo FE trong nhóm chat, không sửa ngầm.</w:t>
      </w:r>
    </w:p>
    <w:p>
      <w:pPr>
        <w:pStyle w:val="ListParagraph"/>
        <w:numPr>
          <w:ilvl w:val="0"/>
          <w:numId w:val="5"/>
        </w:numPr>
      </w:pPr>
      <w:r>
        <w:rPr>
          <w:b/>
        </w:rPr>
        <w:t xml:space="preserve">Review chéo:</w:t>
      </w:r>
      <w:r>
        <w:t xml:space="preserve"> Lead review PR của Sub và ngược lại, để Sub hiểu phần khó và có thể thay khi Lead bận.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Rủi ro</w:t>
            </w:r>
          </w:p>
        </w:tc>
        <w:tc>
          <w:tcPr>
            <w:tcW w:w="3120" w:type="dxa"/>
            <w:shd w:val="clear" w:color="auto" w:fill="F2F2F2"/>
          </w:tcPr>
          <w:p>
            <w:pPr/>
            <w:r>
              <w:t xml:space="preserve">Dấu hiệu</w:t>
            </w:r>
          </w:p>
        </w:tc>
        <w:tc>
          <w:tcPr>
            <w:tcW w:w="3120" w:type="dxa"/>
            <w:shd w:val="clear" w:color="auto" w:fill="F2F2F2"/>
          </w:tcPr>
          <w:p>
            <w:pPr/>
            <w:r>
              <w:t xml:space="preserve">Cách xử lý</w:t>
            </w:r>
          </w:p>
        </w:tc>
      </w:tr>
      <w:tr>
        <w:tc>
          <w:tcPr>
            <w:tcW w:w="3120" w:type="dxa"/>
          </w:tcPr>
          <w:p>
            <w:pPr/>
            <w:r>
              <w:t xml:space="preserve">Thương lượng lịch PT phức tạp hơn dự kiến</w:t>
            </w:r>
          </w:p>
        </w:tc>
        <w:tc>
          <w:tcPr>
            <w:tcW w:w="3120" w:type="dxa"/>
          </w:tcPr>
          <w:p>
            <w:pPr/>
            <w:r>
              <w:t xml:space="preserve">Hết tuần 5 chưa accept/reject được</w:t>
            </w:r>
          </w:p>
        </w:tc>
        <w:tc>
          <w:tcPr>
            <w:tcW w:w="3120" w:type="dxa"/>
          </w:tcPr>
          <w:p>
            <w:pPr/>
            <w:r>
              <w:t xml:space="preserve">BE Sub vào hỗ trợ từ tuần 6; cắt đổi lịch đã xác nhận xuống chỉ còn hủy</w:t>
            </w:r>
          </w:p>
        </w:tc>
      </w:tr>
      <w:tr>
        <w:tc>
          <w:tcPr>
            <w:tcW w:w="3120" w:type="dxa"/>
          </w:tcPr>
          <w:p>
            <w:pPr/>
            <w:r>
              <w:t xml:space="preserve">IPN cổng thanh toán không gọi được về máy dev</w:t>
            </w:r>
          </w:p>
        </w:tc>
        <w:tc>
          <w:tcPr>
            <w:tcW w:w="3120" w:type="dxa"/>
          </w:tcPr>
          <w:p>
            <w:pPr/>
            <w:r>
              <w:t xml:space="preserve">Thanh toán treo PENDING</w:t>
            </w:r>
          </w:p>
        </w:tc>
        <w:tc>
          <w:tcPr>
            <w:tcW w:w="3120" w:type="dxa"/>
          </w:tcPr>
          <w:p>
            <w:pPr/>
            <w:r>
              <w:t xml:space="preserve">Dùng staging có URL công khai hoặc ngrok; demo dự phòng bằng tiền mặt</w:t>
            </w:r>
          </w:p>
        </w:tc>
      </w:tr>
      <w:tr>
        <w:tc>
          <w:tcPr>
            <w:tcW w:w="3120" w:type="dxa"/>
          </w:tcPr>
          <w:p>
            <w:pPr/>
            <w:r>
              <w:t xml:space="preserve">FE chờ BE</w:t>
            </w:r>
          </w:p>
        </w:tc>
        <w:tc>
          <w:tcPr>
            <w:tcW w:w="3120" w:type="dxa"/>
          </w:tcPr>
          <w:p>
            <w:pPr/>
            <w:r>
              <w:t xml:space="preserve">FE ngồi không hoặc tự bịa dữ liệu</w:t>
            </w:r>
          </w:p>
        </w:tc>
        <w:tc>
          <w:tcPr>
            <w:tcW w:w="3120" w:type="dxa"/>
          </w:tcPr>
          <w:p>
            <w:pPr/>
            <w:r>
              <w:t xml:space="preserve">Bắt buộc mock từ OpenAPI ngay tuần 1</w:t>
            </w:r>
          </w:p>
        </w:tc>
      </w:tr>
      <w:tr>
        <w:tc>
          <w:tcPr>
            <w:tcW w:w="3120" w:type="dxa"/>
          </w:tcPr>
          <w:p>
            <w:pPr/>
            <w:r>
              <w:t xml:space="preserve">Tài liệu 2 chưa chốt</w:t>
            </w:r>
          </w:p>
        </w:tc>
        <w:tc>
          <w:tcPr>
            <w:tcW w:w="3120" w:type="dxa"/>
          </w:tcPr>
          <w:p>
            <w:pPr/>
            <w:r>
              <w:t xml:space="preserve">Tranh luận lại nghiệp vụ khi đang code</w:t>
            </w:r>
          </w:p>
        </w:tc>
        <w:tc>
          <w:tcPr>
            <w:tcW w:w="3120" w:type="dxa"/>
          </w:tcPr>
          <w:p>
            <w:pPr/>
            <w:r>
              <w:t xml:space="preserve">PM chốt v3 trước 11/10; thay đổi sau đó phải qua họp Thứ Hai</w:t>
            </w:r>
          </w:p>
        </w:tc>
      </w:tr>
      <w:tr>
        <w:tc>
          <w:tcPr>
            <w:tcW w:w="3120" w:type="dxa"/>
          </w:tcPr>
          <w:p>
            <w:pPr/>
            <w:r>
              <w:t xml:space="preserve">Một thành viên bận thi hoặc ốm</w:t>
            </w:r>
          </w:p>
        </w:tc>
        <w:tc>
          <w:tcPr>
            <w:tcW w:w="3120" w:type="dxa"/>
          </w:tcPr>
          <w:p>
            <w:pPr/>
            <w:r>
              <w:t xml:space="preserve">Thẻ trễ quá 2 ngày</w:t>
            </w:r>
          </w:p>
        </w:tc>
        <w:tc>
          <w:tcPr>
            <w:tcW w:w="3120" w:type="dxa"/>
          </w:tcPr>
          <w:p>
            <w:pPr/>
            <w:r>
              <w:t xml:space="preserve">Người cùng cặp (Lead ↔ Sub) nhận thay; cắt theo thứ tự ở mục 6</w:t>
            </w:r>
          </w:p>
        </w:tc>
      </w:tr>
      <w:tr>
        <w:tc>
          <w:tcPr>
            <w:tcW w:w="3120" w:type="dxa"/>
          </w:tcPr>
          <w:p>
            <w:pPr/>
            <w:r>
              <w:t xml:space="preserve">Trùng lịch, vượt sức chứa khi nhiều người thao tác cùng lúc</w:t>
            </w:r>
          </w:p>
        </w:tc>
        <w:tc>
          <w:tcPr>
            <w:tcW w:w="3120" w:type="dxa"/>
          </w:tcPr>
          <w:p>
            <w:pPr/>
            <w:r>
              <w:t xml:space="preserve">Lỗi chỉ xuất hiện khi demo</w:t>
            </w:r>
          </w:p>
        </w:tc>
        <w:tc>
          <w:tcPr>
            <w:tcW w:w="3120" w:type="dxa"/>
          </w:tcPr>
          <w:p>
            <w:pPr/>
            <w:r>
              <w:t xml:space="preserve">PM viết test tương tranh (gửi 10 request song song) từ tuần 5</w:t>
            </w:r>
          </w:p>
        </w:tc>
      </w:tr>
    </w:tbl>
    <w:p>
      <w:pPr>
        <w:pStyle w:val="Heading2"/>
      </w:pPr>
      <w:r>
        <w:t xml:space="preserve">9. Bức tranh tổng: một vòng đời hội viên</w:t>
      </w:r>
    </w:p>
    <w:p>
      <w:pPr/>
      <w:r>
        <w:t xml:space="preserve">Cả hệ thống là một chuỗi: tài khoản → đơn → thanh toán → gói hội viên; từ gói đó mới được check-in, đặt PT, đăng ký lớp. Hình này là khung chung để đọc ERD và API; các mục 10–13 đi vào chi tiết.</w:t>
      </w:r>
    </w:p>
    <w:p>
      <w:pPr/>
      <w:r>
        <w:drawing>
          <wp:inline distT="0" distB="0" distL="0" distR="0">
            <wp:extent cx="5486400" cy="2996292"/>
            <wp:docPr id="1" name="image1" descr="Vòng đời hội viên · use case, API và bảng chính"/>
            <a:graphic xmlns:a="http://schemas.openxmlformats.org/drawingml/2006/main">
              <a:graphicData uri="http://schemas.openxmlformats.org/drawingml/2006/picture">
                <pic:pic xmlns:pic="http://schemas.openxmlformats.org/drawingml/2006/picture">
                  <pic:nvPicPr>
                    <pic:cNvPr id="1" name="image1" descr="Vòng đời hội viên · use case, API và bảng chính"/>
                    <pic:cNvPicPr/>
                  </pic:nvPicPr>
                  <pic:blipFill>
                    <a:blip r:embed="rId3"/>
                    <a:stretch>
                      <a:fillRect/>
                    </a:stretch>
                  </pic:blipFill>
                  <pic:spPr>
                    <a:xfrm>
                      <a:off x="0" y="0"/>
                      <a:ext cx="5486400" cy="2996292"/>
                    </a:xfrm>
                    <a:prstGeom prst="rect">
                      <a:avLst/>
                    </a:prstGeom>
                  </pic:spPr>
                </pic:pic>
              </a:graphicData>
            </a:graphic>
          </wp:inline>
        </w:drawing>
      </w:r>
    </w:p>
    <w:p>
      <w:pPr/>
      <w:r>
        <w:t xml:space="preserve">Vòng đời hội viên · use case, API và bảng chính</w:t>
      </w:r>
    </w:p>
    <w:p>
      <w:pPr/>
      <w:r>
        <w:t xml:space="preserve">Thanh toán thất bại không hủy đơn: hội viên thử lại trên cùng đơn cho đến khi đơn hết hạn. Admin đứng ngoài chuỗi này: tạo gói, tạo tài khoản Staff/PT, tạo lớp, xem báo cáo.</w:t>
      </w:r>
    </w:p>
    <w:p>
      <w:pPr>
        <w:pStyle w:val="Heading2"/>
      </w:pPr>
      <w:r>
        <w:t xml:space="preserve">10. Các quyết định đã chốt (05/10)</w:t>
      </w:r>
    </w:p>
    <w:p>
      <w:pPr/>
      <w:r>
        <w:t xml:space="preserve">19 quyết định dưới đây đã chốt cùng bản chuẩn v3 ngày 05/10 và đã đưa vào ERD, API, kế hoạch. Muốn đổi quyết định nào phải nêu trong họp Thứ Hai và Huy Trường ghi biên bản.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Câu hỏi</w:t>
            </w:r>
          </w:p>
        </w:tc>
        <w:tc>
          <w:tcPr>
            <w:tcW w:w="2340" w:type="dxa"/>
            <w:shd w:val="clear" w:color="auto" w:fill="F2F2F2"/>
          </w:tcPr>
          <w:p>
            <w:pPr/>
            <w:r>
              <w:t xml:space="preserve">Quyết định</w:t>
            </w:r>
          </w:p>
        </w:tc>
        <w:tc>
          <w:tcPr>
            <w:tcW w:w="2340" w:type="dxa"/>
            <w:shd w:val="clear" w:color="auto" w:fill="F2F2F2"/>
          </w:tcPr>
          <w:p>
            <w:pPr/>
            <w:r>
              <w:t xml:space="preserve">Vì sao</w:t>
            </w:r>
          </w:p>
        </w:tc>
      </w:tr>
      <w:tr>
        <w:tc>
          <w:tcPr>
            <w:tcW w:w="2340" w:type="dxa"/>
          </w:tcPr>
          <w:p>
            <w:pPr/>
            <w:r>
              <w:t xml:space="preserve">1</w:t>
            </w:r>
          </w:p>
        </w:tc>
        <w:tc>
          <w:tcPr>
            <w:tcW w:w="2340" w:type="dxa"/>
          </w:tcPr>
          <w:p>
            <w:pPr/>
            <w:r>
              <w:t xml:space="preserve">Gửi mã đặt lại mật khẩu qua email hay SMS?</w:t>
            </w:r>
          </w:p>
        </w:tc>
        <w:tc>
          <w:tcPr>
            <w:tcW w:w="2340" w:type="dxa"/>
          </w:tcPr>
          <w:p>
            <w:pPr/>
            <w:r>
              <w:t xml:space="preserve">Email chứa link, hạn 30 phút. Dev dùng Mailtrap/MailHog, staging dùng Gmail SMTP (App Password)</w:t>
            </w:r>
          </w:p>
        </w:tc>
        <w:tc>
          <w:tcPr>
            <w:tcW w:w="2340" w:type="dxa"/>
          </w:tcPr>
          <w:p>
            <w:pPr/>
            <w:r>
              <w:t xml:space="preserve">SMS tốn phí, khó có sandbox</w:t>
            </w:r>
          </w:p>
        </w:tc>
      </w:tr>
      <w:tr>
        <w:tc>
          <w:tcPr>
            <w:tcW w:w="2340" w:type="dxa"/>
          </w:tcPr>
          <w:p>
            <w:pPr/>
            <w:r>
              <w:t xml:space="preserve">2</w:t>
            </w:r>
          </w:p>
        </w:tc>
        <w:tc>
          <w:tcPr>
            <w:tcW w:w="2340" w:type="dxa"/>
          </w:tcPr>
          <w:p>
            <w:pPr/>
            <w:r>
              <w:t xml:space="preserve">Thông báo gửi qua kênh nào?</w:t>
            </w:r>
          </w:p>
        </w:tc>
        <w:tc>
          <w:tcPr>
            <w:tcW w:w="2340" w:type="dxa"/>
          </w:tcPr>
          <w:p>
            <w:pPr/>
            <w:r>
              <w:t xml:space="preserve">Chỉ trong ứng dụng (chuông). Email chỉ dùng cho đặt lại mật khẩu</w:t>
            </w:r>
          </w:p>
        </w:tc>
        <w:tc>
          <w:tcPr>
            <w:tcW w:w="2340" w:type="dxa"/>
          </w:tcPr>
          <w:p>
            <w:pPr/>
            <w:r>
              <w:t xml:space="preserve">Giữ đúng ERD hiện tại, không cần bảng mới</w:t>
            </w:r>
          </w:p>
        </w:tc>
      </w:tr>
      <w:tr>
        <w:tc>
          <w:tcPr>
            <w:tcW w:w="2340" w:type="dxa"/>
          </w:tcPr>
          <w:p>
            <w:pPr/>
            <w:r>
              <w:t xml:space="preserve">3</w:t>
            </w:r>
          </w:p>
        </w:tc>
        <w:tc>
          <w:tcPr>
            <w:tcW w:w="2340" w:type="dxa"/>
          </w:tcPr>
          <w:p>
            <w:pPr/>
            <w:r>
              <w:t xml:space="preserve">Buổi hội viên vắng (NO_SHOW) có trừ buổi?</w:t>
            </w:r>
          </w:p>
        </w:tc>
        <w:tc>
          <w:tcPr>
            <w:tcW w:w="2340" w:type="dxa"/>
          </w:tcPr>
          <w:p>
            <w:pPr/>
            <w:r>
              <w:t xml:space="preserve">Có. Thêm trạng thái NO_SHOW; PT đánh dấu sau giờ tập bằng cùng màn "Xác nhận buổi tập" (Hoàn thành / Vắng)</w:t>
            </w:r>
          </w:p>
        </w:tc>
        <w:tc>
          <w:tcPr>
            <w:tcW w:w="2340" w:type="dxa"/>
          </w:tcPr>
          <w:p>
            <w:pPr/>
            <w:r>
              <w:t xml:space="preserve">Giống thực tế phòng gym; chỉ thêm 1 giá trị enum</w:t>
            </w:r>
          </w:p>
        </w:tc>
      </w:tr>
      <w:tr>
        <w:tc>
          <w:tcPr>
            <w:tcW w:w="2340" w:type="dxa"/>
          </w:tcPr>
          <w:p>
            <w:pPr/>
            <w:r>
              <w:t xml:space="preserve">4</w:t>
            </w:r>
          </w:p>
        </w:tc>
        <w:tc>
          <w:tcPr>
            <w:tcW w:w="2340" w:type="dxa"/>
          </w:tcPr>
          <w:p>
            <w:pPr/>
            <w:r>
              <w:t xml:space="preserve">Hủy lịch đã xác nhận có cần bên kia đồng ý?</w:t>
            </w:r>
          </w:p>
        </w:tc>
        <w:tc>
          <w:tcPr>
            <w:tcW w:w="2340" w:type="dxa"/>
          </w:tcPr>
          <w:p>
            <w:pPr/>
            <w:r>
              <w:t xml:space="preserve">Giữ cơ chế yêu cầu + đồng ý như API. Không trừ buổi khi hủy được chấp nhận</w:t>
            </w:r>
          </w:p>
        </w:tc>
        <w:tc>
          <w:tcPr>
            <w:tcW w:w="2340" w:type="dxa"/>
          </w:tcPr>
          <w:p>
            <w:pPr/>
            <w:r>
              <w:t xml:space="preserve">Không thêm luật thời gian hủy, ít trường hợp phải test</w:t>
            </w:r>
          </w:p>
        </w:tc>
      </w:tr>
      <w:tr>
        <w:tc>
          <w:tcPr>
            <w:tcW w:w="2340" w:type="dxa"/>
          </w:tcPr>
          <w:p>
            <w:pPr/>
            <w:r>
              <w:t xml:space="preserve">5</w:t>
            </w:r>
          </w:p>
        </w:tc>
        <w:tc>
          <w:tcPr>
            <w:tcW w:w="2340" w:type="dxa"/>
          </w:tcPr>
          <w:p>
            <w:pPr/>
            <w:r>
              <w:t xml:space="preserve">Nâng cấp gói?</w:t>
            </w:r>
          </w:p>
        </w:tc>
        <w:tc>
          <w:tcPr>
            <w:tcW w:w="2340" w:type="dxa"/>
          </w:tcPr>
          <w:p>
            <w:pPr/>
            <w:r>
              <w:t xml:space="preserve">Không làm. Hội viên mua thêm gói mới</w:t>
            </w:r>
          </w:p>
        </w:tc>
        <w:tc>
          <w:tcPr>
            <w:tcW w:w="2340" w:type="dxa"/>
          </w:tcPr>
          <w:p>
            <w:pPr/>
            <w:r>
              <w:t xml:space="preserve">Buộc phải tính bù tiền, dễ sai</w:t>
            </w:r>
          </w:p>
        </w:tc>
      </w:tr>
      <w:tr>
        <w:tc>
          <w:tcPr>
            <w:tcW w:w="2340" w:type="dxa"/>
          </w:tcPr>
          <w:p>
            <w:pPr/>
            <w:r>
              <w:t xml:space="preserve">6</w:t>
            </w:r>
          </w:p>
        </w:tc>
        <w:tc>
          <w:tcPr>
            <w:tcW w:w="2340" w:type="dxa"/>
          </w:tcPr>
          <w:p>
            <w:pPr/>
            <w:r>
              <w:t xml:space="preserve">Mã giảm giá, điểm thưởng, hoàn tiền, đánh giá PT?</w:t>
            </w:r>
          </w:p>
        </w:tc>
        <w:tc>
          <w:tcPr>
            <w:tcW w:w="2340" w:type="dxa"/>
          </w:tcPr>
          <w:p>
            <w:pPr/>
            <w:r>
              <w:t xml:space="preserve">Không làm; xóa khỏi sơ đồ use case</w:t>
            </w:r>
          </w:p>
        </w:tc>
        <w:tc>
          <w:tcPr>
            <w:tcW w:w="2340" w:type="dxa"/>
          </w:tcPr>
          <w:p>
            <w:pPr/>
            <w:r>
              <w:t xml:space="preserve">Ngoài lõi nghiệp vụ</w:t>
            </w:r>
          </w:p>
        </w:tc>
      </w:tr>
      <w:tr>
        <w:tc>
          <w:tcPr>
            <w:tcW w:w="2340" w:type="dxa"/>
          </w:tcPr>
          <w:p>
            <w:pPr/>
            <w:r>
              <w:t xml:space="preserve">7</w:t>
            </w:r>
          </w:p>
        </w:tc>
        <w:tc>
          <w:tcPr>
            <w:tcW w:w="2340" w:type="dxa"/>
          </w:tcPr>
          <w:p>
            <w:pPr/>
            <w:r>
              <w:t xml:space="preserve">Biên lai hay hóa đơn điện tử?</w:t>
            </w:r>
          </w:p>
        </w:tc>
        <w:tc>
          <w:tcPr>
            <w:tcW w:w="2340" w:type="dxa"/>
          </w:tcPr>
          <w:p>
            <w:pPr/>
            <w:r>
              <w:t xml:space="preserve">Biên lai nội bộ, xem trên web và in bằng chức năng in của trình duyệt</w:t>
            </w:r>
          </w:p>
        </w:tc>
        <w:tc>
          <w:tcPr>
            <w:tcW w:w="2340" w:type="dxa"/>
          </w:tcPr>
          <w:p>
            <w:pPr/>
            <w:r>
              <w:t xml:space="preserve">Hóa đơn điện tử cần tích hợp nhà cung cấp</w:t>
            </w:r>
          </w:p>
        </w:tc>
      </w:tr>
      <w:tr>
        <w:tc>
          <w:tcPr>
            <w:tcW w:w="2340" w:type="dxa"/>
          </w:tcPr>
          <w:p>
            <w:pPr/>
            <w:r>
              <w:t xml:space="preserve">8</w:t>
            </w:r>
          </w:p>
        </w:tc>
        <w:tc>
          <w:tcPr>
            <w:tcW w:w="2340" w:type="dxa"/>
          </w:tcPr>
          <w:p>
            <w:pPr/>
            <w:r>
              <w:t xml:space="preserve">Thanh toán online qua cổng nào?</w:t>
            </w:r>
          </w:p>
        </w:tc>
        <w:tc>
          <w:tcPr>
            <w:tcW w:w="2340" w:type="dxa"/>
          </w:tcPr>
          <w:p>
            <w:pPr/>
            <w:r>
              <w:t xml:space="preserve">Chỉ VNPay sandbox + tiền mặt. MoMo để "có thì tốt"</w:t>
            </w:r>
          </w:p>
        </w:tc>
        <w:tc>
          <w:tcPr>
            <w:tcW w:w="2340" w:type="dxa"/>
          </w:tcPr>
          <w:p>
            <w:pPr/>
            <w:r>
              <w:t xml:space="preserve">Một cổng đủ chứng minh luồng IPN</w:t>
            </w:r>
          </w:p>
        </w:tc>
      </w:tr>
      <w:tr>
        <w:tc>
          <w:tcPr>
            <w:tcW w:w="2340" w:type="dxa"/>
          </w:tcPr>
          <w:p>
            <w:pPr/>
            <w:r>
              <w:t xml:space="preserve">9</w:t>
            </w:r>
          </w:p>
        </w:tc>
        <w:tc>
          <w:tcPr>
            <w:tcW w:w="2340" w:type="dxa"/>
          </w:tcPr>
          <w:p>
            <w:pPr/>
            <w:r>
              <w:t xml:space="preserve">Hạn thanh toán của đơn?</w:t>
            </w:r>
          </w:p>
        </w:tc>
        <w:tc>
          <w:tcPr>
            <w:tcW w:w="2340" w:type="dxa"/>
          </w:tcPr>
          <w:p>
            <w:pPr/>
            <w:r>
              <w:t xml:space="preserve">30 phút với VNPay; hết ngày với tiền mặt</w:t>
            </w:r>
          </w:p>
        </w:tc>
        <w:tc>
          <w:tcPr>
            <w:tcW w:w="2340" w:type="dxa"/>
          </w:tcPr>
          <w:p>
            <w:pPr/>
            <w:r>
              <w:t xml:space="preserve">Đơn treo không chặn hội viên mua lại quá lâu</w:t>
            </w:r>
          </w:p>
        </w:tc>
      </w:tr>
      <w:tr>
        <w:tc>
          <w:tcPr>
            <w:tcW w:w="2340" w:type="dxa"/>
          </w:tcPr>
          <w:p>
            <w:pPr/>
            <w:r>
              <w:t xml:space="preserve">10</w:t>
            </w:r>
          </w:p>
        </w:tc>
        <w:tc>
          <w:tcPr>
            <w:tcW w:w="2340" w:type="dxa"/>
          </w:tcPr>
          <w:p>
            <w:pPr/>
            <w:r>
              <w:t xml:space="preserve">Bảo lưu: ai duyệt, tối đa bao lâu?</w:t>
            </w:r>
          </w:p>
        </w:tc>
        <w:tc>
          <w:tcPr>
            <w:tcW w:w="2340" w:type="dxa"/>
          </w:tcPr>
          <w:p>
            <w:pPr/>
            <w:r>
              <w:t xml:space="preserve">Staff/Admin làm trực tiếp, không cần duyệt; tối đa 1 lần/gói, 30 ngày</w:t>
            </w:r>
          </w:p>
        </w:tc>
        <w:tc>
          <w:tcPr>
            <w:tcW w:w="2340" w:type="dxa"/>
          </w:tcPr>
          <w:p>
            <w:pPr/>
            <w:r>
              <w:t xml:space="preserve">Không phải thêm luồng phê duyệt</w:t>
            </w:r>
          </w:p>
        </w:tc>
      </w:tr>
      <w:tr>
        <w:tc>
          <w:tcPr>
            <w:tcW w:w="2340" w:type="dxa"/>
          </w:tcPr>
          <w:p>
            <w:pPr/>
            <w:r>
              <w:t xml:space="preserve">11</w:t>
            </w:r>
          </w:p>
        </w:tc>
        <w:tc>
          <w:tcPr>
            <w:tcW w:w="2340" w:type="dxa"/>
          </w:tcPr>
          <w:p>
            <w:pPr/>
            <w:r>
              <w:t xml:space="preserve">Gói nào được vào lớp? Hạn hủy đăng ký lớp?</w:t>
            </w:r>
          </w:p>
        </w:tc>
        <w:tc>
          <w:tcPr>
            <w:tcW w:w="2340" w:type="dxa"/>
          </w:tcPr>
          <w:p>
            <w:pPr/>
            <w:r>
              <w:t xml:space="preserve">Admin bật cờ trên từng gói (seed: gói GYM 3, 6, 12 tháng). Hạn hủy mặc định 120 phút</w:t>
            </w:r>
          </w:p>
        </w:tc>
        <w:tc>
          <w:tcPr>
            <w:tcW w:w="2340" w:type="dxa"/>
          </w:tcPr>
          <w:p>
            <w:pPr/>
            <w:r>
              <w:t xml:space="preserve">Đã có cột trong ERD</w:t>
            </w:r>
          </w:p>
        </w:tc>
      </w:tr>
      <w:tr>
        <w:tc>
          <w:tcPr>
            <w:tcW w:w="2340" w:type="dxa"/>
          </w:tcPr>
          <w:p>
            <w:pPr/>
            <w:r>
              <w:t xml:space="preserve">12</w:t>
            </w:r>
          </w:p>
        </w:tc>
        <w:tc>
          <w:tcPr>
            <w:tcW w:w="2340" w:type="dxa"/>
          </w:tcPr>
          <w:p>
            <w:pPr/>
            <w:r>
              <w:t xml:space="preserve">Cộng tháng vào ngày cuối tháng?</w:t>
            </w:r>
          </w:p>
        </w:tc>
        <w:tc>
          <w:tcPr>
            <w:tcW w:w="2340" w:type="dxa"/>
          </w:tcPr>
          <w:p>
            <w:pPr/>
            <w:r>
              <w:t xml:space="preserve">Theo ERD: cộng tháng bằng thư viện ngày (ví dụ date-fns addMonths) rồi trừ 1 ngày. 31/01 + 1 tháng → kết thúc 27/02</w:t>
            </w:r>
          </w:p>
        </w:tc>
        <w:tc>
          <w:tcPr>
            <w:tcW w:w="2340" w:type="dxa"/>
          </w:tcPr>
          <w:p>
            <w:pPr/>
            <w:r>
              <w:t xml:space="preserve">Thư viện đã xử lý cuối tháng; viết sẵn 5 test</w:t>
            </w:r>
          </w:p>
        </w:tc>
      </w:tr>
      <w:tr>
        <w:tc>
          <w:tcPr>
            <w:tcW w:w="2340" w:type="dxa"/>
          </w:tcPr>
          <w:p>
            <w:pPr/>
            <w:r>
              <w:t xml:space="preserve">13</w:t>
            </w:r>
          </w:p>
        </w:tc>
        <w:tc>
          <w:tcPr>
            <w:tcW w:w="2340" w:type="dxa"/>
          </w:tcPr>
          <w:p>
            <w:pPr/>
            <w:r>
              <w:t xml:space="preserve">QR cố định hay đổi theo thời gian?</w:t>
            </w:r>
          </w:p>
        </w:tc>
        <w:tc>
          <w:tcPr>
            <w:tcW w:w="2340" w:type="dxa"/>
          </w:tcPr>
          <w:p>
            <w:pPr/>
            <w:r>
              <w:t xml:space="preserve">Cố định, có nút "Tạo lại mã" khi lộ</w:t>
            </w:r>
          </w:p>
        </w:tc>
        <w:tc>
          <w:tcPr>
            <w:tcW w:w="2340" w:type="dxa"/>
          </w:tcPr>
          <w:p>
            <w:pPr/>
            <w:r>
              <w:t xml:space="preserve">Đơn giản, vẫn an toàn ở mức đồ án</w:t>
            </w:r>
          </w:p>
        </w:tc>
      </w:tr>
      <w:tr>
        <w:tc>
          <w:tcPr>
            <w:tcW w:w="2340" w:type="dxa"/>
          </w:tcPr>
          <w:p>
            <w:pPr/>
            <w:r>
              <w:t xml:space="preserve">14</w:t>
            </w:r>
          </w:p>
        </w:tc>
        <w:tc>
          <w:tcPr>
            <w:tcW w:w="2340" w:type="dxa"/>
          </w:tcPr>
          <w:p>
            <w:pPr/>
            <w:r>
              <w:t xml:space="preserve">Khung giờ rảnh của PT nhập thế nào?</w:t>
            </w:r>
          </w:p>
        </w:tc>
        <w:tc>
          <w:tcPr>
            <w:tcW w:w="2340" w:type="dxa"/>
          </w:tcPr>
          <w:p>
            <w:pPr/>
            <w:r>
              <w:t xml:space="preserve">PT nhập mẫu theo thứ trên FE; FE sinh khoảng cho 4 tuần tới rồi gọi PUT. Đổi khung không ảnh hưởng lịch đã xác nhận</w:t>
            </w:r>
          </w:p>
        </w:tc>
        <w:tc>
          <w:tcPr>
            <w:tcW w:w="2340" w:type="dxa"/>
          </w:tcPr>
          <w:p>
            <w:pPr/>
            <w:r>
              <w:t xml:space="preserve">Không đổi ERD</w:t>
            </w:r>
          </w:p>
        </w:tc>
      </w:tr>
      <w:tr>
        <w:tc>
          <w:tcPr>
            <w:tcW w:w="2340" w:type="dxa"/>
          </w:tcPr>
          <w:p>
            <w:pPr/>
            <w:r>
              <w:t xml:space="preserve">15</w:t>
            </w:r>
          </w:p>
        </w:tc>
        <w:tc>
          <w:tcPr>
            <w:tcW w:w="2340" w:type="dxa"/>
          </w:tcPr>
          <w:p>
            <w:pPr/>
            <w:r>
              <w:t xml:space="preserve">Lớp học lặp theo tuần?</w:t>
            </w:r>
          </w:p>
        </w:tc>
        <w:tc>
          <w:tcPr>
            <w:tcW w:w="2340" w:type="dxa"/>
          </w:tcPr>
          <w:p>
            <w:pPr/>
            <w:r>
              <w:t xml:space="preserve">Không. Admin tạo từng buổi, có nút "Nhân bản sang tuần sau" trên FE</w:t>
            </w:r>
          </w:p>
        </w:tc>
        <w:tc>
          <w:tcPr>
            <w:tcW w:w="2340" w:type="dxa"/>
          </w:tcPr>
          <w:p>
            <w:pPr/>
            <w:r>
              <w:t xml:space="preserve">Không đổi ERD</w:t>
            </w:r>
          </w:p>
        </w:tc>
      </w:tr>
      <w:tr>
        <w:tc>
          <w:tcPr>
            <w:tcW w:w="2340" w:type="dxa"/>
          </w:tcPr>
          <w:p>
            <w:pPr/>
            <w:r>
              <w:t xml:space="preserve">16</w:t>
            </w:r>
          </w:p>
        </w:tc>
        <w:tc>
          <w:tcPr>
            <w:tcW w:w="2340" w:type="dxa"/>
          </w:tcPr>
          <w:p>
            <w:pPr/>
            <w:r>
              <w:t xml:space="preserve">PT phụ trách hội viên: gán tay hay suy ra?</w:t>
            </w:r>
          </w:p>
        </w:tc>
        <w:tc>
          <w:tcPr>
            <w:tcW w:w="2340" w:type="dxa"/>
          </w:tcPr>
          <w:p>
            <w:pPr/>
            <w:r>
              <w:t xml:space="preserve">Suy ra từ lịch như ERD</w:t>
            </w:r>
          </w:p>
        </w:tc>
        <w:tc>
          <w:tcPr>
            <w:tcW w:w="2340" w:type="dxa"/>
          </w:tcPr>
          <w:p>
            <w:pPr/>
            <w:r>
              <w:t xml:space="preserve">Không cần bảng và màn gán</w:t>
            </w:r>
          </w:p>
        </w:tc>
      </w:tr>
      <w:tr>
        <w:tc>
          <w:tcPr>
            <w:tcW w:w="2340" w:type="dxa"/>
          </w:tcPr>
          <w:p>
            <w:pPr/>
            <w:r>
              <w:t xml:space="preserve">17</w:t>
            </w:r>
          </w:p>
        </w:tc>
        <w:tc>
          <w:tcPr>
            <w:tcW w:w="2340" w:type="dxa"/>
          </w:tcPr>
          <w:p>
            <w:pPr/>
            <w:r>
              <w:t xml:space="preserve">Các mốc thời gian của job nền?</w:t>
            </w:r>
          </w:p>
        </w:tc>
        <w:tc>
          <w:tcPr>
            <w:tcW w:w="2340" w:type="dxa"/>
          </w:tcPr>
          <w:p>
            <w:pPr/>
            <w:r>
              <w:t xml:space="preserve">Báo gói sắp hết hạn trước 7 ngày (08:00); nhắc lịch PT trước 2 giờ; tự đóng check-in 23:59; nhắc PT xác nhận sau 24 giờ</w:t>
            </w:r>
          </w:p>
        </w:tc>
        <w:tc>
          <w:tcPr>
            <w:tcW w:w="2340" w:type="dxa"/>
          </w:tcPr>
          <w:p>
            <w:pPr/>
            <w:r>
              <w:t xml:space="preserve">Để trong file cấu hình, không cần bảng SYSTEM_SETTING</w:t>
            </w:r>
          </w:p>
        </w:tc>
      </w:tr>
      <w:tr>
        <w:tc>
          <w:tcPr>
            <w:tcW w:w="2340" w:type="dxa"/>
          </w:tcPr>
          <w:p>
            <w:pPr/>
            <w:r>
              <w:t xml:space="preserve">18</w:t>
            </w:r>
          </w:p>
        </w:tc>
        <w:tc>
          <w:tcPr>
            <w:tcW w:w="2340" w:type="dxa"/>
          </w:tcPr>
          <w:p>
            <w:pPr/>
            <w:r>
              <w:t xml:space="preserve">Tên bảng và cột trong code?</w:t>
            </w:r>
          </w:p>
        </w:tc>
        <w:tc>
          <w:tcPr>
            <w:tcW w:w="2340" w:type="dxa"/>
          </w:tcPr>
          <w:p>
            <w:pPr/>
            <w:r>
              <w:t xml:space="preserve">Tiếng Anh snake_case (members, subscriptions…). Báo cáo ERD giữ tên tiếng Việt kèm bảng ánh xạ</w:t>
            </w:r>
          </w:p>
        </w:tc>
        <w:tc>
          <w:tcPr>
            <w:tcW w:w="2340" w:type="dxa"/>
          </w:tcPr>
          <w:p>
            <w:pPr/>
            <w:r>
              <w:t xml:space="preserve">Khớp API camelCase, ít nhầm khi code</w:t>
            </w:r>
          </w:p>
        </w:tc>
      </w:tr>
      <w:tr>
        <w:tc>
          <w:tcPr>
            <w:tcW w:w="2340" w:type="dxa"/>
          </w:tcPr>
          <w:p>
            <w:pPr/>
            <w:r>
              <w:t xml:space="preserve">19</w:t>
            </w:r>
          </w:p>
        </w:tc>
        <w:tc>
          <w:tcPr>
            <w:tcW w:w="2340" w:type="dxa"/>
          </w:tcPr>
          <w:p>
            <w:pPr/>
            <w:r>
              <w:t xml:space="preserve">Staff có xem báo cáo doanh thu?</w:t>
            </w:r>
          </w:p>
        </w:tc>
        <w:tc>
          <w:tcPr>
            <w:tcW w:w="2340" w:type="dxa"/>
          </w:tcPr>
          <w:p>
            <w:pPr/>
            <w:r>
              <w:t xml:space="preserve">Không; chỉ xem giao dịch trong ngày để đối soát tiền mặt</w:t>
            </w:r>
          </w:p>
        </w:tc>
        <w:tc>
          <w:tcPr>
            <w:tcW w:w="2340" w:type="dxa"/>
          </w:tcPr>
          <w:p>
            <w:pPr/>
            <w:r>
              <w:t xml:space="preserve">Đúng ma trận quyền hiện tại</w:t>
            </w:r>
          </w:p>
        </w:tc>
      </w:tr>
    </w:tbl>
    <w:p>
      <w:pPr>
        <w:pStyle w:val="Heading2"/>
      </w:pPr>
      <w:r>
        <w:t xml:space="preserve">11. Phạm vi đã chốt</w:t>
      </w:r>
    </w:p>
    <w:p>
      <w:pPr/>
      <w:r>
        <w:t xml:space="preserve">Phạm vi chốt theo bản chuẩn v3: 74 API, 18 bảng. Lõi để ăn điểm giữ nguyên: tách gói với lịch, thương lượng lịch PT, chống trùng lịch, chỉ sinh gói khi đã thanh toán. Bảng dưới chia mức ưu tiên để biết cắt gì trước khi trễ.</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Mức</w:t>
            </w:r>
          </w:p>
        </w:tc>
        <w:tc>
          <w:tcPr>
            <w:tcW w:w="3120" w:type="dxa"/>
            <w:shd w:val="clear" w:color="auto" w:fill="F2F2F2"/>
          </w:tcPr>
          <w:p>
            <w:pPr/>
            <w:r>
              <w:t xml:space="preserve">Chức năng</w:t>
            </w:r>
          </w:p>
        </w:tc>
        <w:tc>
          <w:tcPr>
            <w:tcW w:w="3120" w:type="dxa"/>
            <w:shd w:val="clear" w:color="auto" w:fill="F2F2F2"/>
          </w:tcPr>
          <w:p>
            <w:pPr/>
            <w:r>
              <w:t xml:space="preserve">Ghi chú</w:t>
            </w:r>
          </w:p>
        </w:tc>
      </w:tr>
      <w:tr>
        <w:tc>
          <w:tcPr>
            <w:tcW w:w="3120" w:type="dxa"/>
          </w:tcPr>
          <w:p>
            <w:pPr/>
            <w:r>
              <w:t xml:space="preserve">Phải có (tuần 1–6)</w:t>
            </w:r>
          </w:p>
        </w:tc>
        <w:tc>
          <w:tcPr>
            <w:tcW w:w="3120" w:type="dxa"/>
          </w:tcPr>
          <w:p>
            <w:pPr/>
            <w:r>
              <w:t xml:space="preserve">Đăng ký, đăng nhập, hồ sơ; danh mục gói và quản lý gói; quản lý tài khoản Staff/PT; hội viên tại quầy; mua gói + tiền mặt + VNPay; check-in/out bằng QR và SĐT; đề xuất, đề xuất lại, chấp nhận, từ chối lịch PT; xác nhận hoàn thành/vắng; thông báo trong ứng dụng cho thanh toán và lịch</w:t>
            </w:r>
          </w:p>
        </w:tc>
        <w:tc>
          <w:tcPr>
            <w:tcW w:w="3120" w:type="dxa"/>
          </w:tcPr>
          <w:p>
            <w:pPr/>
            <w:r>
              <w:t xml:space="preserve">Đây là bản đủ để bảo vệ nếu mọi thứ khác trễ</w:t>
            </w:r>
          </w:p>
        </w:tc>
      </w:tr>
      <w:tr>
        <w:tc>
          <w:tcPr>
            <w:tcW w:w="3120" w:type="dxa"/>
          </w:tcPr>
          <w:p>
            <w:pPr/>
            <w:r>
              <w:t xml:space="preserve">Nên có (tuần 6–8)</w:t>
            </w:r>
          </w:p>
        </w:tc>
        <w:tc>
          <w:tcPr>
            <w:tcW w:w="3120" w:type="dxa"/>
          </w:tcPr>
          <w:p>
            <w:pPr/>
            <w:r>
              <w:t xml:space="preserve">Đổi/hủy lịch đã xác nhận; lớp học; ghi chú, kế hoạch, tiến độ tập; bảo lưu gói; quên mật khẩu qua email; báo cáo tổng quan, doanh thu, gói, sắp hết hạn; job nhắc lịch và báo hết hạn</w:t>
            </w:r>
          </w:p>
        </w:tc>
        <w:tc>
          <w:tcPr>
            <w:tcW w:w="3120" w:type="dxa"/>
          </w:tcPr>
          <w:p>
            <w:pPr/>
            <w:r>
              <w:t xml:space="preserve">Làm đủ nhóm này là đạt độ phủ use case trên 90%</w:t>
            </w:r>
          </w:p>
        </w:tc>
      </w:tr>
      <w:tr>
        <w:tc>
          <w:tcPr>
            <w:tcW w:w="3120" w:type="dxa"/>
          </w:tcPr>
          <w:p>
            <w:pPr/>
            <w:r>
              <w:t xml:space="preserve">Có thì tốt (tuần 9 nếu dư)</w:t>
            </w:r>
          </w:p>
        </w:tc>
        <w:tc>
          <w:tcPr>
            <w:tcW w:w="3120" w:type="dxa"/>
          </w:tcPr>
          <w:p>
            <w:pPr/>
            <w:r>
              <w:t xml:space="preserve">MoMo; xuất XLSX; broadcast; upload ảnh đại diện</w:t>
            </w:r>
          </w:p>
        </w:tc>
        <w:tc>
          <w:tcPr>
            <w:tcW w:w="3120" w:type="dxa"/>
          </w:tcPr>
          <w:p>
            <w:pPr/>
            <w:r>
              <w:t xml:space="preserve">Cắt đầu tiên khi trễ</w:t>
            </w:r>
          </w:p>
        </w:tc>
      </w:tr>
      <w:tr>
        <w:tc>
          <w:tcPr>
            <w:tcW w:w="3120" w:type="dxa"/>
          </w:tcPr>
          <w:p>
            <w:pPr/>
            <w:r>
              <w:t xml:space="preserve">Không làm</w:t>
            </w:r>
          </w:p>
        </w:tc>
        <w:tc>
          <w:tcPr>
            <w:tcW w:w="3120" w:type="dxa"/>
          </w:tcPr>
          <w:p>
            <w:pPr/>
            <w:r>
              <w:t xml:space="preserve">Nâng cấp gói, giảm giá, điểm thưởng, hoàn tiền, SMS, hóa đơn điện tử, đánh giá PT, lớp lặp tuần, màn xem audit log</w:t>
            </w:r>
          </w:p>
        </w:tc>
        <w:tc>
          <w:tcPr>
            <w:tcW w:w="3120" w:type="dxa"/>
          </w:tcPr>
          <w:p>
            <w:pPr/>
            <w:r>
              <w:t xml:space="preserve">Ghi rõ trong báo cáo mục "Giới hạn và hướng phát triển"</w:t>
            </w:r>
          </w:p>
        </w:tc>
      </w:tr>
    </w:tbl>
    <w:p>
      <w:pPr/>
      <w:r>
        <w:t xml:space="preserve">Các chỗ đơn giản hóa (bỏ bảng idempotency, khóa bằng </w:t>
      </w:r>
      <w:r>
        <w:rPr>
          <w:rStyle w:val="CodeChar"/>
        </w:rPr>
        <w:t xml:space="preserve">SELECT … FOR UPDATE</w:t>
      </w:r>
      <w:r>
        <w:t xml:space="preserve">, thu hồi phiên bằng token_version, gộp thông tin 1–1 thành cột, đổi/hủy lịch là một loại đề xuất) đã nằm trong ERD v3; bảng so sánh ở mục 5 tab Bản chuẩn v3.</w:t>
      </w:r>
    </w:p>
    <w:p>
      <w:pPr>
        <w:pStyle w:val="Heading2"/>
      </w:pPr>
      <w:r>
        <w:t xml:space="preserve">12. Luồng công việc chi tiết và code vẽ sơ đồ</w:t>
      </w:r>
    </w:p>
    <w:p>
      <w:pPr/>
      <w:r>
        <w:t xml:space="preserve">Mỗi luồng có một bảng (ai làm, gọi API nào, ghi bảng nào, kết quả) và code Mermaid để vẽ sơ đồ tuần tự, luồng hoặc trạng thái. Dán code vào mermaid.live, draw.io (chèn Mermaid), README trên GitHub hoặc Notion để xuất ảnh cho báo cáo. Tên API và bảng theo bản chuẩn v3; code ERD nằm ở mục 3 tab Bản chuẩn v3.</w:t>
      </w:r>
    </w:p>
    <w:p>
      <w:pPr>
        <w:pStyle w:val="Heading3"/>
      </w:pPr>
      <w:r>
        <w:t xml:space="preserve">12.1 Mua gói và thanh toán (UC07, UC09, UC12–UC14)</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Bước</w:t>
            </w:r>
          </w:p>
        </w:tc>
        <w:tc>
          <w:tcPr>
            <w:tcW w:w="1872" w:type="dxa"/>
            <w:shd w:val="clear" w:color="auto" w:fill="F2F2F2"/>
          </w:tcPr>
          <w:p>
            <w:pPr/>
            <w:r>
              <w:t xml:space="preserve">Ai</w:t>
            </w:r>
          </w:p>
        </w:tc>
        <w:tc>
          <w:tcPr>
            <w:tcW w:w="1872" w:type="dxa"/>
            <w:shd w:val="clear" w:color="auto" w:fill="F2F2F2"/>
          </w:tcPr>
          <w:p>
            <w:pPr/>
            <w:r>
              <w:t xml:space="preserve">API</w:t>
            </w:r>
          </w:p>
        </w:tc>
        <w:tc>
          <w:tcPr>
            <w:tcW w:w="1872" w:type="dxa"/>
            <w:shd w:val="clear" w:color="auto" w:fill="F2F2F2"/>
          </w:tcPr>
          <w:p>
            <w:pPr/>
            <w:r>
              <w:t xml:space="preserve">Bảng</w:t>
            </w:r>
          </w:p>
        </w:tc>
        <w:tc>
          <w:tcPr>
            <w:tcW w:w="1872" w:type="dxa"/>
            <w:shd w:val="clear" w:color="auto" w:fill="F2F2F2"/>
          </w:tcPr>
          <w:p>
            <w:pPr/>
            <w:r>
              <w:t xml:space="preserve">Kết quả</w:t>
            </w:r>
          </w:p>
        </w:tc>
      </w:tr>
      <w:tr>
        <w:tc>
          <w:tcPr>
            <w:tcW w:w="1872" w:type="dxa"/>
          </w:tcPr>
          <w:p>
            <w:pPr/>
            <w:r>
              <w:t xml:space="preserve">1. Xem, so sánh gói</w:t>
            </w:r>
          </w:p>
        </w:tc>
        <w:tc>
          <w:tcPr>
            <w:tcW w:w="1872" w:type="dxa"/>
          </w:tcPr>
          <w:p>
            <w:pPr/>
            <w:r>
              <w:t xml:space="preserve">Khách</w:t>
            </w:r>
          </w:p>
        </w:tc>
        <w:tc>
          <w:tcPr>
            <w:tcW w:w="1872" w:type="dxa"/>
          </w:tcPr>
          <w:p>
            <w:pPr/>
            <w:r>
              <w:t xml:space="preserve">GET /packages, /packages/{id}</w:t>
            </w:r>
          </w:p>
        </w:tc>
        <w:tc>
          <w:tcPr>
            <w:tcW w:w="1872" w:type="dxa"/>
          </w:tcPr>
          <w:p>
            <w:pPr/>
            <w:r>
              <w:t xml:space="preserve">đọc packages</w:t>
            </w:r>
          </w:p>
        </w:tc>
        <w:tc>
          <w:tcPr>
            <w:tcW w:w="1872" w:type="dxa"/>
          </w:tcPr>
          <w:p>
            <w:pPr/>
            <w:r>
              <w:t xml:space="preserve">—</w:t>
            </w:r>
          </w:p>
        </w:tc>
      </w:tr>
      <w:tr>
        <w:tc>
          <w:tcPr>
            <w:tcW w:w="1872" w:type="dxa"/>
          </w:tcPr>
          <w:p>
            <w:pPr/>
            <w:r>
              <w:t xml:space="preserve">2. Xem giá và ngày kết thúc</w:t>
            </w:r>
          </w:p>
        </w:tc>
        <w:tc>
          <w:tcPr>
            <w:tcW w:w="1872" w:type="dxa"/>
          </w:tcPr>
          <w:p>
            <w:pPr/>
            <w:r>
              <w:t xml:space="preserve">Khách</w:t>
            </w:r>
          </w:p>
        </w:tc>
        <w:tc>
          <w:tcPr>
            <w:tcW w:w="1872" w:type="dxa"/>
          </w:tcPr>
          <w:p>
            <w:pPr/>
            <w:r>
              <w:t xml:space="preserve">POST /orders/quote</w:t>
            </w:r>
          </w:p>
        </w:tc>
        <w:tc>
          <w:tcPr>
            <w:tcW w:w="1872" w:type="dxa"/>
          </w:tcPr>
          <w:p>
            <w:pPr/>
            <w:r>
              <w:t xml:space="preserve">đọc packages</w:t>
            </w:r>
          </w:p>
        </w:tc>
        <w:tc>
          <w:tcPr>
            <w:tcW w:w="1872" w:type="dxa"/>
          </w:tcPr>
          <w:p>
            <w:pPr/>
            <w:r>
              <w:t xml:space="preserve">Tổng tiền, endsOn</w:t>
            </w:r>
          </w:p>
        </w:tc>
      </w:tr>
      <w:tr>
        <w:tc>
          <w:tcPr>
            <w:tcW w:w="1872" w:type="dxa"/>
          </w:tcPr>
          <w:p>
            <w:pPr/>
            <w:r>
              <w:t xml:space="preserve">3. Tạo đơn</w:t>
            </w:r>
          </w:p>
        </w:tc>
        <w:tc>
          <w:tcPr>
            <w:tcW w:w="1872" w:type="dxa"/>
          </w:tcPr>
          <w:p>
            <w:pPr/>
            <w:r>
              <w:t xml:space="preserve">Khách, hoặc Staff tạo hộ</w:t>
            </w:r>
          </w:p>
        </w:tc>
        <w:tc>
          <w:tcPr>
            <w:tcW w:w="1872" w:type="dxa"/>
          </w:tcPr>
          <w:p>
            <w:pPr/>
            <w:r>
              <w:t xml:space="preserve">POST /orders</w:t>
            </w:r>
          </w:p>
        </w:tc>
        <w:tc>
          <w:tcPr>
            <w:tcW w:w="1872" w:type="dxa"/>
          </w:tcPr>
          <w:p>
            <w:pPr/>
            <w:r>
              <w:t xml:space="preserve">orders (chụp điều khoản gói)</w:t>
            </w:r>
          </w:p>
        </w:tc>
        <w:tc>
          <w:tcPr>
            <w:tcW w:w="1872" w:type="dxa"/>
          </w:tcPr>
          <w:p>
            <w:pPr/>
            <w:r>
              <w:t xml:space="preserve">PENDING, hạn 30 phút; trùng → 409 PENDING_ORDER_EXISTS</w:t>
            </w:r>
          </w:p>
        </w:tc>
      </w:tr>
      <w:tr>
        <w:tc>
          <w:tcPr>
            <w:tcW w:w="1872" w:type="dxa"/>
          </w:tcPr>
          <w:p>
            <w:pPr/>
            <w:r>
              <w:t xml:space="preserve">4a. Trả qua VNPay</w:t>
            </w:r>
          </w:p>
        </w:tc>
        <w:tc>
          <w:tcPr>
            <w:tcW w:w="1872" w:type="dxa"/>
          </w:tcPr>
          <w:p>
            <w:pPr/>
            <w:r>
              <w:t xml:space="preserve">Hội viên</w:t>
            </w:r>
          </w:p>
        </w:tc>
        <w:tc>
          <w:tcPr>
            <w:tcW w:w="1872" w:type="dxa"/>
          </w:tcPr>
          <w:p>
            <w:pPr/>
            <w:r>
              <w:t xml:space="preserve">POST /orders/{id}/payments (VNPAY)</w:t>
            </w:r>
          </w:p>
        </w:tc>
        <w:tc>
          <w:tcPr>
            <w:tcW w:w="1872" w:type="dxa"/>
          </w:tcPr>
          <w:p>
            <w:pPr/>
            <w:r>
              <w:t xml:space="preserve">payments (merchant_ref)</w:t>
            </w:r>
          </w:p>
        </w:tc>
        <w:tc>
          <w:tcPr>
            <w:tcW w:w="1872" w:type="dxa"/>
          </w:tcPr>
          <w:p>
            <w:pPr/>
            <w:r>
              <w:t xml:space="preserve">Nhận checkoutUrl</w:t>
            </w:r>
          </w:p>
        </w:tc>
      </w:tr>
      <w:tr>
        <w:tc>
          <w:tcPr>
            <w:tcW w:w="1872" w:type="dxa"/>
          </w:tcPr>
          <w:p>
            <w:pPr/>
            <w:r>
              <w:t xml:space="preserve">5a. VNPay báo kết quả</w:t>
            </w:r>
          </w:p>
        </w:tc>
        <w:tc>
          <w:tcPr>
            <w:tcW w:w="1872" w:type="dxa"/>
          </w:tcPr>
          <w:p>
            <w:pPr/>
            <w:r>
              <w:t xml:space="preserve">Cổng VNPay</w:t>
            </w:r>
          </w:p>
        </w:tc>
        <w:tc>
          <w:tcPr>
            <w:tcW w:w="1872" w:type="dxa"/>
          </w:tcPr>
          <w:p>
            <w:pPr/>
            <w:r>
              <w:t xml:space="preserve">GET /payments/vnpay/ipn</w:t>
            </w:r>
          </w:p>
        </w:tc>
        <w:tc>
          <w:tcPr>
            <w:tcW w:w="1872" w:type="dxa"/>
          </w:tcPr>
          <w:p>
            <w:pPr/>
            <w:r>
              <w:t xml:space="preserve">payments (gateway_txn_id, gateway_payload)</w:t>
            </w:r>
          </w:p>
        </w:tc>
        <w:tc>
          <w:tcPr>
            <w:tcW w:w="1872" w:type="dxa"/>
          </w:tcPr>
          <w:p>
            <w:pPr/>
            <w:r>
              <w:t xml:space="preserve">SUCCESS hoặc FAILED; IPN lặp bị bỏ qua nhờ unique</w:t>
            </w:r>
          </w:p>
        </w:tc>
      </w:tr>
      <w:tr>
        <w:tc>
          <w:tcPr>
            <w:tcW w:w="1872" w:type="dxa"/>
          </w:tcPr>
          <w:p>
            <w:pPr/>
            <w:r>
              <w:t xml:space="preserve">4b. Trả tiền mặt</w:t>
            </w:r>
          </w:p>
        </w:tc>
        <w:tc>
          <w:tcPr>
            <w:tcW w:w="1872" w:type="dxa"/>
          </w:tcPr>
          <w:p>
            <w:pPr/>
            <w:r>
              <w:t xml:space="preserve">Staff</w:t>
            </w:r>
          </w:p>
        </w:tc>
        <w:tc>
          <w:tcPr>
            <w:tcW w:w="1872" w:type="dxa"/>
          </w:tcPr>
          <w:p>
            <w:pPr/>
            <w:r>
              <w:t xml:space="preserve">POST /orders/{id}/payments (CASH), POST /payments/{id}/confirm-cash</w:t>
            </w:r>
          </w:p>
        </w:tc>
        <w:tc>
          <w:tcPr>
            <w:tcW w:w="1872" w:type="dxa"/>
          </w:tcPr>
          <w:p>
            <w:pPr/>
            <w:r>
              <w:t xml:space="preserve">payments, audit_logs</w:t>
            </w:r>
          </w:p>
        </w:tc>
        <w:tc>
          <w:tcPr>
            <w:tcW w:w="1872" w:type="dxa"/>
          </w:tcPr>
          <w:p>
            <w:pPr/>
            <w:r>
              <w:t xml:space="preserve">SUCCESS</w:t>
            </w:r>
          </w:p>
        </w:tc>
      </w:tr>
      <w:tr>
        <w:tc>
          <w:tcPr>
            <w:tcW w:w="1872" w:type="dxa"/>
          </w:tcPr>
          <w:p>
            <w:pPr/>
            <w:r>
              <w:t xml:space="preserve">6. Kích hoạt (một transaction)</w:t>
            </w:r>
          </w:p>
        </w:tc>
        <w:tc>
          <w:tcPr>
            <w:tcW w:w="1872" w:type="dxa"/>
          </w:tcPr>
          <w:p>
            <w:pPr/>
            <w:r>
              <w:t xml:space="preserve">Hệ thống</w:t>
            </w:r>
          </w:p>
        </w:tc>
        <w:tc>
          <w:tcPr>
            <w:tcW w:w="1872" w:type="dxa"/>
          </w:tcPr>
          <w:p>
            <w:pPr/>
            <w:r>
              <w:t xml:space="preserve">—</w:t>
            </w:r>
          </w:p>
        </w:tc>
        <w:tc>
          <w:tcPr>
            <w:tcW w:w="1872" w:type="dxa"/>
          </w:tcPr>
          <w:p>
            <w:pPr/>
            <w:r>
              <w:t xml:space="preserve">orders → PAID + receipt_no; tạo subscriptions; notifications</w:t>
            </w:r>
          </w:p>
        </w:tc>
        <w:tc>
          <w:tcPr>
            <w:tcW w:w="1872" w:type="dxa"/>
          </w:tcPr>
          <w:p>
            <w:pPr/>
            <w:r>
              <w:t xml:space="preserve">Khách thành hội viên</w:t>
            </w:r>
          </w:p>
        </w:tc>
      </w:tr>
      <w:tr>
        <w:tc>
          <w:tcPr>
            <w:tcW w:w="1872" w:type="dxa"/>
          </w:tcPr>
          <w:p>
            <w:pPr/>
            <w:r>
              <w:t xml:space="preserve">7. Xem kết quả</w:t>
            </w:r>
          </w:p>
        </w:tc>
        <w:tc>
          <w:tcPr>
            <w:tcW w:w="1872" w:type="dxa"/>
          </w:tcPr>
          <w:p>
            <w:pPr/>
            <w:r>
              <w:t xml:space="preserve">Hội viên</w:t>
            </w:r>
          </w:p>
        </w:tc>
        <w:tc>
          <w:tcPr>
            <w:tcW w:w="1872" w:type="dxa"/>
          </w:tcPr>
          <w:p>
            <w:pPr/>
            <w:r>
              <w:t xml:space="preserve">GET /orders/{id} (kèm biên lai), GET /subscriptions</w:t>
            </w:r>
          </w:p>
        </w:tc>
        <w:tc>
          <w:tcPr>
            <w:tcW w:w="1872" w:type="dxa"/>
          </w:tcPr>
          <w:p>
            <w:pPr/>
            <w:r>
              <w:t xml:space="preserve">đọc</w:t>
            </w:r>
          </w:p>
        </w:tc>
        <w:tc>
          <w:tcPr>
            <w:tcW w:w="1872" w:type="dxa"/>
          </w:tcPr>
          <w:p>
            <w:pPr/>
            <w:r>
              <w:t xml:space="preserve">FE chỉ tin trạng thái từ BE</w:t>
            </w:r>
          </w:p>
        </w:tc>
      </w:tr>
    </w:tbl>
    <w:p>
      <w:pPr>
        <w:pStyle w:val="Code"/>
      </w:pPr>
      <w:bookmarkStart w:id="1" w:name="bongo_lang_mermaid_1"/>
      <w:bookmarkEnd w:id="1"/>
      <w:r>
        <w:t xml:space="preserve">sequenceDiagram</w:t>
        <w:br/>
        <w:t xml:space="preserve">    autonumber</w:t>
        <w:br/>
        <w:t xml:space="preserve">    actor HV as Hội viên / Staff</w:t>
        <w:br/>
        <w:t xml:space="preserve">    participant FE as Frontend</w:t>
        <w:br/>
        <w:t xml:space="preserve">    participant BE as Backend</w:t>
        <w:br/>
        <w:t xml:space="preserve">    participant DB as PostgreSQL</w:t>
        <w:br/>
        <w:t xml:space="preserve">    participant VN as VNPay</w:t>
        <w:br/>
        <w:t xml:space="preserve">    HV-&gt;&gt;FE: Chọn gói và ngày bắt đầu</w:t>
        <w:br/>
        <w:t xml:space="preserve">    FE-&gt;&gt;BE: POST /orders/quote</w:t>
        <w:br/>
        <w:t xml:space="preserve">    BE--&gt;&gt;FE: total, endsOn</w:t>
        <w:br/>
        <w:t xml:space="preserve">    HV-&gt;&gt;FE: Xác nhận mua</w:t>
        <w:br/>
        <w:t xml:space="preserve">    FE-&gt;&gt;BE: POST /orders</w:t>
        <w:br/>
        <w:t xml:space="preserve">    alt Đã có đơn PENDING cùng gói</w:t>
        <w:br/>
        <w:t xml:space="preserve">        BE--&gt;&gt;FE: 409 PENDING_ORDER_EXISTS kèm orderId</w:t>
        <w:br/>
        <w:t xml:space="preserve">    else Tạo mới</w:t>
        <w:br/>
        <w:t xml:space="preserve">        BE-&gt;&gt;DB: INSERT orders PENDING (chụp điều khoản)</w:t>
        <w:br/>
        <w:t xml:space="preserve">        BE--&gt;&gt;FE: 201 order</w:t>
        <w:br/>
        <w:t xml:space="preserve">    end</w:t>
        <w:br/>
        <w:t xml:space="preserve">    alt Trả qua VNPay</w:t>
        <w:br/>
        <w:t xml:space="preserve">        FE-&gt;&gt;BE: POST /orders/{id}/payments (VNPAY)</w:t>
        <w:br/>
        <w:t xml:space="preserve">        BE-&gt;&gt;DB: INSERT payments PENDING, merchant_ref</w:t>
        <w:br/>
        <w:t xml:space="preserve">        BE--&gt;&gt;FE: checkoutUrl</w:t>
        <w:br/>
        <w:t xml:space="preserve">        FE-&gt;&gt;VN: Chuyển sang trang thanh toán</w:t>
        <w:br/>
        <w:t xml:space="preserve">        VN-&gt;&gt;BE: GET /payments/vnpay/ipn</w:t>
        <w:br/>
        <w:t xml:space="preserve">        BE-&gt;&gt;BE: Kiểm chữ ký và số tiền</w:t>
        <w:br/>
        <w:t xml:space="preserve">        BE-&gt;&gt;DB: UPDATE payments SUCCESS</w:t>
        <w:br/>
        <w:t xml:space="preserve">        Note over BE,DB: IPN gửi lặp bị chặn bởi unique gateway_txn_id</w:t>
        <w:br/>
        <w:t xml:space="preserve">        VN--&gt;&gt;FE: Quay về trang kết quả</w:t>
        <w:br/>
        <w:t xml:space="preserve">    else Trả tiền mặt tại quầy</w:t>
        <w:br/>
        <w:t xml:space="preserve">        FE-&gt;&gt;BE: POST /orders/{id}/payments (CASH)</w:t>
        <w:br/>
        <w:t xml:space="preserve">        Note over FE,BE: Staff nhận đủ tiền</w:t>
        <w:br/>
        <w:t xml:space="preserve">        FE-&gt;&gt;BE: POST /payments/{id}/confirm-cash</w:t>
        <w:br/>
        <w:t xml:space="preserve">        BE-&gt;&gt;DB: UPDATE payments SUCCESS, ghi audit_logs</w:t>
        <w:br/>
        <w:t xml:space="preserve">    end</w:t>
        <w:br/>
        <w:t xml:space="preserve">    Note over BE,DB: Một transaction kích hoạt gói</w:t>
        <w:br/>
        <w:t xml:space="preserve">    BE-&gt;&gt;DB: UPDATE orders PAID, sinh receipt_no</w:t>
        <w:br/>
        <w:t xml:space="preserve">    BE-&gt;&gt;DB: INSERT subscriptions ACTIVE</w:t>
        <w:br/>
        <w:t xml:space="preserve">    BE-&gt;&gt;DB: INSERT notifications PAYMENT_SUCCESS</w:t>
        <w:br/>
        <w:t xml:space="preserve">    FE-&gt;&gt;BE: GET /orders/{id}</w:t>
        <w:br/>
        <w:t xml:space="preserve">    BE--&gt;&gt;FE: PAID kèm biên lai</w:t>
      </w:r>
    </w:p>
    <w:p/>
    <w:p>
      <w:pPr>
        <w:pStyle w:val="Code"/>
      </w:pPr>
      <w:bookmarkStart w:id="2" w:name="bongo_lang_mermaid_2"/>
      <w:bookmarkEnd w:id="2"/>
      <w:r>
        <w:t xml:space="preserve">stateDiagram-v2</w:t>
        <w:br/>
        <w:t xml:space="preserve">    direction LR</w:t>
        <w:br/>
        <w:t xml:space="preserve">    state "Đơn hàng (orders)" as O {</w:t>
        <w:br/>
        <w:t xml:space="preserve">        [*] --&gt; PENDING</w:t>
        <w:br/>
        <w:t xml:space="preserve">        PENDING --&gt; PAID : có payment SUCCESS</w:t>
        <w:br/>
        <w:t xml:space="preserve">        PENDING --&gt; CANCELLED : hủy</w:t>
        <w:br/>
        <w:t xml:space="preserve">        PENDING --&gt; EXPIRED : quá hạn, job 5 phút</w:t>
        <w:br/>
        <w:t xml:space="preserve">    }</w:t>
        <w:br/>
        <w:t xml:space="preserve">    state "Gói hội viên (subscriptions)" as S {</w:t>
        <w:br/>
        <w:t xml:space="preserve">        [*] --&gt; ACTIVE</w:t>
        <w:br/>
        <w:t xml:space="preserve">        ACTIVE --&gt; FROZEN : freeze</w:t>
        <w:br/>
        <w:t xml:space="preserve">        FROZEN --&gt; ACTIVE : unfreeze, cộng số ngày bảo lưu</w:t>
        <w:br/>
        <w:t xml:space="preserve">        ACTIVE --&gt; EXPIRED : qua ends_on</w:t>
        <w:br/>
        <w:t xml:space="preserve">        ACTIVE --&gt; CANCELLED : Admin hủy</w:t>
        <w:br/>
        <w:t xml:space="preserve">    }</w:t>
        <w:br/>
        <w:t xml:space="preserve">    O --&gt; S : PAID sinh gói</w:t>
      </w:r>
    </w:p>
    <w:p>
      <w:pPr>
        <w:pStyle w:val="Heading3"/>
      </w:pPr>
      <w:r>
        <w:t xml:space="preserve">12.2 Check-in và check-out (UC15–UC18)</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Bước</w:t>
            </w:r>
          </w:p>
        </w:tc>
        <w:tc>
          <w:tcPr>
            <w:tcW w:w="1872" w:type="dxa"/>
            <w:shd w:val="clear" w:color="auto" w:fill="F2F2F2"/>
          </w:tcPr>
          <w:p>
            <w:pPr/>
            <w:r>
              <w:t xml:space="preserve">Ai</w:t>
            </w:r>
          </w:p>
        </w:tc>
        <w:tc>
          <w:tcPr>
            <w:tcW w:w="1872" w:type="dxa"/>
            <w:shd w:val="clear" w:color="auto" w:fill="F2F2F2"/>
          </w:tcPr>
          <w:p>
            <w:pPr/>
            <w:r>
              <w:t xml:space="preserve">API</w:t>
            </w:r>
          </w:p>
        </w:tc>
        <w:tc>
          <w:tcPr>
            <w:tcW w:w="1872" w:type="dxa"/>
            <w:shd w:val="clear" w:color="auto" w:fill="F2F2F2"/>
          </w:tcPr>
          <w:p>
            <w:pPr/>
            <w:r>
              <w:t xml:space="preserve">Bảng</w:t>
            </w:r>
          </w:p>
        </w:tc>
        <w:tc>
          <w:tcPr>
            <w:tcW w:w="1872" w:type="dxa"/>
            <w:shd w:val="clear" w:color="auto" w:fill="F2F2F2"/>
          </w:tcPr>
          <w:p>
            <w:pPr/>
            <w:r>
              <w:t xml:space="preserve">Kết quả</w:t>
            </w:r>
          </w:p>
        </w:tc>
      </w:tr>
      <w:tr>
        <w:tc>
          <w:tcPr>
            <w:tcW w:w="1872" w:type="dxa"/>
          </w:tcPr>
          <w:p>
            <w:pPr/>
            <w:r>
              <w:t xml:space="preserve">1. Mở mã QR</w:t>
            </w:r>
          </w:p>
        </w:tc>
        <w:tc>
          <w:tcPr>
            <w:tcW w:w="1872" w:type="dxa"/>
          </w:tcPr>
          <w:p>
            <w:pPr/>
            <w:r>
              <w:t xml:space="preserve">Hội viên</w:t>
            </w:r>
          </w:p>
        </w:tc>
        <w:tc>
          <w:tcPr>
            <w:tcW w:w="1872" w:type="dxa"/>
          </w:tcPr>
          <w:p>
            <w:pPr/>
            <w:r>
              <w:t xml:space="preserve">GET /me (qrToken)</w:t>
            </w:r>
          </w:p>
        </w:tc>
        <w:tc>
          <w:tcPr>
            <w:tcW w:w="1872" w:type="dxa"/>
          </w:tcPr>
          <w:p>
            <w:pPr/>
            <w:r>
              <w:t xml:space="preserve">đọc members</w:t>
            </w:r>
          </w:p>
        </w:tc>
        <w:tc>
          <w:tcPr>
            <w:tcW w:w="1872" w:type="dxa"/>
          </w:tcPr>
          <w:p>
            <w:pPr/>
            <w:r>
              <w:t xml:space="preserve">FE vẽ QR</w:t>
            </w:r>
          </w:p>
        </w:tc>
      </w:tr>
      <w:tr>
        <w:tc>
          <w:tcPr>
            <w:tcW w:w="1872" w:type="dxa"/>
          </w:tcPr>
          <w:p>
            <w:pPr/>
            <w:r>
              <w:t xml:space="preserve">2. Quét QR hoặc nhập SĐT</w:t>
            </w:r>
          </w:p>
        </w:tc>
        <w:tc>
          <w:tcPr>
            <w:tcW w:w="1872" w:type="dxa"/>
          </w:tcPr>
          <w:p>
            <w:pPr/>
            <w:r>
              <w:t xml:space="preserve">Staff</w:t>
            </w:r>
          </w:p>
        </w:tc>
        <w:tc>
          <w:tcPr>
            <w:tcW w:w="1872" w:type="dxa"/>
          </w:tcPr>
          <w:p>
            <w:pPr/>
            <w:r>
              <w:t xml:space="preserve">POST /check-ins</w:t>
            </w:r>
          </w:p>
        </w:tc>
        <w:tc>
          <w:tcPr>
            <w:tcW w:w="1872" w:type="dxa"/>
          </w:tcPr>
          <w:p>
            <w:pPr/>
            <w:r>
              <w:t xml:space="preserve">đọc subscriptions; ghi check_ins</w:t>
            </w:r>
          </w:p>
        </w:tc>
        <w:tc>
          <w:tcPr>
            <w:tcW w:w="1872" w:type="dxa"/>
          </w:tcPr>
          <w:p>
            <w:pPr/>
            <w:r>
              <w:t xml:space="preserve">Cho vào (kèm cảnh báo nếu còn ≤ 7 ngày) hoặc báo lỗi</w:t>
            </w:r>
          </w:p>
        </w:tc>
      </w:tr>
      <w:tr>
        <w:tc>
          <w:tcPr>
            <w:tcW w:w="1872" w:type="dxa"/>
          </w:tcPr>
          <w:p>
            <w:pPr/>
            <w:r>
              <w:t xml:space="preserve">3. Ra về</w:t>
            </w:r>
          </w:p>
        </w:tc>
        <w:tc>
          <w:tcPr>
            <w:tcW w:w="1872" w:type="dxa"/>
          </w:tcPr>
          <w:p>
            <w:pPr/>
            <w:r>
              <w:t xml:space="preserve">Hội viên hoặc Staff</w:t>
            </w:r>
          </w:p>
        </w:tc>
        <w:tc>
          <w:tcPr>
            <w:tcW w:w="1872" w:type="dxa"/>
          </w:tcPr>
          <w:p>
            <w:pPr/>
            <w:r>
              <w:t xml:space="preserve">POST /check-ins/{id}/checkout</w:t>
            </w:r>
          </w:p>
        </w:tc>
        <w:tc>
          <w:tcPr>
            <w:tcW w:w="1872" w:type="dxa"/>
          </w:tcPr>
          <w:p>
            <w:pPr/>
            <w:r>
              <w:t xml:space="preserve">check_ins (SELF hoặc STAFF)</w:t>
            </w:r>
          </w:p>
        </w:tc>
        <w:tc>
          <w:tcPr>
            <w:tcW w:w="1872" w:type="dxa"/>
          </w:tcPr>
          <w:p>
            <w:pPr/>
            <w:r>
              <w:t xml:space="preserve">Kết thúc lượt</w:t>
            </w:r>
          </w:p>
        </w:tc>
      </w:tr>
      <w:tr>
        <w:tc>
          <w:tcPr>
            <w:tcW w:w="1872" w:type="dxa"/>
          </w:tcPr>
          <w:p>
            <w:pPr/>
            <w:r>
              <w:t xml:space="preserve">4. Quên check-out</w:t>
            </w:r>
          </w:p>
        </w:tc>
        <w:tc>
          <w:tcPr>
            <w:tcW w:w="1872" w:type="dxa"/>
          </w:tcPr>
          <w:p>
            <w:pPr/>
            <w:r>
              <w:t xml:space="preserve">Job 23:59</w:t>
            </w:r>
          </w:p>
        </w:tc>
        <w:tc>
          <w:tcPr>
            <w:tcW w:w="1872" w:type="dxa"/>
          </w:tcPr>
          <w:p>
            <w:pPr/>
            <w:r>
              <w:t xml:space="preserve">—</w:t>
            </w:r>
          </w:p>
        </w:tc>
        <w:tc>
          <w:tcPr>
            <w:tcW w:w="1872" w:type="dxa"/>
          </w:tcPr>
          <w:p>
            <w:pPr/>
            <w:r>
              <w:t xml:space="preserve">check_ins (AUTO)</w:t>
            </w:r>
          </w:p>
        </w:tc>
        <w:tc>
          <w:tcPr>
            <w:tcW w:w="1872" w:type="dxa"/>
          </w:tcPr>
          <w:p>
            <w:pPr/>
            <w:r>
              <w:t xml:space="preserve">Lượt được đóng</w:t>
            </w:r>
          </w:p>
        </w:tc>
      </w:tr>
      <w:tr>
        <w:tc>
          <w:tcPr>
            <w:tcW w:w="1872" w:type="dxa"/>
          </w:tcPr>
          <w:p>
            <w:pPr/>
            <w:r>
              <w:t xml:space="preserve">5. Xem lịch sử, người đang tập</w:t>
            </w:r>
          </w:p>
        </w:tc>
        <w:tc>
          <w:tcPr>
            <w:tcW w:w="1872" w:type="dxa"/>
          </w:tcPr>
          <w:p>
            <w:pPr/>
            <w:r>
              <w:t xml:space="preserve">Hội viên, Staff</w:t>
            </w:r>
          </w:p>
        </w:tc>
        <w:tc>
          <w:tcPr>
            <w:tcW w:w="1872" w:type="dxa"/>
          </w:tcPr>
          <w:p>
            <w:pPr/>
            <w:r>
              <w:t xml:space="preserve">GET /check-ins (present=true)</w:t>
            </w:r>
          </w:p>
        </w:tc>
        <w:tc>
          <w:tcPr>
            <w:tcW w:w="1872" w:type="dxa"/>
          </w:tcPr>
          <w:p>
            <w:pPr/>
            <w:r>
              <w:t xml:space="preserve">đọc</w:t>
            </w:r>
          </w:p>
        </w:tc>
        <w:tc>
          <w:tcPr>
            <w:tcW w:w="1872" w:type="dxa"/>
          </w:tcPr>
          <w:p>
            <w:pPr/>
            <w:r>
              <w:t xml:space="preserve">—</w:t>
            </w:r>
          </w:p>
        </w:tc>
      </w:tr>
    </w:tbl>
    <w:p>
      <w:pPr>
        <w:pStyle w:val="Code"/>
      </w:pPr>
      <w:bookmarkStart w:id="3" w:name="bongo_lang_mermaid_3"/>
      <w:bookmarkEnd w:id="3"/>
      <w:r>
        <w:t xml:space="preserve">flowchart TD</w:t>
        <w:br/>
        <w:t xml:space="preserve">    A["Staff quét QR hoặc nhập SĐT&lt;br/&gt;POST /check-ins"] --&gt; B{"Tìm thấy hội viên?"}</w:t>
        <w:br/>
        <w:t xml:space="preserve">    B -- Không --&gt; E1["Lỗi INVALID_QR"]</w:t>
        <w:br/>
        <w:t xml:space="preserve">    B -- Có --&gt; C{"Đang có lượt chưa check-out?"}</w:t>
        <w:br/>
        <w:t xml:space="preserve">    C -- Có --&gt; E2["Lỗi ALREADY_CHECKED_IN"]</w:t>
        <w:br/>
        <w:t xml:space="preserve">    C -- Không --&gt; D{"Gói có quyền vào phòng?"}</w:t>
        <w:br/>
        <w:t xml:space="preserve">    D -- "Hết hạn" --&gt; E3["Lỗi SUBSCRIPTION_EXPIRED"]</w:t>
        <w:br/>
        <w:t xml:space="preserve">    D -- "Đang bảo lưu" --&gt; E4["Lỗi SUBSCRIPTION_FROZEN"]</w:t>
        <w:br/>
        <w:t xml:space="preserve">    D -- "Chưa mua" --&gt; E5["Lỗi NO_ACTIVE_SUBSCRIPTION"]</w:t>
        <w:br/>
        <w:t xml:space="preserve">    D -- "ACTIVE" --&gt; F["Chọn gói hết hạn sớm nhất&lt;br/&gt;INSERT check_ins"]</w:t>
        <w:br/>
        <w:t xml:space="preserve">    F --&gt; G{"Còn ≤ 7 ngày?"}</w:t>
        <w:br/>
        <w:t xml:space="preserve">    G -- Có --&gt; H["Cho vào + cảnh báo gia hạn"]</w:t>
        <w:br/>
        <w:t xml:space="preserve">    G -- Không --&gt; I["Cho vào"]</w:t>
        <w:br/>
        <w:t xml:space="preserve">    H --&gt; J["Ra về: POST /check-ins/{id}/checkout"]</w:t>
        <w:br/>
        <w:t xml:space="preserve">    I --&gt; J</w:t>
        <w:br/>
        <w:t xml:space="preserve">    J -.-&gt; K["Quên check-out: job 23:59 đóng lượt (AUTO)"]</w:t>
      </w:r>
    </w:p>
    <w:p>
      <w:pPr>
        <w:pStyle w:val="Heading3"/>
      </w:pPr>
      <w:r>
        <w:t xml:space="preserve">12.3 Thương lượng lịch PT (UC21–UC27)</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Bước</w:t>
            </w:r>
          </w:p>
        </w:tc>
        <w:tc>
          <w:tcPr>
            <w:tcW w:w="1872" w:type="dxa"/>
            <w:shd w:val="clear" w:color="auto" w:fill="F2F2F2"/>
          </w:tcPr>
          <w:p>
            <w:pPr/>
            <w:r>
              <w:t xml:space="preserve">Ai</w:t>
            </w:r>
          </w:p>
        </w:tc>
        <w:tc>
          <w:tcPr>
            <w:tcW w:w="1872" w:type="dxa"/>
            <w:shd w:val="clear" w:color="auto" w:fill="F2F2F2"/>
          </w:tcPr>
          <w:p>
            <w:pPr/>
            <w:r>
              <w:t xml:space="preserve">API</w:t>
            </w:r>
          </w:p>
        </w:tc>
        <w:tc>
          <w:tcPr>
            <w:tcW w:w="1872" w:type="dxa"/>
            <w:shd w:val="clear" w:color="auto" w:fill="F2F2F2"/>
          </w:tcPr>
          <w:p>
            <w:pPr/>
            <w:r>
              <w:t xml:space="preserve">Bảng</w:t>
            </w:r>
          </w:p>
        </w:tc>
        <w:tc>
          <w:tcPr>
            <w:tcW w:w="1872" w:type="dxa"/>
            <w:shd w:val="clear" w:color="auto" w:fill="F2F2F2"/>
          </w:tcPr>
          <w:p>
            <w:pPr/>
            <w:r>
              <w:t xml:space="preserve">Kết quả</w:t>
            </w:r>
          </w:p>
        </w:tc>
      </w:tr>
      <w:tr>
        <w:tc>
          <w:tcPr>
            <w:tcW w:w="1872" w:type="dxa"/>
          </w:tcPr>
          <w:p>
            <w:pPr/>
            <w:r>
              <w:t xml:space="preserve">1. Chọn PT, xem khung rảnh</w:t>
            </w:r>
          </w:p>
        </w:tc>
        <w:tc>
          <w:tcPr>
            <w:tcW w:w="1872" w:type="dxa"/>
          </w:tcPr>
          <w:p>
            <w:pPr/>
            <w:r>
              <w:t xml:space="preserve">Hội viên</w:t>
            </w:r>
          </w:p>
        </w:tc>
        <w:tc>
          <w:tcPr>
            <w:tcW w:w="1872" w:type="dxa"/>
          </w:tcPr>
          <w:p>
            <w:pPr/>
            <w:r>
              <w:t xml:space="preserve">GET /trainers, /trainers/{id}/availability</w:t>
            </w:r>
          </w:p>
        </w:tc>
        <w:tc>
          <w:tcPr>
            <w:tcW w:w="1872" w:type="dxa"/>
          </w:tcPr>
          <w:p>
            <w:pPr/>
            <w:r>
              <w:t xml:space="preserve">đọc trainers, trainer_availabilities</w:t>
            </w:r>
          </w:p>
        </w:tc>
        <w:tc>
          <w:tcPr>
            <w:tcW w:w="1872" w:type="dxa"/>
          </w:tcPr>
          <w:p>
            <w:pPr/>
            <w:r>
              <w:t xml:space="preserve">—</w:t>
            </w:r>
          </w:p>
        </w:tc>
      </w:tr>
      <w:tr>
        <w:tc>
          <w:tcPr>
            <w:tcW w:w="1872" w:type="dxa"/>
          </w:tcPr>
          <w:p>
            <w:pPr/>
            <w:r>
              <w:t xml:space="preserve">2. Đề xuất giờ</w:t>
            </w:r>
          </w:p>
        </w:tc>
        <w:tc>
          <w:tcPr>
            <w:tcW w:w="1872" w:type="dxa"/>
          </w:tcPr>
          <w:p>
            <w:pPr/>
            <w:r>
              <w:t xml:space="preserve">Hội viên (Staff đề xuất hộ)</w:t>
            </w:r>
          </w:p>
        </w:tc>
        <w:tc>
          <w:tcPr>
            <w:tcW w:w="1872" w:type="dxa"/>
          </w:tcPr>
          <w:p>
            <w:pPr/>
            <w:r>
              <w:t xml:space="preserve">POST /appointments</w:t>
            </w:r>
          </w:p>
        </w:tc>
        <w:tc>
          <w:tcPr>
            <w:tcW w:w="1872" w:type="dxa"/>
          </w:tcPr>
          <w:p>
            <w:pPr/>
            <w:r>
              <w:t xml:space="preserve">appointments PENDING, appointment_proposals (INITIAL, OPEN), notifications cho PT</w:t>
            </w:r>
          </w:p>
        </w:tc>
        <w:tc>
          <w:tcPr>
            <w:tcW w:w="1872" w:type="dxa"/>
          </w:tcPr>
          <w:p>
            <w:pPr/>
            <w:r>
              <w:t xml:space="preserve">Giữ chỗ 1 buổi</w:t>
            </w:r>
          </w:p>
        </w:tc>
      </w:tr>
      <w:tr>
        <w:tc>
          <w:tcPr>
            <w:tcW w:w="1872" w:type="dxa"/>
          </w:tcPr>
          <w:p>
            <w:pPr/>
            <w:r>
              <w:t xml:space="preserve">3a. Đề xuất giờ khác</w:t>
            </w:r>
          </w:p>
        </w:tc>
        <w:tc>
          <w:tcPr>
            <w:tcW w:w="1872" w:type="dxa"/>
          </w:tcPr>
          <w:p>
            <w:pPr/>
            <w:r>
              <w:t xml:space="preserve">Bên đang được hỏi</w:t>
            </w:r>
          </w:p>
        </w:tc>
        <w:tc>
          <w:tcPr>
            <w:tcW w:w="1872" w:type="dxa"/>
          </w:tcPr>
          <w:p>
            <w:pPr/>
            <w:r>
              <w:t xml:space="preserve">POST /appointments/{id}/proposals (COUNTER)</w:t>
            </w:r>
          </w:p>
        </w:tc>
        <w:tc>
          <w:tcPr>
            <w:tcW w:w="1872" w:type="dxa"/>
          </w:tcPr>
          <w:p>
            <w:pPr/>
            <w:r>
              <w:t xml:space="preserve">đề xuất cũ SUPERSEDED, đề xuất mới OPEN, version + 1</w:t>
            </w:r>
          </w:p>
        </w:tc>
        <w:tc>
          <w:tcPr>
            <w:tcW w:w="1872" w:type="dxa"/>
          </w:tcPr>
          <w:p>
            <w:pPr/>
            <w:r>
              <w:t xml:space="preserve">Đổi lượt sang bên kia</w:t>
            </w:r>
          </w:p>
        </w:tc>
      </w:tr>
      <w:tr>
        <w:tc>
          <w:tcPr>
            <w:tcW w:w="1872" w:type="dxa"/>
          </w:tcPr>
          <w:p>
            <w:pPr/>
            <w:r>
              <w:t xml:space="preserve">3b. Đồng ý</w:t>
            </w:r>
          </w:p>
        </w:tc>
        <w:tc>
          <w:tcPr>
            <w:tcW w:w="1872" w:type="dxa"/>
          </w:tcPr>
          <w:p>
            <w:pPr/>
            <w:r>
              <w:t xml:space="preserve">Bên đang được hỏi</w:t>
            </w:r>
          </w:p>
        </w:tc>
        <w:tc>
          <w:tcPr>
            <w:tcW w:w="1872" w:type="dxa"/>
          </w:tcPr>
          <w:p>
            <w:pPr/>
            <w:r>
              <w:t xml:space="preserve">POST /appointments/{id}/accept (expectedVersion)</w:t>
            </w:r>
          </w:p>
        </w:tc>
        <w:tc>
          <w:tcPr>
            <w:tcW w:w="1872" w:type="dxa"/>
          </w:tcPr>
          <w:p>
            <w:pPr/>
            <w:r>
              <w:t xml:space="preserve">Khóa dòng PT; kiểm trùng PT, hội viên, lớp; còn buổi; trong hạn gói</w:t>
            </w:r>
          </w:p>
        </w:tc>
        <w:tc>
          <w:tcPr>
            <w:tcW w:w="1872" w:type="dxa"/>
          </w:tcPr>
          <w:p>
            <w:pPr/>
            <w:r>
              <w:t xml:space="preserve">CONFIRMED</w:t>
            </w:r>
          </w:p>
        </w:tc>
      </w:tr>
      <w:tr>
        <w:tc>
          <w:tcPr>
            <w:tcW w:w="1872" w:type="dxa"/>
          </w:tcPr>
          <w:p>
            <w:pPr/>
            <w:r>
              <w:t xml:space="preserve">3c. Từ chối</w:t>
            </w:r>
          </w:p>
        </w:tc>
        <w:tc>
          <w:tcPr>
            <w:tcW w:w="1872" w:type="dxa"/>
          </w:tcPr>
          <w:p>
            <w:pPr/>
            <w:r>
              <w:t xml:space="preserve">Bên đang được hỏi</w:t>
            </w:r>
          </w:p>
        </w:tc>
        <w:tc>
          <w:tcPr>
            <w:tcW w:w="1872" w:type="dxa"/>
          </w:tcPr>
          <w:p>
            <w:pPr/>
            <w:r>
              <w:t xml:space="preserve">POST /appointments/{id}/reject (lý do)</w:t>
            </w:r>
          </w:p>
        </w:tc>
        <w:tc>
          <w:tcPr>
            <w:tcW w:w="1872" w:type="dxa"/>
          </w:tcPr>
          <w:p>
            <w:pPr/>
            <w:r>
              <w:t xml:space="preserve">appointment_proposals.reject_reason</w:t>
            </w:r>
          </w:p>
        </w:tc>
        <w:tc>
          <w:tcPr>
            <w:tcW w:w="1872" w:type="dxa"/>
          </w:tcPr>
          <w:p>
            <w:pPr/>
            <w:r>
              <w:t xml:space="preserve">REJECTED, nhả chỗ</w:t>
            </w:r>
          </w:p>
        </w:tc>
      </w:tr>
      <w:tr>
        <w:tc>
          <w:tcPr>
            <w:tcW w:w="1872" w:type="dxa"/>
          </w:tcPr>
          <w:p>
            <w:pPr/>
            <w:r>
              <w:t xml:space="preserve">4. Đổi hoặc hủy lịch đã chốt</w:t>
            </w:r>
          </w:p>
        </w:tc>
        <w:tc>
          <w:tcPr>
            <w:tcW w:w="1872" w:type="dxa"/>
          </w:tcPr>
          <w:p>
            <w:pPr/>
            <w:r>
              <w:t xml:space="preserve">Một bên đề xuất, bên kia accept/reject</w:t>
            </w:r>
          </w:p>
        </w:tc>
        <w:tc>
          <w:tcPr>
            <w:tcW w:w="1872" w:type="dxa"/>
          </w:tcPr>
          <w:p>
            <w:pPr/>
            <w:r>
              <w:t xml:space="preserve">POST /appointments/{id}/proposals (RESCHEDULE hoặc CANCEL)</w:t>
            </w:r>
          </w:p>
        </w:tc>
        <w:tc>
          <w:tcPr>
            <w:tcW w:w="1872" w:type="dxa"/>
          </w:tcPr>
          <w:p>
            <w:pPr/>
            <w:r>
              <w:t xml:space="preserve">appointment_proposals</w:t>
            </w:r>
          </w:p>
        </w:tc>
        <w:tc>
          <w:tcPr>
            <w:tcW w:w="1872" w:type="dxa"/>
          </w:tcPr>
          <w:p>
            <w:pPr/>
            <w:r>
              <w:t xml:space="preserve">Lịch cũ giữ nguyên tới khi bên kia đồng ý</w:t>
            </w:r>
          </w:p>
        </w:tc>
      </w:tr>
      <w:tr>
        <w:tc>
          <w:tcPr>
            <w:tcW w:w="1872" w:type="dxa"/>
          </w:tcPr>
          <w:p>
            <w:pPr/>
            <w:r>
              <w:t xml:space="preserve">5. Sau giờ tập</w:t>
            </w:r>
          </w:p>
        </w:tc>
        <w:tc>
          <w:tcPr>
            <w:tcW w:w="1872" w:type="dxa"/>
          </w:tcPr>
          <w:p>
            <w:pPr/>
            <w:r>
              <w:t xml:space="preserve">PT hoặc Admin</w:t>
            </w:r>
          </w:p>
        </w:tc>
        <w:tc>
          <w:tcPr>
            <w:tcW w:w="1872" w:type="dxa"/>
          </w:tcPr>
          <w:p>
            <w:pPr/>
            <w:r>
              <w:t xml:space="preserve">POST /appointments/{id}/complete (COMPLETED hoặc NO_SHOW)</w:t>
            </w:r>
          </w:p>
        </w:tc>
        <w:tc>
          <w:tcPr>
            <w:tcW w:w="1872" w:type="dxa"/>
          </w:tcPr>
          <w:p>
            <w:pPr/>
            <w:r>
              <w:t xml:space="preserve">appointments</w:t>
            </w:r>
          </w:p>
        </w:tc>
        <w:tc>
          <w:tcPr>
            <w:tcW w:w="1872" w:type="dxa"/>
          </w:tcPr>
          <w:p>
            <w:pPr/>
            <w:r>
              <w:t xml:space="preserve">Trừ 1 buổi</w:t>
            </w:r>
          </w:p>
        </w:tc>
      </w:tr>
      <w:tr>
        <w:tc>
          <w:tcPr>
            <w:tcW w:w="1872" w:type="dxa"/>
          </w:tcPr>
          <w:p>
            <w:pPr/>
            <w:r>
              <w:t xml:space="preserve">6. Theo dõi số buổi</w:t>
            </w:r>
          </w:p>
        </w:tc>
        <w:tc>
          <w:tcPr>
            <w:tcW w:w="1872" w:type="dxa"/>
          </w:tcPr>
          <w:p>
            <w:pPr/>
            <w:r>
              <w:t xml:space="preserve">Hội viên, PT</w:t>
            </w:r>
          </w:p>
        </w:tc>
        <w:tc>
          <w:tcPr>
            <w:tcW w:w="1872" w:type="dxa"/>
          </w:tcPr>
          <w:p>
            <w:pPr/>
            <w:r>
              <w:t xml:space="preserve">GET /subscriptions/{id}; GET /trainers/{id}/members</w:t>
            </w:r>
          </w:p>
        </w:tc>
        <w:tc>
          <w:tcPr>
            <w:tcW w:w="1872" w:type="dxa"/>
          </w:tcPr>
          <w:p>
            <w:pPr/>
            <w:r>
              <w:t xml:space="preserve">đọc</w:t>
            </w:r>
          </w:p>
        </w:tc>
        <w:tc>
          <w:tcPr>
            <w:tcW w:w="1872" w:type="dxa"/>
          </w:tcPr>
          <w:p>
            <w:pPr/>
            <w:r>
              <w:t xml:space="preserve">Đã tập, đang giữ, còn lại</w:t>
            </w:r>
          </w:p>
        </w:tc>
      </w:tr>
    </w:tbl>
    <w:p>
      <w:pPr/>
      <w:r>
        <w:t xml:space="preserve">Số buổi đếm ra, không lưu cột: đã tập = COMPLETED + NO_SHOW; đang giữ = PENDING + CONFIRMED; còn lại = tổng − đã tập; có thể đặt thêm = còn lại − đang giữ.</w:t>
      </w:r>
    </w:p>
    <w:p>
      <w:pPr>
        <w:pStyle w:val="Code"/>
      </w:pPr>
      <w:bookmarkStart w:id="4" w:name="bongo_lang_mermaid_4"/>
      <w:bookmarkEnd w:id="4"/>
      <w:r>
        <w:t xml:space="preserve">sequenceDiagram</w:t>
        <w:br/>
        <w:t xml:space="preserve">    autonumber</w:t>
        <w:br/>
        <w:t xml:space="preserve">    actor HV as Hội viên</w:t>
        <w:br/>
        <w:t xml:space="preserve">    participant BE as Backend</w:t>
        <w:br/>
        <w:t xml:space="preserve">    actor PT as PT</w:t>
        <w:br/>
        <w:t xml:space="preserve">    HV-&gt;&gt;BE: POST /appointments (giờ đề xuất)</w:t>
        <w:br/>
        <w:t xml:space="preserve">    BE-&gt;&gt;BE: Kiểm gói PT ACTIVE, trong hạn, còn buổi</w:t>
        <w:br/>
        <w:t xml:space="preserve">    BE--&gt;&gt;PT: Thông báo APPOINTMENT_REQUESTED</w:t>
        <w:br/>
        <w:t xml:space="preserve">    loop Mỗi lần một bên muốn giờ khác</w:t>
        <w:br/>
        <w:t xml:space="preserve">        PT-&gt;&gt;BE: POST /appointments/{id}/proposals (COUNTER)</w:t>
        <w:br/>
        <w:t xml:space="preserve">        BE--&gt;&gt;HV: Đề xuất mới, version + 1, chờ hội viên</w:t>
        <w:br/>
        <w:t xml:space="preserve">    end</w:t>
        <w:br/>
        <w:t xml:space="preserve">    alt Bên đang được hỏi đồng ý</w:t>
        <w:br/>
        <w:t xml:space="preserve">        HV-&gt;&gt;BE: POST /appointments/{id}/accept (expectedVersion)</w:t>
        <w:br/>
        <w:t xml:space="preserve">        Note over BE: SELECT … FOR UPDATE dòng PT, kiểm trùng PT, hội viên, lớp</w:t>
        <w:br/>
        <w:t xml:space="preserve">        BE--&gt;&gt;HV: CONFIRMED</w:t>
        <w:br/>
        <w:t xml:space="preserve">        BE--&gt;&gt;PT: CONFIRMED</w:t>
        <w:br/>
        <w:t xml:space="preserve">    else Bên đang được hỏi từ chối</w:t>
        <w:br/>
        <w:t xml:space="preserve">        HV-&gt;&gt;BE: POST /appointments/{id}/reject (lý do)</w:t>
        <w:br/>
        <w:t xml:space="preserve">        BE--&gt;&gt;PT: REJECTED, nhả chỗ đã giữ</w:t>
        <w:br/>
        <w:t xml:space="preserve">    end</w:t>
        <w:br/>
        <w:t xml:space="preserve">    opt Đổi hoặc hủy lịch đã chốt</w:t>
        <w:br/>
        <w:t xml:space="preserve">        HV-&gt;&gt;BE: POST /appointments/{id}/proposals (RESCHEDULE hoặc CANCEL)</w:t>
        <w:br/>
        <w:t xml:space="preserve">        PT-&gt;&gt;BE: accept hoặc reject</w:t>
        <w:br/>
        <w:t xml:space="preserve">        Note over BE: Lịch cũ giữ nguyên tới khi bên kia đồng ý</w:t>
        <w:br/>
        <w:t xml:space="preserve">    end</w:t>
        <w:br/>
        <w:t xml:space="preserve">    PT-&gt;&gt;BE: POST /appointments/{id}/complete (COMPLETED hoặc NO_SHOW)</w:t>
        <w:br/>
        <w:t xml:space="preserve">    BE--&gt;&gt;HV: Trừ 1 buổi, cập nhật số buổi còn lại</w:t>
      </w:r>
    </w:p>
    <w:p/>
    <w:p>
      <w:pPr>
        <w:pStyle w:val="Code"/>
      </w:pPr>
      <w:bookmarkStart w:id="5" w:name="bongo_lang_mermaid_5"/>
      <w:bookmarkEnd w:id="5"/>
      <w:r>
        <w:t xml:space="preserve">stateDiagram-v2</w:t>
        <w:br/>
        <w:t xml:space="preserve">    [*] --&gt; PENDING : POST /appointments</w:t>
        <w:br/>
        <w:t xml:space="preserve">    PENDING --&gt; PENDING : đề xuất lại (COUNTER)</w:t>
        <w:br/>
        <w:t xml:space="preserve">    PENDING --&gt; CONFIRMED : accept</w:t>
        <w:br/>
        <w:t xml:space="preserve">    PENDING --&gt; REJECTED : reject</w:t>
        <w:br/>
        <w:t xml:space="preserve">    CONFIRMED --&gt; CONFIRMED : RESCHEDULE được đồng ý</w:t>
        <w:br/>
        <w:t xml:space="preserve">    CONFIRMED --&gt; CANCELLED : CANCEL được đồng ý</w:t>
        <w:br/>
        <w:t xml:space="preserve">    CONFIRMED --&gt; COMPLETED : PT xác nhận đã tập</w:t>
        <w:br/>
        <w:t xml:space="preserve">    CONFIRMED --&gt; NO_SHOW : PT xác nhận vắng</w:t>
        <w:br/>
        <w:t xml:space="preserve">    REJECTED --&gt; [*]</w:t>
        <w:br/>
        <w:t xml:space="preserve">    CANCELLED --&gt; [*]</w:t>
        <w:br/>
        <w:t xml:space="preserve">    COMPLETED --&gt; [*]</w:t>
        <w:br/>
        <w:t xml:space="preserve">    NO_SHOW --&gt; [*]</w:t>
      </w:r>
    </w:p>
    <w:p>
      <w:pPr>
        <w:pStyle w:val="Heading3"/>
      </w:pPr>
      <w:r>
        <w:t xml:space="preserve">12.4 Hội viên tạo tại quầy rồi tự kích hoạt (UC20, UC01, UC04)</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Bước</w:t>
            </w:r>
          </w:p>
        </w:tc>
        <w:tc>
          <w:tcPr>
            <w:tcW w:w="1872" w:type="dxa"/>
            <w:shd w:val="clear" w:color="auto" w:fill="F2F2F2"/>
          </w:tcPr>
          <w:p>
            <w:pPr/>
            <w:r>
              <w:t xml:space="preserve">Ai</w:t>
            </w:r>
          </w:p>
        </w:tc>
        <w:tc>
          <w:tcPr>
            <w:tcW w:w="1872" w:type="dxa"/>
            <w:shd w:val="clear" w:color="auto" w:fill="F2F2F2"/>
          </w:tcPr>
          <w:p>
            <w:pPr/>
            <w:r>
              <w:t xml:space="preserve">API</w:t>
            </w:r>
          </w:p>
        </w:tc>
        <w:tc>
          <w:tcPr>
            <w:tcW w:w="1872" w:type="dxa"/>
            <w:shd w:val="clear" w:color="auto" w:fill="F2F2F2"/>
          </w:tcPr>
          <w:p>
            <w:pPr/>
            <w:r>
              <w:t xml:space="preserve">Bảng</w:t>
            </w:r>
          </w:p>
        </w:tc>
        <w:tc>
          <w:tcPr>
            <w:tcW w:w="1872" w:type="dxa"/>
            <w:shd w:val="clear" w:color="auto" w:fill="F2F2F2"/>
          </w:tcPr>
          <w:p>
            <w:pPr/>
            <w:r>
              <w:t xml:space="preserve">Kết quả</w:t>
            </w:r>
          </w:p>
        </w:tc>
      </w:tr>
      <w:tr>
        <w:tc>
          <w:tcPr>
            <w:tcW w:w="1872" w:type="dxa"/>
          </w:tcPr>
          <w:p>
            <w:pPr/>
            <w:r>
              <w:t xml:space="preserve">1. Tạo hồ sơ</w:t>
            </w:r>
          </w:p>
        </w:tc>
        <w:tc>
          <w:tcPr>
            <w:tcW w:w="1872" w:type="dxa"/>
          </w:tcPr>
          <w:p>
            <w:pPr/>
            <w:r>
              <w:t xml:space="preserve">Staff</w:t>
            </w:r>
          </w:p>
        </w:tc>
        <w:tc>
          <w:tcPr>
            <w:tcW w:w="1872" w:type="dxa"/>
          </w:tcPr>
          <w:p>
            <w:pPr/>
            <w:r>
              <w:t xml:space="preserve">POST /members</w:t>
            </w:r>
          </w:p>
        </w:tc>
        <w:tc>
          <w:tcPr>
            <w:tcW w:w="1872" w:type="dxa"/>
          </w:tcPr>
          <w:p>
            <w:pPr/>
            <w:r>
              <w:t xml:space="preserve">users (password_hash rỗng), members</w:t>
            </w:r>
          </w:p>
        </w:tc>
        <w:tc>
          <w:tcPr>
            <w:tcW w:w="1872" w:type="dxa"/>
          </w:tcPr>
          <w:p>
            <w:pPr/>
            <w:r>
              <w:t xml:space="preserve">accountActivated = false; vẫn mua gói, check-in được</w:t>
            </w:r>
          </w:p>
        </w:tc>
      </w:tr>
      <w:tr>
        <w:tc>
          <w:tcPr>
            <w:tcW w:w="1872" w:type="dxa"/>
          </w:tcPr>
          <w:p>
            <w:pPr/>
            <w:r>
              <w:t xml:space="preserve">2. Khách tự đăng ký cùng SĐT</w:t>
            </w:r>
          </w:p>
        </w:tc>
        <w:tc>
          <w:tcPr>
            <w:tcW w:w="1872" w:type="dxa"/>
          </w:tcPr>
          <w:p>
            <w:pPr/>
            <w:r>
              <w:t xml:space="preserve">Khách</w:t>
            </w:r>
          </w:p>
        </w:tc>
        <w:tc>
          <w:tcPr>
            <w:tcW w:w="1872" w:type="dxa"/>
          </w:tcPr>
          <w:p>
            <w:pPr/>
            <w:r>
              <w:t xml:space="preserve">POST /auth/register</w:t>
            </w:r>
          </w:p>
        </w:tc>
        <w:tc>
          <w:tcPr>
            <w:tcW w:w="1872" w:type="dxa"/>
          </w:tcPr>
          <w:p>
            <w:pPr/>
            <w:r>
              <w:t xml:space="preserve">—</w:t>
            </w:r>
          </w:p>
        </w:tc>
        <w:tc>
          <w:tcPr>
            <w:tcW w:w="1872" w:type="dxa"/>
          </w:tcPr>
          <w:p>
            <w:pPr/>
            <w:r>
              <w:t xml:space="preserve">409 ACTIVATION_REQUIRED</w:t>
            </w:r>
          </w:p>
        </w:tc>
      </w:tr>
      <w:tr>
        <w:tc>
          <w:tcPr>
            <w:tcW w:w="1872" w:type="dxa"/>
          </w:tcPr>
          <w:p>
            <w:pPr/>
            <w:r>
              <w:t xml:space="preserve">3. Nhận link</w:t>
            </w:r>
          </w:p>
        </w:tc>
        <w:tc>
          <w:tcPr>
            <w:tcW w:w="1872" w:type="dxa"/>
          </w:tcPr>
          <w:p>
            <w:pPr/>
            <w:r>
              <w:t xml:space="preserve">Khách</w:t>
            </w:r>
          </w:p>
        </w:tc>
        <w:tc>
          <w:tcPr>
            <w:tcW w:w="1872" w:type="dxa"/>
          </w:tcPr>
          <w:p>
            <w:pPr/>
            <w:r>
              <w:t xml:space="preserve">POST /auth/forgot-password</w:t>
            </w:r>
          </w:p>
        </w:tc>
        <w:tc>
          <w:tcPr>
            <w:tcW w:w="1872" w:type="dxa"/>
          </w:tcPr>
          <w:p>
            <w:pPr/>
            <w:r>
              <w:t xml:space="preserve">password_reset_tokens</w:t>
            </w:r>
          </w:p>
        </w:tc>
        <w:tc>
          <w:tcPr>
            <w:tcW w:w="1872" w:type="dxa"/>
          </w:tcPr>
          <w:p>
            <w:pPr/>
            <w:r>
              <w:t xml:space="preserve">Email chứa link, hạn 30 phút</w:t>
            </w:r>
          </w:p>
        </w:tc>
      </w:tr>
      <w:tr>
        <w:tc>
          <w:tcPr>
            <w:tcW w:w="1872" w:type="dxa"/>
          </w:tcPr>
          <w:p>
            <w:pPr/>
            <w:r>
              <w:t xml:space="preserve">4. Đặt mật khẩu</w:t>
            </w:r>
          </w:p>
        </w:tc>
        <w:tc>
          <w:tcPr>
            <w:tcW w:w="1872" w:type="dxa"/>
          </w:tcPr>
          <w:p>
            <w:pPr/>
            <w:r>
              <w:t xml:space="preserve">Khách</w:t>
            </w:r>
          </w:p>
        </w:tc>
        <w:tc>
          <w:tcPr>
            <w:tcW w:w="1872" w:type="dxa"/>
          </w:tcPr>
          <w:p>
            <w:pPr/>
            <w:r>
              <w:t xml:space="preserve">POST /auth/reset-password</w:t>
            </w:r>
          </w:p>
        </w:tc>
        <w:tc>
          <w:tcPr>
            <w:tcW w:w="1872" w:type="dxa"/>
          </w:tcPr>
          <w:p>
            <w:pPr/>
            <w:r>
              <w:t xml:space="preserve">users (password_hash, token_version + 1)</w:t>
            </w:r>
          </w:p>
        </w:tc>
        <w:tc>
          <w:tcPr>
            <w:tcW w:w="1872" w:type="dxa"/>
          </w:tcPr>
          <w:p>
            <w:pPr/>
            <w:r>
              <w:t xml:space="preserve">Đăng nhập được</w:t>
            </w:r>
          </w:p>
        </w:tc>
      </w:tr>
    </w:tbl>
    <w:p>
      <w:pPr>
        <w:pStyle w:val="Code"/>
      </w:pPr>
      <w:bookmarkStart w:id="6" w:name="bongo_lang_mermaid_6"/>
      <w:bookmarkEnd w:id="6"/>
      <w:r>
        <w:t xml:space="preserve">sequenceDiagram</w:t>
        <w:br/>
        <w:t xml:space="preserve">    autonumber</w:t>
        <w:br/>
        <w:t xml:space="preserve">    actor ST as Staff</w:t>
        <w:br/>
        <w:t xml:space="preserve">    actor K as Khách</w:t>
        <w:br/>
        <w:t xml:space="preserve">    participant BE as Backend</w:t>
        <w:br/>
        <w:t xml:space="preserve">    participant M as Email</w:t>
        <w:br/>
        <w:t xml:space="preserve">    ST-&gt;&gt;BE: POST /members (không mật khẩu)</w:t>
        <w:br/>
        <w:t xml:space="preserve">    BE--&gt;&gt;ST: accountActivated = false</w:t>
        <w:br/>
        <w:t xml:space="preserve">    K-&gt;&gt;BE: POST /auth/register (cùng SĐT)</w:t>
        <w:br/>
        <w:t xml:space="preserve">    BE--&gt;&gt;K: 409 ACTIVATION_REQUIRED</w:t>
        <w:br/>
        <w:t xml:space="preserve">    K-&gt;&gt;BE: POST /auth/forgot-password</w:t>
        <w:br/>
        <w:t xml:space="preserve">    BE-&gt;&gt;M: Gửi link đặt mật khẩu, hạn 30 phút</w:t>
        <w:br/>
        <w:t xml:space="preserve">    K-&gt;&gt;BE: POST /auth/reset-password (token, mật khẩu mới)</w:t>
        <w:br/>
        <w:t xml:space="preserve">    BE--&gt;&gt;K: Đã kích hoạt, đăng nhập được</w:t>
      </w:r>
    </w:p>
    <w:p>
      <w:pPr>
        <w:pStyle w:val="Heading3"/>
      </w:pPr>
      <w:r>
        <w:t xml:space="preserve">12.5 Lớp học (UC36–UC38)</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Bước</w:t>
            </w:r>
          </w:p>
        </w:tc>
        <w:tc>
          <w:tcPr>
            <w:tcW w:w="1872" w:type="dxa"/>
            <w:shd w:val="clear" w:color="auto" w:fill="F2F2F2"/>
          </w:tcPr>
          <w:p>
            <w:pPr/>
            <w:r>
              <w:t xml:space="preserve">Ai</w:t>
            </w:r>
          </w:p>
        </w:tc>
        <w:tc>
          <w:tcPr>
            <w:tcW w:w="1872" w:type="dxa"/>
            <w:shd w:val="clear" w:color="auto" w:fill="F2F2F2"/>
          </w:tcPr>
          <w:p>
            <w:pPr/>
            <w:r>
              <w:t xml:space="preserve">API</w:t>
            </w:r>
          </w:p>
        </w:tc>
        <w:tc>
          <w:tcPr>
            <w:tcW w:w="1872" w:type="dxa"/>
            <w:shd w:val="clear" w:color="auto" w:fill="F2F2F2"/>
          </w:tcPr>
          <w:p>
            <w:pPr/>
            <w:r>
              <w:t xml:space="preserve">Bảng</w:t>
            </w:r>
          </w:p>
        </w:tc>
        <w:tc>
          <w:tcPr>
            <w:tcW w:w="1872" w:type="dxa"/>
            <w:shd w:val="clear" w:color="auto" w:fill="F2F2F2"/>
          </w:tcPr>
          <w:p>
            <w:pPr/>
            <w:r>
              <w:t xml:space="preserve">Kết quả</w:t>
            </w:r>
          </w:p>
        </w:tc>
      </w:tr>
      <w:tr>
        <w:tc>
          <w:tcPr>
            <w:tcW w:w="1872" w:type="dxa"/>
          </w:tcPr>
          <w:p>
            <w:pPr/>
            <w:r>
              <w:t xml:space="preserve">1. Tạo lớp, gán PT, sức chứa</w:t>
            </w:r>
          </w:p>
        </w:tc>
        <w:tc>
          <w:tcPr>
            <w:tcW w:w="1872" w:type="dxa"/>
          </w:tcPr>
          <w:p>
            <w:pPr/>
            <w:r>
              <w:t xml:space="preserve">Admin</w:t>
            </w:r>
          </w:p>
        </w:tc>
        <w:tc>
          <w:tcPr>
            <w:tcW w:w="1872" w:type="dxa"/>
          </w:tcPr>
          <w:p>
            <w:pPr/>
            <w:r>
              <w:t xml:space="preserve">POST /classes</w:t>
            </w:r>
          </w:p>
        </w:tc>
        <w:tc>
          <w:tcPr>
            <w:tcW w:w="1872" w:type="dxa"/>
          </w:tcPr>
          <w:p>
            <w:pPr/>
            <w:r>
              <w:t xml:space="preserve">classes (kiểm trùng lịch PT)</w:t>
            </w:r>
          </w:p>
        </w:tc>
        <w:tc>
          <w:tcPr>
            <w:tcW w:w="1872" w:type="dxa"/>
          </w:tcPr>
          <w:p>
            <w:pPr/>
            <w:r>
              <w:t xml:space="preserve">SCHEDULED</w:t>
            </w:r>
          </w:p>
        </w:tc>
      </w:tr>
      <w:tr>
        <w:tc>
          <w:tcPr>
            <w:tcW w:w="1872" w:type="dxa"/>
          </w:tcPr>
          <w:p>
            <w:pPr/>
            <w:r>
              <w:t xml:space="preserve">2. Đăng ký</w:t>
            </w:r>
          </w:p>
        </w:tc>
        <w:tc>
          <w:tcPr>
            <w:tcW w:w="1872" w:type="dxa"/>
          </w:tcPr>
          <w:p>
            <w:pPr/>
            <w:r>
              <w:t xml:space="preserve">Hội viên</w:t>
            </w:r>
          </w:p>
        </w:tc>
        <w:tc>
          <w:tcPr>
            <w:tcW w:w="1872" w:type="dxa"/>
          </w:tcPr>
          <w:p>
            <w:pPr/>
            <w:r>
              <w:t xml:space="preserve">POST /classes/{id}/enrollments</w:t>
            </w:r>
          </w:p>
        </w:tc>
        <w:tc>
          <w:tcPr>
            <w:tcW w:w="1872" w:type="dxa"/>
          </w:tcPr>
          <w:p>
            <w:pPr/>
            <w:r>
              <w:t xml:space="preserve">Khóa dòng lớp; kiểm quyền lợi và chỗ trống; ghi class_enrollments</w:t>
            </w:r>
          </w:p>
        </w:tc>
        <w:tc>
          <w:tcPr>
            <w:tcW w:w="1872" w:type="dxa"/>
          </w:tcPr>
          <w:p>
            <w:pPr/>
            <w:r>
              <w:t xml:space="preserve">REGISTERED, hoặc CLASS_FULL / NO_CLASS_BENEFIT</w:t>
            </w:r>
          </w:p>
        </w:tc>
      </w:tr>
      <w:tr>
        <w:tc>
          <w:tcPr>
            <w:tcW w:w="1872" w:type="dxa"/>
          </w:tcPr>
          <w:p>
            <w:pPr/>
            <w:r>
              <w:t xml:space="preserve">3. Hủy đăng ký</w:t>
            </w:r>
          </w:p>
        </w:tc>
        <w:tc>
          <w:tcPr>
            <w:tcW w:w="1872" w:type="dxa"/>
          </w:tcPr>
          <w:p>
            <w:pPr/>
            <w:r>
              <w:t xml:space="preserve">Hội viên</w:t>
            </w:r>
          </w:p>
        </w:tc>
        <w:tc>
          <w:tcPr>
            <w:tcW w:w="1872" w:type="dxa"/>
          </w:tcPr>
          <w:p>
            <w:pPr/>
            <w:r>
              <w:t xml:space="preserve">DELETE /classes/{id}/enrollments/me</w:t>
            </w:r>
          </w:p>
        </w:tc>
        <w:tc>
          <w:tcPr>
            <w:tcW w:w="1872" w:type="dxa"/>
          </w:tcPr>
          <w:p>
            <w:pPr/>
            <w:r>
              <w:t xml:space="preserve">class_enrollments</w:t>
            </w:r>
          </w:p>
        </w:tc>
        <w:tc>
          <w:tcPr>
            <w:tcW w:w="1872" w:type="dxa"/>
          </w:tcPr>
          <w:p>
            <w:pPr/>
            <w:r>
              <w:t xml:space="preserve">CANCELLED, hoặc CANCELLATION_WINDOW_PASSED</w:t>
            </w:r>
          </w:p>
        </w:tc>
      </w:tr>
      <w:tr>
        <w:tc>
          <w:tcPr>
            <w:tcW w:w="1872" w:type="dxa"/>
          </w:tcPr>
          <w:p>
            <w:pPr/>
            <w:r>
              <w:t xml:space="preserve">4. Xem danh sách đăng ký</w:t>
            </w:r>
          </w:p>
        </w:tc>
        <w:tc>
          <w:tcPr>
            <w:tcW w:w="1872" w:type="dxa"/>
          </w:tcPr>
          <w:p>
            <w:pPr/>
            <w:r>
              <w:t xml:space="preserve">Admin, Staff, PT của lớp</w:t>
            </w:r>
          </w:p>
        </w:tc>
        <w:tc>
          <w:tcPr>
            <w:tcW w:w="1872" w:type="dxa"/>
          </w:tcPr>
          <w:p>
            <w:pPr/>
            <w:r>
              <w:t xml:space="preserve">GET /classes/{id}/enrollments</w:t>
            </w:r>
          </w:p>
        </w:tc>
        <w:tc>
          <w:tcPr>
            <w:tcW w:w="1872" w:type="dxa"/>
          </w:tcPr>
          <w:p>
            <w:pPr/>
            <w:r>
              <w:t xml:space="preserve">đọc</w:t>
            </w:r>
          </w:p>
        </w:tc>
        <w:tc>
          <w:tcPr>
            <w:tcW w:w="1872" w:type="dxa"/>
          </w:tcPr>
          <w:p>
            <w:pPr/>
            <w:r>
              <w:t xml:space="preserve">—</w:t>
            </w:r>
          </w:p>
        </w:tc>
      </w:tr>
      <w:tr>
        <w:tc>
          <w:tcPr>
            <w:tcW w:w="1872" w:type="dxa"/>
          </w:tcPr>
          <w:p>
            <w:pPr/>
            <w:r>
              <w:t xml:space="preserve">5. Hủy lớp</w:t>
            </w:r>
          </w:p>
        </w:tc>
        <w:tc>
          <w:tcPr>
            <w:tcW w:w="1872" w:type="dxa"/>
          </w:tcPr>
          <w:p>
            <w:pPr/>
            <w:r>
              <w:t xml:space="preserve">Admin</w:t>
            </w:r>
          </w:p>
        </w:tc>
        <w:tc>
          <w:tcPr>
            <w:tcW w:w="1872" w:type="dxa"/>
          </w:tcPr>
          <w:p>
            <w:pPr/>
            <w:r>
              <w:t xml:space="preserve">PATCH /classes/{id} (status = CANCELLED)</w:t>
            </w:r>
          </w:p>
        </w:tc>
        <w:tc>
          <w:tcPr>
            <w:tcW w:w="1872" w:type="dxa"/>
          </w:tcPr>
          <w:p>
            <w:pPr/>
            <w:r>
              <w:t xml:space="preserve">classes; notifications cho người đã đăng ký</w:t>
            </w:r>
          </w:p>
        </w:tc>
        <w:tc>
          <w:tcPr>
            <w:tcW w:w="1872" w:type="dxa"/>
          </w:tcPr>
          <w:p>
            <w:pPr/>
            <w:r>
              <w:t xml:space="preserve">Dữ liệu giữ nguyên</w:t>
            </w:r>
          </w:p>
        </w:tc>
      </w:tr>
    </w:tbl>
    <w:p>
      <w:pPr>
        <w:pStyle w:val="Code"/>
      </w:pPr>
      <w:bookmarkStart w:id="7" w:name="bongo_lang_mermaid_7"/>
      <w:bookmarkEnd w:id="7"/>
      <w:r>
        <w:t xml:space="preserve">flowchart TD</w:t>
        <w:br/>
        <w:t xml:space="preserve">    A["Hội viên bấm Đăng ký&lt;br/&gt;POST /classes/{id}/enrollments"] --&gt; B["Khóa dòng lớp: SELECT … FOR UPDATE"]</w:t>
        <w:br/>
        <w:t xml:space="preserve">    B --&gt; C{"Có gói ACTIVE có includes_class?"}</w:t>
        <w:br/>
        <w:t xml:space="preserve">    C -- Không --&gt; E1["Lỗi NO_CLASS_BENEFIT"]</w:t>
        <w:br/>
        <w:t xml:space="preserve">    C -- Có --&gt; D{"Còn chỗ?"}</w:t>
        <w:br/>
        <w:t xml:space="preserve">    D -- Không --&gt; E2["Lỗi CLASS_FULL"]</w:t>
        <w:br/>
        <w:t xml:space="preserve">    D -- Có --&gt; F["INSERT class_enrollments REGISTERED"]</w:t>
        <w:br/>
        <w:t xml:space="preserve">    F --&gt; G{"Muốn hủy?"}</w:t>
        <w:br/>
        <w:t xml:space="preserve">    G -- "Trước hạn hủy" --&gt; H["DELETE …/enrollments/me: CANCELLED"]</w:t>
        <w:br/>
        <w:t xml:space="preserve">    G -- "Quá hạn" --&gt; E3["Lỗi CANCELLATION_WINDOW_PASSED"]</w:t>
      </w:r>
    </w:p>
    <w:p>
      <w:pPr>
        <w:pStyle w:val="Heading2"/>
      </w:pPr>
      <w:r>
        <w:t xml:space="preserve">13. Công nghệ, đóng gói và kiểm thử API</w:t>
      </w:r>
    </w:p>
    <w:p>
      <w:pPr/>
      <w:r>
        <w:t xml:space="preserve">Đề xuất dùng </w:t>
      </w:r>
      <w:r>
        <w:rPr>
          <w:b/>
        </w:rPr>
        <w:t xml:space="preserve">TypeScript cho cả BE và FE, PostgreSQL làm CSDL, Docker Compose để đóng gói</w:t>
      </w:r>
      <w:r>
        <w:t xml:space="preserve">. Test API đóng gói thành </w:t>
      </w:r>
      <w:r>
        <w:rPr>
          <w:b/>
        </w:rPr>
        <w:t xml:space="preserve">Postman collection, chạy bằng Newman</w:t>
      </w:r>
      <w:r>
        <w:t xml:space="preserve">; test tích hợp viết bằng </w:t>
      </w:r>
      <w:r>
        <w:rPr>
          <w:b/>
        </w:rPr>
        <w:t xml:space="preserve">Jest + Supertest</w:t>
      </w:r>
      <w:r>
        <w:t xml:space="preserve">. Một ngôn ngữ giúp 4 bạn code đọc được code của nhau và dùng chung kiểu dữ liệu sinh từ OpenAPI. Nếu môn học bắt buộc Java, đổi cột BE sang phương án thay thế, phần FE và test API giữ nguyên.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Lớp</w:t>
            </w:r>
          </w:p>
        </w:tc>
        <w:tc>
          <w:tcPr>
            <w:tcW w:w="2340" w:type="dxa"/>
            <w:shd w:val="clear" w:color="auto" w:fill="F2F2F2"/>
          </w:tcPr>
          <w:p>
            <w:pPr/>
            <w:r>
              <w:t xml:space="preserve">Đề xuất</w:t>
            </w:r>
          </w:p>
        </w:tc>
        <w:tc>
          <w:tcPr>
            <w:tcW w:w="2340" w:type="dxa"/>
            <w:shd w:val="clear" w:color="auto" w:fill="F2F2F2"/>
          </w:tcPr>
          <w:p>
            <w:pPr/>
            <w:r>
              <w:t xml:space="preserve">Thay thế (nếu học Java)</w:t>
            </w:r>
          </w:p>
        </w:tc>
        <w:tc>
          <w:tcPr>
            <w:tcW w:w="2340" w:type="dxa"/>
            <w:shd w:val="clear" w:color="auto" w:fill="F2F2F2"/>
          </w:tcPr>
          <w:p>
            <w:pPr/>
            <w:r>
              <w:t xml:space="preserve">Vì sao</w:t>
            </w:r>
          </w:p>
        </w:tc>
      </w:tr>
      <w:tr>
        <w:tc>
          <w:tcPr>
            <w:tcW w:w="2340" w:type="dxa"/>
          </w:tcPr>
          <w:p>
            <w:pPr/>
            <w:r>
              <w:t xml:space="preserve">CSDL</w:t>
            </w:r>
          </w:p>
        </w:tc>
        <w:tc>
          <w:tcPr>
            <w:tcW w:w="2340" w:type="dxa"/>
          </w:tcPr>
          <w:p>
            <w:pPr/>
            <w:r>
              <w:t xml:space="preserve">PostgreSQL 16 + extension btree_gist, unaccent, pg_trgm</w:t>
            </w:r>
          </w:p>
        </w:tc>
        <w:tc>
          <w:tcPr>
            <w:tcW w:w="2340" w:type="dxa"/>
          </w:tcPr>
          <w:p>
            <w:pPr/>
            <w:r>
              <w:t xml:space="preserve">—</w:t>
            </w:r>
          </w:p>
        </w:tc>
        <w:tc>
          <w:tcPr>
            <w:tcW w:w="2340" w:type="dxa"/>
          </w:tcPr>
          <w:p>
            <w:pPr/>
            <w:r>
              <w:t xml:space="preserve">ERD dùng exclusion constraint, unique có điều kiện, tìm không dấu: chỉ PostgreSQL có đủ</w:t>
            </w:r>
          </w:p>
        </w:tc>
      </w:tr>
      <w:tr>
        <w:tc>
          <w:tcPr>
            <w:tcW w:w="2340" w:type="dxa"/>
          </w:tcPr>
          <w:p>
            <w:pPr/>
            <w:r>
              <w:t xml:space="preserve">Backend</w:t>
            </w:r>
          </w:p>
        </w:tc>
        <w:tc>
          <w:tcPr>
            <w:tcW w:w="2340" w:type="dxa"/>
          </w:tcPr>
          <w:p>
            <w:pPr/>
            <w:r>
              <w:t xml:space="preserve">NestJS 10 (TypeScript)</w:t>
            </w:r>
          </w:p>
        </w:tc>
        <w:tc>
          <w:tcPr>
            <w:tcW w:w="2340" w:type="dxa"/>
          </w:tcPr>
          <w:p>
            <w:pPr/>
            <w:r>
              <w:t xml:space="preserve">Spring Boot 3 (Java 17)</w:t>
            </w:r>
          </w:p>
        </w:tc>
        <w:tc>
          <w:tcPr>
            <w:tcW w:w="2340" w:type="dxa"/>
          </w:tcPr>
          <w:p>
            <w:pPr/>
            <w:r>
              <w:t xml:space="preserve">Có sẵn module, guard phân quyền, validate DTO, tự sinh Swagger</w:t>
            </w:r>
          </w:p>
        </w:tc>
      </w:tr>
      <w:tr>
        <w:tc>
          <w:tcPr>
            <w:tcW w:w="2340" w:type="dxa"/>
          </w:tcPr>
          <w:p>
            <w:pPr/>
            <w:r>
              <w:t xml:space="preserve">ORM và migration</w:t>
            </w:r>
          </w:p>
        </w:tc>
        <w:tc>
          <w:tcPr>
            <w:tcW w:w="2340" w:type="dxa"/>
          </w:tcPr>
          <w:p>
            <w:pPr/>
            <w:r>
              <w:t xml:space="preserve">Prisma; ràng buộc đặc biệt viết SQL tay trong file migration</w:t>
            </w:r>
          </w:p>
        </w:tc>
        <w:tc>
          <w:tcPr>
            <w:tcW w:w="2340" w:type="dxa"/>
          </w:tcPr>
          <w:p>
            <w:pPr/>
            <w:r>
              <w:t xml:space="preserve">Spring Data JPA + Flyway</w:t>
            </w:r>
          </w:p>
        </w:tc>
        <w:tc>
          <w:tcPr>
            <w:tcW w:w="2340" w:type="dxa"/>
          </w:tcPr>
          <w:p>
            <w:pPr/>
            <w:r>
              <w:t xml:space="preserve">Schema dễ đọc, kiểu an toàn; seed bằng script</w:t>
            </w:r>
          </w:p>
        </w:tc>
      </w:tr>
      <w:tr>
        <w:tc>
          <w:tcPr>
            <w:tcW w:w="2340" w:type="dxa"/>
          </w:tcPr>
          <w:p>
            <w:pPr/>
            <w:r>
              <w:t xml:space="preserve">Xác thực</w:t>
            </w:r>
          </w:p>
        </w:tc>
        <w:tc>
          <w:tcPr>
            <w:tcW w:w="2340" w:type="dxa"/>
          </w:tcPr>
          <w:p>
            <w:pPr/>
            <w:r>
              <w:t xml:space="preserve">JWT access 15 phút + refresh trong cookie HttpOnly; bcrypt</w:t>
            </w:r>
          </w:p>
        </w:tc>
        <w:tc>
          <w:tcPr>
            <w:tcW w:w="2340" w:type="dxa"/>
          </w:tcPr>
          <w:p>
            <w:pPr/>
            <w:r>
              <w:t xml:space="preserve">Spring Security + jjwt</w:t>
            </w:r>
          </w:p>
        </w:tc>
        <w:tc>
          <w:tcPr>
            <w:tcW w:w="2340" w:type="dxa"/>
          </w:tcPr>
          <w:p>
            <w:pPr/>
            <w:r>
              <w:t xml:space="preserve">Đúng thiết kế PHIEN_DANG_NHAP</w:t>
            </w:r>
          </w:p>
        </w:tc>
      </w:tr>
      <w:tr>
        <w:tc>
          <w:tcPr>
            <w:tcW w:w="2340" w:type="dxa"/>
          </w:tcPr>
          <w:p>
            <w:pPr/>
            <w:r>
              <w:t xml:space="preserve">Job nền, email</w:t>
            </w:r>
          </w:p>
        </w:tc>
        <w:tc>
          <w:tcPr>
            <w:tcW w:w="2340" w:type="dxa"/>
          </w:tcPr>
          <w:p>
            <w:pPr/>
            <w:r>
              <w:t xml:space="preserve">@nestjs/schedule; Nodemailer + MailHog (dev)</w:t>
            </w:r>
          </w:p>
        </w:tc>
        <w:tc>
          <w:tcPr>
            <w:tcW w:w="2340" w:type="dxa"/>
          </w:tcPr>
          <w:p>
            <w:pPr/>
            <w:r>
              <w:t xml:space="preserve">@Scheduled; Spring Mail</w:t>
            </w:r>
          </w:p>
        </w:tc>
        <w:tc>
          <w:tcPr>
            <w:tcW w:w="2340" w:type="dxa"/>
          </w:tcPr>
          <w:p>
            <w:pPr/>
            <w:r>
              <w:t xml:space="preserve">5 job, không cần hàng đợi</w:t>
            </w:r>
          </w:p>
        </w:tc>
      </w:tr>
      <w:tr>
        <w:tc>
          <w:tcPr>
            <w:tcW w:w="2340" w:type="dxa"/>
          </w:tcPr>
          <w:p>
            <w:pPr/>
            <w:r>
              <w:t xml:space="preserve">Frontend</w:t>
            </w:r>
          </w:p>
        </w:tc>
        <w:tc>
          <w:tcPr>
            <w:tcW w:w="2340" w:type="dxa"/>
          </w:tcPr>
          <w:p>
            <w:pPr/>
            <w:r>
              <w:t xml:space="preserve">React 18 + Vite + TypeScript, React Router, TanStack Query</w:t>
            </w:r>
          </w:p>
        </w:tc>
        <w:tc>
          <w:tcPr>
            <w:tcW w:w="2340" w:type="dxa"/>
          </w:tcPr>
          <w:p>
            <w:pPr/>
            <w:r>
              <w:t xml:space="preserve">—</w:t>
            </w:r>
          </w:p>
        </w:tc>
        <w:tc>
          <w:tcPr>
            <w:tcW w:w="2340" w:type="dxa"/>
          </w:tcPr>
          <w:p>
            <w:pPr/>
            <w:r>
              <w:t xml:space="preserve">Phổ biến, nhiều tài liệu tiếng Việt</w:t>
            </w:r>
          </w:p>
        </w:tc>
      </w:tr>
      <w:tr>
        <w:tc>
          <w:tcPr>
            <w:tcW w:w="2340" w:type="dxa"/>
          </w:tcPr>
          <w:p>
            <w:pPr/>
            <w:r>
              <w:t xml:space="preserve">Thư viện giao diện</w:t>
            </w:r>
          </w:p>
        </w:tc>
        <w:tc>
          <w:tcPr>
            <w:tcW w:w="2340" w:type="dxa"/>
          </w:tcPr>
          <w:p>
            <w:pPr/>
            <w:r>
              <w:t xml:space="preserve">Ant Design (bảng, form, chọn ngày, hỗ trợ tiếng Việt); FullCalendar; html5-qrcode (quét) + qrcode.react (vẽ); Recharts</w:t>
            </w:r>
          </w:p>
        </w:tc>
        <w:tc>
          <w:tcPr>
            <w:tcW w:w="2340" w:type="dxa"/>
          </w:tcPr>
          <w:p>
            <w:pPr/>
            <w:r>
              <w:t xml:space="preserve">—</w:t>
            </w:r>
          </w:p>
        </w:tc>
        <w:tc>
          <w:tcPr>
            <w:tcW w:w="2340" w:type="dxa"/>
          </w:tcPr>
          <w:p>
            <w:pPr/>
            <w:r>
              <w:t xml:space="preserve">Màn quản trị nhiều bảng và form</w:t>
            </w:r>
          </w:p>
        </w:tc>
      </w:tr>
      <w:tr>
        <w:tc>
          <w:tcPr>
            <w:tcW w:w="2340" w:type="dxa"/>
          </w:tcPr>
          <w:p>
            <w:pPr/>
            <w:r>
              <w:t xml:space="preserve">Hợp đồng API</w:t>
            </w:r>
          </w:p>
        </w:tc>
        <w:tc>
          <w:tcPr>
            <w:tcW w:w="2340" w:type="dxa"/>
          </w:tcPr>
          <w:p>
            <w:pPr/>
            <w:r>
              <w:t xml:space="preserve">openapi.yaml là nguồn duy nhất; Prism chạy mock; openapi-typescript sinh kiểu cho FE</w:t>
            </w:r>
          </w:p>
        </w:tc>
        <w:tc>
          <w:tcPr>
            <w:tcW w:w="2340" w:type="dxa"/>
          </w:tcPr>
          <w:p>
            <w:pPr/>
            <w:r>
              <w:t xml:space="preserve">springdoc-openapi</w:t>
            </w:r>
          </w:p>
        </w:tc>
        <w:tc>
          <w:tcPr>
            <w:tcW w:w="2340" w:type="dxa"/>
          </w:tcPr>
          <w:p>
            <w:pPr/>
            <w:r>
              <w:t xml:space="preserve">FE không chờ BE, không gõ tay kiểu</w:t>
            </w:r>
          </w:p>
        </w:tc>
      </w:tr>
      <w:tr>
        <w:tc>
          <w:tcPr>
            <w:tcW w:w="2340" w:type="dxa"/>
          </w:tcPr>
          <w:p>
            <w:pPr/>
            <w:r>
              <w:t xml:space="preserve">Đóng gói</w:t>
            </w:r>
          </w:p>
        </w:tc>
        <w:tc>
          <w:tcPr>
            <w:tcW w:w="2340" w:type="dxa"/>
          </w:tcPr>
          <w:p>
            <w:pPr/>
            <w:r>
              <w:t xml:space="preserve">Dockerfile multi-stage cho BE, FE; docker-compose gồm postgres, mailhog, backend, frontend</w:t>
            </w:r>
          </w:p>
        </w:tc>
        <w:tc>
          <w:tcPr>
            <w:tcW w:w="2340" w:type="dxa"/>
          </w:tcPr>
          <w:p>
            <w:pPr/>
            <w:r>
              <w:t xml:space="preserve">Giống</w:t>
            </w:r>
          </w:p>
        </w:tc>
        <w:tc>
          <w:tcPr>
            <w:tcW w:w="2340" w:type="dxa"/>
          </w:tcPr>
          <w:p>
            <w:pPr/>
            <w:r>
              <w:t xml:space="preserve">Mỗi người chạy cùng một môi trường bằng một lệnh</w:t>
            </w:r>
          </w:p>
        </w:tc>
      </w:tr>
      <w:tr>
        <w:tc>
          <w:tcPr>
            <w:tcW w:w="2340" w:type="dxa"/>
          </w:tcPr>
          <w:p>
            <w:pPr/>
            <w:r>
              <w:t xml:space="preserve">CI</w:t>
            </w:r>
          </w:p>
        </w:tc>
        <w:tc>
          <w:tcPr>
            <w:tcW w:w="2340" w:type="dxa"/>
          </w:tcPr>
          <w:p>
            <w:pPr/>
            <w:r>
              <w:t xml:space="preserve">GitHub Actions: lint → unit → test tích hợp (Postgres service) → build → Newman trên staging</w:t>
            </w:r>
          </w:p>
        </w:tc>
        <w:tc>
          <w:tcPr>
            <w:tcW w:w="2340" w:type="dxa"/>
          </w:tcPr>
          <w:p>
            <w:pPr/>
            <w:r>
              <w:t xml:space="preserve">Giống</w:t>
            </w:r>
          </w:p>
        </w:tc>
        <w:tc>
          <w:tcPr>
            <w:tcW w:w="2340" w:type="dxa"/>
          </w:tcPr>
          <w:p>
            <w:pPr/>
            <w:r>
              <w:t xml:space="preserve">Mỗi PR có kết quả test, đưa số liệu vào báo cáo</w:t>
            </w:r>
          </w:p>
        </w:tc>
      </w:tr>
    </w:tbl>
    <w:p>
      <w:pPr/>
      <w:r>
        <w:t xml:space="preserve">Các tầng kiểm thử:</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Tầng</w:t>
            </w:r>
          </w:p>
        </w:tc>
        <w:tc>
          <w:tcPr>
            <w:tcW w:w="1872" w:type="dxa"/>
            <w:shd w:val="clear" w:color="auto" w:fill="F2F2F2"/>
          </w:tcPr>
          <w:p>
            <w:pPr/>
            <w:r>
              <w:t xml:space="preserve">Công cụ</w:t>
            </w:r>
          </w:p>
        </w:tc>
        <w:tc>
          <w:tcPr>
            <w:tcW w:w="1872" w:type="dxa"/>
            <w:shd w:val="clear" w:color="auto" w:fill="F2F2F2"/>
          </w:tcPr>
          <w:p>
            <w:pPr/>
            <w:r>
              <w:t xml:space="preserve">Ai viết</w:t>
            </w:r>
          </w:p>
        </w:tc>
        <w:tc>
          <w:tcPr>
            <w:tcW w:w="1872" w:type="dxa"/>
            <w:shd w:val="clear" w:color="auto" w:fill="F2F2F2"/>
          </w:tcPr>
          <w:p>
            <w:pPr/>
            <w:r>
              <w:t xml:space="preserve">Chạy khi nào</w:t>
            </w:r>
          </w:p>
        </w:tc>
        <w:tc>
          <w:tcPr>
            <w:tcW w:w="1872" w:type="dxa"/>
            <w:shd w:val="clear" w:color="auto" w:fill="F2F2F2"/>
          </w:tcPr>
          <w:p>
            <w:pPr/>
            <w:r>
              <w:t xml:space="preserve">Kiểm gì</w:t>
            </w:r>
          </w:p>
        </w:tc>
      </w:tr>
      <w:tr>
        <w:tc>
          <w:tcPr>
            <w:tcW w:w="1872" w:type="dxa"/>
          </w:tcPr>
          <w:p>
            <w:pPr/>
            <w:r>
              <w:t xml:space="preserve">Unit BE</w:t>
            </w:r>
          </w:p>
        </w:tc>
        <w:tc>
          <w:tcPr>
            <w:tcW w:w="1872" w:type="dxa"/>
          </w:tcPr>
          <w:p>
            <w:pPr/>
            <w:r>
              <w:t xml:space="preserve">Jest (Java: JUnit 5 + Mockito)</w:t>
            </w:r>
          </w:p>
        </w:tc>
        <w:tc>
          <w:tcPr>
            <w:tcW w:w="1872" w:type="dxa"/>
          </w:tcPr>
          <w:p>
            <w:pPr/>
            <w:r>
              <w:t xml:space="preserve">BE</w:t>
            </w:r>
          </w:p>
        </w:tc>
        <w:tc>
          <w:tcPr>
            <w:tcW w:w="1872" w:type="dxa"/>
          </w:tcPr>
          <w:p>
            <w:pPr/>
            <w:r>
              <w:t xml:space="preserve">Mỗi commit</w:t>
            </w:r>
          </w:p>
        </w:tc>
        <w:tc>
          <w:tcPr>
            <w:tcW w:w="1872" w:type="dxa"/>
          </w:tcPr>
          <w:p>
            <w:pPr/>
            <w:r>
              <w:t xml:space="preserve">Tính ngày kết thúc, số buổi còn lại, chọn gói khi check-in, kiểm tra quyền</w:t>
            </w:r>
          </w:p>
        </w:tc>
      </w:tr>
      <w:tr>
        <w:tc>
          <w:tcPr>
            <w:tcW w:w="1872" w:type="dxa"/>
          </w:tcPr>
          <w:p>
            <w:pPr/>
            <w:r>
              <w:t xml:space="preserve">Tích hợp API</w:t>
            </w:r>
          </w:p>
        </w:tc>
        <w:tc>
          <w:tcPr>
            <w:tcW w:w="1872" w:type="dxa"/>
          </w:tcPr>
          <w:p>
            <w:pPr/>
            <w:r>
              <w:t xml:space="preserve">Jest + Supertest + Testcontainers (Postgres thật) (Java: Spring Boot Test + Testcontainers)</w:t>
            </w:r>
          </w:p>
        </w:tc>
        <w:tc>
          <w:tcPr>
            <w:tcW w:w="1872" w:type="dxa"/>
          </w:tcPr>
          <w:p>
            <w:pPr/>
            <w:r>
              <w:t xml:space="preserve">BE</w:t>
            </w:r>
          </w:p>
        </w:tc>
        <w:tc>
          <w:tcPr>
            <w:tcW w:w="1872" w:type="dxa"/>
          </w:tcPr>
          <w:p>
            <w:pPr/>
            <w:r>
              <w:t xml:space="preserve">Mỗi PR</w:t>
            </w:r>
          </w:p>
        </w:tc>
        <w:tc>
          <w:tcPr>
            <w:tcW w:w="1872" w:type="dxa"/>
          </w:tcPr>
          <w:p>
            <w:pPr/>
            <w:r>
              <w:t xml:space="preserve">Giao dịch kích hoạt gói, ràng buộc unique, chống trùng lịch</w:t>
            </w:r>
          </w:p>
        </w:tc>
      </w:tr>
      <w:tr>
        <w:tc>
          <w:tcPr>
            <w:tcW w:w="1872" w:type="dxa"/>
          </w:tcPr>
          <w:p>
            <w:pPr/>
            <w:r>
              <w:t xml:space="preserve">API chức năng (hộp đen)</w:t>
            </w:r>
          </w:p>
        </w:tc>
        <w:tc>
          <w:tcPr>
            <w:tcW w:w="1872" w:type="dxa"/>
          </w:tcPr>
          <w:p>
            <w:pPr/>
            <w:r>
              <w:t xml:space="preserve">Postman collection + Newman, báo cáo HTML bằng newman-reporter-htmlextra</w:t>
            </w:r>
          </w:p>
        </w:tc>
        <w:tc>
          <w:tcPr>
            <w:tcW w:w="1872" w:type="dxa"/>
          </w:tcPr>
          <w:p>
            <w:pPr/>
            <w:r>
              <w:t xml:space="preserve">PM</w:t>
            </w:r>
          </w:p>
        </w:tc>
        <w:tc>
          <w:tcPr>
            <w:tcW w:w="1872" w:type="dxa"/>
          </w:tcPr>
          <w:p>
            <w:pPr/>
            <w:r>
              <w:t xml:space="preserve">Mỗi PR và mỗi tối trên staging</w:t>
            </w:r>
          </w:p>
        </w:tc>
        <w:tc>
          <w:tcPr>
            <w:tcW w:w="1872" w:type="dxa"/>
          </w:tcPr>
          <w:p>
            <w:pPr/>
            <w:r>
              <w:t xml:space="preserve">Test case theo tiêu chí chấp nhận, mã lỗi, phân quyền (sai vai trò → 403, dữ liệu người khác → 403/404)</w:t>
            </w:r>
          </w:p>
        </w:tc>
      </w:tr>
      <w:tr>
        <w:tc>
          <w:tcPr>
            <w:tcW w:w="1872" w:type="dxa"/>
          </w:tcPr>
          <w:p>
            <w:pPr/>
            <w:r>
              <w:t xml:space="preserve">Tương tranh</w:t>
            </w:r>
          </w:p>
        </w:tc>
        <w:tc>
          <w:tcPr>
            <w:tcW w:w="1872" w:type="dxa"/>
          </w:tcPr>
          <w:p>
            <w:pPr/>
            <w:r>
              <w:t xml:space="preserve">k6</w:t>
            </w:r>
          </w:p>
        </w:tc>
        <w:tc>
          <w:tcPr>
            <w:tcW w:w="1872" w:type="dxa"/>
          </w:tcPr>
          <w:p>
            <w:pPr/>
            <w:r>
              <w:t xml:space="preserve">PM + BE Lead</w:t>
            </w:r>
          </w:p>
        </w:tc>
        <w:tc>
          <w:tcPr>
            <w:tcW w:w="1872" w:type="dxa"/>
          </w:tcPr>
          <w:p>
            <w:pPr/>
            <w:r>
              <w:t xml:space="preserve">Tuần 5 và 8</w:t>
            </w:r>
          </w:p>
        </w:tc>
        <w:tc>
          <w:tcPr>
            <w:tcW w:w="1872" w:type="dxa"/>
          </w:tcPr>
          <w:p>
            <w:pPr/>
            <w:r>
              <w:t xml:space="preserve">10 lệnh "Đồng ý" cùng lúc chỉ 1 thành công; lớp 20 chỗ có 30 người đăng ký</w:t>
            </w:r>
          </w:p>
        </w:tc>
      </w:tr>
      <w:tr>
        <w:tc>
          <w:tcPr>
            <w:tcW w:w="1872" w:type="dxa"/>
          </w:tcPr>
          <w:p>
            <w:pPr/>
            <w:r>
              <w:t xml:space="preserve">Component FE</w:t>
            </w:r>
          </w:p>
        </w:tc>
        <w:tc>
          <w:tcPr>
            <w:tcW w:w="1872" w:type="dxa"/>
          </w:tcPr>
          <w:p>
            <w:pPr/>
            <w:r>
              <w:t xml:space="preserve">Vitest + React Testing Library</w:t>
            </w:r>
          </w:p>
        </w:tc>
        <w:tc>
          <w:tcPr>
            <w:tcW w:w="1872" w:type="dxa"/>
          </w:tcPr>
          <w:p>
            <w:pPr/>
            <w:r>
              <w:t xml:space="preserve">FE</w:t>
            </w:r>
          </w:p>
        </w:tc>
        <w:tc>
          <w:tcPr>
            <w:tcW w:w="1872" w:type="dxa"/>
          </w:tcPr>
          <w:p>
            <w:pPr/>
            <w:r>
              <w:t xml:space="preserve">Component quan trọng</w:t>
            </w:r>
          </w:p>
        </w:tc>
        <w:tc>
          <w:tcPr>
            <w:tcW w:w="1872" w:type="dxa"/>
          </w:tcPr>
          <w:p>
            <w:pPr/>
            <w:r>
              <w:t xml:space="preserve">Form mua gói, lịch, nút theo allowedActions</w:t>
            </w:r>
          </w:p>
        </w:tc>
      </w:tr>
      <w:tr>
        <w:tc>
          <w:tcPr>
            <w:tcW w:w="1872" w:type="dxa"/>
          </w:tcPr>
          <w:p>
            <w:pPr/>
            <w:r>
              <w:t xml:space="preserve">E2E</w:t>
            </w:r>
          </w:p>
        </w:tc>
        <w:tc>
          <w:tcPr>
            <w:tcW w:w="1872" w:type="dxa"/>
          </w:tcPr>
          <w:p>
            <w:pPr/>
            <w:r>
              <w:t xml:space="preserve">Playwright</w:t>
            </w:r>
          </w:p>
        </w:tc>
        <w:tc>
          <w:tcPr>
            <w:tcW w:w="1872" w:type="dxa"/>
          </w:tcPr>
          <w:p>
            <w:pPr/>
            <w:r>
              <w:t xml:space="preserve">PM + FE Sub</w:t>
            </w:r>
          </w:p>
        </w:tc>
        <w:tc>
          <w:tcPr>
            <w:tcW w:w="1872" w:type="dxa"/>
          </w:tcPr>
          <w:p>
            <w:pPr/>
            <w:r>
              <w:t xml:space="preserve">Trước demo, tuần 8–9</w:t>
            </w:r>
          </w:p>
        </w:tc>
        <w:tc>
          <w:tcPr>
            <w:tcW w:w="1872" w:type="dxa"/>
          </w:tcPr>
          <w:p>
            <w:pPr/>
            <w:r>
              <w:t xml:space="preserve">5 luồng ở mục 12</w:t>
            </w:r>
          </w:p>
        </w:tc>
      </w:tr>
    </w:tbl>
    <w:p>
      <w:pPr/>
      <w:r>
        <w:t xml:space="preserve">Cách tổ chức Postman collection để chạy tự động:</w:t>
      </w:r>
    </w:p>
    <w:p>
      <w:pPr>
        <w:pStyle w:val="ListParagraph"/>
        <w:numPr>
          <w:ilvl w:val="0"/>
          <w:numId w:val="6"/>
        </w:numPr>
      </w:pPr>
      <w:r>
        <w:t xml:space="preserve">Mỗi nhóm API (A–L) là một thư mục; mỗi request đặt tên theo mã test case, ví dụ </w:t>
      </w:r>
      <w:r>
        <w:rPr>
          <w:rStyle w:val="CodeChar"/>
        </w:rPr>
        <w:t xml:space="preserve">TC-M31-02 Đề xuất lịch ngoài thời hạn gói → 422</w:t>
      </w:r>
      <w:r>
        <w:t xml:space="preserve">.</w:t>
      </w:r>
    </w:p>
    <w:p>
      <w:pPr>
        <w:pStyle w:val="ListParagraph"/>
        <w:numPr>
          <w:ilvl w:val="0"/>
          <w:numId w:val="6"/>
        </w:numPr>
      </w:pPr>
      <w:r>
        <w:t xml:space="preserve">Mỗi request có tab Tests kiểm: mã HTTP, </w:t>
      </w:r>
      <w:r>
        <w:rPr>
          <w:rStyle w:val="CodeChar"/>
        </w:rPr>
        <w:t xml:space="preserve">error.code</w:t>
      </w:r>
      <w:r>
        <w:t xml:space="preserve">, các trường bắt buộc trong response.</w:t>
      </w:r>
    </w:p>
    <w:p>
      <w:pPr>
        <w:pStyle w:val="ListParagraph"/>
        <w:numPr>
          <w:ilvl w:val="0"/>
          <w:numId w:val="6"/>
        </w:numPr>
      </w:pPr>
      <w:r>
        <w:t xml:space="preserve">Thư mục đầu tiên đăng nhập 4 vai trò và lưu token vào biến môi trường; các bước sau dùng lại id vừa tạo (memberId, orderId…), nên cả luồng 12.1 chạy liền một mạch.</w:t>
      </w:r>
    </w:p>
    <w:p>
      <w:pPr>
        <w:pStyle w:val="ListParagraph"/>
        <w:numPr>
          <w:ilvl w:val="0"/>
          <w:numId w:val="6"/>
        </w:numPr>
      </w:pPr>
      <w:r>
        <w:t xml:space="preserve">Hai file môi trường: local và staging. Ca dữ liệu sai (SĐT sai định dạng, số âm…) để trong file CSV và chạy bằng </w:t>
      </w:r>
      <w:r>
        <w:rPr>
          <w:rStyle w:val="CodeChar"/>
        </w:rPr>
        <w:t xml:space="preserve">-d</w:t>
      </w:r>
      <w:r>
        <w:t xml:space="preserve">.</w:t>
      </w:r>
    </w:p>
    <w:p>
      <w:pPr>
        <w:pStyle w:val="ListParagraph"/>
        <w:numPr>
          <w:ilvl w:val="0"/>
          <w:numId w:val="6"/>
        </w:numPr>
      </w:pPr>
      <w:r>
        <w:t xml:space="preserve">Lưu collection vào repo, thư mục </w:t>
      </w:r>
      <w:r>
        <w:rPr>
          <w:rStyle w:val="CodeChar"/>
        </w:rPr>
        <w:t xml:space="preserve">tests/api/</w:t>
      </w:r>
      <w:r>
        <w:t xml:space="preserve">, để review như code.</w:t>
      </w:r>
    </w:p>
    <w:p>
      <w:pPr/>
      <w:r>
        <w:t xml:space="preserve">Lệnh chạy mẫu:</w:t>
      </w:r>
    </w:p>
    <w:p>
      <w:pPr>
        <w:pStyle w:val="Code"/>
      </w:pPr>
      <w:bookmarkStart w:id="8" w:name="bongo_lang_bash_8"/>
      <w:bookmarkEnd w:id="8"/>
      <w:r>
        <w:t xml:space="preserve"># Dựng toàn bộ môi trường</w:t>
        <w:br/>
        <w:t xml:space="preserve">docker compose up -d            # postgres, mailhog, backend, frontend</w:t>
        <w:br/>
        <w:br/>
        <w:t xml:space="preserve"># Test của BE</w:t>
        <w:br/>
        <w:t xml:space="preserve">npm run test                    # unit (Jest)</w:t>
        <w:br/>
        <w:t xml:space="preserve">npm run test:e2e                # tích hợp API (Supertest + Testcontainers)</w:t>
        <w:br/>
        <w:br/>
        <w:t xml:space="preserve"># Test API hộp đen, xuất báo cáo HTML để đưa vào báo cáo môn học</w:t>
        <w:br/>
        <w:t xml:space="preserve">npx newman run tests/api/gym.postman_collection.json \</w:t>
        <w:br/>
        <w:t xml:space="preserve">  -e tests/api/staging.postman_environment.json \</w:t>
        <w:br/>
        <w:t xml:space="preserve">  -r cli,htmlextra --reporter-htmlextra-export reports/api-report.html</w:t>
        <w:br/>
        <w:br/>
        <w:t xml:space="preserve"># E2E</w:t>
        <w:br/>
        <w:t xml:space="preserve">npx playwright test</w:t>
      </w:r>
    </w:p>
    <w:p>
      <w:pPr/>
      <w:r>
        <w:t xml:space="preserve">Ngoài ra có thể chạy Schemathesis trên openapi.yaml: công cụ tự sinh hàng trăm request lạ để bắt lỗi 500 và response sai schema (viết bằng Python, chạy qua Docker). Mục này ở mức "có thì tốt", làm từ tuần 8 nếu còn thời gian. Quản lý lỗi bằng GitHub Issues, dùng mẫu gồm: bước tái hiện, kết quả mong đợi, kết quả thực tế, mã test case, mức độ.</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Tiến hành công việc Hệ thống quản lý phòng gym</dc:title>
  <dc:description>Claude Docs node/1a3e065f-294f@35 docx-w6</dc:description>
  <cp:revision>35</cp:revision>
</cp:coreProperties>
</file>