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5466" w:rsidRPr="00F65466" w:rsidRDefault="00F65466" w:rsidP="00F65466">
      <w:p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F65466">
        <w:rPr>
          <w:rFonts w:ascii="Times New Roman" w:eastAsia="Times New Roman" w:hAnsi="Times New Roman" w:cs="Times New Roman"/>
          <w:b/>
        </w:rPr>
        <w:t>Техническое задание</w:t>
      </w:r>
    </w:p>
    <w:p w:rsidR="00F65466" w:rsidRPr="00F65466" w:rsidRDefault="00F65466" w:rsidP="00F65466">
      <w:p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u w:val="single"/>
        </w:rPr>
      </w:pPr>
    </w:p>
    <w:p w:rsidR="00F65466" w:rsidRPr="00F65466" w:rsidRDefault="00F65466" w:rsidP="00621317">
      <w:pPr>
        <w:numPr>
          <w:ilvl w:val="0"/>
          <w:numId w:val="1"/>
        </w:num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u w:val="single"/>
        </w:rPr>
      </w:pPr>
      <w:r w:rsidRPr="00F65466">
        <w:rPr>
          <w:rFonts w:ascii="Times New Roman" w:eastAsia="Times New Roman" w:hAnsi="Times New Roman" w:cs="Times New Roman"/>
          <w:b/>
        </w:rPr>
        <w:t>Предмет закупки:</w:t>
      </w:r>
      <w:r w:rsidR="00621317">
        <w:rPr>
          <w:rFonts w:ascii="Times New Roman" w:eastAsia="Times New Roman" w:hAnsi="Times New Roman" w:cs="Times New Roman"/>
        </w:rPr>
        <w:t xml:space="preserve"> Оказание услуг</w:t>
      </w:r>
      <w:r w:rsidR="00621317" w:rsidRPr="00621317">
        <w:rPr>
          <w:rFonts w:ascii="Times New Roman" w:eastAsia="Times New Roman" w:hAnsi="Times New Roman" w:cs="Times New Roman"/>
        </w:rPr>
        <w:t xml:space="preserve"> по </w:t>
      </w:r>
      <w:r w:rsidR="00186C21">
        <w:rPr>
          <w:rFonts w:ascii="Times New Roman" w:eastAsia="Times New Roman" w:hAnsi="Times New Roman" w:cs="Times New Roman"/>
        </w:rPr>
        <w:t>предоставлению</w:t>
      </w:r>
      <w:r w:rsidR="00621317" w:rsidRPr="00621317">
        <w:rPr>
          <w:rFonts w:ascii="Times New Roman" w:eastAsia="Times New Roman" w:hAnsi="Times New Roman" w:cs="Times New Roman"/>
        </w:rPr>
        <w:t xml:space="preserve"> площадки </w:t>
      </w:r>
      <w:r w:rsidRPr="00F65466">
        <w:rPr>
          <w:rFonts w:ascii="Times New Roman" w:eastAsia="Times New Roman" w:hAnsi="Times New Roman" w:cs="Times New Roman"/>
        </w:rPr>
        <w:t>для нужд АО «Сбербанк Лизинг».</w:t>
      </w:r>
    </w:p>
    <w:p w:rsidR="00F65466" w:rsidRPr="00F65466" w:rsidRDefault="00F65466" w:rsidP="00F65466">
      <w:pPr>
        <w:shd w:val="clear" w:color="auto" w:fill="FFFFFF"/>
        <w:tabs>
          <w:tab w:val="left" w:pos="142"/>
          <w:tab w:val="left" w:pos="426"/>
        </w:tabs>
        <w:contextualSpacing/>
        <w:jc w:val="both"/>
        <w:rPr>
          <w:rFonts w:ascii="Times New Roman" w:eastAsia="Times New Roman" w:hAnsi="Times New Roman" w:cs="Times New Roman"/>
          <w:u w:val="single"/>
        </w:rPr>
      </w:pPr>
    </w:p>
    <w:p w:rsidR="00F65466" w:rsidRPr="00F65466" w:rsidRDefault="00F65466" w:rsidP="00F65466">
      <w:pPr>
        <w:numPr>
          <w:ilvl w:val="0"/>
          <w:numId w:val="1"/>
        </w:numPr>
        <w:tabs>
          <w:tab w:val="left" w:pos="142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eastAsia="Times New Roman" w:hAnsi="Times New Roman" w:cs="Times New Roman"/>
          <w:b/>
          <w:spacing w:val="-4"/>
        </w:rPr>
      </w:pPr>
      <w:bookmarkStart w:id="0" w:name="_Toc451861473"/>
      <w:bookmarkStart w:id="1" w:name="_Toc456799728"/>
      <w:bookmarkStart w:id="2" w:name="_Toc451861474"/>
      <w:bookmarkStart w:id="3" w:name="_Toc456799729"/>
      <w:bookmarkStart w:id="4" w:name="_Toc451861475"/>
      <w:bookmarkStart w:id="5" w:name="_Toc456799730"/>
      <w:bookmarkStart w:id="6" w:name="_Toc451861476"/>
      <w:bookmarkStart w:id="7" w:name="_Toc456799731"/>
      <w:bookmarkStart w:id="8" w:name="_Toc451861477"/>
      <w:bookmarkStart w:id="9" w:name="_Toc456799732"/>
      <w:bookmarkStart w:id="10" w:name="_Toc451861478"/>
      <w:bookmarkStart w:id="11" w:name="_Toc456799733"/>
      <w:bookmarkStart w:id="12" w:name="_Toc231647580"/>
      <w:bookmarkStart w:id="13" w:name="_Toc231648530"/>
      <w:bookmarkStart w:id="14" w:name="_Toc232439851"/>
      <w:bookmarkStart w:id="15" w:name="_Toc231647588"/>
      <w:bookmarkStart w:id="16" w:name="_Toc231648540"/>
      <w:bookmarkStart w:id="17" w:name="_Toc232439861"/>
      <w:bookmarkStart w:id="18" w:name="_Toc231647589"/>
      <w:bookmarkStart w:id="19" w:name="_Toc231648541"/>
      <w:bookmarkStart w:id="20" w:name="_Toc232439862"/>
      <w:bookmarkStart w:id="21" w:name="_Toc231647591"/>
      <w:bookmarkStart w:id="22" w:name="_Toc231648543"/>
      <w:bookmarkStart w:id="23" w:name="_Toc232439864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r w:rsidRPr="00F65466">
        <w:rPr>
          <w:rFonts w:ascii="Times New Roman" w:eastAsia="Times New Roman" w:hAnsi="Times New Roman" w:cs="Times New Roman"/>
          <w:b/>
          <w:snapToGrid w:val="0"/>
        </w:rPr>
        <w:t>Требования к предмету закупки</w:t>
      </w:r>
    </w:p>
    <w:p w:rsidR="00F65466" w:rsidRPr="00F65466" w:rsidRDefault="00F65466" w:rsidP="00F65466">
      <w:pPr>
        <w:numPr>
          <w:ilvl w:val="1"/>
          <w:numId w:val="1"/>
        </w:num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240" w:line="240" w:lineRule="auto"/>
        <w:ind w:left="0" w:firstLine="0"/>
        <w:jc w:val="both"/>
        <w:rPr>
          <w:rFonts w:ascii="Times New Roman" w:eastAsia="Times New Roman" w:hAnsi="Times New Roman" w:cs="Times New Roman"/>
          <w:b/>
          <w:bCs/>
        </w:rPr>
      </w:pPr>
      <w:r w:rsidRPr="00F65466">
        <w:rPr>
          <w:rFonts w:ascii="Times New Roman" w:eastAsia="Times New Roman" w:hAnsi="Times New Roman" w:cs="Times New Roman"/>
          <w:b/>
          <w:bCs/>
        </w:rPr>
        <w:t>Объем оказываемых услуг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4"/>
        <w:gridCol w:w="3260"/>
        <w:gridCol w:w="1418"/>
        <w:gridCol w:w="1559"/>
        <w:gridCol w:w="2693"/>
      </w:tblGrid>
      <w:tr w:rsidR="00F65466" w:rsidRPr="00F65466" w:rsidTr="003A7554">
        <w:tc>
          <w:tcPr>
            <w:tcW w:w="704" w:type="dxa"/>
          </w:tcPr>
          <w:p w:rsidR="00F65466" w:rsidRPr="00F65466" w:rsidRDefault="00F65466" w:rsidP="00F65466">
            <w:pPr>
              <w:tabs>
                <w:tab w:val="left" w:pos="142"/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6546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 п/п</w:t>
            </w:r>
          </w:p>
        </w:tc>
        <w:tc>
          <w:tcPr>
            <w:tcW w:w="3260" w:type="dxa"/>
          </w:tcPr>
          <w:p w:rsidR="00F65466" w:rsidRPr="00F65466" w:rsidRDefault="00F65466" w:rsidP="00F65466">
            <w:pPr>
              <w:tabs>
                <w:tab w:val="left" w:pos="142"/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6546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 услуг</w:t>
            </w:r>
          </w:p>
        </w:tc>
        <w:tc>
          <w:tcPr>
            <w:tcW w:w="1418" w:type="dxa"/>
          </w:tcPr>
          <w:p w:rsidR="00F65466" w:rsidRPr="00F65466" w:rsidRDefault="00F65466" w:rsidP="00F65466">
            <w:pPr>
              <w:tabs>
                <w:tab w:val="left" w:pos="142"/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6546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</w:t>
            </w:r>
          </w:p>
          <w:p w:rsidR="00F65466" w:rsidRPr="00F65466" w:rsidRDefault="00F65466" w:rsidP="00F65466">
            <w:pPr>
              <w:tabs>
                <w:tab w:val="left" w:pos="142"/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6546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измерения</w:t>
            </w:r>
          </w:p>
        </w:tc>
        <w:tc>
          <w:tcPr>
            <w:tcW w:w="1559" w:type="dxa"/>
          </w:tcPr>
          <w:p w:rsidR="00F65466" w:rsidRPr="00F65466" w:rsidRDefault="00F65466" w:rsidP="00F65466">
            <w:pPr>
              <w:tabs>
                <w:tab w:val="left" w:pos="142"/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6546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Количество</w:t>
            </w:r>
          </w:p>
        </w:tc>
        <w:tc>
          <w:tcPr>
            <w:tcW w:w="2693" w:type="dxa"/>
          </w:tcPr>
          <w:p w:rsidR="00F65466" w:rsidRPr="00F65466" w:rsidRDefault="00F65466" w:rsidP="00F65466">
            <w:pPr>
              <w:tabs>
                <w:tab w:val="left" w:pos="142"/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6546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Срок оказания услуг</w:t>
            </w:r>
          </w:p>
        </w:tc>
      </w:tr>
      <w:tr w:rsidR="00F65466" w:rsidRPr="00F65466" w:rsidTr="00BC0064">
        <w:trPr>
          <w:trHeight w:val="124"/>
        </w:trPr>
        <w:tc>
          <w:tcPr>
            <w:tcW w:w="704" w:type="dxa"/>
          </w:tcPr>
          <w:p w:rsidR="00F65466" w:rsidRPr="00F65466" w:rsidRDefault="00F65466" w:rsidP="00F65466">
            <w:pPr>
              <w:tabs>
                <w:tab w:val="left" w:pos="142"/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F65466"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</w:p>
        </w:tc>
        <w:tc>
          <w:tcPr>
            <w:tcW w:w="3260" w:type="dxa"/>
          </w:tcPr>
          <w:p w:rsidR="00F65466" w:rsidRPr="00F65466" w:rsidRDefault="00B41594" w:rsidP="00186C21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B41594">
              <w:rPr>
                <w:rFonts w:ascii="Times New Roman" w:eastAsia="Times New Roman" w:hAnsi="Times New Roman" w:cs="Times New Roman"/>
                <w:color w:val="000000"/>
              </w:rPr>
              <w:t xml:space="preserve">Оказание услуг по </w:t>
            </w:r>
            <w:r w:rsidR="00186C21">
              <w:rPr>
                <w:rFonts w:ascii="Times New Roman" w:eastAsia="Times New Roman" w:hAnsi="Times New Roman" w:cs="Times New Roman"/>
                <w:color w:val="000000"/>
              </w:rPr>
              <w:t>предоставлению</w:t>
            </w:r>
            <w:r w:rsidR="00621317" w:rsidRPr="00621317">
              <w:rPr>
                <w:rFonts w:ascii="Times New Roman" w:eastAsia="Times New Roman" w:hAnsi="Times New Roman" w:cs="Times New Roman"/>
                <w:color w:val="000000"/>
              </w:rPr>
              <w:t xml:space="preserve"> площадки</w:t>
            </w:r>
          </w:p>
        </w:tc>
        <w:tc>
          <w:tcPr>
            <w:tcW w:w="1418" w:type="dxa"/>
          </w:tcPr>
          <w:p w:rsidR="00F65466" w:rsidRPr="00F65466" w:rsidRDefault="00413ACA" w:rsidP="00F65466">
            <w:pPr>
              <w:tabs>
                <w:tab w:val="left" w:pos="142"/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Ед. усл.</w:t>
            </w:r>
          </w:p>
        </w:tc>
        <w:tc>
          <w:tcPr>
            <w:tcW w:w="1559" w:type="dxa"/>
          </w:tcPr>
          <w:p w:rsidR="00F65466" w:rsidRPr="00F65466" w:rsidRDefault="00621317" w:rsidP="00F65466">
            <w:pPr>
              <w:tabs>
                <w:tab w:val="left" w:pos="142"/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2</w:t>
            </w:r>
          </w:p>
        </w:tc>
        <w:tc>
          <w:tcPr>
            <w:tcW w:w="2693" w:type="dxa"/>
          </w:tcPr>
          <w:p w:rsidR="00F65466" w:rsidRPr="00F65466" w:rsidRDefault="00621317" w:rsidP="00F65466">
            <w:pPr>
              <w:tabs>
                <w:tab w:val="left" w:pos="142"/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>01.12.2025 и 02.12.2025</w:t>
            </w:r>
          </w:p>
        </w:tc>
      </w:tr>
    </w:tbl>
    <w:p w:rsidR="00F65466" w:rsidRPr="00F65466" w:rsidRDefault="00F65466" w:rsidP="00F65466">
      <w:pPr>
        <w:shd w:val="clear" w:color="auto" w:fill="FFFFFF"/>
        <w:tabs>
          <w:tab w:val="left" w:pos="142"/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ru-RU"/>
        </w:rPr>
      </w:pPr>
    </w:p>
    <w:p w:rsidR="00F65466" w:rsidRPr="00F65466" w:rsidRDefault="00F65466" w:rsidP="00F65466">
      <w:pPr>
        <w:numPr>
          <w:ilvl w:val="1"/>
          <w:numId w:val="1"/>
        </w:num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/>
          <w:bCs/>
        </w:rPr>
      </w:pPr>
      <w:r w:rsidRPr="00F65466">
        <w:rPr>
          <w:rFonts w:ascii="Times New Roman" w:eastAsia="Times New Roman" w:hAnsi="Times New Roman" w:cs="Times New Roman"/>
          <w:b/>
          <w:bCs/>
        </w:rPr>
        <w:t>Общие требования к оказанию услуг</w:t>
      </w:r>
    </w:p>
    <w:p w:rsidR="00F65466" w:rsidRPr="00F65466" w:rsidRDefault="00F65466" w:rsidP="00F65466">
      <w:p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1882"/>
        <w:gridCol w:w="7087"/>
      </w:tblGrid>
      <w:tr w:rsidR="00F65466" w:rsidRPr="00F65466" w:rsidTr="003A7554">
        <w:tc>
          <w:tcPr>
            <w:tcW w:w="670" w:type="dxa"/>
            <w:vAlign w:val="center"/>
            <w:hideMark/>
          </w:tcPr>
          <w:p w:rsidR="00F65466" w:rsidRPr="00F65466" w:rsidRDefault="00F65466" w:rsidP="00F65466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2"/>
              </w:rPr>
            </w:pPr>
            <w:r w:rsidRPr="00F65466">
              <w:rPr>
                <w:rFonts w:ascii="Times New Roman" w:eastAsia="Times New Roman" w:hAnsi="Times New Roman" w:cs="Times New Roman"/>
                <w:b/>
                <w:kern w:val="2"/>
              </w:rPr>
              <w:t>№ п\п</w:t>
            </w:r>
          </w:p>
        </w:tc>
        <w:tc>
          <w:tcPr>
            <w:tcW w:w="1882" w:type="dxa"/>
            <w:vAlign w:val="center"/>
            <w:hideMark/>
          </w:tcPr>
          <w:p w:rsidR="00F65466" w:rsidRPr="00F65466" w:rsidRDefault="00F65466" w:rsidP="00F65466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2"/>
              </w:rPr>
            </w:pPr>
            <w:r w:rsidRPr="00F65466">
              <w:rPr>
                <w:rFonts w:ascii="Times New Roman" w:eastAsia="Times New Roman" w:hAnsi="Times New Roman" w:cs="Times New Roman"/>
                <w:b/>
                <w:kern w:val="2"/>
              </w:rPr>
              <w:t>Требование</w:t>
            </w:r>
          </w:p>
        </w:tc>
        <w:tc>
          <w:tcPr>
            <w:tcW w:w="7087" w:type="dxa"/>
            <w:vAlign w:val="center"/>
            <w:hideMark/>
          </w:tcPr>
          <w:p w:rsidR="00F65466" w:rsidRPr="00F65466" w:rsidRDefault="00F65466" w:rsidP="00F65466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2"/>
              </w:rPr>
            </w:pPr>
            <w:r w:rsidRPr="00F65466">
              <w:rPr>
                <w:rFonts w:ascii="Times New Roman" w:eastAsia="Times New Roman" w:hAnsi="Times New Roman" w:cs="Times New Roman"/>
                <w:b/>
                <w:kern w:val="2"/>
              </w:rPr>
              <w:t>Описание</w:t>
            </w:r>
          </w:p>
        </w:tc>
      </w:tr>
      <w:tr w:rsidR="00F65466" w:rsidRPr="00F65466" w:rsidTr="003A7554">
        <w:tc>
          <w:tcPr>
            <w:tcW w:w="670" w:type="dxa"/>
            <w:vAlign w:val="center"/>
            <w:hideMark/>
          </w:tcPr>
          <w:p w:rsidR="00F65466" w:rsidRPr="00F65466" w:rsidRDefault="00F65466" w:rsidP="00F65466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2"/>
              </w:rPr>
            </w:pPr>
            <w:r w:rsidRPr="00F65466">
              <w:rPr>
                <w:rFonts w:ascii="Times New Roman" w:eastAsia="Times New Roman" w:hAnsi="Times New Roman" w:cs="Times New Roman"/>
                <w:kern w:val="2"/>
              </w:rPr>
              <w:t>1</w:t>
            </w:r>
          </w:p>
        </w:tc>
        <w:tc>
          <w:tcPr>
            <w:tcW w:w="1882" w:type="dxa"/>
            <w:vAlign w:val="center"/>
            <w:hideMark/>
          </w:tcPr>
          <w:p w:rsidR="00F65466" w:rsidRPr="00F65466" w:rsidRDefault="00F65466" w:rsidP="00F65466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lang w:eastAsia="ar-SA"/>
              </w:rPr>
            </w:pPr>
            <w:r w:rsidRPr="00F65466">
              <w:rPr>
                <w:rFonts w:ascii="Times New Roman" w:eastAsia="Times New Roman" w:hAnsi="Times New Roman" w:cs="Times New Roman"/>
                <w:kern w:val="2"/>
                <w:lang w:eastAsia="ar-SA"/>
              </w:rPr>
              <w:t>Требование к площадке</w:t>
            </w:r>
          </w:p>
        </w:tc>
        <w:tc>
          <w:tcPr>
            <w:tcW w:w="7087" w:type="dxa"/>
            <w:hideMark/>
          </w:tcPr>
          <w:p w:rsidR="00F65466" w:rsidRPr="00F65466" w:rsidRDefault="00F65466" w:rsidP="00F65466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>Предоставление</w:t>
            </w:r>
            <w:r w:rsidRPr="00F65466">
              <w:rPr>
                <w:rFonts w:ascii="Times New Roman" w:eastAsia="Times New Roman" w:hAnsi="Times New Roman" w:cs="Times New Roman"/>
                <w:kern w:val="2"/>
              </w:rPr>
              <w:t xml:space="preserve"> помещения с целью обеспечения возможности организации </w:t>
            </w:r>
            <w:r w:rsidR="00BC0064">
              <w:rPr>
                <w:rFonts w:ascii="Times New Roman" w:eastAsia="Times New Roman" w:hAnsi="Times New Roman" w:cs="Times New Roman"/>
                <w:kern w:val="2"/>
              </w:rPr>
              <w:t>конференции</w:t>
            </w:r>
          </w:p>
          <w:p w:rsidR="00F65466" w:rsidRPr="00F65466" w:rsidRDefault="00F65466" w:rsidP="00F65466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 w:rsidRPr="00F65466">
              <w:rPr>
                <w:rFonts w:ascii="Times New Roman" w:eastAsia="Times New Roman" w:hAnsi="Times New Roman" w:cs="Times New Roman"/>
                <w:kern w:val="2"/>
              </w:rPr>
              <w:t>Возможность размеще</w:t>
            </w:r>
            <w:r w:rsidR="00FD6210">
              <w:rPr>
                <w:rFonts w:ascii="Times New Roman" w:eastAsia="Times New Roman" w:hAnsi="Times New Roman" w:cs="Times New Roman"/>
                <w:kern w:val="2"/>
              </w:rPr>
              <w:t>ния посадочных мест в зале от</w:t>
            </w:r>
            <w:r w:rsidR="00621317">
              <w:rPr>
                <w:rFonts w:ascii="Times New Roman" w:eastAsia="Times New Roman" w:hAnsi="Times New Roman" w:cs="Times New Roman"/>
                <w:kern w:val="2"/>
              </w:rPr>
              <w:t xml:space="preserve"> 5</w:t>
            </w:r>
            <w:r w:rsidR="00BC0064">
              <w:rPr>
                <w:rFonts w:ascii="Times New Roman" w:eastAsia="Times New Roman" w:hAnsi="Times New Roman" w:cs="Times New Roman"/>
                <w:kern w:val="2"/>
              </w:rPr>
              <w:t>0 мест до 100</w:t>
            </w:r>
            <w:r w:rsidRPr="00F65466">
              <w:rPr>
                <w:rFonts w:ascii="Times New Roman" w:eastAsia="Times New Roman" w:hAnsi="Times New Roman" w:cs="Times New Roman"/>
                <w:kern w:val="2"/>
              </w:rPr>
              <w:t xml:space="preserve"> мест. </w:t>
            </w:r>
          </w:p>
          <w:p w:rsidR="00F65466" w:rsidRPr="00F65466" w:rsidRDefault="00F65466" w:rsidP="00F65466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 w:rsidRPr="00F65466">
              <w:rPr>
                <w:rFonts w:ascii="Times New Roman" w:eastAsia="Times New Roman" w:hAnsi="Times New Roman" w:cs="Times New Roman"/>
                <w:kern w:val="2"/>
              </w:rPr>
              <w:t>Отдаленность помещения от офиса: г.</w:t>
            </w:r>
            <w:r w:rsidR="00BC0064">
              <w:rPr>
                <w:rFonts w:ascii="Times New Roman" w:eastAsia="Times New Roman" w:hAnsi="Times New Roman" w:cs="Times New Roman"/>
                <w:kern w:val="2"/>
              </w:rPr>
              <w:t xml:space="preserve"> Москва, Поклонная, </w:t>
            </w:r>
            <w:r w:rsidR="00E17A90">
              <w:rPr>
                <w:rFonts w:ascii="Times New Roman" w:eastAsia="Times New Roman" w:hAnsi="Times New Roman" w:cs="Times New Roman"/>
                <w:kern w:val="2"/>
              </w:rPr>
              <w:t>д.</w:t>
            </w:r>
            <w:r w:rsidR="00BC0064">
              <w:rPr>
                <w:rFonts w:ascii="Times New Roman" w:eastAsia="Times New Roman" w:hAnsi="Times New Roman" w:cs="Times New Roman"/>
                <w:kern w:val="2"/>
              </w:rPr>
              <w:t>3 не более 1</w:t>
            </w:r>
            <w:r w:rsidR="00E523BF">
              <w:rPr>
                <w:rFonts w:ascii="Times New Roman" w:eastAsia="Times New Roman" w:hAnsi="Times New Roman" w:cs="Times New Roman"/>
                <w:kern w:val="2"/>
              </w:rPr>
              <w:t xml:space="preserve"> км</w:t>
            </w:r>
            <w:r w:rsidRPr="00F65466">
              <w:rPr>
                <w:rFonts w:ascii="Times New Roman" w:eastAsia="Times New Roman" w:hAnsi="Times New Roman" w:cs="Times New Roman"/>
                <w:kern w:val="2"/>
              </w:rPr>
              <w:t>.</w:t>
            </w:r>
          </w:p>
          <w:p w:rsidR="00F65466" w:rsidRPr="00F65466" w:rsidRDefault="00F65466" w:rsidP="00F65466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 w:rsidRPr="00F65466">
              <w:rPr>
                <w:rFonts w:ascii="Times New Roman" w:eastAsia="Times New Roman" w:hAnsi="Times New Roman" w:cs="Times New Roman"/>
                <w:kern w:val="2"/>
              </w:rPr>
              <w:t>Помещение предоставляется на период подготовки и проведения мероприятия, включая время, необходимое на монтаж/демонтаж сценического, звукового, выставочного оборудования;</w:t>
            </w:r>
          </w:p>
          <w:p w:rsidR="00F65466" w:rsidRPr="00F65466" w:rsidRDefault="00F65466" w:rsidP="00F65466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 w:rsidRPr="00F65466">
              <w:rPr>
                <w:rFonts w:ascii="Times New Roman" w:eastAsia="Times New Roman" w:hAnsi="Times New Roman" w:cs="Times New Roman"/>
                <w:kern w:val="2"/>
              </w:rPr>
              <w:t>Расстановка мебели и ее комплектность согласуется с Заказчиком.</w:t>
            </w:r>
          </w:p>
        </w:tc>
      </w:tr>
      <w:tr w:rsidR="00F65466" w:rsidRPr="00F65466" w:rsidTr="003A7554">
        <w:tc>
          <w:tcPr>
            <w:tcW w:w="670" w:type="dxa"/>
            <w:vAlign w:val="center"/>
            <w:hideMark/>
          </w:tcPr>
          <w:p w:rsidR="00F65466" w:rsidRPr="00F65466" w:rsidRDefault="00F65466" w:rsidP="00F65466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2"/>
              </w:rPr>
            </w:pPr>
            <w:r w:rsidRPr="00F65466">
              <w:rPr>
                <w:rFonts w:ascii="Times New Roman" w:eastAsia="Times New Roman" w:hAnsi="Times New Roman" w:cs="Times New Roman"/>
                <w:kern w:val="2"/>
              </w:rPr>
              <w:t>2</w:t>
            </w:r>
          </w:p>
        </w:tc>
        <w:tc>
          <w:tcPr>
            <w:tcW w:w="1882" w:type="dxa"/>
            <w:vAlign w:val="center"/>
            <w:hideMark/>
          </w:tcPr>
          <w:p w:rsidR="00F65466" w:rsidRPr="00F65466" w:rsidRDefault="00F65466" w:rsidP="00451FF0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lang w:eastAsia="ar-SA"/>
              </w:rPr>
            </w:pPr>
            <w:r w:rsidRPr="00F65466">
              <w:rPr>
                <w:rFonts w:ascii="Times New Roman" w:eastAsia="Times New Roman" w:hAnsi="Times New Roman" w:cs="Times New Roman"/>
                <w:kern w:val="2"/>
                <w:lang w:eastAsia="ar-SA"/>
              </w:rPr>
              <w:t xml:space="preserve">Время </w:t>
            </w:r>
            <w:r w:rsidR="00451FF0">
              <w:rPr>
                <w:rFonts w:ascii="Times New Roman" w:eastAsia="Times New Roman" w:hAnsi="Times New Roman" w:cs="Times New Roman"/>
                <w:kern w:val="2"/>
                <w:lang w:eastAsia="ar-SA"/>
              </w:rPr>
              <w:t>проведения конференции</w:t>
            </w:r>
          </w:p>
        </w:tc>
        <w:tc>
          <w:tcPr>
            <w:tcW w:w="7087" w:type="dxa"/>
            <w:hideMark/>
          </w:tcPr>
          <w:p w:rsidR="00621317" w:rsidRDefault="00BC0064" w:rsidP="00621317">
            <w:pPr>
              <w:numPr>
                <w:ilvl w:val="0"/>
                <w:numId w:val="2"/>
              </w:num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 xml:space="preserve"> </w:t>
            </w:r>
            <w:r w:rsidR="00621317" w:rsidRPr="00621317">
              <w:rPr>
                <w:rFonts w:ascii="Times New Roman" w:eastAsia="Times New Roman" w:hAnsi="Times New Roman" w:cs="Times New Roman"/>
                <w:kern w:val="2"/>
              </w:rPr>
              <w:t xml:space="preserve">01.12.2025 </w:t>
            </w:r>
            <w:r w:rsidR="00621317">
              <w:rPr>
                <w:rFonts w:ascii="Times New Roman" w:eastAsia="Times New Roman" w:hAnsi="Times New Roman" w:cs="Times New Roman"/>
                <w:kern w:val="2"/>
              </w:rPr>
              <w:t>- 08</w:t>
            </w:r>
            <w:r>
              <w:rPr>
                <w:rFonts w:ascii="Times New Roman" w:eastAsia="Times New Roman" w:hAnsi="Times New Roman" w:cs="Times New Roman"/>
                <w:kern w:val="2"/>
              </w:rPr>
              <w:t>.00 – 18</w:t>
            </w:r>
            <w:r w:rsidR="00F65466" w:rsidRPr="00F65466">
              <w:rPr>
                <w:rFonts w:ascii="Times New Roman" w:eastAsia="Times New Roman" w:hAnsi="Times New Roman" w:cs="Times New Roman"/>
                <w:kern w:val="2"/>
              </w:rPr>
              <w:t>.00</w:t>
            </w:r>
          </w:p>
          <w:p w:rsidR="00F65466" w:rsidRPr="00F65466" w:rsidRDefault="00F65466" w:rsidP="00621317">
            <w:pPr>
              <w:numPr>
                <w:ilvl w:val="0"/>
                <w:numId w:val="2"/>
              </w:num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 w:rsidRPr="00F65466">
              <w:rPr>
                <w:rFonts w:ascii="Times New Roman" w:eastAsia="Times New Roman" w:hAnsi="Times New Roman" w:cs="Times New Roman"/>
                <w:kern w:val="2"/>
              </w:rPr>
              <w:t xml:space="preserve"> </w:t>
            </w:r>
            <w:r w:rsidR="00621317" w:rsidRPr="00621317">
              <w:rPr>
                <w:rFonts w:ascii="Times New Roman" w:eastAsia="Times New Roman" w:hAnsi="Times New Roman" w:cs="Times New Roman"/>
                <w:kern w:val="2"/>
              </w:rPr>
              <w:t>02.12.2025</w:t>
            </w:r>
            <w:r w:rsidR="00621317">
              <w:rPr>
                <w:rFonts w:ascii="Times New Roman" w:eastAsia="Times New Roman" w:hAnsi="Times New Roman" w:cs="Times New Roman"/>
                <w:kern w:val="2"/>
              </w:rPr>
              <w:t xml:space="preserve"> - 08</w:t>
            </w:r>
            <w:r w:rsidR="00621317" w:rsidRPr="00621317">
              <w:rPr>
                <w:rFonts w:ascii="Times New Roman" w:eastAsia="Times New Roman" w:hAnsi="Times New Roman" w:cs="Times New Roman"/>
                <w:kern w:val="2"/>
              </w:rPr>
              <w:t>.00 – 18.00</w:t>
            </w:r>
          </w:p>
        </w:tc>
      </w:tr>
    </w:tbl>
    <w:p w:rsidR="00F65466" w:rsidRPr="00F65466" w:rsidRDefault="00F65466" w:rsidP="00F65466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:rsidR="00F65466" w:rsidRPr="00F65466" w:rsidRDefault="00F65466" w:rsidP="00F65466">
      <w:pPr>
        <w:widowControl w:val="0"/>
        <w:numPr>
          <w:ilvl w:val="1"/>
          <w:numId w:val="1"/>
        </w:numPr>
        <w:tabs>
          <w:tab w:val="left" w:pos="142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/>
        </w:rPr>
      </w:pPr>
      <w:r w:rsidRPr="00F65466">
        <w:rPr>
          <w:rFonts w:ascii="Times New Roman" w:eastAsia="Times New Roman" w:hAnsi="Times New Roman" w:cs="Times New Roman"/>
          <w:b/>
        </w:rPr>
        <w:t>Требования к качеству оказываемых услуг:</w:t>
      </w:r>
    </w:p>
    <w:p w:rsidR="00F65466" w:rsidRPr="00F65466" w:rsidRDefault="00F65466" w:rsidP="00F65466">
      <w:pPr>
        <w:numPr>
          <w:ilvl w:val="2"/>
          <w:numId w:val="1"/>
        </w:numPr>
        <w:tabs>
          <w:tab w:val="left" w:pos="142"/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</w:rPr>
      </w:pPr>
      <w:r w:rsidRPr="00F65466">
        <w:rPr>
          <w:rFonts w:ascii="Times New Roman" w:eastAsia="Times New Roman" w:hAnsi="Times New Roman" w:cs="Times New Roman"/>
        </w:rPr>
        <w:t xml:space="preserve">Территория, помещения, оборудование и оснащение должны соответствовать правилам пожарной безопасности, санитарным правилам и нормам. </w:t>
      </w:r>
    </w:p>
    <w:p w:rsidR="00F65466" w:rsidRDefault="00F65466" w:rsidP="00F65466">
      <w:pPr>
        <w:numPr>
          <w:ilvl w:val="2"/>
          <w:numId w:val="1"/>
        </w:numPr>
        <w:tabs>
          <w:tab w:val="left" w:pos="142"/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</w:rPr>
      </w:pPr>
      <w:r w:rsidRPr="00F65466">
        <w:rPr>
          <w:rFonts w:ascii="Times New Roman" w:eastAsia="Times New Roman" w:hAnsi="Times New Roman" w:cs="Times New Roman"/>
        </w:rPr>
        <w:t>Предоставляемые помещения должны быть</w:t>
      </w:r>
      <w:bookmarkStart w:id="24" w:name="_GoBack"/>
      <w:bookmarkEnd w:id="24"/>
      <w:r w:rsidRPr="00F65466">
        <w:rPr>
          <w:rFonts w:ascii="Times New Roman" w:eastAsia="Times New Roman" w:hAnsi="Times New Roman" w:cs="Times New Roman"/>
        </w:rPr>
        <w:t xml:space="preserve"> оборудованы исправными системами коммуникаций (в том числе, отопление, водоснабжение, канализация).</w:t>
      </w:r>
    </w:p>
    <w:p w:rsidR="00BC0064" w:rsidRDefault="00BC0064" w:rsidP="00F65466">
      <w:pPr>
        <w:numPr>
          <w:ilvl w:val="2"/>
          <w:numId w:val="1"/>
        </w:numPr>
        <w:tabs>
          <w:tab w:val="left" w:pos="142"/>
          <w:tab w:val="left" w:pos="426"/>
          <w:tab w:val="left" w:pos="709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Аренда помещение должна включать звуковое оборудование (микрофоны не менее 5 штук, проекторы для вывода презентаций, колонки для вывода звука)</w:t>
      </w:r>
      <w:r w:rsidR="00186C21">
        <w:rPr>
          <w:rFonts w:ascii="Times New Roman" w:eastAsia="Times New Roman" w:hAnsi="Times New Roman" w:cs="Times New Roman"/>
        </w:rPr>
        <w:t>.</w:t>
      </w:r>
    </w:p>
    <w:p w:rsidR="008C45A2" w:rsidRDefault="00186C21"/>
    <w:sectPr w:rsidR="008C45A2" w:rsidSect="00500C19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C93202"/>
    <w:multiLevelType w:val="multilevel"/>
    <w:tmpl w:val="F0EA081C"/>
    <w:lvl w:ilvl="0">
      <w:start w:val="1"/>
      <w:numFmt w:val="decimal"/>
      <w:lvlText w:val="%1."/>
      <w:lvlJc w:val="left"/>
      <w:pPr>
        <w:ind w:left="502" w:hanging="360"/>
      </w:pPr>
      <w:rPr>
        <w:rFonts w:cs="Times New Roman" w:hint="default"/>
        <w:b/>
      </w:rPr>
    </w:lvl>
    <w:lvl w:ilvl="1">
      <w:start w:val="1"/>
      <w:numFmt w:val="decimal"/>
      <w:isLgl/>
      <w:lvlText w:val="%1.%2."/>
      <w:lvlJc w:val="left"/>
      <w:pPr>
        <w:ind w:left="862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582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942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302" w:hanging="72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022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382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102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4462" w:hanging="1440"/>
      </w:pPr>
      <w:rPr>
        <w:rFonts w:cs="Times New Roman" w:hint="default"/>
      </w:rPr>
    </w:lvl>
  </w:abstractNum>
  <w:abstractNum w:abstractNumId="1" w15:restartNumberingAfterBreak="0">
    <w:nsid w:val="5ABE01D9"/>
    <w:multiLevelType w:val="hybridMultilevel"/>
    <w:tmpl w:val="E6D86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697739"/>
    <w:multiLevelType w:val="hybridMultilevel"/>
    <w:tmpl w:val="21EA5B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A80"/>
    <w:rsid w:val="00186C21"/>
    <w:rsid w:val="002153FE"/>
    <w:rsid w:val="00413ACA"/>
    <w:rsid w:val="00451FF0"/>
    <w:rsid w:val="005F54AB"/>
    <w:rsid w:val="00621317"/>
    <w:rsid w:val="007C09D8"/>
    <w:rsid w:val="00B41594"/>
    <w:rsid w:val="00BC0064"/>
    <w:rsid w:val="00D21691"/>
    <w:rsid w:val="00E17A90"/>
    <w:rsid w:val="00E33A80"/>
    <w:rsid w:val="00E523BF"/>
    <w:rsid w:val="00F65466"/>
    <w:rsid w:val="00FD6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D00F7"/>
  <w15:chartTrackingRefBased/>
  <w15:docId w15:val="{E03932A3-73EB-43F0-BC46-1D421F862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,1,UL,Абзац маркированнный,Абзац"/>
    <w:basedOn w:val="a"/>
    <w:link w:val="a4"/>
    <w:uiPriority w:val="34"/>
    <w:qFormat/>
    <w:rsid w:val="00F65466"/>
    <w:pPr>
      <w:ind w:left="720"/>
      <w:contextualSpacing/>
    </w:pPr>
    <w:rPr>
      <w:rFonts w:eastAsia="Times New Roman" w:cs="Times New Roman"/>
    </w:rPr>
  </w:style>
  <w:style w:type="character" w:customStyle="1" w:styleId="a4">
    <w:name w:val="Абзац списка Знак"/>
    <w:aliases w:val="Bullet List Знак,FooterText Знак,numbered Знак,1 Знак,UL Знак,Абзац маркированнный Знак,Абзац Знак"/>
    <w:basedOn w:val="a0"/>
    <w:link w:val="a3"/>
    <w:uiPriority w:val="34"/>
    <w:locked/>
    <w:rsid w:val="00F65466"/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Шевелев Леонид Сергеевич</dc:creator>
  <cp:keywords/>
  <dc:description/>
  <cp:lastModifiedBy>Шевелев Леонид Сергеевич</cp:lastModifiedBy>
  <cp:revision>15</cp:revision>
  <dcterms:created xsi:type="dcterms:W3CDTF">2025-08-20T10:00:00Z</dcterms:created>
  <dcterms:modified xsi:type="dcterms:W3CDTF">2025-11-25T12:42:00Z</dcterms:modified>
</cp:coreProperties>
</file>