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D512B3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5F6AAC1F" w14:textId="08201D27" w:rsidR="00D512B3" w:rsidRPr="001274F8" w:rsidRDefault="00D512B3" w:rsidP="00D512B3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САМОСТОЯТЕЛЬНАЯ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РАБОТА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СТУДЕНТОВ</w:t>
      </w:r>
    </w:p>
    <w:p w14:paraId="1A59FB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449B54FB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1618000C" w14:textId="0BCC1124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58267F">
        <w:rPr>
          <w:rFonts w:ascii="Times New Roman" w:hAnsi="Times New Roman" w:cs="Times New Roman"/>
          <w:b/>
          <w:sz w:val="28"/>
          <w:szCs w:val="28"/>
        </w:rPr>
        <w:t>5</w:t>
      </w:r>
    </w:p>
    <w:p w14:paraId="467E26E3" w14:textId="2E411295" w:rsidR="0074054F" w:rsidRPr="0074054F" w:rsidRDefault="00757841" w:rsidP="0074054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58267F" w:rsidRPr="0058267F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использования Web API, с помощью приложения ASP.NET Core</w:t>
      </w:r>
    </w:p>
    <w:p w14:paraId="26E3C943" w14:textId="77777777" w:rsidR="005A3273" w:rsidRDefault="005A3273" w:rsidP="004D7B35">
      <w:pPr>
        <w:rPr>
          <w:rFonts w:ascii="Times New Roman" w:hAnsi="Times New Roman" w:cs="Times New Roman"/>
          <w:i/>
          <w:sz w:val="24"/>
          <w:szCs w:val="24"/>
        </w:rPr>
      </w:pPr>
    </w:p>
    <w:p w14:paraId="53CACBAB" w14:textId="77777777" w:rsidR="00AA15D4" w:rsidRP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5D4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5F4307F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Разработать клиентское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AA15D4">
        <w:rPr>
          <w:rFonts w:ascii="Times New Roman" w:hAnsi="Times New Roman" w:cs="Times New Roman"/>
          <w:sz w:val="28"/>
          <w:szCs w:val="28"/>
        </w:rPr>
        <w:t>.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A15D4">
        <w:rPr>
          <w:rFonts w:ascii="Times New Roman" w:hAnsi="Times New Roman" w:cs="Times New Roman"/>
          <w:sz w:val="28"/>
          <w:szCs w:val="28"/>
        </w:rPr>
        <w:t xml:space="preserve">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AA15D4">
        <w:rPr>
          <w:rFonts w:ascii="Times New Roman" w:hAnsi="Times New Roman" w:cs="Times New Roman"/>
          <w:sz w:val="28"/>
          <w:szCs w:val="28"/>
        </w:rPr>
        <w:t xml:space="preserve"> приложение, которое взаимодействует с внешним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A15D4">
        <w:rPr>
          <w:rFonts w:ascii="Times New Roman" w:hAnsi="Times New Roman" w:cs="Times New Roman"/>
          <w:sz w:val="28"/>
          <w:szCs w:val="28"/>
        </w:rPr>
        <w:t xml:space="preserve">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A15D4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AA15D4">
        <w:rPr>
          <w:rFonts w:ascii="Times New Roman" w:hAnsi="Times New Roman" w:cs="Times New Roman"/>
          <w:sz w:val="28"/>
          <w:szCs w:val="28"/>
        </w:rPr>
        <w:t xml:space="preserve"> и выполняет основные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AA15D4">
        <w:rPr>
          <w:rFonts w:ascii="Times New Roman" w:hAnsi="Times New Roman" w:cs="Times New Roman"/>
          <w:sz w:val="28"/>
          <w:szCs w:val="28"/>
        </w:rPr>
        <w:t>-операции.</w:t>
      </w:r>
    </w:p>
    <w:p w14:paraId="23F54CA8" w14:textId="77777777" w:rsidR="00AA15D4" w:rsidRP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5D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48A9EAD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Создайте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AA15D4">
        <w:rPr>
          <w:rFonts w:ascii="Times New Roman" w:hAnsi="Times New Roman" w:cs="Times New Roman"/>
          <w:sz w:val="28"/>
          <w:szCs w:val="28"/>
        </w:rPr>
        <w:t>.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A15D4">
        <w:rPr>
          <w:rFonts w:ascii="Times New Roman" w:hAnsi="Times New Roman" w:cs="Times New Roman"/>
          <w:sz w:val="28"/>
          <w:szCs w:val="28"/>
        </w:rPr>
        <w:t xml:space="preserve">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AA15D4">
        <w:rPr>
          <w:rFonts w:ascii="Times New Roman" w:hAnsi="Times New Roman" w:cs="Times New Roman"/>
          <w:sz w:val="28"/>
          <w:szCs w:val="28"/>
        </w:rPr>
        <w:t xml:space="preserve"> приложение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TaskManagerClient</w:t>
      </w:r>
      <w:proofErr w:type="spellEnd"/>
      <w:r w:rsidRPr="00AA15D4">
        <w:rPr>
          <w:rFonts w:ascii="Times New Roman" w:hAnsi="Times New Roman" w:cs="Times New Roman"/>
          <w:sz w:val="28"/>
          <w:szCs w:val="28"/>
        </w:rPr>
        <w:t xml:space="preserve">, которое работает с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A15D4">
        <w:rPr>
          <w:rFonts w:ascii="Times New Roman" w:hAnsi="Times New Roman" w:cs="Times New Roman"/>
          <w:sz w:val="28"/>
          <w:szCs w:val="28"/>
        </w:rPr>
        <w:t xml:space="preserve">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A15D4">
        <w:rPr>
          <w:rFonts w:ascii="Times New Roman" w:hAnsi="Times New Roman" w:cs="Times New Roman"/>
          <w:sz w:val="28"/>
          <w:szCs w:val="28"/>
        </w:rPr>
        <w:t xml:space="preserve"> для управления задачами.</w:t>
      </w:r>
    </w:p>
    <w:p w14:paraId="24F61DEE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TaskItem</w:t>
      </w:r>
      <w:proofErr w:type="spellEnd"/>
      <w:r w:rsidRPr="00AA15D4">
        <w:rPr>
          <w:rFonts w:ascii="Times New Roman" w:hAnsi="Times New Roman" w:cs="Times New Roman"/>
          <w:sz w:val="28"/>
          <w:szCs w:val="28"/>
        </w:rPr>
        <w:t xml:space="preserve"> должна содержать минимум следующие поля:</w:t>
      </w:r>
    </w:p>
    <w:p w14:paraId="10E6E717" w14:textId="77777777" w:rsidR="00AA15D4" w:rsidRPr="00AA15D4" w:rsidRDefault="00AA15D4" w:rsidP="00AA15D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Id —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идентификатор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3C169B" w14:textId="77777777" w:rsidR="00AA15D4" w:rsidRPr="00AA15D4" w:rsidRDefault="00AA15D4" w:rsidP="00AA15D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Title —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задачи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3BE317" w14:textId="77777777" w:rsidR="00AA15D4" w:rsidRPr="00AA15D4" w:rsidRDefault="00AA15D4" w:rsidP="00AA15D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Description —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83DEB2" w14:textId="77777777" w:rsidR="00AA15D4" w:rsidRPr="00AA15D4" w:rsidRDefault="00AA15D4" w:rsidP="00AA15D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IsCompleted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признак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выполнения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C9AA93" w14:textId="77777777" w:rsid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31786" w14:textId="4A097491" w:rsidR="00AA15D4" w:rsidRP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Требования</w:t>
      </w:r>
      <w:proofErr w:type="spellEnd"/>
    </w:p>
    <w:p w14:paraId="0CAA46C0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Приложение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должно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реализовать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68E9C5" w14:textId="77777777" w:rsidR="00AA15D4" w:rsidRPr="00AA15D4" w:rsidRDefault="00AA15D4" w:rsidP="00AA15D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Получение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списка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</w:t>
      </w:r>
      <w:proofErr w:type="spellEnd"/>
    </w:p>
    <w:p w14:paraId="02DD2959" w14:textId="77777777" w:rsid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Отправить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A15D4">
        <w:rPr>
          <w:rFonts w:ascii="Times New Roman" w:hAnsi="Times New Roman" w:cs="Times New Roman"/>
          <w:sz w:val="28"/>
          <w:szCs w:val="28"/>
        </w:rPr>
        <w:t xml:space="preserve">-запрос к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A15D4">
        <w:rPr>
          <w:rFonts w:ascii="Times New Roman" w:hAnsi="Times New Roman" w:cs="Times New Roman"/>
          <w:sz w:val="28"/>
          <w:szCs w:val="28"/>
        </w:rPr>
        <w:t xml:space="preserve">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A15D4">
        <w:rPr>
          <w:rFonts w:ascii="Times New Roman" w:hAnsi="Times New Roman" w:cs="Times New Roman"/>
          <w:sz w:val="28"/>
          <w:szCs w:val="28"/>
        </w:rPr>
        <w:t xml:space="preserve"> и вывести полученные задачи на странице.</w:t>
      </w:r>
    </w:p>
    <w:p w14:paraId="53F1B068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7FBB1" w14:textId="77777777" w:rsidR="00AA15D4" w:rsidRPr="00AA15D4" w:rsidRDefault="00AA15D4" w:rsidP="00AA15D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Получение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одной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задачи</w:t>
      </w:r>
      <w:proofErr w:type="spellEnd"/>
    </w:p>
    <w:p w14:paraId="70CFB6A0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Реализовать получение задачи по её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A15D4">
        <w:rPr>
          <w:rFonts w:ascii="Times New Roman" w:hAnsi="Times New Roman" w:cs="Times New Roman"/>
          <w:sz w:val="28"/>
          <w:szCs w:val="28"/>
        </w:rPr>
        <w:t>.</w:t>
      </w:r>
    </w:p>
    <w:p w14:paraId="6B9E1CAC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>Пример запроса:</w:t>
      </w:r>
    </w:p>
    <w:p w14:paraId="2BBED8C3" w14:textId="77777777" w:rsidR="00AA15D4" w:rsidRDefault="00AA15D4" w:rsidP="00AA15D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A15D4">
        <w:rPr>
          <w:rFonts w:ascii="Times New Roman" w:hAnsi="Times New Roman" w:cs="Times New Roman"/>
          <w:i/>
          <w:iCs/>
          <w:sz w:val="28"/>
          <w:szCs w:val="28"/>
          <w:lang w:val="en-US"/>
        </w:rPr>
        <w:t>GET</w:t>
      </w:r>
      <w:r w:rsidRPr="00AA15D4">
        <w:rPr>
          <w:rFonts w:ascii="Times New Roman" w:hAnsi="Times New Roman" w:cs="Times New Roman"/>
          <w:i/>
          <w:iCs/>
          <w:sz w:val="28"/>
          <w:szCs w:val="28"/>
        </w:rPr>
        <w:t xml:space="preserve"> /</w:t>
      </w:r>
      <w:proofErr w:type="spellStart"/>
      <w:r w:rsidRPr="00AA15D4">
        <w:rPr>
          <w:rFonts w:ascii="Times New Roman" w:hAnsi="Times New Roman" w:cs="Times New Roman"/>
          <w:i/>
          <w:iCs/>
          <w:sz w:val="28"/>
          <w:szCs w:val="28"/>
          <w:lang w:val="en-US"/>
        </w:rPr>
        <w:t>api</w:t>
      </w:r>
      <w:proofErr w:type="spellEnd"/>
      <w:r w:rsidRPr="00AA15D4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AA15D4">
        <w:rPr>
          <w:rFonts w:ascii="Times New Roman" w:hAnsi="Times New Roman" w:cs="Times New Roman"/>
          <w:i/>
          <w:iCs/>
          <w:sz w:val="28"/>
          <w:szCs w:val="28"/>
          <w:lang w:val="en-US"/>
        </w:rPr>
        <w:t>tasks</w:t>
      </w:r>
      <w:r w:rsidRPr="00AA15D4">
        <w:rPr>
          <w:rFonts w:ascii="Times New Roman" w:hAnsi="Times New Roman" w:cs="Times New Roman"/>
          <w:i/>
          <w:iCs/>
          <w:sz w:val="28"/>
          <w:szCs w:val="28"/>
        </w:rPr>
        <w:t>/5</w:t>
      </w:r>
    </w:p>
    <w:p w14:paraId="5FC2F0D9" w14:textId="77777777" w:rsidR="00AA15D4" w:rsidRPr="00AA15D4" w:rsidRDefault="00AA15D4" w:rsidP="00AA15D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38E886E" w14:textId="77777777" w:rsidR="00AA15D4" w:rsidRPr="00AA15D4" w:rsidRDefault="00AA15D4" w:rsidP="00AA15D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Добавление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задачи</w:t>
      </w:r>
      <w:proofErr w:type="spellEnd"/>
    </w:p>
    <w:p w14:paraId="1E14CAC4" w14:textId="77777777" w:rsid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Создать форму добавления новой задачи и отправлять данные в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A15D4">
        <w:rPr>
          <w:rFonts w:ascii="Times New Roman" w:hAnsi="Times New Roman" w:cs="Times New Roman"/>
          <w:sz w:val="28"/>
          <w:szCs w:val="28"/>
        </w:rPr>
        <w:t xml:space="preserve">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A15D4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AA15D4">
        <w:rPr>
          <w:rFonts w:ascii="Times New Roman" w:hAnsi="Times New Roman" w:cs="Times New Roman"/>
          <w:sz w:val="28"/>
          <w:szCs w:val="28"/>
        </w:rPr>
        <w:t>.</w:t>
      </w:r>
    </w:p>
    <w:p w14:paraId="66E493D4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37CC6" w14:textId="77777777" w:rsidR="00AA15D4" w:rsidRPr="00AA15D4" w:rsidRDefault="00AA15D4" w:rsidP="00AA15D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Изменение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задачи</w:t>
      </w:r>
      <w:proofErr w:type="spellEnd"/>
    </w:p>
    <w:p w14:paraId="66C67AEA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Реализовать редактирование существующей задачи через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AA15D4">
        <w:rPr>
          <w:rFonts w:ascii="Times New Roman" w:hAnsi="Times New Roman" w:cs="Times New Roman"/>
          <w:sz w:val="28"/>
          <w:szCs w:val="28"/>
        </w:rPr>
        <w:t>.</w:t>
      </w:r>
    </w:p>
    <w:p w14:paraId="67664BAE" w14:textId="77777777" w:rsid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>Пользователь должен иметь возможность изменить название, описание и статус задачи.</w:t>
      </w:r>
    </w:p>
    <w:p w14:paraId="55FC390B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7248E5" w14:textId="77777777" w:rsidR="00AA15D4" w:rsidRPr="00AA15D4" w:rsidRDefault="00AA15D4" w:rsidP="00AA15D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Удаление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задачи</w:t>
      </w:r>
      <w:proofErr w:type="spellEnd"/>
    </w:p>
    <w:p w14:paraId="6D636E9A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Добавить возможность удаления задачи через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AA15D4">
        <w:rPr>
          <w:rFonts w:ascii="Times New Roman" w:hAnsi="Times New Roman" w:cs="Times New Roman"/>
          <w:sz w:val="28"/>
          <w:szCs w:val="28"/>
        </w:rPr>
        <w:t>.</w:t>
      </w:r>
    </w:p>
    <w:p w14:paraId="1A96FBFD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>Перед удалением необходимо запросить подтверждение пользователя.</w:t>
      </w:r>
    </w:p>
    <w:p w14:paraId="2D4DDE12" w14:textId="77777777" w:rsidR="00AA15D4" w:rsidRP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5D4"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HttpClient</w:t>
      </w:r>
      <w:proofErr w:type="spellEnd"/>
    </w:p>
    <w:p w14:paraId="1F4D251E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Запрещается создавать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A15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A15D4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AA15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5D4">
        <w:rPr>
          <w:rFonts w:ascii="Times New Roman" w:hAnsi="Times New Roman" w:cs="Times New Roman"/>
          <w:sz w:val="28"/>
          <w:szCs w:val="28"/>
        </w:rPr>
        <w:t>) непосредственно перед каждым запросом.</w:t>
      </w:r>
    </w:p>
    <w:p w14:paraId="79533595" w14:textId="77777777" w:rsidR="00CF7E6E" w:rsidRDefault="00CF7E6E" w:rsidP="00AA15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95BBCC" w14:textId="1B49CD3C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>Необходимо зарегистрировать клиент через:</w:t>
      </w:r>
    </w:p>
    <w:p w14:paraId="24528163" w14:textId="77777777" w:rsidR="00AA15D4" w:rsidRPr="00AA15D4" w:rsidRDefault="00AA15D4" w:rsidP="00AA15D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A15D4">
        <w:rPr>
          <w:rFonts w:ascii="Times New Roman" w:hAnsi="Times New Roman" w:cs="Times New Roman"/>
          <w:i/>
          <w:iCs/>
          <w:sz w:val="28"/>
          <w:szCs w:val="28"/>
          <w:lang w:val="en-US"/>
        </w:rPr>
        <w:t>AddHttpClient</w:t>
      </w:r>
      <w:proofErr w:type="spellEnd"/>
      <w:r w:rsidRPr="00AA15D4">
        <w:rPr>
          <w:rFonts w:ascii="Times New Roman" w:hAnsi="Times New Roman" w:cs="Times New Roman"/>
          <w:i/>
          <w:iCs/>
          <w:sz w:val="28"/>
          <w:szCs w:val="28"/>
        </w:rPr>
        <w:t>(...)</w:t>
      </w:r>
    </w:p>
    <w:p w14:paraId="0C3A8B9C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и получать его через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IHttpClientFactory</w:t>
      </w:r>
      <w:proofErr w:type="spellEnd"/>
      <w:r w:rsidRPr="00AA15D4">
        <w:rPr>
          <w:rFonts w:ascii="Times New Roman" w:hAnsi="Times New Roman" w:cs="Times New Roman"/>
          <w:sz w:val="28"/>
          <w:szCs w:val="28"/>
        </w:rPr>
        <w:t>.</w:t>
      </w:r>
    </w:p>
    <w:p w14:paraId="3D0A8E94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Для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A15D4">
        <w:rPr>
          <w:rFonts w:ascii="Times New Roman" w:hAnsi="Times New Roman" w:cs="Times New Roman"/>
          <w:sz w:val="28"/>
          <w:szCs w:val="28"/>
        </w:rPr>
        <w:t xml:space="preserve">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A15D4">
        <w:rPr>
          <w:rFonts w:ascii="Times New Roman" w:hAnsi="Times New Roman" w:cs="Times New Roman"/>
          <w:sz w:val="28"/>
          <w:szCs w:val="28"/>
        </w:rPr>
        <w:t xml:space="preserve"> необходимо настроить </w:t>
      </w:r>
      <w:r w:rsidRPr="00AA15D4">
        <w:rPr>
          <w:rFonts w:ascii="Times New Roman" w:hAnsi="Times New Roman" w:cs="Times New Roman"/>
          <w:b/>
          <w:bCs/>
          <w:sz w:val="28"/>
          <w:szCs w:val="28"/>
        </w:rPr>
        <w:t xml:space="preserve">именованный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HttpClient</w:t>
      </w:r>
      <w:proofErr w:type="spellEnd"/>
      <w:r w:rsidRPr="00AA15D4">
        <w:rPr>
          <w:rFonts w:ascii="Times New Roman" w:hAnsi="Times New Roman" w:cs="Times New Roman"/>
          <w:sz w:val="28"/>
          <w:szCs w:val="28"/>
        </w:rPr>
        <w:t xml:space="preserve">, указав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BaseAddress</w:t>
      </w:r>
      <w:proofErr w:type="spellEnd"/>
      <w:r w:rsidRPr="00AA15D4">
        <w:rPr>
          <w:rFonts w:ascii="Times New Roman" w:hAnsi="Times New Roman" w:cs="Times New Roman"/>
          <w:sz w:val="28"/>
          <w:szCs w:val="28"/>
        </w:rPr>
        <w:t>.</w:t>
      </w:r>
    </w:p>
    <w:p w14:paraId="7218E166" w14:textId="77777777" w:rsidR="00CF7E6E" w:rsidRDefault="00CF7E6E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C925D" w14:textId="083B9D94" w:rsidR="00AA15D4" w:rsidRP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5D4">
        <w:rPr>
          <w:rFonts w:ascii="Times New Roman" w:hAnsi="Times New Roman" w:cs="Times New Roman"/>
          <w:b/>
          <w:bCs/>
          <w:sz w:val="28"/>
          <w:szCs w:val="28"/>
        </w:rPr>
        <w:t xml:space="preserve">Обработка ответов </w:t>
      </w:r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5257E861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>Для каждого запроса необходимо проверять результат выполнения.</w:t>
      </w:r>
    </w:p>
    <w:p w14:paraId="117AAEFA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>Приложение должно корректно обрабатывать как минимум:</w:t>
      </w:r>
    </w:p>
    <w:p w14:paraId="2A976937" w14:textId="77777777" w:rsidR="00AA15D4" w:rsidRPr="00AA15D4" w:rsidRDefault="00AA15D4" w:rsidP="00AA15D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5D4">
        <w:rPr>
          <w:rFonts w:ascii="Times New Roman" w:hAnsi="Times New Roman" w:cs="Times New Roman"/>
          <w:sz w:val="28"/>
          <w:szCs w:val="28"/>
          <w:lang w:val="en-US"/>
        </w:rPr>
        <w:t>200 OK;</w:t>
      </w:r>
    </w:p>
    <w:p w14:paraId="0DAC25E5" w14:textId="77777777" w:rsidR="00AA15D4" w:rsidRPr="00AA15D4" w:rsidRDefault="00AA15D4" w:rsidP="00AA15D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5D4">
        <w:rPr>
          <w:rFonts w:ascii="Times New Roman" w:hAnsi="Times New Roman" w:cs="Times New Roman"/>
          <w:sz w:val="28"/>
          <w:szCs w:val="28"/>
          <w:lang w:val="en-US"/>
        </w:rPr>
        <w:t>201 Created;</w:t>
      </w:r>
    </w:p>
    <w:p w14:paraId="20367D89" w14:textId="77777777" w:rsidR="00AA15D4" w:rsidRPr="00AA15D4" w:rsidRDefault="00AA15D4" w:rsidP="00AA15D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5D4">
        <w:rPr>
          <w:rFonts w:ascii="Times New Roman" w:hAnsi="Times New Roman" w:cs="Times New Roman"/>
          <w:sz w:val="28"/>
          <w:szCs w:val="28"/>
          <w:lang w:val="en-US"/>
        </w:rPr>
        <w:t>400 Bad Request;</w:t>
      </w:r>
    </w:p>
    <w:p w14:paraId="657AC536" w14:textId="77777777" w:rsidR="00AA15D4" w:rsidRPr="00AA15D4" w:rsidRDefault="00AA15D4" w:rsidP="00AA15D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5D4">
        <w:rPr>
          <w:rFonts w:ascii="Times New Roman" w:hAnsi="Times New Roman" w:cs="Times New Roman"/>
          <w:sz w:val="28"/>
          <w:szCs w:val="28"/>
          <w:lang w:val="en-US"/>
        </w:rPr>
        <w:t>404 Not Found;</w:t>
      </w:r>
    </w:p>
    <w:p w14:paraId="31EC9DA8" w14:textId="77777777" w:rsidR="00AA15D4" w:rsidRPr="00AA15D4" w:rsidRDefault="00AA15D4" w:rsidP="00AA15D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5D4">
        <w:rPr>
          <w:rFonts w:ascii="Times New Roman" w:hAnsi="Times New Roman" w:cs="Times New Roman"/>
          <w:sz w:val="28"/>
          <w:szCs w:val="28"/>
          <w:lang w:val="en-US"/>
        </w:rPr>
        <w:t>500 Internal Server Error.</w:t>
      </w:r>
    </w:p>
    <w:p w14:paraId="5D69053B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При возникновении ошибки пользователь должен увидеть понятное сообщение, а приложение не должно </w:t>
      </w:r>
      <w:proofErr w:type="spellStart"/>
      <w:r w:rsidRPr="00AA15D4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AA15D4">
        <w:rPr>
          <w:rFonts w:ascii="Times New Roman" w:hAnsi="Times New Roman" w:cs="Times New Roman"/>
          <w:sz w:val="28"/>
          <w:szCs w:val="28"/>
        </w:rPr>
        <w:t xml:space="preserve"> завершаться.</w:t>
      </w:r>
    </w:p>
    <w:p w14:paraId="579979B4" w14:textId="77777777" w:rsid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9A946" w14:textId="77777777" w:rsid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60EF6" w14:textId="35DEDF4F" w:rsidR="00AA15D4" w:rsidRP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5D4">
        <w:rPr>
          <w:rFonts w:ascii="Times New Roman" w:hAnsi="Times New Roman" w:cs="Times New Roman"/>
          <w:b/>
          <w:bCs/>
          <w:sz w:val="28"/>
          <w:szCs w:val="28"/>
        </w:rPr>
        <w:t>Результат работы</w:t>
      </w:r>
    </w:p>
    <w:p w14:paraId="6188CA82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>В результате должно получиться приложение со страницей примерно следующего содержания:</w:t>
      </w:r>
    </w:p>
    <w:p w14:paraId="57CDC095" w14:textId="77777777" w:rsid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Список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2996"/>
        <w:gridCol w:w="2476"/>
        <w:gridCol w:w="3188"/>
      </w:tblGrid>
      <w:tr w:rsidR="00AA15D4" w14:paraId="4582FB20" w14:textId="593A3F13" w:rsidTr="00AA15D4">
        <w:tc>
          <w:tcPr>
            <w:tcW w:w="685" w:type="dxa"/>
          </w:tcPr>
          <w:p w14:paraId="58F68BBC" w14:textId="6BFA9409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15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2996" w:type="dxa"/>
          </w:tcPr>
          <w:p w14:paraId="055B8541" w14:textId="71377071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15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Название</w:t>
            </w:r>
            <w:proofErr w:type="spellEnd"/>
          </w:p>
        </w:tc>
        <w:tc>
          <w:tcPr>
            <w:tcW w:w="2476" w:type="dxa"/>
          </w:tcPr>
          <w:p w14:paraId="2313B13B" w14:textId="02FC0B29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15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Статус</w:t>
            </w:r>
            <w:proofErr w:type="spellEnd"/>
          </w:p>
        </w:tc>
        <w:tc>
          <w:tcPr>
            <w:tcW w:w="3188" w:type="dxa"/>
          </w:tcPr>
          <w:p w14:paraId="2A929BE3" w14:textId="2F65EB74" w:rsidR="00AA15D4" w:rsidRP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A15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Действия</w:t>
            </w:r>
            <w:proofErr w:type="spellEnd"/>
          </w:p>
        </w:tc>
      </w:tr>
      <w:tr w:rsidR="00AA15D4" w14:paraId="79F0BA58" w14:textId="55732117" w:rsidTr="00AA15D4">
        <w:tc>
          <w:tcPr>
            <w:tcW w:w="685" w:type="dxa"/>
          </w:tcPr>
          <w:p w14:paraId="4CE8DA88" w14:textId="4842E1AB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996" w:type="dxa"/>
            <w:vAlign w:val="center"/>
          </w:tcPr>
          <w:p w14:paraId="1C14806E" w14:textId="33FF53F2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Изучить</w:t>
            </w:r>
            <w:proofErr w:type="spellEnd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HttpClient</w:t>
            </w:r>
            <w:proofErr w:type="spellEnd"/>
          </w:p>
        </w:tc>
        <w:tc>
          <w:tcPr>
            <w:tcW w:w="2476" w:type="dxa"/>
            <w:vAlign w:val="center"/>
          </w:tcPr>
          <w:p w14:paraId="598FBA73" w14:textId="6544499F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Выполнено</w:t>
            </w:r>
            <w:proofErr w:type="spellEnd"/>
          </w:p>
        </w:tc>
        <w:tc>
          <w:tcPr>
            <w:tcW w:w="3188" w:type="dxa"/>
            <w:vAlign w:val="center"/>
          </w:tcPr>
          <w:p w14:paraId="3CC95017" w14:textId="07C94962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Изменить</w:t>
            </w:r>
            <w:proofErr w:type="spellEnd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Удалить</w:t>
            </w:r>
            <w:proofErr w:type="spellEnd"/>
          </w:p>
        </w:tc>
      </w:tr>
      <w:tr w:rsidR="00AA15D4" w14:paraId="0D100AF1" w14:textId="121248F1" w:rsidTr="00AA15D4">
        <w:tc>
          <w:tcPr>
            <w:tcW w:w="685" w:type="dxa"/>
          </w:tcPr>
          <w:p w14:paraId="2329C9BE" w14:textId="48D836CF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96" w:type="dxa"/>
            <w:vAlign w:val="center"/>
          </w:tcPr>
          <w:p w14:paraId="152D3699" w14:textId="5010E84D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Реализовать</w:t>
            </w:r>
            <w:proofErr w:type="spellEnd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Web API</w:t>
            </w:r>
          </w:p>
        </w:tc>
        <w:tc>
          <w:tcPr>
            <w:tcW w:w="2476" w:type="dxa"/>
            <w:vAlign w:val="center"/>
          </w:tcPr>
          <w:p w14:paraId="02944462" w14:textId="33ACB88D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В </w:t>
            </w: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работе</w:t>
            </w:r>
            <w:proofErr w:type="spellEnd"/>
          </w:p>
        </w:tc>
        <w:tc>
          <w:tcPr>
            <w:tcW w:w="3188" w:type="dxa"/>
            <w:vAlign w:val="center"/>
          </w:tcPr>
          <w:p w14:paraId="6284FD12" w14:textId="0430C641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Изменить</w:t>
            </w:r>
            <w:proofErr w:type="spellEnd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Удалить</w:t>
            </w:r>
            <w:proofErr w:type="spellEnd"/>
          </w:p>
        </w:tc>
      </w:tr>
      <w:tr w:rsidR="00AA15D4" w14:paraId="31282E11" w14:textId="77777777" w:rsidTr="00AA15D4">
        <w:tc>
          <w:tcPr>
            <w:tcW w:w="685" w:type="dxa"/>
          </w:tcPr>
          <w:p w14:paraId="422069D1" w14:textId="29BB8D4D" w:rsidR="00AA15D4" w:rsidRDefault="00AA15D4" w:rsidP="00AA15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996" w:type="dxa"/>
            <w:vAlign w:val="center"/>
          </w:tcPr>
          <w:p w14:paraId="70884A65" w14:textId="6D7C023D" w:rsidR="00AA15D4" w:rsidRPr="00AA15D4" w:rsidRDefault="00AA15D4" w:rsidP="00AA1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Изучить</w:t>
            </w:r>
            <w:proofErr w:type="spellEnd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PATCH</w:t>
            </w:r>
          </w:p>
        </w:tc>
        <w:tc>
          <w:tcPr>
            <w:tcW w:w="2476" w:type="dxa"/>
            <w:vAlign w:val="center"/>
          </w:tcPr>
          <w:p w14:paraId="379AEBDE" w14:textId="496EC39D" w:rsidR="00AA15D4" w:rsidRPr="00AA15D4" w:rsidRDefault="00AA15D4" w:rsidP="00AA1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В </w:t>
            </w: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работе</w:t>
            </w:r>
            <w:proofErr w:type="spellEnd"/>
          </w:p>
        </w:tc>
        <w:tc>
          <w:tcPr>
            <w:tcW w:w="3188" w:type="dxa"/>
            <w:vAlign w:val="center"/>
          </w:tcPr>
          <w:p w14:paraId="4D578222" w14:textId="395335C7" w:rsidR="00AA15D4" w:rsidRPr="00AA15D4" w:rsidRDefault="00AA15D4" w:rsidP="00AA1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Изменить</w:t>
            </w:r>
            <w:proofErr w:type="spellEnd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AA1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Удалить</w:t>
            </w:r>
            <w:proofErr w:type="spellEnd"/>
          </w:p>
        </w:tc>
      </w:tr>
    </w:tbl>
    <w:p w14:paraId="3230A853" w14:textId="77777777" w:rsid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2AA67" w14:textId="77777777" w:rsidR="00AA15D4" w:rsidRPr="00AA15D4" w:rsidRDefault="00AA15D4" w:rsidP="00AA15D4">
      <w:p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Также должна присутствовать кнопка </w:t>
      </w:r>
      <w:r w:rsidRPr="00AA15D4">
        <w:rPr>
          <w:rFonts w:ascii="Times New Roman" w:hAnsi="Times New Roman" w:cs="Times New Roman"/>
          <w:b/>
          <w:bCs/>
          <w:sz w:val="28"/>
          <w:szCs w:val="28"/>
        </w:rPr>
        <w:t>«Добавить задачу»</w:t>
      </w:r>
      <w:r w:rsidRPr="00AA15D4">
        <w:rPr>
          <w:rFonts w:ascii="Times New Roman" w:hAnsi="Times New Roman" w:cs="Times New Roman"/>
          <w:sz w:val="28"/>
          <w:szCs w:val="28"/>
        </w:rPr>
        <w:t>.</w:t>
      </w:r>
    </w:p>
    <w:p w14:paraId="74CFE1E5" w14:textId="77777777" w:rsidR="00AA15D4" w:rsidRPr="00AA15D4" w:rsidRDefault="00AA15D4" w:rsidP="00AA15D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Что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необходимо</w:t>
      </w:r>
      <w:proofErr w:type="spellEnd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b/>
          <w:bCs/>
          <w:sz w:val="28"/>
          <w:szCs w:val="28"/>
          <w:lang w:val="en-US"/>
        </w:rPr>
        <w:t>сдать</w:t>
      </w:r>
      <w:proofErr w:type="spellEnd"/>
    </w:p>
    <w:p w14:paraId="6619FC09" w14:textId="77777777" w:rsidR="00AA15D4" w:rsidRPr="00AA15D4" w:rsidRDefault="00AA15D4" w:rsidP="00AA15D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Исходный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код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E6CA34" w14:textId="77777777" w:rsidR="00AA15D4" w:rsidRPr="00AA15D4" w:rsidRDefault="00AA15D4" w:rsidP="00AA15D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15D4">
        <w:rPr>
          <w:rFonts w:ascii="Times New Roman" w:hAnsi="Times New Roman" w:cs="Times New Roman"/>
          <w:sz w:val="28"/>
          <w:szCs w:val="28"/>
        </w:rPr>
        <w:t xml:space="preserve">Рабочее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AA15D4">
        <w:rPr>
          <w:rFonts w:ascii="Times New Roman" w:hAnsi="Times New Roman" w:cs="Times New Roman"/>
          <w:sz w:val="28"/>
          <w:szCs w:val="28"/>
        </w:rPr>
        <w:t>.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A15D4">
        <w:rPr>
          <w:rFonts w:ascii="Times New Roman" w:hAnsi="Times New Roman" w:cs="Times New Roman"/>
          <w:sz w:val="28"/>
          <w:szCs w:val="28"/>
        </w:rPr>
        <w:t xml:space="preserve"> </w:t>
      </w:r>
      <w:r w:rsidRPr="00AA15D4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AA15D4">
        <w:rPr>
          <w:rFonts w:ascii="Times New Roman" w:hAnsi="Times New Roman" w:cs="Times New Roman"/>
          <w:sz w:val="28"/>
          <w:szCs w:val="28"/>
        </w:rPr>
        <w:t xml:space="preserve"> приложение.</w:t>
      </w:r>
    </w:p>
    <w:p w14:paraId="69E7D3B4" w14:textId="77777777" w:rsidR="00AA15D4" w:rsidRPr="00AA15D4" w:rsidRDefault="00AA15D4" w:rsidP="00AA15D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Скриншоты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выполнения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основных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операций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B17DAC" w14:textId="77777777" w:rsidR="00AA15D4" w:rsidRPr="00AA15D4" w:rsidRDefault="00AA15D4" w:rsidP="00AA15D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Краткий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README.md,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содержащий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2F3529" w14:textId="77777777" w:rsidR="00AA15D4" w:rsidRPr="00AA15D4" w:rsidRDefault="00AA15D4" w:rsidP="00AA15D4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171B2B" w14:textId="77777777" w:rsidR="00AA15D4" w:rsidRPr="00AA15D4" w:rsidRDefault="00AA15D4" w:rsidP="00AA15D4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адрес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используемого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Web API;</w:t>
      </w:r>
    </w:p>
    <w:p w14:paraId="0C7A2015" w14:textId="77777777" w:rsidR="00AA15D4" w:rsidRPr="00AA15D4" w:rsidRDefault="00AA15D4" w:rsidP="00AA15D4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перечень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реализованных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HTTP-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методов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2D88D7" w14:textId="77777777" w:rsidR="00AA15D4" w:rsidRPr="00AA15D4" w:rsidRDefault="00AA15D4" w:rsidP="00AA15D4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краткое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использования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5D4">
        <w:rPr>
          <w:rFonts w:ascii="Times New Roman" w:hAnsi="Times New Roman" w:cs="Times New Roman"/>
          <w:sz w:val="28"/>
          <w:szCs w:val="28"/>
          <w:lang w:val="en-US"/>
        </w:rPr>
        <w:t>IHttpClientFactory</w:t>
      </w:r>
      <w:proofErr w:type="spellEnd"/>
      <w:r w:rsidRPr="00AA15D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8C90C5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B7210" w:rsidRPr="00EB7210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AC692" w14:textId="77777777" w:rsidR="00C83B3D" w:rsidRDefault="00C83B3D" w:rsidP="00D121FB">
      <w:pPr>
        <w:spacing w:after="0" w:line="240" w:lineRule="auto"/>
      </w:pPr>
      <w:r>
        <w:separator/>
      </w:r>
    </w:p>
  </w:endnote>
  <w:endnote w:type="continuationSeparator" w:id="0">
    <w:p w14:paraId="7F6DC523" w14:textId="77777777" w:rsidR="00C83B3D" w:rsidRDefault="00C83B3D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BF98C" w14:textId="77777777" w:rsidR="00C83B3D" w:rsidRDefault="00C83B3D" w:rsidP="00D121FB">
      <w:pPr>
        <w:spacing w:after="0" w:line="240" w:lineRule="auto"/>
      </w:pPr>
      <w:r>
        <w:separator/>
      </w:r>
    </w:p>
  </w:footnote>
  <w:footnote w:type="continuationSeparator" w:id="0">
    <w:p w14:paraId="70F17C94" w14:textId="77777777" w:rsidR="00C83B3D" w:rsidRDefault="00C83B3D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65AC"/>
    <w:multiLevelType w:val="multilevel"/>
    <w:tmpl w:val="7AFC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E5537"/>
    <w:multiLevelType w:val="multilevel"/>
    <w:tmpl w:val="ABE0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D7EED"/>
    <w:multiLevelType w:val="multilevel"/>
    <w:tmpl w:val="5ED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01C73"/>
    <w:multiLevelType w:val="multilevel"/>
    <w:tmpl w:val="267271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35F89"/>
    <w:multiLevelType w:val="multilevel"/>
    <w:tmpl w:val="90F8F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34471"/>
    <w:multiLevelType w:val="multilevel"/>
    <w:tmpl w:val="D6B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E6F89"/>
    <w:multiLevelType w:val="multilevel"/>
    <w:tmpl w:val="48320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D76CC"/>
    <w:multiLevelType w:val="multilevel"/>
    <w:tmpl w:val="65B400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F8452F"/>
    <w:multiLevelType w:val="multilevel"/>
    <w:tmpl w:val="B21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C50D0"/>
    <w:multiLevelType w:val="multilevel"/>
    <w:tmpl w:val="0F70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83F10"/>
    <w:multiLevelType w:val="multilevel"/>
    <w:tmpl w:val="003E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25723"/>
    <w:multiLevelType w:val="multilevel"/>
    <w:tmpl w:val="3BB8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CC6D47"/>
    <w:multiLevelType w:val="multilevel"/>
    <w:tmpl w:val="298C3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A41716"/>
    <w:multiLevelType w:val="multilevel"/>
    <w:tmpl w:val="AE30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CB4991"/>
    <w:multiLevelType w:val="multilevel"/>
    <w:tmpl w:val="056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05043">
    <w:abstractNumId w:val="5"/>
  </w:num>
  <w:num w:numId="2" w16cid:durableId="1448431794">
    <w:abstractNumId w:val="8"/>
  </w:num>
  <w:num w:numId="3" w16cid:durableId="1155994173">
    <w:abstractNumId w:val="13"/>
  </w:num>
  <w:num w:numId="4" w16cid:durableId="189757129">
    <w:abstractNumId w:val="10"/>
  </w:num>
  <w:num w:numId="5" w16cid:durableId="1046610701">
    <w:abstractNumId w:val="9"/>
  </w:num>
  <w:num w:numId="6" w16cid:durableId="461966492">
    <w:abstractNumId w:val="1"/>
  </w:num>
  <w:num w:numId="7" w16cid:durableId="1347101707">
    <w:abstractNumId w:val="7"/>
  </w:num>
  <w:num w:numId="8" w16cid:durableId="640430381">
    <w:abstractNumId w:val="14"/>
  </w:num>
  <w:num w:numId="9" w16cid:durableId="1026444268">
    <w:abstractNumId w:val="11"/>
  </w:num>
  <w:num w:numId="10" w16cid:durableId="387992838">
    <w:abstractNumId w:val="12"/>
  </w:num>
  <w:num w:numId="11" w16cid:durableId="622537414">
    <w:abstractNumId w:val="6"/>
  </w:num>
  <w:num w:numId="12" w16cid:durableId="1829589621">
    <w:abstractNumId w:val="4"/>
  </w:num>
  <w:num w:numId="13" w16cid:durableId="1878203053">
    <w:abstractNumId w:val="3"/>
  </w:num>
  <w:num w:numId="14" w16cid:durableId="1066957530">
    <w:abstractNumId w:val="2"/>
  </w:num>
  <w:num w:numId="15" w16cid:durableId="837647482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75C29"/>
    <w:rsid w:val="000D5155"/>
    <w:rsid w:val="000F5B3E"/>
    <w:rsid w:val="0010008E"/>
    <w:rsid w:val="001274F8"/>
    <w:rsid w:val="00172A74"/>
    <w:rsid w:val="001867AE"/>
    <w:rsid w:val="001F5F64"/>
    <w:rsid w:val="00245BA0"/>
    <w:rsid w:val="0029187A"/>
    <w:rsid w:val="002B37F4"/>
    <w:rsid w:val="002F78CF"/>
    <w:rsid w:val="00370C42"/>
    <w:rsid w:val="003C1F8B"/>
    <w:rsid w:val="003D4F2F"/>
    <w:rsid w:val="003E5E0D"/>
    <w:rsid w:val="003E6409"/>
    <w:rsid w:val="003F43BB"/>
    <w:rsid w:val="00460E19"/>
    <w:rsid w:val="004D7B35"/>
    <w:rsid w:val="005139C9"/>
    <w:rsid w:val="00522982"/>
    <w:rsid w:val="00523D93"/>
    <w:rsid w:val="005418F8"/>
    <w:rsid w:val="0058267F"/>
    <w:rsid w:val="005857E6"/>
    <w:rsid w:val="005A3273"/>
    <w:rsid w:val="005B4259"/>
    <w:rsid w:val="005E359F"/>
    <w:rsid w:val="00617672"/>
    <w:rsid w:val="0067537E"/>
    <w:rsid w:val="0068384A"/>
    <w:rsid w:val="006A2813"/>
    <w:rsid w:val="006B46EB"/>
    <w:rsid w:val="006D563A"/>
    <w:rsid w:val="00736509"/>
    <w:rsid w:val="0074054F"/>
    <w:rsid w:val="00743EE9"/>
    <w:rsid w:val="00757841"/>
    <w:rsid w:val="007F745B"/>
    <w:rsid w:val="00856E3E"/>
    <w:rsid w:val="008836EF"/>
    <w:rsid w:val="008A0FA6"/>
    <w:rsid w:val="008F1A4A"/>
    <w:rsid w:val="009126F5"/>
    <w:rsid w:val="00933846"/>
    <w:rsid w:val="009625B1"/>
    <w:rsid w:val="009D49AB"/>
    <w:rsid w:val="00A0446F"/>
    <w:rsid w:val="00A16966"/>
    <w:rsid w:val="00A374D9"/>
    <w:rsid w:val="00A56EA3"/>
    <w:rsid w:val="00AA15D4"/>
    <w:rsid w:val="00AC45C3"/>
    <w:rsid w:val="00AE012C"/>
    <w:rsid w:val="00B81ED7"/>
    <w:rsid w:val="00B82B71"/>
    <w:rsid w:val="00BF1299"/>
    <w:rsid w:val="00C16A04"/>
    <w:rsid w:val="00C4458C"/>
    <w:rsid w:val="00C83B3D"/>
    <w:rsid w:val="00CB669D"/>
    <w:rsid w:val="00CC3B8E"/>
    <w:rsid w:val="00CF7E6E"/>
    <w:rsid w:val="00D121FB"/>
    <w:rsid w:val="00D272BE"/>
    <w:rsid w:val="00D44ED4"/>
    <w:rsid w:val="00D512B3"/>
    <w:rsid w:val="00D64951"/>
    <w:rsid w:val="00D81AA9"/>
    <w:rsid w:val="00DB24FE"/>
    <w:rsid w:val="00E63E61"/>
    <w:rsid w:val="00EB7210"/>
    <w:rsid w:val="00EF5D0C"/>
    <w:rsid w:val="00F10690"/>
    <w:rsid w:val="00F41353"/>
    <w:rsid w:val="00F445AF"/>
    <w:rsid w:val="00F543AF"/>
    <w:rsid w:val="00FC18E3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table" w:styleId="TableGrid">
    <w:name w:val="Table Grid"/>
    <w:basedOn w:val="TableNormal"/>
    <w:uiPriority w:val="39"/>
    <w:rsid w:val="00AA1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B14000-8C3E-4B06-AFE3-5816BD6105CC}"/>
</file>

<file path=customXml/itemProps3.xml><?xml version="1.0" encoding="utf-8"?>
<ds:datastoreItem xmlns:ds="http://schemas.openxmlformats.org/officeDocument/2006/customXml" ds:itemID="{ABDCB520-8B93-41D7-B3FB-A3D0F2B0A1B3}"/>
</file>

<file path=customXml/itemProps4.xml><?xml version="1.0" encoding="utf-8"?>
<ds:datastoreItem xmlns:ds="http://schemas.openxmlformats.org/officeDocument/2006/customXml" ds:itemID="{ADCCC10A-F519-4FAF-AAB7-F909F09161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51</cp:revision>
  <dcterms:created xsi:type="dcterms:W3CDTF">2023-12-13T11:15:00Z</dcterms:created>
  <dcterms:modified xsi:type="dcterms:W3CDTF">2026-09-26T04:58:00Z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318600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