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C8BD0" w14:textId="6FC26FC3" w:rsidR="009923E5" w:rsidRPr="00973048" w:rsidRDefault="009630BF" w:rsidP="004A4688">
      <w:pPr>
        <w:pStyle w:val="Ttulo"/>
        <w:spacing w:line="276" w:lineRule="auto"/>
        <w:jc w:val="center"/>
        <w:rPr>
          <w:sz w:val="56"/>
          <w:szCs w:val="56"/>
        </w:rPr>
      </w:pPr>
      <w:r w:rsidRPr="00973048">
        <w:rPr>
          <w:sz w:val="56"/>
          <w:szCs w:val="56"/>
        </w:rPr>
        <w:t>Reporte Proyecto POO</w:t>
      </w:r>
    </w:p>
    <w:p w14:paraId="57224E13" w14:textId="62EF9514" w:rsidR="009630BF" w:rsidRPr="00973048" w:rsidRDefault="009630BF" w:rsidP="004A4688">
      <w:pPr>
        <w:pStyle w:val="Subttulo"/>
        <w:spacing w:after="0" w:line="276" w:lineRule="auto"/>
        <w:jc w:val="center"/>
      </w:pPr>
      <w:r w:rsidRPr="009630BF">
        <w:t>Entrega</w:t>
      </w:r>
      <w:r w:rsidRPr="00973048">
        <w:t xml:space="preserve"> Parcial 1</w:t>
      </w:r>
    </w:p>
    <w:p w14:paraId="5B1B2C4C" w14:textId="3C7F3447" w:rsidR="009630BF" w:rsidRPr="00973048" w:rsidRDefault="009630BF" w:rsidP="004A4688">
      <w:pPr>
        <w:spacing w:after="0" w:line="276" w:lineRule="auto"/>
      </w:pPr>
    </w:p>
    <w:p w14:paraId="6C55BF88" w14:textId="50911844" w:rsidR="004A4688" w:rsidRDefault="00D508EE" w:rsidP="004A4688">
      <w:pPr>
        <w:spacing w:after="0" w:line="276" w:lineRule="auto"/>
      </w:pPr>
      <w:r w:rsidRPr="00D508EE">
        <w:t>Tema: Nuestro Proyecto consiste en u</w:t>
      </w:r>
      <w:r>
        <w:t>na aplicación que permite a sus usuarios publicar avisos de artículos que quieran vender o intercambiar, los usuarios pueden buscar avisos según su ubicación geográfica, tags o categorías de artículos como tecnología, bienes básicos, mascotas, etc.</w:t>
      </w:r>
    </w:p>
    <w:p w14:paraId="695CBF78" w14:textId="77777777" w:rsidR="00687C33" w:rsidRDefault="00687C33" w:rsidP="004A4688">
      <w:pPr>
        <w:spacing w:after="0" w:line="276" w:lineRule="auto"/>
      </w:pPr>
    </w:p>
    <w:p w14:paraId="3077FAC7" w14:textId="62B0D1B9" w:rsidR="00D508EE" w:rsidRDefault="00D508EE" w:rsidP="004A4688">
      <w:pPr>
        <w:numPr>
          <w:ilvl w:val="0"/>
          <w:numId w:val="1"/>
        </w:numPr>
        <w:spacing w:after="0" w:line="276" w:lineRule="auto"/>
        <w:ind w:hanging="720"/>
      </w:pPr>
      <w:r>
        <w:t>Realizar un a</w:t>
      </w:r>
      <w:r w:rsidRPr="004416EC">
        <w:t xml:space="preserve">nálisis de </w:t>
      </w:r>
      <w:r>
        <w:t xml:space="preserve">los </w:t>
      </w:r>
      <w:r w:rsidRPr="004416EC">
        <w:t>datos</w:t>
      </w:r>
      <w:r>
        <w:t xml:space="preserve"> a utilizar </w:t>
      </w:r>
      <w:r w:rsidRPr="004416EC">
        <w:t xml:space="preserve">y </w:t>
      </w:r>
      <w:r>
        <w:t xml:space="preserve">principales </w:t>
      </w:r>
      <w:r w:rsidRPr="004416EC">
        <w:t>funcionalidade</w:t>
      </w:r>
      <w:r>
        <w:t>s a implementar que dan sentido a la realización del proyecto.</w:t>
      </w:r>
    </w:p>
    <w:p w14:paraId="346A8298" w14:textId="77777777" w:rsidR="00D508EE" w:rsidRDefault="00D508EE" w:rsidP="004A4688">
      <w:pPr>
        <w:spacing w:after="0" w:line="276" w:lineRule="auto"/>
      </w:pPr>
    </w:p>
    <w:p w14:paraId="77056B5F" w14:textId="15EA109B" w:rsidR="009630BF" w:rsidRDefault="00D508EE" w:rsidP="004A4688">
      <w:pPr>
        <w:spacing w:after="0" w:line="276" w:lineRule="auto"/>
      </w:pPr>
      <w:r>
        <w:t xml:space="preserve">Nuestra aplicación utiliza dos grandes conjuntos de datos, uno para los usuarios que incluyen datos personales como nombre, teléfono y datos de acceso como </w:t>
      </w:r>
      <w:r w:rsidR="004E456B" w:rsidRPr="004E456B">
        <w:t>c</w:t>
      </w:r>
      <w:r w:rsidR="004E456B">
        <w:t xml:space="preserve">orreo </w:t>
      </w:r>
      <w:r>
        <w:t>y contraseña.</w:t>
      </w:r>
    </w:p>
    <w:p w14:paraId="045E082D" w14:textId="4A4A411E" w:rsidR="00514DAA" w:rsidRDefault="00514DAA" w:rsidP="004A4688">
      <w:pPr>
        <w:spacing w:after="0" w:line="276" w:lineRule="auto"/>
      </w:pPr>
      <w:r>
        <w:t xml:space="preserve">El segundo conjunto de datos son los avisos que generan los usuarios, estos avisos están compuestos por el titulo del aviso, la descripción del artículo, precio, quien lo publica </w:t>
      </w:r>
      <w:r w:rsidR="00687C33">
        <w:t xml:space="preserve">y una ID única generada </w:t>
      </w:r>
      <w:r w:rsidR="002F5DFB">
        <w:t>automáticamente</w:t>
      </w:r>
      <w:r>
        <w:t>.</w:t>
      </w:r>
    </w:p>
    <w:p w14:paraId="104FC05B" w14:textId="07159512" w:rsidR="00714FA4" w:rsidRDefault="00514DAA" w:rsidP="004A4688">
      <w:pPr>
        <w:spacing w:after="0" w:line="276" w:lineRule="auto"/>
      </w:pPr>
      <w:r>
        <w:t xml:space="preserve">Las funcionalidades que queremos implementar son </w:t>
      </w:r>
      <w:r w:rsidR="00714FA4">
        <w:t>las siguientes:</w:t>
      </w:r>
    </w:p>
    <w:p w14:paraId="62049985" w14:textId="6ACF4F4E" w:rsidR="00973048" w:rsidRPr="00973048" w:rsidRDefault="00FC2307" w:rsidP="004A4688">
      <w:pPr>
        <w:spacing w:after="0" w:line="276" w:lineRule="auto"/>
        <w:rPr>
          <w:u w:val="single"/>
        </w:rPr>
      </w:pPr>
      <w:r>
        <w:t>-</w:t>
      </w:r>
      <w:r w:rsidR="00973048">
        <w:t>Crear cuenta y modificar datos, además de poder publicar un aviso o solicitar los datos de un vendedor para comprar un articulo en el cual tengamos interés.</w:t>
      </w:r>
    </w:p>
    <w:p w14:paraId="733D926B" w14:textId="2E224412" w:rsidR="00714FA4" w:rsidRDefault="00FC2307" w:rsidP="004A4688">
      <w:pPr>
        <w:spacing w:after="0" w:line="276" w:lineRule="auto"/>
      </w:pPr>
      <w:r>
        <w:t>-</w:t>
      </w:r>
      <w:r w:rsidR="00714FA4">
        <w:t>U</w:t>
      </w:r>
      <w:r w:rsidR="00514DAA">
        <w:t xml:space="preserve">n login seguro para las cuentas y almacenamiento responsable de los datos de los usuarios, consideramos que la seguridad de los datos personales es un elemento indispensable para cualquier sistema o aplicación. </w:t>
      </w:r>
    </w:p>
    <w:p w14:paraId="67BF498B" w14:textId="739A2D32" w:rsidR="00714FA4" w:rsidRDefault="00FC2307" w:rsidP="004A4688">
      <w:pPr>
        <w:spacing w:after="0" w:line="276" w:lineRule="auto"/>
      </w:pPr>
      <w:r>
        <w:t>-</w:t>
      </w:r>
      <w:r w:rsidR="00714FA4">
        <w:t>U</w:t>
      </w:r>
      <w:r w:rsidR="00514DAA">
        <w:t xml:space="preserve">n sistema eficiente de búsqueda, que privilegie la cercanía geográfica y el trueque de ser posible. </w:t>
      </w:r>
    </w:p>
    <w:p w14:paraId="60776267" w14:textId="7DC65555" w:rsidR="00C50C95" w:rsidRDefault="00514DAA" w:rsidP="004A4688">
      <w:pPr>
        <w:spacing w:after="0" w:line="276" w:lineRule="auto"/>
      </w:pPr>
      <w:r>
        <w:t>Una interfaz gr</w:t>
      </w:r>
      <w:r w:rsidR="00714FA4">
        <w:t>á</w:t>
      </w:r>
      <w:r>
        <w:t>fica atractiva y amigable con usuarios no fa</w:t>
      </w:r>
      <w:r w:rsidR="00714FA4">
        <w:t xml:space="preserve">miliarizados con el uso de este tipo de herramientas </w:t>
      </w:r>
    </w:p>
    <w:p w14:paraId="3CC4ABDE" w14:textId="60024594" w:rsidR="00C50C95" w:rsidRDefault="00C50C95" w:rsidP="004A4688">
      <w:pPr>
        <w:spacing w:after="0" w:line="276" w:lineRule="auto"/>
      </w:pPr>
    </w:p>
    <w:p w14:paraId="5234281D" w14:textId="77777777" w:rsidR="00C50C95" w:rsidRDefault="00C50C95" w:rsidP="004A4688">
      <w:pPr>
        <w:spacing w:after="0" w:line="276" w:lineRule="auto"/>
      </w:pPr>
    </w:p>
    <w:p w14:paraId="68321ECC" w14:textId="5AB9D720" w:rsidR="00175BEF" w:rsidRDefault="00E86963" w:rsidP="00C50C95">
      <w:r w:rsidRPr="00175BEF">
        <w:t xml:space="preserve">EP1.2 </w:t>
      </w:r>
      <w:r w:rsidR="00175BEF">
        <w:t>Diseño conceptual de clases del Dominio y su código en Java</w:t>
      </w:r>
    </w:p>
    <w:p w14:paraId="062E4795" w14:textId="046EECE7" w:rsidR="00175BEF" w:rsidRDefault="00AF4A17" w:rsidP="004A4688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20320" wp14:editId="728F056A">
                <wp:simplePos x="0" y="0"/>
                <wp:positionH relativeFrom="column">
                  <wp:posOffset>248082</wp:posOffset>
                </wp:positionH>
                <wp:positionV relativeFrom="paragraph">
                  <wp:posOffset>1886154</wp:posOffset>
                </wp:positionV>
                <wp:extent cx="595222" cy="27604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2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762865" w14:textId="73E266CD" w:rsidR="00AF4A17" w:rsidRPr="00AF4A17" w:rsidRDefault="00AF4A1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Fig.1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2032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9.55pt;margin-top:148.5pt;width:46.8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" filled="f" stroked="f" strokeweight=".5pt">
                <v:textbox>
                  <w:txbxContent>
                    <w:p w14:paraId="46762865" w14:textId="73E266CD" w:rsidR="00AF4A17" w:rsidRPr="00AF4A17" w:rsidRDefault="00AF4A1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Fig.1</w:t>
                      </w:r>
                    </w:p>
                  </w:txbxContent>
                </v:textbox>
              </v:shape>
            </w:pict>
          </mc:Fallback>
        </mc:AlternateContent>
      </w:r>
      <w:r w:rsidR="00175BEF">
        <w:t xml:space="preserve">Las clases principales en nuestro programa son </w:t>
      </w:r>
      <w:r w:rsidR="001D4AF6">
        <w:t>Usuario</w:t>
      </w:r>
      <w:r w:rsidR="00C50C95">
        <w:t>,</w:t>
      </w:r>
      <w:r w:rsidR="00692F57">
        <w:t xml:space="preserve"> </w:t>
      </w:r>
      <w:r w:rsidR="001D4AF6">
        <w:t>Aviso</w:t>
      </w:r>
      <w:r w:rsidR="00C50C95">
        <w:t xml:space="preserve"> y Plataforma</w:t>
      </w:r>
      <w:r w:rsidR="001D4AF6">
        <w:t xml:space="preserve">. </w:t>
      </w:r>
      <w:r w:rsidR="003B4C93">
        <w:t>Las siguientes figuras</w:t>
      </w:r>
      <w:r w:rsidR="001D4AF6">
        <w:t xml:space="preserve"> ilustran las clases y sus interacciones.</w:t>
      </w:r>
    </w:p>
    <w:p w14:paraId="69B6AFD0" w14:textId="1159CA4A" w:rsidR="00B654F4" w:rsidRDefault="0040538B" w:rsidP="004A4688">
      <w:pPr>
        <w:spacing w:after="0" w:line="276" w:lineRule="auto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B22AA3" wp14:editId="1AEBFC6B">
                <wp:simplePos x="0" y="0"/>
                <wp:positionH relativeFrom="column">
                  <wp:posOffset>-156210</wp:posOffset>
                </wp:positionH>
                <wp:positionV relativeFrom="paragraph">
                  <wp:posOffset>2158365</wp:posOffset>
                </wp:positionV>
                <wp:extent cx="5090615" cy="300251"/>
                <wp:effectExtent l="0" t="0" r="0" b="508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615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8C4BC" w14:textId="77777777" w:rsidR="0040538B" w:rsidRDefault="004053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22AA3" id="Cuadro de texto 7" o:spid="_x0000_s1027" type="#_x0000_t202" style="position:absolute;margin-left:-12.3pt;margin-top:169.95pt;width:400.85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" fillcolor="white [3201]" stroked="f" strokeweight=".5pt">
                <v:textbox>
                  <w:txbxContent>
                    <w:p w14:paraId="4C48C4BC" w14:textId="77777777" w:rsidR="0040538B" w:rsidRDefault="0040538B"/>
                  </w:txbxContent>
                </v:textbox>
              </v:shape>
            </w:pict>
          </mc:Fallback>
        </mc:AlternateContent>
      </w:r>
      <w:r w:rsidR="00A73FE8">
        <w:rPr>
          <w:noProof/>
          <w:u w:val="single"/>
        </w:rPr>
        <w:drawing>
          <wp:inline distT="0" distB="0" distL="0" distR="0" wp14:anchorId="6BF1E98D" wp14:editId="1BDD484B">
            <wp:extent cx="4806086" cy="2203697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828" cy="222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6051" w14:textId="4176D105" w:rsidR="00C50C95" w:rsidRDefault="00611613" w:rsidP="004A4688">
      <w:pPr>
        <w:spacing w:after="0" w:line="276" w:lineRule="auto"/>
      </w:pPr>
      <w:r>
        <w:lastRenderedPageBreak/>
        <w:t xml:space="preserve">Cada usuario tiene una lista </w:t>
      </w:r>
      <w:r w:rsidR="00675A69">
        <w:t xml:space="preserve">con los ID de los </w:t>
      </w:r>
      <w:r>
        <w:t xml:space="preserve">avisos que este maneja, ya sean publicados o </w:t>
      </w:r>
      <w:r w:rsidR="00675A69">
        <w:t>vistos/comprados. Existe una clase a</w:t>
      </w:r>
      <w:r w:rsidR="00675A69">
        <w:rPr>
          <w:lang w:val="es-MX"/>
        </w:rPr>
        <w:t>ú</w:t>
      </w:r>
      <w:r w:rsidR="00675A69">
        <w:t>n no implementada llamada Plataforma que sostiene la lista de avisos global y otras funcionalidades</w:t>
      </w:r>
      <w:r w:rsidR="00AF4A17">
        <w:t xml:space="preserve">. </w:t>
      </w:r>
    </w:p>
    <w:p w14:paraId="05410618" w14:textId="2A93886F" w:rsidR="00AF4A17" w:rsidRDefault="00AF4A17" w:rsidP="004A4688">
      <w:pPr>
        <w:spacing w:after="0" w:line="276" w:lineRule="auto"/>
      </w:pPr>
    </w:p>
    <w:p w14:paraId="78E5C943" w14:textId="5BFDCDBC" w:rsidR="00AF4A17" w:rsidRPr="00611613" w:rsidRDefault="00AF4A17" w:rsidP="004A4688">
      <w:pPr>
        <w:spacing w:after="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43393" wp14:editId="3DDC5B93">
                <wp:simplePos x="0" y="0"/>
                <wp:positionH relativeFrom="margin">
                  <wp:posOffset>111912</wp:posOffset>
                </wp:positionH>
                <wp:positionV relativeFrom="paragraph">
                  <wp:posOffset>1482318</wp:posOffset>
                </wp:positionV>
                <wp:extent cx="595222" cy="27604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222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BC401" w14:textId="4F8EC613" w:rsidR="00AF4A17" w:rsidRPr="00AF4A17" w:rsidRDefault="00AF4A17" w:rsidP="00AF4A17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Fig</w:t>
                            </w:r>
                            <w:r>
                              <w:rPr>
                                <w:lang w:val="es-MX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43393" id="Cuadro de texto 4" o:spid="_x0000_s1028" type="#_x0000_t202" style="position:absolute;margin-left:8.8pt;margin-top:116.7pt;width:46.85pt;height:2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" filled="f" stroked="f" strokeweight=".5pt">
                <v:textbox>
                  <w:txbxContent>
                    <w:p w14:paraId="3B0BC401" w14:textId="4F8EC613" w:rsidR="00AF4A17" w:rsidRPr="00AF4A17" w:rsidRDefault="00AF4A17" w:rsidP="00AF4A17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Fig</w:t>
                      </w:r>
                      <w:r>
                        <w:rPr>
                          <w:lang w:val="es-MX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784FCA" wp14:editId="2B0A3833">
            <wp:extent cx="5121912" cy="1931213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587" cy="1945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A17F0" w14:textId="7C7C29E8" w:rsidR="00175BEF" w:rsidRPr="00F922E1" w:rsidRDefault="00AF4A17" w:rsidP="004A4688">
      <w:pPr>
        <w:spacing w:after="0" w:line="276" w:lineRule="auto"/>
      </w:pPr>
      <w:r>
        <w:t xml:space="preserve">La figura 2 muestra el funcionamiento a </w:t>
      </w:r>
      <w:r w:rsidR="00966A79">
        <w:t xml:space="preserve">un </w:t>
      </w:r>
      <w:r>
        <w:t>nivel m</w:t>
      </w:r>
      <w:r w:rsidR="00966A79">
        <w:t>á</w:t>
      </w:r>
      <w:r w:rsidR="00BE3965">
        <w:t>s</w:t>
      </w:r>
      <w:r>
        <w:t xml:space="preserve"> conceptual</w:t>
      </w:r>
      <w:r w:rsidR="00966A79">
        <w:t xml:space="preserve">, </w:t>
      </w:r>
      <w:r>
        <w:t xml:space="preserve">las clases Persona y Articulo </w:t>
      </w:r>
      <w:r w:rsidR="00966A79">
        <w:t>a</w:t>
      </w:r>
      <w:r w:rsidR="00BE3965">
        <w:t>ú</w:t>
      </w:r>
      <w:r w:rsidR="00966A79">
        <w:t>n no son implementadas y no se incluyen en esta entrega</w:t>
      </w:r>
      <w:r w:rsidR="00BE3965">
        <w:t>. Las dos clases restantes si están incluidas y se encuentran en la ruta /</w:t>
      </w:r>
      <w:proofErr w:type="spellStart"/>
      <w:r w:rsidR="00BE3965">
        <w:t>MercadoTrueque</w:t>
      </w:r>
      <w:proofErr w:type="spellEnd"/>
      <w:r w:rsidR="00BE3965">
        <w:t>/</w:t>
      </w:r>
      <w:proofErr w:type="spellStart"/>
      <w:r w:rsidR="00BE3965">
        <w:t>src</w:t>
      </w:r>
      <w:proofErr w:type="spellEnd"/>
      <w:r w:rsidR="00F922E1">
        <w:t xml:space="preserve"> en sus correspondientes archivos.</w:t>
      </w:r>
    </w:p>
    <w:p w14:paraId="281F5AC4" w14:textId="55E9EC3D" w:rsidR="00AF4A17" w:rsidRDefault="00AF4A17" w:rsidP="004A4688">
      <w:pPr>
        <w:spacing w:after="0" w:line="276" w:lineRule="auto"/>
      </w:pPr>
    </w:p>
    <w:p w14:paraId="0A18D49A" w14:textId="77777777" w:rsidR="00AF4A17" w:rsidRDefault="00AF4A17" w:rsidP="004A4688">
      <w:pPr>
        <w:spacing w:after="0" w:line="276" w:lineRule="auto"/>
      </w:pPr>
    </w:p>
    <w:p w14:paraId="083B4DCF" w14:textId="6624B8A4" w:rsidR="00687C33" w:rsidRDefault="00E86963" w:rsidP="004A4688">
      <w:pPr>
        <w:spacing w:after="0" w:line="276" w:lineRule="auto"/>
      </w:pPr>
      <w:r w:rsidRPr="00B72519">
        <w:t>EP1.</w:t>
      </w:r>
      <w:r w:rsidR="00483C8B">
        <w:t>3 Todos los atributos de todas las clases deben ser privados y poseer sus respectivos métodos de lectura y escritura (</w:t>
      </w:r>
      <w:proofErr w:type="spellStart"/>
      <w:proofErr w:type="gramStart"/>
      <w:r w:rsidR="00483C8B">
        <w:t>getter</w:t>
      </w:r>
      <w:proofErr w:type="spellEnd"/>
      <w:r w:rsidR="00483C8B">
        <w:t>(</w:t>
      </w:r>
      <w:proofErr w:type="gramEnd"/>
      <w:r w:rsidR="00483C8B">
        <w:t>)</w:t>
      </w:r>
      <w:r w:rsidR="009D14C8">
        <w:t xml:space="preserve"> </w:t>
      </w:r>
      <w:r w:rsidR="00483C8B">
        <w:t>/</w:t>
      </w:r>
      <w:r w:rsidR="009D14C8">
        <w:t xml:space="preserve"> </w:t>
      </w:r>
      <w:r w:rsidR="00483C8B">
        <w:t>setter()).</w:t>
      </w:r>
    </w:p>
    <w:p w14:paraId="37F8CA40" w14:textId="4709A308" w:rsidR="00483C8B" w:rsidRDefault="00483C8B" w:rsidP="004A4688">
      <w:pPr>
        <w:spacing w:after="0" w:line="276" w:lineRule="auto"/>
      </w:pPr>
      <w:r>
        <w:t>Todas las clases mencionadas en este apartado se encuentran en /</w:t>
      </w:r>
      <w:proofErr w:type="spellStart"/>
      <w:r>
        <w:t>MercadoTrueque</w:t>
      </w:r>
      <w:proofErr w:type="spellEnd"/>
      <w:r>
        <w:t>/</w:t>
      </w:r>
      <w:proofErr w:type="spellStart"/>
      <w:r>
        <w:t>src</w:t>
      </w:r>
      <w:proofErr w:type="spellEnd"/>
      <w:r>
        <w:t>.</w:t>
      </w:r>
    </w:p>
    <w:p w14:paraId="07AA9610" w14:textId="29B09FB7" w:rsidR="00483C8B" w:rsidRDefault="002F5DFB" w:rsidP="004A4688">
      <w:pPr>
        <w:spacing w:after="0" w:line="276" w:lineRule="auto"/>
      </w:pPr>
      <w:r w:rsidRPr="002F5DFB">
        <w:t>Para la clase Persona l</w:t>
      </w:r>
      <w:r>
        <w:t xml:space="preserve">os setter y </w:t>
      </w:r>
      <w:proofErr w:type="spellStart"/>
      <w:r>
        <w:t>getter</w:t>
      </w:r>
      <w:proofErr w:type="spellEnd"/>
      <w:r>
        <w:t xml:space="preserve"> de los atributos privados están entre las líneas 18 y 46</w:t>
      </w:r>
    </w:p>
    <w:p w14:paraId="349EA6EE" w14:textId="2FE811AA" w:rsidR="002F5DFB" w:rsidRPr="002F5DFB" w:rsidRDefault="002F5DFB" w:rsidP="002F5DFB">
      <w:pPr>
        <w:spacing w:after="0" w:line="276" w:lineRule="auto"/>
        <w:rPr>
          <w:u w:val="single"/>
        </w:rPr>
      </w:pPr>
      <w:r w:rsidRPr="002F5DFB">
        <w:t xml:space="preserve">Para la clase </w:t>
      </w:r>
      <w:r>
        <w:t>Aviso</w:t>
      </w:r>
      <w:r w:rsidRPr="002F5DFB">
        <w:t xml:space="preserve"> l</w:t>
      </w:r>
      <w:r>
        <w:t xml:space="preserve">os setter y </w:t>
      </w:r>
      <w:proofErr w:type="spellStart"/>
      <w:r>
        <w:t>getter</w:t>
      </w:r>
      <w:proofErr w:type="spellEnd"/>
      <w:r>
        <w:t xml:space="preserve"> de los atributos privados están entre las líneas </w:t>
      </w:r>
      <w:r>
        <w:t>22 y 63</w:t>
      </w:r>
    </w:p>
    <w:p w14:paraId="3C9B33DB" w14:textId="28E394FA" w:rsidR="00195E1F" w:rsidRDefault="00195E1F" w:rsidP="004A4688">
      <w:pPr>
        <w:spacing w:after="0" w:line="276" w:lineRule="auto"/>
      </w:pPr>
    </w:p>
    <w:p w14:paraId="3DD6FFC1" w14:textId="77777777" w:rsidR="00FD16F7" w:rsidRDefault="00FD16F7" w:rsidP="004A4688">
      <w:pPr>
        <w:spacing w:after="0" w:line="276" w:lineRule="auto"/>
      </w:pPr>
    </w:p>
    <w:p w14:paraId="7DDC050B" w14:textId="61DED4EB" w:rsidR="00B72519" w:rsidRDefault="00E86963" w:rsidP="004A4688">
      <w:pPr>
        <w:spacing w:after="0" w:line="276" w:lineRule="auto"/>
      </w:pPr>
      <w:r w:rsidRPr="00B72519">
        <w:t xml:space="preserve">EP1.4 </w:t>
      </w:r>
      <w:r w:rsidR="00B72519">
        <w:t xml:space="preserve">Se deben incluir datos iniciales dentro del código. </w:t>
      </w:r>
    </w:p>
    <w:p w14:paraId="7CBA73C0" w14:textId="2877B2D1" w:rsidR="00B72519" w:rsidRDefault="00B72519" w:rsidP="004A4688">
      <w:pPr>
        <w:spacing w:after="0" w:line="276" w:lineRule="auto"/>
        <w:ind w:left="720"/>
      </w:pPr>
      <w:r w:rsidRPr="004815DA">
        <w:rPr>
          <w:b/>
        </w:rPr>
        <w:t xml:space="preserve">(opcional) </w:t>
      </w:r>
      <w:r>
        <w:t>Leer datos desde archivo/base de datos.</w:t>
      </w:r>
    </w:p>
    <w:p w14:paraId="3CF2A372" w14:textId="2D4C2A31" w:rsidR="00B72519" w:rsidRDefault="00B72519" w:rsidP="004A4688">
      <w:pPr>
        <w:spacing w:after="0" w:line="276" w:lineRule="auto"/>
      </w:pPr>
    </w:p>
    <w:p w14:paraId="64F9EAC7" w14:textId="1F3FF800" w:rsidR="00D508EE" w:rsidRDefault="00B72519" w:rsidP="004A4688">
      <w:pPr>
        <w:spacing w:after="0" w:line="276" w:lineRule="auto"/>
      </w:pPr>
      <w:r>
        <w:t xml:space="preserve">Los datos iniciales </w:t>
      </w:r>
      <w:r w:rsidR="00483C8B">
        <w:t xml:space="preserve">de </w:t>
      </w:r>
      <w:r>
        <w:t xml:space="preserve">cuentas y avisos se encuentran en </w:t>
      </w:r>
      <w:r w:rsidR="00483C8B">
        <w:t xml:space="preserve">los archivos en la </w:t>
      </w:r>
      <w:r>
        <w:t>ruta</w:t>
      </w:r>
      <w:r w:rsidR="00483C8B">
        <w:t xml:space="preserve"> </w:t>
      </w:r>
      <w:r>
        <w:t>/</w:t>
      </w:r>
      <w:proofErr w:type="spellStart"/>
      <w:r>
        <w:t>MercadoTrueque</w:t>
      </w:r>
      <w:proofErr w:type="spellEnd"/>
      <w:r>
        <w:t>/</w:t>
      </w:r>
      <w:proofErr w:type="spellStart"/>
      <w:r>
        <w:t>src</w:t>
      </w:r>
      <w:proofErr w:type="spellEnd"/>
      <w:r>
        <w:t xml:space="preserve">/ en </w:t>
      </w:r>
      <w:r w:rsidR="00483C8B">
        <w:t xml:space="preserve">cada </w:t>
      </w:r>
      <w:r>
        <w:t xml:space="preserve">archivo cada línea representa una cuenta o aviso con sus respectivos parámetros separados por el símbolo “;”. Dentro del código esto está implementado en el método </w:t>
      </w:r>
      <w:proofErr w:type="spellStart"/>
      <w:r>
        <w:t>main</w:t>
      </w:r>
      <w:proofErr w:type="spellEnd"/>
      <w:r>
        <w:t xml:space="preserve"> de la clase </w:t>
      </w:r>
      <w:proofErr w:type="spellStart"/>
      <w:r>
        <w:t>MercadoTrueque</w:t>
      </w:r>
      <w:proofErr w:type="spellEnd"/>
      <w:r>
        <w:t xml:space="preserve">, desde la línea </w:t>
      </w:r>
      <w:r w:rsidR="002D7BA9">
        <w:t>9</w:t>
      </w:r>
      <w:r>
        <w:t xml:space="preserve"> hasta la línea </w:t>
      </w:r>
      <w:r w:rsidR="002D7BA9">
        <w:t>68.</w:t>
      </w:r>
    </w:p>
    <w:p w14:paraId="7419E074" w14:textId="02987F86" w:rsidR="00D50DD7" w:rsidRDefault="00D50DD7" w:rsidP="004A4688">
      <w:pPr>
        <w:spacing w:after="0" w:line="276" w:lineRule="auto"/>
      </w:pPr>
      <w:r>
        <w:t>El formato en que se encuentran los datos de usuario es:</w:t>
      </w:r>
    </w:p>
    <w:p w14:paraId="2F60F13A" w14:textId="19738EF7" w:rsidR="00D50DD7" w:rsidRDefault="00E3753E" w:rsidP="004A4688">
      <w:pPr>
        <w:spacing w:after="0" w:line="276" w:lineRule="auto"/>
      </w:pPr>
      <w:proofErr w:type="spellStart"/>
      <w:proofErr w:type="gramStart"/>
      <w:r>
        <w:t>n</w:t>
      </w:r>
      <w:r w:rsidR="00D50DD7">
        <w:t>ombre;password</w:t>
      </w:r>
      <w:proofErr w:type="gramEnd"/>
      <w:r w:rsidR="00D50DD7">
        <w:t>;correo;teléfono</w:t>
      </w:r>
      <w:proofErr w:type="spellEnd"/>
      <w:r w:rsidR="00D50DD7">
        <w:t>;</w:t>
      </w:r>
    </w:p>
    <w:p w14:paraId="406FC018" w14:textId="5A6AE70F" w:rsidR="00D50DD7" w:rsidRDefault="00D50DD7" w:rsidP="004A4688">
      <w:pPr>
        <w:spacing w:after="0" w:line="276" w:lineRule="auto"/>
      </w:pPr>
      <w:r>
        <w:t>Mientras que para los avisos el formato es:</w:t>
      </w:r>
    </w:p>
    <w:p w14:paraId="522F21CF" w14:textId="4FE0B6D7" w:rsidR="00D50DD7" w:rsidRDefault="00E3753E" w:rsidP="004A4688">
      <w:pPr>
        <w:spacing w:after="0" w:line="276" w:lineRule="auto"/>
      </w:pPr>
      <w:proofErr w:type="spellStart"/>
      <w:proofErr w:type="gramStart"/>
      <w:r>
        <w:t>correoDelVendedor;titulo</w:t>
      </w:r>
      <w:proofErr w:type="gramEnd"/>
      <w:r>
        <w:t>;precio;descripción</w:t>
      </w:r>
      <w:proofErr w:type="spellEnd"/>
      <w:r>
        <w:t>;</w:t>
      </w:r>
    </w:p>
    <w:p w14:paraId="77DB0A92" w14:textId="77777777" w:rsidR="00E3753E" w:rsidRDefault="00E3753E" w:rsidP="004A4688">
      <w:pPr>
        <w:spacing w:after="0" w:line="276" w:lineRule="auto"/>
      </w:pPr>
    </w:p>
    <w:p w14:paraId="3B4B367D" w14:textId="4BC7AC79" w:rsidR="002D7BA9" w:rsidRDefault="002D7BA9" w:rsidP="004A4688">
      <w:pPr>
        <w:spacing w:after="0" w:line="276" w:lineRule="auto"/>
      </w:pPr>
      <w:r>
        <w:t xml:space="preserve">Se </w:t>
      </w:r>
      <w:proofErr w:type="spellStart"/>
      <w:r>
        <w:t>agreg</w:t>
      </w:r>
      <w:r w:rsidR="00F7529B">
        <w:rPr>
          <w:lang w:val="es-MX"/>
        </w:rPr>
        <w:t>ó</w:t>
      </w:r>
      <w:proofErr w:type="spellEnd"/>
      <w:r>
        <w:t xml:space="preserve"> un bloque de código adicional que recorre los arreglos creados para mostrar por pantalla que efectivamente se instanciaron e inicializaron los arreglos con datos desde un archivo</w:t>
      </w:r>
      <w:r w:rsidR="00481A82">
        <w:t xml:space="preserve">. Esto </w:t>
      </w:r>
      <w:r w:rsidR="00F908AE">
        <w:t>está</w:t>
      </w:r>
      <w:r w:rsidR="00481A82">
        <w:t xml:space="preserve"> entre las líneas 71 y 90</w:t>
      </w:r>
      <w:r w:rsidR="00F908AE">
        <w:t>.</w:t>
      </w:r>
    </w:p>
    <w:p w14:paraId="00D31B61" w14:textId="7F1C3021" w:rsidR="002D7BA9" w:rsidRDefault="002D7BA9" w:rsidP="004A4688">
      <w:pPr>
        <w:spacing w:after="0" w:line="276" w:lineRule="auto"/>
      </w:pPr>
    </w:p>
    <w:p w14:paraId="543A2832" w14:textId="77777777" w:rsidR="000478C1" w:rsidRDefault="00812097" w:rsidP="004A4688">
      <w:pPr>
        <w:spacing w:after="0" w:line="276" w:lineRule="auto"/>
      </w:pPr>
      <w:r>
        <w:lastRenderedPageBreak/>
        <w:t xml:space="preserve">Como adicional se adjunta una proyección a futuro del proyecto que contiene </w:t>
      </w:r>
      <w:r w:rsidR="00590830">
        <w:t>m</w:t>
      </w:r>
      <w:r w:rsidR="00590830">
        <w:rPr>
          <w:lang w:val="es-MX"/>
        </w:rPr>
        <w:t>á</w:t>
      </w:r>
      <w:r w:rsidR="00590830">
        <w:t xml:space="preserve">s </w:t>
      </w:r>
      <w:r>
        <w:t>datos</w:t>
      </w:r>
      <w:r w:rsidR="00FE63E9">
        <w:t xml:space="preserve">, </w:t>
      </w:r>
      <w:r>
        <w:t xml:space="preserve">una estructura </w:t>
      </w:r>
      <w:r w:rsidR="00F72EA5">
        <w:t>más</w:t>
      </w:r>
      <w:r>
        <w:t xml:space="preserve"> avanzada, interfaz </w:t>
      </w:r>
      <w:r w:rsidR="00F72EA5">
        <w:t>gráfica</w:t>
      </w:r>
      <w:r w:rsidR="00FE63E9">
        <w:t xml:space="preserve"> y</w:t>
      </w:r>
      <w:r>
        <w:t xml:space="preserve"> buscador basado en </w:t>
      </w:r>
      <w:proofErr w:type="spellStart"/>
      <w:r>
        <w:t>hashmaps</w:t>
      </w:r>
      <w:proofErr w:type="spellEnd"/>
      <w:r>
        <w:t xml:space="preserve">. Estas y otras funcionalidades serán agregadas al proyecto oficial en próximas entregas (el aspecto y funcionamiento </w:t>
      </w:r>
      <w:r w:rsidR="00F72EA5">
        <w:t xml:space="preserve">interno </w:t>
      </w:r>
      <w:r>
        <w:t xml:space="preserve">final puede ser muy distinto a lo que se ve </w:t>
      </w:r>
      <w:r w:rsidR="007A72CD">
        <w:t>aquí</w:t>
      </w:r>
      <w:r w:rsidR="007A72CD">
        <w:rPr>
          <w:lang w:val="es-MX"/>
        </w:rPr>
        <w:t>)</w:t>
      </w:r>
      <w:r>
        <w:t xml:space="preserve">. </w:t>
      </w:r>
      <w:r w:rsidR="007A72CD">
        <w:t xml:space="preserve">Esta versión se encuentra en la carpeta </w:t>
      </w:r>
      <w:proofErr w:type="spellStart"/>
      <w:r w:rsidR="007A72CD">
        <w:t>MercadoTruequeProyeccion</w:t>
      </w:r>
      <w:proofErr w:type="spellEnd"/>
      <w:r w:rsidR="007A72CD">
        <w:t>.</w:t>
      </w:r>
      <w:r w:rsidR="0095250C">
        <w:t xml:space="preserve"> </w:t>
      </w:r>
    </w:p>
    <w:p w14:paraId="05A0B1C7" w14:textId="559BC750" w:rsidR="00812097" w:rsidRPr="0095250C" w:rsidRDefault="000478C1" w:rsidP="004A4688">
      <w:pPr>
        <w:spacing w:after="0" w:line="276" w:lineRule="auto"/>
      </w:pPr>
      <w:r>
        <w:t>S</w:t>
      </w:r>
      <w:r w:rsidR="0095250C">
        <w:t>u modo de funcionamiento es el siguiente: ingresar con cualquier par de correo/</w:t>
      </w:r>
      <w:proofErr w:type="spellStart"/>
      <w:r w:rsidR="0095250C">
        <w:t>contrase</w:t>
      </w:r>
      <w:r w:rsidR="0095250C">
        <w:rPr>
          <w:lang w:val="es-MX"/>
        </w:rPr>
        <w:t>ña</w:t>
      </w:r>
      <w:proofErr w:type="spellEnd"/>
      <w:r w:rsidR="0095250C">
        <w:rPr>
          <w:lang w:val="es-MX"/>
        </w:rPr>
        <w:t xml:space="preserve"> como </w:t>
      </w:r>
      <w:hyperlink r:id="rId7" w:history="1">
        <w:r w:rsidR="0095250C" w:rsidRPr="00A50ADF">
          <w:rPr>
            <w:rStyle w:val="Hipervnculo"/>
            <w:lang w:val="es-MX"/>
          </w:rPr>
          <w:t>juan@gmail.com/123</w:t>
        </w:r>
      </w:hyperlink>
      <w:r w:rsidR="0095250C">
        <w:rPr>
          <w:lang w:val="es-MX"/>
        </w:rPr>
        <w:t xml:space="preserve"> o </w:t>
      </w:r>
      <w:proofErr w:type="spellStart"/>
      <w:r w:rsidR="0095250C">
        <w:rPr>
          <w:lang w:val="es-MX"/>
        </w:rPr>
        <w:t>admin</w:t>
      </w:r>
      <w:proofErr w:type="spellEnd"/>
      <w:r w:rsidR="0095250C">
        <w:rPr>
          <w:lang w:val="es-MX"/>
        </w:rPr>
        <w:t>/</w:t>
      </w:r>
      <w:proofErr w:type="spellStart"/>
      <w:r w:rsidR="0095250C">
        <w:rPr>
          <w:lang w:val="es-MX"/>
        </w:rPr>
        <w:t>admin</w:t>
      </w:r>
      <w:proofErr w:type="spellEnd"/>
      <w:r w:rsidR="0095250C">
        <w:rPr>
          <w:lang w:val="es-MX"/>
        </w:rPr>
        <w:t xml:space="preserve">, seleccionar V </w:t>
      </w:r>
      <w:proofErr w:type="spellStart"/>
      <w:r w:rsidR="0095250C">
        <w:rPr>
          <w:lang w:val="es-MX"/>
        </w:rPr>
        <w:t>Valparaiso</w:t>
      </w:r>
      <w:proofErr w:type="spellEnd"/>
      <w:r w:rsidR="0095250C">
        <w:rPr>
          <w:lang w:val="es-MX"/>
        </w:rPr>
        <w:t>, seleccionar una categoría como tecnología y buscar por notebook o alguna palabra clave de la descripción. Cada aviso se puede ver individualmente en la ruta /</w:t>
      </w:r>
      <w:proofErr w:type="spellStart"/>
      <w:r w:rsidR="0095250C">
        <w:rPr>
          <w:lang w:val="es-MX"/>
        </w:rPr>
        <w:t>MercadoTruequeProyeccion</w:t>
      </w:r>
      <w:proofErr w:type="spellEnd"/>
      <w:r w:rsidR="0095250C">
        <w:rPr>
          <w:lang w:val="es-MX"/>
        </w:rPr>
        <w:t>/</w:t>
      </w:r>
      <w:proofErr w:type="spellStart"/>
      <w:r w:rsidR="0095250C">
        <w:rPr>
          <w:lang w:val="es-MX"/>
        </w:rPr>
        <w:t>src</w:t>
      </w:r>
      <w:proofErr w:type="spellEnd"/>
      <w:r w:rsidR="0095250C">
        <w:rPr>
          <w:lang w:val="es-MX"/>
        </w:rPr>
        <w:t>/archivos/avisos.txt</w:t>
      </w:r>
    </w:p>
    <w:p w14:paraId="21B5D5B7" w14:textId="77777777" w:rsidR="00F72EA5" w:rsidRPr="00B72519" w:rsidRDefault="00F72EA5" w:rsidP="004A4688">
      <w:pPr>
        <w:spacing w:after="0" w:line="276" w:lineRule="auto"/>
      </w:pPr>
    </w:p>
    <w:sectPr w:rsidR="00F72EA5" w:rsidRPr="00B72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3240BF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FF75BA5"/>
    <w:multiLevelType w:val="multilevel"/>
    <w:tmpl w:val="1C86A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EC12B7"/>
    <w:multiLevelType w:val="multilevel"/>
    <w:tmpl w:val="DAF0C7C0"/>
    <w:lvl w:ilvl="0">
      <w:start w:val="1"/>
      <w:numFmt w:val="decimal"/>
      <w:lvlText w:val="EP1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BF"/>
    <w:rsid w:val="000478C1"/>
    <w:rsid w:val="000607A8"/>
    <w:rsid w:val="000F4BEB"/>
    <w:rsid w:val="00175BEF"/>
    <w:rsid w:val="00195E1F"/>
    <w:rsid w:val="001D4AF6"/>
    <w:rsid w:val="00232181"/>
    <w:rsid w:val="002D16A8"/>
    <w:rsid w:val="002D7BA9"/>
    <w:rsid w:val="002F5DFB"/>
    <w:rsid w:val="003B4C93"/>
    <w:rsid w:val="0040538B"/>
    <w:rsid w:val="00481A82"/>
    <w:rsid w:val="00483C8B"/>
    <w:rsid w:val="004A4688"/>
    <w:rsid w:val="004E456B"/>
    <w:rsid w:val="00514DAA"/>
    <w:rsid w:val="00590830"/>
    <w:rsid w:val="00611613"/>
    <w:rsid w:val="00675A69"/>
    <w:rsid w:val="00687C33"/>
    <w:rsid w:val="00692F57"/>
    <w:rsid w:val="006C5A73"/>
    <w:rsid w:val="00714FA4"/>
    <w:rsid w:val="007A72CD"/>
    <w:rsid w:val="00812097"/>
    <w:rsid w:val="0095250C"/>
    <w:rsid w:val="009630BF"/>
    <w:rsid w:val="00966A79"/>
    <w:rsid w:val="00973048"/>
    <w:rsid w:val="009923E5"/>
    <w:rsid w:val="009D14C8"/>
    <w:rsid w:val="009E283C"/>
    <w:rsid w:val="00A73FE8"/>
    <w:rsid w:val="00A83227"/>
    <w:rsid w:val="00AD6961"/>
    <w:rsid w:val="00AF4A17"/>
    <w:rsid w:val="00B654F4"/>
    <w:rsid w:val="00B72519"/>
    <w:rsid w:val="00BE3965"/>
    <w:rsid w:val="00C41D2E"/>
    <w:rsid w:val="00C50C95"/>
    <w:rsid w:val="00CD2544"/>
    <w:rsid w:val="00D508EE"/>
    <w:rsid w:val="00D50DD7"/>
    <w:rsid w:val="00DA69CC"/>
    <w:rsid w:val="00E3753E"/>
    <w:rsid w:val="00E86963"/>
    <w:rsid w:val="00F0472F"/>
    <w:rsid w:val="00F60A9B"/>
    <w:rsid w:val="00F72EA5"/>
    <w:rsid w:val="00F7529B"/>
    <w:rsid w:val="00F908AE"/>
    <w:rsid w:val="00F922E1"/>
    <w:rsid w:val="00FC2307"/>
    <w:rsid w:val="00FD16F7"/>
    <w:rsid w:val="00FE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6E0D"/>
  <w15:chartTrackingRefBased/>
  <w15:docId w15:val="{055F2A35-B212-4495-A74B-3325DBF9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0BF"/>
  </w:style>
  <w:style w:type="paragraph" w:styleId="Ttulo1">
    <w:name w:val="heading 1"/>
    <w:basedOn w:val="Normal"/>
    <w:next w:val="Normal"/>
    <w:link w:val="Ttulo1Car"/>
    <w:uiPriority w:val="9"/>
    <w:qFormat/>
    <w:rsid w:val="009630B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30B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30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30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30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30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30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30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30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0B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630B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30B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30B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30B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30B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30B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30B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30B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630BF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9630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9630B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0B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9630BF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9630BF"/>
    <w:rPr>
      <w:b/>
      <w:bCs/>
    </w:rPr>
  </w:style>
  <w:style w:type="character" w:styleId="nfasis">
    <w:name w:val="Emphasis"/>
    <w:basedOn w:val="Fuentedeprrafopredeter"/>
    <w:uiPriority w:val="20"/>
    <w:qFormat/>
    <w:rsid w:val="009630BF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9630B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630B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9630BF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30B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30B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630BF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630B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630BF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9630BF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9630BF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630BF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4A46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688"/>
    <w:rPr>
      <w:color w:val="605E5C"/>
      <w:shd w:val="clear" w:color="auto" w:fill="E1DFDD"/>
    </w:rPr>
  </w:style>
  <w:style w:type="paragraph" w:styleId="Lista">
    <w:name w:val="List"/>
    <w:basedOn w:val="Normal"/>
    <w:uiPriority w:val="99"/>
    <w:unhideWhenUsed/>
    <w:rsid w:val="00687C33"/>
    <w:pPr>
      <w:ind w:left="283" w:hanging="283"/>
      <w:contextualSpacing/>
    </w:pPr>
  </w:style>
  <w:style w:type="paragraph" w:styleId="Listaconvietas">
    <w:name w:val="List Bullet"/>
    <w:basedOn w:val="Normal"/>
    <w:uiPriority w:val="99"/>
    <w:unhideWhenUsed/>
    <w:rsid w:val="00687C33"/>
    <w:pPr>
      <w:numPr>
        <w:numId w:val="3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87C3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87C3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87C3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87C3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87C33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87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uan@gmail.com/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Robledo</dc:creator>
  <cp:keywords/>
  <dc:description/>
  <cp:lastModifiedBy>Alonso Robledo</cp:lastModifiedBy>
  <cp:revision>2</cp:revision>
  <dcterms:created xsi:type="dcterms:W3CDTF">2020-08-29T01:05:00Z</dcterms:created>
  <dcterms:modified xsi:type="dcterms:W3CDTF">2020-08-29T01:05:00Z</dcterms:modified>
</cp:coreProperties>
</file>