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860F1" w14:textId="77777777" w:rsidR="002C65FE" w:rsidRPr="002C65FE" w:rsidRDefault="002C65FE" w:rsidP="002C65FE">
      <w:pPr>
        <w:widowControl/>
        <w:spacing w:line="624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proofErr w:type="gramStart"/>
      <w:r w:rsidRPr="002C65FE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白盒测试</w:t>
      </w:r>
      <w:proofErr w:type="gramEnd"/>
    </w:p>
    <w:p w14:paraId="477BEEB1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  <w:r w:rsidRPr="002C65FE">
        <w:rPr>
          <w:rFonts w:ascii="sf pro" w:eastAsia="宋体" w:hAnsi="sf pro" w:cs="宋体"/>
          <w:color w:val="000000"/>
          <w:kern w:val="0"/>
          <w:szCs w:val="21"/>
        </w:rPr>
        <w:t>4.1.1</w:t>
      </w:r>
      <w:r w:rsidRPr="002C65FE">
        <w:rPr>
          <w:rFonts w:ascii="宋体" w:eastAsia="宋体" w:hAnsi="宋体" w:cs="宋体" w:hint="eastAsia"/>
          <w:color w:val="000000"/>
          <w:kern w:val="0"/>
          <w:szCs w:val="21"/>
        </w:rPr>
        <w:t>登录模块——判定覆盖</w:t>
      </w:r>
    </w:p>
    <w:p w14:paraId="7880E0C7" w14:textId="77777777" w:rsidR="002C65FE" w:rsidRPr="002C65FE" w:rsidRDefault="002C65FE" w:rsidP="002C65FE">
      <w:pPr>
        <w:widowControl/>
        <w:spacing w:line="320" w:lineRule="atLeast"/>
        <w:ind w:firstLine="420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  <w:r w:rsidRPr="002C65FE">
        <w:rPr>
          <w:rFonts w:ascii="宋体" w:eastAsia="宋体" w:hAnsi="宋体" w:cs="宋体" w:hint="eastAsia"/>
          <w:color w:val="000000"/>
          <w:kern w:val="0"/>
          <w:szCs w:val="21"/>
        </w:rPr>
        <w:t>在登录的时候，我们只对用户名和密码是否匹配进行了验证，所以在这个地方只有一个判定，而且判定中的条件只有一个，结果只有</w:t>
      </w:r>
      <w:proofErr w:type="gramStart"/>
      <w:r w:rsidRPr="002C65FE">
        <w:rPr>
          <w:rFonts w:ascii="宋体" w:eastAsia="宋体" w:hAnsi="宋体" w:cs="宋体" w:hint="eastAsia"/>
          <w:color w:val="000000"/>
          <w:kern w:val="0"/>
          <w:szCs w:val="21"/>
        </w:rPr>
        <w:t>真</w:t>
      </w:r>
      <w:proofErr w:type="gramEnd"/>
      <w:r w:rsidRPr="002C65FE">
        <w:rPr>
          <w:rFonts w:ascii="宋体" w:eastAsia="宋体" w:hAnsi="宋体" w:cs="宋体" w:hint="eastAsia"/>
          <w:color w:val="000000"/>
          <w:kern w:val="0"/>
          <w:szCs w:val="21"/>
        </w:rPr>
        <w:t>和假两种，于是用判定覆盖进行测试也比较合理。</w:t>
      </w:r>
    </w:p>
    <w:p w14:paraId="033C2264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6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272"/>
        <w:gridCol w:w="1068"/>
        <w:gridCol w:w="1068"/>
        <w:gridCol w:w="1032"/>
        <w:gridCol w:w="1140"/>
      </w:tblGrid>
      <w:tr w:rsidR="002C65FE" w:rsidRPr="002C65FE" w14:paraId="0D45EC0B" w14:textId="77777777" w:rsidTr="002C65FE">
        <w:trPr>
          <w:trHeight w:val="420"/>
          <w:tblHeader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FFFF9D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FE071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T_LOGIN_001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632B7D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88395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登录测试1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CC421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CCF3B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用户名：U00</w:t>
            </w:r>
          </w:p>
          <w:p w14:paraId="30AD8EA4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密码：111</w:t>
            </w:r>
          </w:p>
        </w:tc>
      </w:tr>
      <w:tr w:rsidR="002C65FE" w:rsidRPr="002C65FE" w14:paraId="52C82841" w14:textId="77777777" w:rsidTr="002C65FE">
        <w:trPr>
          <w:trHeight w:val="420"/>
        </w:trPr>
        <w:tc>
          <w:tcPr>
            <w:tcW w:w="10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7D19E4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72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30572D0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true</w:t>
            </w:r>
          </w:p>
        </w:tc>
        <w:tc>
          <w:tcPr>
            <w:tcW w:w="1068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1B66256E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1032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38B6AAED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true</w:t>
            </w:r>
          </w:p>
        </w:tc>
      </w:tr>
    </w:tbl>
    <w:p w14:paraId="63BD1D81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6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236"/>
        <w:gridCol w:w="1080"/>
        <w:gridCol w:w="1080"/>
        <w:gridCol w:w="1032"/>
        <w:gridCol w:w="1152"/>
      </w:tblGrid>
      <w:tr w:rsidR="002C65FE" w:rsidRPr="002C65FE" w14:paraId="3E2351D2" w14:textId="77777777" w:rsidTr="002C65FE">
        <w:trPr>
          <w:trHeight w:val="420"/>
          <w:tblHeader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1BA2C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021CB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T_LOGIN_002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D539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8CC8D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登录测试2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077D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</w:t>
            </w: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01D68F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用户名：U00</w:t>
            </w:r>
          </w:p>
          <w:p w14:paraId="1391096D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密码：112</w:t>
            </w:r>
          </w:p>
        </w:tc>
      </w:tr>
      <w:tr w:rsidR="002C65FE" w:rsidRPr="002C65FE" w14:paraId="478AABCF" w14:textId="77777777" w:rsidTr="002C65FE">
        <w:trPr>
          <w:trHeight w:val="420"/>
        </w:trPr>
        <w:tc>
          <w:tcPr>
            <w:tcW w:w="10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06BA1B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预期输出：</w:t>
            </w:r>
          </w:p>
        </w:tc>
        <w:tc>
          <w:tcPr>
            <w:tcW w:w="123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591E8F53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046D443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实际输出：</w:t>
            </w:r>
          </w:p>
        </w:tc>
        <w:tc>
          <w:tcPr>
            <w:tcW w:w="1032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6EDDA18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</w:tbl>
    <w:p w14:paraId="2DEDF01A" w14:textId="77777777" w:rsidR="002C65FE" w:rsidRPr="002C65FE" w:rsidRDefault="002C65FE" w:rsidP="002C65FE">
      <w:pPr>
        <w:widowControl/>
        <w:spacing w:line="28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  <w:r w:rsidRPr="002C65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4.1.2密码修改——条件覆盖</w:t>
      </w:r>
    </w:p>
    <w:p w14:paraId="1C20EF5D" w14:textId="77777777" w:rsidR="002C65FE" w:rsidRPr="002C65FE" w:rsidRDefault="002C65FE" w:rsidP="002C65FE">
      <w:pPr>
        <w:widowControl/>
        <w:spacing w:line="280" w:lineRule="atLeast"/>
        <w:ind w:firstLine="480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  <w:r w:rsidRPr="002C65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密码修改部分有两个判定，第一个判定是判断两次输入的新密码是否一致，然后再判断输入的旧密码是不是和</w:t>
      </w:r>
      <w:proofErr w:type="gramStart"/>
      <w:r w:rsidRPr="002C65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真的旧</w:t>
      </w:r>
      <w:proofErr w:type="gramEnd"/>
      <w:r w:rsidRPr="002C65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密码一致。条件覆盖测试需要满足四种条件。</w:t>
      </w:r>
    </w:p>
    <w:tbl>
      <w:tblPr>
        <w:tblW w:w="6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224"/>
        <w:gridCol w:w="1056"/>
        <w:gridCol w:w="1056"/>
        <w:gridCol w:w="756"/>
        <w:gridCol w:w="1644"/>
      </w:tblGrid>
      <w:tr w:rsidR="002C65FE" w:rsidRPr="002C65FE" w14:paraId="1C054FCC" w14:textId="77777777" w:rsidTr="002C65FE">
        <w:trPr>
          <w:trHeight w:val="420"/>
          <w:tblHeader/>
        </w:trPr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B751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16BC1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T_MMXG_01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3A403B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BEDFAA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密码修改1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75A7F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77768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旧密码：123</w:t>
            </w:r>
          </w:p>
          <w:p w14:paraId="730B025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新密码：abc111</w:t>
            </w:r>
          </w:p>
          <w:p w14:paraId="0864BF23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确认新密码：abc111</w:t>
            </w:r>
          </w:p>
        </w:tc>
      </w:tr>
      <w:tr w:rsidR="002C65FE" w:rsidRPr="002C65FE" w14:paraId="3466FE1B" w14:textId="77777777" w:rsidTr="002C65FE">
        <w:trPr>
          <w:trHeight w:val="420"/>
        </w:trPr>
        <w:tc>
          <w:tcPr>
            <w:tcW w:w="10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313CA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24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46AAD53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056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22C29EF6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1F590023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</w:tbl>
    <w:p w14:paraId="6E2F1EE8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224"/>
        <w:gridCol w:w="1056"/>
        <w:gridCol w:w="1056"/>
        <w:gridCol w:w="756"/>
        <w:gridCol w:w="1644"/>
      </w:tblGrid>
      <w:tr w:rsidR="002C65FE" w:rsidRPr="002C65FE" w14:paraId="748CD6EB" w14:textId="77777777" w:rsidTr="002C65FE">
        <w:trPr>
          <w:trHeight w:val="420"/>
          <w:tblHeader/>
        </w:trPr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C1A6F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2F0ECC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T_MMXG_02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7835F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7B67F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密码修改2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0D79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B913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旧密码：111</w:t>
            </w:r>
          </w:p>
          <w:p w14:paraId="02DE357C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新密码：abc111</w:t>
            </w:r>
          </w:p>
          <w:p w14:paraId="21B6955D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确认新密码：abc123</w:t>
            </w:r>
          </w:p>
        </w:tc>
      </w:tr>
      <w:tr w:rsidR="002C65FE" w:rsidRPr="002C65FE" w14:paraId="6AB23517" w14:textId="77777777" w:rsidTr="002C65FE">
        <w:trPr>
          <w:trHeight w:val="420"/>
        </w:trPr>
        <w:tc>
          <w:tcPr>
            <w:tcW w:w="10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1DE6D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24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482C938D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056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712567D4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430D278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</w:tbl>
    <w:p w14:paraId="51ABA565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224"/>
        <w:gridCol w:w="1056"/>
        <w:gridCol w:w="1056"/>
        <w:gridCol w:w="756"/>
        <w:gridCol w:w="1644"/>
      </w:tblGrid>
      <w:tr w:rsidR="002C65FE" w:rsidRPr="002C65FE" w14:paraId="41B0F3A6" w14:textId="77777777" w:rsidTr="002C65FE">
        <w:trPr>
          <w:trHeight w:val="420"/>
          <w:tblHeader/>
        </w:trPr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F4FF1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9EDD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T_MMXG_03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53F1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616EB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密码修改3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0CF1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4E406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旧密码：111</w:t>
            </w:r>
          </w:p>
          <w:p w14:paraId="4D5C5EAB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新密码：abc111</w:t>
            </w:r>
          </w:p>
          <w:p w14:paraId="6BA8B191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确认新密码：abc111</w:t>
            </w:r>
          </w:p>
        </w:tc>
      </w:tr>
      <w:tr w:rsidR="002C65FE" w:rsidRPr="002C65FE" w14:paraId="56BDC2EF" w14:textId="77777777" w:rsidTr="002C65FE">
        <w:trPr>
          <w:trHeight w:val="420"/>
        </w:trPr>
        <w:tc>
          <w:tcPr>
            <w:tcW w:w="10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7FF76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24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14430AEE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true</w:t>
            </w:r>
          </w:p>
        </w:tc>
        <w:tc>
          <w:tcPr>
            <w:tcW w:w="1056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6B06FE23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06506EF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true</w:t>
            </w:r>
          </w:p>
        </w:tc>
      </w:tr>
    </w:tbl>
    <w:p w14:paraId="48EC366C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224"/>
        <w:gridCol w:w="1056"/>
        <w:gridCol w:w="1056"/>
        <w:gridCol w:w="756"/>
        <w:gridCol w:w="1644"/>
      </w:tblGrid>
      <w:tr w:rsidR="002C65FE" w:rsidRPr="002C65FE" w14:paraId="1E7B785C" w14:textId="77777777" w:rsidTr="002C65FE">
        <w:trPr>
          <w:trHeight w:val="420"/>
          <w:tblHeader/>
        </w:trPr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F0A0C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用例编号：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4E07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T_MMXG_04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3302F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605F1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密码修改4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1EAF36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34A17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旧密码：123</w:t>
            </w:r>
          </w:p>
          <w:p w14:paraId="4122BC2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新密码：abc111</w:t>
            </w:r>
          </w:p>
          <w:p w14:paraId="6C98016C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确认新密码：abc112</w:t>
            </w:r>
          </w:p>
        </w:tc>
      </w:tr>
      <w:tr w:rsidR="002C65FE" w:rsidRPr="002C65FE" w14:paraId="740443F6" w14:textId="77777777" w:rsidTr="002C65FE">
        <w:trPr>
          <w:trHeight w:val="420"/>
        </w:trPr>
        <w:tc>
          <w:tcPr>
            <w:tcW w:w="10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5191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24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016085FD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056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6F00ED56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119DF673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</w:tbl>
    <w:p w14:paraId="62B01852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p w14:paraId="18A1E778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p w14:paraId="1639ACBB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  <w:r w:rsidRPr="002C65FE">
        <w:rPr>
          <w:rFonts w:ascii="sf pro" w:eastAsia="宋体" w:hAnsi="sf pro" w:cs="宋体"/>
          <w:color w:val="000000"/>
          <w:kern w:val="0"/>
          <w:szCs w:val="21"/>
        </w:rPr>
        <w:t>4.1.3</w:t>
      </w:r>
      <w:r w:rsidRPr="002C65FE">
        <w:rPr>
          <w:rFonts w:ascii="宋体" w:eastAsia="宋体" w:hAnsi="宋体" w:cs="宋体" w:hint="eastAsia"/>
          <w:color w:val="000000"/>
          <w:kern w:val="0"/>
          <w:szCs w:val="21"/>
        </w:rPr>
        <w:t>商品添加——条件组合覆盖</w:t>
      </w:r>
    </w:p>
    <w:p w14:paraId="3DA43602" w14:textId="77777777" w:rsidR="002C65FE" w:rsidRPr="002C65FE" w:rsidRDefault="002C65FE" w:rsidP="002C65FE">
      <w:pPr>
        <w:widowControl/>
        <w:spacing w:line="320" w:lineRule="atLeast"/>
        <w:ind w:firstLine="420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  <w:r w:rsidRPr="002C65FE">
        <w:rPr>
          <w:rFonts w:ascii="宋体" w:eastAsia="宋体" w:hAnsi="宋体" w:cs="宋体" w:hint="eastAsia"/>
          <w:color w:val="000000"/>
          <w:kern w:val="0"/>
          <w:szCs w:val="21"/>
        </w:rPr>
        <w:t>在商品添加这部分，我们总共有五个判定，每个判定</w:t>
      </w:r>
      <w:proofErr w:type="gramStart"/>
      <w:r w:rsidRPr="002C65FE">
        <w:rPr>
          <w:rFonts w:ascii="宋体" w:eastAsia="宋体" w:hAnsi="宋体" w:cs="宋体" w:hint="eastAsia"/>
          <w:color w:val="000000"/>
          <w:kern w:val="0"/>
          <w:szCs w:val="21"/>
        </w:rPr>
        <w:t>都是判段添加</w:t>
      </w:r>
      <w:proofErr w:type="gramEnd"/>
      <w:r w:rsidRPr="002C65FE">
        <w:rPr>
          <w:rFonts w:ascii="宋体" w:eastAsia="宋体" w:hAnsi="宋体" w:cs="宋体" w:hint="eastAsia"/>
          <w:color w:val="000000"/>
          <w:kern w:val="0"/>
          <w:szCs w:val="21"/>
        </w:rPr>
        <w:t>的相应商品信息是否为空。下面的测试用例将每个判定逻辑值的真与假都覆盖到了。</w:t>
      </w:r>
    </w:p>
    <w:tbl>
      <w:tblPr>
        <w:tblW w:w="66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224"/>
        <w:gridCol w:w="1056"/>
        <w:gridCol w:w="1068"/>
        <w:gridCol w:w="756"/>
        <w:gridCol w:w="1488"/>
      </w:tblGrid>
      <w:tr w:rsidR="002C65FE" w:rsidRPr="002C65FE" w14:paraId="230BBAF5" w14:textId="77777777" w:rsidTr="002C65FE">
        <w:trPr>
          <w:trHeight w:val="420"/>
          <w:tblHeader/>
        </w:trPr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8CDC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B5071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T_SPTJ_01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9D04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87E35F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商品添加1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2A9A7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4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490BC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商品名称：NULL</w:t>
            </w:r>
          </w:p>
          <w:p w14:paraId="72E15D6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产地：NULL</w:t>
            </w:r>
          </w:p>
          <w:p w14:paraId="4AC921D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单位：NULL</w:t>
            </w:r>
          </w:p>
          <w:p w14:paraId="212424D3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单价:NULL</w:t>
            </w:r>
          </w:p>
          <w:p w14:paraId="02A585D4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数量：NULL</w:t>
            </w:r>
          </w:p>
        </w:tc>
      </w:tr>
      <w:tr w:rsidR="002C65FE" w:rsidRPr="002C65FE" w14:paraId="7FE7810D" w14:textId="77777777" w:rsidTr="002C65FE">
        <w:trPr>
          <w:trHeight w:val="420"/>
        </w:trPr>
        <w:tc>
          <w:tcPr>
            <w:tcW w:w="10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10118A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24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477D9F0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068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394A4C06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7253476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</w:tbl>
    <w:p w14:paraId="6F4EBDF1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224"/>
        <w:gridCol w:w="1068"/>
        <w:gridCol w:w="1068"/>
        <w:gridCol w:w="756"/>
        <w:gridCol w:w="1608"/>
      </w:tblGrid>
      <w:tr w:rsidR="002C65FE" w:rsidRPr="002C65FE" w14:paraId="45106850" w14:textId="77777777" w:rsidTr="002C65FE">
        <w:trPr>
          <w:trHeight w:val="420"/>
          <w:tblHeader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9A7E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A6124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T_SPTJ_02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D8C53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3D3BB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商品添加2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28ED7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29DB9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商品名称：可口可乐</w:t>
            </w:r>
          </w:p>
          <w:p w14:paraId="1DDA4471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产地：NULL</w:t>
            </w:r>
          </w:p>
          <w:p w14:paraId="59805DF1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单位：瓶</w:t>
            </w:r>
          </w:p>
          <w:p w14:paraId="2CA0DDEA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单价:3</w:t>
            </w:r>
          </w:p>
          <w:p w14:paraId="326E1B0C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数量：50</w:t>
            </w:r>
          </w:p>
        </w:tc>
      </w:tr>
      <w:tr w:rsidR="002C65FE" w:rsidRPr="002C65FE" w14:paraId="5A9EF54F" w14:textId="77777777" w:rsidTr="002C65FE">
        <w:trPr>
          <w:trHeight w:val="420"/>
        </w:trPr>
        <w:tc>
          <w:tcPr>
            <w:tcW w:w="10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E8D7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24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0F0513BA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068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50D27AB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35BACEDE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</w:tbl>
    <w:p w14:paraId="1F35CFA9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224"/>
        <w:gridCol w:w="1068"/>
        <w:gridCol w:w="1068"/>
        <w:gridCol w:w="756"/>
        <w:gridCol w:w="1608"/>
      </w:tblGrid>
      <w:tr w:rsidR="002C65FE" w:rsidRPr="002C65FE" w14:paraId="7D9131A2" w14:textId="77777777" w:rsidTr="002C65FE">
        <w:trPr>
          <w:trHeight w:val="420"/>
          <w:tblHeader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C58D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81C4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T_SPTJ_03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8174E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6DD893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商品添加3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1A240C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E58D04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商品名称：可口可乐</w:t>
            </w:r>
          </w:p>
          <w:p w14:paraId="3F5FB62F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产地：四川</w:t>
            </w:r>
          </w:p>
          <w:p w14:paraId="55DCF9D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单位：NULL</w:t>
            </w:r>
          </w:p>
          <w:p w14:paraId="1969CC5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单价:3</w:t>
            </w:r>
          </w:p>
          <w:p w14:paraId="0AD08BD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数量：50</w:t>
            </w:r>
          </w:p>
        </w:tc>
      </w:tr>
      <w:tr w:rsidR="002C65FE" w:rsidRPr="002C65FE" w14:paraId="3DF06C20" w14:textId="77777777" w:rsidTr="002C65FE">
        <w:trPr>
          <w:trHeight w:val="420"/>
        </w:trPr>
        <w:tc>
          <w:tcPr>
            <w:tcW w:w="10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2A0A1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24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55D1DFF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068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6F899E6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0D8EE4E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</w:tbl>
    <w:p w14:paraId="4B70EB47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236"/>
        <w:gridCol w:w="1068"/>
        <w:gridCol w:w="1068"/>
        <w:gridCol w:w="756"/>
        <w:gridCol w:w="1596"/>
      </w:tblGrid>
      <w:tr w:rsidR="002C65FE" w:rsidRPr="002C65FE" w14:paraId="6D8F2B1C" w14:textId="77777777" w:rsidTr="002C65FE">
        <w:trPr>
          <w:trHeight w:val="420"/>
          <w:tblHeader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FEF2F6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B9DFC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T_SPTJ_04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8A57D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E17731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商品添加4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A650EB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5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B111A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商品名称：可口可乐</w:t>
            </w:r>
          </w:p>
          <w:p w14:paraId="134BE21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产地：四川</w:t>
            </w:r>
          </w:p>
          <w:p w14:paraId="612D8FC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单位：瓶</w:t>
            </w:r>
          </w:p>
          <w:p w14:paraId="2BF1B61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单价:NULL</w:t>
            </w:r>
          </w:p>
          <w:p w14:paraId="72E2457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数量：50</w:t>
            </w:r>
          </w:p>
        </w:tc>
      </w:tr>
      <w:tr w:rsidR="002C65FE" w:rsidRPr="002C65FE" w14:paraId="4A87933C" w14:textId="77777777" w:rsidTr="002C65FE">
        <w:trPr>
          <w:trHeight w:val="420"/>
        </w:trPr>
        <w:tc>
          <w:tcPr>
            <w:tcW w:w="10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5C563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理论逻辑值：</w:t>
            </w:r>
          </w:p>
        </w:tc>
        <w:tc>
          <w:tcPr>
            <w:tcW w:w="123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4922365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068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408A829D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1CC19BED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</w:tbl>
    <w:p w14:paraId="4E285138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224"/>
        <w:gridCol w:w="1068"/>
        <w:gridCol w:w="1068"/>
        <w:gridCol w:w="756"/>
        <w:gridCol w:w="1608"/>
      </w:tblGrid>
      <w:tr w:rsidR="002C65FE" w:rsidRPr="002C65FE" w14:paraId="1AC5B960" w14:textId="77777777" w:rsidTr="002C65FE">
        <w:trPr>
          <w:trHeight w:val="420"/>
          <w:tblHeader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0A4CF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FA6BE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T_SPTJ_05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2C7F2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168A2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商品添加5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BEE09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BB0CBF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商品名称：可口可乐</w:t>
            </w:r>
          </w:p>
          <w:p w14:paraId="58E4D9F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产地：四川</w:t>
            </w:r>
          </w:p>
          <w:p w14:paraId="5E89FB9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单位：瓶</w:t>
            </w:r>
          </w:p>
          <w:p w14:paraId="6E85D886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单价:3</w:t>
            </w:r>
          </w:p>
          <w:p w14:paraId="1FD0728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数量：NULL</w:t>
            </w:r>
          </w:p>
        </w:tc>
      </w:tr>
      <w:tr w:rsidR="002C65FE" w:rsidRPr="002C65FE" w14:paraId="0EF076DB" w14:textId="77777777" w:rsidTr="002C65FE">
        <w:trPr>
          <w:trHeight w:val="420"/>
        </w:trPr>
        <w:tc>
          <w:tcPr>
            <w:tcW w:w="10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654AAE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24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7EEEAE8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068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25AA6F86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1685328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</w:tbl>
    <w:p w14:paraId="3A0C752B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236"/>
        <w:gridCol w:w="1080"/>
        <w:gridCol w:w="1080"/>
        <w:gridCol w:w="756"/>
        <w:gridCol w:w="1572"/>
      </w:tblGrid>
      <w:tr w:rsidR="002C65FE" w:rsidRPr="002C65FE" w14:paraId="3708C395" w14:textId="77777777" w:rsidTr="002C65FE">
        <w:trPr>
          <w:trHeight w:val="420"/>
          <w:tblHeader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F7C2A6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30D7B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T_SPTJ_06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5903D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F55F5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商品添加6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577FB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5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CAA981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商品名称：可口可乐</w:t>
            </w:r>
          </w:p>
          <w:p w14:paraId="59D5A28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产地：四川</w:t>
            </w:r>
          </w:p>
          <w:p w14:paraId="73C95874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单位：瓶</w:t>
            </w:r>
          </w:p>
          <w:p w14:paraId="0E534F8E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单价:3</w:t>
            </w:r>
          </w:p>
          <w:p w14:paraId="2D1FC65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数量：50</w:t>
            </w:r>
          </w:p>
        </w:tc>
      </w:tr>
      <w:tr w:rsidR="002C65FE" w:rsidRPr="002C65FE" w14:paraId="45EB39DA" w14:textId="77777777" w:rsidTr="002C65FE">
        <w:trPr>
          <w:trHeight w:val="420"/>
        </w:trPr>
        <w:tc>
          <w:tcPr>
            <w:tcW w:w="10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440C0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3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5B8DA39C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true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63CA6D5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67D08780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true</w:t>
            </w:r>
          </w:p>
        </w:tc>
      </w:tr>
    </w:tbl>
    <w:p w14:paraId="6C173FCD" w14:textId="77777777" w:rsidR="002C65FE" w:rsidRPr="002C65FE" w:rsidRDefault="002C65FE" w:rsidP="002C65FE">
      <w:pPr>
        <w:widowControl/>
        <w:spacing w:line="312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Cs w:val="21"/>
        </w:rPr>
      </w:pPr>
    </w:p>
    <w:tbl>
      <w:tblPr>
        <w:tblW w:w="6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236"/>
        <w:gridCol w:w="1080"/>
        <w:gridCol w:w="1080"/>
        <w:gridCol w:w="756"/>
        <w:gridCol w:w="1572"/>
      </w:tblGrid>
      <w:tr w:rsidR="002C65FE" w:rsidRPr="002C65FE" w14:paraId="587EB19A" w14:textId="77777777" w:rsidTr="002C65FE">
        <w:trPr>
          <w:trHeight w:val="420"/>
          <w:tblHeader/>
        </w:trPr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F792FC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用例编号：</w:t>
            </w:r>
          </w:p>
        </w:tc>
        <w:tc>
          <w:tcPr>
            <w:tcW w:w="12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CE9C98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T_SPTJ_07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A654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用例名称：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B805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商品添加7</w:t>
            </w: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A7BB5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输入：</w:t>
            </w:r>
          </w:p>
        </w:tc>
        <w:tc>
          <w:tcPr>
            <w:tcW w:w="15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CAA66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商品名称：可口可乐</w:t>
            </w:r>
          </w:p>
          <w:p w14:paraId="345DFD22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产地：四川</w:t>
            </w:r>
          </w:p>
          <w:p w14:paraId="14C4D19A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单位：瓶</w:t>
            </w:r>
          </w:p>
          <w:p w14:paraId="5DA9C906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单价:3</w:t>
            </w:r>
          </w:p>
          <w:p w14:paraId="5591E15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数量：50</w:t>
            </w:r>
          </w:p>
        </w:tc>
      </w:tr>
      <w:tr w:rsidR="002C65FE" w:rsidRPr="002C65FE" w14:paraId="0B60101F" w14:textId="77777777" w:rsidTr="002C65FE">
        <w:trPr>
          <w:trHeight w:val="420"/>
        </w:trPr>
        <w:tc>
          <w:tcPr>
            <w:tcW w:w="10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704979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理论逻辑值：</w:t>
            </w:r>
          </w:p>
        </w:tc>
        <w:tc>
          <w:tcPr>
            <w:tcW w:w="123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61BF6957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07392C44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实际逻辑值：</w:t>
            </w:r>
          </w:p>
        </w:tc>
        <w:tc>
          <w:tcPr>
            <w:tcW w:w="756" w:type="dxa"/>
            <w:gridSpan w:val="2"/>
            <w:tcBorders>
              <w:bottom w:val="single" w:sz="6" w:space="0" w:color="000000"/>
              <w:right w:val="single" w:sz="6" w:space="0" w:color="000000"/>
            </w:tcBorders>
            <w:hideMark/>
          </w:tcPr>
          <w:p w14:paraId="3763D145" w14:textId="77777777" w:rsidR="002C65FE" w:rsidRPr="002C65FE" w:rsidRDefault="002C65FE" w:rsidP="002C65FE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C65FE">
              <w:rPr>
                <w:rFonts w:ascii="宋体" w:eastAsia="宋体" w:hAnsi="宋体" w:cs="宋体" w:hint="eastAsia"/>
                <w:kern w:val="0"/>
                <w:szCs w:val="21"/>
              </w:rPr>
              <w:t>false</w:t>
            </w:r>
          </w:p>
        </w:tc>
      </w:tr>
    </w:tbl>
    <w:p w14:paraId="68C60C03" w14:textId="77777777" w:rsidR="002C65FE" w:rsidRDefault="002C65FE" w:rsidP="00B82195">
      <w:pPr>
        <w:rPr>
          <w:rFonts w:ascii="宋体" w:eastAsia="宋体" w:hAnsi="宋体" w:hint="eastAsia"/>
        </w:rPr>
      </w:pPr>
      <w:bookmarkStart w:id="0" w:name="_GoBack"/>
      <w:bookmarkEnd w:id="0"/>
    </w:p>
    <w:p w14:paraId="5BD2C8A4" w14:textId="77777777" w:rsidR="002C65FE" w:rsidRDefault="002C65FE" w:rsidP="002C65FE">
      <w:pPr>
        <w:pStyle w:val="2"/>
        <w:rPr>
          <w:rFonts w:asciiTheme="minorEastAsia" w:eastAsiaTheme="minorEastAsia" w:hAnsiTheme="minorEastAsia"/>
        </w:rPr>
      </w:pPr>
      <w:r w:rsidRPr="00F664A0">
        <w:rPr>
          <w:rFonts w:asciiTheme="minorEastAsia" w:eastAsiaTheme="minorEastAsia" w:hAnsiTheme="minorEastAsia" w:hint="eastAsia"/>
        </w:rPr>
        <w:lastRenderedPageBreak/>
        <w:t>黑盒测试</w:t>
      </w:r>
      <w:bookmarkStart w:id="1" w:name="_Toc515290005"/>
    </w:p>
    <w:p w14:paraId="40682B72" w14:textId="77777777" w:rsidR="002C65FE" w:rsidRPr="0012568F" w:rsidRDefault="002C65FE" w:rsidP="002C65FE">
      <w:pPr>
        <w:pStyle w:val="2"/>
        <w:rPr>
          <w:rFonts w:asciiTheme="minorEastAsia" w:eastAsiaTheme="minorEastAsia" w:hAnsiTheme="minorEastAsia"/>
        </w:rPr>
      </w:pPr>
      <w:r w:rsidRPr="00F664A0">
        <w:rPr>
          <w:rFonts w:asciiTheme="minorEastAsia" w:hAnsiTheme="minorEastAsia" w:hint="eastAsia"/>
          <w:sz w:val="30"/>
          <w:szCs w:val="30"/>
        </w:rPr>
        <w:t>用户登录测试</w:t>
      </w:r>
      <w:bookmarkEnd w:id="1"/>
    </w:p>
    <w:p w14:paraId="77579585" w14:textId="77777777" w:rsidR="002C65FE" w:rsidRPr="00F664A0" w:rsidRDefault="002C65FE" w:rsidP="002C65FE">
      <w:pPr>
        <w:pStyle w:val="4"/>
        <w:rPr>
          <w:rFonts w:asciiTheme="minorEastAsia" w:eastAsiaTheme="minorEastAsia" w:hAnsiTheme="minorEastAsia"/>
          <w:b w:val="0"/>
          <w:sz w:val="24"/>
          <w:szCs w:val="24"/>
        </w:rPr>
      </w:pPr>
      <w:r w:rsidRPr="00F664A0">
        <w:rPr>
          <w:rFonts w:asciiTheme="minorEastAsia" w:eastAsiaTheme="minorEastAsia" w:hAnsiTheme="minorEastAsia" w:hint="eastAsia"/>
          <w:b w:val="0"/>
          <w:sz w:val="24"/>
          <w:szCs w:val="24"/>
        </w:rPr>
        <w:t>1．划分等价类表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C65FE" w:rsidRPr="00E910CE" w14:paraId="3AE67D52" w14:textId="77777777" w:rsidTr="00AE2855">
        <w:tc>
          <w:tcPr>
            <w:tcW w:w="2840" w:type="dxa"/>
          </w:tcPr>
          <w:p w14:paraId="760FF8B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输入条件</w:t>
            </w:r>
          </w:p>
        </w:tc>
        <w:tc>
          <w:tcPr>
            <w:tcW w:w="2841" w:type="dxa"/>
          </w:tcPr>
          <w:p w14:paraId="5DC65A6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有效等价类</w:t>
            </w:r>
          </w:p>
        </w:tc>
        <w:tc>
          <w:tcPr>
            <w:tcW w:w="2841" w:type="dxa"/>
          </w:tcPr>
          <w:p w14:paraId="1D860E7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无效等价类</w:t>
            </w:r>
          </w:p>
        </w:tc>
      </w:tr>
      <w:tr w:rsidR="002C65FE" w:rsidRPr="00E910CE" w14:paraId="134D499C" w14:textId="77777777" w:rsidTr="00AE2855">
        <w:tc>
          <w:tcPr>
            <w:tcW w:w="2840" w:type="dxa"/>
          </w:tcPr>
          <w:p w14:paraId="3762773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用户名合法</w:t>
            </w:r>
          </w:p>
        </w:tc>
        <w:tc>
          <w:tcPr>
            <w:tcW w:w="2841" w:type="dxa"/>
          </w:tcPr>
          <w:p w14:paraId="5783B32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数据库中用户名存在</w:t>
            </w:r>
          </w:p>
        </w:tc>
        <w:tc>
          <w:tcPr>
            <w:tcW w:w="2841" w:type="dxa"/>
          </w:tcPr>
          <w:p w14:paraId="727C878D" w14:textId="77777777" w:rsidR="002C65F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</w:t>
            </w:r>
            <w:r>
              <w:rPr>
                <w:rFonts w:ascii="宋体" w:hAnsi="宋体" w:hint="eastAsia"/>
                <w:sz w:val="24"/>
                <w:szCs w:val="24"/>
              </w:rPr>
              <w:t>户名不存在</w:t>
            </w:r>
          </w:p>
          <w:p w14:paraId="2E6928C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用户名为空</w:t>
            </w:r>
          </w:p>
        </w:tc>
      </w:tr>
      <w:tr w:rsidR="002C65FE" w:rsidRPr="00E910CE" w14:paraId="6C7F9843" w14:textId="77777777" w:rsidTr="00AE2855">
        <w:tc>
          <w:tcPr>
            <w:tcW w:w="2840" w:type="dxa"/>
          </w:tcPr>
          <w:p w14:paraId="170DA2D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密码合法</w:t>
            </w:r>
          </w:p>
        </w:tc>
        <w:tc>
          <w:tcPr>
            <w:tcW w:w="2841" w:type="dxa"/>
          </w:tcPr>
          <w:p w14:paraId="012BE7CC" w14:textId="77777777" w:rsidR="002C65F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数据库中密码存在</w:t>
            </w:r>
          </w:p>
          <w:p w14:paraId="0C68359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不为空</w:t>
            </w:r>
          </w:p>
        </w:tc>
        <w:tc>
          <w:tcPr>
            <w:tcW w:w="2841" w:type="dxa"/>
          </w:tcPr>
          <w:p w14:paraId="14DD538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密码不存在</w:t>
            </w:r>
          </w:p>
          <w:p w14:paraId="09D932D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密码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为空</w:t>
            </w:r>
          </w:p>
        </w:tc>
      </w:tr>
      <w:tr w:rsidR="002C65FE" w:rsidRPr="00E910CE" w14:paraId="1C0BE884" w14:textId="77777777" w:rsidTr="00AE2855">
        <w:tc>
          <w:tcPr>
            <w:tcW w:w="2840" w:type="dxa"/>
          </w:tcPr>
          <w:p w14:paraId="76012F1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用户名和密码匹配</w:t>
            </w:r>
          </w:p>
        </w:tc>
        <w:tc>
          <w:tcPr>
            <w:tcW w:w="2841" w:type="dxa"/>
          </w:tcPr>
          <w:p w14:paraId="2678B1C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用户名和密码对与数据库存档匹配</w:t>
            </w:r>
          </w:p>
        </w:tc>
        <w:tc>
          <w:tcPr>
            <w:tcW w:w="2841" w:type="dxa"/>
          </w:tcPr>
          <w:p w14:paraId="7F48846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用户名和密码对与数据库存档不匹配</w:t>
            </w:r>
          </w:p>
        </w:tc>
      </w:tr>
    </w:tbl>
    <w:p w14:paraId="0FE3D0EB" w14:textId="77777777" w:rsidR="002C65FE" w:rsidRPr="00F664A0" w:rsidRDefault="002C65FE" w:rsidP="002C65FE">
      <w:pPr>
        <w:pStyle w:val="4"/>
        <w:rPr>
          <w:rFonts w:asciiTheme="minorEastAsia" w:eastAsiaTheme="minorEastAsia" w:hAnsiTheme="minorEastAsia"/>
          <w:b w:val="0"/>
          <w:sz w:val="24"/>
          <w:szCs w:val="24"/>
        </w:rPr>
      </w:pPr>
      <w:r w:rsidRPr="00F664A0">
        <w:rPr>
          <w:rFonts w:asciiTheme="minorEastAsia" w:eastAsiaTheme="minorEastAsia" w:hAnsiTheme="minorEastAsia" w:hint="eastAsia"/>
          <w:b w:val="0"/>
          <w:sz w:val="24"/>
          <w:szCs w:val="24"/>
        </w:rPr>
        <w:t>2.测试用例</w:t>
      </w:r>
    </w:p>
    <w:p w14:paraId="31D28D5B" w14:textId="77777777" w:rsidR="002C65FE" w:rsidRPr="00E910CE" w:rsidRDefault="002C65FE" w:rsidP="002C65FE">
      <w:pPr>
        <w:rPr>
          <w:rFonts w:ascii="宋体" w:eastAsia="宋体" w:hAnsi="宋体"/>
          <w:sz w:val="24"/>
          <w:szCs w:val="24"/>
        </w:rPr>
      </w:pPr>
      <w:r w:rsidRPr="00E910CE">
        <w:rPr>
          <w:rFonts w:ascii="宋体" w:eastAsia="宋体" w:hAnsi="宋体" w:hint="eastAsia"/>
          <w:sz w:val="24"/>
          <w:szCs w:val="24"/>
        </w:rPr>
        <w:t>编号：USER_LOGIN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8"/>
        <w:gridCol w:w="2988"/>
        <w:gridCol w:w="1137"/>
        <w:gridCol w:w="3099"/>
      </w:tblGrid>
      <w:tr w:rsidR="002C65FE" w:rsidRPr="00E910CE" w14:paraId="029799CB" w14:textId="77777777" w:rsidTr="00AE2855">
        <w:tc>
          <w:tcPr>
            <w:tcW w:w="1298" w:type="dxa"/>
          </w:tcPr>
          <w:p w14:paraId="7585A88F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88" w:type="dxa"/>
          </w:tcPr>
          <w:p w14:paraId="23A0614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用户登录测试</w:t>
            </w:r>
          </w:p>
        </w:tc>
        <w:tc>
          <w:tcPr>
            <w:tcW w:w="1137" w:type="dxa"/>
          </w:tcPr>
          <w:p w14:paraId="5ABF8BE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3099" w:type="dxa"/>
          </w:tcPr>
          <w:p w14:paraId="0167B50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USER_LOGIN</w:t>
            </w:r>
          </w:p>
        </w:tc>
      </w:tr>
      <w:tr w:rsidR="002C65FE" w:rsidRPr="00E910CE" w14:paraId="5ADCFC1D" w14:textId="77777777" w:rsidTr="00AE2855">
        <w:tc>
          <w:tcPr>
            <w:tcW w:w="1298" w:type="dxa"/>
          </w:tcPr>
          <w:p w14:paraId="0CF3BD9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用例目的</w:t>
            </w:r>
          </w:p>
        </w:tc>
        <w:tc>
          <w:tcPr>
            <w:tcW w:w="7224" w:type="dxa"/>
            <w:gridSpan w:val="3"/>
          </w:tcPr>
          <w:p w14:paraId="7DBD1BB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测试能否正常登陆，遇到不合法的输入数据能否输出正确结果</w:t>
            </w:r>
          </w:p>
        </w:tc>
      </w:tr>
      <w:tr w:rsidR="002C65FE" w:rsidRPr="00E910CE" w14:paraId="6C8E06C2" w14:textId="77777777" w:rsidTr="00AE2855">
        <w:trPr>
          <w:trHeight w:val="307"/>
        </w:trPr>
        <w:tc>
          <w:tcPr>
            <w:tcW w:w="1298" w:type="dxa"/>
          </w:tcPr>
          <w:p w14:paraId="6AC0D3F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7224" w:type="dxa"/>
            <w:gridSpan w:val="3"/>
            <w:vMerge w:val="restart"/>
          </w:tcPr>
          <w:p w14:paraId="0290154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用于测试的用户的用户名</w:t>
            </w:r>
            <w:r>
              <w:rPr>
                <w:rFonts w:ascii="宋体" w:hAnsi="宋体" w:hint="eastAsia"/>
                <w:sz w:val="24"/>
                <w:szCs w:val="24"/>
              </w:rPr>
              <w:t>U+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00-99</w:t>
            </w:r>
            <w:r>
              <w:rPr>
                <w:rFonts w:ascii="宋体" w:hAnsi="宋体" w:hint="eastAsia"/>
                <w:sz w:val="24"/>
                <w:szCs w:val="24"/>
              </w:rPr>
              <w:t>）已经写入数据库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，并且密码为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000-999</w:t>
            </w:r>
            <w:r>
              <w:rPr>
                <w:rFonts w:ascii="宋体" w:hAnsi="宋体" w:hint="eastAsia"/>
                <w:sz w:val="24"/>
                <w:szCs w:val="24"/>
              </w:rPr>
              <w:t>），其他形式均为不存在的用户和密码。</w:t>
            </w:r>
          </w:p>
        </w:tc>
      </w:tr>
      <w:tr w:rsidR="002C65FE" w:rsidRPr="00E910CE" w14:paraId="7955915C" w14:textId="77777777" w:rsidTr="00AE2855">
        <w:trPr>
          <w:trHeight w:val="307"/>
        </w:trPr>
        <w:tc>
          <w:tcPr>
            <w:tcW w:w="1298" w:type="dxa"/>
          </w:tcPr>
          <w:p w14:paraId="1FA62DE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224" w:type="dxa"/>
            <w:gridSpan w:val="3"/>
            <w:vMerge/>
          </w:tcPr>
          <w:p w14:paraId="453ABC4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0959D342" w14:textId="77777777" w:rsidTr="00AE2855">
        <w:trPr>
          <w:trHeight w:val="90"/>
        </w:trPr>
        <w:tc>
          <w:tcPr>
            <w:tcW w:w="8522" w:type="dxa"/>
            <w:gridSpan w:val="4"/>
          </w:tcPr>
          <w:p w14:paraId="62B65EA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5902C129" w14:textId="77777777" w:rsidTr="00AE2855">
        <w:tc>
          <w:tcPr>
            <w:tcW w:w="1298" w:type="dxa"/>
          </w:tcPr>
          <w:p w14:paraId="560A535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  <w:vMerge w:val="restart"/>
          </w:tcPr>
          <w:p w14:paraId="652CB5B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USWR_LOGIN_001</w:t>
            </w:r>
          </w:p>
        </w:tc>
        <w:tc>
          <w:tcPr>
            <w:tcW w:w="1137" w:type="dxa"/>
          </w:tcPr>
          <w:p w14:paraId="7F44A17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06F27C7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用户名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U00</w:t>
            </w:r>
          </w:p>
          <w:p w14:paraId="1F9CAF6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密码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pd111</w:t>
            </w:r>
          </w:p>
        </w:tc>
      </w:tr>
      <w:tr w:rsidR="002C65FE" w:rsidRPr="00E910CE" w14:paraId="1509C549" w14:textId="77777777" w:rsidTr="00AE2855">
        <w:tc>
          <w:tcPr>
            <w:tcW w:w="1298" w:type="dxa"/>
          </w:tcPr>
          <w:p w14:paraId="59B9368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316EDEA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561345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7D21CED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6C0D4909" w14:textId="77777777" w:rsidTr="00AE2855">
        <w:tc>
          <w:tcPr>
            <w:tcW w:w="1298" w:type="dxa"/>
          </w:tcPr>
          <w:p w14:paraId="32E242A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lastRenderedPageBreak/>
              <w:t>期望输出</w:t>
            </w:r>
          </w:p>
        </w:tc>
        <w:tc>
          <w:tcPr>
            <w:tcW w:w="2988" w:type="dxa"/>
          </w:tcPr>
          <w:p w14:paraId="2D2314C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登陆成功</w:t>
            </w:r>
          </w:p>
        </w:tc>
        <w:tc>
          <w:tcPr>
            <w:tcW w:w="1137" w:type="dxa"/>
          </w:tcPr>
          <w:p w14:paraId="35E0B43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086D817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087E2755" w14:textId="77777777" w:rsidTr="00AE2855">
        <w:tc>
          <w:tcPr>
            <w:tcW w:w="1298" w:type="dxa"/>
          </w:tcPr>
          <w:p w14:paraId="54B7DA0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2C35014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输入相应的用户名和密码，并且点击登陆</w:t>
            </w:r>
          </w:p>
        </w:tc>
      </w:tr>
      <w:tr w:rsidR="002C65FE" w:rsidRPr="00E910CE" w14:paraId="2181FBB7" w14:textId="77777777" w:rsidTr="00AE2855">
        <w:tc>
          <w:tcPr>
            <w:tcW w:w="8522" w:type="dxa"/>
            <w:gridSpan w:val="4"/>
          </w:tcPr>
          <w:p w14:paraId="6AB79FFF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20834BFF" w14:textId="77777777" w:rsidTr="00AE2855">
        <w:tc>
          <w:tcPr>
            <w:tcW w:w="1298" w:type="dxa"/>
          </w:tcPr>
          <w:p w14:paraId="12A25B8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</w:tcPr>
          <w:p w14:paraId="799EC8F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USWR_LOGIN_002</w:t>
            </w:r>
          </w:p>
        </w:tc>
        <w:tc>
          <w:tcPr>
            <w:tcW w:w="1137" w:type="dxa"/>
          </w:tcPr>
          <w:p w14:paraId="5B8FE9D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3B0BD087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用户名</w:t>
            </w:r>
            <w:r>
              <w:rPr>
                <w:rFonts w:ascii="宋体" w:hAnsi="宋体" w:hint="eastAsia"/>
                <w:sz w:val="24"/>
                <w:szCs w:val="24"/>
              </w:rPr>
              <w:t>：非</w:t>
            </w:r>
            <w:r>
              <w:rPr>
                <w:rFonts w:ascii="宋体" w:hAnsi="宋体" w:hint="eastAsia"/>
                <w:sz w:val="24"/>
                <w:szCs w:val="24"/>
              </w:rPr>
              <w:t>U+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00-99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14:paraId="4F4B8D9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密码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000-999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  <w:tr w:rsidR="002C65FE" w:rsidRPr="00E910CE" w14:paraId="1B62525B" w14:textId="77777777" w:rsidTr="00AE2855">
        <w:tc>
          <w:tcPr>
            <w:tcW w:w="1298" w:type="dxa"/>
          </w:tcPr>
          <w:p w14:paraId="6807385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</w:tcPr>
          <w:p w14:paraId="780894F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C47357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52DA4A5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00B70741" w14:textId="77777777" w:rsidTr="00AE2855">
        <w:tc>
          <w:tcPr>
            <w:tcW w:w="1298" w:type="dxa"/>
          </w:tcPr>
          <w:p w14:paraId="25FE3EB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期望输出</w:t>
            </w:r>
          </w:p>
        </w:tc>
        <w:tc>
          <w:tcPr>
            <w:tcW w:w="2988" w:type="dxa"/>
          </w:tcPr>
          <w:p w14:paraId="25B9655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提示用户名或密码输入错误</w:t>
            </w:r>
          </w:p>
        </w:tc>
        <w:tc>
          <w:tcPr>
            <w:tcW w:w="1137" w:type="dxa"/>
          </w:tcPr>
          <w:p w14:paraId="5470EF6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0B9C27FF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43006328" w14:textId="77777777" w:rsidTr="00AE2855">
        <w:tc>
          <w:tcPr>
            <w:tcW w:w="1298" w:type="dxa"/>
          </w:tcPr>
          <w:p w14:paraId="089E032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30EB03E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输入相应的用户名和密码，并且点击登陆</w:t>
            </w:r>
          </w:p>
        </w:tc>
      </w:tr>
      <w:tr w:rsidR="002C65FE" w:rsidRPr="00E910CE" w14:paraId="7E63F169" w14:textId="77777777" w:rsidTr="00AE2855">
        <w:tc>
          <w:tcPr>
            <w:tcW w:w="8522" w:type="dxa"/>
            <w:gridSpan w:val="4"/>
          </w:tcPr>
          <w:p w14:paraId="00E8CF4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353BECB8" w14:textId="77777777" w:rsidTr="00AE2855">
        <w:tc>
          <w:tcPr>
            <w:tcW w:w="1298" w:type="dxa"/>
          </w:tcPr>
          <w:p w14:paraId="5B31529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  <w:vMerge w:val="restart"/>
          </w:tcPr>
          <w:p w14:paraId="0E3948A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USWR_LOGIN_003</w:t>
            </w:r>
          </w:p>
        </w:tc>
        <w:tc>
          <w:tcPr>
            <w:tcW w:w="1137" w:type="dxa"/>
          </w:tcPr>
          <w:p w14:paraId="46A4656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2BD26E7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用户名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U00</w:t>
            </w:r>
          </w:p>
          <w:p w14:paraId="42E3B8F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密码</w:t>
            </w:r>
            <w:r>
              <w:rPr>
                <w:rFonts w:ascii="宋体" w:hAnsi="宋体" w:hint="eastAsia"/>
                <w:sz w:val="24"/>
                <w:szCs w:val="24"/>
              </w:rPr>
              <w:t>:pd1111</w:t>
            </w:r>
          </w:p>
        </w:tc>
      </w:tr>
      <w:tr w:rsidR="002C65FE" w:rsidRPr="00E910CE" w14:paraId="2036A050" w14:textId="77777777" w:rsidTr="00AE2855">
        <w:tc>
          <w:tcPr>
            <w:tcW w:w="1298" w:type="dxa"/>
          </w:tcPr>
          <w:p w14:paraId="56F51487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1321560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0EE6CB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55CC787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35EAF5B2" w14:textId="77777777" w:rsidTr="00AE2855">
        <w:tc>
          <w:tcPr>
            <w:tcW w:w="1298" w:type="dxa"/>
          </w:tcPr>
          <w:p w14:paraId="6AB0E0A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期望输出</w:t>
            </w:r>
          </w:p>
        </w:tc>
        <w:tc>
          <w:tcPr>
            <w:tcW w:w="2988" w:type="dxa"/>
          </w:tcPr>
          <w:p w14:paraId="1EA71400" w14:textId="77777777" w:rsidR="002C65FE" w:rsidRPr="00E910CE" w:rsidRDefault="002C65FE" w:rsidP="00AE2855">
            <w:pPr>
              <w:tabs>
                <w:tab w:val="right" w:pos="2772"/>
              </w:tabs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提示用户名或密码输入错误</w:t>
            </w:r>
          </w:p>
        </w:tc>
        <w:tc>
          <w:tcPr>
            <w:tcW w:w="1137" w:type="dxa"/>
          </w:tcPr>
          <w:p w14:paraId="0AB719B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2D6279E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13F61932" w14:textId="77777777" w:rsidTr="00AE2855">
        <w:tc>
          <w:tcPr>
            <w:tcW w:w="1298" w:type="dxa"/>
          </w:tcPr>
          <w:p w14:paraId="11E08DA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6EA6E6E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输入相应的用户名和密码，并且点击登陆</w:t>
            </w:r>
          </w:p>
        </w:tc>
      </w:tr>
      <w:tr w:rsidR="002C65FE" w:rsidRPr="00E910CE" w14:paraId="774FB224" w14:textId="77777777" w:rsidTr="00AE2855">
        <w:tc>
          <w:tcPr>
            <w:tcW w:w="8522" w:type="dxa"/>
            <w:gridSpan w:val="4"/>
          </w:tcPr>
          <w:p w14:paraId="633159D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5E15588A" w14:textId="77777777" w:rsidTr="00AE2855">
        <w:tc>
          <w:tcPr>
            <w:tcW w:w="1298" w:type="dxa"/>
          </w:tcPr>
          <w:p w14:paraId="4771FBA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  <w:vMerge w:val="restart"/>
          </w:tcPr>
          <w:p w14:paraId="7ACFF0C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USWR_LOGIN_004</w:t>
            </w:r>
          </w:p>
        </w:tc>
        <w:tc>
          <w:tcPr>
            <w:tcW w:w="1137" w:type="dxa"/>
          </w:tcPr>
          <w:p w14:paraId="165534E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5DDC1CC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用户名</w:t>
            </w:r>
            <w:r>
              <w:rPr>
                <w:rFonts w:ascii="宋体" w:hAnsi="宋体" w:hint="eastAsia"/>
                <w:sz w:val="24"/>
                <w:szCs w:val="24"/>
              </w:rPr>
              <w:t>U00</w:t>
            </w:r>
          </w:p>
          <w:p w14:paraId="6048A60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不输入密码</w:t>
            </w:r>
          </w:p>
        </w:tc>
      </w:tr>
      <w:tr w:rsidR="002C65FE" w:rsidRPr="00E910CE" w14:paraId="6D42061F" w14:textId="77777777" w:rsidTr="00AE2855">
        <w:tc>
          <w:tcPr>
            <w:tcW w:w="1298" w:type="dxa"/>
          </w:tcPr>
          <w:p w14:paraId="73F2A0B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3E0C6C9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DAF9EA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55670BF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34396203" w14:textId="77777777" w:rsidTr="00AE2855">
        <w:tc>
          <w:tcPr>
            <w:tcW w:w="1298" w:type="dxa"/>
          </w:tcPr>
          <w:p w14:paraId="18F1D0D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期望输出</w:t>
            </w:r>
          </w:p>
        </w:tc>
        <w:tc>
          <w:tcPr>
            <w:tcW w:w="2988" w:type="dxa"/>
          </w:tcPr>
          <w:p w14:paraId="0FE5B26F" w14:textId="77777777" w:rsidR="002C65FE" w:rsidRPr="00E910CE" w:rsidRDefault="002C65FE" w:rsidP="00AE2855">
            <w:pPr>
              <w:tabs>
                <w:tab w:val="right" w:pos="2772"/>
              </w:tabs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提示用户名或密码输入错误</w:t>
            </w:r>
          </w:p>
        </w:tc>
        <w:tc>
          <w:tcPr>
            <w:tcW w:w="1137" w:type="dxa"/>
          </w:tcPr>
          <w:p w14:paraId="79FAF62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2BC15DD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10AFEB11" w14:textId="77777777" w:rsidTr="00AE2855">
        <w:tc>
          <w:tcPr>
            <w:tcW w:w="1298" w:type="dxa"/>
          </w:tcPr>
          <w:p w14:paraId="1871D85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6284835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输入相应的用户名不输入密码，并且点击登陆</w:t>
            </w:r>
          </w:p>
        </w:tc>
      </w:tr>
      <w:tr w:rsidR="002C65FE" w:rsidRPr="00E910CE" w14:paraId="01778C0D" w14:textId="77777777" w:rsidTr="00AE2855">
        <w:tc>
          <w:tcPr>
            <w:tcW w:w="8522" w:type="dxa"/>
            <w:gridSpan w:val="4"/>
          </w:tcPr>
          <w:p w14:paraId="47D996B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5D5E0F47" w14:textId="77777777" w:rsidTr="00AE2855">
        <w:tc>
          <w:tcPr>
            <w:tcW w:w="1298" w:type="dxa"/>
          </w:tcPr>
          <w:p w14:paraId="6244909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lastRenderedPageBreak/>
              <w:t>子用例编号</w:t>
            </w:r>
          </w:p>
        </w:tc>
        <w:tc>
          <w:tcPr>
            <w:tcW w:w="2988" w:type="dxa"/>
            <w:vMerge w:val="restart"/>
          </w:tcPr>
          <w:p w14:paraId="7B6B975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USWR_LOGIN_004</w:t>
            </w:r>
          </w:p>
        </w:tc>
        <w:tc>
          <w:tcPr>
            <w:tcW w:w="1137" w:type="dxa"/>
          </w:tcPr>
          <w:p w14:paraId="699AE46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763891B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不输入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用户名</w:t>
            </w:r>
          </w:p>
          <w:p w14:paraId="733BEF7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密码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pd111</w:t>
            </w:r>
          </w:p>
        </w:tc>
      </w:tr>
      <w:tr w:rsidR="002C65FE" w:rsidRPr="00E910CE" w14:paraId="72440A5E" w14:textId="77777777" w:rsidTr="00AE2855">
        <w:tc>
          <w:tcPr>
            <w:tcW w:w="1298" w:type="dxa"/>
          </w:tcPr>
          <w:p w14:paraId="7C7D046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631F266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D10493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34D5344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0320E14A" w14:textId="77777777" w:rsidTr="00AE2855">
        <w:tc>
          <w:tcPr>
            <w:tcW w:w="1298" w:type="dxa"/>
          </w:tcPr>
          <w:p w14:paraId="374EB24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期望输出</w:t>
            </w:r>
          </w:p>
        </w:tc>
        <w:tc>
          <w:tcPr>
            <w:tcW w:w="2988" w:type="dxa"/>
          </w:tcPr>
          <w:p w14:paraId="611A50D7" w14:textId="77777777" w:rsidR="002C65FE" w:rsidRPr="00E910CE" w:rsidRDefault="002C65FE" w:rsidP="00AE2855">
            <w:pPr>
              <w:tabs>
                <w:tab w:val="right" w:pos="2772"/>
              </w:tabs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提示用户名或密码输入错误</w:t>
            </w:r>
          </w:p>
        </w:tc>
        <w:tc>
          <w:tcPr>
            <w:tcW w:w="1137" w:type="dxa"/>
          </w:tcPr>
          <w:p w14:paraId="499C3C6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09C5C4F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05537306" w14:textId="77777777" w:rsidTr="00AE2855">
        <w:tc>
          <w:tcPr>
            <w:tcW w:w="1298" w:type="dxa"/>
          </w:tcPr>
          <w:p w14:paraId="1F6F8CE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157D5C87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输入相应的用户名不输入密码，并且点击登陆</w:t>
            </w:r>
          </w:p>
        </w:tc>
      </w:tr>
      <w:tr w:rsidR="002C65FE" w:rsidRPr="00E910CE" w14:paraId="0C47128D" w14:textId="77777777" w:rsidTr="00AE2855">
        <w:tc>
          <w:tcPr>
            <w:tcW w:w="8522" w:type="dxa"/>
            <w:gridSpan w:val="4"/>
          </w:tcPr>
          <w:p w14:paraId="6D7067B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4DBD71F5" w14:textId="77777777" w:rsidTr="00AE2855">
        <w:tc>
          <w:tcPr>
            <w:tcW w:w="1298" w:type="dxa"/>
          </w:tcPr>
          <w:p w14:paraId="1D9F5A8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  <w:vMerge w:val="restart"/>
          </w:tcPr>
          <w:p w14:paraId="055FD1F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USWR_LOGIN_005</w:t>
            </w:r>
          </w:p>
        </w:tc>
        <w:tc>
          <w:tcPr>
            <w:tcW w:w="1137" w:type="dxa"/>
          </w:tcPr>
          <w:p w14:paraId="4805E48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251D61B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不输入用户名</w:t>
            </w:r>
          </w:p>
          <w:p w14:paraId="733B872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不输入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密码</w:t>
            </w:r>
          </w:p>
        </w:tc>
      </w:tr>
      <w:tr w:rsidR="002C65FE" w:rsidRPr="00E910CE" w14:paraId="65F192E9" w14:textId="77777777" w:rsidTr="00AE2855">
        <w:tc>
          <w:tcPr>
            <w:tcW w:w="1298" w:type="dxa"/>
          </w:tcPr>
          <w:p w14:paraId="77C9AF1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0F4E5B6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C15165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60061F7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4950C661" w14:textId="77777777" w:rsidTr="00AE2855">
        <w:tc>
          <w:tcPr>
            <w:tcW w:w="1298" w:type="dxa"/>
          </w:tcPr>
          <w:p w14:paraId="7F9DD27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期望输出</w:t>
            </w:r>
          </w:p>
        </w:tc>
        <w:tc>
          <w:tcPr>
            <w:tcW w:w="2988" w:type="dxa"/>
          </w:tcPr>
          <w:p w14:paraId="649F95DD" w14:textId="77777777" w:rsidR="002C65FE" w:rsidRPr="00E910CE" w:rsidRDefault="002C65FE" w:rsidP="00AE2855">
            <w:pPr>
              <w:tabs>
                <w:tab w:val="right" w:pos="2772"/>
              </w:tabs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提示用户名或密码输入错误</w:t>
            </w:r>
          </w:p>
        </w:tc>
        <w:tc>
          <w:tcPr>
            <w:tcW w:w="1137" w:type="dxa"/>
          </w:tcPr>
          <w:p w14:paraId="5945248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4C969EA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713F7168" w14:textId="77777777" w:rsidTr="00AE2855">
        <w:tc>
          <w:tcPr>
            <w:tcW w:w="1298" w:type="dxa"/>
          </w:tcPr>
          <w:p w14:paraId="3AD7580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725991E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输入密码不输入用户名，并且点击登陆</w:t>
            </w:r>
          </w:p>
        </w:tc>
      </w:tr>
      <w:tr w:rsidR="002C65FE" w:rsidRPr="00E910CE" w14:paraId="40AAC96B" w14:textId="77777777" w:rsidTr="00AE2855">
        <w:tc>
          <w:tcPr>
            <w:tcW w:w="8522" w:type="dxa"/>
            <w:gridSpan w:val="4"/>
          </w:tcPr>
          <w:p w14:paraId="29EE93D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2FDE2B0" w14:textId="77777777" w:rsidR="002C65FE" w:rsidRPr="00F664A0" w:rsidRDefault="002C65FE" w:rsidP="002C65FE">
      <w:pPr>
        <w:pStyle w:val="3"/>
        <w:rPr>
          <w:rFonts w:asciiTheme="minorEastAsia" w:hAnsiTheme="minorEastAsia"/>
          <w:sz w:val="30"/>
          <w:szCs w:val="30"/>
        </w:rPr>
      </w:pPr>
      <w:bookmarkStart w:id="2" w:name="_Toc515290006"/>
      <w:r>
        <w:rPr>
          <w:rFonts w:asciiTheme="minorEastAsia" w:hAnsiTheme="minorEastAsia" w:hint="eastAsia"/>
          <w:sz w:val="30"/>
          <w:szCs w:val="30"/>
        </w:rPr>
        <w:t>供应商添加</w:t>
      </w:r>
      <w:r w:rsidRPr="00F664A0">
        <w:rPr>
          <w:rFonts w:asciiTheme="minorEastAsia" w:hAnsiTheme="minorEastAsia" w:hint="eastAsia"/>
          <w:sz w:val="30"/>
          <w:szCs w:val="30"/>
        </w:rPr>
        <w:t>功能测试</w:t>
      </w:r>
      <w:bookmarkEnd w:id="2"/>
    </w:p>
    <w:p w14:paraId="10EE6B75" w14:textId="77777777" w:rsidR="002C65FE" w:rsidRPr="00E910CE" w:rsidRDefault="002C65FE" w:rsidP="002C65FE">
      <w:pPr>
        <w:rPr>
          <w:rFonts w:ascii="宋体" w:eastAsia="宋体" w:hAnsi="宋体"/>
          <w:sz w:val="24"/>
          <w:szCs w:val="24"/>
        </w:rPr>
      </w:pPr>
      <w:r w:rsidRPr="00E910CE">
        <w:rPr>
          <w:rFonts w:ascii="宋体" w:eastAsia="宋体" w:hAnsi="宋体" w:hint="eastAsia"/>
          <w:sz w:val="24"/>
          <w:szCs w:val="24"/>
        </w:rPr>
        <w:t>编号：</w:t>
      </w:r>
      <w:r>
        <w:rPr>
          <w:rFonts w:ascii="宋体" w:eastAsia="宋体" w:hAnsi="宋体" w:hint="eastAsia"/>
          <w:sz w:val="24"/>
          <w:szCs w:val="24"/>
        </w:rPr>
        <w:t>INFOR_GYS_ADD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8"/>
        <w:gridCol w:w="2988"/>
        <w:gridCol w:w="1137"/>
        <w:gridCol w:w="3099"/>
      </w:tblGrid>
      <w:tr w:rsidR="002C65FE" w:rsidRPr="00E910CE" w14:paraId="6CA31609" w14:textId="77777777" w:rsidTr="00AE2855">
        <w:tc>
          <w:tcPr>
            <w:tcW w:w="1298" w:type="dxa"/>
          </w:tcPr>
          <w:p w14:paraId="259D222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988" w:type="dxa"/>
          </w:tcPr>
          <w:p w14:paraId="1834D47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供应商添加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功能测试</w:t>
            </w:r>
          </w:p>
        </w:tc>
        <w:tc>
          <w:tcPr>
            <w:tcW w:w="1137" w:type="dxa"/>
          </w:tcPr>
          <w:p w14:paraId="3DC6C07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3099" w:type="dxa"/>
          </w:tcPr>
          <w:p w14:paraId="0CD1EDF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INFOR_GYS_ADD</w:t>
            </w:r>
          </w:p>
        </w:tc>
      </w:tr>
      <w:tr w:rsidR="002C65FE" w:rsidRPr="00E910CE" w14:paraId="4187B19D" w14:textId="77777777" w:rsidTr="00AE2855">
        <w:tc>
          <w:tcPr>
            <w:tcW w:w="1298" w:type="dxa"/>
          </w:tcPr>
          <w:p w14:paraId="47915A6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用例目的</w:t>
            </w:r>
          </w:p>
        </w:tc>
        <w:tc>
          <w:tcPr>
            <w:tcW w:w="7224" w:type="dxa"/>
            <w:gridSpan w:val="3"/>
          </w:tcPr>
          <w:p w14:paraId="2E45A99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测试供应商信息添加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功能是否正常</w:t>
            </w:r>
          </w:p>
        </w:tc>
      </w:tr>
      <w:tr w:rsidR="002C65FE" w:rsidRPr="00E910CE" w14:paraId="0FF8FD61" w14:textId="77777777" w:rsidTr="00AE2855">
        <w:trPr>
          <w:trHeight w:val="307"/>
        </w:trPr>
        <w:tc>
          <w:tcPr>
            <w:tcW w:w="1298" w:type="dxa"/>
          </w:tcPr>
          <w:p w14:paraId="0DB5B0E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7224" w:type="dxa"/>
            <w:gridSpan w:val="3"/>
            <w:vMerge w:val="restart"/>
          </w:tcPr>
          <w:p w14:paraId="0E4F36E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供应商具有自我完善和添加个人信息的功能。</w:t>
            </w:r>
          </w:p>
        </w:tc>
      </w:tr>
      <w:tr w:rsidR="002C65FE" w:rsidRPr="00E910CE" w14:paraId="5878E1A3" w14:textId="77777777" w:rsidTr="00AE2855">
        <w:trPr>
          <w:trHeight w:val="307"/>
        </w:trPr>
        <w:tc>
          <w:tcPr>
            <w:tcW w:w="1298" w:type="dxa"/>
          </w:tcPr>
          <w:p w14:paraId="5E1D291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224" w:type="dxa"/>
            <w:gridSpan w:val="3"/>
            <w:vMerge/>
          </w:tcPr>
          <w:p w14:paraId="1FBE095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14F295B5" w14:textId="77777777" w:rsidTr="00AE2855">
        <w:trPr>
          <w:trHeight w:val="90"/>
        </w:trPr>
        <w:tc>
          <w:tcPr>
            <w:tcW w:w="8522" w:type="dxa"/>
            <w:gridSpan w:val="4"/>
          </w:tcPr>
          <w:p w14:paraId="3075094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657E586C" w14:textId="77777777" w:rsidTr="00AE2855">
        <w:tc>
          <w:tcPr>
            <w:tcW w:w="1298" w:type="dxa"/>
          </w:tcPr>
          <w:p w14:paraId="39660637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  <w:vMerge w:val="restart"/>
          </w:tcPr>
          <w:p w14:paraId="1A092E1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INFOR_GYS_ADD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_001</w:t>
            </w:r>
          </w:p>
        </w:tc>
        <w:tc>
          <w:tcPr>
            <w:tcW w:w="1137" w:type="dxa"/>
          </w:tcPr>
          <w:p w14:paraId="6D3923F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4425496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数据库中未同名的供应商名称，地址、邮箱等信息</w:t>
            </w:r>
          </w:p>
        </w:tc>
      </w:tr>
      <w:tr w:rsidR="002C65FE" w:rsidRPr="00E910CE" w14:paraId="29C24FA9" w14:textId="77777777" w:rsidTr="00AE2855">
        <w:tc>
          <w:tcPr>
            <w:tcW w:w="1298" w:type="dxa"/>
          </w:tcPr>
          <w:p w14:paraId="3B131D2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6752F71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4DD88C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71D5950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3A19C382" w14:textId="77777777" w:rsidTr="00AE2855">
        <w:tc>
          <w:tcPr>
            <w:tcW w:w="1298" w:type="dxa"/>
          </w:tcPr>
          <w:p w14:paraId="1E76C97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lastRenderedPageBreak/>
              <w:t>期望输出</w:t>
            </w:r>
          </w:p>
        </w:tc>
        <w:tc>
          <w:tcPr>
            <w:tcW w:w="2988" w:type="dxa"/>
          </w:tcPr>
          <w:p w14:paraId="4E1B56C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添加后查询，相应值会添加</w:t>
            </w:r>
          </w:p>
        </w:tc>
        <w:tc>
          <w:tcPr>
            <w:tcW w:w="1137" w:type="dxa"/>
          </w:tcPr>
          <w:p w14:paraId="09DD293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04833F2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2045BDB5" w14:textId="77777777" w:rsidTr="00AE2855">
        <w:trPr>
          <w:trHeight w:val="309"/>
        </w:trPr>
        <w:tc>
          <w:tcPr>
            <w:tcW w:w="1298" w:type="dxa"/>
          </w:tcPr>
          <w:p w14:paraId="096E28FF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62277F2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打开供应商添加面板，添加供应商的名称地址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相关信息为符合要求的值</w:t>
            </w:r>
            <w:r>
              <w:rPr>
                <w:rFonts w:ascii="宋体" w:hAnsi="宋体" w:hint="eastAsia"/>
                <w:sz w:val="24"/>
                <w:szCs w:val="24"/>
              </w:rPr>
              <w:t>，点击添加。</w:t>
            </w:r>
          </w:p>
        </w:tc>
      </w:tr>
      <w:tr w:rsidR="002C65FE" w:rsidRPr="00E910CE" w14:paraId="39DEA173" w14:textId="77777777" w:rsidTr="00AE2855">
        <w:tc>
          <w:tcPr>
            <w:tcW w:w="8522" w:type="dxa"/>
            <w:gridSpan w:val="4"/>
          </w:tcPr>
          <w:p w14:paraId="2E8B879F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2F5B317C" w14:textId="77777777" w:rsidTr="00AE2855">
        <w:tc>
          <w:tcPr>
            <w:tcW w:w="1298" w:type="dxa"/>
          </w:tcPr>
          <w:p w14:paraId="2CE4859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  <w:vMerge w:val="restart"/>
          </w:tcPr>
          <w:p w14:paraId="55E55F9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INFOR_GYS_ADD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_002</w:t>
            </w:r>
          </w:p>
        </w:tc>
        <w:tc>
          <w:tcPr>
            <w:tcW w:w="1137" w:type="dxa"/>
          </w:tcPr>
          <w:p w14:paraId="5B9057F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4B8B056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数据库中已有供应商的名称，地址、邮箱等信息</w:t>
            </w:r>
          </w:p>
        </w:tc>
      </w:tr>
      <w:tr w:rsidR="002C65FE" w:rsidRPr="00E910CE" w14:paraId="62ACC11A" w14:textId="77777777" w:rsidTr="00AE2855">
        <w:tc>
          <w:tcPr>
            <w:tcW w:w="1298" w:type="dxa"/>
          </w:tcPr>
          <w:p w14:paraId="58863F8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31411EC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A476DC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114A18F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004E5DB0" w14:textId="77777777" w:rsidTr="00AE2855">
        <w:tc>
          <w:tcPr>
            <w:tcW w:w="1298" w:type="dxa"/>
          </w:tcPr>
          <w:p w14:paraId="1878E89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期望输出</w:t>
            </w:r>
          </w:p>
        </w:tc>
        <w:tc>
          <w:tcPr>
            <w:tcW w:w="2988" w:type="dxa"/>
          </w:tcPr>
          <w:p w14:paraId="717F18F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提示</w:t>
            </w:r>
            <w:r>
              <w:rPr>
                <w:rFonts w:ascii="宋体" w:hAnsi="宋体" w:hint="eastAsia"/>
                <w:sz w:val="24"/>
                <w:szCs w:val="24"/>
              </w:rPr>
              <w:t>供应商已存在</w:t>
            </w:r>
          </w:p>
        </w:tc>
        <w:tc>
          <w:tcPr>
            <w:tcW w:w="1137" w:type="dxa"/>
          </w:tcPr>
          <w:p w14:paraId="33EE3D4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55B0F25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1A00738A" w14:textId="77777777" w:rsidTr="00AE2855">
        <w:tc>
          <w:tcPr>
            <w:tcW w:w="1298" w:type="dxa"/>
          </w:tcPr>
          <w:p w14:paraId="596CC72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3D2044E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打开供应商添加面板，添加供应商的名称地址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相关信息为符合要求的值</w:t>
            </w:r>
            <w:r>
              <w:rPr>
                <w:rFonts w:ascii="宋体" w:hAnsi="宋体" w:hint="eastAsia"/>
                <w:sz w:val="24"/>
                <w:szCs w:val="24"/>
              </w:rPr>
              <w:t>，点击添加。</w:t>
            </w:r>
          </w:p>
        </w:tc>
      </w:tr>
      <w:tr w:rsidR="002C65FE" w:rsidRPr="00E910CE" w14:paraId="7AD7C8A3" w14:textId="77777777" w:rsidTr="00AE2855">
        <w:tc>
          <w:tcPr>
            <w:tcW w:w="8522" w:type="dxa"/>
            <w:gridSpan w:val="4"/>
          </w:tcPr>
          <w:p w14:paraId="1E5D4742" w14:textId="77777777" w:rsidR="002C65F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  <w:p w14:paraId="7B83657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50743BF4" w14:textId="77777777" w:rsidTr="00AE2855">
        <w:tc>
          <w:tcPr>
            <w:tcW w:w="1298" w:type="dxa"/>
          </w:tcPr>
          <w:p w14:paraId="4339099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  <w:vMerge w:val="restart"/>
          </w:tcPr>
          <w:p w14:paraId="7E31500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INFOR_GYS_ADD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_003</w:t>
            </w:r>
          </w:p>
        </w:tc>
        <w:tc>
          <w:tcPr>
            <w:tcW w:w="1137" w:type="dxa"/>
          </w:tcPr>
          <w:p w14:paraId="44D8E20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4F64288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数据库中未同名的供应商名称，地址、邮箱等信息，信息不输入完整</w:t>
            </w:r>
          </w:p>
        </w:tc>
      </w:tr>
      <w:tr w:rsidR="002C65FE" w:rsidRPr="00E910CE" w14:paraId="2B43049B" w14:textId="77777777" w:rsidTr="00AE2855">
        <w:tc>
          <w:tcPr>
            <w:tcW w:w="1298" w:type="dxa"/>
          </w:tcPr>
          <w:p w14:paraId="162CE93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53FBBA3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B22FA7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07F05D9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64FC4992" w14:textId="77777777" w:rsidTr="00AE2855">
        <w:tc>
          <w:tcPr>
            <w:tcW w:w="1298" w:type="dxa"/>
          </w:tcPr>
          <w:p w14:paraId="4514823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期望输出</w:t>
            </w:r>
          </w:p>
        </w:tc>
        <w:tc>
          <w:tcPr>
            <w:tcW w:w="2988" w:type="dxa"/>
          </w:tcPr>
          <w:p w14:paraId="3ED4D5B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提示某具体信息为空</w:t>
            </w:r>
          </w:p>
        </w:tc>
        <w:tc>
          <w:tcPr>
            <w:tcW w:w="1137" w:type="dxa"/>
          </w:tcPr>
          <w:p w14:paraId="0616D35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34B6D45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59CCB599" w14:textId="77777777" w:rsidTr="00AE2855">
        <w:tc>
          <w:tcPr>
            <w:tcW w:w="1298" w:type="dxa"/>
          </w:tcPr>
          <w:p w14:paraId="3D9F429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21C9E7C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打开供应商添加面板，添加供应商的名称地址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相关信息为符合要求的值</w:t>
            </w:r>
            <w:r>
              <w:rPr>
                <w:rFonts w:ascii="宋体" w:hAnsi="宋体" w:hint="eastAsia"/>
                <w:sz w:val="24"/>
                <w:szCs w:val="24"/>
              </w:rPr>
              <w:t>，点击添加。</w:t>
            </w:r>
          </w:p>
        </w:tc>
      </w:tr>
      <w:tr w:rsidR="002C65FE" w:rsidRPr="00E910CE" w14:paraId="754945AC" w14:textId="77777777" w:rsidTr="00AE2855">
        <w:tc>
          <w:tcPr>
            <w:tcW w:w="8522" w:type="dxa"/>
            <w:gridSpan w:val="4"/>
          </w:tcPr>
          <w:p w14:paraId="1D5F8A4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1E21DEA8" w14:textId="77777777" w:rsidTr="00AE2855">
        <w:tc>
          <w:tcPr>
            <w:tcW w:w="1298" w:type="dxa"/>
          </w:tcPr>
          <w:p w14:paraId="1702BCF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</w:tcPr>
          <w:p w14:paraId="5F171AC7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INFOR_GYS_ADD</w:t>
            </w:r>
            <w:r w:rsidRPr="00E910CE">
              <w:rPr>
                <w:rFonts w:ascii="宋体" w:hAnsi="宋体" w:hint="eastAsia"/>
                <w:sz w:val="24"/>
                <w:szCs w:val="24"/>
              </w:rPr>
              <w:t>_004</w:t>
            </w:r>
          </w:p>
        </w:tc>
        <w:tc>
          <w:tcPr>
            <w:tcW w:w="1137" w:type="dxa"/>
          </w:tcPr>
          <w:p w14:paraId="146B2B1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</w:tcPr>
          <w:p w14:paraId="6E6119A6" w14:textId="77777777" w:rsidR="002C65FE" w:rsidRPr="00E910CE" w:rsidRDefault="002C65FE" w:rsidP="00AE2855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2C65FE" w:rsidRPr="00E910CE" w14:paraId="519DFFE4" w14:textId="77777777" w:rsidTr="00AE2855">
        <w:tc>
          <w:tcPr>
            <w:tcW w:w="1298" w:type="dxa"/>
          </w:tcPr>
          <w:p w14:paraId="1467955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lastRenderedPageBreak/>
              <w:t>期望输出</w:t>
            </w:r>
          </w:p>
        </w:tc>
        <w:tc>
          <w:tcPr>
            <w:tcW w:w="2988" w:type="dxa"/>
          </w:tcPr>
          <w:p w14:paraId="64D9214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提示供应商名称为空</w:t>
            </w:r>
          </w:p>
        </w:tc>
        <w:tc>
          <w:tcPr>
            <w:tcW w:w="1137" w:type="dxa"/>
          </w:tcPr>
          <w:p w14:paraId="78DF094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1F74744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1A1012D9" w14:textId="77777777" w:rsidTr="00AE2855">
        <w:tc>
          <w:tcPr>
            <w:tcW w:w="1298" w:type="dxa"/>
          </w:tcPr>
          <w:p w14:paraId="356EB2D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72CF698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打开供应商添加面板，直接点击添加</w:t>
            </w:r>
          </w:p>
        </w:tc>
      </w:tr>
      <w:tr w:rsidR="002C65FE" w:rsidRPr="00E910CE" w14:paraId="739E5848" w14:textId="77777777" w:rsidTr="00AE2855">
        <w:tc>
          <w:tcPr>
            <w:tcW w:w="8522" w:type="dxa"/>
            <w:gridSpan w:val="4"/>
          </w:tcPr>
          <w:p w14:paraId="75AFC82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CADB360" w14:textId="77777777" w:rsidR="002C65FE" w:rsidRDefault="002C65FE" w:rsidP="002C65FE"/>
    <w:p w14:paraId="4EC72F09" w14:textId="77777777" w:rsidR="002C65FE" w:rsidRDefault="002C65FE" w:rsidP="002C65FE">
      <w:pPr>
        <w:pStyle w:val="3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员工设置</w:t>
      </w:r>
      <w:r w:rsidRPr="00F664A0">
        <w:rPr>
          <w:rFonts w:asciiTheme="minorEastAsia" w:hAnsiTheme="minorEastAsia" w:hint="eastAsia"/>
          <w:sz w:val="30"/>
          <w:szCs w:val="30"/>
        </w:rPr>
        <w:t>功能测试</w:t>
      </w:r>
    </w:p>
    <w:p w14:paraId="4A6438D9" w14:textId="77777777" w:rsidR="002C65FE" w:rsidRPr="00D015AE" w:rsidRDefault="002C65FE" w:rsidP="002C65FE">
      <w:pPr>
        <w:rPr>
          <w:rFonts w:ascii="宋体" w:eastAsia="宋体" w:hAnsi="宋体"/>
          <w:sz w:val="24"/>
          <w:szCs w:val="24"/>
        </w:rPr>
      </w:pPr>
      <w:r w:rsidRPr="00E910CE">
        <w:rPr>
          <w:rFonts w:ascii="宋体" w:eastAsia="宋体" w:hAnsi="宋体" w:hint="eastAsia"/>
          <w:sz w:val="24"/>
          <w:szCs w:val="24"/>
        </w:rPr>
        <w:t>编号：</w:t>
      </w:r>
      <w:r>
        <w:rPr>
          <w:rFonts w:ascii="宋体" w:eastAsia="宋体" w:hAnsi="宋体" w:hint="eastAsia"/>
          <w:sz w:val="24"/>
          <w:szCs w:val="24"/>
        </w:rPr>
        <w:t>INFOR_YG_SET</w:t>
      </w:r>
    </w:p>
    <w:p w14:paraId="01E5A8BD" w14:textId="77777777" w:rsidR="002C65FE" w:rsidRDefault="002C65FE" w:rsidP="002C65FE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8"/>
        <w:gridCol w:w="2988"/>
        <w:gridCol w:w="1137"/>
        <w:gridCol w:w="3099"/>
      </w:tblGrid>
      <w:tr w:rsidR="002C65FE" w:rsidRPr="00E910CE" w14:paraId="4A3BA1F2" w14:textId="77777777" w:rsidTr="00AE2855">
        <w:tc>
          <w:tcPr>
            <w:tcW w:w="1298" w:type="dxa"/>
          </w:tcPr>
          <w:p w14:paraId="62870E3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  <w:vMerge w:val="restart"/>
          </w:tcPr>
          <w:p w14:paraId="7239064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INFOR_YG_SET_001</w:t>
            </w:r>
          </w:p>
        </w:tc>
        <w:tc>
          <w:tcPr>
            <w:tcW w:w="1137" w:type="dxa"/>
          </w:tcPr>
          <w:p w14:paraId="10B1FE4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1773A2D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选中一行员工信息</w:t>
            </w:r>
          </w:p>
        </w:tc>
      </w:tr>
      <w:tr w:rsidR="002C65FE" w:rsidRPr="00E910CE" w14:paraId="1DF2EFCA" w14:textId="77777777" w:rsidTr="00AE2855">
        <w:tc>
          <w:tcPr>
            <w:tcW w:w="1298" w:type="dxa"/>
          </w:tcPr>
          <w:p w14:paraId="6CC09A7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33F2304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D33E3D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7AB8C88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4B492262" w14:textId="77777777" w:rsidTr="00AE2855">
        <w:tc>
          <w:tcPr>
            <w:tcW w:w="1298" w:type="dxa"/>
          </w:tcPr>
          <w:p w14:paraId="0BE5EA2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期望输出</w:t>
            </w:r>
          </w:p>
        </w:tc>
        <w:tc>
          <w:tcPr>
            <w:tcW w:w="2988" w:type="dxa"/>
          </w:tcPr>
          <w:p w14:paraId="0E53D45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员工状态由在职变为离职</w:t>
            </w:r>
          </w:p>
        </w:tc>
        <w:tc>
          <w:tcPr>
            <w:tcW w:w="1137" w:type="dxa"/>
          </w:tcPr>
          <w:p w14:paraId="4106247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23B0A8D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5C6FAF63" w14:textId="77777777" w:rsidTr="00AE2855">
        <w:tc>
          <w:tcPr>
            <w:tcW w:w="1298" w:type="dxa"/>
          </w:tcPr>
          <w:p w14:paraId="4FB8D5E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00F1EF2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在选中员工信息之后，点击禁用</w:t>
            </w:r>
          </w:p>
        </w:tc>
      </w:tr>
      <w:tr w:rsidR="002C65FE" w:rsidRPr="00E910CE" w14:paraId="28B03AA1" w14:textId="77777777" w:rsidTr="00AE2855">
        <w:tc>
          <w:tcPr>
            <w:tcW w:w="8522" w:type="dxa"/>
            <w:gridSpan w:val="4"/>
          </w:tcPr>
          <w:p w14:paraId="43A8401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50C1E57D" w14:textId="77777777" w:rsidTr="00AE2855">
        <w:tc>
          <w:tcPr>
            <w:tcW w:w="1298" w:type="dxa"/>
          </w:tcPr>
          <w:p w14:paraId="0BC5FEC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  <w:vMerge w:val="restart"/>
          </w:tcPr>
          <w:p w14:paraId="45CB7B9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INFOR_YG_SET_002</w:t>
            </w:r>
          </w:p>
        </w:tc>
        <w:tc>
          <w:tcPr>
            <w:tcW w:w="1137" w:type="dxa"/>
          </w:tcPr>
          <w:p w14:paraId="2A51609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0EF4648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选中一行员工信息</w:t>
            </w:r>
          </w:p>
        </w:tc>
      </w:tr>
      <w:tr w:rsidR="002C65FE" w:rsidRPr="00E910CE" w14:paraId="2558A7A5" w14:textId="77777777" w:rsidTr="00AE2855">
        <w:tc>
          <w:tcPr>
            <w:tcW w:w="1298" w:type="dxa"/>
          </w:tcPr>
          <w:p w14:paraId="398DC0B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0E26A07F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AE7D93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2B84EBD9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0D4506C0" w14:textId="77777777" w:rsidTr="00AE2855">
        <w:tc>
          <w:tcPr>
            <w:tcW w:w="1298" w:type="dxa"/>
          </w:tcPr>
          <w:p w14:paraId="5524272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期望输出</w:t>
            </w:r>
          </w:p>
        </w:tc>
        <w:tc>
          <w:tcPr>
            <w:tcW w:w="2988" w:type="dxa"/>
          </w:tcPr>
          <w:p w14:paraId="66FFD91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员工状态由离职变为在职</w:t>
            </w:r>
          </w:p>
        </w:tc>
        <w:tc>
          <w:tcPr>
            <w:tcW w:w="1137" w:type="dxa"/>
          </w:tcPr>
          <w:p w14:paraId="0037345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60E005A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49CEB00B" w14:textId="77777777" w:rsidTr="00AE2855">
        <w:tc>
          <w:tcPr>
            <w:tcW w:w="1298" w:type="dxa"/>
          </w:tcPr>
          <w:p w14:paraId="2C20AF0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  <w:vMerge w:val="restart"/>
          </w:tcPr>
          <w:p w14:paraId="7CE7204A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在选中员工信息之后，点击启用</w:t>
            </w:r>
          </w:p>
        </w:tc>
      </w:tr>
      <w:tr w:rsidR="002C65FE" w:rsidRPr="00E910CE" w14:paraId="6DA2F5DC" w14:textId="77777777" w:rsidTr="00AE2855">
        <w:tc>
          <w:tcPr>
            <w:tcW w:w="1298" w:type="dxa"/>
          </w:tcPr>
          <w:p w14:paraId="194464E6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224" w:type="dxa"/>
            <w:gridSpan w:val="3"/>
            <w:vMerge/>
          </w:tcPr>
          <w:p w14:paraId="6FDF894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783AC27A" w14:textId="77777777" w:rsidTr="00AE2855">
        <w:trPr>
          <w:trHeight w:val="90"/>
        </w:trPr>
        <w:tc>
          <w:tcPr>
            <w:tcW w:w="8522" w:type="dxa"/>
            <w:gridSpan w:val="4"/>
          </w:tcPr>
          <w:p w14:paraId="1FBEDD41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4D7BA1EE" w14:textId="77777777" w:rsidTr="00AE2855">
        <w:tc>
          <w:tcPr>
            <w:tcW w:w="1298" w:type="dxa"/>
          </w:tcPr>
          <w:p w14:paraId="0143C78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子用例编号</w:t>
            </w:r>
          </w:p>
        </w:tc>
        <w:tc>
          <w:tcPr>
            <w:tcW w:w="2988" w:type="dxa"/>
            <w:vMerge w:val="restart"/>
          </w:tcPr>
          <w:p w14:paraId="204AF7B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INFOR_YG_SET_003</w:t>
            </w:r>
          </w:p>
        </w:tc>
        <w:tc>
          <w:tcPr>
            <w:tcW w:w="1137" w:type="dxa"/>
          </w:tcPr>
          <w:p w14:paraId="770CECC2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3099" w:type="dxa"/>
            <w:vMerge w:val="restart"/>
          </w:tcPr>
          <w:p w14:paraId="45E3C14E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选中一行员工信息</w:t>
            </w:r>
          </w:p>
        </w:tc>
      </w:tr>
      <w:tr w:rsidR="002C65FE" w:rsidRPr="00E910CE" w14:paraId="293A7A4A" w14:textId="77777777" w:rsidTr="00AE2855">
        <w:tc>
          <w:tcPr>
            <w:tcW w:w="1298" w:type="dxa"/>
          </w:tcPr>
          <w:p w14:paraId="1B00041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6AA913DB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36BB948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099" w:type="dxa"/>
            <w:vMerge/>
          </w:tcPr>
          <w:p w14:paraId="06B0019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65FE" w:rsidRPr="00E910CE" w14:paraId="021E7FC6" w14:textId="77777777" w:rsidTr="00AE2855">
        <w:tc>
          <w:tcPr>
            <w:tcW w:w="1298" w:type="dxa"/>
          </w:tcPr>
          <w:p w14:paraId="437240B3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lastRenderedPageBreak/>
              <w:t>期望输出</w:t>
            </w:r>
          </w:p>
        </w:tc>
        <w:tc>
          <w:tcPr>
            <w:tcW w:w="2988" w:type="dxa"/>
          </w:tcPr>
          <w:p w14:paraId="1128E860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面板无该员工存在，数据库刷新之后无该员工信息</w:t>
            </w:r>
          </w:p>
        </w:tc>
        <w:tc>
          <w:tcPr>
            <w:tcW w:w="1137" w:type="dxa"/>
          </w:tcPr>
          <w:p w14:paraId="69675A14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3099" w:type="dxa"/>
          </w:tcPr>
          <w:p w14:paraId="3CF79BBD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符合</w:t>
            </w:r>
          </w:p>
        </w:tc>
      </w:tr>
      <w:tr w:rsidR="002C65FE" w:rsidRPr="00E910CE" w14:paraId="37BF97A9" w14:textId="77777777" w:rsidTr="00AE2855">
        <w:tc>
          <w:tcPr>
            <w:tcW w:w="1298" w:type="dxa"/>
          </w:tcPr>
          <w:p w14:paraId="671887CC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 w:rsidRPr="00E910CE">
              <w:rPr>
                <w:rFonts w:ascii="宋体" w:hAnsi="宋体" w:hint="eastAsia"/>
                <w:sz w:val="24"/>
                <w:szCs w:val="24"/>
              </w:rPr>
              <w:t>测试过程</w:t>
            </w:r>
          </w:p>
        </w:tc>
        <w:tc>
          <w:tcPr>
            <w:tcW w:w="7224" w:type="dxa"/>
            <w:gridSpan w:val="3"/>
          </w:tcPr>
          <w:p w14:paraId="331E9825" w14:textId="77777777" w:rsidR="002C65FE" w:rsidRPr="00E910CE" w:rsidRDefault="002C65FE" w:rsidP="00AE285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在选中员工之后，点击删除，刷新数据库检查该员工信息是否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任然存在</w:t>
            </w:r>
            <w:proofErr w:type="gramEnd"/>
          </w:p>
        </w:tc>
      </w:tr>
    </w:tbl>
    <w:p w14:paraId="4C2A0E87" w14:textId="77777777" w:rsidR="002C65FE" w:rsidRPr="00E910CE" w:rsidRDefault="002C65FE" w:rsidP="002C65FE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47C2C9C" w14:textId="77777777" w:rsidR="002C65FE" w:rsidRPr="0012568F" w:rsidRDefault="002C65FE" w:rsidP="002C65FE"/>
    <w:p w14:paraId="2AC80ECD" w14:textId="77777777" w:rsidR="002C65FE" w:rsidRPr="00D015AE" w:rsidRDefault="002C65FE" w:rsidP="002C65FE"/>
    <w:p w14:paraId="10C7CB66" w14:textId="77777777" w:rsidR="002C65FE" w:rsidRPr="002C65FE" w:rsidRDefault="002C65FE" w:rsidP="00B82195">
      <w:pPr>
        <w:rPr>
          <w:rFonts w:ascii="宋体" w:eastAsia="宋体" w:hAnsi="宋体"/>
        </w:rPr>
      </w:pPr>
    </w:p>
    <w:sectPr w:rsidR="002C65FE" w:rsidRPr="002C6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8312C" w14:textId="77777777" w:rsidR="00C4566B" w:rsidRDefault="00C4566B" w:rsidP="00EE4DC7">
      <w:r>
        <w:separator/>
      </w:r>
    </w:p>
  </w:endnote>
  <w:endnote w:type="continuationSeparator" w:id="0">
    <w:p w14:paraId="1178A269" w14:textId="77777777" w:rsidR="00C4566B" w:rsidRDefault="00C4566B" w:rsidP="00EE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 pro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9C6F5" w14:textId="77777777" w:rsidR="00C4566B" w:rsidRDefault="00C4566B" w:rsidP="00EE4DC7">
      <w:r>
        <w:separator/>
      </w:r>
    </w:p>
  </w:footnote>
  <w:footnote w:type="continuationSeparator" w:id="0">
    <w:p w14:paraId="61E077A2" w14:textId="77777777" w:rsidR="00C4566B" w:rsidRDefault="00C4566B" w:rsidP="00EE4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31"/>
    <w:rsid w:val="001034C6"/>
    <w:rsid w:val="00166216"/>
    <w:rsid w:val="001B3E31"/>
    <w:rsid w:val="00264EA4"/>
    <w:rsid w:val="002779A9"/>
    <w:rsid w:val="002C65FE"/>
    <w:rsid w:val="002D6A25"/>
    <w:rsid w:val="003C01D9"/>
    <w:rsid w:val="003F6581"/>
    <w:rsid w:val="00440233"/>
    <w:rsid w:val="00470FB2"/>
    <w:rsid w:val="004A6C71"/>
    <w:rsid w:val="004B75C3"/>
    <w:rsid w:val="0055415D"/>
    <w:rsid w:val="00562D23"/>
    <w:rsid w:val="005B7796"/>
    <w:rsid w:val="006D1726"/>
    <w:rsid w:val="007B188D"/>
    <w:rsid w:val="008026AD"/>
    <w:rsid w:val="00873370"/>
    <w:rsid w:val="00883DC7"/>
    <w:rsid w:val="008A7D98"/>
    <w:rsid w:val="00906F6D"/>
    <w:rsid w:val="00945E26"/>
    <w:rsid w:val="00972B22"/>
    <w:rsid w:val="00A070B5"/>
    <w:rsid w:val="00A31FDA"/>
    <w:rsid w:val="00A46D14"/>
    <w:rsid w:val="00AF6400"/>
    <w:rsid w:val="00B130BF"/>
    <w:rsid w:val="00B15FBB"/>
    <w:rsid w:val="00B64661"/>
    <w:rsid w:val="00B82195"/>
    <w:rsid w:val="00B86A71"/>
    <w:rsid w:val="00BA06CB"/>
    <w:rsid w:val="00BC04B4"/>
    <w:rsid w:val="00BD5AD4"/>
    <w:rsid w:val="00C4566B"/>
    <w:rsid w:val="00C61821"/>
    <w:rsid w:val="00CD397B"/>
    <w:rsid w:val="00D26005"/>
    <w:rsid w:val="00D277CD"/>
    <w:rsid w:val="00D549ED"/>
    <w:rsid w:val="00DD2240"/>
    <w:rsid w:val="00E02A1B"/>
    <w:rsid w:val="00E8078E"/>
    <w:rsid w:val="00EE4DC7"/>
    <w:rsid w:val="00F21131"/>
    <w:rsid w:val="00F2718A"/>
    <w:rsid w:val="00F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29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6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5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65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D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DC7"/>
    <w:rPr>
      <w:sz w:val="18"/>
      <w:szCs w:val="18"/>
    </w:rPr>
  </w:style>
  <w:style w:type="table" w:styleId="a5">
    <w:name w:val="Table Grid"/>
    <w:basedOn w:val="a1"/>
    <w:qFormat/>
    <w:rsid w:val="00EE4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2C6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65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65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thor-p-49788925">
    <w:name w:val="author-p-49788925"/>
    <w:basedOn w:val="a0"/>
    <w:rsid w:val="002C65FE"/>
  </w:style>
  <w:style w:type="character" w:customStyle="1" w:styleId="colorwindowtext">
    <w:name w:val="color:windowtext"/>
    <w:basedOn w:val="a0"/>
    <w:rsid w:val="002C6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6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5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65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D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DC7"/>
    <w:rPr>
      <w:sz w:val="18"/>
      <w:szCs w:val="18"/>
    </w:rPr>
  </w:style>
  <w:style w:type="table" w:styleId="a5">
    <w:name w:val="Table Grid"/>
    <w:basedOn w:val="a1"/>
    <w:qFormat/>
    <w:rsid w:val="00EE4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2C6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65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65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thor-p-49788925">
    <w:name w:val="author-p-49788925"/>
    <w:basedOn w:val="a0"/>
    <w:rsid w:val="002C65FE"/>
  </w:style>
  <w:style w:type="character" w:customStyle="1" w:styleId="colorwindowtext">
    <w:name w:val="color:windowtext"/>
    <w:basedOn w:val="a0"/>
    <w:rsid w:val="002C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4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2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1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唐</dc:creator>
  <cp:keywords/>
  <dc:description/>
  <cp:lastModifiedBy>SAMSUNG</cp:lastModifiedBy>
  <cp:revision>4</cp:revision>
  <dcterms:created xsi:type="dcterms:W3CDTF">2019-05-31T06:22:00Z</dcterms:created>
  <dcterms:modified xsi:type="dcterms:W3CDTF">2019-06-09T09:08:00Z</dcterms:modified>
</cp:coreProperties>
</file>