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7DF" w:rsidRDefault="005E7471">
      <w:r w:rsidRPr="005E7471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8176895</wp:posOffset>
            </wp:positionH>
            <wp:positionV relativeFrom="paragraph">
              <wp:posOffset>-688975</wp:posOffset>
            </wp:positionV>
            <wp:extent cx="1298575" cy="462915"/>
            <wp:effectExtent l="19050" t="0" r="0" b="0"/>
            <wp:wrapTight wrapText="bothSides">
              <wp:wrapPolygon edited="0">
                <wp:start x="-317" y="0"/>
                <wp:lineTo x="-317" y="20444"/>
                <wp:lineTo x="21547" y="20444"/>
                <wp:lineTo x="21547" y="0"/>
                <wp:lineTo x="-317" y="0"/>
              </wp:wrapPolygon>
            </wp:wrapTight>
            <wp:docPr id="1" name="Picture 0" descr="newthea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theatr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-539115</wp:posOffset>
            </wp:positionH>
            <wp:positionV relativeFrom="paragraph">
              <wp:posOffset>-688975</wp:posOffset>
            </wp:positionV>
            <wp:extent cx="1108710" cy="700405"/>
            <wp:effectExtent l="19050" t="0" r="0" b="0"/>
            <wp:wrapTight wrapText="bothSides">
              <wp:wrapPolygon edited="0">
                <wp:start x="-371" y="0"/>
                <wp:lineTo x="-371" y="21150"/>
                <wp:lineTo x="21526" y="21150"/>
                <wp:lineTo x="21526" y="0"/>
                <wp:lineTo x="-371" y="0"/>
              </wp:wrapPolygon>
            </wp:wrapTight>
            <wp:docPr id="2" name="Picture 1" descr="UoN_Student_Union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N_Student_Union_RG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7471" w:rsidRDefault="005E7471"/>
    <w:p w:rsidR="005E7471" w:rsidRDefault="005E7471"/>
    <w:tbl>
      <w:tblPr>
        <w:tblStyle w:val="TableGrid"/>
        <w:tblW w:w="0" w:type="auto"/>
        <w:tblLook w:val="04A0"/>
      </w:tblPr>
      <w:tblGrid>
        <w:gridCol w:w="2872"/>
        <w:gridCol w:w="1914"/>
        <w:gridCol w:w="4820"/>
        <w:gridCol w:w="1872"/>
        <w:gridCol w:w="2696"/>
      </w:tblGrid>
      <w:tr w:rsidR="005E7471" w:rsidRPr="005E7471" w:rsidTr="005E7471">
        <w:tc>
          <w:tcPr>
            <w:tcW w:w="4786" w:type="dxa"/>
            <w:gridSpan w:val="2"/>
          </w:tcPr>
          <w:p w:rsidR="005E7471" w:rsidRPr="005E7471" w:rsidRDefault="005E7471" w:rsidP="00BB4AA1">
            <w:pPr>
              <w:rPr>
                <w:rStyle w:val="BookTitle"/>
                <w:rFonts w:asciiTheme="minorHAnsi" w:hAnsiTheme="minorHAnsi"/>
                <w:sz w:val="28"/>
                <w:szCs w:val="28"/>
              </w:rPr>
            </w:pPr>
            <w:r w:rsidRPr="005E7471">
              <w:rPr>
                <w:rStyle w:val="BookTitle"/>
                <w:rFonts w:asciiTheme="minorHAnsi" w:hAnsiTheme="minorHAnsi"/>
                <w:sz w:val="28"/>
                <w:szCs w:val="28"/>
              </w:rPr>
              <w:t>Activity:</w:t>
            </w:r>
            <w:r w:rsidR="005967DE">
              <w:rPr>
                <w:rStyle w:val="BookTitle"/>
                <w:rFonts w:asciiTheme="minorHAnsi" w:hAnsiTheme="minorHAnsi"/>
                <w:sz w:val="28"/>
                <w:szCs w:val="28"/>
              </w:rPr>
              <w:t xml:space="preserve"> Use of </w:t>
            </w:r>
            <w:r w:rsidR="00BB4AA1">
              <w:rPr>
                <w:rStyle w:val="BookTitle"/>
                <w:rFonts w:asciiTheme="minorHAnsi" w:hAnsiTheme="minorHAnsi"/>
                <w:sz w:val="28"/>
                <w:szCs w:val="28"/>
              </w:rPr>
              <w:t>Portable Jigsaw</w:t>
            </w:r>
          </w:p>
        </w:tc>
        <w:tc>
          <w:tcPr>
            <w:tcW w:w="6692" w:type="dxa"/>
            <w:gridSpan w:val="2"/>
          </w:tcPr>
          <w:p w:rsidR="005E7471" w:rsidRPr="005E7471" w:rsidRDefault="005E7471">
            <w:pPr>
              <w:rPr>
                <w:rStyle w:val="BookTitle"/>
                <w:rFonts w:asciiTheme="minorHAnsi" w:hAnsiTheme="minorHAnsi"/>
                <w:sz w:val="28"/>
                <w:szCs w:val="28"/>
              </w:rPr>
            </w:pPr>
            <w:r w:rsidRPr="005E7471">
              <w:rPr>
                <w:rStyle w:val="BookTitle"/>
                <w:rFonts w:asciiTheme="minorHAnsi" w:hAnsiTheme="minorHAnsi"/>
                <w:sz w:val="28"/>
                <w:szCs w:val="28"/>
              </w:rPr>
              <w:t>Location</w:t>
            </w:r>
            <w:r>
              <w:rPr>
                <w:rStyle w:val="BookTitle"/>
                <w:rFonts w:asciiTheme="minorHAnsi" w:hAnsiTheme="minorHAnsi"/>
                <w:sz w:val="28"/>
                <w:szCs w:val="28"/>
              </w:rPr>
              <w:t xml:space="preserve">: New Theatre </w:t>
            </w:r>
          </w:p>
        </w:tc>
        <w:tc>
          <w:tcPr>
            <w:tcW w:w="2696" w:type="dxa"/>
          </w:tcPr>
          <w:p w:rsidR="005E7471" w:rsidRPr="005E7471" w:rsidRDefault="005967DE">
            <w:pPr>
              <w:rPr>
                <w:rStyle w:val="BookTitle"/>
                <w:rFonts w:asciiTheme="minorHAnsi" w:hAnsiTheme="minorHAnsi"/>
              </w:rPr>
            </w:pPr>
            <w:r>
              <w:rPr>
                <w:rStyle w:val="BookTitle"/>
                <w:rFonts w:asciiTheme="minorHAnsi" w:hAnsiTheme="minorHAnsi"/>
              </w:rPr>
              <w:t>Date: July 2011</w:t>
            </w:r>
          </w:p>
        </w:tc>
      </w:tr>
      <w:tr w:rsidR="005E7471" w:rsidRPr="005E7471" w:rsidTr="005E7471">
        <w:tc>
          <w:tcPr>
            <w:tcW w:w="2872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Strong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Hazards: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List what could cause harm from the activity</w:t>
            </w:r>
          </w:p>
        </w:tc>
        <w:tc>
          <w:tcPr>
            <w:tcW w:w="1914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Who could be Harmed: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List who might be harmed from this activity</w:t>
            </w:r>
          </w:p>
        </w:tc>
        <w:tc>
          <w:tcPr>
            <w:tcW w:w="4820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Control Measures in Place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: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For each hazard list the measures you will be taking to minimise the risk identified</w:t>
            </w:r>
          </w:p>
        </w:tc>
        <w:tc>
          <w:tcPr>
            <w:tcW w:w="1872" w:type="dxa"/>
            <w:shd w:val="clear" w:color="auto" w:fill="000000" w:themeFill="text1"/>
          </w:tcPr>
          <w:p w:rsidR="005E7471" w:rsidRPr="005E7471" w:rsidRDefault="005E7471">
            <w:pPr>
              <w:rPr>
                <w:rStyle w:val="BookTitle"/>
                <w:rFonts w:asciiTheme="minorHAnsi" w:hAnsiTheme="minorHAnsi"/>
              </w:rPr>
            </w:pPr>
            <w:r w:rsidRPr="005E7471">
              <w:rPr>
                <w:rStyle w:val="BookTitle"/>
                <w:rFonts w:asciiTheme="minorHAnsi" w:hAnsiTheme="minorHAnsi"/>
              </w:rPr>
              <w:t>Risk Rating</w:t>
            </w:r>
          </w:p>
          <w:p w:rsidR="005E7471" w:rsidRPr="005E7471" w:rsidRDefault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Strong"/>
                <w:rFonts w:asciiTheme="minorHAnsi" w:hAnsiTheme="minorHAnsi"/>
                <w:b w:val="0"/>
              </w:rPr>
              <w:t>With Control Measures in place what is the risk rating (see table below)</w:t>
            </w:r>
          </w:p>
        </w:tc>
        <w:tc>
          <w:tcPr>
            <w:tcW w:w="2696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Further Actions: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is there anything else that needs to be reduce risk further</w:t>
            </w:r>
          </w:p>
        </w:tc>
      </w:tr>
      <w:tr w:rsidR="005E7471" w:rsidRPr="005E7471" w:rsidTr="005E7471">
        <w:tc>
          <w:tcPr>
            <w:tcW w:w="2872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Electric Shock</w:t>
            </w:r>
          </w:p>
        </w:tc>
        <w:tc>
          <w:tcPr>
            <w:tcW w:w="1914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C93142" w:rsidRDefault="00C93142" w:rsidP="00C93142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Machine will be PAT tested annually</w:t>
            </w:r>
          </w:p>
          <w:p w:rsidR="00C93142" w:rsidRDefault="00C93142" w:rsidP="00C93142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 xml:space="preserve">Operators should visually check machine and cable before use for cracks to </w:t>
            </w:r>
            <w:proofErr w:type="spellStart"/>
            <w:r>
              <w:rPr>
                <w:rStyle w:val="Strong"/>
                <w:rFonts w:asciiTheme="minorHAnsi" w:hAnsiTheme="minorHAnsi"/>
                <w:b w:val="0"/>
              </w:rPr>
              <w:t>casing</w:t>
            </w:r>
            <w:proofErr w:type="spellEnd"/>
            <w:r>
              <w:rPr>
                <w:rStyle w:val="Strong"/>
                <w:rFonts w:asciiTheme="minorHAnsi" w:hAnsiTheme="minorHAnsi"/>
                <w:b w:val="0"/>
              </w:rPr>
              <w:t xml:space="preserve"> and cable damage</w:t>
            </w:r>
          </w:p>
          <w:p w:rsidR="005E7471" w:rsidRPr="005967DE" w:rsidRDefault="00C93142" w:rsidP="00C93142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Cable to be routed away from the moving parts of the machine</w:t>
            </w:r>
          </w:p>
        </w:tc>
        <w:tc>
          <w:tcPr>
            <w:tcW w:w="1872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5E7471">
        <w:tc>
          <w:tcPr>
            <w:tcW w:w="2872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Slight Noise, Vibration, Dust</w:t>
            </w:r>
          </w:p>
        </w:tc>
        <w:tc>
          <w:tcPr>
            <w:tcW w:w="1914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Users/ others in immediate area</w:t>
            </w:r>
          </w:p>
        </w:tc>
        <w:tc>
          <w:tcPr>
            <w:tcW w:w="4820" w:type="dxa"/>
          </w:tcPr>
          <w:p w:rsidR="005E7471" w:rsidRPr="005967DE" w:rsidRDefault="005E7471" w:rsidP="005967DE">
            <w:pPr>
              <w:pStyle w:val="ListParagraph"/>
              <w:numPr>
                <w:ilvl w:val="0"/>
                <w:numId w:val="3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Suitable gloves, Goggles and Dust Mask to be worn when using the equipment</w:t>
            </w:r>
          </w:p>
          <w:p w:rsidR="005E7471" w:rsidRPr="005967DE" w:rsidRDefault="005E7471" w:rsidP="005967DE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Dust generated to be removed and disposed of properly</w:t>
            </w:r>
          </w:p>
        </w:tc>
        <w:tc>
          <w:tcPr>
            <w:tcW w:w="1872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5E7471">
        <w:tc>
          <w:tcPr>
            <w:tcW w:w="2872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 xml:space="preserve"> Electric Hand Tool</w:t>
            </w:r>
          </w:p>
        </w:tc>
        <w:tc>
          <w:tcPr>
            <w:tcW w:w="1914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Users/ others in immediate area</w:t>
            </w:r>
          </w:p>
        </w:tc>
        <w:tc>
          <w:tcPr>
            <w:tcW w:w="4820" w:type="dxa"/>
          </w:tcPr>
          <w:p w:rsidR="005E7471" w:rsidRDefault="005967DE" w:rsidP="005967DE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 xml:space="preserve">All operators trained in safe use and handling of </w:t>
            </w:r>
            <w:r w:rsidR="00BB4AA1">
              <w:rPr>
                <w:rStyle w:val="Strong"/>
                <w:rFonts w:asciiTheme="minorHAnsi" w:hAnsiTheme="minorHAnsi"/>
                <w:b w:val="0"/>
              </w:rPr>
              <w:t>jigsaw</w:t>
            </w:r>
          </w:p>
          <w:p w:rsidR="00BB4AA1" w:rsidRPr="005967DE" w:rsidRDefault="00BB4AA1" w:rsidP="005967DE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 instructed to cut away from body</w:t>
            </w:r>
          </w:p>
          <w:p w:rsidR="005967DE" w:rsidRPr="005967DE" w:rsidRDefault="005967DE" w:rsidP="005967DE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Equipment will be checked before each use visually  to ensure there are no defects in casing, chuck, drill bit</w:t>
            </w:r>
          </w:p>
          <w:p w:rsidR="005967DE" w:rsidRPr="00C93142" w:rsidRDefault="005967DE" w:rsidP="00C93142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 xml:space="preserve"> Operator will ensure that there is plenty of room to move comfortably around the material being worked on and that the material is firmly clamped where possible</w:t>
            </w:r>
          </w:p>
        </w:tc>
        <w:tc>
          <w:tcPr>
            <w:tcW w:w="1872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5E7471">
        <w:tc>
          <w:tcPr>
            <w:tcW w:w="2872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Sharp Objects</w:t>
            </w:r>
          </w:p>
        </w:tc>
        <w:tc>
          <w:tcPr>
            <w:tcW w:w="1914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5E7471" w:rsidRPr="005967DE" w:rsidRDefault="00BB4AA1" w:rsidP="005967DE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blades</w:t>
            </w:r>
            <w:r w:rsidR="005967DE">
              <w:rPr>
                <w:rStyle w:val="Strong"/>
                <w:rFonts w:asciiTheme="minorHAnsi" w:hAnsiTheme="minorHAnsi"/>
                <w:b w:val="0"/>
              </w:rPr>
              <w:t xml:space="preserve"> to be inserted and used following the manufacturers’ guidelines</w:t>
            </w:r>
          </w:p>
        </w:tc>
        <w:tc>
          <w:tcPr>
            <w:tcW w:w="1872" w:type="dxa"/>
          </w:tcPr>
          <w:p w:rsidR="005E7471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5E7471">
        <w:tc>
          <w:tcPr>
            <w:tcW w:w="2872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Damaged/Faulty Equipment</w:t>
            </w:r>
          </w:p>
        </w:tc>
        <w:tc>
          <w:tcPr>
            <w:tcW w:w="1914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5E7471" w:rsidRDefault="005967DE" w:rsidP="005967DE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Procedure for weekly check of tool safety</w:t>
            </w:r>
          </w:p>
          <w:p w:rsidR="005967DE" w:rsidRPr="005967DE" w:rsidRDefault="005967DE" w:rsidP="005967DE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Procedure for reporting and removing damaged equipment from use</w:t>
            </w:r>
          </w:p>
        </w:tc>
        <w:tc>
          <w:tcPr>
            <w:tcW w:w="1872" w:type="dxa"/>
          </w:tcPr>
          <w:p w:rsidR="005E7471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5E7471">
        <w:tc>
          <w:tcPr>
            <w:tcW w:w="2872" w:type="dxa"/>
          </w:tcPr>
          <w:p w:rsidR="005E7471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Working at Height</w:t>
            </w:r>
          </w:p>
        </w:tc>
        <w:tc>
          <w:tcPr>
            <w:tcW w:w="1914" w:type="dxa"/>
          </w:tcPr>
          <w:p w:rsidR="005E7471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F345AC" w:rsidRPr="00F345AC" w:rsidRDefault="00F345AC" w:rsidP="00F345AC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 w:rsidRPr="00F345AC">
              <w:rPr>
                <w:rStyle w:val="Strong"/>
                <w:rFonts w:asciiTheme="minorHAnsi" w:hAnsiTheme="minorHAnsi"/>
                <w:b w:val="0"/>
              </w:rPr>
              <w:t>As far as is possible avoid working at height</w:t>
            </w:r>
          </w:p>
          <w:p w:rsidR="005E7471" w:rsidRPr="00F345AC" w:rsidRDefault="00F345AC" w:rsidP="00F345AC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 w:rsidRPr="00F345AC">
              <w:rPr>
                <w:rStyle w:val="Strong"/>
                <w:rFonts w:asciiTheme="minorHAnsi" w:hAnsiTheme="minorHAnsi"/>
                <w:b w:val="0"/>
              </w:rPr>
              <w:t>All work at height should follow work at height risk assessment</w:t>
            </w:r>
          </w:p>
        </w:tc>
        <w:tc>
          <w:tcPr>
            <w:tcW w:w="1872" w:type="dxa"/>
          </w:tcPr>
          <w:p w:rsidR="005E7471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Medium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F345AC" w:rsidRPr="005E7471" w:rsidTr="005E7471">
        <w:tc>
          <w:tcPr>
            <w:tcW w:w="2872" w:type="dxa"/>
          </w:tcPr>
          <w:p w:rsidR="00F345AC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Physical Fatigue</w:t>
            </w:r>
          </w:p>
        </w:tc>
        <w:tc>
          <w:tcPr>
            <w:tcW w:w="1914" w:type="dxa"/>
          </w:tcPr>
          <w:p w:rsidR="00F345AC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F345AC" w:rsidRPr="00F345AC" w:rsidRDefault="00F345AC" w:rsidP="00F345AC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Regular breaks advised for work lasting longer than 5 minutes in duration</w:t>
            </w:r>
          </w:p>
        </w:tc>
        <w:tc>
          <w:tcPr>
            <w:tcW w:w="1872" w:type="dxa"/>
          </w:tcPr>
          <w:p w:rsidR="00F345AC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F345AC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</w:tbl>
    <w:p w:rsidR="005E7471" w:rsidRDefault="005E7471" w:rsidP="00C93142"/>
    <w:sectPr w:rsidR="005E7471" w:rsidSect="00BB4AA1">
      <w:headerReference w:type="default" r:id="rId9"/>
      <w:pgSz w:w="16838" w:h="11906" w:orient="landscape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471" w:rsidRDefault="005E7471" w:rsidP="005E7471">
      <w:r>
        <w:separator/>
      </w:r>
    </w:p>
  </w:endnote>
  <w:endnote w:type="continuationSeparator" w:id="0">
    <w:p w:rsidR="005E7471" w:rsidRDefault="005E7471" w:rsidP="005E74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471" w:rsidRDefault="005E7471" w:rsidP="005E7471">
      <w:r>
        <w:separator/>
      </w:r>
    </w:p>
  </w:footnote>
  <w:footnote w:type="continuationSeparator" w:id="0">
    <w:p w:rsidR="005E7471" w:rsidRDefault="005E7471" w:rsidP="005E74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471" w:rsidRPr="005E7471" w:rsidRDefault="005E7471" w:rsidP="005E7471">
    <w:pPr>
      <w:pStyle w:val="Header"/>
      <w:jc w:val="center"/>
      <w:rPr>
        <w:rStyle w:val="BookTitle"/>
        <w:rFonts w:asciiTheme="minorHAnsi" w:hAnsiTheme="minorHAnsi"/>
        <w:sz w:val="28"/>
        <w:szCs w:val="28"/>
      </w:rPr>
    </w:pPr>
    <w:r w:rsidRPr="005E7471">
      <w:rPr>
        <w:rStyle w:val="BookTitle"/>
        <w:rFonts w:asciiTheme="minorHAnsi" w:hAnsiTheme="minorHAnsi"/>
        <w:sz w:val="28"/>
        <w:szCs w:val="28"/>
      </w:rPr>
      <w:t>Risk Assessment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954E7"/>
    <w:multiLevelType w:val="hybridMultilevel"/>
    <w:tmpl w:val="B8A62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77B57"/>
    <w:multiLevelType w:val="hybridMultilevel"/>
    <w:tmpl w:val="24C85EA0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>
    <w:nsid w:val="184A112B"/>
    <w:multiLevelType w:val="hybridMultilevel"/>
    <w:tmpl w:val="8690D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64DC9"/>
    <w:multiLevelType w:val="hybridMultilevel"/>
    <w:tmpl w:val="C7FA6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E3B94"/>
    <w:multiLevelType w:val="hybridMultilevel"/>
    <w:tmpl w:val="D79A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7471"/>
    <w:rsid w:val="00030813"/>
    <w:rsid w:val="0004133C"/>
    <w:rsid w:val="000B584A"/>
    <w:rsid w:val="0031043B"/>
    <w:rsid w:val="00314653"/>
    <w:rsid w:val="00321A12"/>
    <w:rsid w:val="003D2693"/>
    <w:rsid w:val="00494D10"/>
    <w:rsid w:val="00537E3F"/>
    <w:rsid w:val="005447E3"/>
    <w:rsid w:val="005967DE"/>
    <w:rsid w:val="005972C6"/>
    <w:rsid w:val="005E7471"/>
    <w:rsid w:val="00681505"/>
    <w:rsid w:val="007F664F"/>
    <w:rsid w:val="00806B27"/>
    <w:rsid w:val="008137D9"/>
    <w:rsid w:val="008A4A33"/>
    <w:rsid w:val="009058CC"/>
    <w:rsid w:val="00927C0D"/>
    <w:rsid w:val="009577DF"/>
    <w:rsid w:val="00975BBE"/>
    <w:rsid w:val="00A437FE"/>
    <w:rsid w:val="00A45218"/>
    <w:rsid w:val="00B1735D"/>
    <w:rsid w:val="00B57A72"/>
    <w:rsid w:val="00BB4AA1"/>
    <w:rsid w:val="00C5027D"/>
    <w:rsid w:val="00C93142"/>
    <w:rsid w:val="00CA0257"/>
    <w:rsid w:val="00D251C6"/>
    <w:rsid w:val="00E16102"/>
    <w:rsid w:val="00E56C7F"/>
    <w:rsid w:val="00EB01E9"/>
    <w:rsid w:val="00EB187A"/>
    <w:rsid w:val="00F345AC"/>
    <w:rsid w:val="00F4071D"/>
    <w:rsid w:val="00FC3A4E"/>
    <w:rsid w:val="00FE1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4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CText">
    <w:name w:val="BBCText"/>
    <w:rsid w:val="005E74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5E7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5E747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5E7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7471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5E7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747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5E7471"/>
    <w:rPr>
      <w:b/>
      <w:bCs/>
    </w:rPr>
  </w:style>
  <w:style w:type="paragraph" w:styleId="ListParagraph">
    <w:name w:val="List Paragraph"/>
    <w:basedOn w:val="Normal"/>
    <w:uiPriority w:val="34"/>
    <w:qFormat/>
    <w:rsid w:val="005967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oszjl1</dc:creator>
  <cp:keywords/>
  <dc:description/>
  <cp:lastModifiedBy>oszjl1</cp:lastModifiedBy>
  <cp:revision>2</cp:revision>
  <cp:lastPrinted>2011-06-30T09:40:00Z</cp:lastPrinted>
  <dcterms:created xsi:type="dcterms:W3CDTF">2011-06-30T10:24:00Z</dcterms:created>
  <dcterms:modified xsi:type="dcterms:W3CDTF">2011-06-30T10:24:00Z</dcterms:modified>
</cp:coreProperties>
</file>