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rPr>
          <w:lang w:val="en-US"/>
        </w:rPr>
      </w:pPr>
      <w:r>
        <w:rPr>
          <w:lang w:val="en-US"/>
        </w:rPr>
        <w:t>Homework: Text Processing and Regex API</w:t>
      </w:r>
    </w:p>
    <w:p>
      <w:pPr>
        <w:rPr>
          <w:lang w:val="en-US"/>
        </w:rPr>
      </w:pPr>
      <w:r>
        <w:rPr>
          <w:lang w:val="en-US"/>
        </w:rPr>
        <w:t xml:space="preserve">This document defines homework assignments from the </w:t>
      </w:r>
      <w:r>
        <w:fldChar w:fldCharType="begin"/>
      </w:r>
      <w:r>
        <w:instrText xml:space="preserve"> HYPERLINK "https://softuni.bg/courses/java-basics/" </w:instrText>
      </w:r>
      <w:r>
        <w:fldChar w:fldCharType="separate"/>
      </w:r>
      <w:r>
        <w:rPr>
          <w:rStyle w:val="13"/>
          <w:lang w:val="en-US"/>
        </w:rPr>
        <w:t>“Java Basics“ Course @ Software University</w:t>
      </w:r>
      <w:r>
        <w:rPr>
          <w:rStyle w:val="13"/>
          <w:lang w:val="en-US"/>
        </w:rPr>
        <w:fldChar w:fldCharType="end"/>
      </w:r>
      <w:r>
        <w:rPr>
          <w:lang w:val="en-US"/>
        </w:rPr>
        <w:t xml:space="preserve">. Please submit as homework a single </w:t>
      </w:r>
      <w:r>
        <w:rPr>
          <w:rStyle w:val="28"/>
        </w:rPr>
        <w:t>zip</w:t>
      </w:r>
      <w:r>
        <w:rPr>
          <w:lang w:val="en-US"/>
        </w:rPr>
        <w:t xml:space="preserve"> / </w:t>
      </w:r>
      <w:r>
        <w:rPr>
          <w:rStyle w:val="28"/>
        </w:rPr>
        <w:t>rar</w:t>
      </w:r>
      <w:r>
        <w:rPr>
          <w:lang w:val="en-US"/>
        </w:rPr>
        <w:t xml:space="preserve"> / </w:t>
      </w:r>
      <w:r>
        <w:rPr>
          <w:rStyle w:val="28"/>
        </w:rPr>
        <w:t>7z</w:t>
      </w:r>
      <w:r>
        <w:rPr>
          <w:lang w:val="en-US"/>
        </w:rPr>
        <w:t xml:space="preserve"> archive holding the solutions (source code) of all below described problems.</w:t>
      </w:r>
    </w:p>
    <w:p>
      <w:pPr>
        <w:pStyle w:val="3"/>
      </w:pPr>
      <w:r>
        <w:t xml:space="preserve"> Extract Emails</w:t>
      </w:r>
    </w:p>
    <w:p>
      <w:pPr>
        <w:spacing w:after="120"/>
        <w:rPr>
          <w:lang w:val="en-US"/>
        </w:rPr>
      </w:pPr>
      <w:r>
        <w:rPr>
          <w:lang w:val="en-US"/>
        </w:rPr>
        <w:t xml:space="preserve">Write a program to </w:t>
      </w:r>
      <w:r>
        <w:rPr>
          <w:b/>
          <w:lang w:val="en-US"/>
        </w:rPr>
        <w:t>extract all email addresses from given text</w:t>
      </w:r>
      <w:r>
        <w:rPr>
          <w:lang w:val="en-US"/>
        </w:rPr>
        <w:t xml:space="preserve">. The text comes at the first input line. Print the emails in the output, each at a separate line. Emails are considered to be in format </w:t>
      </w:r>
      <w:r>
        <w:rPr>
          <w:b/>
          <w:lang w:val="en-US"/>
        </w:rPr>
        <w:t>&lt;user&gt;@&lt;host&gt;</w:t>
      </w:r>
      <w:r>
        <w:rPr>
          <w:lang w:val="en-US"/>
        </w:rPr>
        <w:t>, where:</w:t>
      </w:r>
    </w:p>
    <w:p>
      <w:pPr>
        <w:pStyle w:val="24"/>
        <w:numPr>
          <w:ilvl w:val="0"/>
          <w:numId w:val="2"/>
        </w:numPr>
        <w:rPr>
          <w:lang w:val="en-US"/>
        </w:rPr>
      </w:pPr>
      <w:r>
        <w:rPr>
          <w:b/>
          <w:lang w:val="en-US"/>
        </w:rPr>
        <w:t>&lt;user&gt;</w:t>
      </w:r>
      <w:r>
        <w:rPr>
          <w:lang w:val="en-US"/>
        </w:rPr>
        <w:t xml:space="preserve"> is a sequence of letters and digits, where '</w:t>
      </w:r>
      <w:r>
        <w:rPr>
          <w:b/>
          <w:lang w:val="en-US"/>
        </w:rPr>
        <w:t>.</w:t>
      </w:r>
      <w:r>
        <w:rPr>
          <w:lang w:val="en-US"/>
        </w:rPr>
        <w:t>', '</w:t>
      </w:r>
      <w:r>
        <w:rPr>
          <w:b/>
          <w:lang w:val="en-US"/>
        </w:rPr>
        <w:t>-</w:t>
      </w:r>
      <w:r>
        <w:rPr>
          <w:lang w:val="en-US"/>
        </w:rPr>
        <w:t>' and '</w:t>
      </w:r>
      <w:r>
        <w:rPr>
          <w:b/>
          <w:lang w:val="en-US"/>
        </w:rPr>
        <w:t>_</w:t>
      </w:r>
      <w:r>
        <w:rPr>
          <w:lang w:val="en-US"/>
        </w:rPr>
        <w:t>' can appear between them. Examples of valid users: "</w:t>
      </w:r>
      <w:r>
        <w:rPr>
          <w:b/>
          <w:lang w:val="en-US"/>
        </w:rPr>
        <w:t>stephan</w:t>
      </w:r>
      <w:r>
        <w:rPr>
          <w:lang w:val="en-US"/>
        </w:rPr>
        <w:t>", "</w:t>
      </w:r>
      <w:r>
        <w:rPr>
          <w:b/>
          <w:lang w:val="en-US"/>
        </w:rPr>
        <w:t>mike03</w:t>
      </w:r>
      <w:r>
        <w:rPr>
          <w:lang w:val="en-US"/>
        </w:rPr>
        <w:t>", "</w:t>
      </w:r>
      <w:r>
        <w:rPr>
          <w:b/>
          <w:lang w:val="en-US"/>
        </w:rPr>
        <w:t>s.johnson</w:t>
      </w:r>
      <w:r>
        <w:rPr>
          <w:lang w:val="en-US"/>
        </w:rPr>
        <w:t>", "</w:t>
      </w:r>
      <w:r>
        <w:rPr>
          <w:b/>
          <w:lang w:val="en-US"/>
        </w:rPr>
        <w:t>st_steward</w:t>
      </w:r>
      <w:r>
        <w:rPr>
          <w:lang w:val="en-US"/>
        </w:rPr>
        <w:t>", "</w:t>
      </w:r>
      <w:r>
        <w:rPr>
          <w:b/>
          <w:lang w:val="en-US"/>
        </w:rPr>
        <w:t>softuni-bulgaria</w:t>
      </w:r>
      <w:r>
        <w:rPr>
          <w:lang w:val="en-US"/>
        </w:rPr>
        <w:t>", "</w:t>
      </w:r>
      <w:r>
        <w:rPr>
          <w:b/>
          <w:lang w:val="en-US"/>
        </w:rPr>
        <w:t>12345</w:t>
      </w:r>
      <w:r>
        <w:rPr>
          <w:lang w:val="en-US"/>
        </w:rPr>
        <w:t>". Examples of invalid users: ''</w:t>
      </w:r>
      <w:r>
        <w:rPr>
          <w:b/>
          <w:lang w:val="en-US"/>
        </w:rPr>
        <w:t>--123</w:t>
      </w:r>
      <w:r>
        <w:rPr>
          <w:lang w:val="en-US"/>
        </w:rPr>
        <w:t>", ".....", "</w:t>
      </w:r>
      <w:r>
        <w:rPr>
          <w:b/>
          <w:lang w:val="en-US"/>
        </w:rPr>
        <w:t>nakov_-</w:t>
      </w:r>
      <w:r>
        <w:rPr>
          <w:lang w:val="en-US"/>
        </w:rPr>
        <w:t>", "</w:t>
      </w:r>
      <w:r>
        <w:rPr>
          <w:b/>
          <w:lang w:val="en-US"/>
        </w:rPr>
        <w:t>_steve</w:t>
      </w:r>
      <w:r>
        <w:rPr>
          <w:lang w:val="en-US"/>
        </w:rPr>
        <w:t>", "</w:t>
      </w:r>
      <w:r>
        <w:rPr>
          <w:b/>
          <w:lang w:val="en-US"/>
        </w:rPr>
        <w:t>.info</w:t>
      </w:r>
      <w:r>
        <w:rPr>
          <w:lang w:val="en-US"/>
        </w:rPr>
        <w:t>".</w:t>
      </w:r>
    </w:p>
    <w:p>
      <w:pPr>
        <w:pStyle w:val="24"/>
        <w:numPr>
          <w:ilvl w:val="0"/>
          <w:numId w:val="2"/>
        </w:numPr>
        <w:rPr>
          <w:lang w:val="en-US"/>
        </w:rPr>
      </w:pPr>
      <w:r>
        <w:rPr>
          <w:b/>
          <w:lang w:val="en-US"/>
        </w:rPr>
        <w:t>&lt;host&gt;</w:t>
      </w:r>
      <w:r>
        <w:rPr>
          <w:lang w:val="en-US"/>
        </w:rPr>
        <w:t xml:space="preserve"> is a sequence of at least two words, separated by dots '</w:t>
      </w:r>
      <w:r>
        <w:rPr>
          <w:b/>
          <w:lang w:val="en-US"/>
        </w:rPr>
        <w:t>.</w:t>
      </w:r>
      <w:r>
        <w:rPr>
          <w:lang w:val="en-US"/>
        </w:rPr>
        <w:t>'. Each word is sequence of letters and can have hyphens '</w:t>
      </w:r>
      <w:r>
        <w:rPr>
          <w:b/>
          <w:lang w:val="en-US"/>
        </w:rPr>
        <w:t>-</w:t>
      </w:r>
      <w:r>
        <w:rPr>
          <w:lang w:val="en-US"/>
        </w:rPr>
        <w:t>' between the letters. Examples of hosts: "</w:t>
      </w:r>
      <w:r>
        <w:rPr>
          <w:b/>
          <w:lang w:val="en-US"/>
        </w:rPr>
        <w:t>softuni.bg</w:t>
      </w:r>
      <w:r>
        <w:rPr>
          <w:lang w:val="en-US"/>
        </w:rPr>
        <w:t>", "</w:t>
      </w:r>
      <w:r>
        <w:rPr>
          <w:b/>
          <w:lang w:val="en-US"/>
        </w:rPr>
        <w:t>software-university.com</w:t>
      </w:r>
      <w:r>
        <w:rPr>
          <w:lang w:val="en-US"/>
        </w:rPr>
        <w:t>", "</w:t>
      </w:r>
      <w:r>
        <w:rPr>
          <w:b/>
          <w:lang w:val="en-US"/>
        </w:rPr>
        <w:t>intoprogramming.info</w:t>
      </w:r>
      <w:r>
        <w:rPr>
          <w:lang w:val="en-US"/>
        </w:rPr>
        <w:t>", "</w:t>
      </w:r>
      <w:r>
        <w:rPr>
          <w:b/>
          <w:lang w:val="en-US"/>
        </w:rPr>
        <w:t>mail.softuni.org</w:t>
      </w:r>
      <w:r>
        <w:rPr>
          <w:lang w:val="en-US"/>
        </w:rPr>
        <w:t>". Examples of invalid hosts: "</w:t>
      </w:r>
      <w:r>
        <w:rPr>
          <w:b/>
          <w:lang w:val="en-US"/>
        </w:rPr>
        <w:t>helloworld</w:t>
      </w:r>
      <w:r>
        <w:rPr>
          <w:lang w:val="en-US"/>
        </w:rPr>
        <w:t>", "</w:t>
      </w:r>
      <w:r>
        <w:rPr>
          <w:b/>
          <w:lang w:val="en-US"/>
        </w:rPr>
        <w:t>.unknown.soft.</w:t>
      </w:r>
      <w:r>
        <w:rPr>
          <w:lang w:val="en-US"/>
        </w:rPr>
        <w:t>", "</w:t>
      </w:r>
      <w:r>
        <w:rPr>
          <w:b/>
          <w:lang w:val="en-US"/>
        </w:rPr>
        <w:t>invalid-host-</w:t>
      </w:r>
      <w:r>
        <w:rPr>
          <w:lang w:val="en-US"/>
        </w:rPr>
        <w:t>", "</w:t>
      </w:r>
      <w:r>
        <w:rPr>
          <w:b/>
          <w:lang w:val="en-US"/>
        </w:rPr>
        <w:t>invalid-</w:t>
      </w:r>
      <w:r>
        <w:rPr>
          <w:lang w:val="en-US"/>
        </w:rPr>
        <w:t>".</w:t>
      </w:r>
    </w:p>
    <w:p>
      <w:pPr>
        <w:pStyle w:val="24"/>
        <w:numPr>
          <w:ilvl w:val="0"/>
          <w:numId w:val="2"/>
        </w:numPr>
        <w:spacing w:after="120"/>
        <w:ind w:left="765" w:hanging="357"/>
        <w:rPr>
          <w:lang w:val="en-US"/>
        </w:rPr>
      </w:pPr>
      <w:r>
        <w:rPr>
          <w:lang w:val="en-US"/>
        </w:rPr>
        <w:t xml:space="preserve">Example of </w:t>
      </w:r>
      <w:r>
        <w:rPr>
          <w:b/>
          <w:lang w:val="en-US"/>
        </w:rPr>
        <w:t>valid emails</w:t>
      </w:r>
      <w:r>
        <w:rPr>
          <w:lang w:val="en-US"/>
        </w:rPr>
        <w:t>: info@softuni-bulgaria.org, kiki@hotmail.co.uk, no-reply@github.com, s.peterson@mail.uu.net, info-bg@software-university.software.academy.</w:t>
      </w:r>
    </w:p>
    <w:p>
      <w:pPr>
        <w:spacing w:after="120"/>
      </w:pPr>
      <w:r>
        <w:rPr>
          <w:lang w:val="en-US"/>
        </w:rPr>
        <w:t>Examples:</w:t>
      </w:r>
    </w:p>
    <w:tbl>
      <w:tblPr>
        <w:tblStyle w:val="16"/>
        <w:tblW w:w="1049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6351"/>
        <w:gridCol w:w="4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6351" w:type="dxa"/>
            <w:shd w:val="clear" w:color="auto" w:fill="D8D8D8" w:themeFill="background1" w:themeFillShade="D9"/>
          </w:tcPr>
          <w:p>
            <w:pPr>
              <w:spacing w:after="0" w:line="240" w:lineRule="auto"/>
              <w:jc w:val="center"/>
              <w:rPr>
                <w:b/>
                <w:lang w:val="en-US"/>
              </w:rPr>
            </w:pPr>
            <w:r>
              <w:rPr>
                <w:b/>
                <w:lang w:val="en-US"/>
              </w:rPr>
              <w:t>Input</w:t>
            </w:r>
          </w:p>
        </w:tc>
        <w:tc>
          <w:tcPr>
            <w:tcW w:w="4141" w:type="dxa"/>
            <w:shd w:val="clear" w:color="auto" w:fill="D8D8D8" w:themeFill="background1" w:themeFillShade="D9"/>
          </w:tcPr>
          <w:p>
            <w:pPr>
              <w:spacing w:after="0" w:line="240" w:lineRule="auto"/>
              <w:jc w:val="center"/>
              <w:rPr>
                <w:b/>
                <w:lang w:val="en-US"/>
              </w:rPr>
            </w:pPr>
            <w:r>
              <w:rPr>
                <w:b/>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6351" w:type="dxa"/>
          </w:tcPr>
          <w:p>
            <w:pPr>
              <w:spacing w:after="0" w:line="240" w:lineRule="auto"/>
              <w:rPr>
                <w:rFonts w:ascii="Consolas" w:hAnsi="Consolas" w:cs="Consolas"/>
                <w:lang w:val="en-US"/>
              </w:rPr>
            </w:pPr>
            <w:r>
              <w:rPr>
                <w:rFonts w:ascii="Consolas" w:hAnsi="Consolas" w:cs="Consolas"/>
                <w:lang w:val="en-US"/>
              </w:rPr>
              <w:t xml:space="preserve">Please contact us at: support@github.com. </w:t>
            </w:r>
          </w:p>
        </w:tc>
        <w:tc>
          <w:tcPr>
            <w:tcW w:w="4141" w:type="dxa"/>
          </w:tcPr>
          <w:p>
            <w:pPr>
              <w:spacing w:after="0" w:line="240" w:lineRule="auto"/>
              <w:rPr>
                <w:rFonts w:ascii="Consolas" w:hAnsi="Consolas" w:cs="Consolas"/>
                <w:lang w:val="en-US"/>
              </w:rPr>
            </w:pPr>
            <w:r>
              <w:rPr>
                <w:rFonts w:ascii="Consolas" w:hAnsi="Consolas" w:cs="Consolas"/>
                <w:lang w:val="en-US"/>
              </w:rPr>
              <w:t>support@github.com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6351" w:type="dxa"/>
          </w:tcPr>
          <w:p>
            <w:pPr>
              <w:spacing w:after="0" w:line="240" w:lineRule="auto"/>
              <w:rPr>
                <w:rFonts w:ascii="Consolas" w:hAnsi="Consolas" w:cs="Consolas"/>
                <w:lang w:val="en-US"/>
              </w:rPr>
            </w:pPr>
            <w:r>
              <w:rPr>
                <w:rFonts w:ascii="Consolas" w:hAnsi="Consolas" w:cs="Consolas"/>
                <w:lang w:val="en-US"/>
              </w:rPr>
              <w:t xml:space="preserve">Just send email to s.miller@mit.edu and j.hopking@york.ac.uk for more information. </w:t>
            </w:r>
          </w:p>
        </w:tc>
        <w:tc>
          <w:tcPr>
            <w:tcW w:w="4141" w:type="dxa"/>
          </w:tcPr>
          <w:p>
            <w:pPr>
              <w:spacing w:after="0" w:line="240" w:lineRule="auto"/>
              <w:rPr>
                <w:rFonts w:ascii="Consolas" w:hAnsi="Consolas" w:cs="Consolas"/>
                <w:lang w:val="en-US"/>
              </w:rPr>
            </w:pPr>
            <w:r>
              <w:rPr>
                <w:rFonts w:ascii="Consolas" w:hAnsi="Consolas" w:cs="Consolas"/>
                <w:lang w:val="en-US"/>
              </w:rPr>
              <w:t>s.miller@mit.edu</w:t>
            </w:r>
          </w:p>
          <w:p>
            <w:pPr>
              <w:spacing w:after="0" w:line="240" w:lineRule="auto"/>
              <w:rPr>
                <w:rFonts w:ascii="Consolas" w:hAnsi="Consolas" w:cs="Consolas"/>
                <w:lang w:val="en-US"/>
              </w:rPr>
            </w:pPr>
            <w:r>
              <w:rPr>
                <w:rFonts w:ascii="Consolas" w:hAnsi="Consolas" w:cs="Consolas"/>
                <w:lang w:val="en-US"/>
              </w:rPr>
              <w:t>j.hopking@york.ac.uk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6351" w:type="dxa"/>
          </w:tcPr>
          <w:p>
            <w:pPr>
              <w:spacing w:after="0" w:line="240" w:lineRule="auto"/>
              <w:rPr>
                <w:rFonts w:ascii="Consolas" w:hAnsi="Consolas" w:cs="Consolas"/>
                <w:lang w:val="en-US"/>
              </w:rPr>
            </w:pPr>
            <w:r>
              <w:rPr>
                <w:rFonts w:ascii="Consolas" w:hAnsi="Consolas" w:cs="Consolas"/>
                <w:lang w:val="en-US"/>
              </w:rPr>
              <w:t xml:space="preserve">Many users @ SoftUni confuse email addresses. We @ Softuni.BG provide high-quality training @ home or @ class. –- steve.parker@softuni.de.  </w:t>
            </w:r>
          </w:p>
        </w:tc>
        <w:tc>
          <w:tcPr>
            <w:tcW w:w="4141" w:type="dxa"/>
          </w:tcPr>
          <w:p>
            <w:pPr>
              <w:spacing w:after="0" w:line="240" w:lineRule="auto"/>
              <w:rPr>
                <w:rFonts w:ascii="Consolas" w:hAnsi="Consolas" w:cs="Consolas"/>
                <w:lang w:val="en-US"/>
              </w:rPr>
            </w:pPr>
            <w:r>
              <w:rPr>
                <w:rFonts w:ascii="Consolas" w:hAnsi="Consolas" w:cs="Consolas"/>
                <w:lang w:val="en-US"/>
              </w:rPr>
              <w:t>steve.parker@softuni.de</w:t>
            </w:r>
          </w:p>
        </w:tc>
      </w:tr>
    </w:tbl>
    <w:p>
      <w:pPr>
        <w:pStyle w:val="3"/>
        <w:spacing w:before="240"/>
      </w:pPr>
      <w:r>
        <w:t>Count Substring Occurrences</w:t>
      </w:r>
    </w:p>
    <w:p>
      <w:pPr>
        <w:rPr>
          <w:lang w:val="en-US"/>
        </w:rPr>
      </w:pPr>
      <w:r>
        <w:rPr>
          <w:lang w:val="en-US"/>
        </w:rPr>
        <w:t xml:space="preserve">Write a program to </w:t>
      </w:r>
      <w:r>
        <w:rPr>
          <w:b/>
          <w:lang w:val="en-US"/>
        </w:rPr>
        <w:t>find how many times given string appears in given text</w:t>
      </w:r>
      <w:r>
        <w:rPr>
          <w:b/>
        </w:rPr>
        <w:t xml:space="preserve"> </w:t>
      </w:r>
      <w:r>
        <w:rPr>
          <w:b/>
          <w:lang w:val="en-US"/>
        </w:rPr>
        <w:t>as substring</w:t>
      </w:r>
      <w:r>
        <w:rPr>
          <w:lang w:val="en-US"/>
        </w:rPr>
        <w:t>. The text is given at the first input line. The search string is given at the second input line. The output is an integer number. Please ignore the character casing. 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9328"/>
        <w:gridCol w:w="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9328" w:type="dxa"/>
            <w:shd w:val="clear" w:color="auto" w:fill="D8D8D8" w:themeFill="background1" w:themeFillShade="D9"/>
          </w:tcPr>
          <w:p>
            <w:pPr>
              <w:spacing w:after="0" w:line="240" w:lineRule="auto"/>
              <w:jc w:val="center"/>
              <w:rPr>
                <w:b/>
                <w:lang w:val="en-US"/>
              </w:rPr>
            </w:pPr>
            <w:r>
              <w:rPr>
                <w:b/>
                <w:lang w:val="en-US"/>
              </w:rPr>
              <w:t>Input</w:t>
            </w:r>
          </w:p>
        </w:tc>
        <w:tc>
          <w:tcPr>
            <w:tcW w:w="989" w:type="dxa"/>
            <w:shd w:val="clear" w:color="auto" w:fill="D8D8D8" w:themeFill="background1" w:themeFillShade="D9"/>
          </w:tcPr>
          <w:p>
            <w:pPr>
              <w:spacing w:after="0" w:line="240" w:lineRule="auto"/>
              <w:jc w:val="center"/>
              <w:rPr>
                <w:b/>
                <w:lang w:val="en-US"/>
              </w:rPr>
            </w:pPr>
            <w:r>
              <w:rPr>
                <w:b/>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9328" w:type="dxa"/>
          </w:tcPr>
          <w:p>
            <w:pPr>
              <w:spacing w:after="0" w:line="240" w:lineRule="auto"/>
              <w:rPr>
                <w:rFonts w:ascii="Consolas" w:hAnsi="Consolas" w:cs="Consolas"/>
                <w:lang w:val="en-US"/>
              </w:rPr>
            </w:pPr>
            <w:r>
              <w:rPr>
                <w:rFonts w:ascii="Consolas" w:hAnsi="Consolas" w:cs="Consolas"/>
                <w:b/>
                <w:lang w:val="en-US"/>
              </w:rPr>
              <w:t>Wel</w:t>
            </w:r>
            <w:r>
              <w:rPr>
                <w:rFonts w:ascii="Consolas" w:hAnsi="Consolas" w:cs="Consolas"/>
                <w:lang w:val="en-US"/>
              </w:rPr>
              <w:t xml:space="preserve">come to the Software University (SoftUni)! </w:t>
            </w:r>
            <w:r>
              <w:rPr>
                <w:rFonts w:ascii="Consolas" w:hAnsi="Consolas" w:cs="Consolas"/>
                <w:b/>
                <w:lang w:val="en-US"/>
              </w:rPr>
              <w:t>Wel</w:t>
            </w:r>
            <w:r>
              <w:rPr>
                <w:rFonts w:ascii="Consolas" w:hAnsi="Consolas" w:cs="Consolas"/>
                <w:lang w:val="en-US"/>
              </w:rPr>
              <w:t xml:space="preserve">come to programming. Programming is </w:t>
            </w:r>
            <w:r>
              <w:rPr>
                <w:rFonts w:ascii="Consolas" w:hAnsi="Consolas" w:cs="Consolas"/>
                <w:b/>
                <w:lang w:val="en-US"/>
              </w:rPr>
              <w:t>wel</w:t>
            </w:r>
            <w:r>
              <w:rPr>
                <w:rFonts w:ascii="Consolas" w:hAnsi="Consolas" w:cs="Consolas"/>
                <w:lang w:val="en-US"/>
              </w:rPr>
              <w:t>lness for developers, said Max</w:t>
            </w:r>
            <w:r>
              <w:rPr>
                <w:rFonts w:ascii="Consolas" w:hAnsi="Consolas" w:cs="Consolas"/>
                <w:b/>
                <w:lang w:val="en-US"/>
              </w:rPr>
              <w:t>wel</w:t>
            </w:r>
            <w:r>
              <w:rPr>
                <w:rFonts w:ascii="Consolas" w:hAnsi="Consolas" w:cs="Consolas"/>
                <w:lang w:val="en-US"/>
              </w:rPr>
              <w:t>l.</w:t>
            </w:r>
          </w:p>
          <w:p>
            <w:pPr>
              <w:spacing w:before="60" w:after="0" w:line="240" w:lineRule="auto"/>
              <w:rPr>
                <w:rFonts w:ascii="Consolas" w:hAnsi="Consolas" w:cs="Consolas"/>
                <w:lang w:val="en-US"/>
              </w:rPr>
            </w:pPr>
            <w:r>
              <w:rPr>
                <w:rFonts w:ascii="Consolas" w:hAnsi="Consolas" w:cs="Consolas"/>
                <w:lang w:val="en-US"/>
              </w:rPr>
              <w:t>wel</w:t>
            </w:r>
          </w:p>
        </w:tc>
        <w:tc>
          <w:tcPr>
            <w:tcW w:w="989" w:type="dxa"/>
          </w:tcPr>
          <w:p>
            <w:pPr>
              <w:spacing w:after="0" w:line="240" w:lineRule="auto"/>
              <w:rPr>
                <w:rFonts w:ascii="Consolas" w:hAnsi="Consolas" w:cs="Consolas"/>
                <w:lang w:val="en-US"/>
              </w:rPr>
            </w:pPr>
            <w:r>
              <w:rPr>
                <w:rFonts w:ascii="Consolas" w:hAnsi="Consolas" w:cs="Consolas"/>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9328" w:type="dxa"/>
          </w:tcPr>
          <w:p>
            <w:pPr>
              <w:spacing w:after="0" w:line="240" w:lineRule="auto"/>
              <w:rPr>
                <w:rFonts w:ascii="Consolas" w:hAnsi="Consolas" w:cs="Consolas"/>
                <w:b/>
                <w:lang w:val="en-US"/>
              </w:rPr>
            </w:pPr>
            <w:r>
              <w:rPr>
                <w:rFonts w:ascii="Consolas" w:hAnsi="Consolas" w:cs="Consolas"/>
                <w:b/>
                <w:lang w:val="en-US"/>
              </w:rPr>
              <w:t>aaaaaa</w:t>
            </w:r>
          </w:p>
          <w:p>
            <w:pPr>
              <w:spacing w:before="60" w:after="0" w:line="240" w:lineRule="auto"/>
              <w:rPr>
                <w:rFonts w:ascii="Consolas" w:hAnsi="Consolas" w:cs="Consolas"/>
                <w:lang w:val="en-US"/>
              </w:rPr>
            </w:pPr>
            <w:r>
              <w:rPr>
                <w:rFonts w:ascii="Consolas" w:hAnsi="Consolas" w:cs="Consolas"/>
                <w:lang w:val="en-US"/>
              </w:rPr>
              <w:t>aa</w:t>
            </w:r>
          </w:p>
        </w:tc>
        <w:tc>
          <w:tcPr>
            <w:tcW w:w="989" w:type="dxa"/>
          </w:tcPr>
          <w:p>
            <w:pPr>
              <w:spacing w:after="0" w:line="240" w:lineRule="auto"/>
              <w:rPr>
                <w:rFonts w:ascii="Consolas" w:hAnsi="Consolas" w:cs="Consolas"/>
                <w:lang w:val="en-US"/>
              </w:rPr>
            </w:pPr>
            <w:r>
              <w:rPr>
                <w:rFonts w:ascii="Consolas" w:hAnsi="Consolas" w:cs="Consolas"/>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9328" w:type="dxa"/>
          </w:tcPr>
          <w:p>
            <w:pPr>
              <w:spacing w:after="0" w:line="240" w:lineRule="auto"/>
              <w:rPr>
                <w:rFonts w:ascii="Consolas" w:hAnsi="Consolas" w:cs="Consolas"/>
                <w:lang w:val="en-US"/>
              </w:rPr>
            </w:pPr>
            <w:r>
              <w:rPr>
                <w:rFonts w:ascii="Consolas" w:hAnsi="Consolas" w:cs="Consolas"/>
                <w:b/>
                <w:lang w:val="en-US"/>
              </w:rPr>
              <w:t>ababa</w:t>
            </w:r>
            <w:r>
              <w:rPr>
                <w:rFonts w:ascii="Consolas" w:hAnsi="Consolas" w:cs="Consolas"/>
                <w:lang w:val="en-US"/>
              </w:rPr>
              <w:t xml:space="preserve"> c</w:t>
            </w:r>
            <w:r>
              <w:rPr>
                <w:rFonts w:ascii="Consolas" w:hAnsi="Consolas" w:cs="Consolas"/>
                <w:b/>
                <w:lang w:val="en-US"/>
              </w:rPr>
              <w:t>aba</w:t>
            </w:r>
          </w:p>
          <w:p>
            <w:pPr>
              <w:spacing w:before="60" w:after="0" w:line="240" w:lineRule="auto"/>
              <w:rPr>
                <w:rFonts w:ascii="Consolas" w:hAnsi="Consolas" w:cs="Consolas"/>
                <w:lang w:val="en-US"/>
              </w:rPr>
            </w:pPr>
            <w:r>
              <w:rPr>
                <w:rFonts w:ascii="Consolas" w:hAnsi="Consolas" w:cs="Consolas"/>
                <w:lang w:val="en-US"/>
              </w:rPr>
              <w:t>aba</w:t>
            </w:r>
          </w:p>
        </w:tc>
        <w:tc>
          <w:tcPr>
            <w:tcW w:w="989" w:type="dxa"/>
          </w:tcPr>
          <w:p>
            <w:pPr>
              <w:spacing w:after="0" w:line="240" w:lineRule="auto"/>
              <w:rPr>
                <w:rFonts w:ascii="Consolas" w:hAnsi="Consolas" w:cs="Consolas"/>
                <w:lang w:val="en-US"/>
              </w:rPr>
            </w:pPr>
            <w:r>
              <w:rPr>
                <w:rFonts w:ascii="Consolas" w:hAnsi="Consolas" w:cs="Consolas"/>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9328" w:type="dxa"/>
          </w:tcPr>
          <w:p>
            <w:pPr>
              <w:spacing w:after="0" w:line="240" w:lineRule="auto"/>
              <w:rPr>
                <w:rFonts w:ascii="Consolas" w:hAnsi="Consolas" w:cs="Consolas"/>
                <w:lang w:val="en-US"/>
              </w:rPr>
            </w:pPr>
            <w:r>
              <w:rPr>
                <w:rFonts w:ascii="Consolas" w:hAnsi="Consolas" w:cs="Consolas"/>
                <w:lang w:val="en-US"/>
              </w:rPr>
              <w:t>Welcome to SoftUni</w:t>
            </w:r>
          </w:p>
          <w:p>
            <w:pPr>
              <w:spacing w:after="0" w:line="240" w:lineRule="auto"/>
              <w:rPr>
                <w:rFonts w:ascii="Consolas" w:hAnsi="Consolas" w:cs="Consolas"/>
                <w:lang w:val="en-US"/>
              </w:rPr>
            </w:pPr>
            <w:r>
              <w:rPr>
                <w:rFonts w:ascii="Consolas" w:hAnsi="Consolas" w:cs="Consolas"/>
                <w:lang w:val="en-US"/>
              </w:rPr>
              <w:t>Java</w:t>
            </w:r>
          </w:p>
        </w:tc>
        <w:tc>
          <w:tcPr>
            <w:tcW w:w="989" w:type="dxa"/>
          </w:tcPr>
          <w:p>
            <w:pPr>
              <w:spacing w:after="0" w:line="240" w:lineRule="auto"/>
              <w:rPr>
                <w:rFonts w:ascii="Consolas" w:hAnsi="Consolas" w:cs="Consolas"/>
                <w:lang w:val="en-US"/>
              </w:rPr>
            </w:pPr>
            <w:r>
              <w:rPr>
                <w:rFonts w:ascii="Consolas" w:hAnsi="Consolas" w:cs="Consolas"/>
                <w:lang w:val="en-US"/>
              </w:rPr>
              <w:t>0</w:t>
            </w:r>
          </w:p>
        </w:tc>
      </w:tr>
    </w:tbl>
    <w:p>
      <w:pPr>
        <w:pStyle w:val="3"/>
      </w:pPr>
      <w:r>
        <w:t>Count Specified Word</w:t>
      </w:r>
    </w:p>
    <w:p>
      <w:pPr>
        <w:rPr>
          <w:lang w:val="en-US"/>
        </w:rPr>
      </w:pPr>
      <w:r>
        <w:rPr>
          <w:lang w:val="en-US"/>
        </w:rPr>
        <w:t xml:space="preserve">Write a program to </w:t>
      </w:r>
      <w:r>
        <w:rPr>
          <w:b/>
          <w:lang w:val="en-US"/>
        </w:rPr>
        <w:t>find how many times a word appears in given text</w:t>
      </w:r>
      <w:r>
        <w:rPr>
          <w:lang w:val="en-US"/>
        </w:rPr>
        <w:t>. The text is given at the first input line. The target word is given at the second input line. The output is an integer number. Please ignore the character casing. Consider that any non-letter character is a word separator. 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9328"/>
        <w:gridCol w:w="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9328" w:type="dxa"/>
            <w:shd w:val="clear" w:color="auto" w:fill="D8D8D8" w:themeFill="background1" w:themeFillShade="D9"/>
          </w:tcPr>
          <w:p>
            <w:pPr>
              <w:spacing w:after="0" w:line="240" w:lineRule="auto"/>
              <w:jc w:val="center"/>
              <w:rPr>
                <w:b/>
                <w:lang w:val="en-US"/>
              </w:rPr>
            </w:pPr>
            <w:r>
              <w:rPr>
                <w:b/>
                <w:lang w:val="en-US"/>
              </w:rPr>
              <w:t>Input</w:t>
            </w:r>
          </w:p>
        </w:tc>
        <w:tc>
          <w:tcPr>
            <w:tcW w:w="989" w:type="dxa"/>
            <w:shd w:val="clear" w:color="auto" w:fill="D8D8D8" w:themeFill="background1" w:themeFillShade="D9"/>
          </w:tcPr>
          <w:p>
            <w:pPr>
              <w:spacing w:after="0" w:line="240" w:lineRule="auto"/>
              <w:jc w:val="center"/>
              <w:rPr>
                <w:b/>
                <w:lang w:val="en-US"/>
              </w:rPr>
            </w:pPr>
            <w:r>
              <w:rPr>
                <w:b/>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9328" w:type="dxa"/>
          </w:tcPr>
          <w:p>
            <w:pPr>
              <w:spacing w:after="0" w:line="240" w:lineRule="auto"/>
              <w:rPr>
                <w:rFonts w:ascii="Consolas" w:hAnsi="Consolas" w:cs="Consolas"/>
                <w:lang w:val="en-US"/>
              </w:rPr>
            </w:pPr>
            <w:r>
              <w:rPr>
                <w:rFonts w:ascii="Consolas" w:hAnsi="Consolas" w:cs="Consolas"/>
                <w:lang w:val="en-US"/>
              </w:rPr>
              <w:t>Welcome to the Software University (SoftUni)! Welcome to programming.</w:t>
            </w:r>
          </w:p>
          <w:p>
            <w:pPr>
              <w:spacing w:before="60" w:after="0" w:line="240" w:lineRule="auto"/>
              <w:rPr>
                <w:rFonts w:ascii="Consolas" w:hAnsi="Consolas" w:cs="Consolas"/>
                <w:lang w:val="en-US"/>
              </w:rPr>
            </w:pPr>
            <w:r>
              <w:rPr>
                <w:rFonts w:ascii="Consolas" w:hAnsi="Consolas" w:cs="Consolas"/>
                <w:lang w:val="en-US"/>
              </w:rPr>
              <w:t>welcome</w:t>
            </w:r>
          </w:p>
        </w:tc>
        <w:tc>
          <w:tcPr>
            <w:tcW w:w="989" w:type="dxa"/>
          </w:tcPr>
          <w:p>
            <w:pPr>
              <w:spacing w:after="0" w:line="240" w:lineRule="auto"/>
              <w:rPr>
                <w:rFonts w:ascii="Consolas" w:hAnsi="Consolas" w:cs="Consolas"/>
                <w:lang w:val="en-US"/>
              </w:rPr>
            </w:pPr>
            <w:r>
              <w:rPr>
                <w:rFonts w:ascii="Consolas" w:hAnsi="Consolas" w:cs="Consolas"/>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9328" w:type="dxa"/>
          </w:tcPr>
          <w:p>
            <w:pPr>
              <w:spacing w:after="0" w:line="240" w:lineRule="auto"/>
              <w:rPr>
                <w:rFonts w:ascii="Consolas" w:hAnsi="Consolas" w:cs="Consolas"/>
                <w:lang w:val="en-US"/>
              </w:rPr>
            </w:pPr>
            <w:r>
              <w:rPr>
                <w:rFonts w:ascii="Consolas" w:hAnsi="Consolas" w:cs="Consolas"/>
                <w:lang w:val="en-US"/>
              </w:rPr>
              <w:t>I am coming...</w:t>
            </w:r>
          </w:p>
          <w:p>
            <w:pPr>
              <w:spacing w:before="60" w:after="0" w:line="240" w:lineRule="auto"/>
              <w:rPr>
                <w:rFonts w:ascii="Consolas" w:hAnsi="Consolas" w:cs="Consolas"/>
                <w:lang w:val="en-US"/>
              </w:rPr>
            </w:pPr>
            <w:r>
              <w:rPr>
                <w:rFonts w:ascii="Consolas" w:hAnsi="Consolas" w:cs="Consolas"/>
                <w:lang w:val="en-US"/>
              </w:rPr>
              <w:t>hello</w:t>
            </w:r>
          </w:p>
        </w:tc>
        <w:tc>
          <w:tcPr>
            <w:tcW w:w="989" w:type="dxa"/>
          </w:tcPr>
          <w:p>
            <w:pPr>
              <w:spacing w:after="0" w:line="240" w:lineRule="auto"/>
              <w:rPr>
                <w:rFonts w:ascii="Consolas" w:hAnsi="Consolas" w:cs="Consolas"/>
                <w:lang w:val="en-US"/>
              </w:rPr>
            </w:pPr>
            <w:r>
              <w:rPr>
                <w:rFonts w:ascii="Consolas" w:hAnsi="Consolas" w:cs="Consolas"/>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9328" w:type="dxa"/>
          </w:tcPr>
          <w:p>
            <w:pPr>
              <w:spacing w:after="0" w:line="240" w:lineRule="auto"/>
              <w:rPr>
                <w:rFonts w:ascii="Consolas" w:hAnsi="Consolas" w:cs="Consolas"/>
                <w:lang w:val="en-US"/>
              </w:rPr>
            </w:pPr>
            <w:r>
              <w:rPr>
                <w:rFonts w:ascii="Consolas" w:hAnsi="Consolas" w:cs="Consolas"/>
                <w:lang w:val="en-US"/>
              </w:rPr>
              <w:t>It's OK, I'm in.</w:t>
            </w:r>
          </w:p>
          <w:p>
            <w:pPr>
              <w:spacing w:before="60" w:after="0" w:line="240" w:lineRule="auto"/>
              <w:rPr>
                <w:rFonts w:ascii="Consolas" w:hAnsi="Consolas" w:cs="Consolas"/>
                <w:lang w:val="en-US"/>
              </w:rPr>
            </w:pPr>
            <w:r>
              <w:rPr>
                <w:rFonts w:ascii="Consolas" w:hAnsi="Consolas" w:cs="Consolas"/>
                <w:lang w:val="en-US"/>
              </w:rPr>
              <w:t>i</w:t>
            </w:r>
          </w:p>
        </w:tc>
        <w:tc>
          <w:tcPr>
            <w:tcW w:w="989" w:type="dxa"/>
          </w:tcPr>
          <w:p>
            <w:pPr>
              <w:spacing w:after="0" w:line="240" w:lineRule="auto"/>
              <w:rPr>
                <w:rFonts w:ascii="Consolas" w:hAnsi="Consolas" w:cs="Consolas"/>
                <w:lang w:val="en-US"/>
              </w:rPr>
            </w:pPr>
            <w:r>
              <w:rPr>
                <w:rFonts w:ascii="Consolas" w:hAnsi="Consolas" w:cs="Consolas"/>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9328" w:type="dxa"/>
          </w:tcPr>
          <w:p>
            <w:pPr>
              <w:spacing w:after="0" w:line="240" w:lineRule="auto"/>
              <w:rPr>
                <w:rFonts w:ascii="Consolas" w:hAnsi="Consolas" w:cs="Consolas"/>
                <w:lang w:val="en-US"/>
              </w:rPr>
            </w:pPr>
            <w:r>
              <w:rPr>
                <w:rFonts w:ascii="Consolas" w:hAnsi="Consolas" w:cs="Consolas"/>
                <w:lang w:val="en-US"/>
              </w:rPr>
              <w:t>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supercomputers on the high end.</w:t>
            </w:r>
          </w:p>
          <w:p>
            <w:pPr>
              <w:spacing w:before="60" w:after="0" w:line="240" w:lineRule="auto"/>
              <w:rPr>
                <w:rFonts w:ascii="Consolas" w:hAnsi="Consolas" w:cs="Consolas"/>
                <w:lang w:val="en-US"/>
              </w:rPr>
            </w:pPr>
            <w:r>
              <w:rPr>
                <w:rFonts w:ascii="Consolas" w:hAnsi="Consolas" w:cs="Consolas"/>
                <w:lang w:val="en-US"/>
              </w:rPr>
              <w:t>is</w:t>
            </w:r>
          </w:p>
        </w:tc>
        <w:tc>
          <w:tcPr>
            <w:tcW w:w="989" w:type="dxa"/>
          </w:tcPr>
          <w:p>
            <w:pPr>
              <w:spacing w:after="0" w:line="240" w:lineRule="auto"/>
              <w:rPr>
                <w:rFonts w:ascii="Consolas" w:hAnsi="Consolas" w:cs="Consolas"/>
                <w:lang w:val="en-US"/>
              </w:rPr>
            </w:pPr>
            <w:r>
              <w:rPr>
                <w:rFonts w:ascii="Consolas" w:hAnsi="Consolas" w:cs="Consolas"/>
                <w:lang w:val="en-US"/>
              </w:rPr>
              <w:t>2</w:t>
            </w:r>
          </w:p>
        </w:tc>
      </w:tr>
    </w:tbl>
    <w:p>
      <w:pPr>
        <w:pStyle w:val="3"/>
        <w:spacing w:before="240"/>
      </w:pPr>
      <w:r>
        <w:t>Count All Words</w:t>
      </w:r>
    </w:p>
    <w:p>
      <w:pPr>
        <w:rPr>
          <w:lang w:val="en-US"/>
        </w:rPr>
      </w:pPr>
      <w:r>
        <w:rPr>
          <w:lang w:val="en-US"/>
        </w:rPr>
        <w:t xml:space="preserve">Write a program to </w:t>
      </w:r>
      <w:r>
        <w:rPr>
          <w:b/>
          <w:lang w:val="en-US"/>
        </w:rPr>
        <w:t>count the number of words</w:t>
      </w:r>
      <w:r>
        <w:rPr>
          <w:lang w:val="en-US"/>
        </w:rPr>
        <w:t xml:space="preserve"> in given sentence. Use any non-letter character as word separator.</w:t>
      </w:r>
    </w:p>
    <w:p>
      <w:pPr>
        <w:spacing w:after="120"/>
      </w:pPr>
      <w:r>
        <w:rPr>
          <w:lang w:val="en-US"/>
        </w:rPr>
        <w:t>Examples:</w:t>
      </w:r>
    </w:p>
    <w:tbl>
      <w:tblPr>
        <w:tblStyle w:val="16"/>
        <w:tblW w:w="103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9328"/>
        <w:gridCol w:w="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9328" w:type="dxa"/>
            <w:shd w:val="clear" w:color="auto" w:fill="D8D8D8" w:themeFill="background1" w:themeFillShade="D9"/>
          </w:tcPr>
          <w:p>
            <w:pPr>
              <w:spacing w:after="0" w:line="240" w:lineRule="auto"/>
              <w:jc w:val="center"/>
              <w:rPr>
                <w:b/>
                <w:lang w:val="en-US"/>
              </w:rPr>
            </w:pPr>
            <w:r>
              <w:rPr>
                <w:b/>
                <w:lang w:val="en-US"/>
              </w:rPr>
              <w:t>Input</w:t>
            </w:r>
          </w:p>
        </w:tc>
        <w:tc>
          <w:tcPr>
            <w:tcW w:w="989" w:type="dxa"/>
            <w:shd w:val="clear" w:color="auto" w:fill="D8D8D8" w:themeFill="background1" w:themeFillShade="D9"/>
          </w:tcPr>
          <w:p>
            <w:pPr>
              <w:spacing w:after="0" w:line="240" w:lineRule="auto"/>
              <w:jc w:val="center"/>
              <w:rPr>
                <w:b/>
                <w:lang w:val="en-US"/>
              </w:rPr>
            </w:pPr>
            <w:r>
              <w:rPr>
                <w:b/>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9328" w:type="dxa"/>
          </w:tcPr>
          <w:p>
            <w:pPr>
              <w:spacing w:after="0" w:line="240" w:lineRule="auto"/>
              <w:rPr>
                <w:rFonts w:ascii="Consolas" w:hAnsi="Consolas" w:cs="Consolas"/>
                <w:lang w:val="en-US"/>
              </w:rPr>
            </w:pPr>
            <w:r>
              <w:rPr>
                <w:rFonts w:ascii="Consolas" w:hAnsi="Consolas" w:cs="Consolas"/>
                <w:lang w:val="en-US"/>
              </w:rPr>
              <w:t>Welcome to the Software University (SoftUni)!</w:t>
            </w:r>
          </w:p>
        </w:tc>
        <w:tc>
          <w:tcPr>
            <w:tcW w:w="989" w:type="dxa"/>
          </w:tcPr>
          <w:p>
            <w:pPr>
              <w:spacing w:after="0" w:line="240" w:lineRule="auto"/>
              <w:rPr>
                <w:rFonts w:ascii="Consolas" w:hAnsi="Consolas" w:cs="Consolas"/>
                <w:lang w:val="en-US"/>
              </w:rPr>
            </w:pPr>
            <w:r>
              <w:rPr>
                <w:rFonts w:ascii="Consolas" w:hAnsi="Consolas" w:cs="Consolas"/>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9328" w:type="dxa"/>
          </w:tcPr>
          <w:p>
            <w:pPr>
              <w:spacing w:after="0" w:line="240" w:lineRule="auto"/>
              <w:rPr>
                <w:rFonts w:ascii="Consolas" w:hAnsi="Consolas" w:cs="Consolas"/>
                <w:lang w:val="en-US"/>
              </w:rPr>
            </w:pPr>
            <w:r>
              <w:rPr>
                <w:rFonts w:ascii="Consolas" w:hAnsi="Consolas" w:cs="Consolas"/>
                <w:lang w:val="en-US"/>
              </w:rPr>
              <w:t>I am coming...</w:t>
            </w:r>
          </w:p>
        </w:tc>
        <w:tc>
          <w:tcPr>
            <w:tcW w:w="989" w:type="dxa"/>
          </w:tcPr>
          <w:p>
            <w:pPr>
              <w:spacing w:after="0" w:line="240" w:lineRule="auto"/>
              <w:rPr>
                <w:rFonts w:ascii="Consolas" w:hAnsi="Consolas" w:cs="Consolas"/>
                <w:lang w:val="en-US"/>
              </w:rPr>
            </w:pPr>
            <w:r>
              <w:rPr>
                <w:rFonts w:ascii="Consolas" w:hAnsi="Consolas" w:cs="Consolas"/>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9328" w:type="dxa"/>
          </w:tcPr>
          <w:p>
            <w:pPr>
              <w:spacing w:after="0" w:line="240" w:lineRule="auto"/>
              <w:rPr>
                <w:rFonts w:ascii="Consolas" w:hAnsi="Consolas" w:cs="Consolas"/>
                <w:lang w:val="en-US"/>
              </w:rPr>
            </w:pPr>
            <w:r>
              <w:rPr>
                <w:rFonts w:ascii="Consolas" w:hAnsi="Consolas" w:cs="Consolas"/>
                <w:lang w:val="en-US"/>
              </w:rPr>
              <w:t>It's OK, I'm in.</w:t>
            </w:r>
          </w:p>
        </w:tc>
        <w:tc>
          <w:tcPr>
            <w:tcW w:w="989" w:type="dxa"/>
          </w:tcPr>
          <w:p>
            <w:pPr>
              <w:spacing w:after="0" w:line="240" w:lineRule="auto"/>
              <w:rPr>
                <w:rFonts w:ascii="Consolas" w:hAnsi="Consolas" w:cs="Consolas"/>
                <w:lang w:val="en-US"/>
              </w:rPr>
            </w:pPr>
            <w:r>
              <w:rPr>
                <w:rFonts w:ascii="Consolas" w:hAnsi="Consolas" w:cs="Consolas"/>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8" w:hRule="atLeast"/>
        </w:trPr>
        <w:tc>
          <w:tcPr>
            <w:tcW w:w="9328" w:type="dxa"/>
          </w:tcPr>
          <w:p>
            <w:pPr>
              <w:spacing w:after="0" w:line="240" w:lineRule="auto"/>
              <w:rPr>
                <w:rFonts w:ascii="Consolas" w:hAnsi="Consolas" w:cs="Consolas"/>
                <w:lang w:val="en-US"/>
              </w:rPr>
            </w:pPr>
            <w:r>
              <w:rPr>
                <w:rFonts w:ascii="Consolas" w:hAnsi="Consolas" w:cs="Consolas"/>
                <w:lang w:val="en-US"/>
              </w:rPr>
              <w:t>Java is a set of several computer software products and specifications from Oracle Corporation that provides a system for developing application software and deploying it in a cross-platform computing environment. Java is used in a wide variety of computing platforms from embedded devices and mobile phones on the low end, to enterprise servers and supercomputers on the high end.</w:t>
            </w:r>
          </w:p>
        </w:tc>
        <w:tc>
          <w:tcPr>
            <w:tcW w:w="989" w:type="dxa"/>
          </w:tcPr>
          <w:p>
            <w:pPr>
              <w:spacing w:after="0" w:line="240" w:lineRule="auto"/>
              <w:rPr>
                <w:rFonts w:ascii="Consolas" w:hAnsi="Consolas" w:cs="Consolas"/>
                <w:lang w:val="en-US"/>
              </w:rPr>
            </w:pPr>
            <w:r>
              <w:rPr>
                <w:rFonts w:ascii="Consolas" w:hAnsi="Consolas" w:cs="Consolas"/>
                <w:lang w:val="en-US"/>
              </w:rPr>
              <w:t>60</w:t>
            </w:r>
          </w:p>
        </w:tc>
      </w:tr>
    </w:tbl>
    <w:p>
      <w:pPr>
        <w:pStyle w:val="3"/>
        <w:spacing w:before="240"/>
      </w:pPr>
      <w:r>
        <w:t>Extract words</w:t>
      </w:r>
    </w:p>
    <w:p>
      <w:pPr>
        <w:rPr>
          <w:lang w:val="en-US"/>
        </w:rPr>
      </w:pPr>
      <w:r>
        <w:rPr>
          <w:lang w:val="en-US"/>
        </w:rPr>
        <w:t xml:space="preserve">Write a program that extracts words from a string. Words are sequences of characters that are at least two symbols long and consist </w:t>
      </w:r>
      <w:r>
        <w:rPr>
          <w:b/>
          <w:lang w:val="en-US"/>
        </w:rPr>
        <w:t>only</w:t>
      </w:r>
      <w:r>
        <w:rPr>
          <w:lang w:val="en-US"/>
        </w:rPr>
        <w:t xml:space="preserve"> of English alphabet letters. </w:t>
      </w:r>
      <w:r>
        <w:rPr>
          <w:b/>
          <w:lang w:val="en-US"/>
        </w:rPr>
        <w:t>Use regex.</w:t>
      </w:r>
    </w:p>
    <w:tbl>
      <w:tblPr>
        <w:tblStyle w:val="16"/>
        <w:tblW w:w="1032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4657"/>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4657" w:type="dxa"/>
            <w:shd w:val="clear" w:color="auto" w:fill="D8D8D8" w:themeFill="background1" w:themeFillShade="D9"/>
            <w:vAlign w:val="center"/>
          </w:tcPr>
          <w:p>
            <w:pPr>
              <w:spacing w:after="0" w:line="240" w:lineRule="auto"/>
              <w:jc w:val="center"/>
              <w:rPr>
                <w:b/>
                <w:lang w:val="en-US"/>
              </w:rPr>
            </w:pPr>
            <w:r>
              <w:rPr>
                <w:b/>
                <w:lang w:val="en-US"/>
              </w:rPr>
              <w:t>Words</w:t>
            </w:r>
          </w:p>
        </w:tc>
        <w:tc>
          <w:tcPr>
            <w:tcW w:w="5670" w:type="dxa"/>
            <w:shd w:val="clear" w:color="auto" w:fill="D8D8D8" w:themeFill="background1" w:themeFillShade="D9"/>
          </w:tcPr>
          <w:p>
            <w:pPr>
              <w:spacing w:after="0" w:line="240" w:lineRule="auto"/>
              <w:jc w:val="center"/>
              <w:rPr>
                <w:b/>
                <w:lang w:val="en-US"/>
              </w:rPr>
            </w:pPr>
            <w:r>
              <w:rPr>
                <w:b/>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4657" w:type="dxa"/>
            <w:vAlign w:val="center"/>
          </w:tcPr>
          <w:p>
            <w:pPr>
              <w:spacing w:after="0" w:line="240" w:lineRule="auto"/>
              <w:rPr>
                <w:rFonts w:ascii="Consolas" w:hAnsi="Consolas" w:cs="Consolas"/>
                <w:lang w:val="en-US"/>
              </w:rPr>
            </w:pPr>
            <w:r>
              <w:rPr>
                <w:rFonts w:ascii="Consolas" w:hAnsi="Consolas" w:cs="Consolas"/>
                <w:lang w:val="en-US"/>
              </w:rPr>
              <w:t>Az&amp;76sym&amp;&amp;samo&amp;cvqt&amp;lilav</w:t>
            </w:r>
          </w:p>
        </w:tc>
        <w:tc>
          <w:tcPr>
            <w:tcW w:w="5670" w:type="dxa"/>
          </w:tcPr>
          <w:p>
            <w:pPr>
              <w:spacing w:after="0" w:line="240" w:lineRule="auto"/>
              <w:rPr>
                <w:rFonts w:ascii="Consolas" w:hAnsi="Consolas" w:cs="Consolas"/>
                <w:lang w:val="en-US"/>
              </w:rPr>
            </w:pPr>
            <w:r>
              <w:rPr>
                <w:rFonts w:ascii="Consolas" w:hAnsi="Consolas" w:cs="Consolas"/>
                <w:lang w:val="en-US"/>
              </w:rPr>
              <w:t>Az sym samo cvqt lilav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4657" w:type="dxa"/>
            <w:vAlign w:val="center"/>
          </w:tcPr>
          <w:p>
            <w:pPr>
              <w:spacing w:after="0" w:line="240" w:lineRule="auto"/>
              <w:rPr>
                <w:rFonts w:ascii="Consolas" w:hAnsi="Consolas" w:cs="Consolas"/>
                <w:lang w:val="en-US"/>
              </w:rPr>
            </w:pPr>
            <w:r>
              <w:rPr>
                <w:rFonts w:ascii="Consolas" w:hAnsi="Consolas" w:cs="Consolas"/>
                <w:lang w:val="en-US"/>
              </w:rPr>
              <w:t>Shoot18297the1231023dwarves!</w:t>
            </w:r>
          </w:p>
        </w:tc>
        <w:tc>
          <w:tcPr>
            <w:tcW w:w="5670" w:type="dxa"/>
          </w:tcPr>
          <w:p>
            <w:pPr>
              <w:spacing w:after="0" w:line="240" w:lineRule="auto"/>
              <w:rPr>
                <w:rFonts w:ascii="Consolas" w:hAnsi="Consolas" w:cs="Consolas"/>
                <w:lang w:val="en-US"/>
              </w:rPr>
            </w:pPr>
            <w:r>
              <w:rPr>
                <w:rFonts w:ascii="Consolas" w:hAnsi="Consolas" w:cs="Consolas"/>
                <w:lang w:val="en-US"/>
              </w:rPr>
              <w:t>Shoot the dwarves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4657" w:type="dxa"/>
            <w:vAlign w:val="center"/>
          </w:tcPr>
          <w:p>
            <w:pPr>
              <w:spacing w:after="0" w:line="240" w:lineRule="auto"/>
              <w:rPr>
                <w:rFonts w:ascii="Consolas" w:hAnsi="Consolas" w:cs="Consolas"/>
                <w:lang w:val="en-US"/>
              </w:rPr>
            </w:pPr>
            <w:r>
              <w:rPr>
                <w:rFonts w:ascii="Consolas" w:hAnsi="Consolas" w:cs="Consolas"/>
                <w:lang w:val="en-US"/>
              </w:rPr>
              <w:t>1798No(*&amp;Girls)*(09Allowed</w:t>
            </w:r>
          </w:p>
        </w:tc>
        <w:tc>
          <w:tcPr>
            <w:tcW w:w="5670" w:type="dxa"/>
          </w:tcPr>
          <w:p>
            <w:pPr>
              <w:spacing w:after="0" w:line="240" w:lineRule="auto"/>
              <w:rPr>
                <w:rFonts w:ascii="Consolas" w:hAnsi="Consolas" w:cs="Consolas"/>
                <w:lang w:val="en-US"/>
              </w:rPr>
            </w:pPr>
            <w:r>
              <w:rPr>
                <w:rFonts w:ascii="Consolas" w:hAnsi="Consolas" w:cs="Consolas"/>
                <w:lang w:val="en-US"/>
              </w:rPr>
              <w:t>No Girls Allowed</w:t>
            </w:r>
          </w:p>
        </w:tc>
      </w:tr>
    </w:tbl>
    <w:p>
      <w:pPr>
        <w:rPr>
          <w:lang w:val="en-US"/>
        </w:rPr>
      </w:pPr>
    </w:p>
    <w:p>
      <w:pPr>
        <w:pStyle w:val="3"/>
      </w:pPr>
      <w:r>
        <w:t xml:space="preserve"> Starts and Ends With Capital Letter</w:t>
      </w:r>
    </w:p>
    <w:p>
      <w:pPr>
        <w:rPr>
          <w:lang w:val="en-US"/>
        </w:rPr>
      </w:pPr>
      <w:r>
        <w:rPr>
          <w:lang w:val="en-US"/>
        </w:rPr>
        <w:t xml:space="preserve">Write a program that takes as input an array of strings are prints only the words that start and end with capital letter. Words are only strings that consist of English alphabet letters. </w:t>
      </w:r>
      <w:r>
        <w:rPr>
          <w:b/>
          <w:lang w:val="en-US"/>
        </w:rPr>
        <w:t>Use regex.</w:t>
      </w:r>
    </w:p>
    <w:tbl>
      <w:tblPr>
        <w:tblStyle w:val="16"/>
        <w:tblW w:w="1032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4657"/>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4657" w:type="dxa"/>
            <w:shd w:val="clear" w:color="auto" w:fill="D8D8D8" w:themeFill="background1" w:themeFillShade="D9"/>
            <w:vAlign w:val="center"/>
          </w:tcPr>
          <w:p>
            <w:pPr>
              <w:spacing w:after="0" w:line="240" w:lineRule="auto"/>
              <w:jc w:val="center"/>
              <w:rPr>
                <w:b/>
                <w:lang w:val="en-US"/>
              </w:rPr>
            </w:pPr>
            <w:r>
              <w:rPr>
                <w:b/>
                <w:lang w:val="en-US"/>
              </w:rPr>
              <w:t>Words</w:t>
            </w:r>
          </w:p>
        </w:tc>
        <w:tc>
          <w:tcPr>
            <w:tcW w:w="5670" w:type="dxa"/>
            <w:shd w:val="clear" w:color="auto" w:fill="D8D8D8" w:themeFill="background1" w:themeFillShade="D9"/>
          </w:tcPr>
          <w:p>
            <w:pPr>
              <w:spacing w:after="0" w:line="240" w:lineRule="auto"/>
              <w:jc w:val="center"/>
              <w:rPr>
                <w:b/>
                <w:lang w:val="en-US"/>
              </w:rPr>
            </w:pPr>
            <w:r>
              <w:rPr>
                <w:b/>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4657" w:type="dxa"/>
            <w:vAlign w:val="center"/>
          </w:tcPr>
          <w:p>
            <w:pPr>
              <w:spacing w:after="0" w:line="240" w:lineRule="auto"/>
              <w:rPr>
                <w:rFonts w:ascii="Consolas" w:hAnsi="Consolas" w:cs="Consolas"/>
                <w:lang w:val="en-US"/>
              </w:rPr>
            </w:pPr>
            <w:r>
              <w:rPr>
                <w:rFonts w:ascii="Consolas" w:hAnsi="Consolas" w:cs="Consolas"/>
                <w:lang w:val="en-US"/>
              </w:rPr>
              <w:t>GoshO blabla NqmaSm1saL KvoStaA</w:t>
            </w:r>
          </w:p>
        </w:tc>
        <w:tc>
          <w:tcPr>
            <w:tcW w:w="5670" w:type="dxa"/>
          </w:tcPr>
          <w:p>
            <w:pPr>
              <w:spacing w:after="0" w:line="240" w:lineRule="auto"/>
              <w:rPr>
                <w:rFonts w:ascii="Consolas" w:hAnsi="Consolas" w:cs="Consolas"/>
                <w:lang w:val="en-US"/>
              </w:rPr>
            </w:pPr>
            <w:r>
              <w:rPr>
                <w:rFonts w:ascii="Consolas" w:hAnsi="Consolas" w:cs="Consolas"/>
                <w:lang w:val="en-US"/>
              </w:rPr>
              <w:t>GoshO KvoStaA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4657" w:type="dxa"/>
            <w:vAlign w:val="center"/>
          </w:tcPr>
          <w:p>
            <w:pPr>
              <w:spacing w:after="0" w:line="240" w:lineRule="auto"/>
              <w:rPr>
                <w:rFonts w:ascii="Consolas" w:hAnsi="Consolas" w:cs="Consolas"/>
                <w:lang w:val="en-US"/>
              </w:rPr>
            </w:pPr>
            <w:r>
              <w:rPr>
                <w:rFonts w:ascii="Consolas" w:hAnsi="Consolas" w:cs="Consolas"/>
                <w:lang w:val="en-US"/>
              </w:rPr>
              <w:t>AZ AK 47 RoBoT noWayouT</w:t>
            </w:r>
          </w:p>
        </w:tc>
        <w:tc>
          <w:tcPr>
            <w:tcW w:w="5670" w:type="dxa"/>
          </w:tcPr>
          <w:p>
            <w:pPr>
              <w:spacing w:after="0" w:line="240" w:lineRule="auto"/>
              <w:rPr>
                <w:rFonts w:ascii="Consolas" w:hAnsi="Consolas" w:cs="Consolas"/>
                <w:lang w:val="en-US"/>
              </w:rPr>
            </w:pPr>
            <w:r>
              <w:rPr>
                <w:rFonts w:ascii="Consolas" w:hAnsi="Consolas" w:cs="Consolas"/>
                <w:lang w:val="en-US"/>
              </w:rPr>
              <w:t>AZ AK RoBoT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4657" w:type="dxa"/>
            <w:vAlign w:val="center"/>
          </w:tcPr>
          <w:p>
            <w:pPr>
              <w:spacing w:after="0" w:line="240" w:lineRule="auto"/>
              <w:rPr>
                <w:rFonts w:ascii="Consolas" w:hAnsi="Consolas" w:cs="Consolas"/>
                <w:lang w:val="en-US"/>
              </w:rPr>
            </w:pPr>
            <w:r>
              <w:rPr>
                <w:rFonts w:ascii="Consolas" w:hAnsi="Consolas" w:cs="Consolas"/>
                <w:lang w:val="en-US"/>
              </w:rPr>
              <w:t>DrakonI Navsekyde</w:t>
            </w:r>
          </w:p>
        </w:tc>
        <w:tc>
          <w:tcPr>
            <w:tcW w:w="5670" w:type="dxa"/>
          </w:tcPr>
          <w:p>
            <w:pPr>
              <w:spacing w:after="0" w:line="240" w:lineRule="auto"/>
              <w:rPr>
                <w:rFonts w:ascii="Consolas" w:hAnsi="Consolas" w:cs="Consolas"/>
                <w:lang w:val="en-US"/>
              </w:rPr>
            </w:pPr>
            <w:r>
              <w:rPr>
                <w:rFonts w:ascii="Consolas" w:hAnsi="Consolas" w:cs="Consolas"/>
                <w:lang w:val="en-US"/>
              </w:rPr>
              <w:t>DrakonI</w:t>
            </w:r>
          </w:p>
        </w:tc>
      </w:tr>
    </w:tbl>
    <w:p>
      <w:pPr>
        <w:rPr>
          <w:lang w:val="en-US"/>
        </w:rPr>
      </w:pPr>
      <w:bookmarkStart w:id="0" w:name="_GoBack"/>
      <w:bookmarkEnd w:id="0"/>
    </w:p>
    <w:sectPr>
      <w:headerReference r:id="rId3" w:type="default"/>
      <w:footerReference r:id="rId4" w:type="default"/>
      <w:pgSz w:w="11909" w:h="16834"/>
      <w:pgMar w:top="567" w:right="737" w:bottom="1077" w:left="737" w:header="567" w:footer="10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00"/>
    <w:family w:val="swiss"/>
    <w:pitch w:val="default"/>
    <w:sig w:usb0="E0002EFF" w:usb1="C0007843" w:usb2="00000009" w:usb3="00000000" w:csb0="400001FF" w:csb1="FFFF0000"/>
  </w:font>
  <w:font w:name="Tahoma">
    <w:panose1 w:val="020B0604030504040204"/>
    <w:charset w:val="00"/>
    <w:family w:val="decorative"/>
    <w:pitch w:val="default"/>
    <w:sig w:usb0="E1002EFF" w:usb1="C000605B" w:usb2="00000029" w:usb3="00000000" w:csb0="200101FF" w:csb1="20280000"/>
  </w:font>
  <w:font w:name="Consolas">
    <w:panose1 w:val="020B0609020204030204"/>
    <w:charset w:val="00"/>
    <w:family w:val="swiss"/>
    <w:pitch w:val="default"/>
    <w:sig w:usb0="E00002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pPr>
    <w:r>
      <w:rPr>
        <w:lang w:val="en-GB" w:eastAsia="en-GB"/>
      </w:rPr>
      <w:pict>
        <v:shape id="Text Box 2" o:spid="_x0000_s4101" o:spt="202" type="#_x0000_t202" style="position:absolute;left:0pt;margin-left:124pt;margin-top:33.45pt;height:15.75pt;width:44.9pt;z-index:251655168;v-text-anchor:middle;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v:path/>
          <v:fill on="f" focussize="0,0"/>
          <v:stroke on="f" weight="0.5pt" joinstyle="miter"/>
          <v:imagedata o:title=""/>
          <o:lock v:ext="edit"/>
          <v:textbox inset="0.5mm,0mm,0mm,0mm">
            <w:txbxContent>
              <w:p>
                <w:pPr>
                  <w:spacing w:after="0" w:line="240" w:lineRule="auto"/>
                </w:pPr>
                <w:r>
                  <w:rPr>
                    <w:sz w:val="19"/>
                    <w:szCs w:val="19"/>
                    <w:lang w:val="en-US"/>
                  </w:rPr>
                  <w:t>Follow us:</w:t>
                </w:r>
              </w:p>
            </w:txbxContent>
          </v:textbox>
        </v:shape>
      </w:pict>
    </w:r>
    <w:r>
      <w:rPr>
        <w:lang w:val="en-GB" w:eastAsia="en-GB"/>
      </w:rPr>
      <w:pict>
        <v:shape id="Text Box 3" o:spid="_x0000_s4100" o:spt="202" type="#_x0000_t202" style="position:absolute;left:0pt;margin-left:446.5pt;margin-top:33.55pt;height:15.95pt;width:70.9pt;z-index:251667456;v-text-anchor:middle;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v:path/>
          <v:fill on="f" focussize="0,0"/>
          <v:stroke on="f" weight="0.5pt" joinstyle="miter"/>
          <v:imagedata o:title=""/>
          <o:lock v:ext="edit"/>
          <v:textbox inset="0mm,0mm,0mm,0mm">
            <w:txbxContent>
              <w:p>
                <w:pPr>
                  <w:spacing w:after="0" w:line="240" w:lineRule="auto"/>
                  <w:jc w:val="right"/>
                  <w:rPr>
                    <w:sz w:val="18"/>
                    <w:szCs w:val="18"/>
                  </w:rPr>
                </w:pPr>
                <w:r>
                  <w:rPr>
                    <w:sz w:val="18"/>
                    <w:szCs w:val="18"/>
                    <w:lang w:val="en-US"/>
                  </w:rPr>
                  <w:t xml:space="preserve">Page </w:t>
                </w:r>
                <w:r>
                  <w:rPr>
                    <w:sz w:val="18"/>
                    <w:szCs w:val="18"/>
                    <w:lang w:val="en-US"/>
                  </w:rPr>
                  <w:fldChar w:fldCharType="begin"/>
                </w:r>
                <w:r>
                  <w:rPr>
                    <w:sz w:val="18"/>
                    <w:szCs w:val="18"/>
                    <w:lang w:val="en-US"/>
                  </w:rPr>
                  <w:instrText xml:space="preserve"> PAGE   \* MERGEFORMAT </w:instrText>
                </w:r>
                <w:r>
                  <w:rPr>
                    <w:sz w:val="18"/>
                    <w:szCs w:val="18"/>
                    <w:lang w:val="en-US"/>
                  </w:rPr>
                  <w:fldChar w:fldCharType="separate"/>
                </w:r>
                <w:r>
                  <w:rPr>
                    <w:sz w:val="18"/>
                    <w:szCs w:val="18"/>
                    <w:lang w:val="en-US"/>
                  </w:rPr>
                  <w:t>1</w:t>
                </w:r>
                <w:r>
                  <w:rPr>
                    <w:sz w:val="18"/>
                    <w:szCs w:val="18"/>
                    <w:lang w:val="en-US"/>
                  </w:rPr>
                  <w:fldChar w:fldCharType="end"/>
                </w:r>
                <w:r>
                  <w:rPr>
                    <w:sz w:val="18"/>
                    <w:szCs w:val="18"/>
                    <w:lang w:val="en-US"/>
                  </w:rPr>
                  <w:t xml:space="preserve"> of </w:t>
                </w:r>
                <w:r>
                  <w:fldChar w:fldCharType="begin"/>
                </w:r>
                <w:r>
                  <w:instrText xml:space="preserve"> NUMPAGES   \* MERGEFORMAT </w:instrText>
                </w:r>
                <w:r>
                  <w:fldChar w:fldCharType="separate"/>
                </w:r>
                <w:r>
                  <w:rPr>
                    <w:sz w:val="18"/>
                    <w:szCs w:val="18"/>
                    <w:lang w:val="en-US"/>
                  </w:rPr>
                  <w:t>3</w:t>
                </w:r>
                <w:r>
                  <w:rPr>
                    <w:sz w:val="18"/>
                    <w:szCs w:val="18"/>
                    <w:lang w:val="en-US"/>
                  </w:rPr>
                  <w:fldChar w:fldCharType="end"/>
                </w:r>
              </w:p>
            </w:txbxContent>
          </v:textbox>
        </v:shape>
      </w:pict>
    </w:r>
    <w:r>
      <w:rPr>
        <w:rFonts w:ascii="Times New Roman" w:hAnsi="Times New Roman" w:cs="Times New Roman"/>
        <w:sz w:val="24"/>
        <w:szCs w:val="24"/>
        <w:lang w:val="en-GB" w:eastAsia="en-GB"/>
      </w:rPr>
      <w:pict>
        <v:shape id="Text Box 17" o:spid="_x0000_s4099" o:spt="202" type="#_x0000_t202" style="position:absolute;left:0pt;margin-left:124.2pt;margin-top:13.9pt;height:40.45pt;width:396.3pt;mso-wrap-distance-bottom:3.6pt;mso-wrap-distance-left:9pt;mso-wrap-distance-right:9pt;mso-wrap-distance-top:3.6pt;z-index:251650048;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v:path/>
          <v:fill on="f" focussize="0,0"/>
          <v:stroke on="f" joinstyle="miter"/>
          <v:imagedata o:title=""/>
          <o:lock v:ext="edit"/>
          <v:textbox inset="0.5mm,1.2mm,0.5mm,0.5mm">
            <w:txbxContent>
              <w:p>
                <w:pPr>
                  <w:spacing w:before="40" w:after="50" w:line="240" w:lineRule="auto"/>
                  <w:rPr>
                    <w:sz w:val="19"/>
                    <w:szCs w:val="19"/>
                    <w:lang w:val="en-US"/>
                  </w:rPr>
                </w:pPr>
                <w:r>
                  <w:rPr>
                    <w:sz w:val="19"/>
                    <w:szCs w:val="19"/>
                    <w:lang w:val="en-US"/>
                  </w:rPr>
                  <w:t>© Software University Foundation (</w:t>
                </w:r>
                <w:r>
                  <w:fldChar w:fldCharType="begin"/>
                </w:r>
                <w:r>
                  <w:instrText xml:space="preserve"> HYPERLINK "http://softuni.org/" </w:instrText>
                </w:r>
                <w:r>
                  <w:fldChar w:fldCharType="separate"/>
                </w:r>
                <w:r>
                  <w:rPr>
                    <w:rStyle w:val="13"/>
                    <w:sz w:val="19"/>
                    <w:szCs w:val="19"/>
                    <w:lang w:val="en-US"/>
                  </w:rPr>
                  <w:t>softuni.org</w:t>
                </w:r>
                <w:r>
                  <w:rPr>
                    <w:rStyle w:val="13"/>
                    <w:sz w:val="19"/>
                    <w:szCs w:val="19"/>
                    <w:lang w:val="en-US"/>
                  </w:rPr>
                  <w:fldChar w:fldCharType="end"/>
                </w:r>
                <w:r>
                  <w:rPr>
                    <w:sz w:val="19"/>
                    <w:szCs w:val="19"/>
                    <w:lang w:val="en-US"/>
                  </w:rPr>
                  <w:t xml:space="preserve">). This work is licensed under the </w:t>
                </w:r>
                <w:r>
                  <w:fldChar w:fldCharType="begin"/>
                </w:r>
                <w:r>
                  <w:instrText xml:space="preserve"> HYPERLINK "http://creativecommons.org/licenses/by-nc-sa/4.0/" </w:instrText>
                </w:r>
                <w:r>
                  <w:fldChar w:fldCharType="separate"/>
                </w:r>
                <w:r>
                  <w:rPr>
                    <w:rStyle w:val="13"/>
                    <w:sz w:val="19"/>
                    <w:szCs w:val="19"/>
                    <w:lang w:val="en-US"/>
                  </w:rPr>
                  <w:t>CC-BY-NC-SA</w:t>
                </w:r>
                <w:r>
                  <w:rPr>
                    <w:rStyle w:val="13"/>
                    <w:sz w:val="19"/>
                    <w:szCs w:val="19"/>
                    <w:lang w:val="en-US"/>
                  </w:rPr>
                  <w:fldChar w:fldCharType="end"/>
                </w:r>
                <w:r>
                  <w:rPr>
                    <w:sz w:val="19"/>
                    <w:szCs w:val="19"/>
                    <w:lang w:val="en-US"/>
                  </w:rPr>
                  <w:t xml:space="preserve"> license.</w:t>
                </w:r>
              </w:p>
              <w:p>
                <w:pPr>
                  <w:spacing w:after="0" w:line="240" w:lineRule="auto"/>
                  <w:ind w:left="567" w:firstLine="340"/>
                  <w:rPr>
                    <w:sz w:val="19"/>
                    <w:szCs w:val="19"/>
                    <w:lang w:val="en-US"/>
                  </w:rPr>
                </w:pPr>
                <w:r>
                  <w:rPr>
                    <w:sz w:val="20"/>
                    <w:szCs w:val="20"/>
                    <w:lang w:val="en-US"/>
                  </w:rPr>
                  <w:drawing>
                    <wp:inline distT="0" distB="0" distL="0" distR="0">
                      <wp:extent cx="200025" cy="200025"/>
                      <wp:effectExtent l="0" t="0" r="9525" b="9525"/>
                      <wp:docPr id="72" name="Picture 7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2"/>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73" name="Picture 73">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74" name="Picture 74">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6"/>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75" name="Picture 75">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8"/>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76" name="Picture 76">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10"/>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77" name="Picture 77">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12"/>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78" name="Picture 78">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4"/>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79" name="Picture 79">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16"/>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80" name="Picture 80">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8"/>
                              <a:stretch>
                                <a:fillRect/>
                              </a:stretch>
                            </pic:blipFill>
                            <pic:spPr>
                              <a:xfrm>
                                <a:off x="0" y="0"/>
                                <a:ext cx="197485" cy="197485"/>
                              </a:xfrm>
                              <a:prstGeom prst="rect">
                                <a:avLst/>
                              </a:prstGeom>
                            </pic:spPr>
                          </pic:pic>
                        </a:graphicData>
                      </a:graphic>
                    </wp:inline>
                  </w:drawing>
                </w:r>
                <w:r>
                  <w:rPr>
                    <w:sz w:val="19"/>
                    <w:szCs w:val="19"/>
                    <w:lang w:val="en-US"/>
                  </w:rPr>
                  <w:t xml:space="preserve">   </w:t>
                </w:r>
                <w:r>
                  <w:rPr>
                    <w:sz w:val="20"/>
                    <w:szCs w:val="20"/>
                    <w:lang w:val="en-US"/>
                  </w:rPr>
                  <w:drawing>
                    <wp:inline distT="0" distB="0" distL="0" distR="0">
                      <wp:extent cx="200025" cy="200025"/>
                      <wp:effectExtent l="0" t="0" r="9525" b="9525"/>
                      <wp:docPr id="81" name="Picture 81">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20"/>
                              <a:stretch>
                                <a:fillRect/>
                              </a:stretch>
                            </pic:blipFill>
                            <pic:spPr>
                              <a:xfrm>
                                <a:off x="0" y="0"/>
                                <a:ext cx="197485" cy="197485"/>
                              </a:xfrm>
                              <a:prstGeom prst="rect">
                                <a:avLst/>
                              </a:prstGeom>
                            </pic:spPr>
                          </pic:pic>
                        </a:graphicData>
                      </a:graphic>
                    </wp:inline>
                  </w:drawing>
                </w:r>
              </w:p>
            </w:txbxContent>
          </v:textbox>
          <w10:wrap type="square"/>
        </v:shape>
      </w:pict>
    </w:r>
    <w:r>
      <w:rPr>
        <w:lang w:val="en-GB" w:eastAsia="en-GB"/>
      </w:rPr>
      <w:pict>
        <v:line id="Straight Connector 1" o:spid="_x0000_s4098" o:spt="20" style="position:absolute;left:0pt;flip:y;margin-left:-0.35pt;margin-top:11.2pt;height:0pt;width:520.8pt;z-index:251661312;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v:path arrowok="t"/>
          <v:fill focussize="0,0"/>
          <v:stroke weight="1pt" color="#F37123" endcap="round"/>
          <v:imagedata o:title=""/>
          <o:lock v:ext="edit"/>
        </v:line>
      </w:pict>
    </w:r>
    <w:r>
      <w:rPr>
        <w:lang w:val="en-GB" w:eastAsia="en-GB"/>
      </w:rPr>
      <w:pict>
        <v:shape id="Text Box 4" o:spid="_x0000_s4097" o:spt="202" type="#_x0000_t202" style="position:absolute;left:0pt;margin-left:1pt;margin-top:13.75pt;height:40.45pt;width:123.1pt;mso-wrap-distance-bottom:3.6pt;mso-wrap-distance-left:9pt;mso-wrap-distance-right:9pt;mso-wrap-distance-top:3.6pt;z-index:251658240;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v:path/>
          <v:fill on="f" focussize="0,0"/>
          <v:stroke on="f" joinstyle="miter"/>
          <v:imagedata o:title=""/>
          <o:lock v:ext="edit"/>
          <v:textbox inset="0.5mm,0.5mm,0.5mm,0.5mm">
            <w:txbxContent>
              <w:p>
                <w:pPr>
                  <w:spacing w:after="0" w:line="240" w:lineRule="auto"/>
                </w:pPr>
                <w:r>
                  <w:rPr>
                    <w:sz w:val="20"/>
                    <w:szCs w:val="20"/>
                    <w:lang w:val="en-US"/>
                  </w:rPr>
                  <w:drawing>
                    <wp:inline distT="0" distB="0" distL="0" distR="0">
                      <wp:extent cx="1360170" cy="438785"/>
                      <wp:effectExtent l="0" t="0" r="0" b="0"/>
                      <wp:docPr id="71" name="Picture 71">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21">
                                <a:extLst>
                                  <a:ext uri="{28A0092B-C50C-407E-A947-70E740481C1C}">
                                    <a14:useLocalDpi xmlns:a14="http://schemas.microsoft.com/office/drawing/2010/main" val="0"/>
                                  </a:ext>
                                </a:extLst>
                              </a:blip>
                              <a:srcRect/>
                              <a:stretch>
                                <a:fillRect/>
                              </a:stretch>
                            </pic:blipFill>
                            <pic:spPr>
                              <a:xfrm>
                                <a:off x="0" y="0"/>
                                <a:ext cx="1360800" cy="439200"/>
                              </a:xfrm>
                              <a:prstGeom prst="rect">
                                <a:avLst/>
                              </a:prstGeom>
                              <a:noFill/>
                              <a:ln>
                                <a:noFill/>
                              </a:ln>
                            </pic:spPr>
                          </pic:pic>
                        </a:graphicData>
                      </a:graphic>
                    </wp:inline>
                  </w:drawing>
                </w:r>
              </w:p>
            </w:txbxContent>
          </v:textbox>
          <w10:wrap type="square"/>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02643041">
    <w:nsid w:val="35CD3D61"/>
    <w:multiLevelType w:val="multilevel"/>
    <w:tmpl w:val="35CD3D61"/>
    <w:lvl w:ilvl="0" w:tentative="1">
      <w:start w:val="1"/>
      <w:numFmt w:val="bullet"/>
      <w:lvlText w:val=""/>
      <w:lvlJc w:val="left"/>
      <w:pPr>
        <w:ind w:left="770" w:hanging="360"/>
      </w:pPr>
      <w:rPr>
        <w:rFonts w:hint="default" w:ascii="Symbol" w:hAnsi="Symbol"/>
      </w:rPr>
    </w:lvl>
    <w:lvl w:ilvl="1" w:tentative="1">
      <w:start w:val="1"/>
      <w:numFmt w:val="bullet"/>
      <w:lvlText w:val="o"/>
      <w:lvlJc w:val="left"/>
      <w:pPr>
        <w:ind w:left="1490" w:hanging="360"/>
      </w:pPr>
      <w:rPr>
        <w:rFonts w:hint="default" w:ascii="Courier New" w:hAnsi="Courier New" w:cs="Courier New"/>
      </w:rPr>
    </w:lvl>
    <w:lvl w:ilvl="2" w:tentative="1">
      <w:start w:val="1"/>
      <w:numFmt w:val="bullet"/>
      <w:lvlText w:val=""/>
      <w:lvlJc w:val="left"/>
      <w:pPr>
        <w:ind w:left="2210" w:hanging="360"/>
      </w:pPr>
      <w:rPr>
        <w:rFonts w:hint="default" w:ascii="Wingdings" w:hAnsi="Wingdings"/>
      </w:rPr>
    </w:lvl>
    <w:lvl w:ilvl="3" w:tentative="1">
      <w:start w:val="1"/>
      <w:numFmt w:val="bullet"/>
      <w:lvlText w:val=""/>
      <w:lvlJc w:val="left"/>
      <w:pPr>
        <w:ind w:left="2930" w:hanging="360"/>
      </w:pPr>
      <w:rPr>
        <w:rFonts w:hint="default" w:ascii="Symbol" w:hAnsi="Symbol"/>
      </w:rPr>
    </w:lvl>
    <w:lvl w:ilvl="4" w:tentative="1">
      <w:start w:val="1"/>
      <w:numFmt w:val="bullet"/>
      <w:lvlText w:val="o"/>
      <w:lvlJc w:val="left"/>
      <w:pPr>
        <w:ind w:left="3650" w:hanging="360"/>
      </w:pPr>
      <w:rPr>
        <w:rFonts w:hint="default" w:ascii="Courier New" w:hAnsi="Courier New" w:cs="Courier New"/>
      </w:rPr>
    </w:lvl>
    <w:lvl w:ilvl="5" w:tentative="1">
      <w:start w:val="1"/>
      <w:numFmt w:val="bullet"/>
      <w:lvlText w:val=""/>
      <w:lvlJc w:val="left"/>
      <w:pPr>
        <w:ind w:left="4370" w:hanging="360"/>
      </w:pPr>
      <w:rPr>
        <w:rFonts w:hint="default" w:ascii="Wingdings" w:hAnsi="Wingdings"/>
      </w:rPr>
    </w:lvl>
    <w:lvl w:ilvl="6" w:tentative="1">
      <w:start w:val="1"/>
      <w:numFmt w:val="bullet"/>
      <w:lvlText w:val=""/>
      <w:lvlJc w:val="left"/>
      <w:pPr>
        <w:ind w:left="5090" w:hanging="360"/>
      </w:pPr>
      <w:rPr>
        <w:rFonts w:hint="default" w:ascii="Symbol" w:hAnsi="Symbol"/>
      </w:rPr>
    </w:lvl>
    <w:lvl w:ilvl="7" w:tentative="1">
      <w:start w:val="1"/>
      <w:numFmt w:val="bullet"/>
      <w:lvlText w:val="o"/>
      <w:lvlJc w:val="left"/>
      <w:pPr>
        <w:ind w:left="5810" w:hanging="360"/>
      </w:pPr>
      <w:rPr>
        <w:rFonts w:hint="default" w:ascii="Courier New" w:hAnsi="Courier New" w:cs="Courier New"/>
      </w:rPr>
    </w:lvl>
    <w:lvl w:ilvl="8" w:tentative="1">
      <w:start w:val="1"/>
      <w:numFmt w:val="bullet"/>
      <w:lvlText w:val=""/>
      <w:lvlJc w:val="left"/>
      <w:pPr>
        <w:ind w:left="6530" w:hanging="360"/>
      </w:pPr>
      <w:rPr>
        <w:rFonts w:hint="default" w:ascii="Wingdings" w:hAnsi="Wingdings"/>
      </w:rPr>
    </w:lvl>
  </w:abstractNum>
  <w:abstractNum w:abstractNumId="665983497">
    <w:nsid w:val="27B21A09"/>
    <w:multiLevelType w:val="multilevel"/>
    <w:tmpl w:val="27B21A09"/>
    <w:lvl w:ilvl="0" w:tentative="1">
      <w:start w:val="1"/>
      <w:numFmt w:val="decimal"/>
      <w:pStyle w:val="3"/>
      <w:lvlText w:val="Problem %1."/>
      <w:lvlJc w:val="left"/>
      <w:pPr>
        <w:ind w:left="5940" w:hanging="360"/>
      </w:pPr>
      <w:rPr>
        <w:rFonts w:hint="default"/>
      </w:rPr>
    </w:lvl>
    <w:lvl w:ilvl="1" w:tentative="1">
      <w:start w:val="1"/>
      <w:numFmt w:val="lowerLetter"/>
      <w:lvlText w:val="%2."/>
      <w:lvlJc w:val="left"/>
      <w:pPr>
        <w:ind w:left="6660" w:hanging="360"/>
      </w:pPr>
    </w:lvl>
    <w:lvl w:ilvl="2" w:tentative="1">
      <w:start w:val="1"/>
      <w:numFmt w:val="lowerRoman"/>
      <w:lvlText w:val="%3."/>
      <w:lvlJc w:val="right"/>
      <w:pPr>
        <w:ind w:left="7380" w:hanging="180"/>
      </w:pPr>
    </w:lvl>
    <w:lvl w:ilvl="3" w:tentative="1">
      <w:start w:val="1"/>
      <w:numFmt w:val="decimal"/>
      <w:lvlText w:val="%4."/>
      <w:lvlJc w:val="left"/>
      <w:pPr>
        <w:ind w:left="8100" w:hanging="360"/>
      </w:pPr>
    </w:lvl>
    <w:lvl w:ilvl="4" w:tentative="1">
      <w:start w:val="1"/>
      <w:numFmt w:val="lowerLetter"/>
      <w:lvlText w:val="%5."/>
      <w:lvlJc w:val="left"/>
      <w:pPr>
        <w:ind w:left="8820" w:hanging="360"/>
      </w:pPr>
    </w:lvl>
    <w:lvl w:ilvl="5" w:tentative="1">
      <w:start w:val="1"/>
      <w:numFmt w:val="lowerRoman"/>
      <w:lvlText w:val="%6."/>
      <w:lvlJc w:val="right"/>
      <w:pPr>
        <w:ind w:left="9540" w:hanging="180"/>
      </w:pPr>
    </w:lvl>
    <w:lvl w:ilvl="6" w:tentative="1">
      <w:start w:val="1"/>
      <w:numFmt w:val="decimal"/>
      <w:lvlText w:val="%7."/>
      <w:lvlJc w:val="left"/>
      <w:pPr>
        <w:ind w:left="10260" w:hanging="360"/>
      </w:pPr>
    </w:lvl>
    <w:lvl w:ilvl="7" w:tentative="1">
      <w:start w:val="1"/>
      <w:numFmt w:val="lowerLetter"/>
      <w:lvlText w:val="%8."/>
      <w:lvlJc w:val="left"/>
      <w:pPr>
        <w:ind w:left="10980" w:hanging="360"/>
      </w:pPr>
    </w:lvl>
    <w:lvl w:ilvl="8" w:tentative="1">
      <w:start w:val="1"/>
      <w:numFmt w:val="lowerRoman"/>
      <w:lvlText w:val="%9."/>
      <w:lvlJc w:val="right"/>
      <w:pPr>
        <w:ind w:left="11700" w:hanging="180"/>
      </w:pPr>
    </w:lvl>
  </w:abstractNum>
  <w:num w:numId="1">
    <w:abstractNumId w:val="665983497"/>
  </w:num>
  <w:num w:numId="2">
    <w:abstractNumId w:val="9026430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documentProtection w:enforcement="0"/>
  <w:defaultTabStop w:val="720"/>
  <w:hyphenationZone w:val="425"/>
  <w:characterSpacingControl w:val="doNotCompress"/>
  <w:hdrShapeDefaults>
    <o:shapelayout v:ext="edit">
      <o:idmap v:ext="edit" data="4"/>
    </o:shapelayout>
  </w:hdrShapeDefaults>
  <w:compat>
    <w:compatSetting w:name="compatibilityMode" w:uri="http://schemas.microsoft.com/office/word" w:val="12"/>
  </w:compat>
  <w:rsids>
    <w:rsidRoot w:val="008068A2"/>
    <w:rsid w:val="00001671"/>
    <w:rsid w:val="00002C1C"/>
    <w:rsid w:val="00006ACC"/>
    <w:rsid w:val="00007044"/>
    <w:rsid w:val="00025F04"/>
    <w:rsid w:val="0004377C"/>
    <w:rsid w:val="00045597"/>
    <w:rsid w:val="000504E1"/>
    <w:rsid w:val="00064D15"/>
    <w:rsid w:val="00070F75"/>
    <w:rsid w:val="0008252C"/>
    <w:rsid w:val="00086727"/>
    <w:rsid w:val="00091BBD"/>
    <w:rsid w:val="000B56F0"/>
    <w:rsid w:val="000C7EF7"/>
    <w:rsid w:val="00103906"/>
    <w:rsid w:val="00116AE9"/>
    <w:rsid w:val="00120002"/>
    <w:rsid w:val="0012246D"/>
    <w:rsid w:val="001275B9"/>
    <w:rsid w:val="00130DB8"/>
    <w:rsid w:val="0014610C"/>
    <w:rsid w:val="00157166"/>
    <w:rsid w:val="001619DF"/>
    <w:rsid w:val="00164CDC"/>
    <w:rsid w:val="00167CF1"/>
    <w:rsid w:val="00171021"/>
    <w:rsid w:val="00183A2C"/>
    <w:rsid w:val="00187C28"/>
    <w:rsid w:val="001D2464"/>
    <w:rsid w:val="001E1161"/>
    <w:rsid w:val="001E3FEF"/>
    <w:rsid w:val="00202683"/>
    <w:rsid w:val="002053DC"/>
    <w:rsid w:val="00214666"/>
    <w:rsid w:val="00215FCE"/>
    <w:rsid w:val="00223F44"/>
    <w:rsid w:val="00234B26"/>
    <w:rsid w:val="0025096C"/>
    <w:rsid w:val="00255F51"/>
    <w:rsid w:val="00263D21"/>
    <w:rsid w:val="00264287"/>
    <w:rsid w:val="0026589D"/>
    <w:rsid w:val="002664E1"/>
    <w:rsid w:val="0028263B"/>
    <w:rsid w:val="002A21DA"/>
    <w:rsid w:val="002A2D2D"/>
    <w:rsid w:val="002B489A"/>
    <w:rsid w:val="002F758D"/>
    <w:rsid w:val="0033212E"/>
    <w:rsid w:val="0033490F"/>
    <w:rsid w:val="003817EF"/>
    <w:rsid w:val="00381A3D"/>
    <w:rsid w:val="00382A45"/>
    <w:rsid w:val="00391D45"/>
    <w:rsid w:val="00391E7C"/>
    <w:rsid w:val="0039577F"/>
    <w:rsid w:val="00396FFE"/>
    <w:rsid w:val="003A1601"/>
    <w:rsid w:val="003A18FE"/>
    <w:rsid w:val="003A5602"/>
    <w:rsid w:val="003B21F5"/>
    <w:rsid w:val="003B6A53"/>
    <w:rsid w:val="003E167F"/>
    <w:rsid w:val="003E6BFB"/>
    <w:rsid w:val="003F1864"/>
    <w:rsid w:val="003F3BD8"/>
    <w:rsid w:val="00400343"/>
    <w:rsid w:val="004179E3"/>
    <w:rsid w:val="004311CA"/>
    <w:rsid w:val="004404C1"/>
    <w:rsid w:val="00444E72"/>
    <w:rsid w:val="0045453A"/>
    <w:rsid w:val="0047331A"/>
    <w:rsid w:val="00474889"/>
    <w:rsid w:val="00476D4B"/>
    <w:rsid w:val="0049617F"/>
    <w:rsid w:val="004A20B3"/>
    <w:rsid w:val="004A7E77"/>
    <w:rsid w:val="004C7EF5"/>
    <w:rsid w:val="004D29A9"/>
    <w:rsid w:val="004D727E"/>
    <w:rsid w:val="004F6BF0"/>
    <w:rsid w:val="004F7F4C"/>
    <w:rsid w:val="0050017E"/>
    <w:rsid w:val="005029CB"/>
    <w:rsid w:val="00517B12"/>
    <w:rsid w:val="00524789"/>
    <w:rsid w:val="0054030F"/>
    <w:rsid w:val="00546313"/>
    <w:rsid w:val="00551D82"/>
    <w:rsid w:val="00553CCB"/>
    <w:rsid w:val="00564029"/>
    <w:rsid w:val="00564D7B"/>
    <w:rsid w:val="0056527D"/>
    <w:rsid w:val="005803E5"/>
    <w:rsid w:val="00584EDB"/>
    <w:rsid w:val="0059044E"/>
    <w:rsid w:val="00596357"/>
    <w:rsid w:val="005A5223"/>
    <w:rsid w:val="005B391B"/>
    <w:rsid w:val="005C131C"/>
    <w:rsid w:val="005C6A24"/>
    <w:rsid w:val="005C73B8"/>
    <w:rsid w:val="005D0207"/>
    <w:rsid w:val="005E04CE"/>
    <w:rsid w:val="005E4C99"/>
    <w:rsid w:val="005E6CC9"/>
    <w:rsid w:val="005F278E"/>
    <w:rsid w:val="00604363"/>
    <w:rsid w:val="00624DCF"/>
    <w:rsid w:val="00632962"/>
    <w:rsid w:val="0063342B"/>
    <w:rsid w:val="00670041"/>
    <w:rsid w:val="00671FE2"/>
    <w:rsid w:val="00676EC6"/>
    <w:rsid w:val="00695634"/>
    <w:rsid w:val="006A4CA4"/>
    <w:rsid w:val="006C5168"/>
    <w:rsid w:val="006C5BA9"/>
    <w:rsid w:val="006D2284"/>
    <w:rsid w:val="006D7166"/>
    <w:rsid w:val="006E2245"/>
    <w:rsid w:val="006E7E50"/>
    <w:rsid w:val="00704432"/>
    <w:rsid w:val="007051DF"/>
    <w:rsid w:val="007072BE"/>
    <w:rsid w:val="00722D09"/>
    <w:rsid w:val="00724DA4"/>
    <w:rsid w:val="007259C9"/>
    <w:rsid w:val="00756676"/>
    <w:rsid w:val="007569D8"/>
    <w:rsid w:val="00785258"/>
    <w:rsid w:val="00787BD6"/>
    <w:rsid w:val="00791F02"/>
    <w:rsid w:val="0079324A"/>
    <w:rsid w:val="007A51C0"/>
    <w:rsid w:val="007A635E"/>
    <w:rsid w:val="007C3E81"/>
    <w:rsid w:val="007E0960"/>
    <w:rsid w:val="007E51C3"/>
    <w:rsid w:val="008068A2"/>
    <w:rsid w:val="008105A0"/>
    <w:rsid w:val="00844535"/>
    <w:rsid w:val="00852C36"/>
    <w:rsid w:val="00861625"/>
    <w:rsid w:val="008617B5"/>
    <w:rsid w:val="0087074D"/>
    <w:rsid w:val="00870828"/>
    <w:rsid w:val="0088080B"/>
    <w:rsid w:val="008918FB"/>
    <w:rsid w:val="008C2B83"/>
    <w:rsid w:val="008E6CF3"/>
    <w:rsid w:val="008F01F0"/>
    <w:rsid w:val="008F202C"/>
    <w:rsid w:val="008F5B43"/>
    <w:rsid w:val="008F5FDB"/>
    <w:rsid w:val="00902E68"/>
    <w:rsid w:val="00912BC6"/>
    <w:rsid w:val="00941FFF"/>
    <w:rsid w:val="00962328"/>
    <w:rsid w:val="00972CD6"/>
    <w:rsid w:val="009919A3"/>
    <w:rsid w:val="009C0C39"/>
    <w:rsid w:val="009C622D"/>
    <w:rsid w:val="009D1805"/>
    <w:rsid w:val="00A02545"/>
    <w:rsid w:val="00A06D89"/>
    <w:rsid w:val="00A160D2"/>
    <w:rsid w:val="00A216A9"/>
    <w:rsid w:val="00A4260B"/>
    <w:rsid w:val="00A45A89"/>
    <w:rsid w:val="00A47F12"/>
    <w:rsid w:val="00A57D20"/>
    <w:rsid w:val="00A70227"/>
    <w:rsid w:val="00AA3772"/>
    <w:rsid w:val="00AB0F9D"/>
    <w:rsid w:val="00AB106E"/>
    <w:rsid w:val="00AB2224"/>
    <w:rsid w:val="00AC60FE"/>
    <w:rsid w:val="00AC77AD"/>
    <w:rsid w:val="00AD3214"/>
    <w:rsid w:val="00AD6E8A"/>
    <w:rsid w:val="00AE01A4"/>
    <w:rsid w:val="00AE05D3"/>
    <w:rsid w:val="00AE36D9"/>
    <w:rsid w:val="00B034B7"/>
    <w:rsid w:val="00B148DD"/>
    <w:rsid w:val="00B20797"/>
    <w:rsid w:val="00B3495D"/>
    <w:rsid w:val="00B42483"/>
    <w:rsid w:val="00B63DED"/>
    <w:rsid w:val="00B9309B"/>
    <w:rsid w:val="00BA0E0B"/>
    <w:rsid w:val="00BA1F40"/>
    <w:rsid w:val="00BA4820"/>
    <w:rsid w:val="00BA7568"/>
    <w:rsid w:val="00BC56D6"/>
    <w:rsid w:val="00BD50CA"/>
    <w:rsid w:val="00BD6DEE"/>
    <w:rsid w:val="00BE3607"/>
    <w:rsid w:val="00BE6AE2"/>
    <w:rsid w:val="00BF1775"/>
    <w:rsid w:val="00BF201D"/>
    <w:rsid w:val="00BF273B"/>
    <w:rsid w:val="00C00C0C"/>
    <w:rsid w:val="00C0490B"/>
    <w:rsid w:val="00C07904"/>
    <w:rsid w:val="00C14C80"/>
    <w:rsid w:val="00C355A5"/>
    <w:rsid w:val="00C3614C"/>
    <w:rsid w:val="00C43B64"/>
    <w:rsid w:val="00C53F37"/>
    <w:rsid w:val="00C62A0F"/>
    <w:rsid w:val="00C82862"/>
    <w:rsid w:val="00C84E4D"/>
    <w:rsid w:val="00CD7485"/>
    <w:rsid w:val="00D208CD"/>
    <w:rsid w:val="00D22895"/>
    <w:rsid w:val="00D23A61"/>
    <w:rsid w:val="00D23E54"/>
    <w:rsid w:val="00D2783C"/>
    <w:rsid w:val="00D33578"/>
    <w:rsid w:val="00D33E7E"/>
    <w:rsid w:val="00D4354E"/>
    <w:rsid w:val="00D73957"/>
    <w:rsid w:val="00D76CD3"/>
    <w:rsid w:val="00D82C34"/>
    <w:rsid w:val="00D910AA"/>
    <w:rsid w:val="00DA22D6"/>
    <w:rsid w:val="00DC28E6"/>
    <w:rsid w:val="00DC72FC"/>
    <w:rsid w:val="00DD7BB2"/>
    <w:rsid w:val="00DE1B8E"/>
    <w:rsid w:val="00DF00FA"/>
    <w:rsid w:val="00DF3DF0"/>
    <w:rsid w:val="00DF3F0A"/>
    <w:rsid w:val="00DF4685"/>
    <w:rsid w:val="00DF57D8"/>
    <w:rsid w:val="00E24C6A"/>
    <w:rsid w:val="00E25811"/>
    <w:rsid w:val="00E32F85"/>
    <w:rsid w:val="00E36FD8"/>
    <w:rsid w:val="00E37380"/>
    <w:rsid w:val="00E45067"/>
    <w:rsid w:val="00E465C4"/>
    <w:rsid w:val="00E63F64"/>
    <w:rsid w:val="00E71AC3"/>
    <w:rsid w:val="00E762F5"/>
    <w:rsid w:val="00E77B93"/>
    <w:rsid w:val="00E81898"/>
    <w:rsid w:val="00E86D42"/>
    <w:rsid w:val="00EA3B29"/>
    <w:rsid w:val="00EB264B"/>
    <w:rsid w:val="00EB6ECD"/>
    <w:rsid w:val="00EB7421"/>
    <w:rsid w:val="00EB7EEE"/>
    <w:rsid w:val="00EC569F"/>
    <w:rsid w:val="00ED0DEA"/>
    <w:rsid w:val="00ED73C4"/>
    <w:rsid w:val="00F15ECF"/>
    <w:rsid w:val="00F20B48"/>
    <w:rsid w:val="00F34529"/>
    <w:rsid w:val="00F46918"/>
    <w:rsid w:val="00F46DDE"/>
    <w:rsid w:val="00F52658"/>
    <w:rsid w:val="00F53400"/>
    <w:rsid w:val="00F7033C"/>
    <w:rsid w:val="00F976AD"/>
    <w:rsid w:val="00FC5461"/>
    <w:rsid w:val="00FC5A7C"/>
    <w:rsid w:val="00FE038F"/>
    <w:rsid w:val="00FE5A80"/>
    <w:rsid w:val="0C4332F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bg-BG" w:eastAsia="en-US" w:bidi="ar-SA"/>
    </w:rPr>
  </w:style>
  <w:style w:type="paragraph" w:styleId="2">
    <w:name w:val="heading 1"/>
    <w:basedOn w:val="1"/>
    <w:next w:val="1"/>
    <w:link w:val="20"/>
    <w:qFormat/>
    <w:uiPriority w:val="9"/>
    <w:pPr>
      <w:keepNext/>
      <w:keepLines/>
      <w:spacing w:before="120" w:after="60"/>
      <w:outlineLvl w:val="0"/>
    </w:pPr>
    <w:rPr>
      <w:rFonts w:eastAsiaTheme="majorEastAsia" w:cstheme="majorBidi"/>
      <w:b/>
      <w:color w:val="642D08"/>
      <w:sz w:val="40"/>
      <w:szCs w:val="32"/>
    </w:rPr>
  </w:style>
  <w:style w:type="paragraph" w:styleId="3">
    <w:name w:val="heading 2"/>
    <w:basedOn w:val="1"/>
    <w:next w:val="1"/>
    <w:link w:val="21"/>
    <w:qFormat/>
    <w:uiPriority w:val="9"/>
    <w:pPr>
      <w:keepNext/>
      <w:keepLines/>
      <w:numPr>
        <w:ilvl w:val="0"/>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4">
    <w:name w:val="heading 3"/>
    <w:basedOn w:val="1"/>
    <w:next w:val="1"/>
    <w:link w:val="22"/>
    <w:unhideWhenUsed/>
    <w:qFormat/>
    <w:uiPriority w:val="9"/>
    <w:pPr>
      <w:keepNext/>
      <w:keepLines/>
      <w:spacing w:before="120" w:after="80"/>
      <w:outlineLvl w:val="2"/>
    </w:pPr>
    <w:rPr>
      <w:rFonts w:eastAsiaTheme="majorEastAsia" w:cstheme="majorBidi"/>
      <w:b/>
      <w:color w:val="8F400B"/>
      <w:sz w:val="32"/>
      <w:szCs w:val="32"/>
    </w:rPr>
  </w:style>
  <w:style w:type="paragraph" w:styleId="5">
    <w:name w:val="heading 4"/>
    <w:basedOn w:val="1"/>
    <w:next w:val="1"/>
    <w:link w:val="23"/>
    <w:unhideWhenUsed/>
    <w:qFormat/>
    <w:uiPriority w:val="9"/>
    <w:pPr>
      <w:keepNext/>
      <w:keepLines/>
      <w:spacing w:before="80" w:after="80"/>
      <w:outlineLvl w:val="3"/>
    </w:pPr>
    <w:rPr>
      <w:rFonts w:eastAsiaTheme="majorEastAsia" w:cstheme="majorBidi"/>
      <w:b/>
      <w:iCs/>
      <w:color w:val="A34A0D"/>
      <w:sz w:val="28"/>
    </w:rPr>
  </w:style>
  <w:style w:type="paragraph" w:styleId="6">
    <w:name w:val="heading 5"/>
    <w:basedOn w:val="1"/>
    <w:next w:val="1"/>
    <w:link w:val="25"/>
    <w:unhideWhenUsed/>
    <w:qFormat/>
    <w:uiPriority w:val="9"/>
    <w:pPr>
      <w:keepNext/>
      <w:keepLines/>
      <w:spacing w:before="40" w:after="0"/>
      <w:outlineLvl w:val="4"/>
    </w:pPr>
    <w:rPr>
      <w:rFonts w:eastAsiaTheme="majorEastAsia" w:cstheme="majorBidi"/>
      <w:b/>
      <w:color w:val="B2500E"/>
    </w:rPr>
  </w:style>
  <w:style w:type="character" w:default="1" w:styleId="11">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7">
    <w:name w:val="Balloon Text"/>
    <w:basedOn w:val="1"/>
    <w:link w:val="19"/>
    <w:unhideWhenUsed/>
    <w:qFormat/>
    <w:uiPriority w:val="99"/>
    <w:pPr>
      <w:spacing w:after="0" w:line="240" w:lineRule="auto"/>
    </w:pPr>
    <w:rPr>
      <w:rFonts w:ascii="Tahoma" w:hAnsi="Tahoma" w:cs="Tahoma"/>
      <w:sz w:val="16"/>
      <w:szCs w:val="16"/>
    </w:rPr>
  </w:style>
  <w:style w:type="paragraph" w:styleId="8">
    <w:name w:val="footer"/>
    <w:basedOn w:val="1"/>
    <w:link w:val="18"/>
    <w:unhideWhenUsed/>
    <w:uiPriority w:val="99"/>
    <w:pPr>
      <w:tabs>
        <w:tab w:val="center" w:pos="4680"/>
        <w:tab w:val="right" w:pos="9360"/>
      </w:tabs>
      <w:spacing w:after="0" w:line="240" w:lineRule="auto"/>
    </w:pPr>
  </w:style>
  <w:style w:type="paragraph" w:styleId="9">
    <w:name w:val="header"/>
    <w:basedOn w:val="1"/>
    <w:link w:val="17"/>
    <w:unhideWhenUsed/>
    <w:uiPriority w:val="99"/>
    <w:pPr>
      <w:tabs>
        <w:tab w:val="center" w:pos="4680"/>
        <w:tab w:val="right" w:pos="9360"/>
      </w:tabs>
      <w:spacing w:after="0" w:line="240" w:lineRule="auto"/>
    </w:p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FollowedHyperlink"/>
    <w:basedOn w:val="11"/>
    <w:unhideWhenUsed/>
    <w:qFormat/>
    <w:uiPriority w:val="99"/>
    <w:rPr>
      <w:color w:val="800080" w:themeColor="followedHyperlink"/>
      <w:u w:val="single"/>
    </w:rPr>
  </w:style>
  <w:style w:type="character" w:styleId="13">
    <w:name w:val="Hyperlink"/>
    <w:basedOn w:val="11"/>
    <w:unhideWhenUsed/>
    <w:qFormat/>
    <w:uiPriority w:val="99"/>
    <w:rPr>
      <w:color w:val="0000FF" w:themeColor="hyperlink"/>
      <w:u w:val="single"/>
    </w:rPr>
  </w:style>
  <w:style w:type="character" w:styleId="14">
    <w:name w:val="Strong"/>
    <w:basedOn w:val="11"/>
    <w:qFormat/>
    <w:uiPriority w:val="22"/>
    <w:rPr>
      <w:b/>
      <w:bCs/>
    </w:rPr>
  </w:style>
  <w:style w:type="table" w:styleId="16">
    <w:name w:val="Table Grid"/>
    <w:basedOn w:val="1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Header Char"/>
    <w:basedOn w:val="11"/>
    <w:link w:val="9"/>
    <w:qFormat/>
    <w:uiPriority w:val="99"/>
  </w:style>
  <w:style w:type="character" w:customStyle="1" w:styleId="18">
    <w:name w:val="Footer Char"/>
    <w:basedOn w:val="11"/>
    <w:link w:val="8"/>
    <w:qFormat/>
    <w:uiPriority w:val="99"/>
  </w:style>
  <w:style w:type="character" w:customStyle="1" w:styleId="19">
    <w:name w:val="Balloon Text Char"/>
    <w:basedOn w:val="11"/>
    <w:link w:val="7"/>
    <w:semiHidden/>
    <w:uiPriority w:val="99"/>
    <w:rPr>
      <w:rFonts w:ascii="Tahoma" w:hAnsi="Tahoma" w:cs="Tahoma"/>
      <w:sz w:val="16"/>
      <w:szCs w:val="16"/>
    </w:rPr>
  </w:style>
  <w:style w:type="character" w:customStyle="1" w:styleId="20">
    <w:name w:val="Heading 1 Char"/>
    <w:basedOn w:val="11"/>
    <w:link w:val="2"/>
    <w:uiPriority w:val="9"/>
    <w:rPr>
      <w:rFonts w:eastAsiaTheme="majorEastAsia" w:cstheme="majorBidi"/>
      <w:b/>
      <w:color w:val="642D08"/>
      <w:sz w:val="40"/>
      <w:szCs w:val="32"/>
      <w:lang w:val="bg-BG"/>
    </w:rPr>
  </w:style>
  <w:style w:type="character" w:customStyle="1" w:styleId="21">
    <w:name w:val="Heading 2 Char"/>
    <w:basedOn w:val="11"/>
    <w:link w:val="3"/>
    <w:uiPriority w:val="9"/>
    <w:rPr>
      <w:rFonts w:eastAsiaTheme="majorEastAsia" w:cstheme="majorBidi"/>
      <w:b/>
      <w:color w:val="7C380A"/>
      <w:sz w:val="36"/>
      <w:szCs w:val="36"/>
    </w:rPr>
  </w:style>
  <w:style w:type="character" w:customStyle="1" w:styleId="22">
    <w:name w:val="Heading 3 Char"/>
    <w:basedOn w:val="11"/>
    <w:link w:val="4"/>
    <w:uiPriority w:val="9"/>
    <w:rPr>
      <w:rFonts w:eastAsiaTheme="majorEastAsia" w:cstheme="majorBidi"/>
      <w:b/>
      <w:color w:val="8F400B"/>
      <w:sz w:val="32"/>
      <w:szCs w:val="32"/>
      <w:lang w:val="bg-BG"/>
    </w:rPr>
  </w:style>
  <w:style w:type="character" w:customStyle="1" w:styleId="23">
    <w:name w:val="Heading 4 Char"/>
    <w:basedOn w:val="11"/>
    <w:link w:val="5"/>
    <w:uiPriority w:val="9"/>
    <w:rPr>
      <w:rFonts w:eastAsiaTheme="majorEastAsia" w:cstheme="majorBidi"/>
      <w:b/>
      <w:iCs/>
      <w:color w:val="A34A0D"/>
      <w:sz w:val="28"/>
      <w:lang w:val="bg-BG"/>
    </w:rPr>
  </w:style>
  <w:style w:type="paragraph" w:customStyle="1" w:styleId="24">
    <w:name w:val="List Paragraph"/>
    <w:basedOn w:val="1"/>
    <w:link w:val="27"/>
    <w:qFormat/>
    <w:uiPriority w:val="34"/>
    <w:pPr>
      <w:ind w:left="720"/>
      <w:contextualSpacing/>
    </w:pPr>
  </w:style>
  <w:style w:type="character" w:customStyle="1" w:styleId="25">
    <w:name w:val="Heading 5 Char"/>
    <w:basedOn w:val="11"/>
    <w:link w:val="6"/>
    <w:semiHidden/>
    <w:qFormat/>
    <w:uiPriority w:val="9"/>
    <w:rPr>
      <w:rFonts w:eastAsiaTheme="majorEastAsia" w:cstheme="majorBidi"/>
      <w:b/>
      <w:color w:val="B2500E"/>
      <w:lang w:val="bg-BG"/>
    </w:rPr>
  </w:style>
  <w:style w:type="paragraph" w:customStyle="1" w:styleId="26">
    <w:name w:val="Code"/>
    <w:basedOn w:val="1"/>
    <w:next w:val="1"/>
    <w:link w:val="28"/>
    <w:qFormat/>
    <w:uiPriority w:val="0"/>
    <w:rPr>
      <w:rFonts w:ascii="Consolas" w:hAnsi="Consolas" w:cs="Consolas"/>
      <w:b/>
      <w:lang w:val="en-US"/>
    </w:rPr>
  </w:style>
  <w:style w:type="character" w:customStyle="1" w:styleId="27">
    <w:name w:val="List Paragraph Char"/>
    <w:basedOn w:val="11"/>
    <w:link w:val="24"/>
    <w:uiPriority w:val="34"/>
    <w:rPr>
      <w:lang w:val="bg-BG"/>
    </w:rPr>
  </w:style>
  <w:style w:type="character" w:customStyle="1" w:styleId="28">
    <w:name w:val="Code Char"/>
    <w:basedOn w:val="27"/>
    <w:link w:val="26"/>
    <w:uiPriority w:val="0"/>
    <w:rPr>
      <w:rFonts w:ascii="Consolas" w:hAnsi="Consolas" w:cs="Consolas"/>
      <w:b/>
      <w:lang w:val="bg-BG"/>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youtube.com/SoftwareUniversity" TargetMode="External"/><Relationship Id="rId8" Type="http://schemas.openxmlformats.org/officeDocument/2006/relationships/image" Target="media/image4.png"/><Relationship Id="rId7" Type="http://schemas.openxmlformats.org/officeDocument/2006/relationships/hyperlink" Target="http://twitter.com/softunibg" TargetMode="External"/><Relationship Id="rId6" Type="http://schemas.openxmlformats.org/officeDocument/2006/relationships/image" Target="media/image3.png"/><Relationship Id="rId5" Type="http://schemas.openxmlformats.org/officeDocument/2006/relationships/hyperlink" Target="http://facebook.com/SoftwareUniversity" TargetMode="External"/><Relationship Id="rId4" Type="http://schemas.openxmlformats.org/officeDocument/2006/relationships/image" Target="media/image2.png"/><Relationship Id="rId3" Type="http://schemas.openxmlformats.org/officeDocument/2006/relationships/hyperlink" Target="http://softuni.org/" TargetMode="External"/><Relationship Id="rId21" Type="http://schemas.openxmlformats.org/officeDocument/2006/relationships/image" Target="media/image11.jpeg"/><Relationship Id="rId20" Type="http://schemas.openxmlformats.org/officeDocument/2006/relationships/image" Target="media/image10.png"/><Relationship Id="rId2" Type="http://schemas.openxmlformats.org/officeDocument/2006/relationships/image" Target="media/image1.png"/><Relationship Id="rId19" Type="http://schemas.openxmlformats.org/officeDocument/2006/relationships/hyperlink" Target="mailto:info@softuni.bg" TargetMode="External"/><Relationship Id="rId18" Type="http://schemas.openxmlformats.org/officeDocument/2006/relationships/image" Target="media/image9.png"/><Relationship Id="rId17" Type="http://schemas.openxmlformats.org/officeDocument/2006/relationships/hyperlink" Target="http://github.com/softuni" TargetMode="External"/><Relationship Id="rId16" Type="http://schemas.openxmlformats.org/officeDocument/2006/relationships/image" Target="media/image8.png"/><Relationship Id="rId15" Type="http://schemas.openxmlformats.org/officeDocument/2006/relationships/hyperlink" Target="http://slideshare.net/softwareuniversity" TargetMode="External"/><Relationship Id="rId14" Type="http://schemas.openxmlformats.org/officeDocument/2006/relationships/image" Target="media/image7.png"/><Relationship Id="rId13" Type="http://schemas.openxmlformats.org/officeDocument/2006/relationships/hyperlink" Target="http://www.linkedin.com/company/software-university-softuni-bg-" TargetMode="External"/><Relationship Id="rId12" Type="http://schemas.openxmlformats.org/officeDocument/2006/relationships/image" Target="media/image6.png"/><Relationship Id="rId11" Type="http://schemas.openxmlformats.org/officeDocument/2006/relationships/hyperlink" Target="http://plus.google.com/+SoftuniBg/" TargetMode="External"/><Relationship Id="rId10" Type="http://schemas.openxmlformats.org/officeDocument/2006/relationships/image" Target="media/image5.png"/><Relationship Id="rId1" Type="http://schemas.openxmlformats.org/officeDocument/2006/relationships/hyperlink" Target="http://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101"/>
    <customShpInfo spid="_x0000_s4100"/>
    <customShpInfo spid="_x0000_s4099"/>
    <customShpInfo spid="_x0000_s4098"/>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F5FAB3-246C-43B1-A019-8A028080A053}">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Foundation - http://softuni.org</Company>
  <Pages>3</Pages>
  <Words>722</Words>
  <Characters>4116</Characters>
  <Lines>34</Lines>
  <Paragraphs>9</Paragraphs>
  <TotalTime>0</TotalTime>
  <ScaleCrop>false</ScaleCrop>
  <LinksUpToDate>false</LinksUpToDate>
  <CharactersWithSpaces>4829</CharactersWithSpaces>
  <Application>WPS Office_10.1.0.5507_F1E327BC-269C-435d-A152-05C5408002CA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2013-11-06T12:04:00Z</dcterms:created>
  <dc:creator>Software University Foundation</dc:creator>
  <dc:description>http://softuni.bg/courses/java-basics/</dc:description>
  <cp:keywords>Java, Java Basics, course, Sofware University, SoftUni, programming, software development, education, training</cp:keywords>
  <cp:lastModifiedBy>Natalia</cp:lastModifiedBy>
  <cp:lastPrinted>2014-02-12T16:33:00Z</cp:lastPrinted>
  <dcterms:modified xsi:type="dcterms:W3CDTF">2016-04-01T07:43:07Z</dcterms:modified>
  <dc:title>Java Syntax - Homework</dc:title>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1033-10.1.0.5507</vt:lpwstr>
  </property>
</Properties>
</file>