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DE" w:rsidRDefault="00DA65DE" w:rsidP="00DA65DE">
      <w:pPr>
        <w:ind w:left="720" w:hanging="720"/>
        <w:rPr>
          <w:noProof/>
          <w:sz w:val="28"/>
          <w:szCs w:val="28"/>
        </w:rPr>
      </w:pPr>
      <w:r w:rsidRPr="00DA65DE">
        <w:rPr>
          <w:noProof/>
          <w:sz w:val="28"/>
          <w:szCs w:val="28"/>
        </w:rPr>
        <w:t>Kế hoạch dự án</w:t>
      </w:r>
      <w:r>
        <w:rPr>
          <w:noProof/>
          <w:sz w:val="28"/>
          <w:szCs w:val="28"/>
        </w:rPr>
        <w:t>:</w:t>
      </w:r>
    </w:p>
    <w:p w:rsidR="00DA65DE" w:rsidRPr="00DA65DE" w:rsidRDefault="00DA65DE" w:rsidP="00DA65D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Sơ đồ Gantt </w:t>
      </w:r>
      <w:r w:rsidR="008F7D89">
        <w:rPr>
          <w:noProof/>
          <w:sz w:val="28"/>
          <w:szCs w:val="28"/>
        </w:rPr>
        <w:t>về thời gian và công việc</w:t>
      </w:r>
    </w:p>
    <w:p w:rsidR="000065D9" w:rsidRDefault="005C4D49" w:rsidP="00DA65DE">
      <w:pPr>
        <w:ind w:left="720" w:hanging="720"/>
      </w:pPr>
      <w:r>
        <w:rPr>
          <w:noProof/>
        </w:rPr>
        <w:drawing>
          <wp:inline distT="0" distB="0" distL="0" distR="0">
            <wp:extent cx="6538272" cy="288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44" cy="28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6C" w:rsidRPr="008F7D89" w:rsidRDefault="00DA65DE" w:rsidP="008F7D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 w:rsidR="00F1376C">
        <w:rPr>
          <w:sz w:val="28"/>
          <w:szCs w:val="28"/>
        </w:rPr>
        <w:t xml:space="preserve"> chi </w:t>
      </w:r>
      <w:proofErr w:type="spellStart"/>
      <w:r w:rsidR="00F1376C">
        <w:rPr>
          <w:sz w:val="28"/>
          <w:szCs w:val="28"/>
        </w:rPr>
        <w:t>tiết</w:t>
      </w:r>
      <w:proofErr w:type="spellEnd"/>
    </w:p>
    <w:p w:rsidR="00DA65DE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>:</w:t>
      </w:r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khi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nhận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đượ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thì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nhóm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em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là</w:t>
      </w:r>
      <w:proofErr w:type="spellEnd"/>
      <w:r w:rsidR="005C4D49">
        <w:rPr>
          <w:sz w:val="28"/>
          <w:szCs w:val="28"/>
        </w:rPr>
        <w:t xml:space="preserve"> 404 not found </w:t>
      </w:r>
      <w:proofErr w:type="spellStart"/>
      <w:r w:rsidR="005C4D49">
        <w:rPr>
          <w:sz w:val="28"/>
          <w:szCs w:val="28"/>
        </w:rPr>
        <w:t>đã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tìm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hiểu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về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các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vấn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đề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đang</w:t>
      </w:r>
      <w:proofErr w:type="spellEnd"/>
      <w:r w:rsidR="005C4D49">
        <w:rPr>
          <w:sz w:val="28"/>
          <w:szCs w:val="28"/>
        </w:rPr>
        <w:t xml:space="preserve"> hot </w:t>
      </w:r>
      <w:proofErr w:type="spellStart"/>
      <w:r w:rsidR="005C4D49">
        <w:rPr>
          <w:sz w:val="28"/>
          <w:szCs w:val="28"/>
        </w:rPr>
        <w:t>dạo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gần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đây</w:t>
      </w:r>
      <w:proofErr w:type="spellEnd"/>
      <w:r w:rsidR="005C4D49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cách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mạng</w:t>
      </w:r>
      <w:proofErr w:type="spellEnd"/>
      <w:r w:rsidR="005C4D49">
        <w:rPr>
          <w:sz w:val="28"/>
          <w:szCs w:val="28"/>
        </w:rPr>
        <w:t xml:space="preserve"> 4.0 </w:t>
      </w:r>
      <w:proofErr w:type="spellStart"/>
      <w:r w:rsidR="005C4D49">
        <w:rPr>
          <w:sz w:val="28"/>
          <w:szCs w:val="28"/>
        </w:rPr>
        <w:t>đang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diễn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ra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mạnh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mẽ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với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sự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phát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triển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của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công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nghệ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nên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dườ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bị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lãng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quên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nhất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là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đối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với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các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bạn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sinh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viên</w:t>
      </w:r>
      <w:proofErr w:type="spellEnd"/>
      <w:r w:rsidR="005C4D49">
        <w:rPr>
          <w:sz w:val="28"/>
          <w:szCs w:val="28"/>
        </w:rPr>
        <w:t xml:space="preserve">. </w:t>
      </w:r>
      <w:proofErr w:type="spellStart"/>
      <w:r w:rsidR="005C4D49">
        <w:rPr>
          <w:sz w:val="28"/>
          <w:szCs w:val="28"/>
        </w:rPr>
        <w:t>Vì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vậy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nhóm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chúng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em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làm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đề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tài</w:t>
      </w:r>
      <w:proofErr w:type="spellEnd"/>
      <w:r w:rsidR="005C4D49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="005C4D49">
        <w:rPr>
          <w:sz w:val="28"/>
          <w:szCs w:val="28"/>
        </w:rPr>
        <w:t>Nâng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cao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văn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hóa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đọc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cho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sinh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viên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đại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>”</w:t>
      </w:r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với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mong</w:t>
      </w:r>
      <w:proofErr w:type="spellEnd"/>
      <w:r w:rsidR="005C4D49">
        <w:rPr>
          <w:sz w:val="28"/>
          <w:szCs w:val="28"/>
        </w:rPr>
        <w:t xml:space="preserve"> </w:t>
      </w:r>
      <w:proofErr w:type="spellStart"/>
      <w:r w:rsidR="005C4D49">
        <w:rPr>
          <w:sz w:val="28"/>
          <w:szCs w:val="28"/>
        </w:rPr>
        <w:t>muố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Họp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28-5-2020. </w:t>
      </w: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team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sway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Huỳnh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Nhật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marketing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poster</w:t>
      </w:r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Team 404 not found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marketing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F1376C" w:rsidRDefault="00F1376C" w:rsidP="008F7D89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2-7-2020</w:t>
      </w:r>
      <w:bookmarkStart w:id="0" w:name="_GoBack"/>
      <w:bookmarkEnd w:id="0"/>
    </w:p>
    <w:p w:rsidR="00F1376C" w:rsidRPr="00F1376C" w:rsidRDefault="00F1376C" w:rsidP="008F7D89">
      <w:pPr>
        <w:spacing w:before="240" w:after="240"/>
        <w:ind w:left="360"/>
        <w:rPr>
          <w:sz w:val="28"/>
          <w:szCs w:val="28"/>
        </w:rPr>
      </w:pPr>
    </w:p>
    <w:sectPr w:rsidR="00F1376C" w:rsidRPr="00F1376C" w:rsidSect="008F7D89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050C7"/>
    <w:multiLevelType w:val="hybridMultilevel"/>
    <w:tmpl w:val="9B963E72"/>
    <w:lvl w:ilvl="0" w:tplc="CC7EB8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32691"/>
    <w:multiLevelType w:val="hybridMultilevel"/>
    <w:tmpl w:val="D77A23EA"/>
    <w:lvl w:ilvl="0" w:tplc="607617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6647D"/>
    <w:multiLevelType w:val="hybridMultilevel"/>
    <w:tmpl w:val="99C4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D9"/>
    <w:rsid w:val="000065D9"/>
    <w:rsid w:val="005C4D49"/>
    <w:rsid w:val="008F7D89"/>
    <w:rsid w:val="00DA65DE"/>
    <w:rsid w:val="00F1376C"/>
    <w:rsid w:val="00F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BinhMinh© Computer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PhongLinh</dc:creator>
  <cp:lastModifiedBy>PhongLinh</cp:lastModifiedBy>
  <cp:revision>1</cp:revision>
  <dcterms:created xsi:type="dcterms:W3CDTF">2020-07-01T14:07:00Z</dcterms:created>
  <dcterms:modified xsi:type="dcterms:W3CDTF">2020-07-01T15:09:00Z</dcterms:modified>
</cp:coreProperties>
</file>