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25C4D" w14:textId="77777777" w:rsidR="006C06E5" w:rsidRPr="0051445A" w:rsidRDefault="006C06E5" w:rsidP="00093090">
      <w:pPr>
        <w:spacing w:after="180"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445A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51445A">
        <w:rPr>
          <w:rFonts w:ascii="Times New Roman" w:hAnsi="Times New Roman" w:cs="Times New Roman"/>
          <w:b/>
          <w:sz w:val="28"/>
          <w:szCs w:val="28"/>
        </w:rPr>
        <w:t>eview question</w:t>
      </w:r>
      <w:r w:rsidRPr="0051445A">
        <w:rPr>
          <w:rFonts w:ascii="Times New Roman" w:hAnsi="Times New Roman" w:cs="Times New Roman"/>
          <w:b/>
          <w:sz w:val="28"/>
          <w:szCs w:val="28"/>
          <w:lang w:val="en-US"/>
        </w:rPr>
        <w:t>s c</w:t>
      </w:r>
      <w:r w:rsidRPr="0051445A">
        <w:rPr>
          <w:rFonts w:ascii="Times New Roman" w:hAnsi="Times New Roman" w:cs="Times New Roman"/>
          <w:b/>
          <w:sz w:val="28"/>
          <w:szCs w:val="28"/>
        </w:rPr>
        <w:t>hapter 5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1445A" w:rsidRPr="0051445A" w14:paraId="1539B20A" w14:textId="77777777" w:rsidTr="006C06E5">
        <w:trPr>
          <w:tblCellSpacing w:w="0" w:type="dxa"/>
        </w:trPr>
        <w:tc>
          <w:tcPr>
            <w:tcW w:w="500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BB0DE" w14:textId="08AF95E9" w:rsidR="006C06E5" w:rsidRPr="00511E34" w:rsidRDefault="006C06E5" w:rsidP="00093090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What are the key properties of semiconductor memory?</w:t>
            </w:r>
            <w:r w:rsidR="00E72FA8" w:rsidRPr="0051445A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14:paraId="2452CC4C" w14:textId="77777777" w:rsidR="00511E34" w:rsidRPr="00511E34" w:rsidRDefault="00511E34" w:rsidP="00511E34">
            <w:pPr>
              <w:spacing w:after="18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511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• it has two (semi)stable states which can be used to represent binary 1 and 0</w:t>
            </w:r>
          </w:p>
          <w:p w14:paraId="177444C5" w14:textId="77777777" w:rsidR="00511E34" w:rsidRPr="00511E34" w:rsidRDefault="00511E34" w:rsidP="00511E34">
            <w:pPr>
              <w:spacing w:after="18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511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• it supports read/write operations</w:t>
            </w:r>
          </w:p>
          <w:p w14:paraId="752D07EE" w14:textId="77777777" w:rsidR="00511E34" w:rsidRPr="00511E34" w:rsidRDefault="00511E34" w:rsidP="00511E34">
            <w:pPr>
              <w:spacing w:after="18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</w:p>
          <w:p w14:paraId="627F0624" w14:textId="3A97A335" w:rsidR="00511E34" w:rsidRDefault="006C06E5" w:rsidP="00511E34">
            <w:pPr>
              <w:pStyle w:val="ListParagraph"/>
              <w:numPr>
                <w:ilvl w:val="0"/>
                <w:numId w:val="1"/>
              </w:numPr>
              <w:spacing w:before="120" w:after="18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What are two interpretations</w:t>
            </w:r>
            <w:r w:rsidR="005A0DD7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 </w:t>
            </w:r>
            <w:r w:rsidR="005A0DD7" w:rsidRPr="005144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&lt;giải thích&gt;</w:t>
            </w: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 of the term random-access memory?</w:t>
            </w:r>
            <w:r w:rsidR="005A0DD7" w:rsidRPr="005144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</w:t>
            </w:r>
          </w:p>
          <w:p w14:paraId="665CFFC5" w14:textId="27D0AFDB" w:rsidR="00511E34" w:rsidRDefault="00511E34" w:rsidP="00511E34">
            <w:pPr>
              <w:spacing w:before="120" w:after="180" w:line="240" w:lineRule="auto"/>
              <w:jc w:val="left"/>
              <w:rPr>
                <w:rStyle w:val="termtext"/>
              </w:rPr>
            </w:pPr>
            <w:r>
              <w:rPr>
                <w:rStyle w:val="termtext"/>
              </w:rPr>
              <w:t>• DRAM</w:t>
            </w:r>
            <w:r>
              <w:br/>
            </w:r>
            <w:r>
              <w:rPr>
                <w:rStyle w:val="termtext"/>
              </w:rPr>
              <w:t>• SRAM</w:t>
            </w:r>
          </w:p>
          <w:p w14:paraId="0BF737A8" w14:textId="2F5FE7DF" w:rsidR="00511E34" w:rsidRPr="00511E34" w:rsidRDefault="00511E34" w:rsidP="00511E34">
            <w:pPr>
              <w:spacing w:before="120" w:after="18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FC48C6" wp14:editId="4BC3BE14">
                  <wp:extent cx="4762500" cy="3095625"/>
                  <wp:effectExtent l="0" t="0" r="0" b="9525"/>
                  <wp:docPr id="1" name="Picture 1" descr="https://o.quizlet.com/iMt24SvHY49ztFlJD.c2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.quizlet.com/iMt24SvHY49ztFlJD.c2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8E7257" w14:textId="002BF220" w:rsidR="006C06E5" w:rsidRPr="00511E34" w:rsidRDefault="006C06E5" w:rsidP="00093090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What is the difference between DRAM and SRAM in terms of </w:t>
            </w:r>
            <w:r w:rsidR="005A0DD7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>&lt;</w:t>
            </w:r>
            <w:r w:rsidR="005A0DD7" w:rsidRPr="005144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về mặt</w:t>
            </w:r>
            <w:r w:rsidR="005A0DD7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&gt; </w:t>
            </w: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applications?</w:t>
            </w:r>
            <w:r w:rsidRPr="0051445A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14:paraId="0D4F315A" w14:textId="76BE60DA" w:rsidR="00511E34" w:rsidRPr="00511E34" w:rsidRDefault="00511E34" w:rsidP="00511E34">
            <w:pPr>
              <w:spacing w:after="180" w:line="240" w:lineRule="auto"/>
              <w:jc w:val="left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- SRAM is used for cache memory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- DRAM is used for main memory</w:t>
            </w:r>
          </w:p>
          <w:p w14:paraId="52C566EB" w14:textId="38C15673" w:rsidR="006C06E5" w:rsidRPr="00511E34" w:rsidRDefault="006C06E5" w:rsidP="00093090">
            <w:pPr>
              <w:pStyle w:val="ListParagraph"/>
              <w:numPr>
                <w:ilvl w:val="0"/>
                <w:numId w:val="1"/>
              </w:numPr>
              <w:spacing w:before="120" w:after="18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What is the difference between DRAM and SRAM in terms of characteristics such as speed, size, and cost?</w:t>
            </w:r>
            <w:r w:rsidRPr="0051445A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14:paraId="2E753BC3" w14:textId="68A8AAEB" w:rsidR="00511E34" w:rsidRPr="00511E34" w:rsidRDefault="00511E34" w:rsidP="00511E34">
            <w:pPr>
              <w:spacing w:before="120" w:after="180" w:line="240" w:lineRule="auto"/>
              <w:jc w:val="left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peed: SRAM is faster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ize: SRAM takes more space, DRAM is denser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ost: SRAM is more expensive than DRAM</w:t>
            </w:r>
          </w:p>
          <w:p w14:paraId="7A0A3430" w14:textId="6EBC2762" w:rsidR="006C06E5" w:rsidRDefault="006C06E5" w:rsidP="00093090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Explain why one type of RAM is considered to be analog </w:t>
            </w:r>
            <w:r w:rsidR="001C3896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and the other digita</w:t>
            </w:r>
            <w:r w:rsidR="001C3896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>l</w:t>
            </w:r>
            <w:r w:rsidR="00564C54" w:rsidRPr="005144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. </w:t>
            </w:r>
          </w:p>
          <w:p w14:paraId="64189838" w14:textId="77777777" w:rsidR="00511E34" w:rsidRPr="00511E34" w:rsidRDefault="00511E34" w:rsidP="00511E34">
            <w:pPr>
              <w:spacing w:after="18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511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lastRenderedPageBreak/>
              <w:t>- DRAM: analog device because it stores charge and uses a threshold to determine the binary value</w:t>
            </w:r>
          </w:p>
          <w:p w14:paraId="1E948745" w14:textId="77777777" w:rsidR="00511E34" w:rsidRPr="00511E34" w:rsidRDefault="00511E34" w:rsidP="00511E34">
            <w:pPr>
              <w:spacing w:after="18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511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- SRAM: digital because it uses flip-flop logic gates</w:t>
            </w:r>
          </w:p>
          <w:p w14:paraId="43161D43" w14:textId="77777777" w:rsidR="00511E34" w:rsidRPr="00511E34" w:rsidRDefault="00511E34" w:rsidP="00511E34">
            <w:pPr>
              <w:spacing w:after="18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</w:p>
          <w:p w14:paraId="74810813" w14:textId="2A8DD9BE" w:rsidR="006C06E5" w:rsidRDefault="006C06E5" w:rsidP="00093090">
            <w:pPr>
              <w:pStyle w:val="ListParagraph"/>
              <w:numPr>
                <w:ilvl w:val="0"/>
                <w:numId w:val="1"/>
              </w:numPr>
              <w:spacing w:before="120" w:after="18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What are some applications of ROM?</w:t>
            </w:r>
            <w:r w:rsidRPr="0051445A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14:paraId="781CB0BF" w14:textId="08DB0B09" w:rsidR="00511E34" w:rsidRPr="00511E34" w:rsidRDefault="00511E34" w:rsidP="00511E34">
            <w:pPr>
              <w:spacing w:before="120" w:after="180" w:line="240" w:lineRule="auto"/>
              <w:jc w:val="lef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• Microprogramming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• Library subroutines for frequently wanted functions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• System programs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• Function tables</w:t>
            </w:r>
          </w:p>
          <w:p w14:paraId="151FBDD0" w14:textId="416CEF7C" w:rsidR="006C06E5" w:rsidRDefault="006C06E5" w:rsidP="00093090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What are the differences among EPROM, EEPROM, and flash memory?</w:t>
            </w:r>
            <w:r w:rsidR="00566418" w:rsidRPr="005144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</w:t>
            </w:r>
          </w:p>
          <w:p w14:paraId="22139545" w14:textId="06329208" w:rsidR="00511E34" w:rsidRPr="00511E34" w:rsidRDefault="00511E34" w:rsidP="00511E34">
            <w:pPr>
              <w:spacing w:after="180" w:line="240" w:lineRule="auto"/>
              <w:jc w:val="left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EPROM: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- read/written electrically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- before writing, all cells must be erased by exposure to UV light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- price: $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EEPROM: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- can be written to any time, without erasing contents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- price: $$$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>
              <w:rPr>
                <w:rStyle w:val="termtext"/>
                <w:rFonts w:asciiTheme="majorHAnsi" w:hAnsiTheme="majorHAnsi" w:cstheme="majorHAnsi"/>
                <w:sz w:val="28"/>
                <w:szCs w:val="28"/>
                <w:lang w:val="en-US"/>
              </w:rPr>
              <w:t>F</w:t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lash memoy: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- electrical erasing (in seconds), faster than EPROM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- price: $$</w:t>
            </w:r>
          </w:p>
          <w:p w14:paraId="1BCC47F8" w14:textId="3DF8E67E" w:rsidR="00511E34" w:rsidRPr="00511E34" w:rsidRDefault="00F02D8E" w:rsidP="00511E34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</w:pP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>Explain the function of each pin in Figu</w:t>
            </w:r>
            <w:r w:rsidR="000F42B3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re 5.4b. 182 CHAPTER 5 </w:t>
            </w:r>
            <w:r w:rsidR="00511E3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>/ INTERNAL MEMOR</w:t>
            </w:r>
            <w:r w:rsidR="00511E34">
              <w:rPr>
                <w:noProof/>
                <w:lang w:val="en-US"/>
              </w:rPr>
              <w:drawing>
                <wp:inline distT="0" distB="0" distL="0" distR="0" wp14:anchorId="69C9E0BF" wp14:editId="12150792">
                  <wp:extent cx="4762500" cy="2562225"/>
                  <wp:effectExtent l="0" t="0" r="0" b="9525"/>
                  <wp:docPr id="3" name="Picture 3" descr="https://o.quizlet.com/Z4urUXWVbLW3A5onfo13j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o.quizlet.com/Z4urUXWVbLW3A5onfo13j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A9F98" w14:textId="77777777" w:rsidR="00511E34" w:rsidRPr="00511E34" w:rsidRDefault="00511E34" w:rsidP="00511E34">
            <w:pPr>
              <w:spacing w:before="120" w:after="120" w:line="240" w:lineRule="auto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</w:pPr>
          </w:p>
          <w:p w14:paraId="2D187B32" w14:textId="3A85AE1B" w:rsidR="00511E34" w:rsidRPr="00511E34" w:rsidRDefault="006C06E5" w:rsidP="00511E34">
            <w:pPr>
              <w:pStyle w:val="ListParagraph"/>
              <w:numPr>
                <w:ilvl w:val="0"/>
                <w:numId w:val="1"/>
              </w:numPr>
              <w:spacing w:before="120" w:after="18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What is a parity bit?</w:t>
            </w:r>
            <w:r w:rsidRPr="0051445A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14:paraId="10AF3888" w14:textId="73F31C29" w:rsidR="00511E34" w:rsidRPr="00511E34" w:rsidRDefault="00511E34" w:rsidP="00511E34">
            <w:pPr>
              <w:spacing w:before="120" w:after="180" w:line="240" w:lineRule="auto"/>
              <w:jc w:val="left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A bit appended to an array of binary digits to make the sum of all the binary digits, including the parity bit, always odd (odd parity), or always even (even parity).</w:t>
            </w:r>
          </w:p>
          <w:p w14:paraId="13EC35D0" w14:textId="77777777" w:rsidR="006C06E5" w:rsidRPr="00511E34" w:rsidRDefault="006C06E5" w:rsidP="005778D7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How is the syndrome</w:t>
            </w:r>
            <w:r w:rsidR="00F91755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 </w:t>
            </w:r>
            <w:r w:rsidR="00F91755" w:rsidRPr="005144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&lt;hội chứng&gt;</w:t>
            </w: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 for the Hamming code interpreted?</w:t>
            </w:r>
            <w:r w:rsidRPr="0051445A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="00F02D8E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How does SDRAM differ</w:t>
            </w:r>
            <w:r w:rsidR="00093090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 &lt;khác&gt; </w:t>
            </w:r>
            <w:r w:rsidR="00F02D8E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fro</w:t>
            </w:r>
            <w:r w:rsidR="00F02D8E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m </w:t>
            </w:r>
            <w:r w:rsidR="00F02D8E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ordinar</w:t>
            </w:r>
            <w:r w:rsidR="00F02D8E"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y </w:t>
            </w:r>
            <w:r w:rsidRPr="005144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DRAM?</w:t>
            </w:r>
            <w:r w:rsidR="00093090" w:rsidRPr="005144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</w:t>
            </w:r>
          </w:p>
          <w:p w14:paraId="2420E3AC" w14:textId="77777777" w:rsidR="00511E34" w:rsidRPr="00511E34" w:rsidRDefault="00511E34" w:rsidP="00511E34">
            <w:pPr>
              <w:spacing w:after="180" w:line="240" w:lineRule="auto"/>
              <w:jc w:val="left"/>
              <w:rPr>
                <w:rStyle w:val="termtext"/>
                <w:rFonts w:asciiTheme="majorHAnsi" w:hAnsiTheme="majorHAnsi" w:cstheme="majorHAnsi"/>
                <w:sz w:val="28"/>
                <w:szCs w:val="28"/>
              </w:rPr>
            </w:pP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Each bit of the syndrome is 0 or 1 according to if there is or is not a match in that bit position for the two inputs.</w:t>
            </w:r>
          </w:p>
          <w:p w14:paraId="1CCB0259" w14:textId="3E2C517D" w:rsidR="00511E34" w:rsidRPr="00511E34" w:rsidRDefault="00511E34" w:rsidP="00511E34">
            <w:pPr>
              <w:spacing w:after="180" w:line="240" w:lineRule="auto"/>
              <w:jc w:val="left"/>
              <w:rPr>
                <w:rStyle w:val="termtext"/>
                <w:rFonts w:asciiTheme="majorHAnsi" w:hAnsiTheme="majorHAnsi" w:cstheme="majorHAnsi"/>
                <w:sz w:val="28"/>
                <w:szCs w:val="28"/>
              </w:rPr>
            </w:pP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SDRAM: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- synchronous, unlike traditional DRAM</w:t>
            </w:r>
            <w:r w:rsidRPr="00511E34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511E34">
              <w:rPr>
                <w:rStyle w:val="termtext"/>
                <w:rFonts w:asciiTheme="majorHAnsi" w:hAnsiTheme="majorHAnsi" w:cstheme="majorHAnsi"/>
                <w:sz w:val="28"/>
                <w:szCs w:val="28"/>
              </w:rPr>
              <w:t>- synchronized with the system bus</w:t>
            </w:r>
          </w:p>
          <w:p w14:paraId="64470FE5" w14:textId="32DB5A38" w:rsidR="00511E34" w:rsidRPr="00511E34" w:rsidRDefault="00511E34" w:rsidP="00511E34">
            <w:pPr>
              <w:spacing w:after="18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</w:tr>
    </w:tbl>
    <w:p w14:paraId="616FE80C" w14:textId="77777777" w:rsidR="00466241" w:rsidRDefault="00466241" w:rsidP="00093090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bookmarkStart w:id="0" w:name="_GoBack"/>
      <w:bookmarkEnd w:id="0"/>
    </w:p>
    <w:p w14:paraId="1D25F9F7" w14:textId="77777777" w:rsidR="00466241" w:rsidRDefault="00466241">
      <w:pP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br w:type="page"/>
      </w:r>
    </w:p>
    <w:sectPr w:rsidR="0046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7764D"/>
    <w:multiLevelType w:val="hybridMultilevel"/>
    <w:tmpl w:val="02526EE6"/>
    <w:lvl w:ilvl="0" w:tplc="C5284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E5"/>
    <w:rsid w:val="00093090"/>
    <w:rsid w:val="000F42B3"/>
    <w:rsid w:val="001C3896"/>
    <w:rsid w:val="003511CE"/>
    <w:rsid w:val="003A28F5"/>
    <w:rsid w:val="003D107C"/>
    <w:rsid w:val="00466241"/>
    <w:rsid w:val="00511E34"/>
    <w:rsid w:val="0051445A"/>
    <w:rsid w:val="00564C54"/>
    <w:rsid w:val="00566418"/>
    <w:rsid w:val="0057639C"/>
    <w:rsid w:val="005778D7"/>
    <w:rsid w:val="005A0DD7"/>
    <w:rsid w:val="006C06E5"/>
    <w:rsid w:val="007A5260"/>
    <w:rsid w:val="00855C9D"/>
    <w:rsid w:val="00922F83"/>
    <w:rsid w:val="0098544C"/>
    <w:rsid w:val="00BA37CF"/>
    <w:rsid w:val="00C754C1"/>
    <w:rsid w:val="00CE4DD5"/>
    <w:rsid w:val="00E72FA8"/>
    <w:rsid w:val="00F02D8E"/>
    <w:rsid w:val="00F9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5D8E"/>
  <w15:docId w15:val="{E29534CC-4B2A-4200-A2DE-B8656E0F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06E5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6E5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unhideWhenUsed/>
    <w:rsid w:val="006C06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6C0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CF"/>
    <w:rPr>
      <w:rFonts w:ascii="Tahoma" w:hAnsi="Tahoma" w:cs="Tahoma"/>
      <w:sz w:val="16"/>
      <w:szCs w:val="16"/>
    </w:rPr>
  </w:style>
  <w:style w:type="character" w:customStyle="1" w:styleId="termtext">
    <w:name w:val="termtext"/>
    <w:basedOn w:val="DefaultParagraphFont"/>
    <w:rsid w:val="00511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7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9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26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Minh Nguyễn</cp:lastModifiedBy>
  <cp:revision>4</cp:revision>
  <dcterms:created xsi:type="dcterms:W3CDTF">2022-01-24T13:35:00Z</dcterms:created>
  <dcterms:modified xsi:type="dcterms:W3CDTF">2022-02-10T13:53:00Z</dcterms:modified>
</cp:coreProperties>
</file>