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Input/Output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Return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Volatility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Log_Volume</w:t>
            </w:r>
          </w:p>
        </w:tc>
      </w:tr>
      <w:tr>
        <w:tc>
          <w:tcPr>
            <w:tcW w:type="dxa" w:w="2160"/>
          </w:tcPr>
          <w:p>
            <w:r>
              <w:t>Return</w:t>
            </w:r>
          </w:p>
        </w:tc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0.0002</w:t>
            </w:r>
          </w:p>
        </w:tc>
        <w:tc>
          <w:tcPr>
            <w:tcW w:type="dxa" w:w="2160"/>
          </w:tcPr>
          <w:p>
            <w:r>
              <w:t>0.0002</w:t>
            </w:r>
          </w:p>
        </w:tc>
      </w:tr>
      <w:tr>
        <w:tc>
          <w:tcPr>
            <w:tcW w:type="dxa" w:w="2160"/>
          </w:tcPr>
          <w:p>
            <w:r>
              <w:t>Volatility</w:t>
            </w:r>
          </w:p>
        </w:tc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0.0008</w:t>
            </w:r>
          </w:p>
        </w:tc>
        <w:tc>
          <w:tcPr>
            <w:tcW w:type="dxa" w:w="2160"/>
          </w:tcPr>
          <w:p>
            <w:r>
              <w:t>-0.0007</w:t>
            </w:r>
          </w:p>
        </w:tc>
      </w:tr>
      <w:tr>
        <w:tc>
          <w:tcPr>
            <w:tcW w:type="dxa" w:w="2160"/>
          </w:tcPr>
          <w:p>
            <w:r>
              <w:t>Log_Volume</w:t>
            </w:r>
          </w:p>
        </w:tc>
        <w:tc>
          <w:tcPr>
            <w:tcW w:type="dxa" w:w="2160"/>
          </w:tcPr>
          <w:p>
            <w:r>
              <w:t>-0.0001</w:t>
            </w:r>
          </w:p>
        </w:tc>
        <w:tc>
          <w:tcPr>
            <w:tcW w:type="dxa" w:w="2160"/>
          </w:tcPr>
          <w:p>
            <w:r>
              <w:t>-0.0018</w:t>
            </w:r>
          </w:p>
        </w:tc>
        <w:tc>
          <w:tcPr>
            <w:tcW w:type="dxa" w:w="2160"/>
          </w:tcPr>
          <w:p>
            <w:r>
              <w:t>-0.0004</w:t>
            </w:r>
          </w:p>
        </w:tc>
      </w:tr>
      <w:tr>
        <w:tc>
          <w:tcPr>
            <w:tcW w:type="dxa" w:w="2160"/>
          </w:tcPr>
          <w:p>
            <w:r>
              <w:t>ground_truth_avg</w:t>
            </w:r>
          </w:p>
        </w:tc>
        <w:tc>
          <w:tcPr>
            <w:tcW w:type="dxa" w:w="2160"/>
          </w:tcPr>
          <w:p>
            <w:r>
              <w:t>-0.0001</w:t>
            </w:r>
          </w:p>
        </w:tc>
        <w:tc>
          <w:tcPr>
            <w:tcW w:type="dxa" w:w="2160"/>
          </w:tcPr>
          <w:p>
            <w:r>
              <w:t>-0.0003</w:t>
            </w:r>
          </w:p>
        </w:tc>
        <w:tc>
          <w:tcPr>
            <w:tcW w:type="dxa" w:w="2160"/>
          </w:tcPr>
          <w:p>
            <w:r>
              <w:t>0.0003</w:t>
            </w:r>
          </w:p>
        </w:tc>
      </w:tr>
      <w:tr>
        <w:tc>
          <w:tcPr>
            <w:tcW w:type="dxa" w:w="2160"/>
          </w:tcPr>
          <w:p>
            <w:r>
              <w:t>ground_truth_std</w:t>
            </w:r>
          </w:p>
        </w:tc>
        <w:tc>
          <w:tcPr>
            <w:tcW w:type="dxa" w:w="2160"/>
          </w:tcPr>
          <w:p>
            <w:r>
              <w:t>-0.0001</w:t>
            </w:r>
          </w:p>
        </w:tc>
        <w:tc>
          <w:tcPr>
            <w:tcW w:type="dxa" w:w="2160"/>
          </w:tcPr>
          <w:p>
            <w:r>
              <w:t>0.0023</w:t>
            </w:r>
          </w:p>
        </w:tc>
        <w:tc>
          <w:tcPr>
            <w:tcW w:type="dxa" w:w="2160"/>
          </w:tcPr>
          <w:p>
            <w:r>
              <w:t>-0.0005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